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76"/>
      </w:tblGrid>
      <w:tr w:rsidR="00637D26" w:rsidRPr="00B6357A" w14:paraId="4AD71D0A"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0DD3C39" w14:textId="77777777" w:rsidR="007B0470" w:rsidRPr="00B6357A" w:rsidRDefault="007B0470" w:rsidP="007B0470">
            <w:pPr>
              <w:pStyle w:val="ListParagraph"/>
              <w:spacing w:after="0" w:line="240" w:lineRule="auto"/>
              <w:ind w:left="0"/>
              <w:jc w:val="both"/>
              <w:rPr>
                <w:rFonts w:eastAsia="KaiTi"/>
                <w:b/>
                <w:bCs w:val="0"/>
                <w:noProof/>
              </w:rPr>
            </w:pPr>
            <w:r w:rsidRPr="00B6357A">
              <w:rPr>
                <w:rFonts w:eastAsia="KaiTi"/>
                <w:b/>
                <w:noProof/>
                <w:lang w:val="vi-VN"/>
              </w:rPr>
              <w:t>Question 1</w:t>
            </w:r>
            <w:r w:rsidRPr="00B6357A">
              <w:rPr>
                <w:rFonts w:eastAsia="KaiTi"/>
                <w:b/>
                <w:noProof/>
              </w:rPr>
              <w:t>.</w:t>
            </w:r>
          </w:p>
          <w:p w14:paraId="0658B389" w14:textId="09630F6B" w:rsidR="00353644" w:rsidRPr="004C300C" w:rsidRDefault="00353644" w:rsidP="00353644">
            <w:pPr>
              <w:spacing w:after="0" w:line="240" w:lineRule="auto"/>
            </w:pPr>
            <w:r w:rsidRPr="004C300C">
              <w:t xml:space="preserve">Given </w:t>
            </w:r>
            <m:oMath>
              <m:r>
                <w:rPr>
                  <w:rFonts w:ascii="Cambria Math"/>
                </w:rPr>
                <m:t>a,b</m:t>
              </m:r>
            </m:oMath>
            <w:r w:rsidRPr="004C300C">
              <w:t xml:space="preserve"> are two positive real numbers satisfying </w:t>
            </w:r>
            <m:oMath>
              <m:r>
                <w:rPr>
                  <w:rFonts w:ascii="Cambria Math"/>
                </w:rPr>
                <m:t>a+b=1</m:t>
              </m:r>
            </m:oMath>
            <w:r w:rsidRPr="004C300C">
              <w:t xml:space="preserve"> and </w:t>
            </w:r>
            <m:oMath>
              <m:sSup>
                <m:sSupPr>
                  <m:ctrlPr>
                    <w:rPr>
                      <w:rFonts w:ascii="Cambria Math" w:hAnsi="Cambria Math"/>
                      <w:i/>
                    </w:rPr>
                  </m:ctrlPr>
                </m:sSupPr>
                <m:e>
                  <m:r>
                    <w:rPr>
                      <w:rFonts w:ascii="Cambria Math"/>
                    </w:rPr>
                    <m:t>a</m:t>
                  </m:r>
                </m:e>
                <m:sup>
                  <m:r>
                    <w:rPr>
                      <w:rFonts w:ascii="Cambria Math"/>
                    </w:rPr>
                    <m:t>3</m:t>
                  </m:r>
                </m:sup>
              </m:sSup>
              <m:r>
                <w:rPr>
                  <w:rFonts w:ascii="Cambria Math"/>
                </w:rPr>
                <m:t>+2</m:t>
              </m:r>
              <m:sSup>
                <m:sSupPr>
                  <m:ctrlPr>
                    <w:rPr>
                      <w:rFonts w:ascii="Cambria Math" w:hAnsi="Cambria Math"/>
                      <w:i/>
                    </w:rPr>
                  </m:ctrlPr>
                </m:sSupPr>
                <m:e>
                  <m:r>
                    <w:rPr>
                      <w:rFonts w:ascii="Cambria Math"/>
                    </w:rPr>
                    <m:t>b</m:t>
                  </m:r>
                </m:e>
                <m:sup>
                  <m:r>
                    <w:rPr>
                      <w:rFonts w:ascii="Cambria Math"/>
                    </w:rPr>
                    <m:t>3</m:t>
                  </m:r>
                </m:sup>
              </m:sSup>
              <m:r>
                <w:rPr>
                  <w:rFonts w:ascii="Cambria Math"/>
                </w:rPr>
                <m:t>=3a</m:t>
              </m:r>
              <m:sSup>
                <m:sSupPr>
                  <m:ctrlPr>
                    <w:rPr>
                      <w:rFonts w:ascii="Cambria Math" w:hAnsi="Cambria Math"/>
                      <w:i/>
                    </w:rPr>
                  </m:ctrlPr>
                </m:sSupPr>
                <m:e>
                  <m:r>
                    <w:rPr>
                      <w:rFonts w:ascii="Cambria Math"/>
                    </w:rPr>
                    <m:t>b</m:t>
                  </m:r>
                </m:e>
                <m:sup>
                  <m:r>
                    <w:rPr>
                      <w:rFonts w:ascii="Cambria Math"/>
                    </w:rPr>
                    <m:t>2</m:t>
                  </m:r>
                </m:sup>
              </m:sSup>
              <m:r>
                <w:rPr>
                  <w:rFonts w:ascii="Cambria Math"/>
                </w:rPr>
                <m:t>.</m:t>
              </m:r>
            </m:oMath>
            <w:r w:rsidRPr="004C300C">
              <w:t xml:space="preserve"> </w:t>
            </w:r>
          </w:p>
          <w:p w14:paraId="13EC508F" w14:textId="77777777" w:rsidR="00353644" w:rsidRPr="004C300C" w:rsidRDefault="00353644" w:rsidP="00353644">
            <w:pPr>
              <w:spacing w:after="0" w:line="240" w:lineRule="auto"/>
            </w:pPr>
            <w:r w:rsidRPr="004C300C">
              <w:t xml:space="preserve">Calculate the value of the expression </w:t>
            </w:r>
          </w:p>
          <w:p w14:paraId="38FFDD3C" w14:textId="7B850A84" w:rsidR="00B161A6" w:rsidRPr="004C300C" w:rsidRDefault="004C300C" w:rsidP="004C300C">
            <w:pPr>
              <w:spacing w:line="240" w:lineRule="auto"/>
              <w:jc w:val="center"/>
              <w:rPr>
                <w:b/>
                <w:bCs w:val="0"/>
              </w:rPr>
            </w:pPr>
            <m:oMathPara>
              <m:oMath>
                <m:r>
                  <w:rPr>
                    <w:rFonts w:ascii="Cambria Math"/>
                  </w:rPr>
                  <m:t>P=</m:t>
                </m:r>
                <m:f>
                  <m:fPr>
                    <m:ctrlPr>
                      <w:rPr>
                        <w:rFonts w:ascii="Cambria Math" w:hAnsi="Cambria Math"/>
                        <w:i/>
                      </w:rPr>
                    </m:ctrlPr>
                  </m:fPr>
                  <m:num>
                    <m:r>
                      <w:rPr>
                        <w:rFonts w:ascii="Cambria Math"/>
                      </w:rPr>
                      <m:t>a+4b</m:t>
                    </m:r>
                  </m:num>
                  <m:den>
                    <m:r>
                      <w:rPr>
                        <w:rFonts w:ascii="Cambria Math"/>
                      </w:rPr>
                      <m:t>3</m:t>
                    </m:r>
                    <m:sSup>
                      <m:sSupPr>
                        <m:ctrlPr>
                          <w:rPr>
                            <w:rFonts w:ascii="Cambria Math" w:hAnsi="Cambria Math"/>
                            <w:i/>
                          </w:rPr>
                        </m:ctrlPr>
                      </m:sSupPr>
                      <m:e>
                        <m:r>
                          <w:rPr>
                            <w:rFonts w:ascii="Cambria Math"/>
                          </w:rPr>
                          <m:t>a</m:t>
                        </m:r>
                      </m:e>
                      <m:sup>
                        <m:r>
                          <w:rPr>
                            <w:rFonts w:ascii="Cambria Math"/>
                          </w:rPr>
                          <m:t>2</m:t>
                        </m:r>
                      </m:sup>
                    </m:sSup>
                    <m:r>
                      <w:rPr>
                        <w:rFonts w:ascii="Cambria Math"/>
                      </w:rPr>
                      <m:t>+2</m:t>
                    </m:r>
                    <m:sSup>
                      <m:sSupPr>
                        <m:ctrlPr>
                          <w:rPr>
                            <w:rFonts w:ascii="Cambria Math" w:hAnsi="Cambria Math"/>
                            <w:i/>
                          </w:rPr>
                        </m:ctrlPr>
                      </m:sSupPr>
                      <m:e>
                        <m:r>
                          <w:rPr>
                            <w:rFonts w:ascii="Cambria Math"/>
                          </w:rPr>
                          <m:t>b</m:t>
                        </m:r>
                      </m:e>
                      <m:sup>
                        <m:r>
                          <w:rPr>
                            <w:rFonts w:ascii="Cambria Math"/>
                          </w:rPr>
                          <m:t>2</m:t>
                        </m:r>
                      </m:sup>
                    </m:sSup>
                  </m:den>
                </m:f>
              </m:oMath>
            </m:oMathPara>
          </w:p>
        </w:tc>
      </w:tr>
      <w:tr w:rsidR="00637D26" w:rsidRPr="00B6357A" w14:paraId="3A37BB78" w14:textId="77777777" w:rsidTr="004C300C">
        <w:trPr>
          <w:trHeight w:val="1786"/>
        </w:trPr>
        <w:tc>
          <w:tcPr>
            <w:tcW w:w="10176" w:type="dxa"/>
            <w:tcBorders>
              <w:top w:val="single" w:sz="4" w:space="0" w:color="auto"/>
              <w:left w:val="single" w:sz="4" w:space="0" w:color="auto"/>
              <w:bottom w:val="single" w:sz="4" w:space="0" w:color="auto"/>
              <w:right w:val="single" w:sz="4" w:space="0" w:color="auto"/>
              <w:tl2br w:val="nil"/>
              <w:tr2bl w:val="nil"/>
            </w:tcBorders>
          </w:tcPr>
          <w:p w14:paraId="33F5300D" w14:textId="6F5BCF40" w:rsidR="00B161A6" w:rsidRPr="00B6357A" w:rsidRDefault="00B161A6" w:rsidP="00B161A6">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2</w:t>
            </w:r>
            <w:r w:rsidRPr="00B6357A">
              <w:rPr>
                <w:rFonts w:eastAsia="KaiTi"/>
                <w:b/>
                <w:noProof/>
              </w:rPr>
              <w:t>.</w:t>
            </w:r>
          </w:p>
          <w:p w14:paraId="4387687E" w14:textId="77244F0D" w:rsidR="00B161A6" w:rsidRPr="004C300C" w:rsidRDefault="00353644" w:rsidP="00353644">
            <w:pPr>
              <w:pStyle w:val="Style1"/>
              <w:spacing w:line="240" w:lineRule="auto"/>
              <w:jc w:val="both"/>
            </w:pPr>
            <w:r w:rsidRPr="004C300C">
              <w:t xml:space="preserve">An participates in a </w:t>
            </w:r>
            <w:proofErr w:type="gramStart"/>
            <w:r w:rsidRPr="004C300C">
              <w:t>Math</w:t>
            </w:r>
            <w:proofErr w:type="gramEnd"/>
            <w:r w:rsidRPr="004C300C">
              <w:t xml:space="preserve"> exam including 30 questions, where each correct answer gets 6 points, each incorrect answer loses 2 points, and unanswered questions get 0 points. After finishing, An's total score is 52 </w:t>
            </w:r>
            <w:r w:rsidR="0094422F" w:rsidRPr="004C300C">
              <w:t>points,</w:t>
            </w:r>
            <w:r w:rsidRPr="004C300C">
              <w:t xml:space="preserve"> and it is known that </w:t>
            </w:r>
            <w:proofErr w:type="gramStart"/>
            <w:r w:rsidRPr="004C300C">
              <w:t>An</w:t>
            </w:r>
            <w:proofErr w:type="gramEnd"/>
            <w:r w:rsidRPr="004C300C">
              <w:t xml:space="preserve"> has at least one unanswered question and the number of questions </w:t>
            </w:r>
            <w:proofErr w:type="gramStart"/>
            <w:r w:rsidRPr="004C300C">
              <w:t>An</w:t>
            </w:r>
            <w:proofErr w:type="gramEnd"/>
            <w:r w:rsidRPr="004C300C">
              <w:t xml:space="preserve"> answered accounts for more than 75% of the total questions. How many questions did </w:t>
            </w:r>
            <w:proofErr w:type="gramStart"/>
            <w:r w:rsidRPr="004C300C">
              <w:t>An</w:t>
            </w:r>
            <w:proofErr w:type="gramEnd"/>
            <w:r w:rsidRPr="004C300C">
              <w:t xml:space="preserve"> not answer?</w:t>
            </w:r>
          </w:p>
          <w:p w14:paraId="0A24A0C1" w14:textId="39F17027" w:rsidR="00B161A6" w:rsidRPr="00B161A6" w:rsidRDefault="00B161A6" w:rsidP="00353644">
            <w:pPr>
              <w:pStyle w:val="Style1"/>
              <w:spacing w:after="0" w:line="240" w:lineRule="auto"/>
              <w:jc w:val="both"/>
              <w:rPr>
                <w:bCs w:val="0"/>
                <w:i/>
                <w:iCs/>
                <w:noProof/>
              </w:rPr>
            </w:pPr>
          </w:p>
        </w:tc>
      </w:tr>
      <w:tr w:rsidR="00BC1A4C" w:rsidRPr="00B6357A" w14:paraId="10F54AF6"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471550BA" w14:textId="47321269" w:rsidR="00B161A6" w:rsidRPr="00B6357A" w:rsidRDefault="00B161A6" w:rsidP="00B161A6">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lang w:val="vi-VN"/>
              </w:rPr>
              <w:t>3</w:t>
            </w:r>
            <w:r w:rsidRPr="00B6357A">
              <w:rPr>
                <w:rFonts w:eastAsia="KaiTi"/>
                <w:b/>
                <w:noProof/>
              </w:rPr>
              <w:t>.</w:t>
            </w:r>
          </w:p>
          <w:p w14:paraId="65914447" w14:textId="68A5D230" w:rsidR="00B161A6" w:rsidRPr="004C300C" w:rsidRDefault="00353644" w:rsidP="00353644">
            <w:pPr>
              <w:spacing w:line="240" w:lineRule="auto"/>
            </w:pPr>
            <w:r w:rsidRPr="004C300C">
              <w:t xml:space="preserve">Given the expression  </w:t>
            </w:r>
            <m:oMath>
              <m:r>
                <w:rPr>
                  <w:rFonts w:ascii="Cambria Math"/>
                </w:rPr>
                <m:t>f</m:t>
              </m:r>
              <m:d>
                <m:dPr>
                  <m:ctrlPr>
                    <w:rPr>
                      <w:rFonts w:ascii="Cambria Math" w:hAnsi="Cambria Math"/>
                      <w:i/>
                    </w:rPr>
                  </m:ctrlPr>
                </m:dPr>
                <m:e>
                  <m:r>
                    <w:rPr>
                      <w:rFonts w:ascii="Cambria Math"/>
                    </w:rPr>
                    <m:t>x</m:t>
                  </m:r>
                </m:e>
              </m:d>
              <m:r>
                <w:rPr>
                  <w:rFonts w:ascii="Cambria Math"/>
                </w:rPr>
                <m:t>=(</m:t>
              </m:r>
              <m:sSup>
                <m:sSupPr>
                  <m:ctrlPr>
                    <w:rPr>
                      <w:rFonts w:ascii="Cambria Math" w:hAnsi="Cambria Math"/>
                      <w:i/>
                    </w:rPr>
                  </m:ctrlPr>
                </m:sSupPr>
                <m:e>
                  <m:r>
                    <w:rPr>
                      <w:rFonts w:ascii="Cambria Math"/>
                    </w:rPr>
                    <m:t>x</m:t>
                  </m:r>
                </m:e>
                <m:sup>
                  <m:r>
                    <w:rPr>
                      <w:rFonts w:ascii="Cambria Math"/>
                    </w:rPr>
                    <m:t>3</m:t>
                  </m:r>
                </m:sup>
              </m:sSup>
              <m:r>
                <w:rPr>
                  <w:rFonts w:ascii="Cambria Math"/>
                </w:rPr>
                <m:t>-</m:t>
              </m:r>
              <m:r>
                <w:rPr>
                  <w:rFonts w:ascii="Cambria Math"/>
                </w:rPr>
                <m:t>5x</m:t>
              </m:r>
              <m:sSup>
                <m:sSupPr>
                  <m:ctrlPr>
                    <w:rPr>
                      <w:rFonts w:ascii="Cambria Math" w:hAnsi="Cambria Math"/>
                      <w:i/>
                    </w:rPr>
                  </m:ctrlPr>
                </m:sSupPr>
                <m:e>
                  <m:r>
                    <w:rPr>
                      <w:rFonts w:ascii="Cambria Math"/>
                    </w:rPr>
                    <m:t>)</m:t>
                  </m:r>
                </m:e>
                <m:sup>
                  <m:r>
                    <w:rPr>
                      <w:rFonts w:ascii="Cambria Math"/>
                    </w:rPr>
                    <m:t>10</m:t>
                  </m:r>
                </m:sup>
              </m:sSup>
              <m:r>
                <w:rPr>
                  <w:rFonts w:ascii="Cambria Math"/>
                </w:rPr>
                <m:t>.</m:t>
              </m:r>
            </m:oMath>
            <w:r w:rsidRPr="004C300C">
              <w:t xml:space="preserve"> Calculate the value of </w:t>
            </w:r>
            <m:oMath>
              <m:r>
                <w:rPr>
                  <w:rFonts w:ascii="Cambria Math"/>
                </w:rPr>
                <m:t>f</m:t>
              </m:r>
              <m:d>
                <m:dPr>
                  <m:ctrlPr>
                    <w:rPr>
                      <w:rFonts w:ascii="Cambria Math" w:hAnsi="Cambria Math"/>
                      <w:i/>
                    </w:rPr>
                  </m:ctrlPr>
                </m:dPr>
                <m:e>
                  <m:r>
                    <w:rPr>
                      <w:rFonts w:ascii="Cambria Math"/>
                    </w:rPr>
                    <m:t>1</m:t>
                  </m:r>
                  <m:r>
                    <w:rPr>
                      <w:rFonts w:ascii="Cambria Math"/>
                    </w:rPr>
                    <m:t>-</m:t>
                  </m:r>
                  <m:rad>
                    <m:radPr>
                      <m:degHide m:val="1"/>
                      <m:ctrlPr>
                        <w:rPr>
                          <w:rFonts w:ascii="Cambria Math" w:hAnsi="Cambria Math"/>
                          <w:i/>
                        </w:rPr>
                      </m:ctrlPr>
                    </m:radPr>
                    <m:deg/>
                    <m:e>
                      <m:r>
                        <w:rPr>
                          <w:rFonts w:ascii="Cambria Math"/>
                        </w:rPr>
                        <m:t>2</m:t>
                      </m:r>
                    </m:e>
                  </m:rad>
                </m:e>
              </m:d>
            </m:oMath>
          </w:p>
        </w:tc>
      </w:tr>
      <w:tr w:rsidR="00BC1A4C" w:rsidRPr="00B6357A" w14:paraId="77C7F532" w14:textId="77777777" w:rsidTr="004C300C">
        <w:trPr>
          <w:trHeight w:val="1013"/>
        </w:trPr>
        <w:tc>
          <w:tcPr>
            <w:tcW w:w="10176" w:type="dxa"/>
            <w:tcBorders>
              <w:top w:val="single" w:sz="4" w:space="0" w:color="auto"/>
              <w:left w:val="single" w:sz="4" w:space="0" w:color="auto"/>
              <w:bottom w:val="single" w:sz="4" w:space="0" w:color="auto"/>
              <w:right w:val="single" w:sz="4" w:space="0" w:color="auto"/>
              <w:tl2br w:val="nil"/>
              <w:tr2bl w:val="nil"/>
            </w:tcBorders>
          </w:tcPr>
          <w:p w14:paraId="392693D8" w14:textId="461A1467" w:rsidR="00B161A6" w:rsidRPr="00B6357A" w:rsidRDefault="00B161A6" w:rsidP="00B161A6">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4</w:t>
            </w:r>
            <w:r w:rsidRPr="00B6357A">
              <w:rPr>
                <w:rFonts w:eastAsia="KaiTi"/>
                <w:b/>
                <w:noProof/>
              </w:rPr>
              <w:t>.</w:t>
            </w:r>
          </w:p>
          <w:p w14:paraId="32335EC8" w14:textId="0BB72A85" w:rsidR="00B161A6" w:rsidRPr="004C300C" w:rsidRDefault="00353644" w:rsidP="004C300C">
            <w:pPr>
              <w:spacing w:line="240" w:lineRule="auto"/>
            </w:pPr>
            <w:r w:rsidRPr="004C300C">
              <w:t xml:space="preserve">Consider positive integers  </w:t>
            </w:r>
            <m:oMath>
              <m:r>
                <w:rPr>
                  <w:rFonts w:ascii="Cambria Math"/>
                </w:rPr>
                <m:t>x,y</m:t>
              </m:r>
            </m:oMath>
            <w:r w:rsidRPr="004C300C">
              <w:t xml:space="preserve">satisfying </w:t>
            </w:r>
            <m:oMath>
              <m:sSup>
                <m:sSupPr>
                  <m:ctrlPr>
                    <w:rPr>
                      <w:rFonts w:ascii="Cambria Math" w:hAnsi="Cambria Math"/>
                      <w:i/>
                    </w:rPr>
                  </m:ctrlPr>
                </m:sSupPr>
                <m:e>
                  <m:r>
                    <w:rPr>
                      <w:rFonts w:ascii="Cambria Math"/>
                    </w:rPr>
                    <m:t>x</m:t>
                  </m:r>
                </m:e>
                <m:sup>
                  <m:r>
                    <w:rPr>
                      <w:rFonts w:ascii="Cambria Math"/>
                    </w:rPr>
                    <m:t>2</m:t>
                  </m:r>
                </m:sup>
              </m:sSup>
              <m:r>
                <w:rPr>
                  <w:rFonts w:ascii="Cambria Math"/>
                </w:rPr>
                <m:t>-</m:t>
              </m:r>
              <m:sSup>
                <m:sSupPr>
                  <m:ctrlPr>
                    <w:rPr>
                      <w:rFonts w:ascii="Cambria Math" w:hAnsi="Cambria Math"/>
                      <w:i/>
                    </w:rPr>
                  </m:ctrlPr>
                </m:sSupPr>
                <m:e>
                  <m:r>
                    <w:rPr>
                      <w:rFonts w:ascii="Cambria Math"/>
                    </w:rPr>
                    <m:t>y</m:t>
                  </m:r>
                </m:e>
                <m:sup>
                  <m:r>
                    <w:rPr>
                      <w:rFonts w:ascii="Cambria Math"/>
                    </w:rPr>
                    <m:t>2</m:t>
                  </m:r>
                </m:sup>
              </m:sSup>
              <m:r>
                <w:rPr>
                  <w:rFonts w:ascii="Cambria Math"/>
                </w:rPr>
                <m:t>=240</m:t>
              </m:r>
            </m:oMath>
            <w:r w:rsidRPr="004C300C">
              <w:t xml:space="preserve">. When </w:t>
            </w:r>
            <m:oMath>
              <m:r>
                <w:rPr>
                  <w:rFonts w:ascii="Cambria Math" w:hAnsi="Cambria Math"/>
                </w:rPr>
                <m:t>x-y</m:t>
              </m:r>
            </m:oMath>
            <w:r w:rsidRPr="004C300C">
              <w:t xml:space="preserve"> reaches the minimum value, calculate the value of </w:t>
            </w:r>
            <m:oMath>
              <m:sSup>
                <m:sSupPr>
                  <m:ctrlPr>
                    <w:rPr>
                      <w:rFonts w:ascii="Cambria Math" w:hAnsi="Cambria Math"/>
                      <w:i/>
                    </w:rPr>
                  </m:ctrlPr>
                </m:sSupPr>
                <m:e>
                  <m:r>
                    <w:rPr>
                      <w:rFonts w:ascii="Cambria Math"/>
                    </w:rPr>
                    <m:t>x</m:t>
                  </m:r>
                </m:e>
                <m:sup>
                  <m:r>
                    <w:rPr>
                      <w:rFonts w:ascii="Cambria Math"/>
                    </w:rPr>
                    <m:t>2</m:t>
                  </m:r>
                </m:sup>
              </m:sSup>
              <m:r>
                <w:rPr>
                  <w:rFonts w:ascii="Cambria Math"/>
                </w:rPr>
                <m:t>+</m:t>
              </m:r>
              <m:sSup>
                <m:sSupPr>
                  <m:ctrlPr>
                    <w:rPr>
                      <w:rFonts w:ascii="Cambria Math" w:hAnsi="Cambria Math"/>
                      <w:i/>
                    </w:rPr>
                  </m:ctrlPr>
                </m:sSupPr>
                <m:e>
                  <m:r>
                    <w:rPr>
                      <w:rFonts w:ascii="Cambria Math"/>
                    </w:rPr>
                    <m:t>y</m:t>
                  </m:r>
                </m:e>
                <m:sup>
                  <m:r>
                    <w:rPr>
                      <w:rFonts w:ascii="Cambria Math"/>
                    </w:rPr>
                    <m:t>2</m:t>
                  </m:r>
                </m:sup>
              </m:sSup>
              <m:r>
                <w:rPr>
                  <w:rFonts w:ascii="Cambria Math"/>
                </w:rPr>
                <m:t>.</m:t>
              </m:r>
            </m:oMath>
          </w:p>
        </w:tc>
      </w:tr>
      <w:tr w:rsidR="00BC1A4C" w:rsidRPr="00B6357A" w14:paraId="3B30D0CE"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076601A" w14:textId="0F736CE0" w:rsidR="00B161A6" w:rsidRPr="00B6357A" w:rsidRDefault="00B161A6" w:rsidP="00B161A6">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lang w:val="vi-VN"/>
              </w:rPr>
              <w:t>5</w:t>
            </w:r>
            <w:r w:rsidRPr="00B6357A">
              <w:rPr>
                <w:rFonts w:eastAsia="KaiTi"/>
                <w:b/>
                <w:noProof/>
              </w:rPr>
              <w:t>.</w:t>
            </w:r>
          </w:p>
          <w:p w14:paraId="1DEF3D0B" w14:textId="121C64A5" w:rsidR="00B161A6" w:rsidRDefault="00353644" w:rsidP="00353644">
            <w:pPr>
              <w:spacing w:after="0"/>
            </w:pPr>
            <w:r w:rsidRPr="004C300C">
              <w:t xml:space="preserve">Fill consecutive even positive integers in rows as shown in the figure below. The </w:t>
            </w:r>
            <w:r w:rsidRPr="004C300C">
              <w:rPr>
                <w:i/>
                <w:iCs/>
              </w:rPr>
              <w:t>n</w:t>
            </w:r>
            <w:r w:rsidRPr="004C300C">
              <w:t>-</w:t>
            </w:r>
            <w:proofErr w:type="spellStart"/>
            <w:r w:rsidRPr="004C300C">
              <w:t>th</w:t>
            </w:r>
            <w:proofErr w:type="spellEnd"/>
            <w:r w:rsidRPr="004C300C">
              <w:t xml:space="preserve"> row has exactly </w:t>
            </w:r>
            <m:oMath>
              <m:r>
                <w:rPr>
                  <w:rFonts w:ascii="Cambria Math"/>
                </w:rPr>
                <m:t>3n</m:t>
              </m:r>
            </m:oMath>
            <w:r w:rsidR="0094422F" w:rsidRPr="004C300C">
              <w:t xml:space="preserve"> </w:t>
            </w:r>
            <w:r w:rsidRPr="004C300C">
              <w:t>numbers filled. What is the last number (from left to right) of the 10th row (from top to bottom)?</w:t>
            </w:r>
          </w:p>
          <w:p w14:paraId="61103AD4" w14:textId="77777777" w:rsidR="004C300C" w:rsidRPr="004C300C" w:rsidRDefault="004C300C" w:rsidP="00353644">
            <w:pPr>
              <w:spacing w:after="0"/>
              <w:rPr>
                <w:rFonts w:eastAsia="KaiTi"/>
                <w:noProof/>
              </w:rPr>
            </w:pPr>
          </w:p>
          <w:p w14:paraId="7D047217" w14:textId="77777777" w:rsidR="00353644" w:rsidRPr="00353644" w:rsidRDefault="00000000" w:rsidP="00B161A6">
            <w:pPr>
              <w:spacing w:after="0"/>
              <w:jc w:val="both"/>
              <w:rPr>
                <w:rFonts w:eastAsia="KaiTi"/>
                <w:i/>
                <w:noProof/>
              </w:rPr>
            </w:pPr>
            <m:oMathPara>
              <m:oMath>
                <m:m>
                  <m:mPr>
                    <m:mcs>
                      <m:mc>
                        <m:mcPr>
                          <m:count m:val="10"/>
                          <m:mcJc m:val="center"/>
                        </m:mcPr>
                      </m:mc>
                    </m:mcs>
                    <m:ctrlPr>
                      <w:rPr>
                        <w:rFonts w:ascii="Cambria Math" w:hAnsi="Cambria Math"/>
                        <w:i/>
                      </w:rPr>
                    </m:ctrlPr>
                  </m:mPr>
                  <m:mr>
                    <m:e>
                      <m:r>
                        <w:rPr>
                          <w:rFonts w:ascii="Cambria Math"/>
                        </w:rPr>
                        <m:t>2</m:t>
                      </m:r>
                    </m:e>
                    <m:e>
                      <m:r>
                        <w:rPr>
                          <w:rFonts w:ascii="Cambria Math"/>
                        </w:rPr>
                        <m:t>4</m:t>
                      </m:r>
                    </m:e>
                    <m:e>
                      <m:r>
                        <w:rPr>
                          <w:rFonts w:ascii="Cambria Math"/>
                        </w:rPr>
                        <m:t>6</m:t>
                      </m:r>
                    </m:e>
                    <m:e/>
                    <m:e/>
                    <m:e/>
                    <m:e/>
                    <m:e/>
                    <m:e/>
                    <m:e/>
                  </m:mr>
                  <m:mr>
                    <m:e>
                      <m:r>
                        <w:rPr>
                          <w:rFonts w:ascii="Cambria Math"/>
                        </w:rPr>
                        <m:t>8</m:t>
                      </m:r>
                    </m:e>
                    <m:e>
                      <m:r>
                        <w:rPr>
                          <w:rFonts w:ascii="Cambria Math"/>
                        </w:rPr>
                        <m:t>10</m:t>
                      </m:r>
                    </m:e>
                    <m:e>
                      <m:r>
                        <w:rPr>
                          <w:rFonts w:ascii="Cambria Math"/>
                        </w:rPr>
                        <m:t>12</m:t>
                      </m:r>
                    </m:e>
                    <m:e>
                      <m:r>
                        <w:rPr>
                          <w:rFonts w:ascii="Cambria Math"/>
                        </w:rPr>
                        <m:t>14</m:t>
                      </m:r>
                    </m:e>
                    <m:e>
                      <m:r>
                        <w:rPr>
                          <w:rFonts w:ascii="Cambria Math"/>
                        </w:rPr>
                        <m:t>16</m:t>
                      </m:r>
                    </m:e>
                    <m:e>
                      <m:r>
                        <w:rPr>
                          <w:rFonts w:ascii="Cambria Math"/>
                        </w:rPr>
                        <m:t>18</m:t>
                      </m:r>
                    </m:e>
                    <m:e/>
                    <m:e/>
                    <m:e/>
                    <m:e/>
                  </m:mr>
                  <m:mr>
                    <m:e>
                      <m:r>
                        <w:rPr>
                          <w:rFonts w:ascii="Cambria Math"/>
                        </w:rPr>
                        <m:t>20</m:t>
                      </m:r>
                    </m:e>
                    <m:e>
                      <m:r>
                        <w:rPr>
                          <w:rFonts w:ascii="Cambria Math"/>
                        </w:rPr>
                        <m:t>22</m:t>
                      </m:r>
                    </m:e>
                    <m:e>
                      <m:r>
                        <w:rPr>
                          <w:rFonts w:ascii="Cambria Math"/>
                        </w:rPr>
                        <m:t>24</m:t>
                      </m:r>
                    </m:e>
                    <m:e>
                      <m:r>
                        <w:rPr>
                          <w:rFonts w:ascii="Cambria Math" w:hAnsi="Cambria Math" w:cs="Cambria Math"/>
                        </w:rPr>
                        <m:t>⋯</m:t>
                      </m:r>
                    </m:e>
                    <m:e>
                      <m:r>
                        <w:rPr>
                          <w:rFonts w:ascii="Cambria Math"/>
                        </w:rPr>
                        <m:t>36</m:t>
                      </m:r>
                    </m:e>
                    <m:e/>
                    <m:e/>
                    <m:e/>
                    <m:e/>
                    <m:e/>
                  </m:mr>
                  <m:mr>
                    <m:e>
                      <m:r>
                        <w:rPr>
                          <w:rFonts w:ascii="Cambria Math" w:hAnsi="Cambria Math" w:cs="Cambria Math"/>
                        </w:rPr>
                        <m:t>⋯</m:t>
                      </m:r>
                    </m:e>
                    <m:e/>
                    <m:e/>
                    <m:e/>
                    <m:e/>
                    <m:e/>
                    <m:e/>
                    <m:e/>
                    <m:e/>
                    <m:e/>
                  </m:mr>
                </m:m>
              </m:oMath>
            </m:oMathPara>
          </w:p>
          <w:p w14:paraId="0EBB1C13" w14:textId="556204EC" w:rsidR="00353644" w:rsidRPr="00B161A6" w:rsidRDefault="00353644" w:rsidP="00B161A6">
            <w:pPr>
              <w:spacing w:after="0"/>
              <w:jc w:val="both"/>
              <w:rPr>
                <w:rFonts w:eastAsia="KaiTi"/>
                <w:bCs w:val="0"/>
                <w:i/>
                <w:noProof/>
              </w:rPr>
            </w:pPr>
          </w:p>
        </w:tc>
      </w:tr>
      <w:tr w:rsidR="00F23219" w:rsidRPr="00B6357A" w14:paraId="6D703D3D"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347A9F6" w14:textId="341499A8" w:rsidR="00B161A6" w:rsidRPr="00B6357A" w:rsidRDefault="00B161A6" w:rsidP="00B161A6">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6</w:t>
            </w:r>
            <w:r w:rsidRPr="00B6357A">
              <w:rPr>
                <w:rFonts w:eastAsia="KaiTi"/>
                <w:b/>
                <w:noProof/>
              </w:rPr>
              <w:t>.</w:t>
            </w:r>
          </w:p>
          <w:p w14:paraId="65301566" w14:textId="4A75FD78" w:rsidR="00B161A6" w:rsidRPr="004C300C" w:rsidRDefault="00D84054" w:rsidP="00B161A6">
            <w:pPr>
              <w:jc w:val="both"/>
            </w:pPr>
            <w:r w:rsidRPr="004C300C">
              <w:t xml:space="preserve">Given a triangle </w:t>
            </w:r>
            <w:r w:rsidRPr="004C300C">
              <w:rPr>
                <w:i/>
                <w:iCs/>
              </w:rPr>
              <w:t>ABC</w:t>
            </w:r>
            <w:r w:rsidRPr="004C300C">
              <w:t xml:space="preserve"> with</w:t>
            </w:r>
            <w:r w:rsidR="00E3023F" w:rsidRPr="004C300C">
              <w:t xml:space="preserve"> </w:t>
            </w:r>
            <m:oMath>
              <m:r>
                <w:rPr>
                  <w:rFonts w:ascii="Cambria Math" w:hAnsi="Cambria Math"/>
                </w:rPr>
                <m:t>BC=4</m:t>
              </m:r>
              <m:rad>
                <m:radPr>
                  <m:degHide m:val="1"/>
                  <m:ctrlPr>
                    <w:rPr>
                      <w:rFonts w:ascii="Cambria Math" w:hAnsi="Cambria Math"/>
                      <w:i/>
                    </w:rPr>
                  </m:ctrlPr>
                </m:radPr>
                <m:deg/>
                <m:e>
                  <m:r>
                    <w:rPr>
                      <w:rFonts w:ascii="Cambria Math" w:hAnsi="Cambria Math"/>
                    </w:rPr>
                    <m:t>7</m:t>
                  </m:r>
                </m:e>
              </m:rad>
              <m:r>
                <w:rPr>
                  <w:rFonts w:ascii="Cambria Math" w:hAnsi="Cambria Math"/>
                </w:rPr>
                <m:t xml:space="preserve"> cm, góc BAC=60° .</m:t>
              </m:r>
            </m:oMath>
            <w:r w:rsidRPr="004C300C">
              <w:t xml:space="preserve">  A circle with center </w:t>
            </w:r>
            <w:r w:rsidRPr="004C300C">
              <w:rPr>
                <w:i/>
                <w:iCs/>
              </w:rPr>
              <w:t>O</w:t>
            </w:r>
            <w:r w:rsidRPr="004C300C">
              <w:t xml:space="preserve"> touches the two lines </w:t>
            </w:r>
            <w:r w:rsidRPr="004C300C">
              <w:rPr>
                <w:i/>
                <w:iCs/>
              </w:rPr>
              <w:t>AB</w:t>
            </w:r>
            <w:r w:rsidRPr="004C300C">
              <w:t xml:space="preserve"> and </w:t>
            </w:r>
            <w:r w:rsidRPr="004C300C">
              <w:rPr>
                <w:i/>
                <w:iCs/>
              </w:rPr>
              <w:t>AC</w:t>
            </w:r>
            <w:r w:rsidRPr="004C300C">
              <w:t xml:space="preserve"> and at the same time the center </w:t>
            </w:r>
            <w:r w:rsidRPr="004C300C">
              <w:rPr>
                <w:i/>
                <w:iCs/>
              </w:rPr>
              <w:t>O</w:t>
            </w:r>
            <w:r w:rsidRPr="004C300C">
              <w:t xml:space="preserve"> lies on the segment </w:t>
            </w:r>
            <w:r w:rsidRPr="004C300C">
              <w:rPr>
                <w:i/>
                <w:iCs/>
              </w:rPr>
              <w:t>BC</w:t>
            </w:r>
            <w:r w:rsidRPr="004C300C">
              <w:t xml:space="preserve">. Given that </w:t>
            </w:r>
            <m:oMath>
              <m:r>
                <w:rPr>
                  <w:rFonts w:ascii="Cambria Math"/>
                </w:rPr>
                <m:t>OC=3OB,</m:t>
              </m:r>
            </m:oMath>
            <w:r w:rsidRPr="004C300C">
              <w:t xml:space="preserve"> calculate the length of side </w:t>
            </w:r>
            <w:r w:rsidRPr="004C300C">
              <w:rPr>
                <w:i/>
                <w:iCs/>
              </w:rPr>
              <w:t>AC</w:t>
            </w:r>
            <w:r w:rsidRPr="004C300C">
              <w:t>. (Unit: cm)</w:t>
            </w:r>
          </w:p>
          <w:p w14:paraId="146AEC75" w14:textId="360863E4" w:rsidR="00D84054" w:rsidRPr="00D84054" w:rsidRDefault="00D84054" w:rsidP="00D84054">
            <w:pPr>
              <w:jc w:val="center"/>
              <w:rPr>
                <w:rFonts w:eastAsia="KaiTi"/>
                <w:b/>
                <w:bCs w:val="0"/>
                <w:i/>
                <w:iCs/>
                <w:noProof/>
              </w:rPr>
            </w:pPr>
            <w:r w:rsidRPr="00C7391B">
              <w:rPr>
                <w:noProof/>
              </w:rPr>
              <w:drawing>
                <wp:inline distT="0" distB="0" distL="0" distR="0" wp14:anchorId="7AECEBA1" wp14:editId="6E187C77">
                  <wp:extent cx="2871227" cy="1670228"/>
                  <wp:effectExtent l="0" t="0" r="5715" b="6350"/>
                  <wp:docPr id="134923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39522" name=""/>
                          <pic:cNvPicPr/>
                        </pic:nvPicPr>
                        <pic:blipFill>
                          <a:blip r:embed="rId9"/>
                          <a:stretch>
                            <a:fillRect/>
                          </a:stretch>
                        </pic:blipFill>
                        <pic:spPr>
                          <a:xfrm>
                            <a:off x="0" y="0"/>
                            <a:ext cx="2879391" cy="1674977"/>
                          </a:xfrm>
                          <a:prstGeom prst="rect">
                            <a:avLst/>
                          </a:prstGeom>
                        </pic:spPr>
                      </pic:pic>
                    </a:graphicData>
                  </a:graphic>
                </wp:inline>
              </w:drawing>
            </w:r>
          </w:p>
          <w:p w14:paraId="561B3940" w14:textId="38FFF120" w:rsidR="00B161A6" w:rsidRPr="00B161A6" w:rsidRDefault="00B161A6" w:rsidP="004C300C">
            <w:pPr>
              <w:spacing w:after="0" w:line="240" w:lineRule="auto"/>
              <w:jc w:val="both"/>
              <w:rPr>
                <w:rFonts w:eastAsia="KaiTi"/>
                <w:bCs w:val="0"/>
                <w:i/>
                <w:iCs/>
                <w:noProof/>
              </w:rPr>
            </w:pPr>
          </w:p>
        </w:tc>
      </w:tr>
      <w:tr w:rsidR="00F23219" w:rsidRPr="00B6357A" w14:paraId="0B34A094"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2753AD16" w14:textId="4559BF25" w:rsidR="00B161A6" w:rsidRPr="00B6357A" w:rsidRDefault="00B161A6" w:rsidP="00B161A6">
            <w:pPr>
              <w:pStyle w:val="ListParagraph"/>
              <w:spacing w:after="0" w:line="240" w:lineRule="auto"/>
              <w:ind w:left="0"/>
              <w:jc w:val="both"/>
              <w:rPr>
                <w:rFonts w:eastAsia="KaiTi"/>
                <w:b/>
                <w:bCs w:val="0"/>
                <w:noProof/>
              </w:rPr>
            </w:pPr>
            <w:r w:rsidRPr="00B6357A">
              <w:rPr>
                <w:rFonts w:eastAsia="KaiTi"/>
                <w:b/>
                <w:noProof/>
                <w:lang w:val="vi-VN"/>
              </w:rPr>
              <w:lastRenderedPageBreak/>
              <w:t xml:space="preserve">Question </w:t>
            </w:r>
            <w:r>
              <w:rPr>
                <w:rFonts w:eastAsia="KaiTi"/>
                <w:b/>
                <w:noProof/>
                <w:lang w:val="vi-VN"/>
              </w:rPr>
              <w:t>7</w:t>
            </w:r>
            <w:r w:rsidRPr="00B6357A">
              <w:rPr>
                <w:rFonts w:eastAsia="KaiTi"/>
                <w:b/>
                <w:noProof/>
              </w:rPr>
              <w:t>.</w:t>
            </w:r>
          </w:p>
          <w:p w14:paraId="7EAB27CC" w14:textId="3A776E4C" w:rsidR="00ED2D88" w:rsidRPr="004C300C" w:rsidRDefault="00ED2D88" w:rsidP="00ED2D88">
            <w:pPr>
              <w:spacing w:after="0" w:line="240" w:lineRule="auto"/>
            </w:pPr>
            <w:r w:rsidRPr="004C300C">
              <w:t xml:space="preserve">Given the sequence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rsidRPr="004C300C">
              <w:t xml:space="preserve"> defined by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=1</m:t>
              </m:r>
            </m:oMath>
            <w:r w:rsidRPr="004C300C">
              <w:t xml:space="preserve"> and </w:t>
            </w:r>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4</m:t>
                      </m:r>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2</m:t>
                          </m:r>
                        </m:sup>
                      </m:sSubSup>
                      <m:r>
                        <w:rPr>
                          <w:rFonts w:ascii="Cambria Math" w:hAnsi="Cambria Math"/>
                        </w:rPr>
                        <m:t>+1</m:t>
                      </m:r>
                    </m:e>
                  </m:rad>
                </m:num>
                <m:den>
                  <m:r>
                    <w:rPr>
                      <w:rFonts w:ascii="Cambria Math" w:hAnsi="Cambria Math"/>
                    </w:rPr>
                    <m:t>2</m:t>
                  </m:r>
                </m:den>
              </m:f>
              <m:r>
                <w:rPr>
                  <w:rFonts w:ascii="Cambria Math" w:hAnsi="Cambria Math"/>
                </w:rPr>
                <m:t>.</m:t>
              </m:r>
            </m:oMath>
            <w:r w:rsidRPr="004C300C">
              <w:t xml:space="preserve"> </w:t>
            </w:r>
          </w:p>
          <w:p w14:paraId="7075E276" w14:textId="4CC8F2CB" w:rsidR="00ED2D88" w:rsidRPr="004C300C" w:rsidRDefault="00ED2D88" w:rsidP="00ED2D88">
            <w:pPr>
              <w:spacing w:after="0" w:line="240" w:lineRule="auto"/>
            </w:pPr>
            <w:r w:rsidRPr="004C300C">
              <w:t xml:space="preserve">Calculate the value of </w:t>
            </w:r>
            <m:oMath>
              <m:r>
                <w:rPr>
                  <w:rFonts w:ascii="Cambria Math"/>
                </w:rPr>
                <m:t>S=</m:t>
              </m:r>
              <m:nary>
                <m:naryPr>
                  <m:chr m:val="∑"/>
                  <m:ctrlPr>
                    <w:rPr>
                      <w:rFonts w:ascii="Cambria Math" w:hAnsi="Cambria Math"/>
                      <w:i/>
                    </w:rPr>
                  </m:ctrlPr>
                </m:naryPr>
                <m:sub>
                  <m:r>
                    <w:rPr>
                      <w:rFonts w:ascii="Cambria Math"/>
                    </w:rPr>
                    <m:t>k=1</m:t>
                  </m:r>
                </m:sub>
                <m:sup>
                  <m:r>
                    <w:rPr>
                      <w:rFonts w:ascii="Cambria Math"/>
                    </w:rPr>
                    <m:t>50</m:t>
                  </m:r>
                </m:sup>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rPr>
                                    <m:t>2</m:t>
                                  </m:r>
                                </m:num>
                                <m:den>
                                  <m:sSub>
                                    <m:sSubPr>
                                      <m:ctrlPr>
                                        <w:rPr>
                                          <w:rFonts w:ascii="Cambria Math" w:hAnsi="Cambria Math"/>
                                          <w:i/>
                                        </w:rPr>
                                      </m:ctrlPr>
                                    </m:sSubPr>
                                    <m:e>
                                      <m:r>
                                        <w:rPr>
                                          <w:rFonts w:ascii="Cambria Math"/>
                                        </w:rPr>
                                        <m:t>x</m:t>
                                      </m:r>
                                    </m:e>
                                    <m:sub>
                                      <m:r>
                                        <w:rPr>
                                          <w:rFonts w:ascii="Cambria Math"/>
                                        </w:rPr>
                                        <m:t>k</m:t>
                                      </m:r>
                                    </m:sub>
                                  </m:sSub>
                                  <m:sSub>
                                    <m:sSubPr>
                                      <m:ctrlPr>
                                        <w:rPr>
                                          <w:rFonts w:ascii="Cambria Math" w:hAnsi="Cambria Math"/>
                                          <w:i/>
                                        </w:rPr>
                                      </m:ctrlPr>
                                    </m:sSubPr>
                                    <m:e>
                                      <m:r>
                                        <w:rPr>
                                          <w:rFonts w:ascii="Cambria Math"/>
                                        </w:rPr>
                                        <m:t>x</m:t>
                                      </m:r>
                                    </m:e>
                                    <m:sub>
                                      <m:r>
                                        <w:rPr>
                                          <w:rFonts w:ascii="Cambria Math"/>
                                        </w:rPr>
                                        <m:t>k+1</m:t>
                                      </m:r>
                                    </m:sub>
                                  </m:sSub>
                                </m:den>
                              </m:f>
                            </m:e>
                          </m:d>
                        </m:e>
                        <m:sup>
                          <m:r>
                            <w:rPr>
                              <w:rFonts w:ascii="Cambria Math"/>
                            </w:rPr>
                            <m:t>2</m:t>
                          </m:r>
                        </m:sup>
                      </m:sSup>
                    </m:e>
                  </m:d>
                </m:e>
              </m:nary>
              <m:r>
                <w:rPr>
                  <w:rFonts w:ascii="Cambria Math"/>
                </w:rPr>
                <m:t>.</m:t>
              </m:r>
            </m:oMath>
          </w:p>
          <w:p w14:paraId="3DE7254B" w14:textId="18867F4C" w:rsidR="00B371CC" w:rsidRPr="004C300C" w:rsidRDefault="00ED2D88" w:rsidP="00ED2D88">
            <w:pPr>
              <w:spacing w:after="0"/>
              <w:jc w:val="both"/>
              <w:rPr>
                <w:rFonts w:eastAsia="KaiTi"/>
                <w:noProof/>
              </w:rPr>
            </w:pPr>
            <w:r w:rsidRPr="004C300C">
              <w:t xml:space="preserve">For </w:t>
            </w:r>
            <w:proofErr w:type="gramStart"/>
            <w:r w:rsidRPr="004C300C">
              <w:t>a real</w:t>
            </w:r>
            <w:proofErr w:type="gramEnd"/>
            <w:r w:rsidRPr="004C300C">
              <w:t xml:space="preserve"> number </w:t>
            </w:r>
            <w:r w:rsidRPr="004C300C">
              <w:rPr>
                <w:i/>
                <w:iCs/>
              </w:rPr>
              <w:t>x</w:t>
            </w:r>
            <w:r w:rsidRPr="004C300C">
              <w:t xml:space="preserve">, the symbol </w:t>
            </w:r>
            <m:oMath>
              <m:d>
                <m:dPr>
                  <m:begChr m:val="⌊"/>
                  <m:endChr m:val="⌋"/>
                  <m:ctrlPr>
                    <w:rPr>
                      <w:rFonts w:ascii="Cambria Math" w:hAnsi="Cambria Math"/>
                      <w:i/>
                    </w:rPr>
                  </m:ctrlPr>
                </m:dPr>
                <m:e>
                  <m:r>
                    <w:rPr>
                      <w:rFonts w:ascii="Cambria Math"/>
                    </w:rPr>
                    <m:t>x</m:t>
                  </m:r>
                </m:e>
              </m:d>
            </m:oMath>
            <w:r w:rsidRPr="004C300C">
              <w:t xml:space="preserve"> denotes the greatest integer not exceeding </w:t>
            </w:r>
            <w:r w:rsidRPr="004C300C">
              <w:rPr>
                <w:i/>
                <w:iCs/>
              </w:rPr>
              <w:t>x</w:t>
            </w:r>
            <w:r w:rsidRPr="004C300C">
              <w:t>.</w:t>
            </w:r>
          </w:p>
          <w:p w14:paraId="0828403A" w14:textId="7ACE3DC1" w:rsidR="00B161A6" w:rsidRPr="00B6357A" w:rsidRDefault="00B161A6" w:rsidP="006C04A9">
            <w:pPr>
              <w:jc w:val="both"/>
              <w:rPr>
                <w:rFonts w:eastAsia="KaiTi"/>
                <w:i/>
                <w:iCs/>
                <w:noProof/>
              </w:rPr>
            </w:pPr>
          </w:p>
        </w:tc>
      </w:tr>
      <w:tr w:rsidR="00F23219" w:rsidRPr="00B6357A" w14:paraId="45CC53BE"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10BF9231" w14:textId="406DFE08" w:rsidR="00B161A6" w:rsidRPr="00B6357A" w:rsidRDefault="00B161A6" w:rsidP="00B161A6">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8</w:t>
            </w:r>
            <w:r w:rsidRPr="00B6357A">
              <w:rPr>
                <w:rFonts w:eastAsia="KaiTi"/>
                <w:b/>
                <w:noProof/>
              </w:rPr>
              <w:t>.</w:t>
            </w:r>
          </w:p>
          <w:p w14:paraId="3073049C" w14:textId="77777777" w:rsidR="00A17A1C" w:rsidRDefault="00ED2D88" w:rsidP="00ED2D88">
            <w:pPr>
              <w:spacing w:after="0" w:line="240" w:lineRule="auto"/>
            </w:pPr>
            <w:r w:rsidRPr="004C300C">
              <w:t xml:space="preserve">Given a polynomial </w:t>
            </w:r>
            <m:oMath>
              <m:r>
                <w:rPr>
                  <w:rFonts w:ascii="Cambria Math"/>
                </w:rPr>
                <m:t>P(x)</m:t>
              </m:r>
            </m:oMath>
            <w:r w:rsidRPr="004C300C">
              <w:t xml:space="preserve"> with real coefficients satisfying </w:t>
            </w:r>
          </w:p>
          <w:p w14:paraId="47836E6A" w14:textId="77777777" w:rsidR="00A17A1C" w:rsidRDefault="00A17A1C" w:rsidP="00ED2D88">
            <w:pPr>
              <w:spacing w:after="0" w:line="240" w:lineRule="auto"/>
            </w:pPr>
          </w:p>
          <w:p w14:paraId="461C80CD" w14:textId="1D068EE1" w:rsidR="00A17A1C" w:rsidRPr="00A17A1C" w:rsidRDefault="00A17A1C" w:rsidP="00ED2D88">
            <w:pPr>
              <w:spacing w:after="0" w:line="240" w:lineRule="auto"/>
              <w:rPr>
                <w:i/>
                <w:highlight w:val="yellow"/>
              </w:rPr>
            </w:pPr>
            <m:oMathPara>
              <m:oMath>
                <m:r>
                  <w:rPr>
                    <w:rFonts w:ascii="Cambria Math" w:hAnsi="Cambria Math"/>
                  </w:rPr>
                  <m:t>P(</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x) + 2P(</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x) = 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x + 1)   ∀x ∈ R</m:t>
                </m:r>
              </m:oMath>
            </m:oMathPara>
          </w:p>
          <w:p w14:paraId="02B11B65" w14:textId="2248E1C8" w:rsidR="007B67FD" w:rsidRPr="004C300C" w:rsidRDefault="007B67FD" w:rsidP="00ED2D88">
            <w:pPr>
              <w:spacing w:after="0" w:line="240" w:lineRule="auto"/>
            </w:pPr>
          </w:p>
          <w:p w14:paraId="7D6EB6C4" w14:textId="1FA4221C" w:rsidR="00ED2D88" w:rsidRPr="004C300C" w:rsidRDefault="00ED2D88" w:rsidP="00ED2D88">
            <w:pPr>
              <w:spacing w:after="0" w:line="240" w:lineRule="auto"/>
            </w:pPr>
            <w:r w:rsidRPr="004C300C">
              <w:t xml:space="preserve">Calculate the value of  </w:t>
            </w:r>
            <m:oMath>
              <m:r>
                <w:rPr>
                  <w:rFonts w:ascii="Cambria Math"/>
                </w:rPr>
                <m:t>S=P(1)+P(2)+</m:t>
              </m:r>
              <m:r>
                <w:rPr>
                  <w:rFonts w:ascii="Cambria Math" w:hAnsi="Cambria Math" w:cs="Cambria Math"/>
                </w:rPr>
                <m:t>⋯</m:t>
              </m:r>
              <m:r>
                <w:rPr>
                  <w:rFonts w:ascii="Cambria Math"/>
                </w:rPr>
                <m:t>+P(10)</m:t>
              </m:r>
            </m:oMath>
          </w:p>
          <w:p w14:paraId="7C6EE822" w14:textId="7A574EEC" w:rsidR="006C04A9" w:rsidRPr="00B371CC" w:rsidRDefault="006C04A9" w:rsidP="00ED2D88">
            <w:pPr>
              <w:tabs>
                <w:tab w:val="left" w:pos="1224"/>
              </w:tabs>
              <w:spacing w:after="0"/>
              <w:jc w:val="both"/>
              <w:rPr>
                <w:rFonts w:eastAsia="KaiTi"/>
                <w:i/>
                <w:iCs/>
                <w:noProof/>
              </w:rPr>
            </w:pPr>
          </w:p>
        </w:tc>
      </w:tr>
      <w:tr w:rsidR="00F23219" w:rsidRPr="00B6357A" w14:paraId="67AA7BB3"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1CDB9E75" w14:textId="2471532B" w:rsidR="00A430FB" w:rsidRPr="00B6357A" w:rsidRDefault="00A430FB" w:rsidP="00A430FB">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lang w:val="vi-VN"/>
              </w:rPr>
              <w:t>9</w:t>
            </w:r>
            <w:r w:rsidRPr="00B6357A">
              <w:rPr>
                <w:rFonts w:eastAsia="KaiTi"/>
                <w:b/>
                <w:noProof/>
              </w:rPr>
              <w:t>.</w:t>
            </w:r>
          </w:p>
          <w:p w14:paraId="7F41D5BC" w14:textId="79E2D1DA" w:rsidR="006C04A9" w:rsidRPr="004C300C" w:rsidRDefault="006C04A9" w:rsidP="006C04A9">
            <w:pPr>
              <w:spacing w:after="0" w:line="240" w:lineRule="auto"/>
              <w:ind w:right="-1"/>
            </w:pPr>
            <w:r w:rsidRPr="004C300C">
              <w:t xml:space="preserve">There are three boxes, each box contains 5 marbles </w:t>
            </w:r>
            <w:proofErr w:type="gramStart"/>
            <w:r w:rsidRPr="004C300C">
              <w:t xml:space="preserve">and on each </w:t>
            </w:r>
            <w:r w:rsidR="00785834" w:rsidRPr="004C300C">
              <w:t>marble,</w:t>
            </w:r>
            <w:proofErr w:type="gramEnd"/>
            <w:r w:rsidRPr="004C300C">
              <w:t xml:space="preserve"> we write a natural number belonging to the set </w:t>
            </w:r>
            <w:r w:rsidRPr="004C300C">
              <w:rPr>
                <w:i/>
                <w:iCs/>
              </w:rPr>
              <w:t>S</w:t>
            </w:r>
            <w:r w:rsidRPr="004C300C">
              <w:t xml:space="preserve">. The numbers filled must simultaneously satisfy the following two conditions:   </w:t>
            </w:r>
          </w:p>
          <w:p w14:paraId="1BB18F3A" w14:textId="0B44E01A" w:rsidR="006C04A9" w:rsidRPr="004C300C" w:rsidRDefault="006C04A9" w:rsidP="006C04A9">
            <w:pPr>
              <w:spacing w:after="0" w:line="240" w:lineRule="auto"/>
              <w:ind w:right="-1"/>
            </w:pPr>
            <w:r w:rsidRPr="004C300C">
              <w:t xml:space="preserve">                    </w:t>
            </w:r>
            <w:proofErr w:type="spellStart"/>
            <w:r w:rsidRPr="004C300C">
              <w:t>i</w:t>
            </w:r>
            <w:proofErr w:type="spellEnd"/>
            <w:r w:rsidRPr="004C300C">
              <w:t xml:space="preserve">) Each marble in the same box is filled with exactly one number and no two marbles in the box are filled with the same </w:t>
            </w:r>
            <w:r w:rsidR="00785834" w:rsidRPr="004C300C">
              <w:t>number.</w:t>
            </w:r>
            <w:r w:rsidRPr="004C300C">
              <w:t xml:space="preserve"> </w:t>
            </w:r>
          </w:p>
          <w:p w14:paraId="2D7E7710" w14:textId="19F069CD" w:rsidR="00A430FB" w:rsidRPr="00A430FB" w:rsidRDefault="006C04A9" w:rsidP="004C300C">
            <w:pPr>
              <w:jc w:val="both"/>
              <w:rPr>
                <w:rFonts w:eastAsia="KaiTi"/>
                <w:bCs w:val="0"/>
                <w:i/>
                <w:iCs/>
                <w:noProof/>
              </w:rPr>
            </w:pPr>
            <w:r w:rsidRPr="004C300C">
              <w:t xml:space="preserve">                    ii) For any two boxes, the number of marbles filled with the same number between those two boxes does not exceed 1. How many numbers must the set </w:t>
            </w:r>
            <w:r w:rsidRPr="004C300C">
              <w:rPr>
                <w:i/>
                <w:iCs/>
              </w:rPr>
              <w:t>S</w:t>
            </w:r>
            <w:r w:rsidRPr="004C300C">
              <w:t xml:space="preserve"> have at least?</w:t>
            </w:r>
          </w:p>
        </w:tc>
      </w:tr>
      <w:tr w:rsidR="00F23219" w:rsidRPr="00B6357A" w14:paraId="26257BB4"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E90CFAE" w14:textId="176F40E4" w:rsidR="00A430FB" w:rsidRPr="00B6357A" w:rsidRDefault="00A430FB" w:rsidP="00A430FB">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10</w:t>
            </w:r>
            <w:r w:rsidRPr="00B6357A">
              <w:rPr>
                <w:rFonts w:eastAsia="KaiTi"/>
                <w:b/>
                <w:noProof/>
              </w:rPr>
              <w:t>.</w:t>
            </w:r>
          </w:p>
          <w:p w14:paraId="1F78B7E0" w14:textId="456798AE" w:rsidR="006C04A9" w:rsidRPr="004C300C" w:rsidRDefault="006C04A9" w:rsidP="00D84054">
            <w:pPr>
              <w:spacing w:after="0"/>
              <w:jc w:val="both"/>
            </w:pPr>
            <w:r w:rsidRPr="004C300C">
              <w:t xml:space="preserve">At each vertex of a cube </w:t>
            </w:r>
            <w:r w:rsidRPr="004C300C">
              <w:rPr>
                <w:i/>
                <w:iCs/>
              </w:rPr>
              <w:t>ABCD.EFGH</w:t>
            </w:r>
            <w:r w:rsidRPr="004C300C">
              <w:t xml:space="preserve"> we fill a natural number belonging to the set </w:t>
            </w:r>
            <m:oMath>
              <m:d>
                <m:dPr>
                  <m:begChr m:val="{"/>
                  <m:endChr m:val="}"/>
                  <m:ctrlPr>
                    <w:rPr>
                      <w:rFonts w:ascii="Cambria Math" w:hAnsi="Cambria Math"/>
                      <w:i/>
                    </w:rPr>
                  </m:ctrlPr>
                </m:dPr>
                <m:e>
                  <m:r>
                    <w:rPr>
                      <w:rFonts w:ascii="Cambria Math"/>
                    </w:rPr>
                    <m:t>1;2;3;...;8</m:t>
                  </m:r>
                </m:e>
              </m:d>
            </m:oMath>
            <w:r w:rsidRPr="004C300C">
              <w:t xml:space="preserve"> (each number is filled exactly once). How many ways are there to fill such that the sum of the two numbers filled at each pair of opposite vertices of the cube are equal? (Two vertices of a cube are called opposite if they do not lie on the same face of the cube. For example, </w:t>
            </w:r>
            <w:r w:rsidR="003A2930" w:rsidRPr="004C300C">
              <w:rPr>
                <w:i/>
                <w:iCs/>
              </w:rPr>
              <w:t>A and</w:t>
            </w:r>
            <w:r w:rsidRPr="004C300C">
              <w:rPr>
                <w:i/>
                <w:iCs/>
              </w:rPr>
              <w:t xml:space="preserve"> G</w:t>
            </w:r>
            <w:r w:rsidRPr="004C300C">
              <w:t xml:space="preserve"> </w:t>
            </w:r>
            <w:r w:rsidR="00CC3B16" w:rsidRPr="004C300C">
              <w:t>are pairs</w:t>
            </w:r>
            <w:r w:rsidRPr="004C300C">
              <w:t xml:space="preserve"> of opposite vertices.)</w:t>
            </w:r>
          </w:p>
          <w:p w14:paraId="2CF51E84" w14:textId="77777777" w:rsidR="006C04A9" w:rsidRDefault="006C04A9" w:rsidP="006C04A9">
            <w:pPr>
              <w:spacing w:after="0"/>
              <w:jc w:val="center"/>
              <w:rPr>
                <w:i/>
                <w:iCs/>
              </w:rPr>
            </w:pPr>
            <w:r w:rsidRPr="00C7391B">
              <w:rPr>
                <w:noProof/>
              </w:rPr>
              <w:drawing>
                <wp:inline distT="0" distB="0" distL="0" distR="0" wp14:anchorId="57C74AF4" wp14:editId="139359AC">
                  <wp:extent cx="1883724" cy="1841154"/>
                  <wp:effectExtent l="0" t="0" r="2540" b="6985"/>
                  <wp:docPr id="59359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94367" name=""/>
                          <pic:cNvPicPr/>
                        </pic:nvPicPr>
                        <pic:blipFill>
                          <a:blip r:embed="rId10"/>
                          <a:stretch>
                            <a:fillRect/>
                          </a:stretch>
                        </pic:blipFill>
                        <pic:spPr>
                          <a:xfrm>
                            <a:off x="0" y="0"/>
                            <a:ext cx="1889306" cy="1846610"/>
                          </a:xfrm>
                          <a:prstGeom prst="rect">
                            <a:avLst/>
                          </a:prstGeom>
                        </pic:spPr>
                      </pic:pic>
                    </a:graphicData>
                  </a:graphic>
                </wp:inline>
              </w:drawing>
            </w:r>
          </w:p>
          <w:p w14:paraId="64AEEF76" w14:textId="5D65F665" w:rsidR="00A430FB" w:rsidRPr="00B371CC" w:rsidRDefault="00A430FB" w:rsidP="004C300C">
            <w:pPr>
              <w:spacing w:after="0"/>
              <w:jc w:val="both"/>
              <w:rPr>
                <w:rFonts w:eastAsia="KaiTi"/>
                <w:i/>
                <w:iCs/>
                <w:noProof/>
              </w:rPr>
            </w:pPr>
          </w:p>
        </w:tc>
      </w:tr>
      <w:tr w:rsidR="00F23219" w:rsidRPr="00B6357A" w14:paraId="425BCE4D"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424EADA" w14:textId="422B9AE2" w:rsidR="00A430FB" w:rsidRPr="00B6357A" w:rsidRDefault="00A430FB" w:rsidP="00A430FB">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11</w:t>
            </w:r>
            <w:r w:rsidRPr="00B6357A">
              <w:rPr>
                <w:rFonts w:eastAsia="KaiTi"/>
                <w:b/>
                <w:noProof/>
              </w:rPr>
              <w:t>.</w:t>
            </w:r>
          </w:p>
          <w:p w14:paraId="47E1725F" w14:textId="77777777" w:rsidR="00A430FB" w:rsidRDefault="006C04A9" w:rsidP="006C04A9">
            <w:pPr>
              <w:spacing w:after="0"/>
              <w:jc w:val="both"/>
            </w:pPr>
            <w:r w:rsidRPr="004C300C">
              <w:t xml:space="preserve">Let </w:t>
            </w:r>
            <w:proofErr w:type="spellStart"/>
            <w:r w:rsidRPr="004C300C">
              <w:rPr>
                <w:i/>
                <w:iCs/>
              </w:rPr>
              <w:t>S</w:t>
            </w:r>
            <w:proofErr w:type="spellEnd"/>
            <w:r w:rsidRPr="004C300C">
              <w:t xml:space="preserve"> be the set of positive integers </w:t>
            </w:r>
            <w:r w:rsidRPr="004C300C">
              <w:rPr>
                <w:i/>
                <w:iCs/>
              </w:rPr>
              <w:t>n</w:t>
            </w:r>
            <w:r w:rsidRPr="004C300C">
              <w:t xml:space="preserve"> such that each digit of </w:t>
            </w:r>
            <w:r w:rsidRPr="004C300C">
              <w:rPr>
                <w:i/>
                <w:iCs/>
              </w:rPr>
              <w:t>n</w:t>
            </w:r>
            <w:r w:rsidRPr="004C300C">
              <w:t xml:space="preserve"> is taken from the set </w:t>
            </w:r>
            <m:oMath>
              <m:d>
                <m:dPr>
                  <m:begChr m:val="{"/>
                  <m:endChr m:val="}"/>
                  <m:ctrlPr>
                    <w:rPr>
                      <w:rFonts w:ascii="Cambria Math" w:hAnsi="Cambria Math"/>
                      <w:i/>
                    </w:rPr>
                  </m:ctrlPr>
                </m:dPr>
                <m:e>
                  <m:r>
                    <w:rPr>
                      <w:rFonts w:ascii="Cambria Math"/>
                    </w:rPr>
                    <m:t>2;4;5</m:t>
                  </m:r>
                </m:e>
              </m:d>
            </m:oMath>
            <w:r w:rsidRPr="004C300C">
              <w:t xml:space="preserve"> and the sum of the digits of each number belonging to set </w:t>
            </w:r>
            <w:r w:rsidRPr="004C300C">
              <w:rPr>
                <w:i/>
                <w:iCs/>
              </w:rPr>
              <w:t>S</w:t>
            </w:r>
            <w:r w:rsidRPr="004C300C">
              <w:t xml:space="preserve"> equals 16. How many elements does the set </w:t>
            </w:r>
            <w:r w:rsidRPr="004C300C">
              <w:rPr>
                <w:i/>
                <w:iCs/>
              </w:rPr>
              <w:t xml:space="preserve">S </w:t>
            </w:r>
            <w:r w:rsidRPr="004C300C">
              <w:t>have?</w:t>
            </w:r>
          </w:p>
          <w:p w14:paraId="07076935" w14:textId="0B18DC82" w:rsidR="004C300C" w:rsidRPr="004C300C" w:rsidRDefault="004C300C" w:rsidP="006C04A9">
            <w:pPr>
              <w:spacing w:after="0"/>
              <w:jc w:val="both"/>
              <w:rPr>
                <w:rFonts w:eastAsia="KaiTi"/>
                <w:i/>
                <w:iCs/>
                <w:noProof/>
              </w:rPr>
            </w:pPr>
          </w:p>
        </w:tc>
      </w:tr>
      <w:tr w:rsidR="00F23219" w:rsidRPr="00B6357A" w14:paraId="29E2609F"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AC52CC7" w14:textId="4E2A408D" w:rsidR="00A430FB" w:rsidRPr="00B6357A" w:rsidRDefault="00A430FB" w:rsidP="00A430FB">
            <w:pPr>
              <w:pStyle w:val="ListParagraph"/>
              <w:spacing w:after="0" w:line="240" w:lineRule="auto"/>
              <w:ind w:left="0"/>
              <w:jc w:val="both"/>
              <w:rPr>
                <w:rFonts w:eastAsia="KaiTi"/>
                <w:b/>
                <w:bCs w:val="0"/>
                <w:noProof/>
              </w:rPr>
            </w:pPr>
            <w:r w:rsidRPr="00B6357A">
              <w:rPr>
                <w:rFonts w:eastAsia="KaiTi"/>
                <w:b/>
                <w:noProof/>
                <w:lang w:val="vi-VN"/>
              </w:rPr>
              <w:lastRenderedPageBreak/>
              <w:t xml:space="preserve">Question </w:t>
            </w:r>
            <w:r>
              <w:rPr>
                <w:rFonts w:eastAsia="KaiTi"/>
                <w:b/>
                <w:noProof/>
              </w:rPr>
              <w:t>12</w:t>
            </w:r>
            <w:r w:rsidRPr="00B6357A">
              <w:rPr>
                <w:rFonts w:eastAsia="KaiTi"/>
                <w:b/>
                <w:noProof/>
              </w:rPr>
              <w:t>.</w:t>
            </w:r>
          </w:p>
          <w:p w14:paraId="54380E17" w14:textId="5186C2B0" w:rsidR="00A430FB" w:rsidRPr="004C300C" w:rsidRDefault="006C04A9" w:rsidP="00A430FB">
            <w:pPr>
              <w:pStyle w:val="ListParagraph"/>
              <w:spacing w:after="0"/>
              <w:ind w:left="0"/>
              <w:jc w:val="both"/>
            </w:pPr>
            <w:r w:rsidRPr="004C300C">
              <w:t xml:space="preserve">Given </w:t>
            </w:r>
            <w:r w:rsidR="00A17A1C" w:rsidRPr="004C300C">
              <w:t>the right trapezoid</w:t>
            </w:r>
            <w:r w:rsidRPr="004C300C">
              <w:t xml:space="preserve"> </w:t>
            </w:r>
            <w:r w:rsidRPr="004C300C">
              <w:rPr>
                <w:i/>
                <w:iCs/>
              </w:rPr>
              <w:t>ABCD</w:t>
            </w:r>
            <w:r w:rsidRPr="004C300C">
              <w:t xml:space="preserve"> with </w:t>
            </w:r>
            <m:oMath>
              <m:acc>
                <m:accPr>
                  <m:ctrlPr>
                    <w:rPr>
                      <w:rFonts w:ascii="Cambria Math" w:hAnsi="Cambria Math"/>
                      <w:i/>
                    </w:rPr>
                  </m:ctrlPr>
                </m:accPr>
                <m:e>
                  <m:r>
                    <w:rPr>
                      <w:rFonts w:ascii="Cambria Math" w:hAnsi="Cambria Math"/>
                    </w:rPr>
                    <m:t>A</m:t>
                  </m:r>
                </m:e>
              </m:acc>
              <m:r>
                <w:rPr>
                  <w:rFonts w:ascii="Cambria Math" w:hAnsi="Cambria Math"/>
                </w:rPr>
                <m:t xml:space="preserve"> = </m:t>
              </m:r>
              <m:acc>
                <m:accPr>
                  <m:ctrlPr>
                    <w:rPr>
                      <w:rFonts w:ascii="Cambria Math" w:hAnsi="Cambria Math"/>
                      <w:i/>
                    </w:rPr>
                  </m:ctrlPr>
                </m:accPr>
                <m:e>
                  <m:r>
                    <w:rPr>
                      <w:rFonts w:ascii="Cambria Math" w:hAnsi="Cambria Math"/>
                    </w:rPr>
                    <m:t>B</m:t>
                  </m:r>
                </m:e>
              </m:acc>
              <m:r>
                <w:rPr>
                  <w:rFonts w:ascii="Cambria Math" w:hAnsi="Cambria Math"/>
                </w:rPr>
                <m:t xml:space="preserve"> = </m:t>
              </m:r>
              <m:sSup>
                <m:sSupPr>
                  <m:ctrlPr>
                    <w:rPr>
                      <w:rFonts w:ascii="Cambria Math" w:hAnsi="Cambria Math"/>
                      <w:i/>
                    </w:rPr>
                  </m:ctrlPr>
                </m:sSupPr>
                <m:e>
                  <m:r>
                    <w:rPr>
                      <w:rFonts w:ascii="Cambria Math" w:hAnsi="Cambria Math"/>
                    </w:rPr>
                    <m:t>90</m:t>
                  </m:r>
                </m:e>
                <m:sup>
                  <m:r>
                    <w:rPr>
                      <w:rFonts w:ascii="Cambria Math" w:hAnsi="Cambria Math"/>
                    </w:rPr>
                    <m:t>0</m:t>
                  </m:r>
                </m:sup>
              </m:sSup>
              <m:r>
                <w:rPr>
                  <w:rFonts w:ascii="Cambria Math" w:hAnsi="Cambria Math"/>
                </w:rPr>
                <m:t xml:space="preserve"> , AB = BC = 20 cm</m:t>
              </m:r>
            </m:oMath>
            <w:r w:rsidR="007B67FD">
              <w:t>.</w:t>
            </w:r>
            <w:r w:rsidRPr="004C300C">
              <w:t xml:space="preserve"> It is known that the circle with diameter </w:t>
            </w:r>
            <w:r w:rsidRPr="004C300C">
              <w:rPr>
                <w:i/>
                <w:iCs/>
              </w:rPr>
              <w:t>AB</w:t>
            </w:r>
            <w:r w:rsidRPr="004C300C">
              <w:t xml:space="preserve"> touches the side </w:t>
            </w:r>
            <w:r w:rsidRPr="004C300C">
              <w:rPr>
                <w:i/>
                <w:iCs/>
              </w:rPr>
              <w:t>CD</w:t>
            </w:r>
            <w:r w:rsidRPr="004C300C">
              <w:t xml:space="preserve"> (refer to the figure). Calculate the length of side </w:t>
            </w:r>
            <w:r w:rsidRPr="004C300C">
              <w:rPr>
                <w:i/>
                <w:iCs/>
              </w:rPr>
              <w:t>CD</w:t>
            </w:r>
            <w:r w:rsidRPr="004C300C">
              <w:t xml:space="preserve"> (unit: cm)</w:t>
            </w:r>
          </w:p>
          <w:p w14:paraId="07A34BD4" w14:textId="5B1550DF" w:rsidR="006C04A9" w:rsidRDefault="006C04A9" w:rsidP="006C04A9">
            <w:pPr>
              <w:pStyle w:val="ListParagraph"/>
              <w:spacing w:after="0"/>
              <w:ind w:left="0"/>
              <w:jc w:val="center"/>
              <w:rPr>
                <w:rFonts w:eastAsia="KaiTi"/>
                <w:b/>
                <w:noProof/>
              </w:rPr>
            </w:pPr>
            <w:r w:rsidRPr="00C7391B">
              <w:rPr>
                <w:noProof/>
              </w:rPr>
              <w:drawing>
                <wp:inline distT="0" distB="0" distL="0" distR="0" wp14:anchorId="5BCC6841" wp14:editId="4BC87F5F">
                  <wp:extent cx="2457908" cy="1818748"/>
                  <wp:effectExtent l="0" t="0" r="0" b="0"/>
                  <wp:docPr id="110356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61468" name=""/>
                          <pic:cNvPicPr/>
                        </pic:nvPicPr>
                        <pic:blipFill>
                          <a:blip r:embed="rId11"/>
                          <a:stretch>
                            <a:fillRect/>
                          </a:stretch>
                        </pic:blipFill>
                        <pic:spPr>
                          <a:xfrm>
                            <a:off x="0" y="0"/>
                            <a:ext cx="2469170" cy="1827081"/>
                          </a:xfrm>
                          <a:prstGeom prst="rect">
                            <a:avLst/>
                          </a:prstGeom>
                        </pic:spPr>
                      </pic:pic>
                    </a:graphicData>
                  </a:graphic>
                </wp:inline>
              </w:drawing>
            </w:r>
          </w:p>
          <w:p w14:paraId="4270F8CB" w14:textId="77777777" w:rsidR="00A430FB" w:rsidRDefault="00A430FB" w:rsidP="004C300C">
            <w:pPr>
              <w:pStyle w:val="ListParagraph"/>
              <w:spacing w:after="0"/>
              <w:ind w:left="0"/>
              <w:jc w:val="both"/>
              <w:rPr>
                <w:rFonts w:eastAsia="KaiTi"/>
                <w:b/>
                <w:i/>
                <w:iCs/>
                <w:noProof/>
              </w:rPr>
            </w:pPr>
          </w:p>
          <w:p w14:paraId="24213B08" w14:textId="7A793805" w:rsidR="005E25F5" w:rsidRPr="00A430FB" w:rsidRDefault="005E25F5" w:rsidP="004C300C">
            <w:pPr>
              <w:pStyle w:val="ListParagraph"/>
              <w:spacing w:after="0"/>
              <w:ind w:left="0"/>
              <w:jc w:val="both"/>
              <w:rPr>
                <w:rFonts w:eastAsia="KaiTi"/>
                <w:b/>
                <w:i/>
                <w:iCs/>
                <w:noProof/>
              </w:rPr>
            </w:pPr>
          </w:p>
        </w:tc>
      </w:tr>
      <w:tr w:rsidR="00F23219" w:rsidRPr="00B6357A" w14:paraId="0CF2FC6C"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BCD3B63" w14:textId="4489B89D" w:rsidR="00A430FB" w:rsidRPr="00B6357A" w:rsidRDefault="00A430FB" w:rsidP="00A430FB">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13</w:t>
            </w:r>
            <w:r w:rsidRPr="00B6357A">
              <w:rPr>
                <w:rFonts w:eastAsia="KaiTi"/>
                <w:b/>
                <w:noProof/>
              </w:rPr>
              <w:t>.</w:t>
            </w:r>
          </w:p>
          <w:p w14:paraId="591BAAF1" w14:textId="77777777" w:rsidR="006C04A9" w:rsidRPr="004C300C" w:rsidRDefault="006C04A9" w:rsidP="00A430FB">
            <w:pPr>
              <w:spacing w:after="0"/>
              <w:jc w:val="both"/>
            </w:pPr>
            <w:r w:rsidRPr="004C300C">
              <w:t xml:space="preserve">Find the smallest perfect square </w:t>
            </w:r>
            <w:r w:rsidRPr="004C300C">
              <w:rPr>
                <w:i/>
                <w:iCs/>
              </w:rPr>
              <w:t>x</w:t>
            </w:r>
            <w:r w:rsidRPr="004C300C">
              <w:t xml:space="preserve"> with three digits such that </w:t>
            </w:r>
            <w:r w:rsidRPr="004C300C">
              <w:rPr>
                <w:i/>
                <w:iCs/>
              </w:rPr>
              <w:t>x</w:t>
            </w:r>
            <w:r w:rsidRPr="004C300C">
              <w:t xml:space="preserve"> can be represented in the form </w:t>
            </w:r>
          </w:p>
          <w:p w14:paraId="55BA8C3F" w14:textId="31999DBE" w:rsidR="00431BC4" w:rsidRPr="004C300C" w:rsidRDefault="004C300C" w:rsidP="00A430FB">
            <w:pPr>
              <w:spacing w:after="0"/>
              <w:jc w:val="both"/>
              <w:rPr>
                <w:rFonts w:eastAsia="KaiTi"/>
                <w:noProof/>
              </w:rPr>
            </w:pPr>
            <m:oMath>
              <m:r>
                <w:rPr>
                  <w:rFonts w:ascii="Cambria Math" w:hAnsi="Cambria Math"/>
                </w:rPr>
                <m:t>x=7n+28m</m:t>
              </m:r>
            </m:oMath>
            <w:r w:rsidR="006C04A9" w:rsidRPr="004C300C">
              <w:t xml:space="preserve">, where </w:t>
            </w:r>
            <m:oMath>
              <m:r>
                <w:rPr>
                  <w:rFonts w:ascii="Cambria Math"/>
                </w:rPr>
                <m:t>m,n</m:t>
              </m:r>
            </m:oMath>
            <w:r w:rsidR="006C04A9" w:rsidRPr="004C300C">
              <w:t xml:space="preserve"> are positive integers</w:t>
            </w:r>
            <w:proofErr w:type="gramStart"/>
            <w:r w:rsidR="005111BB" w:rsidRPr="004C300C">
              <w:t>.</w:t>
            </w:r>
            <w:proofErr w:type="gramEnd"/>
          </w:p>
          <w:p w14:paraId="6CA18EDF" w14:textId="265C6DD5" w:rsidR="00A430FB" w:rsidRPr="00A430FB" w:rsidRDefault="00A430FB" w:rsidP="004C300C">
            <w:pPr>
              <w:spacing w:after="0"/>
              <w:jc w:val="both"/>
              <w:rPr>
                <w:rFonts w:eastAsia="KaiTi"/>
                <w:i/>
                <w:noProof/>
              </w:rPr>
            </w:pPr>
          </w:p>
        </w:tc>
      </w:tr>
      <w:tr w:rsidR="00F23219" w:rsidRPr="00B6357A" w14:paraId="51F782ED"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B28C4F3" w14:textId="37F9DB47" w:rsidR="00A430FB" w:rsidRPr="00B6357A" w:rsidRDefault="00A430FB" w:rsidP="00A430FB">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14</w:t>
            </w:r>
            <w:r w:rsidRPr="00B6357A">
              <w:rPr>
                <w:rFonts w:eastAsia="KaiTi"/>
                <w:b/>
                <w:noProof/>
              </w:rPr>
              <w:t>.</w:t>
            </w:r>
          </w:p>
          <w:p w14:paraId="2B44B152" w14:textId="0B480FFB" w:rsidR="006C04A9" w:rsidRPr="004C300C" w:rsidRDefault="006C04A9" w:rsidP="006C04A9">
            <w:pPr>
              <w:tabs>
                <w:tab w:val="left" w:pos="9214"/>
              </w:tabs>
              <w:spacing w:before="120" w:after="0" w:line="240" w:lineRule="auto"/>
              <w:ind w:right="-1"/>
            </w:pPr>
            <w:r w:rsidRPr="004C300C">
              <w:t xml:space="preserve">It is known that there exists a unique pair of integers </w:t>
            </w:r>
            <m:oMath>
              <m:r>
                <w:rPr>
                  <w:rFonts w:ascii="Cambria Math" w:hAnsi="Cambria Math"/>
                </w:rPr>
                <m:t>(p,q)</m:t>
              </m:r>
            </m:oMath>
            <w:r w:rsidRPr="004C300C">
              <w:t xml:space="preserve"> such that</w:t>
            </w:r>
          </w:p>
          <w:p w14:paraId="5C7A4B75" w14:textId="4FBC4DE7" w:rsidR="006C04A9" w:rsidRPr="004C300C" w:rsidRDefault="006C04A9" w:rsidP="006C04A9">
            <w:pPr>
              <w:tabs>
                <w:tab w:val="left" w:pos="9214"/>
              </w:tabs>
              <w:spacing w:before="120" w:after="0" w:line="240" w:lineRule="auto"/>
              <w:ind w:right="-1"/>
            </w:pPr>
            <w:r w:rsidRPr="004C300C">
              <w:t xml:space="preserve"> </w:t>
            </w:r>
            <m:oMath>
              <m:r>
                <w:rPr>
                  <w:rFonts w:ascii="Cambria Math" w:hAnsi="Cambria Math"/>
                </w:rPr>
                <m:t>(p-2)</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+16</m:t>
                  </m:r>
                </m:e>
              </m:rad>
              <m:r>
                <w:rPr>
                  <w:rFonts w:ascii="Cambria Math" w:hAnsi="Cambria Math"/>
                </w:rPr>
                <m:t>=3q+7.</m:t>
              </m:r>
            </m:oMath>
            <w:r w:rsidRPr="004C300C">
              <w:t xml:space="preserve"> Calculate the value of </w:t>
            </w:r>
            <m:oMath>
              <m:d>
                <m:dPr>
                  <m:begChr m:val="|"/>
                  <m:endChr m:val="|"/>
                  <m:ctrlPr>
                    <w:rPr>
                      <w:rFonts w:ascii="Cambria Math" w:hAnsi="Cambria Math"/>
                      <w:i/>
                    </w:rPr>
                  </m:ctrlPr>
                </m:dPr>
                <m:e>
                  <m:r>
                    <w:rPr>
                      <w:rFonts w:ascii="Cambria Math"/>
                    </w:rPr>
                    <m:t>p</m:t>
                  </m:r>
                </m:e>
              </m:d>
              <m:r>
                <w:rPr>
                  <w:rFonts w:ascii="Cambria Math"/>
                </w:rPr>
                <m:t>+</m:t>
              </m:r>
              <m:d>
                <m:dPr>
                  <m:begChr m:val="|"/>
                  <m:endChr m:val="|"/>
                  <m:ctrlPr>
                    <w:rPr>
                      <w:rFonts w:ascii="Cambria Math" w:hAnsi="Cambria Math"/>
                      <w:i/>
                    </w:rPr>
                  </m:ctrlPr>
                </m:dPr>
                <m:e>
                  <m:r>
                    <w:rPr>
                      <w:rFonts w:ascii="Cambria Math"/>
                    </w:rPr>
                    <m:t>q</m:t>
                  </m:r>
                </m:e>
              </m:d>
              <m:r>
                <w:rPr>
                  <w:rFonts w:ascii="Cambria Math"/>
                </w:rPr>
                <m:t>.</m:t>
              </m:r>
            </m:oMath>
          </w:p>
          <w:p w14:paraId="60CA7501" w14:textId="060585D1" w:rsidR="00A430FB" w:rsidRPr="00431BC4" w:rsidRDefault="00A430FB" w:rsidP="00A430FB">
            <w:pPr>
              <w:spacing w:after="0"/>
              <w:jc w:val="both"/>
              <w:rPr>
                <w:bCs w:val="0"/>
                <w:i/>
                <w:iCs/>
                <w:noProof/>
              </w:rPr>
            </w:pPr>
          </w:p>
        </w:tc>
      </w:tr>
      <w:tr w:rsidR="00F23219" w:rsidRPr="00B6357A" w14:paraId="3DABE630"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4A906FED" w14:textId="12A6479E" w:rsidR="00A430FB" w:rsidRPr="00B6357A" w:rsidRDefault="00A430FB" w:rsidP="00A430FB">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15</w:t>
            </w:r>
            <w:r w:rsidRPr="00B6357A">
              <w:rPr>
                <w:rFonts w:eastAsia="KaiTi"/>
                <w:b/>
                <w:noProof/>
              </w:rPr>
              <w:t>.</w:t>
            </w:r>
          </w:p>
          <w:p w14:paraId="15B9CD07" w14:textId="77777777" w:rsidR="004C300C" w:rsidRDefault="006C04A9" w:rsidP="00FF4357">
            <w:pPr>
              <w:pStyle w:val="Style1"/>
              <w:jc w:val="both"/>
            </w:pPr>
            <w:r w:rsidRPr="004C300C">
              <w:t xml:space="preserve">There are two boxes of candy, each box contains </w:t>
            </w:r>
            <w:r w:rsidRPr="004C300C">
              <w:rPr>
                <w:i/>
                <w:iCs/>
              </w:rPr>
              <w:t>N</w:t>
            </w:r>
            <w:r w:rsidRPr="004C300C">
              <w:t xml:space="preserve"> candies. It is known that </w:t>
            </w:r>
            <m:oMath>
              <m:r>
                <w:rPr>
                  <w:rFonts w:ascii="Cambria Math"/>
                </w:rPr>
                <m:t>N</m:t>
              </m:r>
              <m:r>
                <w:rPr>
                  <w:rFonts w:ascii="Cambria Math"/>
                </w:rPr>
                <m:t>≤</m:t>
              </m:r>
              <m:r>
                <w:rPr>
                  <w:rFonts w:ascii="Cambria Math"/>
                </w:rPr>
                <m:t>20</m:t>
              </m:r>
            </m:oMath>
            <w:r w:rsidRPr="004C300C">
              <w:t xml:space="preserve"> and if 1 candy is taken from one of the two boxes, the total remaining </w:t>
            </w:r>
            <w:r w:rsidR="00785834" w:rsidRPr="004C300C">
              <w:t>candy</w:t>
            </w:r>
            <w:r w:rsidRPr="004C300C">
              <w:t xml:space="preserve"> in both boxes is divisible by 5 and 7. </w:t>
            </w:r>
          </w:p>
          <w:p w14:paraId="1F669697" w14:textId="51D5E4DD" w:rsidR="00FF4357" w:rsidRPr="004C300C" w:rsidRDefault="006C04A9" w:rsidP="00FF4357">
            <w:pPr>
              <w:pStyle w:val="Style1"/>
              <w:jc w:val="both"/>
              <w:rPr>
                <w:i/>
                <w:noProof/>
                <w:lang w:val="en-US"/>
              </w:rPr>
            </w:pPr>
            <w:r w:rsidRPr="004C300C">
              <w:t xml:space="preserve">Calculate </w:t>
            </w:r>
            <w:r w:rsidRPr="004C300C">
              <w:rPr>
                <w:i/>
                <w:iCs/>
              </w:rPr>
              <w:t>N</w:t>
            </w:r>
            <w:r w:rsidRPr="004C300C">
              <w:t>.</w:t>
            </w:r>
          </w:p>
        </w:tc>
      </w:tr>
      <w:tr w:rsidR="00F23219" w:rsidRPr="00B6357A" w14:paraId="28A9B1CA"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A730D5C" w14:textId="122AA1C3" w:rsidR="00FF4357" w:rsidRPr="00B6357A" w:rsidRDefault="00FF4357" w:rsidP="00FF4357">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16</w:t>
            </w:r>
            <w:r w:rsidRPr="00B6357A">
              <w:rPr>
                <w:rFonts w:eastAsia="KaiTi"/>
                <w:b/>
                <w:noProof/>
              </w:rPr>
              <w:t>.</w:t>
            </w:r>
          </w:p>
          <w:p w14:paraId="4FFDDE15" w14:textId="6C469F70" w:rsidR="00C3437B" w:rsidRPr="004C300C" w:rsidRDefault="00C3437B" w:rsidP="00C3437B">
            <w:pPr>
              <w:spacing w:after="0" w:line="240" w:lineRule="auto"/>
              <w:ind w:right="-1"/>
              <w:jc w:val="both"/>
            </w:pPr>
            <w:r w:rsidRPr="004C300C">
              <w:t xml:space="preserve">The number of notebooks sold at a stationery store </w:t>
            </w:r>
            <w:r w:rsidR="00785834" w:rsidRPr="004C300C">
              <w:t>on</w:t>
            </w:r>
            <w:r w:rsidRPr="004C300C">
              <w:t xml:space="preserve"> 7 consecutive days, from Monday to Sunday, are 26, 33, 20, 45, 38, 29 and </w:t>
            </w:r>
            <w:r w:rsidRPr="004C300C">
              <w:rPr>
                <w:i/>
                <w:iCs/>
              </w:rPr>
              <w:t>x</w:t>
            </w:r>
            <w:r w:rsidRPr="004C300C">
              <w:t xml:space="preserve"> (unit: notebooks), respectively. It is known that the arithmetic mean and the median of these 7 data points are equal, and at the same time the number of notebooks sold on Sunday is greater than on Monday. Find the value of </w:t>
            </w:r>
            <w:r w:rsidRPr="004C300C">
              <w:rPr>
                <w:i/>
                <w:iCs/>
              </w:rPr>
              <w:t>x</w:t>
            </w:r>
            <w:r w:rsidRPr="004C300C">
              <w:t>.</w:t>
            </w:r>
          </w:p>
          <w:p w14:paraId="721B9ED8" w14:textId="63D41CCC" w:rsidR="00FF4357" w:rsidRPr="00431BC4" w:rsidRDefault="00FF4357" w:rsidP="004C300C">
            <w:pPr>
              <w:spacing w:after="0" w:line="240" w:lineRule="auto"/>
              <w:jc w:val="both"/>
              <w:rPr>
                <w:rFonts w:eastAsia="KaiTi"/>
                <w:bCs w:val="0"/>
                <w:i/>
                <w:iCs/>
                <w:noProof/>
              </w:rPr>
            </w:pPr>
          </w:p>
        </w:tc>
      </w:tr>
      <w:tr w:rsidR="00F23219" w:rsidRPr="00B6357A" w14:paraId="1C0FE9C1"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1C0E66EE" w14:textId="6A93E25B" w:rsidR="00FF4357" w:rsidRPr="00B6357A" w:rsidRDefault="00FF4357" w:rsidP="00FF4357">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17</w:t>
            </w:r>
            <w:r w:rsidRPr="00B6357A">
              <w:rPr>
                <w:rFonts w:eastAsia="KaiTi"/>
                <w:b/>
                <w:noProof/>
              </w:rPr>
              <w:t>.</w:t>
            </w:r>
          </w:p>
          <w:p w14:paraId="387457C7" w14:textId="77777777" w:rsidR="004C300C" w:rsidRDefault="00C3437B" w:rsidP="00C3437B">
            <w:pPr>
              <w:spacing w:before="120" w:after="0" w:line="240" w:lineRule="auto"/>
              <w:jc w:val="both"/>
            </w:pPr>
            <w:r w:rsidRPr="004C300C">
              <w:t xml:space="preserve">For a positive integer </w:t>
            </w:r>
            <w:r w:rsidRPr="004C300C">
              <w:rPr>
                <w:i/>
                <w:iCs/>
              </w:rPr>
              <w:t>n</w:t>
            </w:r>
            <w:r w:rsidRPr="004C300C">
              <w:t xml:space="preserve">, the symbol </w:t>
            </w:r>
            <m:oMath>
              <m:r>
                <w:rPr>
                  <w:rFonts w:ascii="Cambria Math" w:hAnsi="Cambria Math"/>
                </w:rPr>
                <m:t>u(n)</m:t>
              </m:r>
            </m:oMath>
            <w:r w:rsidRPr="004C300C">
              <w:t xml:space="preserve"> is the natural number formed by writing consecutive positive integers from 1 to </w:t>
            </w:r>
            <w:r w:rsidRPr="004C300C">
              <w:rPr>
                <w:i/>
                <w:iCs/>
              </w:rPr>
              <w:t>n</w:t>
            </w:r>
            <w:r w:rsidRPr="004C300C">
              <w:t xml:space="preserve">. Example: </w:t>
            </w:r>
            <m:oMath>
              <m:r>
                <w:rPr>
                  <w:rFonts w:ascii="Cambria Math" w:hAnsi="Cambria Math"/>
                </w:rPr>
                <m:t>u(1)=1,u(2)=12,u(3)=123,...,u(10)=12345678910.</m:t>
              </m:r>
            </m:oMath>
            <w:r w:rsidRPr="004C300C">
              <w:t xml:space="preserve"> </w:t>
            </w:r>
          </w:p>
          <w:p w14:paraId="07EEB00E" w14:textId="1C104D5B" w:rsidR="00C3437B" w:rsidRPr="004C300C" w:rsidRDefault="00C3437B" w:rsidP="00C3437B">
            <w:pPr>
              <w:spacing w:before="120" w:after="0" w:line="240" w:lineRule="auto"/>
              <w:jc w:val="both"/>
            </w:pPr>
            <w:r w:rsidRPr="004C300C">
              <w:t xml:space="preserve">Find the remainder when </w:t>
            </w:r>
            <m:oMath>
              <m:r>
                <w:rPr>
                  <w:rFonts w:ascii="Cambria Math"/>
                </w:rPr>
                <m:t>S=u(2)+u(4)+u(6)+</m:t>
              </m:r>
              <m:r>
                <w:rPr>
                  <w:rFonts w:ascii="Cambria Math" w:hAnsi="Cambria Math" w:cs="Cambria Math"/>
                </w:rPr>
                <m:t>⋯</m:t>
              </m:r>
              <m:r>
                <w:rPr>
                  <w:rFonts w:ascii="Cambria Math"/>
                </w:rPr>
                <m:t>+u(100)</m:t>
              </m:r>
            </m:oMath>
            <w:r w:rsidRPr="004C300C">
              <w:t xml:space="preserve"> is divided by 4.</w:t>
            </w:r>
          </w:p>
          <w:p w14:paraId="251E03A8" w14:textId="56248537" w:rsidR="00FF4357" w:rsidRDefault="00FF4357" w:rsidP="00FF4357">
            <w:pPr>
              <w:spacing w:after="0" w:line="240" w:lineRule="auto"/>
              <w:jc w:val="center"/>
              <w:rPr>
                <w:i/>
                <w:iCs/>
                <w:noProof/>
              </w:rPr>
            </w:pPr>
          </w:p>
          <w:p w14:paraId="24599759" w14:textId="6FE4F284" w:rsidR="00C3437B" w:rsidRPr="00C3437B" w:rsidRDefault="00C3437B" w:rsidP="004C300C">
            <w:pPr>
              <w:spacing w:after="0" w:line="240" w:lineRule="auto"/>
              <w:jc w:val="both"/>
              <w:rPr>
                <w:i/>
                <w:iCs/>
                <w:noProof/>
              </w:rPr>
            </w:pPr>
          </w:p>
        </w:tc>
      </w:tr>
      <w:tr w:rsidR="00431BC4" w:rsidRPr="00B6357A" w14:paraId="40D87D7E"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36DE06CC" w14:textId="4686D733" w:rsidR="00FF4357" w:rsidRPr="00B6357A" w:rsidRDefault="00FF4357" w:rsidP="00FF4357">
            <w:pPr>
              <w:pStyle w:val="ListParagraph"/>
              <w:spacing w:after="0" w:line="240" w:lineRule="auto"/>
              <w:ind w:left="0"/>
              <w:jc w:val="both"/>
              <w:rPr>
                <w:rFonts w:eastAsia="KaiTi"/>
                <w:b/>
                <w:bCs w:val="0"/>
                <w:noProof/>
              </w:rPr>
            </w:pPr>
            <w:r w:rsidRPr="00B6357A">
              <w:rPr>
                <w:rFonts w:eastAsia="KaiTi"/>
                <w:b/>
                <w:noProof/>
                <w:lang w:val="vi-VN"/>
              </w:rPr>
              <w:lastRenderedPageBreak/>
              <w:t xml:space="preserve">Question </w:t>
            </w:r>
            <w:r>
              <w:rPr>
                <w:rFonts w:eastAsia="KaiTi"/>
                <w:b/>
                <w:noProof/>
              </w:rPr>
              <w:t>18</w:t>
            </w:r>
            <w:r w:rsidRPr="00B6357A">
              <w:rPr>
                <w:rFonts w:eastAsia="KaiTi"/>
                <w:b/>
                <w:noProof/>
              </w:rPr>
              <w:t>.</w:t>
            </w:r>
          </w:p>
          <w:p w14:paraId="7DF7C35D" w14:textId="551CAE07" w:rsidR="00C3437B" w:rsidRPr="004C300C" w:rsidRDefault="00C3437B" w:rsidP="00C3437B">
            <w:pPr>
              <w:spacing w:before="120" w:after="0" w:line="240" w:lineRule="auto"/>
            </w:pPr>
            <w:r w:rsidRPr="004C300C">
              <w:t xml:space="preserve">Suppose a and b are two positive integers satisfying two conditions simultaneously: The sum of the two numbers a, b equals 110 and the difference between the Least Common Multiple and the Greatest Common Divisor of the two numbers a, b equals 520. Calculate </w:t>
            </w:r>
            <m:oMath>
              <m:d>
                <m:dPr>
                  <m:begChr m:val="|"/>
                  <m:endChr m:val="|"/>
                  <m:ctrlPr>
                    <w:rPr>
                      <w:rFonts w:ascii="Cambria Math" w:hAnsi="Cambria Math"/>
                      <w:i/>
                    </w:rPr>
                  </m:ctrlPr>
                </m:dPr>
                <m:e>
                  <m:r>
                    <w:rPr>
                      <w:rFonts w:ascii="Cambria Math"/>
                    </w:rPr>
                    <m:t>a</m:t>
                  </m:r>
                  <m:r>
                    <w:rPr>
                      <w:rFonts w:ascii="Cambria Math"/>
                    </w:rPr>
                    <m:t>-</m:t>
                  </m:r>
                  <m:r>
                    <w:rPr>
                      <w:rFonts w:ascii="Cambria Math"/>
                    </w:rPr>
                    <m:t>b</m:t>
                  </m:r>
                </m:e>
              </m:d>
              <m:r>
                <w:rPr>
                  <w:rFonts w:ascii="Cambria Math"/>
                </w:rPr>
                <m:t>.</m:t>
              </m:r>
            </m:oMath>
          </w:p>
          <w:p w14:paraId="10810639" w14:textId="4A2D59E7" w:rsidR="00FF4357" w:rsidRPr="00431BC4" w:rsidRDefault="00FF4357" w:rsidP="004C300C">
            <w:pPr>
              <w:spacing w:before="120" w:after="0" w:line="240" w:lineRule="auto"/>
              <w:rPr>
                <w:rFonts w:eastAsia="KaiTi"/>
                <w:bCs w:val="0"/>
                <w:i/>
                <w:iCs/>
                <w:noProof/>
              </w:rPr>
            </w:pPr>
          </w:p>
        </w:tc>
      </w:tr>
      <w:tr w:rsidR="00F23219" w:rsidRPr="00B6357A" w14:paraId="71881906"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580D3D4" w14:textId="44849168" w:rsidR="00FF4357" w:rsidRPr="00FF4357" w:rsidRDefault="00FF4357" w:rsidP="00FF4357">
            <w:pPr>
              <w:pStyle w:val="ListParagraph"/>
              <w:spacing w:after="0" w:line="240" w:lineRule="auto"/>
              <w:ind w:left="0"/>
              <w:jc w:val="both"/>
              <w:rPr>
                <w:rFonts w:eastAsia="KaiTi"/>
                <w:b/>
                <w:noProof/>
              </w:rPr>
            </w:pPr>
            <w:r w:rsidRPr="00FF4357">
              <w:rPr>
                <w:rFonts w:eastAsia="KaiTi"/>
                <w:b/>
                <w:noProof/>
                <w:lang w:val="vi-VN"/>
              </w:rPr>
              <w:t xml:space="preserve">Question </w:t>
            </w:r>
            <w:r w:rsidRPr="00FF4357">
              <w:rPr>
                <w:rFonts w:eastAsia="KaiTi"/>
                <w:b/>
                <w:noProof/>
              </w:rPr>
              <w:t>1</w:t>
            </w:r>
            <w:r>
              <w:rPr>
                <w:rFonts w:eastAsia="KaiTi"/>
                <w:b/>
                <w:noProof/>
              </w:rPr>
              <w:t>9</w:t>
            </w:r>
            <w:r w:rsidRPr="00FF4357">
              <w:rPr>
                <w:rFonts w:eastAsia="KaiTi"/>
                <w:b/>
                <w:noProof/>
              </w:rPr>
              <w:t>.</w:t>
            </w:r>
          </w:p>
          <w:p w14:paraId="2322E173" w14:textId="5AA04F76" w:rsidR="00FF4357" w:rsidRPr="004C300C" w:rsidRDefault="00C3437B" w:rsidP="00FF4357">
            <w:pPr>
              <w:tabs>
                <w:tab w:val="left" w:pos="2273"/>
              </w:tabs>
              <w:jc w:val="both"/>
              <w:rPr>
                <w:noProof/>
              </w:rPr>
            </w:pPr>
            <w:r w:rsidRPr="004C300C">
              <w:t xml:space="preserve">Given a trapezoid </w:t>
            </w:r>
            <w:r w:rsidRPr="004C300C">
              <w:rPr>
                <w:i/>
                <w:iCs/>
              </w:rPr>
              <w:t>ABCD</w:t>
            </w:r>
            <w:r w:rsidRPr="004C300C">
              <w:t xml:space="preserve"> with </w:t>
            </w:r>
            <m:oMath>
              <m:r>
                <w:rPr>
                  <w:rFonts w:ascii="Cambria Math" w:hAnsi="Cambria Math"/>
                </w:rPr>
                <m:t>AD∥BC,</m:t>
              </m:r>
            </m:oMath>
            <w:r w:rsidRPr="004C300C">
              <w:t xml:space="preserve"> </w:t>
            </w:r>
            <w:r w:rsidRPr="004C300C">
              <w:rPr>
                <w:position w:val="-10"/>
              </w:rPr>
              <w:object w:dxaOrig="3640" w:dyaOrig="320" w14:anchorId="2FEADA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82.2pt;height:16.3pt" o:ole="">
                  <v:imagedata r:id="rId12" o:title=""/>
                </v:shape>
                <o:OLEObject Type="Embed" ProgID="Equation.DSMT4" ShapeID="_x0000_i1026" DrawAspect="Content" ObjectID="_1824268725" r:id="rId13"/>
              </w:object>
            </w:r>
            <w:r w:rsidRPr="004C300C">
              <w:t xml:space="preserve"> Let </w:t>
            </w:r>
            <w:r w:rsidRPr="004C300C">
              <w:rPr>
                <w:i/>
                <w:iCs/>
              </w:rPr>
              <w:t>N</w:t>
            </w:r>
            <w:r w:rsidRPr="004C300C">
              <w:t xml:space="preserve"> be the midpoint of side </w:t>
            </w:r>
            <w:r w:rsidRPr="004C300C">
              <w:rPr>
                <w:i/>
                <w:iCs/>
              </w:rPr>
              <w:t>CD</w:t>
            </w:r>
            <w:r w:rsidRPr="004C300C">
              <w:t xml:space="preserve">. A line passing through </w:t>
            </w:r>
            <w:r w:rsidRPr="004C300C">
              <w:rPr>
                <w:i/>
                <w:iCs/>
              </w:rPr>
              <w:t>N</w:t>
            </w:r>
            <w:r w:rsidRPr="004C300C">
              <w:t xml:space="preserve"> intersects side </w:t>
            </w:r>
            <w:r w:rsidRPr="004C300C">
              <w:rPr>
                <w:i/>
                <w:iCs/>
              </w:rPr>
              <w:t>AB</w:t>
            </w:r>
            <w:r w:rsidRPr="004C300C">
              <w:t xml:space="preserve"> at </w:t>
            </w:r>
            <w:r w:rsidRPr="004C300C">
              <w:rPr>
                <w:i/>
                <w:iCs/>
              </w:rPr>
              <w:t>M</w:t>
            </w:r>
            <w:r w:rsidRPr="004C300C">
              <w:t xml:space="preserve"> such that the ratio of the areas of the two quadrilaterals </w:t>
            </w:r>
            <w:r w:rsidRPr="004C300C">
              <w:rPr>
                <w:i/>
                <w:iCs/>
              </w:rPr>
              <w:t>AMND</w:t>
            </w:r>
            <w:r w:rsidRPr="004C300C">
              <w:t xml:space="preserve"> and </w:t>
            </w:r>
            <w:r w:rsidRPr="004C300C">
              <w:rPr>
                <w:i/>
                <w:iCs/>
              </w:rPr>
              <w:t>MBCN</w:t>
            </w:r>
            <w:r w:rsidRPr="004C300C">
              <w:t xml:space="preserve"> equals </w:t>
            </w:r>
            <m:oMath>
              <m:f>
                <m:fPr>
                  <m:ctrlPr>
                    <w:rPr>
                      <w:rFonts w:ascii="Cambria Math" w:hAnsi="Cambria Math"/>
                      <w:i/>
                    </w:rPr>
                  </m:ctrlPr>
                </m:fPr>
                <m:num>
                  <m:r>
                    <w:rPr>
                      <w:rFonts w:ascii="Cambria Math"/>
                    </w:rPr>
                    <m:t>7</m:t>
                  </m:r>
                </m:num>
                <m:den>
                  <m:r>
                    <w:rPr>
                      <w:rFonts w:ascii="Cambria Math"/>
                    </w:rPr>
                    <m:t>9</m:t>
                  </m:r>
                </m:den>
              </m:f>
              <m:r>
                <w:rPr>
                  <w:rFonts w:ascii="Cambria Math"/>
                </w:rPr>
                <m:t>.</m:t>
              </m:r>
            </m:oMath>
            <w:r w:rsidRPr="004C300C">
              <w:t xml:space="preserve"> Calculate the length of the segment </w:t>
            </w:r>
            <w:r w:rsidRPr="004C300C">
              <w:rPr>
                <w:i/>
                <w:iCs/>
              </w:rPr>
              <w:t>AM</w:t>
            </w:r>
            <w:r w:rsidRPr="004C300C">
              <w:t xml:space="preserve"> (Unit: cm)</w:t>
            </w:r>
          </w:p>
          <w:p w14:paraId="7A67E3ED" w14:textId="18E14245" w:rsidR="00FF4357" w:rsidRPr="00FF4357" w:rsidRDefault="00C3437B" w:rsidP="00FF4357">
            <w:pPr>
              <w:tabs>
                <w:tab w:val="left" w:pos="2273"/>
              </w:tabs>
              <w:spacing w:after="0" w:line="240" w:lineRule="auto"/>
              <w:jc w:val="center"/>
              <w:rPr>
                <w:bCs w:val="0"/>
                <w:i/>
                <w:iCs/>
                <w:noProof/>
              </w:rPr>
            </w:pPr>
            <w:r w:rsidRPr="006F3937">
              <w:rPr>
                <w:noProof/>
              </w:rPr>
              <w:drawing>
                <wp:inline distT="0" distB="0" distL="0" distR="0" wp14:anchorId="14B80FA2" wp14:editId="743C8706">
                  <wp:extent cx="3221279" cy="1331937"/>
                  <wp:effectExtent l="0" t="0" r="0" b="1905"/>
                  <wp:docPr id="102966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69219" name=""/>
                          <pic:cNvPicPr/>
                        </pic:nvPicPr>
                        <pic:blipFill>
                          <a:blip r:embed="rId14"/>
                          <a:stretch>
                            <a:fillRect/>
                          </a:stretch>
                        </pic:blipFill>
                        <pic:spPr>
                          <a:xfrm>
                            <a:off x="0" y="0"/>
                            <a:ext cx="3239597" cy="1339511"/>
                          </a:xfrm>
                          <a:prstGeom prst="rect">
                            <a:avLst/>
                          </a:prstGeom>
                        </pic:spPr>
                      </pic:pic>
                    </a:graphicData>
                  </a:graphic>
                </wp:inline>
              </w:drawing>
            </w:r>
          </w:p>
          <w:p w14:paraId="49D4532F" w14:textId="53154FF0" w:rsidR="00FF4357" w:rsidRPr="00C3437B" w:rsidRDefault="00FF4357" w:rsidP="00FF4357">
            <w:pPr>
              <w:tabs>
                <w:tab w:val="left" w:pos="2273"/>
              </w:tabs>
              <w:spacing w:after="0" w:line="240" w:lineRule="auto"/>
              <w:jc w:val="both"/>
              <w:rPr>
                <w:bCs w:val="0"/>
                <w:i/>
                <w:iCs/>
                <w:noProof/>
              </w:rPr>
            </w:pPr>
          </w:p>
        </w:tc>
      </w:tr>
      <w:tr w:rsidR="00F958CB" w:rsidRPr="00B6357A" w14:paraId="2CBC0676"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C7D5616" w14:textId="74D1173E" w:rsidR="00FF4357" w:rsidRPr="00FF4357" w:rsidRDefault="00FF4357" w:rsidP="00FF4357">
            <w:pPr>
              <w:pStyle w:val="ListParagraph"/>
              <w:spacing w:after="0" w:line="240" w:lineRule="auto"/>
              <w:ind w:left="0"/>
              <w:jc w:val="both"/>
              <w:rPr>
                <w:rFonts w:eastAsia="KaiTi"/>
                <w:b/>
                <w:noProof/>
              </w:rPr>
            </w:pPr>
            <w:r w:rsidRPr="00FF4357">
              <w:rPr>
                <w:rFonts w:eastAsia="KaiTi"/>
                <w:b/>
                <w:noProof/>
                <w:lang w:val="vi-VN"/>
              </w:rPr>
              <w:t xml:space="preserve">Question </w:t>
            </w:r>
            <w:r>
              <w:rPr>
                <w:rFonts w:eastAsia="KaiTi"/>
                <w:b/>
                <w:noProof/>
              </w:rPr>
              <w:t>20</w:t>
            </w:r>
            <w:r w:rsidRPr="00FF4357">
              <w:rPr>
                <w:rFonts w:eastAsia="KaiTi"/>
                <w:b/>
                <w:noProof/>
              </w:rPr>
              <w:t>.</w:t>
            </w:r>
          </w:p>
          <w:p w14:paraId="26481146" w14:textId="7AD26D2A" w:rsidR="00FF4357" w:rsidRPr="004C300C" w:rsidRDefault="00C3437B" w:rsidP="00FF4357">
            <w:pPr>
              <w:tabs>
                <w:tab w:val="num" w:pos="720"/>
              </w:tabs>
              <w:spacing w:after="0"/>
              <w:jc w:val="both"/>
              <w:rPr>
                <w:rFonts w:eastAsia="KaiTi"/>
                <w:noProof/>
              </w:rPr>
            </w:pPr>
            <w:r w:rsidRPr="004C300C">
              <w:t xml:space="preserve">To log into an old website, Quan needs to correctly enter a four-digit password. However, because it has not been used for a long time, Quan has forgotten the password. Quan only remembers that the password has the form </w:t>
            </w:r>
            <m:oMath>
              <m:bar>
                <m:barPr>
                  <m:pos m:val="top"/>
                  <m:ctrlPr>
                    <w:rPr>
                      <w:rFonts w:ascii="Cambria Math" w:hAnsi="Cambria Math"/>
                      <w:i/>
                    </w:rPr>
                  </m:ctrlPr>
                </m:barPr>
                <m:e>
                  <m:r>
                    <w:rPr>
                      <w:rFonts w:ascii="Cambria Math" w:hAnsi="Cambria Math"/>
                    </w:rPr>
                    <m:t>6XYZ</m:t>
                  </m:r>
                </m:e>
              </m:bar>
            </m:oMath>
            <w:r w:rsidRPr="004C300C">
              <w:t xml:space="preserve"> with </w:t>
            </w:r>
            <m:oMath>
              <m:r>
                <w:rPr>
                  <w:rFonts w:ascii="Cambria Math" w:hAnsi="Cambria Math"/>
                </w:rPr>
                <m:t>X,Y,Z</m:t>
              </m:r>
            </m:oMath>
            <w:r w:rsidRPr="004C300C">
              <w:t xml:space="preserve"> being three digits satisfying </w:t>
            </w:r>
            <m:oMath>
              <m:r>
                <w:rPr>
                  <w:rFonts w:ascii="Cambria Math" w:hAnsi="Cambria Math"/>
                </w:rPr>
                <m:t>1≤X≤Y≤Z≤6</m:t>
              </m:r>
            </m:oMath>
            <w:r w:rsidRPr="004C300C">
              <w:t xml:space="preserve"> and the sum of the reciprocals of the four digits in the password equals </w:t>
            </w:r>
            <m:oMath>
              <m:f>
                <m:fPr>
                  <m:ctrlPr>
                    <w:rPr>
                      <w:rFonts w:ascii="Cambria Math" w:hAnsi="Cambria Math"/>
                      <w:i/>
                    </w:rPr>
                  </m:ctrlPr>
                </m:fPr>
                <m:num>
                  <m:r>
                    <w:rPr>
                      <w:rFonts w:ascii="Cambria Math"/>
                    </w:rPr>
                    <m:t>3</m:t>
                  </m:r>
                </m:num>
                <m:den>
                  <m:r>
                    <w:rPr>
                      <w:rFonts w:ascii="Cambria Math"/>
                    </w:rPr>
                    <m:t>4</m:t>
                  </m:r>
                </m:den>
              </m:f>
              <m:r>
                <w:rPr>
                  <w:rFonts w:ascii="Cambria Math"/>
                </w:rPr>
                <m:t>.</m:t>
              </m:r>
            </m:oMath>
            <w:r w:rsidRPr="004C300C">
              <w:t xml:space="preserve"> What is the correct password so Quan can log into that website?</w:t>
            </w:r>
          </w:p>
          <w:p w14:paraId="7AA52652" w14:textId="7F885BBE" w:rsidR="00FF4357" w:rsidRPr="00FF4357" w:rsidRDefault="00FF4357" w:rsidP="004C300C">
            <w:pPr>
              <w:tabs>
                <w:tab w:val="left" w:pos="2376"/>
              </w:tabs>
              <w:spacing w:after="0" w:line="240" w:lineRule="auto"/>
              <w:ind w:right="-1"/>
              <w:jc w:val="both"/>
              <w:rPr>
                <w:rFonts w:eastAsia="KaiTi"/>
                <w:bCs w:val="0"/>
                <w:i/>
                <w:iCs/>
                <w:noProof/>
              </w:rPr>
            </w:pPr>
          </w:p>
        </w:tc>
      </w:tr>
      <w:tr w:rsidR="00F23219" w:rsidRPr="00B6357A" w14:paraId="422A0C8B"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1176DE9" w14:textId="4105BAB0" w:rsidR="00FF4357" w:rsidRPr="00FF4357" w:rsidRDefault="00FF4357" w:rsidP="00FF4357">
            <w:pPr>
              <w:pStyle w:val="ListParagraph"/>
              <w:spacing w:after="0" w:line="240" w:lineRule="auto"/>
              <w:ind w:left="0"/>
              <w:jc w:val="both"/>
              <w:rPr>
                <w:rFonts w:eastAsia="KaiTi"/>
                <w:b/>
                <w:noProof/>
              </w:rPr>
            </w:pPr>
            <w:r w:rsidRPr="00FF4357">
              <w:rPr>
                <w:rFonts w:eastAsia="KaiTi"/>
                <w:b/>
                <w:noProof/>
                <w:lang w:val="vi-VN"/>
              </w:rPr>
              <w:t xml:space="preserve">Question </w:t>
            </w:r>
            <w:r>
              <w:rPr>
                <w:rFonts w:eastAsia="KaiTi"/>
                <w:b/>
                <w:noProof/>
              </w:rPr>
              <w:t>21</w:t>
            </w:r>
            <w:r w:rsidRPr="00FF4357">
              <w:rPr>
                <w:rFonts w:eastAsia="KaiTi"/>
                <w:b/>
                <w:noProof/>
              </w:rPr>
              <w:t>.</w:t>
            </w:r>
          </w:p>
          <w:p w14:paraId="79FC3438" w14:textId="5C7A66C2" w:rsidR="00C3437B" w:rsidRPr="004C300C" w:rsidRDefault="00C3437B" w:rsidP="00C3437B">
            <w:pPr>
              <w:spacing w:after="0" w:line="240" w:lineRule="auto"/>
              <w:ind w:right="170"/>
              <w:jc w:val="both"/>
            </w:pPr>
            <w:r w:rsidRPr="004C300C">
              <w:t xml:space="preserve">Given a rectangle </w:t>
            </w:r>
            <w:r w:rsidRPr="004C300C">
              <w:rPr>
                <w:i/>
                <w:iCs/>
              </w:rPr>
              <w:t>ABCD</w:t>
            </w:r>
            <w:r w:rsidRPr="004C300C">
              <w:t xml:space="preserve"> with </w:t>
            </w:r>
            <w:r w:rsidRPr="004C300C">
              <w:rPr>
                <w:position w:val="-10"/>
              </w:rPr>
              <w:object w:dxaOrig="2700" w:dyaOrig="320" w14:anchorId="1BE3980E">
                <v:shape id="_x0000_i1027" type="#_x0000_t75" style="width:135.25pt;height:16.3pt" o:ole="">
                  <v:imagedata r:id="rId15" o:title=""/>
                </v:shape>
                <o:OLEObject Type="Embed" ProgID="Equation.DSMT4" ShapeID="_x0000_i1027" DrawAspect="Content" ObjectID="_1824268726" r:id="rId16"/>
              </w:object>
            </w:r>
            <w:r w:rsidRPr="004C300C">
              <w:t xml:space="preserve"> Let </w:t>
            </w:r>
            <w:proofErr w:type="spellStart"/>
            <w:r w:rsidRPr="004C300C">
              <w:rPr>
                <w:i/>
                <w:iCs/>
              </w:rPr>
              <w:t>M</w:t>
            </w:r>
            <w:proofErr w:type="spellEnd"/>
            <w:r w:rsidRPr="004C300C">
              <w:t xml:space="preserve"> be the midpoint of </w:t>
            </w:r>
            <w:r w:rsidRPr="004C300C">
              <w:rPr>
                <w:i/>
                <w:iCs/>
              </w:rPr>
              <w:t>AB</w:t>
            </w:r>
            <w:r w:rsidRPr="004C300C">
              <w:t xml:space="preserve"> and </w:t>
            </w:r>
            <w:r w:rsidRPr="004C300C">
              <w:rPr>
                <w:i/>
                <w:iCs/>
              </w:rPr>
              <w:t>H</w:t>
            </w:r>
            <w:r w:rsidRPr="004C300C">
              <w:t xml:space="preserve"> be the projection of </w:t>
            </w:r>
            <w:r w:rsidRPr="004C300C">
              <w:rPr>
                <w:i/>
                <w:iCs/>
              </w:rPr>
              <w:t>D</w:t>
            </w:r>
            <w:r w:rsidRPr="004C300C">
              <w:t xml:space="preserve"> onto </w:t>
            </w:r>
            <w:r w:rsidRPr="004C300C">
              <w:rPr>
                <w:i/>
                <w:iCs/>
              </w:rPr>
              <w:t>MC</w:t>
            </w:r>
            <w:r w:rsidRPr="004C300C">
              <w:t>. It is known that</w:t>
            </w:r>
            <w:r w:rsidR="00BA0D2E">
              <w:t xml:space="preserve"> </w:t>
            </w:r>
            <m:oMath>
              <m:r>
                <m:rPr>
                  <m:sty m:val="p"/>
                </m:rPr>
                <w:rPr>
                  <w:rFonts w:ascii="Cambria Math" w:hAnsi="Cambria Math"/>
                  <w:sz w:val="28"/>
                  <w:szCs w:val="28"/>
                </w:rPr>
                <m:t>sin</m:t>
              </m:r>
              <m:acc>
                <m:accPr>
                  <m:ctrlPr>
                    <w:rPr>
                      <w:rFonts w:ascii="Cambria Math" w:hAnsi="Cambria Math"/>
                      <w:i/>
                      <w:sz w:val="28"/>
                      <w:szCs w:val="28"/>
                    </w:rPr>
                  </m:ctrlPr>
                </m:accPr>
                <m:e>
                  <m:r>
                    <w:rPr>
                      <w:rFonts w:ascii="Cambria Math" w:hAnsi="Cambria Math"/>
                      <w:sz w:val="28"/>
                      <w:szCs w:val="28"/>
                    </w:rPr>
                    <m:t>DAH</m:t>
                  </m:r>
                </m:e>
              </m:acc>
              <m:r>
                <w:rPr>
                  <w:rFonts w:ascii="Cambria Math" w:hAnsi="Cambria Math"/>
                  <w:sz w:val="28"/>
                  <w:szCs w:val="28"/>
                </w:rPr>
                <m:t xml:space="preserve"> = </m:t>
              </m:r>
              <m:f>
                <m:fPr>
                  <m:ctrlPr>
                    <w:rPr>
                      <w:rFonts w:ascii="Cambria Math" w:hAnsi="Cambria Math"/>
                      <w:i/>
                      <w:sz w:val="28"/>
                      <w:szCs w:val="28"/>
                    </w:rPr>
                  </m:ctrlPr>
                </m:fPr>
                <m:num>
                  <m:r>
                    <w:rPr>
                      <w:rFonts w:ascii="Cambria Math" w:hAnsi="Cambria Math"/>
                      <w:sz w:val="28"/>
                      <w:szCs w:val="28"/>
                    </w:rPr>
                    <m:t>a</m:t>
                  </m:r>
                </m:num>
                <m:den>
                  <m:r>
                    <w:rPr>
                      <w:rFonts w:ascii="Cambria Math" w:hAnsi="Cambria Math"/>
                      <w:sz w:val="28"/>
                      <w:szCs w:val="28"/>
                    </w:rPr>
                    <m:t>b</m:t>
                  </m:r>
                </m:den>
              </m:f>
            </m:oMath>
            <w:r w:rsidRPr="004C300C">
              <w:t xml:space="preserve">  (with </w:t>
            </w:r>
            <w:r w:rsidRPr="004C300C">
              <w:rPr>
                <w:i/>
                <w:iCs/>
              </w:rPr>
              <w:t>a, b</w:t>
            </w:r>
            <w:r w:rsidRPr="004C300C">
              <w:t xml:space="preserve"> being two positive, relatively prime integers). Calculate </w:t>
            </w:r>
            <m:oMath>
              <m:r>
                <w:rPr>
                  <w:rFonts w:ascii="Cambria Math"/>
                </w:rPr>
                <m:t>a+b.</m:t>
              </m:r>
            </m:oMath>
          </w:p>
          <w:p w14:paraId="7EA50384" w14:textId="77777777" w:rsidR="005E25F5" w:rsidRDefault="005E25F5" w:rsidP="004C300C">
            <w:pPr>
              <w:spacing w:after="0" w:line="240" w:lineRule="auto"/>
              <w:jc w:val="center"/>
              <w:rPr>
                <w:b/>
                <w:noProof/>
              </w:rPr>
            </w:pPr>
          </w:p>
          <w:p w14:paraId="0D34EB0D" w14:textId="03055546" w:rsidR="00FF4357" w:rsidRPr="004C300C" w:rsidRDefault="00C3437B" w:rsidP="004C300C">
            <w:pPr>
              <w:spacing w:after="0" w:line="240" w:lineRule="auto"/>
              <w:jc w:val="center"/>
              <w:rPr>
                <w:b/>
                <w:noProof/>
              </w:rPr>
            </w:pPr>
            <w:r w:rsidRPr="00C7391B">
              <w:rPr>
                <w:noProof/>
              </w:rPr>
              <w:drawing>
                <wp:inline distT="0" distB="0" distL="0" distR="0" wp14:anchorId="3011AA15" wp14:editId="30B6AD3D">
                  <wp:extent cx="2885469" cy="1870212"/>
                  <wp:effectExtent l="0" t="0" r="0" b="0"/>
                  <wp:docPr id="125013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39385" name=""/>
                          <pic:cNvPicPr/>
                        </pic:nvPicPr>
                        <pic:blipFill>
                          <a:blip r:embed="rId17"/>
                          <a:stretch>
                            <a:fillRect/>
                          </a:stretch>
                        </pic:blipFill>
                        <pic:spPr>
                          <a:xfrm>
                            <a:off x="0" y="0"/>
                            <a:ext cx="2914147" cy="1888799"/>
                          </a:xfrm>
                          <a:prstGeom prst="rect">
                            <a:avLst/>
                          </a:prstGeom>
                        </pic:spPr>
                      </pic:pic>
                    </a:graphicData>
                  </a:graphic>
                </wp:inline>
              </w:drawing>
            </w:r>
          </w:p>
        </w:tc>
      </w:tr>
      <w:tr w:rsidR="00F23219" w:rsidRPr="00B6357A" w14:paraId="32F3AB00"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C5102CE" w14:textId="2CC0B1BE" w:rsidR="00FF4357" w:rsidRPr="00FF4357" w:rsidRDefault="00FF4357" w:rsidP="00FF4357">
            <w:pPr>
              <w:pStyle w:val="ListParagraph"/>
              <w:spacing w:after="0" w:line="240" w:lineRule="auto"/>
              <w:ind w:left="0"/>
              <w:jc w:val="both"/>
              <w:rPr>
                <w:rFonts w:eastAsia="KaiTi"/>
                <w:b/>
                <w:noProof/>
              </w:rPr>
            </w:pPr>
            <w:r w:rsidRPr="00FF4357">
              <w:rPr>
                <w:rFonts w:eastAsia="KaiTi"/>
                <w:b/>
                <w:noProof/>
                <w:lang w:val="vi-VN"/>
              </w:rPr>
              <w:lastRenderedPageBreak/>
              <w:t xml:space="preserve">Question </w:t>
            </w:r>
            <w:r>
              <w:rPr>
                <w:rFonts w:eastAsia="KaiTi"/>
                <w:b/>
                <w:noProof/>
              </w:rPr>
              <w:t>22</w:t>
            </w:r>
            <w:r w:rsidRPr="00FF4357">
              <w:rPr>
                <w:rFonts w:eastAsia="KaiTi"/>
                <w:b/>
                <w:noProof/>
              </w:rPr>
              <w:t>.</w:t>
            </w:r>
          </w:p>
          <w:p w14:paraId="28FBFA4B" w14:textId="160AEE7A" w:rsidR="00C3437B" w:rsidRPr="004C300C" w:rsidRDefault="00C3437B" w:rsidP="00C3437B">
            <w:pPr>
              <w:spacing w:after="0" w:line="240" w:lineRule="auto"/>
              <w:ind w:right="-1"/>
              <w:jc w:val="both"/>
            </w:pPr>
            <w:r w:rsidRPr="004C300C">
              <w:t xml:space="preserve">Let </w:t>
            </w:r>
            <w:proofErr w:type="spellStart"/>
            <w:r w:rsidRPr="004C300C">
              <w:rPr>
                <w:i/>
                <w:iCs/>
              </w:rPr>
              <w:t>S</w:t>
            </w:r>
            <w:proofErr w:type="spellEnd"/>
            <w:r w:rsidRPr="004C300C">
              <w:t xml:space="preserve"> be the set of natural numbers with four digits such that each of its digits belongs to the set </w:t>
            </w:r>
            <m:oMath>
              <m:d>
                <m:dPr>
                  <m:begChr m:val="{"/>
                  <m:endChr m:val="}"/>
                  <m:ctrlPr>
                    <w:rPr>
                      <w:rFonts w:ascii="Cambria Math" w:hAnsi="Cambria Math"/>
                      <w:i/>
                    </w:rPr>
                  </m:ctrlPr>
                </m:dPr>
                <m:e>
                  <m:r>
                    <w:rPr>
                      <w:rFonts w:ascii="Cambria Math" w:hAnsi="Cambria Math"/>
                    </w:rPr>
                    <m:t>1;2;3</m:t>
                  </m:r>
                </m:e>
              </m:d>
              <m:r>
                <w:rPr>
                  <w:rFonts w:ascii="Cambria Math" w:hAnsi="Cambria Math"/>
                </w:rPr>
                <m:t>.</m:t>
              </m:r>
            </m:oMath>
            <w:r w:rsidRPr="004C300C">
              <w:t xml:space="preserve"> Randomly choose a number belonging to set </w:t>
            </w:r>
            <w:r w:rsidRPr="004C300C">
              <w:rPr>
                <w:i/>
                <w:iCs/>
              </w:rPr>
              <w:t>S</w:t>
            </w:r>
            <w:r w:rsidRPr="004C300C">
              <w:t xml:space="preserve">. The probability of choosing a number whose sum of digits equals 9 is </w:t>
            </w:r>
            <m:oMath>
              <m:f>
                <m:fPr>
                  <m:ctrlPr>
                    <w:rPr>
                      <w:rFonts w:ascii="Cambria Math" w:hAnsi="Cambria Math"/>
                      <w:i/>
                    </w:rPr>
                  </m:ctrlPr>
                </m:fPr>
                <m:num>
                  <m:r>
                    <w:rPr>
                      <w:rFonts w:ascii="Cambria Math" w:hAnsi="Cambria Math"/>
                    </w:rPr>
                    <m:t>a</m:t>
                  </m:r>
                </m:num>
                <m:den>
                  <m:r>
                    <w:rPr>
                      <w:rFonts w:ascii="Cambria Math" w:hAnsi="Cambria Math"/>
                    </w:rPr>
                    <m:t>b</m:t>
                  </m:r>
                </m:den>
              </m:f>
            </m:oMath>
            <w:r w:rsidRPr="004C300C">
              <w:t xml:space="preserve"> (with </w:t>
            </w:r>
            <w:r w:rsidRPr="004C300C">
              <w:rPr>
                <w:i/>
                <w:iCs/>
              </w:rPr>
              <w:t>a, b</w:t>
            </w:r>
            <w:r w:rsidRPr="004C300C">
              <w:t xml:space="preserve"> being two positive, relatively prime integers). </w:t>
            </w:r>
          </w:p>
          <w:p w14:paraId="7CA29049" w14:textId="6E667ADC" w:rsidR="00C3437B" w:rsidRPr="004C300C" w:rsidRDefault="00C3437B" w:rsidP="00C3437B">
            <w:pPr>
              <w:spacing w:after="0" w:line="240" w:lineRule="auto"/>
              <w:ind w:right="-1"/>
              <w:jc w:val="both"/>
            </w:pPr>
            <w:r w:rsidRPr="004C300C">
              <w:t xml:space="preserve">Calculate </w:t>
            </w:r>
            <m:oMath>
              <m:r>
                <w:rPr>
                  <w:rFonts w:ascii="Cambria Math"/>
                </w:rPr>
                <m:t>a+b.</m:t>
              </m:r>
            </m:oMath>
          </w:p>
          <w:p w14:paraId="20F6B111" w14:textId="48BA1CA7" w:rsidR="00FF4357" w:rsidRPr="00431BC4" w:rsidRDefault="00FF4357" w:rsidP="004C300C">
            <w:pPr>
              <w:spacing w:after="0" w:line="240" w:lineRule="auto"/>
              <w:ind w:right="-1"/>
              <w:jc w:val="both"/>
              <w:rPr>
                <w:rFonts w:eastAsia="KaiTi"/>
                <w:i/>
                <w:iCs/>
                <w:noProof/>
              </w:rPr>
            </w:pPr>
          </w:p>
        </w:tc>
      </w:tr>
      <w:tr w:rsidR="00F23219" w:rsidRPr="00B6357A" w14:paraId="7F19CD19"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2F97FBA" w14:textId="0F4C3EDC" w:rsidR="00FF4357" w:rsidRPr="00FF4357" w:rsidRDefault="00FF4357" w:rsidP="00FF4357">
            <w:pPr>
              <w:pStyle w:val="ListParagraph"/>
              <w:spacing w:after="0" w:line="240" w:lineRule="auto"/>
              <w:ind w:left="0"/>
              <w:jc w:val="both"/>
              <w:rPr>
                <w:rFonts w:eastAsia="KaiTi"/>
                <w:b/>
                <w:noProof/>
              </w:rPr>
            </w:pPr>
            <w:r w:rsidRPr="00FF4357">
              <w:rPr>
                <w:rFonts w:eastAsia="KaiTi"/>
                <w:b/>
                <w:noProof/>
                <w:lang w:val="vi-VN"/>
              </w:rPr>
              <w:t xml:space="preserve">Question </w:t>
            </w:r>
            <w:r>
              <w:rPr>
                <w:rFonts w:eastAsia="KaiTi"/>
                <w:b/>
                <w:noProof/>
              </w:rPr>
              <w:t>23</w:t>
            </w:r>
            <w:r w:rsidRPr="00FF4357">
              <w:rPr>
                <w:rFonts w:eastAsia="KaiTi"/>
                <w:b/>
                <w:noProof/>
              </w:rPr>
              <w:t>.</w:t>
            </w:r>
          </w:p>
          <w:p w14:paraId="53CDD17D" w14:textId="39A3AD4D" w:rsidR="00C3437B" w:rsidRPr="004C300C" w:rsidRDefault="00C3437B" w:rsidP="00C3437B">
            <w:pPr>
              <w:spacing w:after="0" w:line="240" w:lineRule="auto"/>
              <w:ind w:right="-1"/>
            </w:pPr>
            <w:r w:rsidRPr="004C300C">
              <w:t xml:space="preserve">Find the largest natural number </w:t>
            </w:r>
            <w:proofErr w:type="spellStart"/>
            <w:r w:rsidRPr="004C300C">
              <w:rPr>
                <w:i/>
                <w:iCs/>
              </w:rPr>
              <w:t>n</w:t>
            </w:r>
            <w:proofErr w:type="spellEnd"/>
            <w:r w:rsidRPr="004C300C">
              <w:t xml:space="preserve"> such that the value of </w:t>
            </w:r>
            <m:oMath>
              <m:r>
                <w:rPr>
                  <w:rFonts w:ascii="Cambria Math" w:hAnsi="Cambria Math"/>
                </w:rPr>
                <m:t>S=1+2+⋯+n</m:t>
              </m:r>
            </m:oMath>
            <w:r w:rsidRPr="004C300C">
              <w:t xml:space="preserve"> is a natural number with four digits of the form </w:t>
            </w:r>
            <m:oMath>
              <m:bar>
                <m:barPr>
                  <m:pos m:val="top"/>
                  <m:ctrlPr>
                    <w:rPr>
                      <w:rFonts w:ascii="Cambria Math" w:hAnsi="Cambria Math"/>
                      <w:i/>
                    </w:rPr>
                  </m:ctrlPr>
                </m:barPr>
                <m:e>
                  <m:r>
                    <w:rPr>
                      <w:rFonts w:ascii="Cambria Math"/>
                    </w:rPr>
                    <m:t>ABAB</m:t>
                  </m:r>
                </m:e>
              </m:bar>
              <m:r>
                <w:rPr>
                  <w:rFonts w:ascii="Cambria Math"/>
                </w:rPr>
                <m:t>.</m:t>
              </m:r>
            </m:oMath>
          </w:p>
          <w:p w14:paraId="04D51F2E" w14:textId="6C844806" w:rsidR="00FF4357" w:rsidRPr="004C300C" w:rsidRDefault="00FF4357" w:rsidP="004C300C">
            <w:pPr>
              <w:tabs>
                <w:tab w:val="left" w:pos="3680"/>
              </w:tabs>
              <w:spacing w:after="0" w:line="240" w:lineRule="auto"/>
              <w:jc w:val="both"/>
              <w:rPr>
                <w:b/>
                <w:noProof/>
              </w:rPr>
            </w:pPr>
            <w:r>
              <w:rPr>
                <w:b/>
                <w:noProof/>
              </w:rPr>
              <w:tab/>
            </w:r>
          </w:p>
        </w:tc>
      </w:tr>
      <w:tr w:rsidR="00F23219" w:rsidRPr="00B6357A" w14:paraId="61650D18"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205FA7B0" w14:textId="30683862" w:rsidR="00A430FB" w:rsidRPr="00B6357A" w:rsidRDefault="00A430FB" w:rsidP="00A430FB">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lang w:val="vi-VN"/>
              </w:rPr>
              <w:t>24</w:t>
            </w:r>
            <w:r w:rsidRPr="00B6357A">
              <w:rPr>
                <w:rFonts w:eastAsia="KaiTi"/>
                <w:b/>
                <w:noProof/>
              </w:rPr>
              <w:t>.</w:t>
            </w:r>
          </w:p>
          <w:p w14:paraId="250D5080" w14:textId="38D2DAB9" w:rsidR="00A430FB" w:rsidRPr="004C300C" w:rsidRDefault="00C3437B" w:rsidP="004C300C">
            <w:pPr>
              <w:spacing w:after="0" w:line="240" w:lineRule="auto"/>
              <w:ind w:right="-1"/>
            </w:pPr>
            <w:r w:rsidRPr="004C300C">
              <w:t xml:space="preserve">How many tuples </w:t>
            </w:r>
            <m:oMath>
              <m:d>
                <m:dPr>
                  <m:ctrlPr>
                    <w:rPr>
                      <w:rFonts w:ascii="Cambria Math" w:hAnsi="Cambria Math"/>
                      <w:i/>
                    </w:rPr>
                  </m:ctrlPr>
                </m:dPr>
                <m:e>
                  <m:r>
                    <w:rPr>
                      <w:rFonts w:ascii="Cambria Math" w:hAnsi="Cambria Math"/>
                    </w:rPr>
                    <m:t>A,B,C,D</m:t>
                  </m:r>
                </m:e>
              </m:d>
            </m:oMath>
            <w:r w:rsidRPr="004C300C">
              <w:t xml:space="preserve"> are there in total, with </w:t>
            </w:r>
            <m:oMath>
              <m:r>
                <w:rPr>
                  <w:rFonts w:ascii="Cambria Math" w:hAnsi="Cambria Math"/>
                </w:rPr>
                <m:t>A,B,C,D</m:t>
              </m:r>
            </m:oMath>
            <w:r w:rsidR="00636EC5">
              <w:t xml:space="preserve"> </w:t>
            </w:r>
            <w:r w:rsidRPr="004C300C">
              <w:t xml:space="preserve">being numbers belonging to the set </w:t>
            </w:r>
            <m:oMath>
              <m:d>
                <m:dPr>
                  <m:begChr m:val="{"/>
                  <m:endChr m:val="}"/>
                  <m:ctrlPr>
                    <w:rPr>
                      <w:rFonts w:ascii="Cambria Math" w:hAnsi="Cambria Math"/>
                      <w:i/>
                    </w:rPr>
                  </m:ctrlPr>
                </m:dPr>
                <m:e>
                  <m:r>
                    <w:rPr>
                      <w:rFonts w:ascii="Cambria Math" w:hAnsi="Cambria Math"/>
                    </w:rPr>
                    <m:t>0;1;2;…;10</m:t>
                  </m:r>
                </m:e>
              </m:d>
            </m:oMath>
            <w:r w:rsidR="004C300C">
              <w:t xml:space="preserve"> </w:t>
            </w:r>
            <w:r w:rsidRPr="004C300C">
              <w:t xml:space="preserve">satisfying </w:t>
            </w:r>
            <m:oMath>
              <m:r>
                <w:rPr>
                  <w:rFonts w:ascii="Cambria Math"/>
                </w:rPr>
                <m:t>A.</m:t>
              </m:r>
              <m:sSup>
                <m:sSupPr>
                  <m:ctrlPr>
                    <w:rPr>
                      <w:rFonts w:ascii="Cambria Math" w:hAnsi="Cambria Math"/>
                      <w:i/>
                    </w:rPr>
                  </m:ctrlPr>
                </m:sSupPr>
                <m:e>
                  <m:r>
                    <w:rPr>
                      <w:rFonts w:ascii="Cambria Math"/>
                    </w:rPr>
                    <m:t>9</m:t>
                  </m:r>
                </m:e>
                <m:sup>
                  <m:r>
                    <w:rPr>
                      <w:rFonts w:ascii="Cambria Math"/>
                    </w:rPr>
                    <m:t>3</m:t>
                  </m:r>
                </m:sup>
              </m:sSup>
              <m:r>
                <w:rPr>
                  <w:rFonts w:ascii="Cambria Math"/>
                </w:rPr>
                <m:t>+B.</m:t>
              </m:r>
              <m:sSup>
                <m:sSupPr>
                  <m:ctrlPr>
                    <w:rPr>
                      <w:rFonts w:ascii="Cambria Math" w:hAnsi="Cambria Math"/>
                      <w:i/>
                    </w:rPr>
                  </m:ctrlPr>
                </m:sSupPr>
                <m:e>
                  <m:r>
                    <w:rPr>
                      <w:rFonts w:ascii="Cambria Math"/>
                    </w:rPr>
                    <m:t>9</m:t>
                  </m:r>
                </m:e>
                <m:sup>
                  <m:r>
                    <w:rPr>
                      <w:rFonts w:ascii="Cambria Math"/>
                    </w:rPr>
                    <m:t>2</m:t>
                  </m:r>
                </m:sup>
              </m:sSup>
              <m:r>
                <w:rPr>
                  <w:rFonts w:ascii="Cambria Math"/>
                </w:rPr>
                <m:t>+C.9+D=2025?</m:t>
              </m:r>
            </m:oMath>
          </w:p>
          <w:p w14:paraId="0B629E71" w14:textId="50E43D7B" w:rsidR="004C300C" w:rsidRPr="004C300C" w:rsidRDefault="004C300C" w:rsidP="004C300C">
            <w:pPr>
              <w:spacing w:after="0" w:line="240" w:lineRule="auto"/>
              <w:ind w:right="-1"/>
              <w:rPr>
                <w:b/>
                <w:bCs w:val="0"/>
              </w:rPr>
            </w:pPr>
          </w:p>
        </w:tc>
      </w:tr>
      <w:tr w:rsidR="00F23219" w:rsidRPr="00B6357A" w14:paraId="69D4C30F"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F239023" w14:textId="25BA4172" w:rsidR="00B161A6" w:rsidRPr="00B6357A" w:rsidRDefault="00B161A6" w:rsidP="00B161A6">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25</w:t>
            </w:r>
            <w:r w:rsidRPr="00B6357A">
              <w:rPr>
                <w:rFonts w:eastAsia="KaiTi"/>
                <w:b/>
                <w:noProof/>
              </w:rPr>
              <w:t>.</w:t>
            </w:r>
          </w:p>
          <w:p w14:paraId="660D61D1" w14:textId="0BFADE5D" w:rsidR="00DE0152" w:rsidRPr="004C300C" w:rsidRDefault="00DE0152" w:rsidP="00DE0152">
            <w:pPr>
              <w:spacing w:after="0" w:line="240" w:lineRule="auto"/>
              <w:jc w:val="both"/>
            </w:pPr>
            <w:r w:rsidRPr="004C300C">
              <w:t xml:space="preserve">A billboard has a rectangular shape </w:t>
            </w:r>
            <w:r w:rsidRPr="004C300C">
              <w:rPr>
                <w:i/>
                <w:iCs/>
              </w:rPr>
              <w:t>ABCD</w:t>
            </w:r>
            <w:r w:rsidRPr="004C300C">
              <w:t xml:space="preserve"> with the length = 96 dm and the</w:t>
            </w:r>
            <w:r w:rsidR="00785834" w:rsidRPr="004C300C">
              <w:t xml:space="preserve"> diagonal length is twice the width</w:t>
            </w:r>
            <w:r w:rsidRPr="004C300C">
              <w:t xml:space="preserve">. The billboard is divided into two parts as shown, where the shaded part is bounded by the side </w:t>
            </w:r>
            <w:r w:rsidRPr="004C300C">
              <w:rPr>
                <w:i/>
                <w:iCs/>
              </w:rPr>
              <w:t>BC</w:t>
            </w:r>
            <w:r w:rsidRPr="004C300C">
              <w:t xml:space="preserve">, the circular arc </w:t>
            </w:r>
            <w:r w:rsidRPr="004C300C">
              <w:rPr>
                <w:i/>
                <w:iCs/>
              </w:rPr>
              <w:t>BE</w:t>
            </w:r>
            <w:r w:rsidRPr="004C300C">
              <w:t xml:space="preserve"> which is part of the circle with diameter </w:t>
            </w:r>
            <w:r w:rsidRPr="004C300C">
              <w:rPr>
                <w:i/>
                <w:iCs/>
              </w:rPr>
              <w:t>BC</w:t>
            </w:r>
            <w:r w:rsidRPr="004C300C">
              <w:t xml:space="preserve">, the segment </w:t>
            </w:r>
            <w:r w:rsidRPr="004C300C">
              <w:rPr>
                <w:i/>
                <w:iCs/>
              </w:rPr>
              <w:t>EF</w:t>
            </w:r>
            <w:r w:rsidRPr="004C300C">
              <w:t xml:space="preserve"> with point </w:t>
            </w:r>
            <w:r w:rsidRPr="004C300C">
              <w:rPr>
                <w:i/>
                <w:iCs/>
              </w:rPr>
              <w:t>E</w:t>
            </w:r>
            <w:r w:rsidRPr="004C300C">
              <w:t xml:space="preserve"> being the intersection of the circle with diameter </w:t>
            </w:r>
            <w:r w:rsidRPr="004C300C">
              <w:rPr>
                <w:i/>
                <w:iCs/>
              </w:rPr>
              <w:t>BC</w:t>
            </w:r>
            <w:r w:rsidRPr="004C300C">
              <w:t xml:space="preserve"> and the diagonal </w:t>
            </w:r>
            <w:r w:rsidRPr="004C300C">
              <w:rPr>
                <w:i/>
                <w:iCs/>
              </w:rPr>
              <w:t>BD</w:t>
            </w:r>
            <w:r w:rsidRPr="004C300C">
              <w:t xml:space="preserve">, point </w:t>
            </w:r>
            <w:r w:rsidRPr="004C300C">
              <w:rPr>
                <w:i/>
                <w:iCs/>
              </w:rPr>
              <w:t>F</w:t>
            </w:r>
            <w:r w:rsidRPr="004C300C">
              <w:t xml:space="preserve"> belonging to side </w:t>
            </w:r>
            <w:r w:rsidRPr="004C300C">
              <w:rPr>
                <w:i/>
                <w:iCs/>
              </w:rPr>
              <w:t>CD</w:t>
            </w:r>
            <w:r w:rsidRPr="004C300C">
              <w:t xml:space="preserve"> such that </w:t>
            </w:r>
            <w:r w:rsidRPr="004C300C">
              <w:rPr>
                <w:i/>
                <w:iCs/>
              </w:rPr>
              <w:t xml:space="preserve">EF </w:t>
            </w:r>
            <w:r w:rsidRPr="004C300C">
              <w:t xml:space="preserve">is perpendicular to </w:t>
            </w:r>
            <w:r w:rsidRPr="004C300C">
              <w:rPr>
                <w:i/>
                <w:iCs/>
              </w:rPr>
              <w:t>CD</w:t>
            </w:r>
            <w:r w:rsidRPr="004C300C">
              <w:t xml:space="preserve">. It is known that the area of the shaded part equals </w:t>
            </w:r>
            <m:oMath>
              <m:r>
                <w:rPr>
                  <w:rFonts w:ascii="Cambria Math" w:hAnsi="Cambria Math"/>
                </w:rPr>
                <m:t>Aπ+B</m:t>
              </m:r>
              <m:rad>
                <m:radPr>
                  <m:degHide m:val="1"/>
                  <m:ctrlPr>
                    <w:rPr>
                      <w:rFonts w:ascii="Cambria Math" w:hAnsi="Cambria Math"/>
                      <w:i/>
                    </w:rPr>
                  </m:ctrlPr>
                </m:radPr>
                <m:deg/>
                <m:e>
                  <m:r>
                    <w:rPr>
                      <w:rFonts w:ascii="Cambria Math" w:hAnsi="Cambria Math"/>
                    </w:rPr>
                    <m:t>3</m:t>
                  </m:r>
                </m:e>
              </m:rad>
            </m:oMath>
            <w:r w:rsidRPr="004C300C">
              <w:t xml:space="preserve"> (unit </w:t>
            </w:r>
            <w:r w:rsidRPr="004C300C">
              <w:rPr>
                <w:position w:val="-4"/>
              </w:rPr>
              <w:object w:dxaOrig="499" w:dyaOrig="340" w14:anchorId="1662C432">
                <v:shape id="_x0000_i1028" type="#_x0000_t75" style="width:25.65pt;height:17.55pt" o:ole="">
                  <v:imagedata r:id="rId18" o:title=""/>
                </v:shape>
                <o:OLEObject Type="Embed" ProgID="Equation.DSMT4" ShapeID="_x0000_i1028" DrawAspect="Content" ObjectID="_1824268727" r:id="rId19"/>
              </w:object>
            </w:r>
            <w:r w:rsidRPr="004C300C">
              <w:t xml:space="preserve">), where </w:t>
            </w:r>
            <w:r w:rsidR="00D5748E" w:rsidRPr="004C300C">
              <w:rPr>
                <w:i/>
                <w:iCs/>
              </w:rPr>
              <w:t>A and</w:t>
            </w:r>
            <w:r w:rsidRPr="004C300C">
              <w:rPr>
                <w:i/>
                <w:iCs/>
              </w:rPr>
              <w:t xml:space="preserve"> B </w:t>
            </w:r>
            <w:r w:rsidRPr="004C300C">
              <w:t xml:space="preserve">are positive integers. Calculate the value of </w:t>
            </w:r>
            <m:oMath>
              <m:r>
                <w:rPr>
                  <w:rFonts w:ascii="Cambria Math"/>
                </w:rPr>
                <m:t>A+B</m:t>
              </m:r>
            </m:oMath>
            <w:r w:rsidRPr="004C300C">
              <w:t>.</w:t>
            </w:r>
          </w:p>
          <w:p w14:paraId="67C0933B" w14:textId="563E6146" w:rsidR="00B161A6" w:rsidRDefault="00DE0152" w:rsidP="00DE0152">
            <w:pPr>
              <w:spacing w:after="0" w:line="240" w:lineRule="auto"/>
              <w:jc w:val="center"/>
              <w:rPr>
                <w:b/>
                <w:noProof/>
              </w:rPr>
            </w:pPr>
            <w:r w:rsidRPr="00C7391B">
              <w:rPr>
                <w:noProof/>
              </w:rPr>
              <w:drawing>
                <wp:inline distT="0" distB="0" distL="0" distR="0" wp14:anchorId="3226A175" wp14:editId="0F0CD5FB">
                  <wp:extent cx="2989879" cy="1795140"/>
                  <wp:effectExtent l="0" t="0" r="1270" b="0"/>
                  <wp:docPr id="73819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97657" name=""/>
                          <pic:cNvPicPr/>
                        </pic:nvPicPr>
                        <pic:blipFill>
                          <a:blip r:embed="rId20"/>
                          <a:stretch>
                            <a:fillRect/>
                          </a:stretch>
                        </pic:blipFill>
                        <pic:spPr>
                          <a:xfrm>
                            <a:off x="0" y="0"/>
                            <a:ext cx="3012352" cy="1808633"/>
                          </a:xfrm>
                          <a:prstGeom prst="rect">
                            <a:avLst/>
                          </a:prstGeom>
                        </pic:spPr>
                      </pic:pic>
                    </a:graphicData>
                  </a:graphic>
                </wp:inline>
              </w:drawing>
            </w:r>
          </w:p>
          <w:p w14:paraId="5AF7A729" w14:textId="695A4A95" w:rsidR="00B161A6" w:rsidRPr="00B161A6" w:rsidRDefault="00B161A6" w:rsidP="004C300C">
            <w:pPr>
              <w:spacing w:after="0" w:line="240" w:lineRule="auto"/>
              <w:jc w:val="both"/>
              <w:rPr>
                <w:bCs w:val="0"/>
                <w:i/>
                <w:iCs/>
                <w:noProof/>
              </w:rPr>
            </w:pPr>
          </w:p>
        </w:tc>
      </w:tr>
    </w:tbl>
    <w:p w14:paraId="147E666A" w14:textId="77777777" w:rsidR="00637D26" w:rsidRPr="00B6357A" w:rsidRDefault="00637D26">
      <w:pPr>
        <w:rPr>
          <w:noProof/>
          <w:lang w:val="vi-VN"/>
        </w:rPr>
      </w:pPr>
    </w:p>
    <w:sectPr w:rsidR="00637D26" w:rsidRPr="00B6357A">
      <w:headerReference w:type="default" r:id="rId21"/>
      <w:footerReference w:type="default" r:id="rId22"/>
      <w:pgSz w:w="11906" w:h="16838"/>
      <w:pgMar w:top="2600" w:right="1306" w:bottom="1090" w:left="11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BB38B" w14:textId="77777777" w:rsidR="00591992" w:rsidRDefault="00591992">
      <w:pPr>
        <w:spacing w:line="240" w:lineRule="auto"/>
      </w:pPr>
      <w:r>
        <w:separator/>
      </w:r>
    </w:p>
  </w:endnote>
  <w:endnote w:type="continuationSeparator" w:id="0">
    <w:p w14:paraId="5BA27E23" w14:textId="77777777" w:rsidR="00591992" w:rsidRDefault="005919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KaiTi">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oper Black">
    <w:panose1 w:val="0208090404030B020404"/>
    <w:charset w:val="00"/>
    <w:family w:val="roman"/>
    <w:pitch w:val="variable"/>
    <w:sig w:usb0="00000003" w:usb1="00000000" w:usb2="00000000" w:usb3="00000000" w:csb0="00000001" w:csb1="00000000"/>
  </w:font>
  <w:font w:name="Courier">
    <w:altName w:val="Courier New"/>
    <w:panose1 w:val="02070409020205020404"/>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FDC52" w14:textId="77777777" w:rsidR="00637D26" w:rsidRDefault="00000000">
    <w:pPr>
      <w:jc w:val="right"/>
      <w:rPr>
        <w:sz w:val="16"/>
        <w:szCs w:val="16"/>
      </w:rPr>
    </w:pPr>
    <w:r>
      <w:rPr>
        <w:noProof/>
        <w:sz w:val="16"/>
        <w:szCs w:val="16"/>
      </w:rPr>
      <mc:AlternateContent>
        <mc:Choice Requires="wps">
          <w:drawing>
            <wp:anchor distT="0" distB="0" distL="114300" distR="114300" simplePos="0" relativeHeight="251665408" behindDoc="0" locked="0" layoutInCell="1" allowOverlap="1" wp14:anchorId="6EE27656" wp14:editId="00E2B995">
              <wp:simplePos x="0" y="0"/>
              <wp:positionH relativeFrom="margin">
                <wp:align>left</wp:align>
              </wp:positionH>
              <wp:positionV relativeFrom="paragraph">
                <wp:posOffset>-28575</wp:posOffset>
              </wp:positionV>
              <wp:extent cx="248920" cy="1828800"/>
              <wp:effectExtent l="0" t="0" r="0" b="3175"/>
              <wp:wrapNone/>
              <wp:docPr id="2" name="Text Box 2"/>
              <wp:cNvGraphicFramePr/>
              <a:graphic xmlns:a="http://schemas.openxmlformats.org/drawingml/2006/main">
                <a:graphicData uri="http://schemas.microsoft.com/office/word/2010/wordprocessingShape">
                  <wps:wsp>
                    <wps:cNvSpPr txBox="1"/>
                    <wps:spPr>
                      <a:xfrm>
                        <a:off x="0" y="0"/>
                        <a:ext cx="24885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338E42" w14:textId="77777777" w:rsidR="00637D26" w:rsidRDefault="00000000">
                          <w:pPr>
                            <w:pStyle w:val="Footer"/>
                            <w:tabs>
                              <w:tab w:val="clear" w:pos="4153"/>
                              <w:tab w:val="clear" w:pos="8306"/>
                              <w:tab w:val="center" w:pos="4680"/>
                              <w:tab w:val="right" w:pos="9360"/>
                            </w:tabs>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EE27656" id="_x0000_t202" coordsize="21600,21600" o:spt="202" path="m,l,21600r21600,l21600,xe">
              <v:stroke joinstyle="miter"/>
              <v:path gradientshapeok="t" o:connecttype="rect"/>
            </v:shapetype>
            <v:shape id="_x0000_s1028" type="#_x0000_t202" style="position:absolute;left:0;text-align:left;margin-left:0;margin-top:-2.25pt;width:19.6pt;height:2in;z-index:2516654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" filled="f" stroked="f" strokeweight=".5pt">
              <v:textbox style="mso-fit-shape-to-text:t" inset="0,0,0,0">
                <w:txbxContent>
                  <w:p w14:paraId="1C338E42" w14:textId="77777777" w:rsidR="00637D26" w:rsidRDefault="00000000">
                    <w:pPr>
                      <w:pStyle w:val="Footer"/>
                      <w:tabs>
                        <w:tab w:val="clear" w:pos="4153"/>
                        <w:tab w:val="clear" w:pos="8306"/>
                        <w:tab w:val="center" w:pos="4680"/>
                        <w:tab w:val="right" w:pos="9360"/>
                      </w:tabs>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w10:wrap anchorx="margin"/>
            </v:shape>
          </w:pict>
        </mc:Fallback>
      </mc:AlternateContent>
    </w:r>
    <w:r>
      <w:rPr>
        <w:rFonts w:ascii="Courier" w:hAnsi="Courier" w:cs="Courier"/>
        <w:color w:val="000000"/>
        <w:sz w:val="16"/>
        <w:szCs w:val="16"/>
        <w:lang w:bidi="ar"/>
      </w:rPr>
      <w:t xml:space="preserve">Copyright (C) 2025 by Asian Science &amp; </w:t>
    </w:r>
    <w:proofErr w:type="spellStart"/>
    <w:r>
      <w:rPr>
        <w:rFonts w:ascii="Courier" w:hAnsi="Courier" w:cs="Courier"/>
        <w:color w:val="000000"/>
        <w:sz w:val="16"/>
        <w:szCs w:val="16"/>
        <w:lang w:bidi="ar"/>
      </w:rPr>
      <w:t>Maths</w:t>
    </w:r>
    <w:proofErr w:type="spellEnd"/>
    <w:r>
      <w:rPr>
        <w:rFonts w:ascii="Courier" w:hAnsi="Courier" w:cs="Courier"/>
        <w:color w:val="000000"/>
        <w:sz w:val="16"/>
        <w:szCs w:val="16"/>
        <w:lang w:bidi="ar"/>
      </w:rPr>
      <w:t xml:space="preserve"> Olympiad Competition. All rights reserved.</w:t>
    </w:r>
  </w:p>
  <w:p w14:paraId="5724140C" w14:textId="77777777" w:rsidR="00637D26" w:rsidRDefault="00637D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AD45D" w14:textId="77777777" w:rsidR="00591992" w:rsidRDefault="00591992">
      <w:pPr>
        <w:spacing w:after="0"/>
      </w:pPr>
      <w:r>
        <w:separator/>
      </w:r>
    </w:p>
  </w:footnote>
  <w:footnote w:type="continuationSeparator" w:id="0">
    <w:p w14:paraId="070AB6C7" w14:textId="77777777" w:rsidR="00591992" w:rsidRDefault="0059199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AF232" w14:textId="4D55C258" w:rsidR="004F1011" w:rsidRDefault="00DA350E">
    <w:pPr>
      <w:pStyle w:val="Header"/>
    </w:pPr>
    <w:r>
      <w:rPr>
        <w:noProof/>
      </w:rPr>
      <mc:AlternateContent>
        <mc:Choice Requires="wps">
          <w:drawing>
            <wp:anchor distT="0" distB="0" distL="114300" distR="114300" simplePos="0" relativeHeight="251669504" behindDoc="0" locked="0" layoutInCell="1" allowOverlap="1" wp14:anchorId="413D36A5" wp14:editId="1D5CAB6C">
              <wp:simplePos x="0" y="0"/>
              <wp:positionH relativeFrom="column">
                <wp:posOffset>1404289</wp:posOffset>
              </wp:positionH>
              <wp:positionV relativeFrom="paragraph">
                <wp:posOffset>55245</wp:posOffset>
              </wp:positionV>
              <wp:extent cx="3669665" cy="83820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9665" cy="838200"/>
                      </a:xfrm>
                      <a:prstGeom prst="rect">
                        <a:avLst/>
                      </a:prstGeom>
                      <a:noFill/>
                      <a:ln w="9525">
                        <a:noFill/>
                        <a:miter lim="800000"/>
                      </a:ln>
                    </wps:spPr>
                    <wps:txbx>
                      <w:txbxContent>
                        <w:p w14:paraId="03C1DFE7" w14:textId="77777777" w:rsidR="00A82CEC" w:rsidRDefault="00A82CEC" w:rsidP="00A82CEC">
                          <w:pPr>
                            <w:spacing w:after="0" w:line="240" w:lineRule="auto"/>
                            <w:jc w:val="center"/>
                            <w:rPr>
                              <w:rFonts w:ascii="Cooper Black" w:hAnsi="Cooper Black"/>
                              <w:sz w:val="32"/>
                            </w:rPr>
                          </w:pPr>
                          <w:r>
                            <w:rPr>
                              <w:rFonts w:ascii="Cooper Black" w:hAnsi="Cooper Black"/>
                              <w:sz w:val="32"/>
                            </w:rPr>
                            <w:t>ASIAN MATHS OLYMPIAD</w:t>
                          </w:r>
                        </w:p>
                        <w:p w14:paraId="3FB755E5" w14:textId="6DFAF6AD" w:rsidR="00A82CEC" w:rsidRDefault="00A82CEC" w:rsidP="00A82CEC">
                          <w:pPr>
                            <w:spacing w:after="0" w:line="240" w:lineRule="auto"/>
                            <w:jc w:val="center"/>
                            <w:rPr>
                              <w:rFonts w:ascii="Cooper Black" w:hAnsi="Cooper Black"/>
                              <w:sz w:val="32"/>
                            </w:rPr>
                          </w:pPr>
                          <w:r>
                            <w:rPr>
                              <w:rFonts w:ascii="Cooper Black" w:hAnsi="Cooper Black"/>
                              <w:sz w:val="32"/>
                            </w:rPr>
                            <w:t>2025 CONTEST</w:t>
                          </w:r>
                        </w:p>
                        <w:p w14:paraId="7766F5C6" w14:textId="77777777" w:rsidR="00A82CEC" w:rsidRDefault="00A82CEC" w:rsidP="00A82CEC">
                          <w:pPr>
                            <w:spacing w:after="0" w:line="240" w:lineRule="auto"/>
                            <w:jc w:val="center"/>
                            <w:rPr>
                              <w:rFonts w:ascii="Cooper Black" w:hAnsi="Cooper Black"/>
                              <w:sz w:val="32"/>
                            </w:rPr>
                          </w:pPr>
                          <w:r>
                            <w:rPr>
                              <w:rFonts w:ascii="Cooper Black" w:hAnsi="Cooper Black"/>
                              <w:sz w:val="32"/>
                            </w:rPr>
                            <w:t>NATIONAL ROUND</w:t>
                          </w:r>
                        </w:p>
                        <w:p w14:paraId="6F3AA3CF" w14:textId="77777777" w:rsidR="004F1011" w:rsidRDefault="004F1011" w:rsidP="004F1011">
                          <w:pPr>
                            <w:spacing w:after="0" w:line="240" w:lineRule="auto"/>
                            <w:jc w:val="center"/>
                            <w:rPr>
                              <w:rFonts w:ascii="Cooper Black" w:hAnsi="Cooper Black"/>
                              <w:sz w:val="32"/>
                            </w:rPr>
                          </w:pPr>
                        </w:p>
                      </w:txbxContent>
                    </wps:txbx>
                    <wps:bodyPr rot="0" vert="horz" wrap="square" lIns="91440" tIns="45720" rIns="91440" bIns="45720" anchor="t" anchorCtr="0">
                      <a:noAutofit/>
                    </wps:bodyPr>
                  </wps:wsp>
                </a:graphicData>
              </a:graphic>
            </wp:anchor>
          </w:drawing>
        </mc:Choice>
        <mc:Fallback>
          <w:pict>
            <v:shapetype w14:anchorId="413D36A5" id="_x0000_t202" coordsize="21600,21600" o:spt="202" path="m,l,21600r21600,l21600,xe">
              <v:stroke joinstyle="miter"/>
              <v:path gradientshapeok="t" o:connecttype="rect"/>
            </v:shapetype>
            <v:shape id="Text Box 2" o:spid="_x0000_s1026" type="#_x0000_t202" style="position:absolute;margin-left:110.55pt;margin-top:4.35pt;width:288.95pt;height:66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" filled="f" stroked="f">
              <v:textbox>
                <w:txbxContent>
                  <w:p w14:paraId="03C1DFE7" w14:textId="77777777" w:rsidR="00A82CEC" w:rsidRDefault="00A82CEC" w:rsidP="00A82CEC">
                    <w:pPr>
                      <w:spacing w:after="0" w:line="240" w:lineRule="auto"/>
                      <w:jc w:val="center"/>
                      <w:rPr>
                        <w:rFonts w:ascii="Cooper Black" w:hAnsi="Cooper Black"/>
                        <w:sz w:val="32"/>
                      </w:rPr>
                    </w:pPr>
                    <w:r>
                      <w:rPr>
                        <w:rFonts w:ascii="Cooper Black" w:hAnsi="Cooper Black"/>
                        <w:sz w:val="32"/>
                      </w:rPr>
                      <w:t>ASIAN MATHS OLYMPIAD</w:t>
                    </w:r>
                  </w:p>
                  <w:p w14:paraId="3FB755E5" w14:textId="6DFAF6AD" w:rsidR="00A82CEC" w:rsidRDefault="00A82CEC" w:rsidP="00A82CEC">
                    <w:pPr>
                      <w:spacing w:after="0" w:line="240" w:lineRule="auto"/>
                      <w:jc w:val="center"/>
                      <w:rPr>
                        <w:rFonts w:ascii="Cooper Black" w:hAnsi="Cooper Black"/>
                        <w:sz w:val="32"/>
                      </w:rPr>
                    </w:pPr>
                    <w:r>
                      <w:rPr>
                        <w:rFonts w:ascii="Cooper Black" w:hAnsi="Cooper Black"/>
                        <w:sz w:val="32"/>
                      </w:rPr>
                      <w:t>2025 CONTEST</w:t>
                    </w:r>
                  </w:p>
                  <w:p w14:paraId="7766F5C6" w14:textId="77777777" w:rsidR="00A82CEC" w:rsidRDefault="00A82CEC" w:rsidP="00A82CEC">
                    <w:pPr>
                      <w:spacing w:after="0" w:line="240" w:lineRule="auto"/>
                      <w:jc w:val="center"/>
                      <w:rPr>
                        <w:rFonts w:ascii="Cooper Black" w:hAnsi="Cooper Black"/>
                        <w:sz w:val="32"/>
                      </w:rPr>
                    </w:pPr>
                    <w:r>
                      <w:rPr>
                        <w:rFonts w:ascii="Cooper Black" w:hAnsi="Cooper Black"/>
                        <w:sz w:val="32"/>
                      </w:rPr>
                      <w:t>NATIONAL ROUND</w:t>
                    </w:r>
                  </w:p>
                  <w:p w14:paraId="6F3AA3CF" w14:textId="77777777" w:rsidR="004F1011" w:rsidRDefault="004F1011" w:rsidP="004F1011">
                    <w:pPr>
                      <w:spacing w:after="0" w:line="240" w:lineRule="auto"/>
                      <w:jc w:val="center"/>
                      <w:rPr>
                        <w:rFonts w:ascii="Cooper Black" w:hAnsi="Cooper Black"/>
                        <w:sz w:val="32"/>
                      </w:rPr>
                    </w:pPr>
                  </w:p>
                </w:txbxContent>
              </v:textbox>
            </v:shape>
          </w:pict>
        </mc:Fallback>
      </mc:AlternateContent>
    </w:r>
    <w:r>
      <w:rPr>
        <w:noProof/>
      </w:rPr>
      <w:drawing>
        <wp:anchor distT="0" distB="0" distL="114300" distR="114300" simplePos="0" relativeHeight="251670528" behindDoc="1" locked="0" layoutInCell="1" allowOverlap="1" wp14:anchorId="4187A0B2" wp14:editId="0ED4DB92">
          <wp:simplePos x="0" y="0"/>
          <wp:positionH relativeFrom="column">
            <wp:posOffset>5240351</wp:posOffset>
          </wp:positionH>
          <wp:positionV relativeFrom="paragraph">
            <wp:posOffset>53975</wp:posOffset>
          </wp:positionV>
          <wp:extent cx="1034415" cy="683895"/>
          <wp:effectExtent l="0" t="0" r="0" b="1905"/>
          <wp:wrapTight wrapText="bothSides">
            <wp:wrapPolygon edited="0">
              <wp:start x="15912" y="0"/>
              <wp:lineTo x="9547" y="1203"/>
              <wp:lineTo x="2387" y="6618"/>
              <wp:lineTo x="2387" y="10830"/>
              <wp:lineTo x="0" y="15042"/>
              <wp:lineTo x="0" y="19855"/>
              <wp:lineTo x="1591" y="21058"/>
              <wp:lineTo x="8751" y="21058"/>
              <wp:lineTo x="11934" y="20457"/>
              <wp:lineTo x="18298" y="13838"/>
              <wp:lineTo x="17901" y="10830"/>
              <wp:lineTo x="21083" y="6017"/>
              <wp:lineTo x="21083" y="1805"/>
              <wp:lineTo x="19094" y="0"/>
              <wp:lineTo x="15912" y="0"/>
            </wp:wrapPolygon>
          </wp:wrapTight>
          <wp:docPr id="680848194" name="Picture 680848194" descr="new logo 3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ew logo 3 colour"/>
                  <pic:cNvPicPr>
                    <a:picLocks noChangeAspect="1"/>
                  </pic:cNvPicPr>
                </pic:nvPicPr>
                <pic:blipFill>
                  <a:blip r:embed="rId1"/>
                  <a:stretch>
                    <a:fillRect/>
                  </a:stretch>
                </pic:blipFill>
                <pic:spPr>
                  <a:xfrm>
                    <a:off x="0" y="0"/>
                    <a:ext cx="1034415" cy="683895"/>
                  </a:xfrm>
                  <a:prstGeom prst="rect">
                    <a:avLst/>
                  </a:prstGeom>
                </pic:spPr>
              </pic:pic>
            </a:graphicData>
          </a:graphic>
        </wp:anchor>
      </w:drawing>
    </w:r>
    <w:r>
      <w:rPr>
        <w:noProof/>
      </w:rPr>
      <mc:AlternateContent>
        <mc:Choice Requires="wps">
          <w:drawing>
            <wp:anchor distT="0" distB="0" distL="114300" distR="114300" simplePos="0" relativeHeight="251667456" behindDoc="1" locked="0" layoutInCell="1" allowOverlap="1" wp14:anchorId="3C844C68" wp14:editId="52074F5D">
              <wp:simplePos x="0" y="0"/>
              <wp:positionH relativeFrom="column">
                <wp:posOffset>-332</wp:posOffset>
              </wp:positionH>
              <wp:positionV relativeFrom="paragraph">
                <wp:posOffset>-170953</wp:posOffset>
              </wp:positionV>
              <wp:extent cx="6432605" cy="1254760"/>
              <wp:effectExtent l="0" t="0" r="6350" b="2540"/>
              <wp:wrapNone/>
              <wp:docPr id="3"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32605" cy="1254760"/>
                      </a:xfrm>
                      <a:custGeom>
                        <a:avLst/>
                        <a:gdLst>
                          <a:gd name="T0" fmla="*/ 1850 w 9620"/>
                          <a:gd name="T1" fmla="*/ 149 h 1902"/>
                          <a:gd name="T2" fmla="*/ 1850 w 9620"/>
                          <a:gd name="T3" fmla="*/ 1729 h 1902"/>
                          <a:gd name="T4" fmla="*/ 170 w 9620"/>
                          <a:gd name="T5" fmla="*/ 169 h 1902"/>
                          <a:gd name="T6" fmla="*/ 1850 w 9620"/>
                          <a:gd name="T7" fmla="*/ 149 h 1902"/>
                          <a:gd name="T8" fmla="*/ 150 w 9620"/>
                          <a:gd name="T9" fmla="*/ 1749 h 1902"/>
                          <a:gd name="T10" fmla="*/ 1870 w 9620"/>
                          <a:gd name="T11" fmla="*/ 1739 h 1902"/>
                          <a:gd name="T12" fmla="*/ 1870 w 9620"/>
                          <a:gd name="T13" fmla="*/ 169 h 1902"/>
                          <a:gd name="T14" fmla="*/ 1870 w 9620"/>
                          <a:gd name="T15" fmla="*/ 149 h 1902"/>
                          <a:gd name="T16" fmla="*/ 7700 w 9620"/>
                          <a:gd name="T17" fmla="*/ 149 h 1902"/>
                          <a:gd name="T18" fmla="*/ 7700 w 9620"/>
                          <a:gd name="T19" fmla="*/ 1729 h 1902"/>
                          <a:gd name="T20" fmla="*/ 1926 w 9620"/>
                          <a:gd name="T21" fmla="*/ 169 h 1902"/>
                          <a:gd name="T22" fmla="*/ 7700 w 9620"/>
                          <a:gd name="T23" fmla="*/ 149 h 1902"/>
                          <a:gd name="T24" fmla="*/ 1906 w 9620"/>
                          <a:gd name="T25" fmla="*/ 1749 h 1902"/>
                          <a:gd name="T26" fmla="*/ 7720 w 9620"/>
                          <a:gd name="T27" fmla="*/ 1739 h 1902"/>
                          <a:gd name="T28" fmla="*/ 7720 w 9620"/>
                          <a:gd name="T29" fmla="*/ 169 h 1902"/>
                          <a:gd name="T30" fmla="*/ 7720 w 9620"/>
                          <a:gd name="T31" fmla="*/ 149 h 1902"/>
                          <a:gd name="T32" fmla="*/ 9453 w 9620"/>
                          <a:gd name="T33" fmla="*/ 149 h 1902"/>
                          <a:gd name="T34" fmla="*/ 9453 w 9620"/>
                          <a:gd name="T35" fmla="*/ 1729 h 1902"/>
                          <a:gd name="T36" fmla="*/ 7773 w 9620"/>
                          <a:gd name="T37" fmla="*/ 169 h 1902"/>
                          <a:gd name="T38" fmla="*/ 9453 w 9620"/>
                          <a:gd name="T39" fmla="*/ 149 h 1902"/>
                          <a:gd name="T40" fmla="*/ 7753 w 9620"/>
                          <a:gd name="T41" fmla="*/ 1749 h 1902"/>
                          <a:gd name="T42" fmla="*/ 9473 w 9620"/>
                          <a:gd name="T43" fmla="*/ 1739 h 1902"/>
                          <a:gd name="T44" fmla="*/ 9473 w 9620"/>
                          <a:gd name="T45" fmla="*/ 169 h 1902"/>
                          <a:gd name="T46" fmla="*/ 9473 w 9620"/>
                          <a:gd name="T47" fmla="*/ 149 h 1902"/>
                          <a:gd name="T48" fmla="*/ 9493 w 9620"/>
                          <a:gd name="T49" fmla="*/ 64 h 1902"/>
                          <a:gd name="T50" fmla="*/ 9493 w 9620"/>
                          <a:gd name="T51" fmla="*/ 1772 h 1902"/>
                          <a:gd name="T52" fmla="*/ 129 w 9620"/>
                          <a:gd name="T53" fmla="*/ 124 h 1902"/>
                          <a:gd name="T54" fmla="*/ 9493 w 9620"/>
                          <a:gd name="T55" fmla="*/ 64 h 1902"/>
                          <a:gd name="T56" fmla="*/ 69 w 9620"/>
                          <a:gd name="T57" fmla="*/ 1832 h 1902"/>
                          <a:gd name="T58" fmla="*/ 9553 w 9620"/>
                          <a:gd name="T59" fmla="*/ 1802 h 1902"/>
                          <a:gd name="T60" fmla="*/ 9553 w 9620"/>
                          <a:gd name="T61" fmla="*/ 124 h 1902"/>
                          <a:gd name="T62" fmla="*/ 9553 w 9620"/>
                          <a:gd name="T63" fmla="*/ 64 h 1902"/>
                          <a:gd name="T64" fmla="*/ 9600 w 9620"/>
                          <a:gd name="T65" fmla="*/ 0 h 1902"/>
                          <a:gd name="T66" fmla="*/ 9600 w 9620"/>
                          <a:gd name="T67" fmla="*/ 1882 h 1902"/>
                          <a:gd name="T68" fmla="*/ 20 w 9620"/>
                          <a:gd name="T69" fmla="*/ 20 h 1902"/>
                          <a:gd name="T70" fmla="*/ 9600 w 9620"/>
                          <a:gd name="T71" fmla="*/ 0 h 1902"/>
                          <a:gd name="T72" fmla="*/ 0 w 9620"/>
                          <a:gd name="T73" fmla="*/ 1902 h 1902"/>
                          <a:gd name="T74" fmla="*/ 9620 w 9620"/>
                          <a:gd name="T75" fmla="*/ 1892 h 1902"/>
                          <a:gd name="T76" fmla="*/ 9620 w 9620"/>
                          <a:gd name="T77" fmla="*/ 20 h 1902"/>
                          <a:gd name="T78" fmla="*/ 9620 w 9620"/>
                          <a:gd name="T79" fmla="*/ 0 h 19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9620" h="1902">
                            <a:moveTo>
                              <a:pt x="1870" y="149"/>
                            </a:moveTo>
                            <a:lnTo>
                              <a:pt x="1850" y="149"/>
                            </a:lnTo>
                            <a:lnTo>
                              <a:pt x="1850" y="169"/>
                            </a:lnTo>
                            <a:lnTo>
                              <a:pt x="1850" y="1729"/>
                            </a:lnTo>
                            <a:lnTo>
                              <a:pt x="170" y="1729"/>
                            </a:lnTo>
                            <a:lnTo>
                              <a:pt x="170" y="169"/>
                            </a:lnTo>
                            <a:lnTo>
                              <a:pt x="1850" y="169"/>
                            </a:lnTo>
                            <a:lnTo>
                              <a:pt x="1850" y="149"/>
                            </a:lnTo>
                            <a:lnTo>
                              <a:pt x="150" y="149"/>
                            </a:lnTo>
                            <a:lnTo>
                              <a:pt x="150" y="1749"/>
                            </a:lnTo>
                            <a:lnTo>
                              <a:pt x="1870" y="1749"/>
                            </a:lnTo>
                            <a:lnTo>
                              <a:pt x="1870" y="1739"/>
                            </a:lnTo>
                            <a:lnTo>
                              <a:pt x="1870" y="1729"/>
                            </a:lnTo>
                            <a:lnTo>
                              <a:pt x="1870" y="169"/>
                            </a:lnTo>
                            <a:lnTo>
                              <a:pt x="1870" y="159"/>
                            </a:lnTo>
                            <a:lnTo>
                              <a:pt x="1870" y="149"/>
                            </a:lnTo>
                            <a:moveTo>
                              <a:pt x="7720" y="149"/>
                            </a:moveTo>
                            <a:lnTo>
                              <a:pt x="7700" y="149"/>
                            </a:lnTo>
                            <a:lnTo>
                              <a:pt x="7700" y="169"/>
                            </a:lnTo>
                            <a:lnTo>
                              <a:pt x="7700" y="1729"/>
                            </a:lnTo>
                            <a:lnTo>
                              <a:pt x="1926" y="1729"/>
                            </a:lnTo>
                            <a:lnTo>
                              <a:pt x="1926" y="169"/>
                            </a:lnTo>
                            <a:lnTo>
                              <a:pt x="7700" y="169"/>
                            </a:lnTo>
                            <a:lnTo>
                              <a:pt x="7700" y="149"/>
                            </a:lnTo>
                            <a:lnTo>
                              <a:pt x="1906" y="149"/>
                            </a:lnTo>
                            <a:lnTo>
                              <a:pt x="1906" y="1749"/>
                            </a:lnTo>
                            <a:lnTo>
                              <a:pt x="7720" y="1749"/>
                            </a:lnTo>
                            <a:lnTo>
                              <a:pt x="7720" y="1739"/>
                            </a:lnTo>
                            <a:lnTo>
                              <a:pt x="7720" y="1729"/>
                            </a:lnTo>
                            <a:lnTo>
                              <a:pt x="7720" y="169"/>
                            </a:lnTo>
                            <a:lnTo>
                              <a:pt x="7720" y="159"/>
                            </a:lnTo>
                            <a:lnTo>
                              <a:pt x="7720" y="149"/>
                            </a:lnTo>
                            <a:moveTo>
                              <a:pt x="9473" y="149"/>
                            </a:moveTo>
                            <a:lnTo>
                              <a:pt x="9453" y="149"/>
                            </a:lnTo>
                            <a:lnTo>
                              <a:pt x="9453" y="169"/>
                            </a:lnTo>
                            <a:lnTo>
                              <a:pt x="9453" y="1729"/>
                            </a:lnTo>
                            <a:lnTo>
                              <a:pt x="7773" y="1729"/>
                            </a:lnTo>
                            <a:lnTo>
                              <a:pt x="7773" y="169"/>
                            </a:lnTo>
                            <a:lnTo>
                              <a:pt x="9453" y="169"/>
                            </a:lnTo>
                            <a:lnTo>
                              <a:pt x="9453" y="149"/>
                            </a:lnTo>
                            <a:lnTo>
                              <a:pt x="7753" y="149"/>
                            </a:lnTo>
                            <a:lnTo>
                              <a:pt x="7753" y="1749"/>
                            </a:lnTo>
                            <a:lnTo>
                              <a:pt x="9473" y="1749"/>
                            </a:lnTo>
                            <a:lnTo>
                              <a:pt x="9473" y="1739"/>
                            </a:lnTo>
                            <a:lnTo>
                              <a:pt x="9473" y="1729"/>
                            </a:lnTo>
                            <a:lnTo>
                              <a:pt x="9473" y="169"/>
                            </a:lnTo>
                            <a:lnTo>
                              <a:pt x="9473" y="159"/>
                            </a:lnTo>
                            <a:lnTo>
                              <a:pt x="9473" y="149"/>
                            </a:lnTo>
                            <a:moveTo>
                              <a:pt x="9553" y="64"/>
                            </a:moveTo>
                            <a:lnTo>
                              <a:pt x="9493" y="64"/>
                            </a:lnTo>
                            <a:lnTo>
                              <a:pt x="9493" y="124"/>
                            </a:lnTo>
                            <a:lnTo>
                              <a:pt x="9493" y="1772"/>
                            </a:lnTo>
                            <a:lnTo>
                              <a:pt x="129" y="1772"/>
                            </a:lnTo>
                            <a:lnTo>
                              <a:pt x="129" y="124"/>
                            </a:lnTo>
                            <a:lnTo>
                              <a:pt x="9493" y="124"/>
                            </a:lnTo>
                            <a:lnTo>
                              <a:pt x="9493" y="64"/>
                            </a:lnTo>
                            <a:lnTo>
                              <a:pt x="69" y="64"/>
                            </a:lnTo>
                            <a:lnTo>
                              <a:pt x="69" y="1832"/>
                            </a:lnTo>
                            <a:lnTo>
                              <a:pt x="9553" y="1832"/>
                            </a:lnTo>
                            <a:lnTo>
                              <a:pt x="9553" y="1802"/>
                            </a:lnTo>
                            <a:lnTo>
                              <a:pt x="9553" y="1772"/>
                            </a:lnTo>
                            <a:lnTo>
                              <a:pt x="9553" y="124"/>
                            </a:lnTo>
                            <a:lnTo>
                              <a:pt x="9553" y="94"/>
                            </a:lnTo>
                            <a:lnTo>
                              <a:pt x="9553" y="64"/>
                            </a:lnTo>
                            <a:moveTo>
                              <a:pt x="9620" y="0"/>
                            </a:moveTo>
                            <a:lnTo>
                              <a:pt x="9600" y="0"/>
                            </a:lnTo>
                            <a:lnTo>
                              <a:pt x="9600" y="20"/>
                            </a:lnTo>
                            <a:lnTo>
                              <a:pt x="9600" y="1882"/>
                            </a:lnTo>
                            <a:lnTo>
                              <a:pt x="20" y="1882"/>
                            </a:lnTo>
                            <a:lnTo>
                              <a:pt x="20" y="20"/>
                            </a:lnTo>
                            <a:lnTo>
                              <a:pt x="9600" y="20"/>
                            </a:lnTo>
                            <a:lnTo>
                              <a:pt x="9600" y="0"/>
                            </a:lnTo>
                            <a:lnTo>
                              <a:pt x="0" y="0"/>
                            </a:lnTo>
                            <a:lnTo>
                              <a:pt x="0" y="1902"/>
                            </a:lnTo>
                            <a:lnTo>
                              <a:pt x="9620" y="1902"/>
                            </a:lnTo>
                            <a:lnTo>
                              <a:pt x="9620" y="1892"/>
                            </a:lnTo>
                            <a:lnTo>
                              <a:pt x="9620" y="1882"/>
                            </a:lnTo>
                            <a:lnTo>
                              <a:pt x="9620" y="20"/>
                            </a:lnTo>
                            <a:lnTo>
                              <a:pt x="9620" y="10"/>
                            </a:lnTo>
                            <a:lnTo>
                              <a:pt x="9620" y="0"/>
                            </a:lnTo>
                          </a:path>
                        </a:pathLst>
                      </a:custGeom>
                      <a:solidFill>
                        <a:srgbClr val="000000"/>
                      </a:solidFill>
                      <a:ln>
                        <a:noFill/>
                      </a:ln>
                    </wps:spPr>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2C0EAE52" id="FreeForm 9" o:spid="_x0000_s1026" style="position:absolute;margin-left:-.05pt;margin-top:-13.45pt;width:506.5pt;height:98.8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9620,1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" path="m1870,149r-20,l1850,169r,1560l170,1729r,-1560l1850,169r,-20l150,149r,1600l1870,1749r,-10l1870,1729r,-1560l1870,159r,-10m7720,149r-20,l7700,169r,1560l1926,1729r,-1560l7700,169r,-20l1906,149r,1600l7720,1749r,-10l7720,1729r,-1560l7720,159r,-10m9473,149r-20,l9453,169r,1560l7773,1729r,-1560l9453,169r,-20l7753,149r,1600l9473,1749r,-10l9473,1729r,-1560l9473,159r,-10m9553,64r-60,l9493,124r,1648l129,1772r,-1648l9493,124r,-60l69,64r,1768l9553,1832r,-30l9553,1772r,-1648l9553,94r,-30m9620,r-20,l9600,20r,1862l20,1882,20,20r9580,l9600,,,,,1902r9620,l9620,1892r,-10l9620,20r,-10l9620,e" fillcolor="black" stroked="f">
              <v:path arrowok="t" o:connecttype="custom" o:connectlocs="1237039,98296;1237039,1140631;113674,111490;1237039,98296;100300,1153825;1250413,1147228;1250413,111490;1250413,98296;5148759,98296;5148759,1140631;1287858,111490;5148759,98296;1274485,1153825;5162132,1147228;5162132,111490;5162132,98296;6320937,98296;6320937,1140631;5197572,111490;6320937,98296;5184198,1153825;6334311,1147228;6334311,111490;6334311,98296;6347684,42221;6347684,1168998;86258,81803;6347684,42221;46138,1208581;6387804,1188789;6387804,81803;6387804,42221;6419232,0;6419232,1241566;13373,13194;6419232,0;0,1254760;6432605,1248163;6432605,13194;6432605,0" o:connectangles="0,0,0,0,0,0,0,0,0,0,0,0,0,0,0,0,0,0,0,0,0,0,0,0,0,0,0,0,0,0,0,0,0,0,0,0,0,0,0,0"/>
            </v:shape>
          </w:pict>
        </mc:Fallback>
      </mc:AlternateContent>
    </w:r>
    <w:r w:rsidR="00B161A6">
      <w:rPr>
        <w:noProof/>
      </w:rPr>
      <mc:AlternateContent>
        <mc:Choice Requires="wps">
          <w:drawing>
            <wp:anchor distT="0" distB="0" distL="114300" distR="114300" simplePos="0" relativeHeight="251668480" behindDoc="0" locked="0" layoutInCell="1" allowOverlap="1" wp14:anchorId="12503488" wp14:editId="6E0D7771">
              <wp:simplePos x="0" y="0"/>
              <wp:positionH relativeFrom="column">
                <wp:posOffset>57150</wp:posOffset>
              </wp:positionH>
              <wp:positionV relativeFrom="paragraph">
                <wp:posOffset>-42862</wp:posOffset>
              </wp:positionV>
              <wp:extent cx="1271588" cy="124777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1588" cy="1247775"/>
                      </a:xfrm>
                      <a:prstGeom prst="rect">
                        <a:avLst/>
                      </a:prstGeom>
                      <a:noFill/>
                      <a:ln w="9525">
                        <a:noFill/>
                        <a:miter lim="800000"/>
                      </a:ln>
                    </wps:spPr>
                    <wps:txbx>
                      <w:txbxContent>
                        <w:p w14:paraId="4A19F6AF" w14:textId="77777777" w:rsidR="004F1011" w:rsidRDefault="004F1011" w:rsidP="004F1011">
                          <w:pPr>
                            <w:spacing w:after="0" w:line="240" w:lineRule="auto"/>
                            <w:jc w:val="center"/>
                            <w:rPr>
                              <w:rFonts w:ascii="Cooper Black" w:hAnsi="Cooper Black"/>
                            </w:rPr>
                          </w:pPr>
                          <w:r>
                            <w:rPr>
                              <w:rFonts w:ascii="Cooper Black" w:hAnsi="Cooper Black"/>
                            </w:rPr>
                            <w:t>DIVISION</w:t>
                          </w:r>
                        </w:p>
                        <w:p w14:paraId="611971C9" w14:textId="77777777" w:rsidR="004F1011" w:rsidRDefault="004F1011" w:rsidP="004F1011">
                          <w:pPr>
                            <w:spacing w:after="0" w:line="240" w:lineRule="auto"/>
                            <w:jc w:val="center"/>
                            <w:rPr>
                              <w:rFonts w:ascii="Cooper Black" w:hAnsi="Cooper Black"/>
                              <w:sz w:val="72"/>
                            </w:rPr>
                          </w:pPr>
                          <w:r>
                            <w:rPr>
                              <w:rFonts w:ascii="Cooper Black" w:hAnsi="Cooper Black"/>
                              <w:sz w:val="72"/>
                            </w:rPr>
                            <w:t>S</w:t>
                          </w:r>
                        </w:p>
                        <w:p w14:paraId="32FFEC8E" w14:textId="0E8689FC" w:rsidR="004F1011" w:rsidRPr="004F1011" w:rsidRDefault="004F1011" w:rsidP="004F1011">
                          <w:pPr>
                            <w:spacing w:after="0" w:line="240" w:lineRule="auto"/>
                            <w:rPr>
                              <w:rFonts w:ascii="Cooper Black" w:hAnsi="Cooper Black"/>
                            </w:rPr>
                          </w:pPr>
                          <w:r>
                            <w:rPr>
                              <w:rFonts w:ascii="Cooper Black" w:hAnsi="Cooper Black"/>
                              <w:szCs w:val="21"/>
                              <w:lang w:val="vi-VN"/>
                            </w:rPr>
                            <w:t xml:space="preserve"> </w:t>
                          </w:r>
                          <w:r w:rsidR="00DA350E">
                            <w:rPr>
                              <w:rFonts w:ascii="Cooper Black" w:hAnsi="Cooper Black"/>
                              <w:szCs w:val="21"/>
                            </w:rPr>
                            <w:t xml:space="preserve">   </w:t>
                          </w:r>
                          <w:r w:rsidRPr="004F1011">
                            <w:rPr>
                              <w:rFonts w:ascii="Cooper Black" w:hAnsi="Cooper Black"/>
                            </w:rPr>
                            <w:t xml:space="preserve">GRADE </w:t>
                          </w:r>
                          <w:r w:rsidR="00353644">
                            <w:rPr>
                              <w:rFonts w:ascii="Cooper Black" w:hAnsi="Cooper Black"/>
                            </w:rPr>
                            <w:t>10</w:t>
                          </w:r>
                          <w:r w:rsidRPr="004F1011">
                            <w:rPr>
                              <w:rFonts w:ascii="Cooper Black" w:hAnsi="Cooper Black"/>
                            </w:rPr>
                            <w:t xml:space="preserve"> </w:t>
                          </w:r>
                        </w:p>
                        <w:p w14:paraId="1F22D3B0" w14:textId="77777777" w:rsidR="004F1011" w:rsidRDefault="004F1011" w:rsidP="004F1011">
                          <w:pPr>
                            <w:spacing w:after="0" w:line="240" w:lineRule="auto"/>
                            <w:jc w:val="center"/>
                            <w:rPr>
                              <w:rFonts w:ascii="Cooper Black" w:hAnsi="Cooper Black"/>
                            </w:rPr>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12503488" id="_x0000_s1027" type="#_x0000_t202" style="position:absolute;margin-left:4.5pt;margin-top:-3.35pt;width:100.15pt;height:98.2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" filled="f" stroked="f">
              <v:textbox>
                <w:txbxContent>
                  <w:p w14:paraId="4A19F6AF" w14:textId="77777777" w:rsidR="004F1011" w:rsidRDefault="004F1011" w:rsidP="004F1011">
                    <w:pPr>
                      <w:spacing w:after="0" w:line="240" w:lineRule="auto"/>
                      <w:jc w:val="center"/>
                      <w:rPr>
                        <w:rFonts w:ascii="Cooper Black" w:hAnsi="Cooper Black"/>
                      </w:rPr>
                    </w:pPr>
                    <w:r>
                      <w:rPr>
                        <w:rFonts w:ascii="Cooper Black" w:hAnsi="Cooper Black"/>
                      </w:rPr>
                      <w:t>DIVISION</w:t>
                    </w:r>
                  </w:p>
                  <w:p w14:paraId="611971C9" w14:textId="77777777" w:rsidR="004F1011" w:rsidRDefault="004F1011" w:rsidP="004F1011">
                    <w:pPr>
                      <w:spacing w:after="0" w:line="240" w:lineRule="auto"/>
                      <w:jc w:val="center"/>
                      <w:rPr>
                        <w:rFonts w:ascii="Cooper Black" w:hAnsi="Cooper Black"/>
                        <w:sz w:val="72"/>
                      </w:rPr>
                    </w:pPr>
                    <w:r>
                      <w:rPr>
                        <w:rFonts w:ascii="Cooper Black" w:hAnsi="Cooper Black"/>
                        <w:sz w:val="72"/>
                      </w:rPr>
                      <w:t>S</w:t>
                    </w:r>
                  </w:p>
                  <w:p w14:paraId="32FFEC8E" w14:textId="0E8689FC" w:rsidR="004F1011" w:rsidRPr="004F1011" w:rsidRDefault="004F1011" w:rsidP="004F1011">
                    <w:pPr>
                      <w:spacing w:after="0" w:line="240" w:lineRule="auto"/>
                      <w:rPr>
                        <w:rFonts w:ascii="Cooper Black" w:hAnsi="Cooper Black"/>
                      </w:rPr>
                    </w:pPr>
                    <w:r>
                      <w:rPr>
                        <w:rFonts w:ascii="Cooper Black" w:hAnsi="Cooper Black"/>
                        <w:szCs w:val="21"/>
                        <w:lang w:val="vi-VN"/>
                      </w:rPr>
                      <w:t xml:space="preserve"> </w:t>
                    </w:r>
                    <w:r w:rsidR="00DA350E">
                      <w:rPr>
                        <w:rFonts w:ascii="Cooper Black" w:hAnsi="Cooper Black"/>
                        <w:szCs w:val="21"/>
                      </w:rPr>
                      <w:t xml:space="preserve">   </w:t>
                    </w:r>
                    <w:r w:rsidRPr="004F1011">
                      <w:rPr>
                        <w:rFonts w:ascii="Cooper Black" w:hAnsi="Cooper Black"/>
                      </w:rPr>
                      <w:t xml:space="preserve">GRADE </w:t>
                    </w:r>
                    <w:r w:rsidR="00353644">
                      <w:rPr>
                        <w:rFonts w:ascii="Cooper Black" w:hAnsi="Cooper Black"/>
                      </w:rPr>
                      <w:t>10</w:t>
                    </w:r>
                    <w:r w:rsidRPr="004F1011">
                      <w:rPr>
                        <w:rFonts w:ascii="Cooper Black" w:hAnsi="Cooper Black"/>
                      </w:rPr>
                      <w:t xml:space="preserve"> </w:t>
                    </w:r>
                  </w:p>
                  <w:p w14:paraId="1F22D3B0" w14:textId="77777777" w:rsidR="004F1011" w:rsidRDefault="004F1011" w:rsidP="004F1011">
                    <w:pPr>
                      <w:spacing w:after="0" w:line="240" w:lineRule="auto"/>
                      <w:jc w:val="center"/>
                      <w:rPr>
                        <w:rFonts w:ascii="Cooper Black" w:hAnsi="Cooper Black"/>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9AA3C0"/>
    <w:multiLevelType w:val="singleLevel"/>
    <w:tmpl w:val="969AA3C0"/>
    <w:lvl w:ilvl="0">
      <w:start w:val="1"/>
      <w:numFmt w:val="upperLetter"/>
      <w:suff w:val="space"/>
      <w:lvlText w:val="%1."/>
      <w:lvlJc w:val="left"/>
    </w:lvl>
  </w:abstractNum>
  <w:abstractNum w:abstractNumId="1" w15:restartNumberingAfterBreak="0">
    <w:nsid w:val="CBD70D31"/>
    <w:multiLevelType w:val="singleLevel"/>
    <w:tmpl w:val="CBD70D31"/>
    <w:lvl w:ilvl="0">
      <w:start w:val="1"/>
      <w:numFmt w:val="upperLetter"/>
      <w:suff w:val="space"/>
      <w:lvlText w:val="%1."/>
      <w:lvlJc w:val="left"/>
    </w:lvl>
  </w:abstractNum>
  <w:abstractNum w:abstractNumId="2" w15:restartNumberingAfterBreak="0">
    <w:nsid w:val="D2C4CD99"/>
    <w:multiLevelType w:val="singleLevel"/>
    <w:tmpl w:val="D2C4CD99"/>
    <w:lvl w:ilvl="0">
      <w:start w:val="1"/>
      <w:numFmt w:val="upperLetter"/>
      <w:suff w:val="space"/>
      <w:lvlText w:val="%1."/>
      <w:lvlJc w:val="left"/>
    </w:lvl>
  </w:abstractNum>
  <w:abstractNum w:abstractNumId="3" w15:restartNumberingAfterBreak="0">
    <w:nsid w:val="D3AFBC55"/>
    <w:multiLevelType w:val="singleLevel"/>
    <w:tmpl w:val="D3AFBC55"/>
    <w:lvl w:ilvl="0">
      <w:start w:val="1"/>
      <w:numFmt w:val="upperLetter"/>
      <w:suff w:val="space"/>
      <w:lvlText w:val="%1."/>
      <w:lvlJc w:val="left"/>
    </w:lvl>
  </w:abstractNum>
  <w:abstractNum w:abstractNumId="4" w15:restartNumberingAfterBreak="0">
    <w:nsid w:val="D83458DA"/>
    <w:multiLevelType w:val="singleLevel"/>
    <w:tmpl w:val="D83458DA"/>
    <w:lvl w:ilvl="0">
      <w:start w:val="1"/>
      <w:numFmt w:val="upperLetter"/>
      <w:suff w:val="space"/>
      <w:lvlText w:val="%1."/>
      <w:lvlJc w:val="left"/>
    </w:lvl>
  </w:abstractNum>
  <w:abstractNum w:abstractNumId="5" w15:restartNumberingAfterBreak="0">
    <w:nsid w:val="F244B12C"/>
    <w:multiLevelType w:val="singleLevel"/>
    <w:tmpl w:val="F244B12C"/>
    <w:lvl w:ilvl="0">
      <w:start w:val="1"/>
      <w:numFmt w:val="upperLetter"/>
      <w:suff w:val="space"/>
      <w:lvlText w:val="%1."/>
      <w:lvlJc w:val="left"/>
    </w:lvl>
  </w:abstractNum>
  <w:abstractNum w:abstractNumId="6" w15:restartNumberingAfterBreak="0">
    <w:nsid w:val="035801C2"/>
    <w:multiLevelType w:val="multilevel"/>
    <w:tmpl w:val="2132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6847AB"/>
    <w:multiLevelType w:val="multilevel"/>
    <w:tmpl w:val="076847AB"/>
    <w:lvl w:ilvl="0">
      <w:start w:val="1"/>
      <w:numFmt w:val="upperRoman"/>
      <w:lvlText w:val="%1．"/>
      <w:lvlJc w:val="left"/>
      <w:pPr>
        <w:ind w:left="1361" w:hanging="647"/>
      </w:pPr>
      <w:rPr>
        <w:rFonts w:hint="default"/>
      </w:rPr>
    </w:lvl>
    <w:lvl w:ilvl="1">
      <w:start w:val="1"/>
      <w:numFmt w:val="lowerLetter"/>
      <w:lvlText w:val="%2."/>
      <w:lvlJc w:val="left"/>
      <w:pPr>
        <w:ind w:left="1794" w:hanging="360"/>
      </w:pPr>
    </w:lvl>
    <w:lvl w:ilvl="2">
      <w:start w:val="1"/>
      <w:numFmt w:val="lowerRoman"/>
      <w:lvlText w:val="%3."/>
      <w:lvlJc w:val="right"/>
      <w:pPr>
        <w:ind w:left="2514" w:hanging="180"/>
      </w:pPr>
    </w:lvl>
    <w:lvl w:ilvl="3">
      <w:start w:val="1"/>
      <w:numFmt w:val="decimal"/>
      <w:lvlText w:val="%4."/>
      <w:lvlJc w:val="left"/>
      <w:pPr>
        <w:ind w:left="3234" w:hanging="360"/>
      </w:pPr>
    </w:lvl>
    <w:lvl w:ilvl="4">
      <w:start w:val="1"/>
      <w:numFmt w:val="lowerLetter"/>
      <w:lvlText w:val="%5."/>
      <w:lvlJc w:val="left"/>
      <w:pPr>
        <w:ind w:left="3954" w:hanging="360"/>
      </w:pPr>
    </w:lvl>
    <w:lvl w:ilvl="5">
      <w:start w:val="1"/>
      <w:numFmt w:val="lowerRoman"/>
      <w:lvlText w:val="%6."/>
      <w:lvlJc w:val="right"/>
      <w:pPr>
        <w:ind w:left="4674" w:hanging="180"/>
      </w:pPr>
    </w:lvl>
    <w:lvl w:ilvl="6">
      <w:start w:val="1"/>
      <w:numFmt w:val="decimal"/>
      <w:lvlText w:val="%7."/>
      <w:lvlJc w:val="left"/>
      <w:pPr>
        <w:ind w:left="5394" w:hanging="360"/>
      </w:pPr>
    </w:lvl>
    <w:lvl w:ilvl="7">
      <w:start w:val="1"/>
      <w:numFmt w:val="lowerLetter"/>
      <w:lvlText w:val="%8."/>
      <w:lvlJc w:val="left"/>
      <w:pPr>
        <w:ind w:left="6114" w:hanging="360"/>
      </w:pPr>
    </w:lvl>
    <w:lvl w:ilvl="8">
      <w:start w:val="1"/>
      <w:numFmt w:val="lowerRoman"/>
      <w:lvlText w:val="%9."/>
      <w:lvlJc w:val="right"/>
      <w:pPr>
        <w:ind w:left="6834" w:hanging="180"/>
      </w:pPr>
    </w:lvl>
  </w:abstractNum>
  <w:abstractNum w:abstractNumId="8" w15:restartNumberingAfterBreak="0">
    <w:nsid w:val="0964EB43"/>
    <w:multiLevelType w:val="singleLevel"/>
    <w:tmpl w:val="0964EB43"/>
    <w:lvl w:ilvl="0">
      <w:start w:val="1"/>
      <w:numFmt w:val="upperLetter"/>
      <w:suff w:val="space"/>
      <w:lvlText w:val="%1."/>
      <w:lvlJc w:val="left"/>
    </w:lvl>
  </w:abstractNum>
  <w:abstractNum w:abstractNumId="9" w15:restartNumberingAfterBreak="0">
    <w:nsid w:val="0BA9015B"/>
    <w:multiLevelType w:val="multilevel"/>
    <w:tmpl w:val="0BA9015B"/>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1E5736A7"/>
    <w:multiLevelType w:val="multilevel"/>
    <w:tmpl w:val="A0BC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6421D"/>
    <w:multiLevelType w:val="multilevel"/>
    <w:tmpl w:val="1EC6421D"/>
    <w:lvl w:ilvl="0">
      <w:start w:val="1"/>
      <w:numFmt w:val="bullet"/>
      <w:lvlText w:val=""/>
      <w:lvlJc w:val="left"/>
      <w:pPr>
        <w:tabs>
          <w:tab w:val="left" w:pos="720"/>
        </w:tabs>
        <w:ind w:left="720" w:hanging="360"/>
      </w:pPr>
      <w:rPr>
        <w:rFonts w:ascii="Symbol" w:hAnsi="Symbol" w:hint="default"/>
        <w:sz w:val="21"/>
        <w:szCs w:val="21"/>
      </w:rPr>
    </w:lvl>
    <w:lvl w:ilvl="1">
      <w:start w:val="1"/>
      <w:numFmt w:val="bullet"/>
      <w:lvlText w:val="o"/>
      <w:lvlJc w:val="left"/>
      <w:pPr>
        <w:tabs>
          <w:tab w:val="left"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6216C16"/>
    <w:multiLevelType w:val="multilevel"/>
    <w:tmpl w:val="26216C16"/>
    <w:lvl w:ilvl="0">
      <w:start w:val="1"/>
      <w:numFmt w:val="bullet"/>
      <w:lvlText w:val=""/>
      <w:lvlJc w:val="left"/>
      <w:pPr>
        <w:ind w:left="1434" w:hanging="360"/>
      </w:pPr>
      <w:rPr>
        <w:rFonts w:ascii="Symbol" w:hAnsi="Symbol" w:hint="default"/>
      </w:rPr>
    </w:lvl>
    <w:lvl w:ilvl="1">
      <w:start w:val="1"/>
      <w:numFmt w:val="bullet"/>
      <w:lvlText w:val="o"/>
      <w:lvlJc w:val="left"/>
      <w:pPr>
        <w:ind w:left="2154" w:hanging="360"/>
      </w:pPr>
      <w:rPr>
        <w:rFonts w:ascii="Courier New" w:hAnsi="Courier New" w:cs="Courier New" w:hint="default"/>
      </w:rPr>
    </w:lvl>
    <w:lvl w:ilvl="2">
      <w:start w:val="1"/>
      <w:numFmt w:val="bullet"/>
      <w:lvlText w:val=""/>
      <w:lvlJc w:val="left"/>
      <w:pPr>
        <w:ind w:left="2874" w:hanging="360"/>
      </w:pPr>
      <w:rPr>
        <w:rFonts w:ascii="Wingdings" w:hAnsi="Wingdings" w:hint="default"/>
      </w:rPr>
    </w:lvl>
    <w:lvl w:ilvl="3">
      <w:start w:val="1"/>
      <w:numFmt w:val="bullet"/>
      <w:lvlText w:val=""/>
      <w:lvlJc w:val="left"/>
      <w:pPr>
        <w:ind w:left="3594" w:hanging="360"/>
      </w:pPr>
      <w:rPr>
        <w:rFonts w:ascii="Symbol" w:hAnsi="Symbol" w:hint="default"/>
      </w:rPr>
    </w:lvl>
    <w:lvl w:ilvl="4">
      <w:start w:val="1"/>
      <w:numFmt w:val="bullet"/>
      <w:lvlText w:val="o"/>
      <w:lvlJc w:val="left"/>
      <w:pPr>
        <w:ind w:left="4314" w:hanging="360"/>
      </w:pPr>
      <w:rPr>
        <w:rFonts w:ascii="Courier New" w:hAnsi="Courier New" w:cs="Courier New" w:hint="default"/>
      </w:rPr>
    </w:lvl>
    <w:lvl w:ilvl="5">
      <w:start w:val="1"/>
      <w:numFmt w:val="bullet"/>
      <w:lvlText w:val=""/>
      <w:lvlJc w:val="left"/>
      <w:pPr>
        <w:ind w:left="5034" w:hanging="360"/>
      </w:pPr>
      <w:rPr>
        <w:rFonts w:ascii="Wingdings" w:hAnsi="Wingdings" w:hint="default"/>
      </w:rPr>
    </w:lvl>
    <w:lvl w:ilvl="6">
      <w:start w:val="1"/>
      <w:numFmt w:val="bullet"/>
      <w:lvlText w:val=""/>
      <w:lvlJc w:val="left"/>
      <w:pPr>
        <w:ind w:left="5754" w:hanging="360"/>
      </w:pPr>
      <w:rPr>
        <w:rFonts w:ascii="Symbol" w:hAnsi="Symbol" w:hint="default"/>
      </w:rPr>
    </w:lvl>
    <w:lvl w:ilvl="7">
      <w:start w:val="1"/>
      <w:numFmt w:val="bullet"/>
      <w:lvlText w:val="o"/>
      <w:lvlJc w:val="left"/>
      <w:pPr>
        <w:ind w:left="6474" w:hanging="360"/>
      </w:pPr>
      <w:rPr>
        <w:rFonts w:ascii="Courier New" w:hAnsi="Courier New" w:cs="Courier New" w:hint="default"/>
      </w:rPr>
    </w:lvl>
    <w:lvl w:ilvl="8">
      <w:start w:val="1"/>
      <w:numFmt w:val="bullet"/>
      <w:lvlText w:val=""/>
      <w:lvlJc w:val="left"/>
      <w:pPr>
        <w:ind w:left="7194" w:hanging="360"/>
      </w:pPr>
      <w:rPr>
        <w:rFonts w:ascii="Wingdings" w:hAnsi="Wingdings" w:hint="default"/>
      </w:rPr>
    </w:lvl>
  </w:abstractNum>
  <w:abstractNum w:abstractNumId="13" w15:restartNumberingAfterBreak="0">
    <w:nsid w:val="2C4F1F40"/>
    <w:multiLevelType w:val="multilevel"/>
    <w:tmpl w:val="080A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A74D4C"/>
    <w:multiLevelType w:val="multilevel"/>
    <w:tmpl w:val="432E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5324E"/>
    <w:multiLevelType w:val="multilevel"/>
    <w:tmpl w:val="4604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DA5A2E"/>
    <w:multiLevelType w:val="hybridMultilevel"/>
    <w:tmpl w:val="1270C316"/>
    <w:lvl w:ilvl="0" w:tplc="03506D00">
      <w:start w:val="1"/>
      <w:numFmt w:val="upperLetter"/>
      <w:lvlText w:val="%1."/>
      <w:lvlJc w:val="left"/>
      <w:pPr>
        <w:ind w:left="1140" w:hanging="360"/>
      </w:pPr>
      <w:rPr>
        <w:rFonts w:eastAsiaTheme="minorEastAsia"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7" w15:restartNumberingAfterBreak="0">
    <w:nsid w:val="33D47D03"/>
    <w:multiLevelType w:val="multilevel"/>
    <w:tmpl w:val="33D47D03"/>
    <w:lvl w:ilvl="0">
      <w:start w:val="1"/>
      <w:numFmt w:val="upperLetter"/>
      <w:lvlText w:val="%1."/>
      <w:lvlJc w:val="left"/>
      <w:pPr>
        <w:ind w:left="1080" w:hanging="360"/>
      </w:pPr>
      <w:rPr>
        <w:rFonts w:hint="default"/>
        <w:i w:val="0"/>
        <w:i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347B15A7"/>
    <w:multiLevelType w:val="multilevel"/>
    <w:tmpl w:val="B62C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A830F7"/>
    <w:multiLevelType w:val="hybridMultilevel"/>
    <w:tmpl w:val="45727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2D4125"/>
    <w:multiLevelType w:val="multilevel"/>
    <w:tmpl w:val="B608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4D532E"/>
    <w:multiLevelType w:val="singleLevel"/>
    <w:tmpl w:val="394D532E"/>
    <w:lvl w:ilvl="0">
      <w:start w:val="1"/>
      <w:numFmt w:val="upperLetter"/>
      <w:suff w:val="space"/>
      <w:lvlText w:val="%1."/>
      <w:lvlJc w:val="left"/>
    </w:lvl>
  </w:abstractNum>
  <w:abstractNum w:abstractNumId="22" w15:restartNumberingAfterBreak="0">
    <w:nsid w:val="42626DD4"/>
    <w:multiLevelType w:val="multilevel"/>
    <w:tmpl w:val="767A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4300EF"/>
    <w:multiLevelType w:val="multilevel"/>
    <w:tmpl w:val="484300EF"/>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4E9C049B"/>
    <w:multiLevelType w:val="hybridMultilevel"/>
    <w:tmpl w:val="DB9ECB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CA6526"/>
    <w:multiLevelType w:val="singleLevel"/>
    <w:tmpl w:val="67CA6526"/>
    <w:lvl w:ilvl="0">
      <w:start w:val="1"/>
      <w:numFmt w:val="upperLetter"/>
      <w:suff w:val="space"/>
      <w:lvlText w:val="%1."/>
      <w:lvlJc w:val="left"/>
    </w:lvl>
  </w:abstractNum>
  <w:abstractNum w:abstractNumId="26" w15:restartNumberingAfterBreak="0">
    <w:nsid w:val="6E2A149B"/>
    <w:multiLevelType w:val="multilevel"/>
    <w:tmpl w:val="6F3E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D6FCA2"/>
    <w:multiLevelType w:val="singleLevel"/>
    <w:tmpl w:val="75D6FCA2"/>
    <w:lvl w:ilvl="0">
      <w:start w:val="1"/>
      <w:numFmt w:val="upperLetter"/>
      <w:suff w:val="space"/>
      <w:lvlText w:val="%1."/>
      <w:lvlJc w:val="left"/>
    </w:lvl>
  </w:abstractNum>
  <w:abstractNum w:abstractNumId="28" w15:restartNumberingAfterBreak="0">
    <w:nsid w:val="7DA7E9B0"/>
    <w:multiLevelType w:val="singleLevel"/>
    <w:tmpl w:val="BB9E2298"/>
    <w:lvl w:ilvl="0">
      <w:start w:val="1"/>
      <w:numFmt w:val="upperLetter"/>
      <w:suff w:val="space"/>
      <w:lvlText w:val="%1."/>
      <w:lvlJc w:val="left"/>
      <w:pPr>
        <w:ind w:left="660"/>
      </w:pPr>
      <w:rPr>
        <w:b w:val="0"/>
        <w:bCs w:val="0"/>
      </w:rPr>
    </w:lvl>
  </w:abstractNum>
  <w:num w:numId="1" w16cid:durableId="1590692940">
    <w:abstractNumId w:val="28"/>
  </w:num>
  <w:num w:numId="2" w16cid:durableId="133303633">
    <w:abstractNumId w:val="1"/>
  </w:num>
  <w:num w:numId="3" w16cid:durableId="1398356904">
    <w:abstractNumId w:val="27"/>
  </w:num>
  <w:num w:numId="4" w16cid:durableId="1820073084">
    <w:abstractNumId w:val="3"/>
  </w:num>
  <w:num w:numId="5" w16cid:durableId="1165777516">
    <w:abstractNumId w:val="23"/>
  </w:num>
  <w:num w:numId="6" w16cid:durableId="883953711">
    <w:abstractNumId w:val="5"/>
  </w:num>
  <w:num w:numId="7" w16cid:durableId="1272199345">
    <w:abstractNumId w:val="11"/>
  </w:num>
  <w:num w:numId="8" w16cid:durableId="910848387">
    <w:abstractNumId w:val="12"/>
  </w:num>
  <w:num w:numId="9" w16cid:durableId="412969786">
    <w:abstractNumId w:val="4"/>
  </w:num>
  <w:num w:numId="10" w16cid:durableId="782655349">
    <w:abstractNumId w:val="8"/>
  </w:num>
  <w:num w:numId="11" w16cid:durableId="827209555">
    <w:abstractNumId w:val="0"/>
  </w:num>
  <w:num w:numId="12" w16cid:durableId="106123254">
    <w:abstractNumId w:val="25"/>
  </w:num>
  <w:num w:numId="13" w16cid:durableId="774792481">
    <w:abstractNumId w:val="7"/>
  </w:num>
  <w:num w:numId="14" w16cid:durableId="902714924">
    <w:abstractNumId w:val="17"/>
  </w:num>
  <w:num w:numId="15" w16cid:durableId="1402365733">
    <w:abstractNumId w:val="21"/>
  </w:num>
  <w:num w:numId="16" w16cid:durableId="868222089">
    <w:abstractNumId w:val="2"/>
  </w:num>
  <w:num w:numId="17" w16cid:durableId="1239829935">
    <w:abstractNumId w:val="9"/>
  </w:num>
  <w:num w:numId="18" w16cid:durableId="1054738014">
    <w:abstractNumId w:val="14"/>
  </w:num>
  <w:num w:numId="19" w16cid:durableId="1976107139">
    <w:abstractNumId w:val="18"/>
  </w:num>
  <w:num w:numId="20" w16cid:durableId="1785074679">
    <w:abstractNumId w:val="26"/>
  </w:num>
  <w:num w:numId="21" w16cid:durableId="349919657">
    <w:abstractNumId w:val="16"/>
  </w:num>
  <w:num w:numId="22" w16cid:durableId="1229001255">
    <w:abstractNumId w:val="15"/>
  </w:num>
  <w:num w:numId="23" w16cid:durableId="318309132">
    <w:abstractNumId w:val="13"/>
  </w:num>
  <w:num w:numId="24" w16cid:durableId="69619890">
    <w:abstractNumId w:val="10"/>
  </w:num>
  <w:num w:numId="25" w16cid:durableId="1486622679">
    <w:abstractNumId w:val="20"/>
  </w:num>
  <w:num w:numId="26" w16cid:durableId="413403027">
    <w:abstractNumId w:val="24"/>
  </w:num>
  <w:num w:numId="27" w16cid:durableId="904412585">
    <w:abstractNumId w:val="6"/>
  </w:num>
  <w:num w:numId="28" w16cid:durableId="438108864">
    <w:abstractNumId w:val="22"/>
  </w:num>
  <w:num w:numId="29" w16cid:durableId="11428916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proofState w:spelling="clean" w:grammar="clean"/>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801933"/>
    <w:rsid w:val="00011134"/>
    <w:rsid w:val="0001234E"/>
    <w:rsid w:val="0001741E"/>
    <w:rsid w:val="00023DEB"/>
    <w:rsid w:val="00032468"/>
    <w:rsid w:val="0004237E"/>
    <w:rsid w:val="000523BB"/>
    <w:rsid w:val="000549BD"/>
    <w:rsid w:val="000562F0"/>
    <w:rsid w:val="0006526B"/>
    <w:rsid w:val="00067DAA"/>
    <w:rsid w:val="00072A6C"/>
    <w:rsid w:val="00087F78"/>
    <w:rsid w:val="00090ECA"/>
    <w:rsid w:val="0009223A"/>
    <w:rsid w:val="00095219"/>
    <w:rsid w:val="000B0663"/>
    <w:rsid w:val="000C4C07"/>
    <w:rsid w:val="000C4C94"/>
    <w:rsid w:val="000D1CED"/>
    <w:rsid w:val="000D7994"/>
    <w:rsid w:val="000E4E32"/>
    <w:rsid w:val="000E66B5"/>
    <w:rsid w:val="001068E1"/>
    <w:rsid w:val="00116D02"/>
    <w:rsid w:val="0012357F"/>
    <w:rsid w:val="00126EAF"/>
    <w:rsid w:val="001412B9"/>
    <w:rsid w:val="00141AB0"/>
    <w:rsid w:val="00157902"/>
    <w:rsid w:val="00157F70"/>
    <w:rsid w:val="00174CF4"/>
    <w:rsid w:val="00174E09"/>
    <w:rsid w:val="001822DA"/>
    <w:rsid w:val="00182CB7"/>
    <w:rsid w:val="001871EA"/>
    <w:rsid w:val="00195734"/>
    <w:rsid w:val="001A1C2D"/>
    <w:rsid w:val="001A2BC7"/>
    <w:rsid w:val="001C202A"/>
    <w:rsid w:val="001C5283"/>
    <w:rsid w:val="001E4CF7"/>
    <w:rsid w:val="001E6467"/>
    <w:rsid w:val="001E7BD1"/>
    <w:rsid w:val="001F2A6B"/>
    <w:rsid w:val="00200A90"/>
    <w:rsid w:val="002023B5"/>
    <w:rsid w:val="0020413F"/>
    <w:rsid w:val="00213F66"/>
    <w:rsid w:val="0022069E"/>
    <w:rsid w:val="00232DB4"/>
    <w:rsid w:val="002563BE"/>
    <w:rsid w:val="0025650E"/>
    <w:rsid w:val="00280802"/>
    <w:rsid w:val="00287598"/>
    <w:rsid w:val="002A06A2"/>
    <w:rsid w:val="002A4569"/>
    <w:rsid w:val="002A7709"/>
    <w:rsid w:val="002C0A3B"/>
    <w:rsid w:val="002E1BEF"/>
    <w:rsid w:val="00316172"/>
    <w:rsid w:val="00320B7D"/>
    <w:rsid w:val="0032545B"/>
    <w:rsid w:val="00353644"/>
    <w:rsid w:val="0035591B"/>
    <w:rsid w:val="00372389"/>
    <w:rsid w:val="00377B01"/>
    <w:rsid w:val="003806C3"/>
    <w:rsid w:val="00381E0C"/>
    <w:rsid w:val="003A2930"/>
    <w:rsid w:val="003A4F9D"/>
    <w:rsid w:val="003A5151"/>
    <w:rsid w:val="003A597F"/>
    <w:rsid w:val="003C4C1C"/>
    <w:rsid w:val="003D7553"/>
    <w:rsid w:val="003F0C25"/>
    <w:rsid w:val="003F1075"/>
    <w:rsid w:val="003F7CB9"/>
    <w:rsid w:val="0040025C"/>
    <w:rsid w:val="00400573"/>
    <w:rsid w:val="00412B7F"/>
    <w:rsid w:val="00431BC4"/>
    <w:rsid w:val="00432F48"/>
    <w:rsid w:val="00447D9A"/>
    <w:rsid w:val="00455DC3"/>
    <w:rsid w:val="0045763A"/>
    <w:rsid w:val="00461F60"/>
    <w:rsid w:val="0046414C"/>
    <w:rsid w:val="00473174"/>
    <w:rsid w:val="0048192B"/>
    <w:rsid w:val="004847D2"/>
    <w:rsid w:val="0048673E"/>
    <w:rsid w:val="004921B5"/>
    <w:rsid w:val="00492A9B"/>
    <w:rsid w:val="004A2113"/>
    <w:rsid w:val="004A2C13"/>
    <w:rsid w:val="004B76C3"/>
    <w:rsid w:val="004C300C"/>
    <w:rsid w:val="004E0831"/>
    <w:rsid w:val="004E33B6"/>
    <w:rsid w:val="004E50B1"/>
    <w:rsid w:val="004F1011"/>
    <w:rsid w:val="00507687"/>
    <w:rsid w:val="005106A1"/>
    <w:rsid w:val="005111BB"/>
    <w:rsid w:val="005175DD"/>
    <w:rsid w:val="00517698"/>
    <w:rsid w:val="00537A98"/>
    <w:rsid w:val="005411F9"/>
    <w:rsid w:val="005429DA"/>
    <w:rsid w:val="005541FF"/>
    <w:rsid w:val="00573804"/>
    <w:rsid w:val="0058468A"/>
    <w:rsid w:val="00591992"/>
    <w:rsid w:val="0059420F"/>
    <w:rsid w:val="00596F72"/>
    <w:rsid w:val="005B1737"/>
    <w:rsid w:val="005C4F05"/>
    <w:rsid w:val="005D1768"/>
    <w:rsid w:val="005D237A"/>
    <w:rsid w:val="005E25F5"/>
    <w:rsid w:val="005E2FF0"/>
    <w:rsid w:val="00627DC5"/>
    <w:rsid w:val="00633A90"/>
    <w:rsid w:val="00633EB1"/>
    <w:rsid w:val="00635E6D"/>
    <w:rsid w:val="00636EC5"/>
    <w:rsid w:val="00637D26"/>
    <w:rsid w:val="00650464"/>
    <w:rsid w:val="00670DAC"/>
    <w:rsid w:val="00686151"/>
    <w:rsid w:val="0069120D"/>
    <w:rsid w:val="00693B12"/>
    <w:rsid w:val="006B70DE"/>
    <w:rsid w:val="006C04A9"/>
    <w:rsid w:val="006C49DB"/>
    <w:rsid w:val="006D00DC"/>
    <w:rsid w:val="006D5B3D"/>
    <w:rsid w:val="006F39AE"/>
    <w:rsid w:val="00706562"/>
    <w:rsid w:val="007150B8"/>
    <w:rsid w:val="00721758"/>
    <w:rsid w:val="00727CA6"/>
    <w:rsid w:val="00735A3C"/>
    <w:rsid w:val="00736699"/>
    <w:rsid w:val="00742E35"/>
    <w:rsid w:val="0075578D"/>
    <w:rsid w:val="007563AE"/>
    <w:rsid w:val="00760B4A"/>
    <w:rsid w:val="00767D3F"/>
    <w:rsid w:val="00772D61"/>
    <w:rsid w:val="00785834"/>
    <w:rsid w:val="00792B77"/>
    <w:rsid w:val="007B0470"/>
    <w:rsid w:val="007B0717"/>
    <w:rsid w:val="007B67FD"/>
    <w:rsid w:val="007C1328"/>
    <w:rsid w:val="007C7583"/>
    <w:rsid w:val="007D3C95"/>
    <w:rsid w:val="007E4078"/>
    <w:rsid w:val="00803B42"/>
    <w:rsid w:val="008049DA"/>
    <w:rsid w:val="008101DE"/>
    <w:rsid w:val="00813CE1"/>
    <w:rsid w:val="0081484B"/>
    <w:rsid w:val="00821FFA"/>
    <w:rsid w:val="00826F83"/>
    <w:rsid w:val="00836899"/>
    <w:rsid w:val="00842C6A"/>
    <w:rsid w:val="0084310C"/>
    <w:rsid w:val="00853FDB"/>
    <w:rsid w:val="00865613"/>
    <w:rsid w:val="00892272"/>
    <w:rsid w:val="008A3D00"/>
    <w:rsid w:val="008A5E1A"/>
    <w:rsid w:val="008C1147"/>
    <w:rsid w:val="008C392C"/>
    <w:rsid w:val="008E5ECB"/>
    <w:rsid w:val="008E6AB0"/>
    <w:rsid w:val="009100BF"/>
    <w:rsid w:val="00940B41"/>
    <w:rsid w:val="00943FF0"/>
    <w:rsid w:val="0094422F"/>
    <w:rsid w:val="0095223A"/>
    <w:rsid w:val="00961BE8"/>
    <w:rsid w:val="00962FFB"/>
    <w:rsid w:val="009660D2"/>
    <w:rsid w:val="00971126"/>
    <w:rsid w:val="0098073F"/>
    <w:rsid w:val="00980866"/>
    <w:rsid w:val="00981FE6"/>
    <w:rsid w:val="009877F3"/>
    <w:rsid w:val="00993965"/>
    <w:rsid w:val="009A668E"/>
    <w:rsid w:val="009C1BC1"/>
    <w:rsid w:val="009E4B03"/>
    <w:rsid w:val="009E6650"/>
    <w:rsid w:val="009F2D82"/>
    <w:rsid w:val="009F30F3"/>
    <w:rsid w:val="00A04255"/>
    <w:rsid w:val="00A0448D"/>
    <w:rsid w:val="00A06C47"/>
    <w:rsid w:val="00A17A1C"/>
    <w:rsid w:val="00A34711"/>
    <w:rsid w:val="00A430FB"/>
    <w:rsid w:val="00A72162"/>
    <w:rsid w:val="00A75A4E"/>
    <w:rsid w:val="00A82CEC"/>
    <w:rsid w:val="00A86AAE"/>
    <w:rsid w:val="00AA5586"/>
    <w:rsid w:val="00AC1EB4"/>
    <w:rsid w:val="00AC710F"/>
    <w:rsid w:val="00AC7E7B"/>
    <w:rsid w:val="00AD63D5"/>
    <w:rsid w:val="00AD70F2"/>
    <w:rsid w:val="00AE0D01"/>
    <w:rsid w:val="00AE4CF6"/>
    <w:rsid w:val="00AE7331"/>
    <w:rsid w:val="00AF16BD"/>
    <w:rsid w:val="00AF4A9A"/>
    <w:rsid w:val="00B161A6"/>
    <w:rsid w:val="00B16BAD"/>
    <w:rsid w:val="00B256A7"/>
    <w:rsid w:val="00B25AFB"/>
    <w:rsid w:val="00B277BB"/>
    <w:rsid w:val="00B37083"/>
    <w:rsid w:val="00B371CC"/>
    <w:rsid w:val="00B411B8"/>
    <w:rsid w:val="00B41B3B"/>
    <w:rsid w:val="00B5114E"/>
    <w:rsid w:val="00B53648"/>
    <w:rsid w:val="00B53833"/>
    <w:rsid w:val="00B62DB3"/>
    <w:rsid w:val="00B6357A"/>
    <w:rsid w:val="00B63D71"/>
    <w:rsid w:val="00B670A2"/>
    <w:rsid w:val="00B77D58"/>
    <w:rsid w:val="00B939D3"/>
    <w:rsid w:val="00B93F05"/>
    <w:rsid w:val="00B966E7"/>
    <w:rsid w:val="00BA0D2E"/>
    <w:rsid w:val="00BA13F2"/>
    <w:rsid w:val="00BA23F0"/>
    <w:rsid w:val="00BA4E04"/>
    <w:rsid w:val="00BB2FE0"/>
    <w:rsid w:val="00BB70B1"/>
    <w:rsid w:val="00BC1A4C"/>
    <w:rsid w:val="00BD30B0"/>
    <w:rsid w:val="00BE423C"/>
    <w:rsid w:val="00BF02A6"/>
    <w:rsid w:val="00BF484D"/>
    <w:rsid w:val="00C20E05"/>
    <w:rsid w:val="00C32B1A"/>
    <w:rsid w:val="00C32D40"/>
    <w:rsid w:val="00C3437B"/>
    <w:rsid w:val="00C40457"/>
    <w:rsid w:val="00C46A47"/>
    <w:rsid w:val="00C51339"/>
    <w:rsid w:val="00C5754E"/>
    <w:rsid w:val="00C66F77"/>
    <w:rsid w:val="00C73260"/>
    <w:rsid w:val="00C802E6"/>
    <w:rsid w:val="00C96E73"/>
    <w:rsid w:val="00CA0B39"/>
    <w:rsid w:val="00CA36BF"/>
    <w:rsid w:val="00CA6FAF"/>
    <w:rsid w:val="00CB238A"/>
    <w:rsid w:val="00CB790A"/>
    <w:rsid w:val="00CB79C0"/>
    <w:rsid w:val="00CC3B16"/>
    <w:rsid w:val="00CD3D72"/>
    <w:rsid w:val="00CE0073"/>
    <w:rsid w:val="00CF1F01"/>
    <w:rsid w:val="00D00326"/>
    <w:rsid w:val="00D125AA"/>
    <w:rsid w:val="00D303E1"/>
    <w:rsid w:val="00D35155"/>
    <w:rsid w:val="00D35638"/>
    <w:rsid w:val="00D36846"/>
    <w:rsid w:val="00D5748E"/>
    <w:rsid w:val="00D5774B"/>
    <w:rsid w:val="00D61E01"/>
    <w:rsid w:val="00D6468C"/>
    <w:rsid w:val="00D73030"/>
    <w:rsid w:val="00D83C53"/>
    <w:rsid w:val="00D84054"/>
    <w:rsid w:val="00D974B2"/>
    <w:rsid w:val="00DA350E"/>
    <w:rsid w:val="00DA7C9C"/>
    <w:rsid w:val="00DB2FB6"/>
    <w:rsid w:val="00DC22AB"/>
    <w:rsid w:val="00DE0152"/>
    <w:rsid w:val="00DE3015"/>
    <w:rsid w:val="00DE32AF"/>
    <w:rsid w:val="00DE38FC"/>
    <w:rsid w:val="00DF1719"/>
    <w:rsid w:val="00DF4634"/>
    <w:rsid w:val="00E03D50"/>
    <w:rsid w:val="00E3023F"/>
    <w:rsid w:val="00E355B9"/>
    <w:rsid w:val="00E456A6"/>
    <w:rsid w:val="00E45826"/>
    <w:rsid w:val="00E72456"/>
    <w:rsid w:val="00E96182"/>
    <w:rsid w:val="00EC162C"/>
    <w:rsid w:val="00EC6E0B"/>
    <w:rsid w:val="00ED00F2"/>
    <w:rsid w:val="00ED1A72"/>
    <w:rsid w:val="00ED2D88"/>
    <w:rsid w:val="00ED6FA3"/>
    <w:rsid w:val="00EE0F2B"/>
    <w:rsid w:val="00EF0AF5"/>
    <w:rsid w:val="00EF7CA5"/>
    <w:rsid w:val="00F06E93"/>
    <w:rsid w:val="00F11425"/>
    <w:rsid w:val="00F23219"/>
    <w:rsid w:val="00F274DA"/>
    <w:rsid w:val="00F37E07"/>
    <w:rsid w:val="00F40C18"/>
    <w:rsid w:val="00F42E05"/>
    <w:rsid w:val="00F536A2"/>
    <w:rsid w:val="00F649B8"/>
    <w:rsid w:val="00F767A1"/>
    <w:rsid w:val="00F77C7D"/>
    <w:rsid w:val="00F823EF"/>
    <w:rsid w:val="00F83A05"/>
    <w:rsid w:val="00F944B2"/>
    <w:rsid w:val="00F958CB"/>
    <w:rsid w:val="00FA4A5A"/>
    <w:rsid w:val="00FB16FC"/>
    <w:rsid w:val="00FB5D98"/>
    <w:rsid w:val="00FB76EF"/>
    <w:rsid w:val="00FD31B0"/>
    <w:rsid w:val="00FD3645"/>
    <w:rsid w:val="00FD727F"/>
    <w:rsid w:val="00FE3E55"/>
    <w:rsid w:val="00FF4357"/>
    <w:rsid w:val="02533671"/>
    <w:rsid w:val="052838D4"/>
    <w:rsid w:val="08D5263A"/>
    <w:rsid w:val="1362026A"/>
    <w:rsid w:val="1B122661"/>
    <w:rsid w:val="1B87683A"/>
    <w:rsid w:val="23F36135"/>
    <w:rsid w:val="28911CD2"/>
    <w:rsid w:val="28DA0C65"/>
    <w:rsid w:val="2E5B79C3"/>
    <w:rsid w:val="38801933"/>
    <w:rsid w:val="46DD18E6"/>
    <w:rsid w:val="4C005131"/>
    <w:rsid w:val="539E6694"/>
    <w:rsid w:val="5B1960B6"/>
    <w:rsid w:val="61117692"/>
    <w:rsid w:val="634850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3FEA2B8"/>
  <w15:docId w15:val="{428DA237-BA4B-4B70-9F8B-8691C0FE8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bCs/>
        <w:sz w:val="24"/>
        <w:szCs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qFormat/>
    <w:pPr>
      <w:spacing w:beforeAutospacing="1" w:afterAutospacing="1"/>
    </w:pPr>
    <w:rPr>
      <w:lang w:eastAsia="zh-C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customStyle="1" w:styleId="Style1">
    <w:name w:val="Style1"/>
    <w:basedOn w:val="ListParagraph"/>
    <w:link w:val="Style1Char"/>
    <w:qFormat/>
    <w:pPr>
      <w:spacing w:before="120" w:after="160" w:line="360" w:lineRule="auto"/>
      <w:ind w:left="0"/>
    </w:pPr>
    <w:rPr>
      <w:rFonts w:eastAsia="KaiTi"/>
      <w:lang w:val="en-MY"/>
    </w:rPr>
  </w:style>
  <w:style w:type="character" w:customStyle="1" w:styleId="Style1Char">
    <w:name w:val="Style1 Char"/>
    <w:basedOn w:val="DefaultParagraphFont"/>
    <w:link w:val="Style1"/>
    <w:qFormat/>
    <w:rPr>
      <w:rFonts w:ascii="Times New Roman" w:eastAsia="KaiTi" w:hAnsi="Times New Roman"/>
      <w:sz w:val="24"/>
      <w:szCs w:val="22"/>
    </w:rPr>
  </w:style>
  <w:style w:type="character" w:styleId="PlaceholderText">
    <w:name w:val="Placeholder Text"/>
    <w:basedOn w:val="DefaultParagraphFont"/>
    <w:uiPriority w:val="99"/>
    <w:unhideWhenUsed/>
    <w:rsid w:val="00E3023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84901">
      <w:bodyDiv w:val="1"/>
      <w:marLeft w:val="0"/>
      <w:marRight w:val="0"/>
      <w:marTop w:val="0"/>
      <w:marBottom w:val="0"/>
      <w:divBdr>
        <w:top w:val="none" w:sz="0" w:space="0" w:color="auto"/>
        <w:left w:val="none" w:sz="0" w:space="0" w:color="auto"/>
        <w:bottom w:val="none" w:sz="0" w:space="0" w:color="auto"/>
        <w:right w:val="none" w:sz="0" w:space="0" w:color="auto"/>
      </w:divBdr>
    </w:div>
    <w:div w:id="196551143">
      <w:bodyDiv w:val="1"/>
      <w:marLeft w:val="0"/>
      <w:marRight w:val="0"/>
      <w:marTop w:val="0"/>
      <w:marBottom w:val="0"/>
      <w:divBdr>
        <w:top w:val="none" w:sz="0" w:space="0" w:color="auto"/>
        <w:left w:val="none" w:sz="0" w:space="0" w:color="auto"/>
        <w:bottom w:val="none" w:sz="0" w:space="0" w:color="auto"/>
        <w:right w:val="none" w:sz="0" w:space="0" w:color="auto"/>
      </w:divBdr>
      <w:divsChild>
        <w:div w:id="1736195240">
          <w:marLeft w:val="0"/>
          <w:marRight w:val="0"/>
          <w:marTop w:val="0"/>
          <w:marBottom w:val="0"/>
          <w:divBdr>
            <w:top w:val="none" w:sz="0" w:space="0" w:color="auto"/>
            <w:left w:val="none" w:sz="0" w:space="0" w:color="auto"/>
            <w:bottom w:val="none" w:sz="0" w:space="0" w:color="auto"/>
            <w:right w:val="none" w:sz="0" w:space="0" w:color="auto"/>
          </w:divBdr>
          <w:divsChild>
            <w:div w:id="462887020">
              <w:marLeft w:val="0"/>
              <w:marRight w:val="0"/>
              <w:marTop w:val="0"/>
              <w:marBottom w:val="0"/>
              <w:divBdr>
                <w:top w:val="none" w:sz="0" w:space="0" w:color="auto"/>
                <w:left w:val="none" w:sz="0" w:space="0" w:color="auto"/>
                <w:bottom w:val="none" w:sz="0" w:space="0" w:color="auto"/>
                <w:right w:val="none" w:sz="0" w:space="0" w:color="auto"/>
              </w:divBdr>
              <w:divsChild>
                <w:div w:id="848374987">
                  <w:marLeft w:val="0"/>
                  <w:marRight w:val="0"/>
                  <w:marTop w:val="0"/>
                  <w:marBottom w:val="0"/>
                  <w:divBdr>
                    <w:top w:val="none" w:sz="0" w:space="0" w:color="auto"/>
                    <w:left w:val="none" w:sz="0" w:space="0" w:color="auto"/>
                    <w:bottom w:val="none" w:sz="0" w:space="0" w:color="auto"/>
                    <w:right w:val="none" w:sz="0" w:space="0" w:color="auto"/>
                  </w:divBdr>
                  <w:divsChild>
                    <w:div w:id="305748419">
                      <w:marLeft w:val="0"/>
                      <w:marRight w:val="0"/>
                      <w:marTop w:val="0"/>
                      <w:marBottom w:val="0"/>
                      <w:divBdr>
                        <w:top w:val="none" w:sz="0" w:space="0" w:color="auto"/>
                        <w:left w:val="none" w:sz="0" w:space="0" w:color="auto"/>
                        <w:bottom w:val="none" w:sz="0" w:space="0" w:color="auto"/>
                        <w:right w:val="none" w:sz="0" w:space="0" w:color="auto"/>
                      </w:divBdr>
                      <w:divsChild>
                        <w:div w:id="1956982587">
                          <w:marLeft w:val="0"/>
                          <w:marRight w:val="0"/>
                          <w:marTop w:val="0"/>
                          <w:marBottom w:val="0"/>
                          <w:divBdr>
                            <w:top w:val="none" w:sz="0" w:space="0" w:color="auto"/>
                            <w:left w:val="none" w:sz="0" w:space="0" w:color="auto"/>
                            <w:bottom w:val="none" w:sz="0" w:space="0" w:color="auto"/>
                            <w:right w:val="none" w:sz="0" w:space="0" w:color="auto"/>
                          </w:divBdr>
                          <w:divsChild>
                            <w:div w:id="129521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147606">
                  <w:marLeft w:val="0"/>
                  <w:marRight w:val="0"/>
                  <w:marTop w:val="0"/>
                  <w:marBottom w:val="0"/>
                  <w:divBdr>
                    <w:top w:val="none" w:sz="0" w:space="0" w:color="auto"/>
                    <w:left w:val="none" w:sz="0" w:space="0" w:color="auto"/>
                    <w:bottom w:val="none" w:sz="0" w:space="0" w:color="auto"/>
                    <w:right w:val="none" w:sz="0" w:space="0" w:color="auto"/>
                  </w:divBdr>
                  <w:divsChild>
                    <w:div w:id="7582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584112">
      <w:bodyDiv w:val="1"/>
      <w:marLeft w:val="0"/>
      <w:marRight w:val="0"/>
      <w:marTop w:val="0"/>
      <w:marBottom w:val="0"/>
      <w:divBdr>
        <w:top w:val="none" w:sz="0" w:space="0" w:color="auto"/>
        <w:left w:val="none" w:sz="0" w:space="0" w:color="auto"/>
        <w:bottom w:val="none" w:sz="0" w:space="0" w:color="auto"/>
        <w:right w:val="none" w:sz="0" w:space="0" w:color="auto"/>
      </w:divBdr>
      <w:divsChild>
        <w:div w:id="1712799515">
          <w:marLeft w:val="0"/>
          <w:marRight w:val="0"/>
          <w:marTop w:val="0"/>
          <w:marBottom w:val="0"/>
          <w:divBdr>
            <w:top w:val="none" w:sz="0" w:space="0" w:color="auto"/>
            <w:left w:val="none" w:sz="0" w:space="0" w:color="auto"/>
            <w:bottom w:val="none" w:sz="0" w:space="0" w:color="auto"/>
            <w:right w:val="none" w:sz="0" w:space="0" w:color="auto"/>
          </w:divBdr>
          <w:divsChild>
            <w:div w:id="1991909948">
              <w:marLeft w:val="0"/>
              <w:marRight w:val="0"/>
              <w:marTop w:val="0"/>
              <w:marBottom w:val="0"/>
              <w:divBdr>
                <w:top w:val="none" w:sz="0" w:space="0" w:color="auto"/>
                <w:left w:val="none" w:sz="0" w:space="0" w:color="auto"/>
                <w:bottom w:val="none" w:sz="0" w:space="0" w:color="auto"/>
                <w:right w:val="none" w:sz="0" w:space="0" w:color="auto"/>
              </w:divBdr>
              <w:divsChild>
                <w:div w:id="1898858275">
                  <w:marLeft w:val="0"/>
                  <w:marRight w:val="0"/>
                  <w:marTop w:val="0"/>
                  <w:marBottom w:val="0"/>
                  <w:divBdr>
                    <w:top w:val="none" w:sz="0" w:space="0" w:color="auto"/>
                    <w:left w:val="none" w:sz="0" w:space="0" w:color="auto"/>
                    <w:bottom w:val="none" w:sz="0" w:space="0" w:color="auto"/>
                    <w:right w:val="none" w:sz="0" w:space="0" w:color="auto"/>
                  </w:divBdr>
                  <w:divsChild>
                    <w:div w:id="129371834">
                      <w:marLeft w:val="0"/>
                      <w:marRight w:val="0"/>
                      <w:marTop w:val="0"/>
                      <w:marBottom w:val="0"/>
                      <w:divBdr>
                        <w:top w:val="none" w:sz="0" w:space="0" w:color="auto"/>
                        <w:left w:val="none" w:sz="0" w:space="0" w:color="auto"/>
                        <w:bottom w:val="none" w:sz="0" w:space="0" w:color="auto"/>
                        <w:right w:val="none" w:sz="0" w:space="0" w:color="auto"/>
                      </w:divBdr>
                      <w:divsChild>
                        <w:div w:id="2016807536">
                          <w:marLeft w:val="0"/>
                          <w:marRight w:val="0"/>
                          <w:marTop w:val="0"/>
                          <w:marBottom w:val="0"/>
                          <w:divBdr>
                            <w:top w:val="none" w:sz="0" w:space="0" w:color="auto"/>
                            <w:left w:val="none" w:sz="0" w:space="0" w:color="auto"/>
                            <w:bottom w:val="none" w:sz="0" w:space="0" w:color="auto"/>
                            <w:right w:val="none" w:sz="0" w:space="0" w:color="auto"/>
                          </w:divBdr>
                          <w:divsChild>
                            <w:div w:id="177879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93476">
                  <w:marLeft w:val="0"/>
                  <w:marRight w:val="0"/>
                  <w:marTop w:val="0"/>
                  <w:marBottom w:val="0"/>
                  <w:divBdr>
                    <w:top w:val="none" w:sz="0" w:space="0" w:color="auto"/>
                    <w:left w:val="none" w:sz="0" w:space="0" w:color="auto"/>
                    <w:bottom w:val="none" w:sz="0" w:space="0" w:color="auto"/>
                    <w:right w:val="none" w:sz="0" w:space="0" w:color="auto"/>
                  </w:divBdr>
                  <w:divsChild>
                    <w:div w:id="63151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568775">
      <w:bodyDiv w:val="1"/>
      <w:marLeft w:val="0"/>
      <w:marRight w:val="0"/>
      <w:marTop w:val="0"/>
      <w:marBottom w:val="0"/>
      <w:divBdr>
        <w:top w:val="none" w:sz="0" w:space="0" w:color="auto"/>
        <w:left w:val="none" w:sz="0" w:space="0" w:color="auto"/>
        <w:bottom w:val="none" w:sz="0" w:space="0" w:color="auto"/>
        <w:right w:val="none" w:sz="0" w:space="0" w:color="auto"/>
      </w:divBdr>
      <w:divsChild>
        <w:div w:id="693383062">
          <w:marLeft w:val="0"/>
          <w:marRight w:val="0"/>
          <w:marTop w:val="0"/>
          <w:marBottom w:val="0"/>
          <w:divBdr>
            <w:top w:val="none" w:sz="0" w:space="0" w:color="auto"/>
            <w:left w:val="none" w:sz="0" w:space="0" w:color="auto"/>
            <w:bottom w:val="none" w:sz="0" w:space="0" w:color="auto"/>
            <w:right w:val="none" w:sz="0" w:space="0" w:color="auto"/>
          </w:divBdr>
          <w:divsChild>
            <w:div w:id="1832717674">
              <w:marLeft w:val="0"/>
              <w:marRight w:val="0"/>
              <w:marTop w:val="0"/>
              <w:marBottom w:val="0"/>
              <w:divBdr>
                <w:top w:val="none" w:sz="0" w:space="0" w:color="auto"/>
                <w:left w:val="none" w:sz="0" w:space="0" w:color="auto"/>
                <w:bottom w:val="none" w:sz="0" w:space="0" w:color="auto"/>
                <w:right w:val="none" w:sz="0" w:space="0" w:color="auto"/>
              </w:divBdr>
              <w:divsChild>
                <w:div w:id="755634272">
                  <w:marLeft w:val="0"/>
                  <w:marRight w:val="0"/>
                  <w:marTop w:val="0"/>
                  <w:marBottom w:val="0"/>
                  <w:divBdr>
                    <w:top w:val="none" w:sz="0" w:space="0" w:color="auto"/>
                    <w:left w:val="none" w:sz="0" w:space="0" w:color="auto"/>
                    <w:bottom w:val="none" w:sz="0" w:space="0" w:color="auto"/>
                    <w:right w:val="none" w:sz="0" w:space="0" w:color="auto"/>
                  </w:divBdr>
                  <w:divsChild>
                    <w:div w:id="1543134025">
                      <w:marLeft w:val="0"/>
                      <w:marRight w:val="0"/>
                      <w:marTop w:val="0"/>
                      <w:marBottom w:val="0"/>
                      <w:divBdr>
                        <w:top w:val="none" w:sz="0" w:space="0" w:color="auto"/>
                        <w:left w:val="none" w:sz="0" w:space="0" w:color="auto"/>
                        <w:bottom w:val="none" w:sz="0" w:space="0" w:color="auto"/>
                        <w:right w:val="none" w:sz="0" w:space="0" w:color="auto"/>
                      </w:divBdr>
                      <w:divsChild>
                        <w:div w:id="1373773104">
                          <w:marLeft w:val="0"/>
                          <w:marRight w:val="0"/>
                          <w:marTop w:val="0"/>
                          <w:marBottom w:val="0"/>
                          <w:divBdr>
                            <w:top w:val="none" w:sz="0" w:space="0" w:color="auto"/>
                            <w:left w:val="none" w:sz="0" w:space="0" w:color="auto"/>
                            <w:bottom w:val="none" w:sz="0" w:space="0" w:color="auto"/>
                            <w:right w:val="none" w:sz="0" w:space="0" w:color="auto"/>
                          </w:divBdr>
                          <w:divsChild>
                            <w:div w:id="9432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94453">
                  <w:marLeft w:val="0"/>
                  <w:marRight w:val="0"/>
                  <w:marTop w:val="0"/>
                  <w:marBottom w:val="0"/>
                  <w:divBdr>
                    <w:top w:val="none" w:sz="0" w:space="0" w:color="auto"/>
                    <w:left w:val="none" w:sz="0" w:space="0" w:color="auto"/>
                    <w:bottom w:val="none" w:sz="0" w:space="0" w:color="auto"/>
                    <w:right w:val="none" w:sz="0" w:space="0" w:color="auto"/>
                  </w:divBdr>
                  <w:divsChild>
                    <w:div w:id="12694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748843">
      <w:bodyDiv w:val="1"/>
      <w:marLeft w:val="0"/>
      <w:marRight w:val="0"/>
      <w:marTop w:val="0"/>
      <w:marBottom w:val="0"/>
      <w:divBdr>
        <w:top w:val="none" w:sz="0" w:space="0" w:color="auto"/>
        <w:left w:val="none" w:sz="0" w:space="0" w:color="auto"/>
        <w:bottom w:val="none" w:sz="0" w:space="0" w:color="auto"/>
        <w:right w:val="none" w:sz="0" w:space="0" w:color="auto"/>
      </w:divBdr>
      <w:divsChild>
        <w:div w:id="1667707581">
          <w:marLeft w:val="0"/>
          <w:marRight w:val="0"/>
          <w:marTop w:val="0"/>
          <w:marBottom w:val="0"/>
          <w:divBdr>
            <w:top w:val="none" w:sz="0" w:space="0" w:color="auto"/>
            <w:left w:val="none" w:sz="0" w:space="0" w:color="auto"/>
            <w:bottom w:val="none" w:sz="0" w:space="0" w:color="auto"/>
            <w:right w:val="none" w:sz="0" w:space="0" w:color="auto"/>
          </w:divBdr>
          <w:divsChild>
            <w:div w:id="434323183">
              <w:marLeft w:val="0"/>
              <w:marRight w:val="0"/>
              <w:marTop w:val="0"/>
              <w:marBottom w:val="0"/>
              <w:divBdr>
                <w:top w:val="none" w:sz="0" w:space="0" w:color="auto"/>
                <w:left w:val="none" w:sz="0" w:space="0" w:color="auto"/>
                <w:bottom w:val="none" w:sz="0" w:space="0" w:color="auto"/>
                <w:right w:val="none" w:sz="0" w:space="0" w:color="auto"/>
              </w:divBdr>
              <w:divsChild>
                <w:div w:id="2043944802">
                  <w:marLeft w:val="0"/>
                  <w:marRight w:val="0"/>
                  <w:marTop w:val="0"/>
                  <w:marBottom w:val="0"/>
                  <w:divBdr>
                    <w:top w:val="none" w:sz="0" w:space="0" w:color="auto"/>
                    <w:left w:val="none" w:sz="0" w:space="0" w:color="auto"/>
                    <w:bottom w:val="none" w:sz="0" w:space="0" w:color="auto"/>
                    <w:right w:val="none" w:sz="0" w:space="0" w:color="auto"/>
                  </w:divBdr>
                  <w:divsChild>
                    <w:div w:id="1791897580">
                      <w:marLeft w:val="0"/>
                      <w:marRight w:val="0"/>
                      <w:marTop w:val="0"/>
                      <w:marBottom w:val="0"/>
                      <w:divBdr>
                        <w:top w:val="none" w:sz="0" w:space="0" w:color="auto"/>
                        <w:left w:val="none" w:sz="0" w:space="0" w:color="auto"/>
                        <w:bottom w:val="none" w:sz="0" w:space="0" w:color="auto"/>
                        <w:right w:val="none" w:sz="0" w:space="0" w:color="auto"/>
                      </w:divBdr>
                      <w:divsChild>
                        <w:div w:id="1416240653">
                          <w:marLeft w:val="0"/>
                          <w:marRight w:val="0"/>
                          <w:marTop w:val="0"/>
                          <w:marBottom w:val="0"/>
                          <w:divBdr>
                            <w:top w:val="none" w:sz="0" w:space="0" w:color="auto"/>
                            <w:left w:val="none" w:sz="0" w:space="0" w:color="auto"/>
                            <w:bottom w:val="none" w:sz="0" w:space="0" w:color="auto"/>
                            <w:right w:val="none" w:sz="0" w:space="0" w:color="auto"/>
                          </w:divBdr>
                          <w:divsChild>
                            <w:div w:id="106522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858573">
                  <w:marLeft w:val="0"/>
                  <w:marRight w:val="0"/>
                  <w:marTop w:val="0"/>
                  <w:marBottom w:val="0"/>
                  <w:divBdr>
                    <w:top w:val="none" w:sz="0" w:space="0" w:color="auto"/>
                    <w:left w:val="none" w:sz="0" w:space="0" w:color="auto"/>
                    <w:bottom w:val="none" w:sz="0" w:space="0" w:color="auto"/>
                    <w:right w:val="none" w:sz="0" w:space="0" w:color="auto"/>
                  </w:divBdr>
                  <w:divsChild>
                    <w:div w:id="1654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970538">
      <w:bodyDiv w:val="1"/>
      <w:marLeft w:val="0"/>
      <w:marRight w:val="0"/>
      <w:marTop w:val="0"/>
      <w:marBottom w:val="0"/>
      <w:divBdr>
        <w:top w:val="none" w:sz="0" w:space="0" w:color="auto"/>
        <w:left w:val="none" w:sz="0" w:space="0" w:color="auto"/>
        <w:bottom w:val="none" w:sz="0" w:space="0" w:color="auto"/>
        <w:right w:val="none" w:sz="0" w:space="0" w:color="auto"/>
      </w:divBdr>
      <w:divsChild>
        <w:div w:id="753285768">
          <w:marLeft w:val="0"/>
          <w:marRight w:val="0"/>
          <w:marTop w:val="0"/>
          <w:marBottom w:val="0"/>
          <w:divBdr>
            <w:top w:val="none" w:sz="0" w:space="0" w:color="auto"/>
            <w:left w:val="none" w:sz="0" w:space="0" w:color="auto"/>
            <w:bottom w:val="none" w:sz="0" w:space="0" w:color="auto"/>
            <w:right w:val="none" w:sz="0" w:space="0" w:color="auto"/>
          </w:divBdr>
          <w:divsChild>
            <w:div w:id="1854108031">
              <w:marLeft w:val="0"/>
              <w:marRight w:val="0"/>
              <w:marTop w:val="0"/>
              <w:marBottom w:val="0"/>
              <w:divBdr>
                <w:top w:val="none" w:sz="0" w:space="0" w:color="auto"/>
                <w:left w:val="none" w:sz="0" w:space="0" w:color="auto"/>
                <w:bottom w:val="none" w:sz="0" w:space="0" w:color="auto"/>
                <w:right w:val="none" w:sz="0" w:space="0" w:color="auto"/>
              </w:divBdr>
              <w:divsChild>
                <w:div w:id="351077479">
                  <w:marLeft w:val="0"/>
                  <w:marRight w:val="0"/>
                  <w:marTop w:val="0"/>
                  <w:marBottom w:val="0"/>
                  <w:divBdr>
                    <w:top w:val="none" w:sz="0" w:space="0" w:color="auto"/>
                    <w:left w:val="none" w:sz="0" w:space="0" w:color="auto"/>
                    <w:bottom w:val="none" w:sz="0" w:space="0" w:color="auto"/>
                    <w:right w:val="none" w:sz="0" w:space="0" w:color="auto"/>
                  </w:divBdr>
                  <w:divsChild>
                    <w:div w:id="346560144">
                      <w:marLeft w:val="0"/>
                      <w:marRight w:val="0"/>
                      <w:marTop w:val="0"/>
                      <w:marBottom w:val="0"/>
                      <w:divBdr>
                        <w:top w:val="none" w:sz="0" w:space="0" w:color="auto"/>
                        <w:left w:val="none" w:sz="0" w:space="0" w:color="auto"/>
                        <w:bottom w:val="none" w:sz="0" w:space="0" w:color="auto"/>
                        <w:right w:val="none" w:sz="0" w:space="0" w:color="auto"/>
                      </w:divBdr>
                      <w:divsChild>
                        <w:div w:id="770584813">
                          <w:marLeft w:val="0"/>
                          <w:marRight w:val="0"/>
                          <w:marTop w:val="0"/>
                          <w:marBottom w:val="0"/>
                          <w:divBdr>
                            <w:top w:val="none" w:sz="0" w:space="0" w:color="auto"/>
                            <w:left w:val="none" w:sz="0" w:space="0" w:color="auto"/>
                            <w:bottom w:val="none" w:sz="0" w:space="0" w:color="auto"/>
                            <w:right w:val="none" w:sz="0" w:space="0" w:color="auto"/>
                          </w:divBdr>
                          <w:divsChild>
                            <w:div w:id="62685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968054">
                  <w:marLeft w:val="0"/>
                  <w:marRight w:val="0"/>
                  <w:marTop w:val="0"/>
                  <w:marBottom w:val="0"/>
                  <w:divBdr>
                    <w:top w:val="none" w:sz="0" w:space="0" w:color="auto"/>
                    <w:left w:val="none" w:sz="0" w:space="0" w:color="auto"/>
                    <w:bottom w:val="none" w:sz="0" w:space="0" w:color="auto"/>
                    <w:right w:val="none" w:sz="0" w:space="0" w:color="auto"/>
                  </w:divBdr>
                  <w:divsChild>
                    <w:div w:id="184401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111704">
      <w:bodyDiv w:val="1"/>
      <w:marLeft w:val="0"/>
      <w:marRight w:val="0"/>
      <w:marTop w:val="0"/>
      <w:marBottom w:val="0"/>
      <w:divBdr>
        <w:top w:val="none" w:sz="0" w:space="0" w:color="auto"/>
        <w:left w:val="none" w:sz="0" w:space="0" w:color="auto"/>
        <w:bottom w:val="none" w:sz="0" w:space="0" w:color="auto"/>
        <w:right w:val="none" w:sz="0" w:space="0" w:color="auto"/>
      </w:divBdr>
    </w:div>
    <w:div w:id="682442652">
      <w:bodyDiv w:val="1"/>
      <w:marLeft w:val="0"/>
      <w:marRight w:val="0"/>
      <w:marTop w:val="0"/>
      <w:marBottom w:val="0"/>
      <w:divBdr>
        <w:top w:val="none" w:sz="0" w:space="0" w:color="auto"/>
        <w:left w:val="none" w:sz="0" w:space="0" w:color="auto"/>
        <w:bottom w:val="none" w:sz="0" w:space="0" w:color="auto"/>
        <w:right w:val="none" w:sz="0" w:space="0" w:color="auto"/>
      </w:divBdr>
    </w:div>
    <w:div w:id="752901173">
      <w:bodyDiv w:val="1"/>
      <w:marLeft w:val="0"/>
      <w:marRight w:val="0"/>
      <w:marTop w:val="0"/>
      <w:marBottom w:val="0"/>
      <w:divBdr>
        <w:top w:val="none" w:sz="0" w:space="0" w:color="auto"/>
        <w:left w:val="none" w:sz="0" w:space="0" w:color="auto"/>
        <w:bottom w:val="none" w:sz="0" w:space="0" w:color="auto"/>
        <w:right w:val="none" w:sz="0" w:space="0" w:color="auto"/>
      </w:divBdr>
    </w:div>
    <w:div w:id="898130155">
      <w:bodyDiv w:val="1"/>
      <w:marLeft w:val="0"/>
      <w:marRight w:val="0"/>
      <w:marTop w:val="0"/>
      <w:marBottom w:val="0"/>
      <w:divBdr>
        <w:top w:val="none" w:sz="0" w:space="0" w:color="auto"/>
        <w:left w:val="none" w:sz="0" w:space="0" w:color="auto"/>
        <w:bottom w:val="none" w:sz="0" w:space="0" w:color="auto"/>
        <w:right w:val="none" w:sz="0" w:space="0" w:color="auto"/>
      </w:divBdr>
    </w:div>
    <w:div w:id="1185940913">
      <w:bodyDiv w:val="1"/>
      <w:marLeft w:val="0"/>
      <w:marRight w:val="0"/>
      <w:marTop w:val="0"/>
      <w:marBottom w:val="0"/>
      <w:divBdr>
        <w:top w:val="none" w:sz="0" w:space="0" w:color="auto"/>
        <w:left w:val="none" w:sz="0" w:space="0" w:color="auto"/>
        <w:bottom w:val="none" w:sz="0" w:space="0" w:color="auto"/>
        <w:right w:val="none" w:sz="0" w:space="0" w:color="auto"/>
      </w:divBdr>
      <w:divsChild>
        <w:div w:id="132412736">
          <w:marLeft w:val="0"/>
          <w:marRight w:val="0"/>
          <w:marTop w:val="0"/>
          <w:marBottom w:val="0"/>
          <w:divBdr>
            <w:top w:val="none" w:sz="0" w:space="0" w:color="auto"/>
            <w:left w:val="none" w:sz="0" w:space="0" w:color="auto"/>
            <w:bottom w:val="none" w:sz="0" w:space="0" w:color="auto"/>
            <w:right w:val="none" w:sz="0" w:space="0" w:color="auto"/>
          </w:divBdr>
          <w:divsChild>
            <w:div w:id="427969865">
              <w:marLeft w:val="0"/>
              <w:marRight w:val="0"/>
              <w:marTop w:val="0"/>
              <w:marBottom w:val="0"/>
              <w:divBdr>
                <w:top w:val="none" w:sz="0" w:space="0" w:color="auto"/>
                <w:left w:val="none" w:sz="0" w:space="0" w:color="auto"/>
                <w:bottom w:val="none" w:sz="0" w:space="0" w:color="auto"/>
                <w:right w:val="none" w:sz="0" w:space="0" w:color="auto"/>
              </w:divBdr>
              <w:divsChild>
                <w:div w:id="465704648">
                  <w:marLeft w:val="0"/>
                  <w:marRight w:val="0"/>
                  <w:marTop w:val="0"/>
                  <w:marBottom w:val="0"/>
                  <w:divBdr>
                    <w:top w:val="none" w:sz="0" w:space="0" w:color="auto"/>
                    <w:left w:val="none" w:sz="0" w:space="0" w:color="auto"/>
                    <w:bottom w:val="none" w:sz="0" w:space="0" w:color="auto"/>
                    <w:right w:val="none" w:sz="0" w:space="0" w:color="auto"/>
                  </w:divBdr>
                  <w:divsChild>
                    <w:div w:id="1151558834">
                      <w:marLeft w:val="0"/>
                      <w:marRight w:val="0"/>
                      <w:marTop w:val="0"/>
                      <w:marBottom w:val="0"/>
                      <w:divBdr>
                        <w:top w:val="none" w:sz="0" w:space="0" w:color="auto"/>
                        <w:left w:val="none" w:sz="0" w:space="0" w:color="auto"/>
                        <w:bottom w:val="none" w:sz="0" w:space="0" w:color="auto"/>
                        <w:right w:val="none" w:sz="0" w:space="0" w:color="auto"/>
                      </w:divBdr>
                      <w:divsChild>
                        <w:div w:id="1694645411">
                          <w:marLeft w:val="0"/>
                          <w:marRight w:val="0"/>
                          <w:marTop w:val="0"/>
                          <w:marBottom w:val="0"/>
                          <w:divBdr>
                            <w:top w:val="none" w:sz="0" w:space="0" w:color="auto"/>
                            <w:left w:val="none" w:sz="0" w:space="0" w:color="auto"/>
                            <w:bottom w:val="none" w:sz="0" w:space="0" w:color="auto"/>
                            <w:right w:val="none" w:sz="0" w:space="0" w:color="auto"/>
                          </w:divBdr>
                          <w:divsChild>
                            <w:div w:id="74522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2906">
                  <w:marLeft w:val="0"/>
                  <w:marRight w:val="0"/>
                  <w:marTop w:val="0"/>
                  <w:marBottom w:val="0"/>
                  <w:divBdr>
                    <w:top w:val="none" w:sz="0" w:space="0" w:color="auto"/>
                    <w:left w:val="none" w:sz="0" w:space="0" w:color="auto"/>
                    <w:bottom w:val="none" w:sz="0" w:space="0" w:color="auto"/>
                    <w:right w:val="none" w:sz="0" w:space="0" w:color="auto"/>
                  </w:divBdr>
                  <w:divsChild>
                    <w:div w:id="10126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500131">
      <w:bodyDiv w:val="1"/>
      <w:marLeft w:val="0"/>
      <w:marRight w:val="0"/>
      <w:marTop w:val="0"/>
      <w:marBottom w:val="0"/>
      <w:divBdr>
        <w:top w:val="none" w:sz="0" w:space="0" w:color="auto"/>
        <w:left w:val="none" w:sz="0" w:space="0" w:color="auto"/>
        <w:bottom w:val="none" w:sz="0" w:space="0" w:color="auto"/>
        <w:right w:val="none" w:sz="0" w:space="0" w:color="auto"/>
      </w:divBdr>
    </w:div>
    <w:div w:id="1579822769">
      <w:bodyDiv w:val="1"/>
      <w:marLeft w:val="0"/>
      <w:marRight w:val="0"/>
      <w:marTop w:val="0"/>
      <w:marBottom w:val="0"/>
      <w:divBdr>
        <w:top w:val="none" w:sz="0" w:space="0" w:color="auto"/>
        <w:left w:val="none" w:sz="0" w:space="0" w:color="auto"/>
        <w:bottom w:val="none" w:sz="0" w:space="0" w:color="auto"/>
        <w:right w:val="none" w:sz="0" w:space="0" w:color="auto"/>
      </w:divBdr>
    </w:div>
    <w:div w:id="1655255558">
      <w:bodyDiv w:val="1"/>
      <w:marLeft w:val="0"/>
      <w:marRight w:val="0"/>
      <w:marTop w:val="0"/>
      <w:marBottom w:val="0"/>
      <w:divBdr>
        <w:top w:val="none" w:sz="0" w:space="0" w:color="auto"/>
        <w:left w:val="none" w:sz="0" w:space="0" w:color="auto"/>
        <w:bottom w:val="none" w:sz="0" w:space="0" w:color="auto"/>
        <w:right w:val="none" w:sz="0" w:space="0" w:color="auto"/>
      </w:divBdr>
      <w:divsChild>
        <w:div w:id="1154682660">
          <w:marLeft w:val="0"/>
          <w:marRight w:val="0"/>
          <w:marTop w:val="0"/>
          <w:marBottom w:val="0"/>
          <w:divBdr>
            <w:top w:val="none" w:sz="0" w:space="0" w:color="auto"/>
            <w:left w:val="none" w:sz="0" w:space="0" w:color="auto"/>
            <w:bottom w:val="none" w:sz="0" w:space="0" w:color="auto"/>
            <w:right w:val="none" w:sz="0" w:space="0" w:color="auto"/>
          </w:divBdr>
          <w:divsChild>
            <w:div w:id="1365517626">
              <w:marLeft w:val="0"/>
              <w:marRight w:val="0"/>
              <w:marTop w:val="0"/>
              <w:marBottom w:val="0"/>
              <w:divBdr>
                <w:top w:val="none" w:sz="0" w:space="0" w:color="auto"/>
                <w:left w:val="none" w:sz="0" w:space="0" w:color="auto"/>
                <w:bottom w:val="none" w:sz="0" w:space="0" w:color="auto"/>
                <w:right w:val="none" w:sz="0" w:space="0" w:color="auto"/>
              </w:divBdr>
              <w:divsChild>
                <w:div w:id="313147735">
                  <w:marLeft w:val="0"/>
                  <w:marRight w:val="0"/>
                  <w:marTop w:val="0"/>
                  <w:marBottom w:val="0"/>
                  <w:divBdr>
                    <w:top w:val="none" w:sz="0" w:space="0" w:color="auto"/>
                    <w:left w:val="none" w:sz="0" w:space="0" w:color="auto"/>
                    <w:bottom w:val="none" w:sz="0" w:space="0" w:color="auto"/>
                    <w:right w:val="none" w:sz="0" w:space="0" w:color="auto"/>
                  </w:divBdr>
                  <w:divsChild>
                    <w:div w:id="1704624084">
                      <w:marLeft w:val="0"/>
                      <w:marRight w:val="0"/>
                      <w:marTop w:val="0"/>
                      <w:marBottom w:val="0"/>
                      <w:divBdr>
                        <w:top w:val="none" w:sz="0" w:space="0" w:color="auto"/>
                        <w:left w:val="none" w:sz="0" w:space="0" w:color="auto"/>
                        <w:bottom w:val="none" w:sz="0" w:space="0" w:color="auto"/>
                        <w:right w:val="none" w:sz="0" w:space="0" w:color="auto"/>
                      </w:divBdr>
                      <w:divsChild>
                        <w:div w:id="1537692690">
                          <w:marLeft w:val="0"/>
                          <w:marRight w:val="0"/>
                          <w:marTop w:val="0"/>
                          <w:marBottom w:val="0"/>
                          <w:divBdr>
                            <w:top w:val="none" w:sz="0" w:space="0" w:color="auto"/>
                            <w:left w:val="none" w:sz="0" w:space="0" w:color="auto"/>
                            <w:bottom w:val="none" w:sz="0" w:space="0" w:color="auto"/>
                            <w:right w:val="none" w:sz="0" w:space="0" w:color="auto"/>
                          </w:divBdr>
                          <w:divsChild>
                            <w:div w:id="100232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466883">
      <w:bodyDiv w:val="1"/>
      <w:marLeft w:val="0"/>
      <w:marRight w:val="0"/>
      <w:marTop w:val="0"/>
      <w:marBottom w:val="0"/>
      <w:divBdr>
        <w:top w:val="none" w:sz="0" w:space="0" w:color="auto"/>
        <w:left w:val="none" w:sz="0" w:space="0" w:color="auto"/>
        <w:bottom w:val="none" w:sz="0" w:space="0" w:color="auto"/>
        <w:right w:val="none" w:sz="0" w:space="0" w:color="auto"/>
      </w:divBdr>
      <w:divsChild>
        <w:div w:id="1165781369">
          <w:marLeft w:val="0"/>
          <w:marRight w:val="0"/>
          <w:marTop w:val="0"/>
          <w:marBottom w:val="0"/>
          <w:divBdr>
            <w:top w:val="none" w:sz="0" w:space="0" w:color="auto"/>
            <w:left w:val="none" w:sz="0" w:space="0" w:color="auto"/>
            <w:bottom w:val="none" w:sz="0" w:space="0" w:color="auto"/>
            <w:right w:val="none" w:sz="0" w:space="0" w:color="auto"/>
          </w:divBdr>
          <w:divsChild>
            <w:div w:id="1076786756">
              <w:marLeft w:val="0"/>
              <w:marRight w:val="0"/>
              <w:marTop w:val="0"/>
              <w:marBottom w:val="0"/>
              <w:divBdr>
                <w:top w:val="none" w:sz="0" w:space="0" w:color="auto"/>
                <w:left w:val="none" w:sz="0" w:space="0" w:color="auto"/>
                <w:bottom w:val="none" w:sz="0" w:space="0" w:color="auto"/>
                <w:right w:val="none" w:sz="0" w:space="0" w:color="auto"/>
              </w:divBdr>
              <w:divsChild>
                <w:div w:id="1475833001">
                  <w:marLeft w:val="0"/>
                  <w:marRight w:val="0"/>
                  <w:marTop w:val="0"/>
                  <w:marBottom w:val="0"/>
                  <w:divBdr>
                    <w:top w:val="none" w:sz="0" w:space="0" w:color="auto"/>
                    <w:left w:val="none" w:sz="0" w:space="0" w:color="auto"/>
                    <w:bottom w:val="none" w:sz="0" w:space="0" w:color="auto"/>
                    <w:right w:val="none" w:sz="0" w:space="0" w:color="auto"/>
                  </w:divBdr>
                  <w:divsChild>
                    <w:div w:id="1866678075">
                      <w:marLeft w:val="0"/>
                      <w:marRight w:val="0"/>
                      <w:marTop w:val="0"/>
                      <w:marBottom w:val="0"/>
                      <w:divBdr>
                        <w:top w:val="none" w:sz="0" w:space="0" w:color="auto"/>
                        <w:left w:val="none" w:sz="0" w:space="0" w:color="auto"/>
                        <w:bottom w:val="none" w:sz="0" w:space="0" w:color="auto"/>
                        <w:right w:val="none" w:sz="0" w:space="0" w:color="auto"/>
                      </w:divBdr>
                      <w:divsChild>
                        <w:div w:id="1075207741">
                          <w:marLeft w:val="0"/>
                          <w:marRight w:val="0"/>
                          <w:marTop w:val="0"/>
                          <w:marBottom w:val="0"/>
                          <w:divBdr>
                            <w:top w:val="none" w:sz="0" w:space="0" w:color="auto"/>
                            <w:left w:val="none" w:sz="0" w:space="0" w:color="auto"/>
                            <w:bottom w:val="none" w:sz="0" w:space="0" w:color="auto"/>
                            <w:right w:val="none" w:sz="0" w:space="0" w:color="auto"/>
                          </w:divBdr>
                          <w:divsChild>
                            <w:div w:id="56695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394402">
      <w:bodyDiv w:val="1"/>
      <w:marLeft w:val="0"/>
      <w:marRight w:val="0"/>
      <w:marTop w:val="0"/>
      <w:marBottom w:val="0"/>
      <w:divBdr>
        <w:top w:val="none" w:sz="0" w:space="0" w:color="auto"/>
        <w:left w:val="none" w:sz="0" w:space="0" w:color="auto"/>
        <w:bottom w:val="none" w:sz="0" w:space="0" w:color="auto"/>
        <w:right w:val="none" w:sz="0" w:space="0" w:color="auto"/>
      </w:divBdr>
    </w:div>
    <w:div w:id="1847012202">
      <w:bodyDiv w:val="1"/>
      <w:marLeft w:val="0"/>
      <w:marRight w:val="0"/>
      <w:marTop w:val="0"/>
      <w:marBottom w:val="0"/>
      <w:divBdr>
        <w:top w:val="none" w:sz="0" w:space="0" w:color="auto"/>
        <w:left w:val="none" w:sz="0" w:space="0" w:color="auto"/>
        <w:bottom w:val="none" w:sz="0" w:space="0" w:color="auto"/>
        <w:right w:val="none" w:sz="0" w:space="0" w:color="auto"/>
      </w:divBdr>
      <w:divsChild>
        <w:div w:id="517276538">
          <w:marLeft w:val="0"/>
          <w:marRight w:val="0"/>
          <w:marTop w:val="0"/>
          <w:marBottom w:val="0"/>
          <w:divBdr>
            <w:top w:val="none" w:sz="0" w:space="0" w:color="auto"/>
            <w:left w:val="none" w:sz="0" w:space="0" w:color="auto"/>
            <w:bottom w:val="none" w:sz="0" w:space="0" w:color="auto"/>
            <w:right w:val="none" w:sz="0" w:space="0" w:color="auto"/>
          </w:divBdr>
          <w:divsChild>
            <w:div w:id="596451284">
              <w:marLeft w:val="0"/>
              <w:marRight w:val="0"/>
              <w:marTop w:val="0"/>
              <w:marBottom w:val="0"/>
              <w:divBdr>
                <w:top w:val="none" w:sz="0" w:space="0" w:color="auto"/>
                <w:left w:val="none" w:sz="0" w:space="0" w:color="auto"/>
                <w:bottom w:val="none" w:sz="0" w:space="0" w:color="auto"/>
                <w:right w:val="none" w:sz="0" w:space="0" w:color="auto"/>
              </w:divBdr>
              <w:divsChild>
                <w:div w:id="1822380954">
                  <w:marLeft w:val="0"/>
                  <w:marRight w:val="0"/>
                  <w:marTop w:val="0"/>
                  <w:marBottom w:val="0"/>
                  <w:divBdr>
                    <w:top w:val="none" w:sz="0" w:space="0" w:color="auto"/>
                    <w:left w:val="none" w:sz="0" w:space="0" w:color="auto"/>
                    <w:bottom w:val="none" w:sz="0" w:space="0" w:color="auto"/>
                    <w:right w:val="none" w:sz="0" w:space="0" w:color="auto"/>
                  </w:divBdr>
                  <w:divsChild>
                    <w:div w:id="1719821689">
                      <w:marLeft w:val="0"/>
                      <w:marRight w:val="0"/>
                      <w:marTop w:val="0"/>
                      <w:marBottom w:val="0"/>
                      <w:divBdr>
                        <w:top w:val="none" w:sz="0" w:space="0" w:color="auto"/>
                        <w:left w:val="none" w:sz="0" w:space="0" w:color="auto"/>
                        <w:bottom w:val="none" w:sz="0" w:space="0" w:color="auto"/>
                        <w:right w:val="none" w:sz="0" w:space="0" w:color="auto"/>
                      </w:divBdr>
                      <w:divsChild>
                        <w:div w:id="1083720851">
                          <w:marLeft w:val="0"/>
                          <w:marRight w:val="0"/>
                          <w:marTop w:val="0"/>
                          <w:marBottom w:val="0"/>
                          <w:divBdr>
                            <w:top w:val="none" w:sz="0" w:space="0" w:color="auto"/>
                            <w:left w:val="none" w:sz="0" w:space="0" w:color="auto"/>
                            <w:bottom w:val="none" w:sz="0" w:space="0" w:color="auto"/>
                            <w:right w:val="none" w:sz="0" w:space="0" w:color="auto"/>
                          </w:divBdr>
                          <w:divsChild>
                            <w:div w:id="2964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986041">
                  <w:marLeft w:val="0"/>
                  <w:marRight w:val="0"/>
                  <w:marTop w:val="0"/>
                  <w:marBottom w:val="0"/>
                  <w:divBdr>
                    <w:top w:val="none" w:sz="0" w:space="0" w:color="auto"/>
                    <w:left w:val="none" w:sz="0" w:space="0" w:color="auto"/>
                    <w:bottom w:val="none" w:sz="0" w:space="0" w:color="auto"/>
                    <w:right w:val="none" w:sz="0" w:space="0" w:color="auto"/>
                  </w:divBdr>
                  <w:divsChild>
                    <w:div w:id="168797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170878">
      <w:bodyDiv w:val="1"/>
      <w:marLeft w:val="0"/>
      <w:marRight w:val="0"/>
      <w:marTop w:val="0"/>
      <w:marBottom w:val="0"/>
      <w:divBdr>
        <w:top w:val="none" w:sz="0" w:space="0" w:color="auto"/>
        <w:left w:val="none" w:sz="0" w:space="0" w:color="auto"/>
        <w:bottom w:val="none" w:sz="0" w:space="0" w:color="auto"/>
        <w:right w:val="none" w:sz="0" w:space="0" w:color="auto"/>
      </w:divBdr>
      <w:divsChild>
        <w:div w:id="407651392">
          <w:marLeft w:val="0"/>
          <w:marRight w:val="0"/>
          <w:marTop w:val="0"/>
          <w:marBottom w:val="0"/>
          <w:divBdr>
            <w:top w:val="none" w:sz="0" w:space="0" w:color="auto"/>
            <w:left w:val="none" w:sz="0" w:space="0" w:color="auto"/>
            <w:bottom w:val="none" w:sz="0" w:space="0" w:color="auto"/>
            <w:right w:val="none" w:sz="0" w:space="0" w:color="auto"/>
          </w:divBdr>
          <w:divsChild>
            <w:div w:id="1142044463">
              <w:marLeft w:val="0"/>
              <w:marRight w:val="0"/>
              <w:marTop w:val="0"/>
              <w:marBottom w:val="0"/>
              <w:divBdr>
                <w:top w:val="none" w:sz="0" w:space="0" w:color="auto"/>
                <w:left w:val="none" w:sz="0" w:space="0" w:color="auto"/>
                <w:bottom w:val="none" w:sz="0" w:space="0" w:color="auto"/>
                <w:right w:val="none" w:sz="0" w:space="0" w:color="auto"/>
              </w:divBdr>
              <w:divsChild>
                <w:div w:id="347684919">
                  <w:marLeft w:val="0"/>
                  <w:marRight w:val="0"/>
                  <w:marTop w:val="0"/>
                  <w:marBottom w:val="0"/>
                  <w:divBdr>
                    <w:top w:val="none" w:sz="0" w:space="0" w:color="auto"/>
                    <w:left w:val="none" w:sz="0" w:space="0" w:color="auto"/>
                    <w:bottom w:val="none" w:sz="0" w:space="0" w:color="auto"/>
                    <w:right w:val="none" w:sz="0" w:space="0" w:color="auto"/>
                  </w:divBdr>
                  <w:divsChild>
                    <w:div w:id="1559828599">
                      <w:marLeft w:val="0"/>
                      <w:marRight w:val="0"/>
                      <w:marTop w:val="0"/>
                      <w:marBottom w:val="0"/>
                      <w:divBdr>
                        <w:top w:val="none" w:sz="0" w:space="0" w:color="auto"/>
                        <w:left w:val="none" w:sz="0" w:space="0" w:color="auto"/>
                        <w:bottom w:val="none" w:sz="0" w:space="0" w:color="auto"/>
                        <w:right w:val="none" w:sz="0" w:space="0" w:color="auto"/>
                      </w:divBdr>
                      <w:divsChild>
                        <w:div w:id="2123188361">
                          <w:marLeft w:val="0"/>
                          <w:marRight w:val="0"/>
                          <w:marTop w:val="0"/>
                          <w:marBottom w:val="0"/>
                          <w:divBdr>
                            <w:top w:val="none" w:sz="0" w:space="0" w:color="auto"/>
                            <w:left w:val="none" w:sz="0" w:space="0" w:color="auto"/>
                            <w:bottom w:val="none" w:sz="0" w:space="0" w:color="auto"/>
                            <w:right w:val="none" w:sz="0" w:space="0" w:color="auto"/>
                          </w:divBdr>
                          <w:divsChild>
                            <w:div w:id="98004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786674">
                  <w:marLeft w:val="0"/>
                  <w:marRight w:val="0"/>
                  <w:marTop w:val="0"/>
                  <w:marBottom w:val="0"/>
                  <w:divBdr>
                    <w:top w:val="none" w:sz="0" w:space="0" w:color="auto"/>
                    <w:left w:val="none" w:sz="0" w:space="0" w:color="auto"/>
                    <w:bottom w:val="none" w:sz="0" w:space="0" w:color="auto"/>
                    <w:right w:val="none" w:sz="0" w:space="0" w:color="auto"/>
                  </w:divBdr>
                  <w:divsChild>
                    <w:div w:id="49954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22622">
      <w:bodyDiv w:val="1"/>
      <w:marLeft w:val="0"/>
      <w:marRight w:val="0"/>
      <w:marTop w:val="0"/>
      <w:marBottom w:val="0"/>
      <w:divBdr>
        <w:top w:val="none" w:sz="0" w:space="0" w:color="auto"/>
        <w:left w:val="none" w:sz="0" w:space="0" w:color="auto"/>
        <w:bottom w:val="none" w:sz="0" w:space="0" w:color="auto"/>
        <w:right w:val="none" w:sz="0" w:space="0" w:color="auto"/>
      </w:divBdr>
      <w:divsChild>
        <w:div w:id="1793134049">
          <w:marLeft w:val="0"/>
          <w:marRight w:val="0"/>
          <w:marTop w:val="0"/>
          <w:marBottom w:val="0"/>
          <w:divBdr>
            <w:top w:val="none" w:sz="0" w:space="0" w:color="auto"/>
            <w:left w:val="none" w:sz="0" w:space="0" w:color="auto"/>
            <w:bottom w:val="none" w:sz="0" w:space="0" w:color="auto"/>
            <w:right w:val="none" w:sz="0" w:space="0" w:color="auto"/>
          </w:divBdr>
          <w:divsChild>
            <w:div w:id="80034426">
              <w:marLeft w:val="0"/>
              <w:marRight w:val="0"/>
              <w:marTop w:val="0"/>
              <w:marBottom w:val="0"/>
              <w:divBdr>
                <w:top w:val="none" w:sz="0" w:space="0" w:color="auto"/>
                <w:left w:val="none" w:sz="0" w:space="0" w:color="auto"/>
                <w:bottom w:val="none" w:sz="0" w:space="0" w:color="auto"/>
                <w:right w:val="none" w:sz="0" w:space="0" w:color="auto"/>
              </w:divBdr>
              <w:divsChild>
                <w:div w:id="1767731143">
                  <w:marLeft w:val="0"/>
                  <w:marRight w:val="0"/>
                  <w:marTop w:val="0"/>
                  <w:marBottom w:val="0"/>
                  <w:divBdr>
                    <w:top w:val="none" w:sz="0" w:space="0" w:color="auto"/>
                    <w:left w:val="none" w:sz="0" w:space="0" w:color="auto"/>
                    <w:bottom w:val="none" w:sz="0" w:space="0" w:color="auto"/>
                    <w:right w:val="none" w:sz="0" w:space="0" w:color="auto"/>
                  </w:divBdr>
                  <w:divsChild>
                    <w:div w:id="1654944652">
                      <w:marLeft w:val="0"/>
                      <w:marRight w:val="0"/>
                      <w:marTop w:val="0"/>
                      <w:marBottom w:val="0"/>
                      <w:divBdr>
                        <w:top w:val="none" w:sz="0" w:space="0" w:color="auto"/>
                        <w:left w:val="none" w:sz="0" w:space="0" w:color="auto"/>
                        <w:bottom w:val="none" w:sz="0" w:space="0" w:color="auto"/>
                        <w:right w:val="none" w:sz="0" w:space="0" w:color="auto"/>
                      </w:divBdr>
                      <w:divsChild>
                        <w:div w:id="1946037967">
                          <w:marLeft w:val="0"/>
                          <w:marRight w:val="0"/>
                          <w:marTop w:val="0"/>
                          <w:marBottom w:val="0"/>
                          <w:divBdr>
                            <w:top w:val="none" w:sz="0" w:space="0" w:color="auto"/>
                            <w:left w:val="none" w:sz="0" w:space="0" w:color="auto"/>
                            <w:bottom w:val="none" w:sz="0" w:space="0" w:color="auto"/>
                            <w:right w:val="none" w:sz="0" w:space="0" w:color="auto"/>
                          </w:divBdr>
                          <w:divsChild>
                            <w:div w:id="140267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702568">
                  <w:marLeft w:val="0"/>
                  <w:marRight w:val="0"/>
                  <w:marTop w:val="0"/>
                  <w:marBottom w:val="0"/>
                  <w:divBdr>
                    <w:top w:val="none" w:sz="0" w:space="0" w:color="auto"/>
                    <w:left w:val="none" w:sz="0" w:space="0" w:color="auto"/>
                    <w:bottom w:val="none" w:sz="0" w:space="0" w:color="auto"/>
                    <w:right w:val="none" w:sz="0" w:space="0" w:color="auto"/>
                  </w:divBdr>
                  <w:divsChild>
                    <w:div w:id="140983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952788">
      <w:bodyDiv w:val="1"/>
      <w:marLeft w:val="0"/>
      <w:marRight w:val="0"/>
      <w:marTop w:val="0"/>
      <w:marBottom w:val="0"/>
      <w:divBdr>
        <w:top w:val="none" w:sz="0" w:space="0" w:color="auto"/>
        <w:left w:val="none" w:sz="0" w:space="0" w:color="auto"/>
        <w:bottom w:val="none" w:sz="0" w:space="0" w:color="auto"/>
        <w:right w:val="none" w:sz="0" w:space="0" w:color="auto"/>
      </w:divBdr>
      <w:divsChild>
        <w:div w:id="1482307534">
          <w:marLeft w:val="0"/>
          <w:marRight w:val="0"/>
          <w:marTop w:val="0"/>
          <w:marBottom w:val="0"/>
          <w:divBdr>
            <w:top w:val="none" w:sz="0" w:space="0" w:color="auto"/>
            <w:left w:val="none" w:sz="0" w:space="0" w:color="auto"/>
            <w:bottom w:val="none" w:sz="0" w:space="0" w:color="auto"/>
            <w:right w:val="none" w:sz="0" w:space="0" w:color="auto"/>
          </w:divBdr>
          <w:divsChild>
            <w:div w:id="379210269">
              <w:marLeft w:val="0"/>
              <w:marRight w:val="0"/>
              <w:marTop w:val="0"/>
              <w:marBottom w:val="0"/>
              <w:divBdr>
                <w:top w:val="none" w:sz="0" w:space="0" w:color="auto"/>
                <w:left w:val="none" w:sz="0" w:space="0" w:color="auto"/>
                <w:bottom w:val="none" w:sz="0" w:space="0" w:color="auto"/>
                <w:right w:val="none" w:sz="0" w:space="0" w:color="auto"/>
              </w:divBdr>
              <w:divsChild>
                <w:div w:id="1843933209">
                  <w:marLeft w:val="0"/>
                  <w:marRight w:val="0"/>
                  <w:marTop w:val="0"/>
                  <w:marBottom w:val="0"/>
                  <w:divBdr>
                    <w:top w:val="none" w:sz="0" w:space="0" w:color="auto"/>
                    <w:left w:val="none" w:sz="0" w:space="0" w:color="auto"/>
                    <w:bottom w:val="none" w:sz="0" w:space="0" w:color="auto"/>
                    <w:right w:val="none" w:sz="0" w:space="0" w:color="auto"/>
                  </w:divBdr>
                  <w:divsChild>
                    <w:div w:id="1368335318">
                      <w:marLeft w:val="0"/>
                      <w:marRight w:val="0"/>
                      <w:marTop w:val="0"/>
                      <w:marBottom w:val="0"/>
                      <w:divBdr>
                        <w:top w:val="none" w:sz="0" w:space="0" w:color="auto"/>
                        <w:left w:val="none" w:sz="0" w:space="0" w:color="auto"/>
                        <w:bottom w:val="none" w:sz="0" w:space="0" w:color="auto"/>
                        <w:right w:val="none" w:sz="0" w:space="0" w:color="auto"/>
                      </w:divBdr>
                      <w:divsChild>
                        <w:div w:id="1623920693">
                          <w:marLeft w:val="0"/>
                          <w:marRight w:val="0"/>
                          <w:marTop w:val="0"/>
                          <w:marBottom w:val="0"/>
                          <w:divBdr>
                            <w:top w:val="none" w:sz="0" w:space="0" w:color="auto"/>
                            <w:left w:val="none" w:sz="0" w:space="0" w:color="auto"/>
                            <w:bottom w:val="none" w:sz="0" w:space="0" w:color="auto"/>
                            <w:right w:val="none" w:sz="0" w:space="0" w:color="auto"/>
                          </w:divBdr>
                          <w:divsChild>
                            <w:div w:id="51223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731899">
                  <w:marLeft w:val="0"/>
                  <w:marRight w:val="0"/>
                  <w:marTop w:val="0"/>
                  <w:marBottom w:val="0"/>
                  <w:divBdr>
                    <w:top w:val="none" w:sz="0" w:space="0" w:color="auto"/>
                    <w:left w:val="none" w:sz="0" w:space="0" w:color="auto"/>
                    <w:bottom w:val="none" w:sz="0" w:space="0" w:color="auto"/>
                    <w:right w:val="none" w:sz="0" w:space="0" w:color="auto"/>
                  </w:divBdr>
                  <w:divsChild>
                    <w:div w:id="108417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image" Target="media/image8.wmf"/><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wmf"/><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oleObject" Target="embeddings/oleObject2.bin"/><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wmf"/><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oleObject" Target="embeddings/oleObject3.bin"/><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8F4A42D3-4774-4057-AAF7-9B3DC205551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5126</TotalTime>
  <Pages>5</Pages>
  <Words>1044</Words>
  <Characters>5953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howmien</dc:creator>
  <cp:lastModifiedBy>Xuân Huy Trần</cp:lastModifiedBy>
  <cp:revision>85</cp:revision>
  <cp:lastPrinted>2025-11-10T01:31:00Z</cp:lastPrinted>
  <dcterms:created xsi:type="dcterms:W3CDTF">2025-07-23T01:46:00Z</dcterms:created>
  <dcterms:modified xsi:type="dcterms:W3CDTF">2025-11-10T01:32:00Z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2057-12.2.0.21179</vt:lpwstr>
  </property>
  <property fmtid="{D5CDD505-2E9C-101B-9397-08002B2CF9AE}" pid="3" name="ICV">
    <vt:lpwstr>0712AA8B3ED344FDB0F8EB201BB19E05_13</vt:lpwstr>
  </property>
  <property fmtid="{D5CDD505-2E9C-101B-9397-08002B2CF9AE}" pid="4" name="MTWinEqns">
    <vt:bool>true</vt:bool>
  </property>
</Properties>
</file>