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F2" w:rsidRDefault="00CA3319" w:rsidP="00CA3319">
      <w:pPr>
        <w:pStyle w:val="Titre"/>
      </w:pPr>
      <w:r>
        <w:t xml:space="preserve">Documentation Développeur pour l’utilisation de </w:t>
      </w:r>
      <w:proofErr w:type="spellStart"/>
      <w:r>
        <w:t>GenGen</w:t>
      </w:r>
      <w:proofErr w:type="spellEnd"/>
    </w:p>
    <w:p w:rsidR="00CA3319" w:rsidRDefault="00CA3319" w:rsidP="00CA3319"/>
    <w:p w:rsidR="00CA3319" w:rsidRDefault="00CA3319" w:rsidP="00CA3319">
      <w:pPr>
        <w:pStyle w:val="Titre1"/>
      </w:pPr>
      <w:r>
        <w:t>Génération du MPD</w:t>
      </w:r>
    </w:p>
    <w:p w:rsidR="00CA3319" w:rsidRDefault="00CA3319" w:rsidP="00CA3319"/>
    <w:p w:rsidR="00CA3319" w:rsidRDefault="00CA3319" w:rsidP="00CA3319">
      <w:r>
        <w:t>Lors de la génération des MPD seuls les types ci-dessous doivent être utilisés :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texte avec longueur : VARCHAR2 ou VARCHAR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Booléen : TBOOL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date : TDATE</w:t>
      </w:r>
    </w:p>
    <w:p w:rsidR="00691075" w:rsidRDefault="00691075" w:rsidP="00224E78">
      <w:pPr>
        <w:pStyle w:val="Paragraphedeliste"/>
        <w:numPr>
          <w:ilvl w:val="0"/>
          <w:numId w:val="3"/>
        </w:numPr>
      </w:pPr>
      <w:r>
        <w:t>Type date</w:t>
      </w:r>
      <w:r>
        <w:t xml:space="preserve"> heure</w:t>
      </w:r>
      <w:r>
        <w:t> : TDATE</w:t>
      </w:r>
      <w:r>
        <w:t>HEURE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Identifiant séquentiel : TID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texte sans longueur : TTEXT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 xml:space="preserve">Type Numérique : NUMERIC, DECIMAL, NUMBER  (avec précision et éventuellement </w:t>
      </w:r>
      <w:proofErr w:type="spellStart"/>
      <w:r>
        <w:t>scale</w:t>
      </w:r>
      <w:proofErr w:type="spellEnd"/>
      <w:r>
        <w:t>)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PR : TPR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Image : TIMG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Fichier : TFILE</w:t>
      </w:r>
    </w:p>
    <w:p w:rsidR="00CA3319" w:rsidRDefault="00CA3319" w:rsidP="00CA3319">
      <w:pPr>
        <w:pStyle w:val="Paragraphedeliste"/>
        <w:numPr>
          <w:ilvl w:val="0"/>
          <w:numId w:val="3"/>
        </w:numPr>
      </w:pPr>
      <w:r>
        <w:t>Type Géométrie : TGEOM</w:t>
      </w:r>
    </w:p>
    <w:p w:rsidR="00CA3319" w:rsidRPr="00CA3319" w:rsidRDefault="00CA3319" w:rsidP="00CA3319">
      <w:bookmarkStart w:id="0" w:name="_GoBack"/>
      <w:bookmarkEnd w:id="0"/>
    </w:p>
    <w:sectPr w:rsidR="00CA3319" w:rsidRPr="00CA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01B95"/>
    <w:multiLevelType w:val="hybridMultilevel"/>
    <w:tmpl w:val="C39CC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64933"/>
    <w:multiLevelType w:val="hybridMultilevel"/>
    <w:tmpl w:val="BBB23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87757"/>
    <w:multiLevelType w:val="hybridMultilevel"/>
    <w:tmpl w:val="155CC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87"/>
    <w:rsid w:val="000337E5"/>
    <w:rsid w:val="004868F2"/>
    <w:rsid w:val="00691075"/>
    <w:rsid w:val="00AE3C87"/>
    <w:rsid w:val="00C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2DBF06-282C-4AC3-959D-0C038467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A3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3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A331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3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EAMS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Lecuyer Loic</dc:creator>
  <cp:keywords/>
  <dc:description/>
  <cp:lastModifiedBy>Lecuyer Loic</cp:lastModifiedBy>
  <cp:revision>3</cp:revision>
  <dcterms:created xsi:type="dcterms:W3CDTF">2015-04-02T09:35:00Z</dcterms:created>
  <dcterms:modified xsi:type="dcterms:W3CDTF">2015-04-02T10:20:00Z</dcterms:modified>
</cp:coreProperties>
</file>