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572319" w:rsidP="00BF6352">
      <w:pPr>
        <w:jc w:val="center"/>
      </w:pPr>
      <w:r>
        <w:rPr>
          <w:noProof/>
          <w:lang w:eastAsia="fr-FR"/>
        </w:rPr>
        <w:pict>
          <v:group id="Groupe 6" o:spid="_x0000_s1026" style="position:absolute;left:0;text-align:left;margin-left:-68.6pt;margin-top:-9.35pt;width:588pt;height:129pt;z-index:251680768" coordsize="74676,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IBKgMAANQKAAAOAAAAZHJzL2Uyb0RvYy54bWzsVltr2zAUfh/sPwi9r47T3GrqlKxdyqC0&#10;Ze0o7E2R5QuTJU1SYme/fkfyJekFRjrow+iLoiOd6+dzvuj0rC452jBtCiliHB4NMGKCyqQQWYy/&#10;3y8/zTAyloiEcClYjLfM4LP5xw+nlYrYUOaSJ0wjcCJMVKkY59aqKAgMzVlJzJFUTMBlKnVJLIg6&#10;CxJNKvBe8mA4GEyCSupEaUmZMXB60VziufefpozamzQ1zCIeY8jN+lX7deXWYH5KokwTlRe0TYO8&#10;IouSFAKC9q4uiCVorYtnrsqCamlkao+oLAOZpgVlvgaoJhw8qeZSy7XytWRRlakeJoD2CU6vdkuv&#10;N7caFUmMJxgJUsIn8lEZmjhsKpVFoHKp1Z261e1B1kiu3DrVpfuFQlDtUd32qLLaIgqH09FkOhkA&#10;+BTuwsnx7BgEjzvN4eM8s6P5l79YBl3gwOXXp1Mp6CGzg8n8G0x3OVHMo28cBi1Mow6mH9DPKGHI&#10;Qp0MjRq0vKaDCtn6s4Tiw+7cwOELiJ2Mh2OMXgJtPBtM4cqBNgtPwrHHrK+cREobe8lkidwmxhpa&#10;3Xcg2VwZC/CCaqfi4hrJi2RZcO4Fna3OuUYbAmOxWFyMl533R2pcoAoa4xhiOyshnX3jmgt3wvyE&#10;tfEc/E2Vfme3nDkdLr6xFDrMt4cP7mab9eEJpUxYjxOk7LWdVgqhDjFs9XdZHWLc1AEWPrIUtjcu&#10;CyG1r95T0i7t5GeXctroA+J7dbutrVe1HxkTrWSyhabQsiEgo+iygM92RYy9JRoYB8YDWNTewJJy&#10;CajLdodRLvXvl86dPnQ43GJUAYPF2PxaE80w4l8F9P5JOBo5yvPCaDwdgqD3b1b7N2JdnkvohhD4&#10;WlG/dfqWd9tUy/IByHbhosIVERRix5ha3QnntmFWoGvKFguvBjSniL0Sd4o65w5g15b39QPRqu1d&#10;N0LXsps3Ej1p4UbXWQq5WFuZFr6/HcQNri30MPuOsd6ABACkhisfk0A/7EAXh5AAoPloymGwegZ8&#10;p4H/gQb8P2zfHu9s8FZs4B8I8HTyf4ftM8+9zfZlzx67x+j8DwAAAP//AwBQSwMEFAAGAAgAAAAh&#10;ALR97qXiAAAADQEAAA8AAABkcnMvZG93bnJldi54bWxMj8FqwzAMhu+DvYPRYLfWSczWLItTStl2&#10;KoO1g7GbG6tJaCyH2E3St59zWm8S+vj1/fl6Mi0bsHeNJQnxMgKGVFrdUCXh+/C+SIE5r0ir1hJK&#10;uKKDdXF/l6tM25G+cNj7ioUQcpmSUHvfZZy7skaj3NJ2SOF2sr1RPqx9xXWvxhBuWp5E0TM3qqHw&#10;oVYdbmssz/uLkfAxqnEj4rdhdz5tr7+Hp8+fXYxSPj5Mm1dgHif/D8OsH9ShCE5HeyHtWCthEYtV&#10;Eth5SlfAZiQSaahzlJCIFwG8yPlti+IPAAD//wMAUEsBAi0AFAAGAAgAAAAhALaDOJL+AAAA4QEA&#10;ABMAAAAAAAAAAAAAAAAAAAAAAFtDb250ZW50X1R5cGVzXS54bWxQSwECLQAUAAYACAAAACEAOP0h&#10;/9YAAACUAQAACwAAAAAAAAAAAAAAAAAvAQAAX3JlbHMvLnJlbHNQSwECLQAUAAYACAAAACEA5r/S&#10;ASoDAADUCgAADgAAAAAAAAAAAAAAAAAuAgAAZHJzL2Uyb0RvYy54bWxQSwECLQAUAAYACAAAACEA&#10;tH3upeIAAAANAQAADwAAAAAAAAAAAAAAAACEBQAAZHJzL2Rvd25yZXYueG1sUEsFBgAAAAAEAAQA&#10;8wAAAJMGAAAAAA==&#10;">
            <v:shapetype id="_x0000_t202" coordsize="21600,21600" o:spt="202" path="m,l,21600r21600,l21600,xe">
              <v:stroke joinstyle="miter"/>
              <v:path gradientshapeok="t" o:connecttype="rect"/>
            </v:shapetype>
            <v:shape id="Zone de texte 4" o:spid="_x0000_s1027" type="#_x0000_t202" style="position:absolute;left:95;width:7458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rC8EA&#10;AADaAAAADwAAAGRycy9kb3ducmV2LnhtbESPQYvCMBSE7wv+h/AEb2uqiGg1iiiCe3LXKnp8NM+2&#10;2LyUJGr335uFBY/DzHzDzJetqcWDnK8sKxj0ExDEudUVFwqO2fZzAsIHZI21ZVLwSx6Wi87HHFNt&#10;n/xDj0MoRISwT1FBGUKTSunzkgz6vm2Io3e1zmCI0hVSO3xGuKnlMEnG0mDFcaHEhtYl5bfD3SjI&#10;9qevbDM54nmz/566RF5uO2+V6nXb1QxEoDa8w//tnVYwgr8r8Qb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0qwvBAAAA2gAAAA8AAAAAAAAAAAAAAAAAmAIAAGRycy9kb3du&#10;cmV2LnhtbFBLBQYAAAAABAAEAPUAAACGAwAAAAA=&#10;" fillcolor="#aad5f0" stroked="f" strokeweight=".5pt">
              <v:textbox>
                <w:txbxContent>
                  <w:p w:rsidR="00682D93" w:rsidRPr="0083001E" w:rsidRDefault="00CC513F" w:rsidP="006F385F">
                    <w:pPr>
                      <w:jc w:val="center"/>
                      <w:rPr>
                        <w:rFonts w:ascii="Brush Script MT" w:hAnsi="Brush Script MT"/>
                        <w:b/>
                        <w:color w:val="D46E4C"/>
                        <w:sz w:val="96"/>
                        <w:szCs w:val="96"/>
                      </w:rPr>
                    </w:pPr>
                    <w:r>
                      <w:rPr>
                        <w:rFonts w:ascii="Brush Script MT" w:hAnsi="Brush Script MT"/>
                        <w:b/>
                        <w:color w:val="D46E4C"/>
                        <w:sz w:val="96"/>
                        <w:szCs w:val="96"/>
                      </w:rPr>
                      <w:t>Résumé</w:t>
                    </w:r>
                    <w:r w:rsidR="00682D93" w:rsidRPr="0083001E">
                      <w:rPr>
                        <w:rFonts w:ascii="Brush Script MT" w:hAnsi="Brush Script MT"/>
                        <w:b/>
                        <w:color w:val="D46E4C"/>
                        <w:sz w:val="96"/>
                        <w:szCs w:val="96"/>
                      </w:rPr>
                      <w:t xml:space="preserve"> d</w:t>
                    </w:r>
                    <w:r>
                      <w:rPr>
                        <w:rFonts w:ascii="Brush Script MT" w:hAnsi="Brush Script MT"/>
                        <w:b/>
                        <w:color w:val="D46E4C"/>
                        <w:sz w:val="96"/>
                        <w:szCs w:val="96"/>
                      </w:rPr>
                      <w:t>u</w:t>
                    </w:r>
                    <w:r w:rsidR="00682D93" w:rsidRPr="0083001E">
                      <w:rPr>
                        <w:rFonts w:ascii="Brush Script MT" w:hAnsi="Brush Script MT"/>
                        <w:b/>
                        <w:color w:val="D46E4C"/>
                        <w:sz w:val="96"/>
                        <w:szCs w:val="96"/>
                      </w:rPr>
                      <w:t xml:space="preserve"> projet</w:t>
                    </w:r>
                    <w:r>
                      <w:rPr>
                        <w:rFonts w:ascii="Brush Script MT" w:hAnsi="Brush Script MT"/>
                        <w:b/>
                        <w:color w:val="D46E4C"/>
                        <w:sz w:val="96"/>
                        <w:szCs w:val="96"/>
                      </w:rPr>
                      <w:t> :</w:t>
                    </w:r>
                  </w:p>
                </w:txbxContent>
              </v:textbox>
            </v:shape>
            <v:shape id="Zone de texte 1" o:spid="_x0000_s1028" type="#_x0000_t202" style="position:absolute;top:8191;width:74580;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Ik8AA&#10;AADaAAAADwAAAGRycy9kb3ducmV2LnhtbERPTWvCQBC9C/0Pywi96cYeio1ugigFe9IaxR6H7DQJ&#10;yc6G3a1J/70rFHoaHu9z1vloOnEj5xvLChbzBARxaXXDlYJz8T5bgvABWWNnmRT8koc8e5qsMdV2&#10;4E+6nUIlYgj7FBXUIfSplL6syaCf2544ct/WGQwRukpqh0MMN518SZJXabDh2FBjT9uayvb0YxQU&#10;h8tHsVue8bo7HN9cIr/avbdKPU/HzQpEoDH8i//cex3nw+OVx5XZ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MIk8AAAADaAAAADwAAAAAAAAAAAAAAAACYAgAAZHJzL2Rvd25y&#10;ZXYueG1sUEsFBgAAAAAEAAQA9QAAAIUDAAAAAA==&#10;" fillcolor="#aad5f0" stroked="f" strokeweight=".5pt">
              <v:textbox>
                <w:txbxContent>
                  <w:p w:rsidR="00CC513F" w:rsidRPr="00CC513F" w:rsidRDefault="00CC513F" w:rsidP="00CC513F">
                    <w:pPr>
                      <w:jc w:val="center"/>
                      <w:rPr>
                        <w:rFonts w:ascii="Brush Script MT" w:hAnsi="Brush Script MT"/>
                        <w:b/>
                        <w:color w:val="D46E4C"/>
                        <w:sz w:val="72"/>
                        <w:szCs w:val="72"/>
                      </w:rPr>
                    </w:pPr>
                    <w:r w:rsidRPr="00CC513F">
                      <w:rPr>
                        <w:rFonts w:ascii="Brush Script MT" w:hAnsi="Brush Script MT"/>
                        <w:b/>
                        <w:color w:val="D46E4C"/>
                        <w:sz w:val="72"/>
                        <w:szCs w:val="72"/>
                      </w:rPr>
                      <w:t xml:space="preserve">Application web </w:t>
                    </w:r>
                    <w:r w:rsidRPr="00866F8F">
                      <w:rPr>
                        <w:rFonts w:ascii="Brush Script MT" w:hAnsi="Brush Script MT"/>
                        <w:b/>
                        <w:color w:val="D46E4C"/>
                        <w:sz w:val="72"/>
                        <w:szCs w:val="72"/>
                      </w:rPr>
                      <w:t>de comptabilité</w:t>
                    </w:r>
                    <w:r>
                      <w:rPr>
                        <w:rFonts w:ascii="Brush Script MT" w:hAnsi="Brush Script MT"/>
                        <w:b/>
                        <w:color w:val="D46E4C"/>
                        <w:sz w:val="72"/>
                        <w:szCs w:val="72"/>
                      </w:rPr>
                      <w:t xml:space="preserve"> pour association</w:t>
                    </w:r>
                  </w:p>
                </w:txbxContent>
              </v:textbox>
            </v:shape>
          </v:group>
        </w:pict>
      </w:r>
    </w:p>
    <w:p w:rsidR="003A1BCA" w:rsidRDefault="00572319">
      <w:r>
        <w:rPr>
          <w:noProof/>
          <w:lang w:eastAsia="fr-FR"/>
        </w:rPr>
        <w:pict>
          <v:shape id="Zone de texte 5" o:spid="_x0000_s1029"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FdmwIAAJgFAAAOAAAAZHJzL2Uyb0RvYy54bWysVE1vEzEQvSPxHyzf6SYhaUrUTRVaBSFV&#10;bUWLKnFzvHZiYXuM7WQ3/HrG3t0kFC5FXHbHnjdvPJ+XV43RZCd8UGBLOjwbUCIsh0rZdUm/Pi3f&#10;XVASIrMV02BFSfci0Kv52zeXtZuJEWxAV8ITJLFhVruSbmJ0s6IIfCMMC2fghEWlBG9YxKNfF5Vn&#10;NbIbXYwGg/OiBl85D1yEgLc3rZLOM7+Ugsd7KYOIRJcU3xbz1+fvKn2L+SWbrT1zG8W7Z7B/eIVh&#10;yqLTA9UNi4xsvfqDyijuIYCMZxxMAVIqLnIMGM1w8CKaxw1zIseCyQnukKbw/2j53e7BE1WVdEKJ&#10;ZQZL9A0LRSpBomiiIJOUotqFGSIfHWJj8xEaLHV/H/AyRd5Ib9IfYyKox2TvDwlGJsLxcjqeXAym&#10;6Imjbjwdji/wgPzF0dz5ED8JMCQJJfVYwZxYtrsNsYX2kOQtgFbVUmmdD369utae7BhWe7G4mSxz&#10;gZH9N5i2pC7p+fvJIDNbSPYttbaJR+TG6fyl2NsYsxT3WiSMtl+ExMTlULPz1LLi4J5xLmzMWUL/&#10;GZ1QEl29xrDDH1/1GuM2DrTInsHGg7FRFnyOPk/a8dnV9/7JssVjcU7iTmJsVk3umFHfAiuo9tgZ&#10;HtrxCo4vFVbvloX4wDzOEzYD7oh4jx+pAZMPnUTJBvzPv90nPLY5aimpcT5LGn5smReU6M8WB+DD&#10;cDxOA50P48l0hAd/qlmdauzWXAM2xRC3keNZTPioe1F6MM+4ShbJK6qY5ei7pLEXr2O7NXAVcbFY&#10;ZBCOsGPx1j46nqhTllNvPjXPzLuugdMU3UE/yWz2oo9bbLK0sNhGkCo3ecpzm9Uu/zj+eUy6VZX2&#10;y+k5o44Ldf4LAAD//wMAUEsDBBQABgAIAAAAIQC0CEUG5QAAAA4BAAAPAAAAZHJzL2Rvd25yZXYu&#10;eG1sTI/LTsMwEEX3SPyDNUhsUGvnUVpCnAqQukIq9LHocpq4SVR7HMVuE/4edwW7Gc3RnXPz5Wg0&#10;u6retZYkRFMBTFFpq5ZqCfvdarIA5jxShdqSkvCjHCyL+7scs8oOtFHXra9ZCCGXoYTG+y7j3JWN&#10;MuimtlMUbifbG/Rh7Wte9TiEcKN5LMQzN9hS+NBgpz4aVZ63FyPhdMDN/hO/3nXso9l58fS9XtlB&#10;yseH8e0VmFej/4Phph/UoQhOR3uhyjEtYRIlaRxYCfMkfgF2Q0QqEmDHMKXzWQq8yPn/GsUvAAAA&#10;//8DAFBLAQItABQABgAIAAAAIQC2gziS/gAAAOEBAAATAAAAAAAAAAAAAAAAAAAAAABbQ29udGVu&#10;dF9UeXBlc10ueG1sUEsBAi0AFAAGAAgAAAAhADj9If/WAAAAlAEAAAsAAAAAAAAAAAAAAAAALwEA&#10;AF9yZWxzLy5yZWxzUEsBAi0AFAAGAAgAAAAhAMDZsV2bAgAAmAUAAA4AAAAAAAAAAAAAAAAALgIA&#10;AGRycy9lMm9Eb2MueG1sUEsBAi0AFAAGAAgAAAAhALQIRQblAAAADgEAAA8AAAAAAAAAAAAAAAAA&#10;9QQAAGRycy9kb3ducmV2LnhtbFBLBQYAAAAABAAEAPMAAAAHBg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w:r>
      <w:r w:rsidR="003A1BCA">
        <w:rPr>
          <w:noProof/>
          <w:lang w:eastAsia="fr-FR"/>
        </w:rPr>
        <w:drawing>
          <wp:anchor distT="0" distB="0" distL="114300" distR="114300" simplePos="0" relativeHeight="251660288" behindDoc="0" locked="0" layoutInCell="1" allowOverlap="1">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Pr>
          <w:noProof/>
          <w:lang w:eastAsia="fr-FR"/>
        </w:rPr>
        <w:pict>
          <v:rect id="Rectangle 3" o:spid="_x0000_s1045" style="position:absolute;left:0;text-align:left;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w:r>
      <w:r w:rsidR="003A1BCA">
        <w:br w:type="page"/>
      </w:r>
    </w:p>
    <w:p w:rsidR="00B313D8" w:rsidRPr="00C347EC" w:rsidRDefault="00C347EC" w:rsidP="00C347EC">
      <w:pPr>
        <w:jc w:val="center"/>
        <w:rPr>
          <w:b/>
          <w:sz w:val="40"/>
          <w:szCs w:val="40"/>
          <w:u w:val="single" w:color="17365D" w:themeColor="text2" w:themeShade="BF"/>
        </w:rPr>
      </w:pPr>
      <w:r w:rsidRPr="00C347EC">
        <w:rPr>
          <w:b/>
          <w:sz w:val="40"/>
          <w:szCs w:val="40"/>
          <w:u w:val="single" w:color="17365D" w:themeColor="text2" w:themeShade="BF"/>
        </w:rPr>
        <w:lastRenderedPageBreak/>
        <w:t>Projet : Application web de comptabilité.</w:t>
      </w:r>
    </w:p>
    <w:p w:rsidR="00C347EC" w:rsidRDefault="00C347EC" w:rsidP="00C347EC">
      <w:pPr>
        <w:pStyle w:val="Titre1"/>
      </w:pPr>
      <w:r>
        <w:t>Résumé :</w:t>
      </w:r>
    </w:p>
    <w:p w:rsidR="00C347EC" w:rsidRDefault="00C347EC" w:rsidP="00C347EC"/>
    <w:p w:rsidR="00C347EC" w:rsidRDefault="00C347EC" w:rsidP="00C347EC">
      <w:r w:rsidRPr="00C347EC">
        <w:t>D</w:t>
      </w:r>
      <w:r w:rsidR="00F373A5">
        <w:t>epuis plusieurs années</w:t>
      </w:r>
      <w:r w:rsidR="007A65E8">
        <w:t>,</w:t>
      </w:r>
      <w:r w:rsidR="00F373A5">
        <w:t xml:space="preserve"> l’association « Ferme d’animations éducatives des rives de l’Aa » faisait sa comptabilité à la main et</w:t>
      </w:r>
      <w:r w:rsidR="00A622E1">
        <w:t>,</w:t>
      </w:r>
      <w:r w:rsidR="00F373A5">
        <w:t xml:space="preserve"> depuis deux ans</w:t>
      </w:r>
      <w:r w:rsidR="00A622E1">
        <w:t>,</w:t>
      </w:r>
      <w:r w:rsidR="00F373A5">
        <w:t xml:space="preserve"> à l’aide d’Excel. </w:t>
      </w:r>
      <w:r w:rsidR="004F1835">
        <w:t>Ce travail est effectué bénévolement et cela prend beaucoup de temps. Le souhait est de créer une application web de comptabilité afin de gagner du t</w:t>
      </w:r>
      <w:r w:rsidR="004C0DB7">
        <w:t>emps à l’avenir et d’avoir un cô</w:t>
      </w:r>
      <w:r w:rsidR="004F1835">
        <w:t>té gestion avec les listes des enfants et des bénévoles par exemple.</w:t>
      </w:r>
    </w:p>
    <w:p w:rsidR="004F1835" w:rsidRDefault="004F1835" w:rsidP="00A13091">
      <w:pPr>
        <w:pStyle w:val="Titre1"/>
      </w:pPr>
      <w:r>
        <w:t>Connexion :</w:t>
      </w:r>
    </w:p>
    <w:p w:rsidR="00A13091" w:rsidRDefault="00A13091" w:rsidP="00C347EC"/>
    <w:p w:rsidR="004F1835" w:rsidRDefault="004F1835" w:rsidP="00C347EC">
      <w:r>
        <w:t xml:space="preserve">L’application </w:t>
      </w:r>
      <w:r w:rsidR="005F0333">
        <w:t>est conçue avec une interface de co</w:t>
      </w:r>
      <w:r w:rsidR="007A65E8">
        <w:t>nnexion. Ceci permet de sécuriser</w:t>
      </w:r>
      <w:r w:rsidR="005F0333">
        <w:t xml:space="preserve"> l’accès à la comptabilité de l’association. Les personnes ayant </w:t>
      </w:r>
      <w:r w:rsidR="007A65E8">
        <w:t>l’</w:t>
      </w:r>
      <w:r w:rsidR="005F0333">
        <w:t>autorisation d’utiliser l’application auront chacun un identifiant et un mot de passe pour pouvoir entrer et utiliser l’application.</w:t>
      </w:r>
    </w:p>
    <w:p w:rsidR="00860D26" w:rsidRDefault="00660D88" w:rsidP="00C347EC">
      <w:r>
        <w:t xml:space="preserve">De plus, pour éviter toute erreur, le trésorier aura accès à l’ensemble de l’application et les autres utilisateurs auront </w:t>
      </w:r>
      <w:r w:rsidR="00D2577A">
        <w:t xml:space="preserve">un </w:t>
      </w:r>
      <w:r>
        <w:t xml:space="preserve">accès </w:t>
      </w:r>
      <w:r w:rsidR="00D2577A">
        <w:t xml:space="preserve">plus limité. </w:t>
      </w:r>
      <w:r w:rsidR="00D2711B">
        <w:t xml:space="preserve">Il </w:t>
      </w:r>
      <w:r>
        <w:t>se limitera à la lecture (impossible de modifier ou de supprimer)</w:t>
      </w:r>
      <w:r w:rsidR="00D2711B">
        <w:t xml:space="preserve"> pour la comptabilité. Pour les listes de bénévoles et des enfants, l’utilisateur pourra ajouter, supprimer ou modifier. </w:t>
      </w:r>
    </w:p>
    <w:p w:rsidR="00570762" w:rsidRDefault="00572319" w:rsidP="00C347EC">
      <w:r>
        <w:rPr>
          <w:noProof/>
          <w:lang w:eastAsia="fr-FR"/>
        </w:rPr>
        <w:pict>
          <v:group id="Groupe 17" o:spid="_x0000_s1030" style="position:absolute;left:0;text-align:left;margin-left:-12.35pt;margin-top:17pt;width:272.25pt;height:82.5pt;z-index:251683840;mso-width-relative:margin;mso-height-relative:margin" coordorigin=",1333" coordsize="34575,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eHQwMAAPAKAAAOAAAAZHJzL2Uyb0RvYy54bWzsVltr2zAUfh/sPwi9r46du6lbsvTCoLRl&#10;7SjsTZFlx8yWNEmJnf36HUm2k3Urox2UPZSCK51zdC7fOfqi49OmKtGWKV0InuDwaIAR41SkBc8T&#10;/OX+4sMMI20IT0kpOEvwjml8evL+3XEtYxaJtShTphA44TquZYLXxsg4CDRds4roIyEZB2UmVEUM&#10;bFUepIrU4L0qg2gwmAS1UKlUgjKtQXrmlfjE+c8yRs1NlmlmUJlgyM24r3Lflf0GJ8ckzhWR64K2&#10;aZAXZFGRgkPQ3tUZMQRtVPGbq6qgSmiRmSMqqkBkWUGZqwGqCQePqrlUYiNdLXlc57KHCaB9hNOL&#10;3dLr7a1CRQq9m2LESQU9cmEZAgGgU8s8BqNLJe/krWoFud/ZgptMVfY/lIIah+uux5U1BlEQDkfj&#10;KfxhREEXDkbT6bhFnq6hPftz4XA43KvO/3I86KIHNsk+p1rCKOk9Wvrf0LpbE8lcE7QFokMLqvFo&#10;fYW5RilDBqoF0MYeNGdrEUOm+SgAg7CTaxA+CdxsNp5FzgWJO/TCaDKxQodeNB9HgCT0oa+exFJp&#10;c8lEhewiwQqm3g0j2V5p4007ExuZi4uiLEFO4pKjOsHRzHbH7rUoi9Rq3Ublq2Wp0JbA5TkbTc5H&#10;yzbwgRmkUXJrzdxtawPaHvhC3crsSubDfWYZTJsbFBfC3nPWByGUMm4cVM4vWFurDBJ6zsHWfp/V&#10;cw77OrrIgpv+cFVwoTxMv6adfutSzrw9dOegbrs0zapx12zYzcFKpDsYDyU8J2lJLwpo3xXR5pYo&#10;ICGgKyBWcwOfrBTQJtGuMFoL9eNPcmsP0w5ajGogtQTr7xuiGEblJw73YB6ORpYF3QYuZQQbdahZ&#10;HWr4ploKaH0IFC6pW1p7U3bLTInqAfh3YaOCinAKsRNMjeo2S+PJFhicssXCmQHzSWKu+J2k1rlt&#10;kx3P++aBKNnOsL1N16K7eyR+NMre1p7kYrExIivcnFukPa5tB4AHLIW9BiFMniCESddwII/nEEI4&#10;CecRkCGynHnAiz0tzIazYUcL4/lg7InzjRae5JP/mRZG3ZS80cJr0YJ7NcCzyv2Utk9A+2473Dsa&#10;2T9UT34CAAD//wMAUEsDBBQABgAIAAAAIQDHSFjM4QAAAAoBAAAPAAAAZHJzL2Rvd25yZXYueG1s&#10;TI9NS8NAEIbvgv9hGcFbu0k/tInZlFLUUxFsBeltm50modnZkN0m6b93POlxmIf3fd5sPdpG9Nj5&#10;2pGCeBqBQCqcqalU8HV4m6xA+KDJ6MYRKrihh3V+f5fp1LiBPrHfh1JwCPlUK6hCaFMpfVGh1X7q&#10;WiT+nV1ndeCzK6Xp9MDhtpGzKHqSVtfEDZVucVthcdlfrYL3QQ+befza7y7n7e14WH5872JU6vFh&#10;3LyACDiGPxh+9VkdcnY6uSsZLxoFk9nimVEF8wVvYmAZJ7zlxGSSRCDzTP6fkP8AAAD//wMAUEsB&#10;Ai0AFAAGAAgAAAAhALaDOJL+AAAA4QEAABMAAAAAAAAAAAAAAAAAAAAAAFtDb250ZW50X1R5cGVz&#10;XS54bWxQSwECLQAUAAYACAAAACEAOP0h/9YAAACUAQAACwAAAAAAAAAAAAAAAAAvAQAAX3JlbHMv&#10;LnJlbHNQSwECLQAUAAYACAAAACEAByC3h0MDAADwCgAADgAAAAAAAAAAAAAAAAAuAgAAZHJzL2Uy&#10;b0RvYy54bWxQSwECLQAUAAYACAAAACEAx0hYzOEAAAAKAQAADwAAAAAAAAAAAAAAAACdBQAAZHJz&#10;L2Rvd25yZXYueG1sUEsFBgAAAAAEAAQA8wAAAKsGAAAAAA==&#10;">
            <v:shape id="Zone de texte 15" o:spid="_x0000_s1031" type="#_x0000_t202" style="position:absolute;top:8858;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B8IA&#10;AADbAAAADwAAAGRycy9kb3ducmV2LnhtbERPTWvCQBC9F/oflil4KbqpVJHoKlWoehK0Fa9jdpoN&#10;zc6m2TVJ/70rCN7m8T5ntuhsKRqqfeFYwdsgAUGcOV1wruD767M/AeEDssbSMSn4Jw+L+fPTDFPt&#10;Wt5Tcwi5iCHsU1RgQqhSKX1myKIfuIo4cj+uthgirHOpa2xjuC3lMEnG0mLBscFgRStD2e/hYhUs&#10;/9zSrI8ns1md32l/2e2aon1VqvfSfUxBBOrCQ3x3b3WcP4LbL/E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P4HwgAAANsAAAAPAAAAAAAAAAAAAAAAAJgCAABkcnMvZG93&#10;bnJldi54bWxQSwUGAAAAAAQABAD1AAAAhwMAAAAA&#10;" filled="f" strokecolor="#d46e4c" strokeweight="2.25pt">
              <v:textbox>
                <w:txbxContent>
                  <w:p w:rsidR="00866F8F" w:rsidRDefault="00866F8F" w:rsidP="00866F8F">
                    <w:pPr>
                      <w:jc w:val="center"/>
                    </w:pPr>
                    <w:r>
                      <w:t>Non connecté</w:t>
                    </w:r>
                  </w:p>
                </w:txbxContent>
              </v:textbox>
            </v:shape>
            <v:shape id="Zone de texte 16" o:spid="_x0000_s1032" type="#_x0000_t202" style="position:absolute;left:16192;top:1333;width:18383;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gcMIA&#10;AADbAAAADwAAAGRycy9kb3ducmV2LnhtbERPTWvCQBC9F/oflin0UnTTIlKim1AFW0+CtsXrmJ1m&#10;Q7OzMbsm8d+7guBtHu9z5vlga9FR6yvHCl7HCQjiwumKSwU/36vROwgfkDXWjknBmTzk2ePDHFPt&#10;et5StwuliCHsU1RgQmhSKX1hyKIfu4Y4cn+utRgibEupW+xjuK3lW5JMpcWKY4PBhpaGiv/dySpY&#10;HN3CfP7uzdfyMKHtabPpqv5Fqeen4WMGItAQ7uKbe63j/Clcf4kH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mBwwgAAANsAAAAPAAAAAAAAAAAAAAAAAJgCAABkcnMvZG93&#10;bnJldi54bWxQSwUGAAAAAAQABAD1AAAAhwMAAAAA&#10;" filled="f" strokecolor="#d46e4c" strokeweight="2.25pt">
              <v:textbox>
                <w:txbxContent>
                  <w:p w:rsidR="00B235FB" w:rsidRDefault="00B235FB" w:rsidP="00B235FB">
                    <w:pPr>
                      <w:jc w:val="center"/>
                    </w:pPr>
                    <w:r>
                      <w:t>Aucune action possible à part se connecter</w:t>
                    </w:r>
                  </w:p>
                </w:txbxContent>
              </v:textbox>
            </v:shape>
          </v:group>
        </w:pict>
      </w:r>
      <w:r w:rsidR="00866F8F">
        <w:rPr>
          <w:noProof/>
          <w:lang w:eastAsia="fr-FR"/>
        </w:rPr>
        <w:drawing>
          <wp:inline distT="0" distB="0" distL="0" distR="0">
            <wp:extent cx="942975" cy="1039856"/>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B235FB" w:rsidRDefault="00572319" w:rsidP="00C347EC">
      <w:r>
        <w:rPr>
          <w:noProof/>
          <w:lang w:eastAsia="fr-FR"/>
        </w:rPr>
        <w:pict>
          <v:group id="Groupe 455" o:spid="_x0000_s1033" style="position:absolute;left:0;text-align:left;margin-left:-28.85pt;margin-top:18.3pt;width:538.5pt;height:82.5pt;z-index:251692032" coordsize="6838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jh95AMAABgUAAAOAAAAZHJzL2Uyb0RvYy54bWzsWFtv2zYUfh/Q/0DwvdHdFyFKkSZNMCBo&#10;g6VDgb7RFGULk0iOpCOnv36HlCi7rrMiaRF0g18kXg557t850umbTduge6Z0LXiBo5MQI8apKGu+&#10;LPCfH69ezzDShvCSNIKzAj8wjd+cvfrttJM5i8VKNCVTCC7hOu9kgVfGyDwINF2xlugTIRmHzUqo&#10;lhiYqmVQKtLB7W0TxGE4CTqhSqkEZVrD6mW/ic/c/VXFqPlQVZoZ1BQYZDPuqdxzYZ/B2SnJl4rI&#10;VU0HMcgzpGhJzYHpeNUlMQStVf3NVW1NldCiMidUtIGoqpoypwNoE4V72lwrsZZOl2XeLeVoJjDt&#10;np2efS19f3+rUF0WOM0yjDhpwUmOL0N2BezTyWUOZNdK3slbNSws+5lVeVOp1r5BGbRxln0YLcs2&#10;BlFYnMyS2TwDB1DYi8J0OoWJsz1dgYO+OUdX775zMvCMAyvfKM44GeUe1Iune9rBwk9SLsmSBBT6&#10;N+VeR9Motfpb9ZMkSedee6/ngUsiS/OonpAvehsS+sdC4m5FJHORpq2vvc0gefuI+AzJi0qGDDiU&#10;oXjWm87R2qBAZvNWgJudxJ3UuYbFA7Gxa4bZLJvFLsBI7sMkmkTz2IdJPM9isOquDUgulTbXTLTI&#10;DgqsIMFd3pH7G216Uk9i+XNxVTcNrJO84agrcDzL4E4716KpS7vrJmq5uGgUuieAE5fp5F16MTDe&#10;IQNXNNxSMwcsA8Otum5kHhrWs/uDVZBYLiMcCwtpbGRCKGXceBc3HKgtVQUCPeXgQL+V6imHez08&#10;Z8HNeLituVC9mb4Wu/zLi1z19BChO3rbodksNg5RBvTQ+UKUDxAkSvTwqyW9qsF9N0SbW6IAbyEx&#10;oIaYD/CoGgFuEsMIo5VQXw6tW3qIedjFqAP8LrD+e00Uw6j5nUM2zKM0tYDvJmk2jWGidncWuzt8&#10;3V4IcH0E1UpSN7T0pvHDSon2E5Sac8sVtginwLvA1Cg/uTB9XYFiRdn5uSMDkJfE3PA7Se3l1k02&#10;PD9uPhElhxi2OfVe+Awk+V4o97T2JBfnayOq2sW5tXRv18EDgAYW814CFuaPwIIDNSsCQMhTYCHK&#10;4jQMwap76DjCAlSPBLBip3r4KPTFxyf9ERd6EPyVcWHiq8cRF14KF7ZN0gthRJo+0jvYDQjRZ6BE&#10;Mgnnc9tmAUpAa+AbyIMgMQvnk765GPunY+9Q4K+bjl8ZI4bm3Ne4Y+/wP+kdUvjyOfhNYTeehwsZ&#10;dA/Z0D0cwoUEOkH/TXHEhfBQV//fwYWxeBx7hxftHeD3k/sXMfwqs/+3dufuG2T7Q+/sHwAAAP//&#10;AwBQSwMEFAAGAAgAAAAhANNbkQriAAAACwEAAA8AAABkcnMvZG93bnJldi54bWxMj8FqwzAQRO+F&#10;/oPYQm+JpJg4rWs5hND2FApNCqU3xdrYJtbKWIrt/H2VU3tc5jHzNl9PtmUD9r5xpEDOBTCk0pmG&#10;KgVfh7fZEzAfNBndOkIFV/SwLu7vcp0ZN9InDvtQsVhCPtMK6hC6jHNf1mi1n7sOKWYn11sd4tlX&#10;3PR6jOW25QshUm51Q3Gh1h1uayzP+4tV8D7qcZPI12F3Pm2vP4flx/dOolKPD9PmBVjAKfzBcNOP&#10;6lBEp6O7kPGsVTBbrlYRVZCkKbAbIORzAuyoYCFkCrzI+f8fil8AAAD//wMAUEsBAi0AFAAGAAgA&#10;AAAhALaDOJL+AAAA4QEAABMAAAAAAAAAAAAAAAAAAAAAAFtDb250ZW50X1R5cGVzXS54bWxQSwEC&#10;LQAUAAYACAAAACEAOP0h/9YAAACUAQAACwAAAAAAAAAAAAAAAAAvAQAAX3JlbHMvLnJlbHNQSwEC&#10;LQAUAAYACAAAACEAhNI4feQDAAAYFAAADgAAAAAAAAAAAAAAAAAuAgAAZHJzL2Uyb0RvYy54bWxQ&#10;SwECLQAUAAYACAAAACEA01uRCuIAAAALAQAADwAAAAAAAAAAAAAAAAA+BgAAZHJzL2Rvd25yZXYu&#10;eG1sUEsFBgAAAAAEAAQA8wAAAE0HAAAAAA==&#10;">
            <v:group id="Groupe 27" o:spid="_x0000_s1034" style="position:absolute;width:35337;height:10477" coordorigin="-1714,1333" coordsize="35337,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Zone de texte 28" o:spid="_x0000_s1035" type="#_x0000_t202" style="position:absolute;left:-1714;top:8858;width:1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GbJMIA&#10;AADbAAAADwAAAGRycy9kb3ducmV2LnhtbERPy2rCQBTdF/yH4QrdlDqpSJGYMRihrSvBR3F7m7nN&#10;BDN30syYpH/fWRRcHs47y0fbiJ46XztW8DJLQBCXTtdcKTif3p6XIHxA1tg4JgW/5CFfTx4yTLUb&#10;+ED9MVQihrBPUYEJoU2l9KUhi37mWuLIfbvOYoiwq6TucIjhtpHzJHmVFmuODQZb2hoqr8ebVVD8&#10;uMK8f17Mx/ZrQYfbft/Xw5NSj9NxswIRaAx38b97pxXM49j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ZskwgAAANsAAAAPAAAAAAAAAAAAAAAAAJgCAABkcnMvZG93&#10;bnJldi54bWxQSwUGAAAAAAQABAD1AAAAhwMAAAAA&#10;" filled="f" strokecolor="#d46e4c" strokeweight="2.25pt">
                <v:textbox>
                  <w:txbxContent>
                    <w:p w:rsidR="00B235FB" w:rsidRDefault="00B235FB" w:rsidP="00B235FB">
                      <w:pPr>
                        <w:jc w:val="center"/>
                      </w:pPr>
                      <w:r>
                        <w:t>Utilisateur connecté</w:t>
                      </w:r>
                    </w:p>
                  </w:txbxContent>
                </v:textbox>
              </v:shape>
              <v:shape id="Zone de texte 29" o:spid="_x0000_s1036" type="#_x0000_t202" style="position:absolute;left:15240;top:1333;width:18383;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v8UA&#10;AADbAAAADwAAAGRycy9kb3ducmV2LnhtbESPT2vCQBTE74V+h+UJvZRmo0ix0VWq0D8nQW3x+sw+&#10;s8Hs25hdk/jtuwXB4zAzv2Fmi95WoqXGl44VDJMUBHHudMmFgp/dx8sEhA/IGivHpOBKHhbzx4cZ&#10;Ztp1vKF2GwoRIewzVGBCqDMpfW7Iok9cTRy9o2sshiibQuoGuwi3lRyl6au0WHJcMFjTylB+2l6s&#10;guXZLc3n7958rQ5j2lzW67bsnpV6GvTvUxCB+nAP39rfWsHoDf6/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T6/xQAAANsAAAAPAAAAAAAAAAAAAAAAAJgCAABkcnMv&#10;ZG93bnJldi54bWxQSwUGAAAAAAQABAD1AAAAigMAAAAA&#10;" filled="f" strokecolor="#d46e4c" strokeweight="2.25pt">
                <v:textbox>
                  <w:txbxContent>
                    <w:p w:rsidR="00B235FB" w:rsidRDefault="00860D26" w:rsidP="00B235FB">
                      <w:pPr>
                        <w:jc w:val="center"/>
                      </w:pPr>
                      <w:r>
                        <w:t>Ajouter, modifier et supprimer pour les listes des bénévoles et des enfants.</w:t>
                      </w:r>
                    </w:p>
                  </w:txbxContent>
                </v:textbox>
              </v:shape>
            </v:group>
            <v:shape id="Zone de texte 448" o:spid="_x0000_s1037" type="#_x0000_t202" style="position:absolute;left:36099;top:952;width:1838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QOMMA&#10;AADcAAAADwAAAGRycy9kb3ducmV2LnhtbERPy2rCQBTdF/yH4QrdFJ1YQpHoJKjQx0rQKm5vM7eZ&#10;YOZOzIxJ+vedRaHLw3mvi9E2oqfO144VLOYJCOLS6ZorBafP19kShA/IGhvHpOCHPBT55GGNmXYD&#10;H6g/hkrEEPYZKjAhtJmUvjRk0c9dSxy5b9dZDBF2ldQdDjHcNvI5SV6kxZpjg8GWdobK6/FuFWxv&#10;bmvezhfzvvtK6XDf7/t6eFLqcTpuViACjeFf/Of+0ArSNK6NZ+IR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QOMMAAADcAAAADwAAAAAAAAAAAAAAAACYAgAAZHJzL2Rv&#10;d25yZXYueG1sUEsFBgAAAAAEAAQA9QAAAIgDAAAAAA==&#10;" filled="f" strokecolor="#d46e4c" strokeweight="2.25pt">
              <v:textbox>
                <w:txbxContent>
                  <w:p w:rsidR="00860D26" w:rsidRDefault="00860D26" w:rsidP="00860D26">
                    <w:pPr>
                      <w:jc w:val="center"/>
                    </w:pPr>
                    <w:r>
                      <w:t xml:space="preserve">Possibilité d’imprimer ou </w:t>
                    </w:r>
                    <w:r w:rsidR="00A622E1">
                      <w:t>d’</w:t>
                    </w:r>
                    <w:r>
                      <w:t>exporter les documents.</w:t>
                    </w:r>
                  </w:p>
                </w:txbxContent>
              </v:textbox>
            </v:shape>
            <v:shape id="Zone de texte 449" o:spid="_x0000_s1038" type="#_x0000_t202" style="position:absolute;left:55245;top:952;width:1314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1o8YA&#10;AADcAAAADwAAAGRycy9kb3ducmV2LnhtbESPT2vCQBTE74V+h+UVeim6aQlFo6tUodWT4D+8PrPP&#10;bGj2bZpdk/jtu0Khx2FmfsNM572tREuNLx0reB0mIIhzp0suFBz2n4MRCB+QNVaOScGNPMxnjw9T&#10;zLTreEvtLhQiQthnqMCEUGdS+tyQRT90NXH0Lq6xGKJsCqkb7CLcVvItSd6lxZLjgsGaloby793V&#10;Klj8uIX5Op7ManlOaXvdbNqye1Hq+an/mIAI1If/8F97rRWk6Rju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V1o8YAAADcAAAADwAAAAAAAAAAAAAAAACYAgAAZHJz&#10;L2Rvd25yZXYueG1sUEsFBgAAAAAEAAQA9QAAAIsDAAAAAA==&#10;" filled="f" strokecolor="#d46e4c" strokeweight="2.25pt">
              <v:textbox>
                <w:txbxContent>
                  <w:p w:rsidR="00860D26" w:rsidRDefault="00860D26" w:rsidP="00860D26">
                    <w:pPr>
                      <w:jc w:val="center"/>
                    </w:pPr>
                    <w:r>
                      <w:t>Lecture seule pour le reste de l’application.</w:t>
                    </w:r>
                  </w:p>
                </w:txbxContent>
              </v:textbox>
            </v:shape>
          </v:group>
        </w:pict>
      </w:r>
      <w:r w:rsidR="00B235FB">
        <w:rPr>
          <w:noProof/>
          <w:lang w:eastAsia="fr-FR"/>
        </w:rPr>
        <w:drawing>
          <wp:inline distT="0" distB="0" distL="0" distR="0">
            <wp:extent cx="942975" cy="1039856"/>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860D26" w:rsidRDefault="00572319" w:rsidP="00C347EC">
      <w:r>
        <w:rPr>
          <w:noProof/>
          <w:lang w:eastAsia="fr-FR"/>
        </w:rPr>
        <w:lastRenderedPageBreak/>
        <w:pict>
          <v:group id="Groupe 460" o:spid="_x0000_s1039" style="position:absolute;left:0;text-align:left;margin-left:-28.85pt;margin-top:17.65pt;width:538.5pt;height:85.5pt;z-index:251694080;mso-height-relative:margin" coordorigin=",-380" coordsize="68389,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F3AgQAACwUAAAOAAAAZHJzL2Uyb0RvYy54bWzsWN9v2zYQfh/Q/4HQe2LJlmRJiFKkSRMM&#10;CNpgaVFgbzRF2cIkkiPpyNlfvyMpyl5qo0iGBkHhF5s/jry7744fjzp7v+la9EClajgrg+g0DBBl&#10;hFcNW5bB1y/XJ1mAlMaswi1ntAweqQren7/77awXBZ3yFW8rKhFswlTRizJYaS2KyUSRFe2wOuWC&#10;Mpisueywhq5cTiqJe9i9ayfTMEwnPZeVkJxQpWD0yk0G53b/uqZEf65rRTVqywBs0/ZX2t+F+Z2c&#10;n+FiKbFYNWQwA7/Aig43DJSOW11hjdFaNt9t1TVEcsVrfUp4N+F13RBqfQBvovCJNzeSr4X1ZVn0&#10;SzHCBNA+wenF25JPD3cSNVUZxCngw3AHQbJ6KTIjgE8vlgWI3UhxL+7kMLB0PePyppad+Qdn0MYi&#10;+zgiSzcaERhMs1mWJ6CAwFwUZkkWZw57soIAbdedzLIwH6c+/mD5xGufGCNHm8bOaPzoY/ydj/GL&#10;fZxmyTx1Xng/Z8lsNp8n3s8oj+Z2f1yMfp5E8yg2UBgk0iifJh4I7+2eTazMQW/h6Khtdqj/lx33&#10;KyyoTTplwj4iB0657PgTDjKqKNLgtEkSa1svrLTJEKQ3HzjEPHLAqkLB4J5E2QUig4zwQHgsHThD&#10;zkzzZAq4QvaNKOBCSKVvKO+QaZSBhNNuDyF+uFXaiXoRo5/x66ZtYRwXLUN9GZgAJnaF4m1TmVkz&#10;qeRycdlK9ICBNK7i9GN8OSjeEQMzWmakqWWZQaGBwblrW/qxpU7dH7SGU2aPh1Vh+I2OSjAhlGkL&#10;mN0XpI1UDQY9Z+Egv7XqOYudH14zZ3pc3DWMSwfTf82u/vIm104eorPjt2nqzWJj6SX32bDg1SMk&#10;ieSOi5Ug1w2E7xYrfYclkC9EHC4U/Rl+6pZDmPjQCtCKy3/2jRt5yHqYDVAPZF4G6u81ljRA7e8M&#10;zkMexTFsq20nTuZT6MjdmcXuDFt3lxxCH8HVJYhtGnnd+mYtefcN7p0LoxWmMCOguwyIlr5zqd0l&#10;AzcXoRcXVgwYX2B9y+4FMZubMJn0/LL5hqUYctgcqk/cn0FcPEllJ2tWMn6x1rxubJ4bpB2uQwSA&#10;Dwz3vQoxpIeIwXKjMQJo5DnEECXTOAwB1ycMORIDXCYzYIvhMjEke2SGwpZMhyjlLTNDNFQZPoWP&#10;1PDzqWFbL70aTcwP0cTc3wzPpIlZGua5qbWAJqA6gJLKXu17WQKKytTVF8fy4WDd8aZJYqwmj/XD&#10;L1Y/wBeC/Q8L+wx8Qf2QQP2QDPXD7ntyZIYZlIM7j9EY3h5Dge/fsv7ZcHxZuGfUm6YGG7xtCXys&#10;H16pfoBPUvY5Pnw+M9+8dvv2KbL9yHf+LwAAAP//AwBQSwMEFAAGAAgAAAAhAKhs/NDiAAAACwEA&#10;AA8AAABkcnMvZG93bnJldi54bWxMj8FKw0AQhu+C77CM4K3dTUNajdmUUtRTEWwF8TZNpklodjZk&#10;t0n69m5PepthPv75/mw9mVYM1LvGsoZorkAQF7ZsuNLwdXibPYFwHrnE1jJpuJKDdX5/l2Fa2pE/&#10;adj7SoQQdilqqL3vUildUZNBN7cdcbidbG/Qh7WvZNnjGMJNKxdKLaXBhsOHGjva1lSc9xej4X3E&#10;cRNHr8PufNpefw7Jx/cuIq0fH6bNCwhPk/+D4aYf1CEPTkd74dKJVsMsWa0CqiFOYhA3QEXPYTpq&#10;WKhlDDLP5P8O+S8AAAD//wMAUEsBAi0AFAAGAAgAAAAhALaDOJL+AAAA4QEAABMAAAAAAAAAAAAA&#10;AAAAAAAAAFtDb250ZW50X1R5cGVzXS54bWxQSwECLQAUAAYACAAAACEAOP0h/9YAAACUAQAACwAA&#10;AAAAAAAAAAAAAAAvAQAAX3JlbHMvLnJlbHNQSwECLQAUAAYACAAAACEApp6RdwIEAAAsFAAADgAA&#10;AAAAAAAAAAAAAAAuAgAAZHJzL2Uyb0RvYy54bWxQSwECLQAUAAYACAAAACEAqGz80OIAAAALAQAA&#10;DwAAAAAAAAAAAAAAAABcBgAAZHJzL2Rvd25yZXYueG1sUEsFBgAAAAAEAAQA8wAAAGsHAAAAAA==&#10;">
            <v:group id="Groupe 464" o:spid="_x0000_s1040" style="position:absolute;top:285;width:35337;height:10192" coordorigin="-1714,1619" coordsize="35337,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Zone de texte 465" o:spid="_x0000_s1041" type="#_x0000_t202" style="position:absolute;left:-1714;top:8858;width:1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jxsUA&#10;AADcAAAADwAAAGRycy9kb3ducmV2LnhtbESPQWvCQBSE74X+h+UJvRTdtKhI6ipVaPUkaBWvz+xr&#10;Nph9m2bXJP57VxB6HGbmG2Y672wpGqp94VjB2yABQZw5XXCuYP/z1Z+A8AFZY+mYFFzJw3z2/DTF&#10;VLuWt9TsQi4ihH2KCkwIVSqlzwxZ9ANXEUfv19UWQ5R1LnWNbYTbUr4nyVhaLDguGKxoaSg77y5W&#10;weLPLcz34WhWy9OQtpfNpinaV6Veet3nB4hAXfgPP9prrWA4Hs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SPGxQAAANwAAAAPAAAAAAAAAAAAAAAAAJgCAABkcnMv&#10;ZG93bnJldi54bWxQSwUGAAAAAAQABAD1AAAAigMAAAAA&#10;" filled="f" strokecolor="#d46e4c" strokeweight="2.25pt">
                <v:textbox>
                  <w:txbxContent>
                    <w:p w:rsidR="00860D26" w:rsidRDefault="00570762" w:rsidP="00860D26">
                      <w:pPr>
                        <w:jc w:val="center"/>
                      </w:pPr>
                      <w:r>
                        <w:t xml:space="preserve">Trésorier </w:t>
                      </w:r>
                      <w:r w:rsidR="00860D26">
                        <w:t>connecté</w:t>
                      </w:r>
                    </w:p>
                  </w:txbxContent>
                </v:textbox>
              </v:shape>
              <v:shape id="Zone de texte 466" o:spid="_x0000_s1042" type="#_x0000_t202" style="position:absolute;left:15240;top:1619;width:18383;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scUA&#10;AADcAAAADwAAAGRycy9kb3ducmV2LnhtbESPQWvCQBSE7wX/w/KEXopuWiRIdJUqaHsStIrXZ/aZ&#10;Dc2+TbNrEv+9Wyj0OMzMN8x82dtKtNT40rGC13ECgjh3uuRCwfFrM5qC8AFZY+WYFNzJw3IxeJpj&#10;pl3He2oPoRARwj5DBSaEOpPS54Ys+rGriaN3dY3FEGVTSN1gF+G2km9JkkqLJccFgzWtDeXfh5tV&#10;sPpxK7M9nc3H+jKh/W23a8vuRannYf8+AxGoD//hv/anVjBJU/g9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72xxQAAANwAAAAPAAAAAAAAAAAAAAAAAJgCAABkcnMv&#10;ZG93bnJldi54bWxQSwUGAAAAAAQABAD1AAAAigMAAAAA&#10;" filled="f" strokecolor="#d46e4c" strokeweight="2.25pt">
                <v:textbox>
                  <w:txbxContent>
                    <w:p w:rsidR="00860D26" w:rsidRDefault="00860D26" w:rsidP="00860D26">
                      <w:pPr>
                        <w:jc w:val="center"/>
                      </w:pPr>
                      <w:r>
                        <w:t xml:space="preserve">Ajouter, modifier et supprimer pour </w:t>
                      </w:r>
                      <w:r w:rsidR="00570762">
                        <w:t>toutes les listes et pour la comptabilité.</w:t>
                      </w:r>
                    </w:p>
                  </w:txbxContent>
                </v:textbox>
              </v:shape>
            </v:group>
            <v:shape id="Zone de texte 467" o:spid="_x0000_s1043" type="#_x0000_t202" style="position:absolute;left:36099;top:952;width:1838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YKsUA&#10;AADcAAAADwAAAGRycy9kb3ducmV2LnhtbESPQWvCQBSE74L/YXmCF9FNRaxEV6lCtSdBW/H6zL5m&#10;Q7Nv0+yapP++WxB6HGbmG2a16WwpGqp94VjB0yQBQZw5XXCu4OP9dbwA4QOyxtIxKfghD5t1v7fC&#10;VLuWT9ScQy4ihH2KCkwIVSqlzwxZ9BNXEUfv09UWQ5R1LnWNbYTbUk6TZC4tFhwXDFa0M5R9ne9W&#10;wfbbbc3+cjWH3W1Gp/vx2BTtSKnhoHtZggjUhf/wo/2mFczmz/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xgqxQAAANwAAAAPAAAAAAAAAAAAAAAAAJgCAABkcnMv&#10;ZG93bnJldi54bWxQSwUGAAAAAAQABAD1AAAAigMAAAAA&#10;" filled="f" strokecolor="#d46e4c" strokeweight="2.25pt">
              <v:textbox>
                <w:txbxContent>
                  <w:p w:rsidR="00860D26" w:rsidRDefault="00860D26" w:rsidP="00860D26">
                    <w:pPr>
                      <w:jc w:val="center"/>
                    </w:pPr>
                    <w:r>
                      <w:t>Possibilité d’imprimer ou exporter les documents.</w:t>
                    </w:r>
                  </w:p>
                </w:txbxContent>
              </v:textbox>
            </v:shape>
            <v:shape id="Zone de texte 468" o:spid="_x0000_s1044" type="#_x0000_t202" style="position:absolute;left:55245;top:-380;width:13144;height:10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MWMIA&#10;AADcAAAADwAAAGRycy9kb3ducmV2LnhtbERPy2rCQBTdC/2H4Ra6EZ20iEh0DI3Qx0rwhdtr5poJ&#10;Zu6kmTFJ/76zKLg8nPcqG2wtOmp95VjB6zQBQVw4XXGp4Hj4mCxA+ICssXZMCn7JQ7Z+Gq0w1a7n&#10;HXX7UIoYwj5FBSaEJpXSF4Ys+qlriCN3da3FEGFbSt1iH8NtLd+SZC4tVhwbDDa0MVTc9nerIP9x&#10;ufk8nc3X5jKj3X277ap+rNTL8/C+BBFoCA/xv/tbK5jN49p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xYwgAAANwAAAAPAAAAAAAAAAAAAAAAAJgCAABkcnMvZG93&#10;bnJldi54bWxQSwUGAAAAAAQABAD1AAAAhwMAAAAA&#10;" filled="f" strokecolor="#d46e4c" strokeweight="2.25pt">
              <v:textbox>
                <w:txbxContent>
                  <w:p w:rsidR="00860D26" w:rsidRDefault="00570762" w:rsidP="00860D26">
                    <w:pPr>
                      <w:jc w:val="center"/>
                    </w:pPr>
                    <w:r>
                      <w:t>Accès à toutes les fonctionnalités de l’application.</w:t>
                    </w:r>
                  </w:p>
                </w:txbxContent>
              </v:textbox>
            </v:shape>
          </v:group>
        </w:pict>
      </w:r>
      <w:r w:rsidR="00860D26">
        <w:rPr>
          <w:noProof/>
          <w:lang w:eastAsia="fr-FR"/>
        </w:rPr>
        <w:drawing>
          <wp:inline distT="0" distB="0" distL="0" distR="0">
            <wp:extent cx="942975" cy="1039856"/>
            <wp:effectExtent l="0" t="0" r="0" b="8255"/>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570762" w:rsidRDefault="00570762" w:rsidP="00571F95">
      <w:pPr>
        <w:pStyle w:val="Titre1"/>
      </w:pPr>
      <w:r>
        <w:t>La comptabilité :</w:t>
      </w:r>
    </w:p>
    <w:p w:rsidR="00571F95" w:rsidRPr="00571F95" w:rsidRDefault="00571F95" w:rsidP="00571F95">
      <w:pPr>
        <w:rPr>
          <w:lang w:eastAsia="fr-FR"/>
        </w:rPr>
      </w:pPr>
    </w:p>
    <w:p w:rsidR="00571F95" w:rsidRDefault="00C73840" w:rsidP="00C347EC">
      <w:r>
        <w:t xml:space="preserve">Toutes les écritures sont enregistrées dans la même table en base de données. Cependant, </w:t>
      </w:r>
      <w:r w:rsidR="00571F95">
        <w:t xml:space="preserve">elles sont associées à un type (charges, recettes, banque, caisse), ce qui permet d’afficher et d’enregistrer les écritures en fonction de son type et de l’année. Pour enregistrer une écriture, il faut remplir les lignes d’écriture tout en respectant les règles de comptabilité, comme l’égalité entre le débit et le crédit avant la validation de l’écriture. </w:t>
      </w:r>
      <w:r w:rsidR="00D2577A">
        <w:t xml:space="preserve">Il sera possible d’exporter ou </w:t>
      </w:r>
      <w:r w:rsidR="0068220E">
        <w:t>d’</w:t>
      </w:r>
      <w:r w:rsidR="00D2577A">
        <w:t>imprimer des documents</w:t>
      </w:r>
      <w:r w:rsidR="0068220E">
        <w:t xml:space="preserve"> concernant la comptabilité ou l</w:t>
      </w:r>
      <w:r w:rsidR="00D2577A">
        <w:t>es listes.</w:t>
      </w:r>
    </w:p>
    <w:p w:rsidR="00D2577A" w:rsidRDefault="00D2577A" w:rsidP="00D2577A">
      <w:pPr>
        <w:pStyle w:val="Titre1"/>
      </w:pPr>
      <w:r>
        <w:t>Justificatifs</w:t>
      </w:r>
    </w:p>
    <w:p w:rsidR="00D2577A" w:rsidRDefault="00D2577A" w:rsidP="00D2577A">
      <w:pPr>
        <w:rPr>
          <w:lang w:eastAsia="fr-FR"/>
        </w:rPr>
      </w:pPr>
    </w:p>
    <w:p w:rsidR="00D2577A" w:rsidRDefault="007A65E8" w:rsidP="00C347EC">
      <w:r>
        <w:t>Il faut que l’application conserve les justificatifs (les factures). Ils seront enregistrés directement lors de l’ajout d’une écriture</w:t>
      </w:r>
      <w:r w:rsidR="00572319">
        <w:t xml:space="preserve"> (photo, </w:t>
      </w:r>
      <w:proofErr w:type="gramStart"/>
      <w:r w:rsidR="00572319">
        <w:t>scan ..</w:t>
      </w:r>
      <w:proofErr w:type="gramEnd"/>
      <w:r w:rsidR="00572319">
        <w:t>)</w:t>
      </w:r>
      <w:bookmarkStart w:id="0" w:name="_GoBack"/>
      <w:bookmarkEnd w:id="0"/>
      <w:r>
        <w:t>. Ils doivent être consultables à tout moment par l’utilisateur.</w:t>
      </w:r>
    </w:p>
    <w:p w:rsidR="00571F95" w:rsidRPr="00C347EC" w:rsidRDefault="00571F95" w:rsidP="00C347EC"/>
    <w:sectPr w:rsidR="00571F95" w:rsidRPr="00C347EC" w:rsidSect="00DD6570">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4BD" w:rsidRDefault="00A654BD" w:rsidP="00D173ED">
      <w:pPr>
        <w:spacing w:after="0" w:line="240" w:lineRule="auto"/>
      </w:pPr>
      <w:r>
        <w:separator/>
      </w:r>
    </w:p>
  </w:endnote>
  <w:endnote w:type="continuationSeparator" w:id="0">
    <w:p w:rsidR="00A654BD" w:rsidRDefault="00A654BD"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572319">
    <w:pPr>
      <w:pStyle w:val="Pieddepage"/>
    </w:pPr>
    <w:r>
      <w:rPr>
        <w:noProof/>
        <w:lang w:eastAsia="fr-FR"/>
      </w:rPr>
      <w:pict>
        <v:shapetype id="_x0000_t202" coordsize="21600,21600" o:spt="202" path="m,l,21600r21600,l21600,xe">
          <v:stroke joinstyle="miter"/>
          <v:path gradientshapeok="t" o:connecttype="rect"/>
        </v:shapetype>
        <v:shape id="Zone de texte 26" o:spid="_x0000_s2052"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347EC" w:rsidRDefault="00C347EC" w:rsidP="00CD7F2B">
                <w:pPr>
                  <w:jc w:val="center"/>
                  <w:rPr>
                    <w:sz w:val="40"/>
                    <w:szCs w:val="40"/>
                  </w:rPr>
                </w:pPr>
                <w:r w:rsidRPr="00C347EC">
                  <w:rPr>
                    <w:rFonts w:asciiTheme="majorHAnsi" w:eastAsiaTheme="majorEastAsia" w:hAnsiTheme="majorHAnsi" w:cstheme="majorBidi"/>
                    <w:sz w:val="40"/>
                    <w:szCs w:val="40"/>
                  </w:rPr>
                  <w:t xml:space="preserve">~ </w:t>
                </w:r>
                <w:r w:rsidR="005461F2" w:rsidRPr="00C347EC">
                  <w:rPr>
                    <w:rFonts w:asciiTheme="minorHAnsi" w:eastAsiaTheme="minorEastAsia" w:hAnsiTheme="minorHAnsi"/>
                    <w:sz w:val="40"/>
                    <w:szCs w:val="40"/>
                  </w:rPr>
                  <w:fldChar w:fldCharType="begin"/>
                </w:r>
                <w:r w:rsidRPr="00C347EC">
                  <w:rPr>
                    <w:sz w:val="40"/>
                    <w:szCs w:val="40"/>
                  </w:rPr>
                  <w:instrText>PAGE    \* MERGEFORMAT</w:instrText>
                </w:r>
                <w:r w:rsidR="005461F2" w:rsidRPr="00C347EC">
                  <w:rPr>
                    <w:rFonts w:asciiTheme="minorHAnsi" w:eastAsiaTheme="minorEastAsia" w:hAnsiTheme="minorHAnsi"/>
                    <w:sz w:val="40"/>
                    <w:szCs w:val="40"/>
                  </w:rPr>
                  <w:fldChar w:fldCharType="separate"/>
                </w:r>
                <w:r w:rsidR="00572319" w:rsidRPr="00572319">
                  <w:rPr>
                    <w:rFonts w:asciiTheme="majorHAnsi" w:eastAsiaTheme="majorEastAsia" w:hAnsiTheme="majorHAnsi" w:cstheme="majorBidi"/>
                    <w:noProof/>
                    <w:sz w:val="40"/>
                    <w:szCs w:val="40"/>
                  </w:rPr>
                  <w:t>2</w:t>
                </w:r>
                <w:r w:rsidR="005461F2" w:rsidRPr="00C347EC">
                  <w:rPr>
                    <w:rFonts w:asciiTheme="majorHAnsi" w:eastAsiaTheme="majorEastAsia" w:hAnsiTheme="majorHAnsi" w:cstheme="majorBidi"/>
                    <w:sz w:val="40"/>
                    <w:szCs w:val="40"/>
                  </w:rPr>
                  <w:fldChar w:fldCharType="end"/>
                </w:r>
                <w:r w:rsidRPr="00C347EC">
                  <w:rPr>
                    <w:rFonts w:asciiTheme="majorHAnsi" w:eastAsiaTheme="majorEastAsia" w:hAnsiTheme="majorHAnsi" w:cstheme="majorBidi"/>
                    <w:sz w:val="40"/>
                    <w:szCs w:val="40"/>
                  </w:rPr>
                  <w:t xml:space="preserve"> ~</w:t>
                </w:r>
              </w:p>
            </w:txbxContent>
          </v:textbox>
        </v:shape>
      </w:pict>
    </w:r>
    <w:r>
      <w:rPr>
        <w:noProof/>
        <w:lang w:eastAsia="fr-FR"/>
      </w:rPr>
      <w:pict>
        <v:oval id="Ellipse 25" o:spid="_x0000_s2051" style="position:absolute;left:0;text-align:left;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w:r>
    <w:r>
      <w:rPr>
        <w:noProof/>
        <w:lang w:eastAsia="fr-FR"/>
      </w:rPr>
      <w:pict>
        <v:rect id="Rectangle 23" o:spid="_x0000_s2050" style="position:absolute;left:0;text-align:left;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2129206072"/>
      <w:docPartObj>
        <w:docPartGallery w:val="Page Numbers (Bottom of Page)"/>
        <w:docPartUnique/>
      </w:docPartObj>
    </w:sdtPr>
    <w:sdtEndPr/>
    <w:sdtContent>
      <w:sdt>
        <w:sdtPr>
          <w:rPr>
            <w:rFonts w:asciiTheme="majorHAnsi" w:eastAsiaTheme="majorEastAsia" w:hAnsiTheme="majorHAnsi" w:cstheme="majorBidi"/>
          </w:rPr>
          <w:id w:val="-1893568301"/>
          <w:docPartObj>
            <w:docPartGallery w:val="Page Numbers (Margins)"/>
            <w:docPartUnique/>
          </w:docPartObj>
        </w:sdtPr>
        <w:sdtEndPr/>
        <w:sdtContent>
          <w:p w:rsidR="00682D93" w:rsidRDefault="00572319">
            <w:pPr>
              <w:rPr>
                <w:rFonts w:asciiTheme="majorHAnsi" w:eastAsiaTheme="majorEastAsia" w:hAnsiTheme="majorHAnsi" w:cstheme="majorBidi"/>
              </w:rPr>
            </w:pPr>
            <w:r>
              <w:rPr>
                <w:rFonts w:asciiTheme="majorHAnsi" w:eastAsiaTheme="majorEastAsia" w:hAnsiTheme="majorHAnsi" w:cstheme="majorBidi"/>
                <w:noProof/>
                <w:lang w:eastAsia="fr-FR"/>
              </w:rPr>
              <w:pict>
                <v:oval id="Ellipse 10" o:spid="_x0000_s2049"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5461F2">
                        <w:pPr>
                          <w:pStyle w:val="Pieddepage"/>
                          <w:jc w:val="center"/>
                          <w:rPr>
                            <w:b/>
                            <w:bCs/>
                            <w:color w:val="FFFFFF" w:themeColor="background1"/>
                            <w:sz w:val="32"/>
                            <w:szCs w:val="32"/>
                          </w:rPr>
                        </w:pPr>
                        <w:r>
                          <w:rPr>
                            <w:sz w:val="22"/>
                            <w:szCs w:val="21"/>
                          </w:rPr>
                          <w:fldChar w:fldCharType="begin"/>
                        </w:r>
                        <w:r w:rsidR="00682D93">
                          <w:instrText>PAGE    \* MERGEFORMAT</w:instrText>
                        </w:r>
                        <w:r>
                          <w:rPr>
                            <w:sz w:val="22"/>
                            <w:szCs w:val="21"/>
                          </w:rPr>
                          <w:fldChar w:fldCharType="separate"/>
                        </w:r>
                        <w:r w:rsidR="00572319" w:rsidRPr="00572319">
                          <w:rPr>
                            <w:b/>
                            <w:bCs/>
                            <w:noProof/>
                            <w:color w:val="FFFFFF" w:themeColor="background1"/>
                            <w:sz w:val="32"/>
                            <w:szCs w:val="32"/>
                          </w:rPr>
                          <w:t>0</w:t>
                        </w:r>
                        <w:r>
                          <w:rPr>
                            <w:b/>
                            <w:bCs/>
                            <w:color w:val="FFFFFF" w:themeColor="background1"/>
                            <w:sz w:val="32"/>
                            <w:szCs w:val="32"/>
                          </w:rPr>
                          <w:fldChar w:fldCharType="end"/>
                        </w:r>
                      </w:p>
                    </w:txbxContent>
                  </v:textbox>
                  <w10:wrap anchorx="margin" anchory="margin"/>
                </v:oval>
              </w:pic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4BD" w:rsidRDefault="00A654BD" w:rsidP="00D173ED">
      <w:pPr>
        <w:spacing w:after="0" w:line="240" w:lineRule="auto"/>
      </w:pPr>
      <w:r>
        <w:separator/>
      </w:r>
    </w:p>
  </w:footnote>
  <w:footnote w:type="continuationSeparator" w:id="0">
    <w:p w:rsidR="00A654BD" w:rsidRDefault="00A654BD"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simplePos x="0" y="0"/>
          <wp:positionH relativeFrom="column">
            <wp:posOffset>-429895</wp:posOffset>
          </wp:positionH>
          <wp:positionV relativeFrom="paragraph">
            <wp:posOffset>-322580</wp:posOffset>
          </wp:positionV>
          <wp:extent cx="967105" cy="723900"/>
          <wp:effectExtent l="95250" t="76200" r="137795" b="7620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572319">
      <w:rPr>
        <w:noProof/>
        <w:lang w:eastAsia="fr-FR"/>
      </w:rPr>
      <w:pict>
        <v:rect id="Rectangle 22" o:spid="_x0000_s2053" style="position:absolute;left:0;text-align:left;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16.75pt;height:217.5pt" o:bullet="t">
        <v:imagedata r:id="rId1" o:title="thSD9LJNSI"/>
      </v:shape>
    </w:pict>
  </w:numPicBullet>
  <w:abstractNum w:abstractNumId="0">
    <w:nsid w:val="039F117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64F5A"/>
    <w:multiLevelType w:val="hybridMultilevel"/>
    <w:tmpl w:val="FD22908A"/>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nsid w:val="77C333D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F6352"/>
    <w:rsid w:val="00021002"/>
    <w:rsid w:val="00152BA2"/>
    <w:rsid w:val="001B4C6E"/>
    <w:rsid w:val="00217DAA"/>
    <w:rsid w:val="00223138"/>
    <w:rsid w:val="002D385D"/>
    <w:rsid w:val="003A1BCA"/>
    <w:rsid w:val="003B548E"/>
    <w:rsid w:val="003C6F1A"/>
    <w:rsid w:val="003D210B"/>
    <w:rsid w:val="003D3B62"/>
    <w:rsid w:val="0040665F"/>
    <w:rsid w:val="00417F01"/>
    <w:rsid w:val="00435EE8"/>
    <w:rsid w:val="00446701"/>
    <w:rsid w:val="004C0DB7"/>
    <w:rsid w:val="004D6666"/>
    <w:rsid w:val="004F1835"/>
    <w:rsid w:val="00501559"/>
    <w:rsid w:val="005461F2"/>
    <w:rsid w:val="0054622B"/>
    <w:rsid w:val="00570762"/>
    <w:rsid w:val="00571F95"/>
    <w:rsid w:val="00572319"/>
    <w:rsid w:val="005F0333"/>
    <w:rsid w:val="00624B56"/>
    <w:rsid w:val="006343B6"/>
    <w:rsid w:val="00660D88"/>
    <w:rsid w:val="00663CFC"/>
    <w:rsid w:val="0068220E"/>
    <w:rsid w:val="00682D93"/>
    <w:rsid w:val="006C7273"/>
    <w:rsid w:val="006D6540"/>
    <w:rsid w:val="006F385F"/>
    <w:rsid w:val="00754F38"/>
    <w:rsid w:val="00766DB5"/>
    <w:rsid w:val="00773F08"/>
    <w:rsid w:val="007A65E8"/>
    <w:rsid w:val="007E3218"/>
    <w:rsid w:val="0081439E"/>
    <w:rsid w:val="0083001E"/>
    <w:rsid w:val="00830C36"/>
    <w:rsid w:val="00860D26"/>
    <w:rsid w:val="00863127"/>
    <w:rsid w:val="00866F8F"/>
    <w:rsid w:val="0088182A"/>
    <w:rsid w:val="00916EED"/>
    <w:rsid w:val="00951441"/>
    <w:rsid w:val="009C6F34"/>
    <w:rsid w:val="00A13091"/>
    <w:rsid w:val="00A622E1"/>
    <w:rsid w:val="00A654BD"/>
    <w:rsid w:val="00A70ABB"/>
    <w:rsid w:val="00AA1891"/>
    <w:rsid w:val="00AA1F00"/>
    <w:rsid w:val="00B0051B"/>
    <w:rsid w:val="00B235FB"/>
    <w:rsid w:val="00B313D8"/>
    <w:rsid w:val="00B374F5"/>
    <w:rsid w:val="00B51F00"/>
    <w:rsid w:val="00BC4EAD"/>
    <w:rsid w:val="00BE37D8"/>
    <w:rsid w:val="00BE7D82"/>
    <w:rsid w:val="00BF2950"/>
    <w:rsid w:val="00BF6352"/>
    <w:rsid w:val="00C176B7"/>
    <w:rsid w:val="00C347EC"/>
    <w:rsid w:val="00C46A70"/>
    <w:rsid w:val="00C73840"/>
    <w:rsid w:val="00C7633A"/>
    <w:rsid w:val="00C84EC4"/>
    <w:rsid w:val="00CC513F"/>
    <w:rsid w:val="00CD7F2B"/>
    <w:rsid w:val="00D00B63"/>
    <w:rsid w:val="00D1260F"/>
    <w:rsid w:val="00D173ED"/>
    <w:rsid w:val="00D2577A"/>
    <w:rsid w:val="00D2711B"/>
    <w:rsid w:val="00D82291"/>
    <w:rsid w:val="00DC6CA5"/>
    <w:rsid w:val="00DD6570"/>
    <w:rsid w:val="00E17CFE"/>
    <w:rsid w:val="00E95A74"/>
    <w:rsid w:val="00F024AF"/>
    <w:rsid w:val="00F373A5"/>
    <w:rsid w:val="00F9345B"/>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34FB-C765-40C8-A231-F78EAC33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6357</TotalTime>
  <Pages>3</Pages>
  <Words>294</Words>
  <Characters>1617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Loic Domain</dc:creator>
  <cp:lastModifiedBy>Loic Domain</cp:lastModifiedBy>
  <cp:revision>29</cp:revision>
  <dcterms:created xsi:type="dcterms:W3CDTF">2020-06-29T16:12:00Z</dcterms:created>
  <dcterms:modified xsi:type="dcterms:W3CDTF">2020-07-29T14:19:00Z</dcterms:modified>
</cp:coreProperties>
</file>