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90FCB" w14:textId="77777777" w:rsidR="00362C7D" w:rsidRPr="001F399C" w:rsidRDefault="00362C7D" w:rsidP="00362C7D">
      <w:pPr>
        <w:pStyle w:val="1"/>
        <w:spacing w:before="240" w:after="240" w:line="288" w:lineRule="auto"/>
        <w:ind w:firstLine="0"/>
        <w:jc w:val="center"/>
        <w:rPr>
          <w:rFonts w:ascii="Times New Roman" w:hAnsi="Times New Roman" w:cs="Times New Roman"/>
          <w:caps/>
          <w:color w:val="auto"/>
        </w:rPr>
      </w:pPr>
      <w:bookmarkStart w:id="0" w:name="_Toc402260294"/>
      <w:r>
        <w:rPr>
          <w:rFonts w:ascii="Times New Roman" w:hAnsi="Times New Roman" w:cs="Times New Roman"/>
          <w:color w:val="auto"/>
        </w:rPr>
        <w:t>Лабораторная работа</w:t>
      </w:r>
      <w:r w:rsidRPr="001F399C">
        <w:rPr>
          <w:rFonts w:ascii="Times New Roman" w:hAnsi="Times New Roman" w:cs="Times New Roman"/>
          <w:color w:val="auto"/>
        </w:rPr>
        <w:t xml:space="preserve"> </w:t>
      </w:r>
      <w:r w:rsidRPr="001F399C">
        <w:rPr>
          <w:rFonts w:ascii="Times New Roman" w:hAnsi="Times New Roman" w:cs="Times New Roman"/>
          <w:caps/>
          <w:color w:val="auto"/>
        </w:rPr>
        <w:t>1</w:t>
      </w:r>
      <w:r>
        <w:rPr>
          <w:rFonts w:ascii="Times New Roman" w:hAnsi="Times New Roman" w:cs="Times New Roman"/>
          <w:caps/>
          <w:color w:val="auto"/>
        </w:rPr>
        <w:t>. Исследование</w:t>
      </w:r>
      <w:r>
        <w:rPr>
          <w:rFonts w:ascii="Times New Roman" w:hAnsi="Times New Roman" w:cs="Times New Roman"/>
          <w:caps/>
          <w:color w:val="auto"/>
        </w:rPr>
        <w:br/>
      </w:r>
      <w:r w:rsidRPr="001F399C">
        <w:rPr>
          <w:rFonts w:ascii="Times New Roman" w:hAnsi="Times New Roman" w:cs="Times New Roman"/>
          <w:caps/>
          <w:color w:val="auto"/>
        </w:rPr>
        <w:t>электростатического поля методом моделирования</w:t>
      </w:r>
      <w:r>
        <w:rPr>
          <w:rFonts w:ascii="Times New Roman" w:hAnsi="Times New Roman" w:cs="Times New Roman"/>
          <w:caps/>
          <w:color w:val="auto"/>
        </w:rPr>
        <w:br/>
      </w:r>
      <w:r w:rsidRPr="001F399C">
        <w:rPr>
          <w:rFonts w:ascii="Times New Roman" w:hAnsi="Times New Roman" w:cs="Times New Roman"/>
          <w:caps/>
          <w:color w:val="auto"/>
        </w:rPr>
        <w:t>в проводящей среде</w:t>
      </w:r>
      <w:bookmarkEnd w:id="0"/>
    </w:p>
    <w:p w14:paraId="284FA3E8" w14:textId="77777777" w:rsidR="00362C7D" w:rsidRPr="00DD40BC" w:rsidRDefault="00362C7D" w:rsidP="00362C7D">
      <w:pPr>
        <w:pStyle w:val="a4"/>
        <w:spacing w:line="288" w:lineRule="auto"/>
        <w:rPr>
          <w:rFonts w:ascii="Times New Roman" w:hAnsi="Times New Roman" w:cs="Times New Roman"/>
        </w:rPr>
      </w:pPr>
      <w:r w:rsidRPr="0063781A">
        <w:rPr>
          <w:rFonts w:ascii="Times New Roman" w:hAnsi="Times New Roman" w:cs="Times New Roman"/>
          <w:bCs/>
          <w:i/>
          <w:iCs/>
        </w:rPr>
        <w:t>Цели работы</w:t>
      </w:r>
      <w:r w:rsidRPr="00DD40BC">
        <w:rPr>
          <w:rFonts w:ascii="Times New Roman" w:hAnsi="Times New Roman" w:cs="Times New Roman"/>
        </w:rPr>
        <w:t xml:space="preserve">: исследование конфигурации электростатического поля; построение </w:t>
      </w:r>
      <w:proofErr w:type="spellStart"/>
      <w:r w:rsidRPr="00DD40BC">
        <w:rPr>
          <w:rFonts w:ascii="Times New Roman" w:hAnsi="Times New Roman" w:cs="Times New Roman"/>
        </w:rPr>
        <w:t>эквипотенциалей</w:t>
      </w:r>
      <w:proofErr w:type="spellEnd"/>
      <w:r w:rsidRPr="00DD40BC">
        <w:rPr>
          <w:rFonts w:ascii="Times New Roman" w:hAnsi="Times New Roman" w:cs="Times New Roman"/>
        </w:rPr>
        <w:t xml:space="preserve"> и линий напряж</w:t>
      </w:r>
      <w:r>
        <w:rPr>
          <w:rFonts w:ascii="Times New Roman" w:hAnsi="Times New Roman" w:cs="Times New Roman"/>
        </w:rPr>
        <w:t>е</w:t>
      </w:r>
      <w:r w:rsidRPr="00DD40BC">
        <w:rPr>
          <w:rFonts w:ascii="Times New Roman" w:hAnsi="Times New Roman" w:cs="Times New Roman"/>
        </w:rPr>
        <w:t>нности для заданной формы электродов; приобретение навыков в применении теоремы Гаусса на примере определения электро</w:t>
      </w:r>
      <w:r>
        <w:rPr>
          <w:rFonts w:ascii="Times New Roman" w:hAnsi="Times New Roman" w:cs="Times New Roman"/>
        </w:rPr>
        <w:t>е</w:t>
      </w:r>
      <w:r w:rsidRPr="00DD40BC">
        <w:rPr>
          <w:rFonts w:ascii="Times New Roman" w:hAnsi="Times New Roman" w:cs="Times New Roman"/>
        </w:rPr>
        <w:t>мкости системы по экспериментально найденному распределению поля.</w:t>
      </w:r>
    </w:p>
    <w:p w14:paraId="124FC7DC" w14:textId="77777777" w:rsidR="00362C7D" w:rsidRDefault="00362C7D" w:rsidP="00362C7D">
      <w:pPr>
        <w:pStyle w:val="a4"/>
        <w:spacing w:line="288" w:lineRule="auto"/>
        <w:rPr>
          <w:rFonts w:ascii="Times New Roman" w:hAnsi="Times New Roman" w:cs="Times New Roman"/>
        </w:rPr>
      </w:pPr>
      <w:r w:rsidRPr="0063781A">
        <w:rPr>
          <w:rFonts w:ascii="Times New Roman" w:hAnsi="Times New Roman" w:cs="Times New Roman"/>
          <w:i/>
        </w:rPr>
        <w:t>Приборы и принадлежности</w:t>
      </w:r>
      <w:r w:rsidRPr="00DD40BC">
        <w:rPr>
          <w:rFonts w:ascii="Times New Roman" w:hAnsi="Times New Roman" w:cs="Times New Roman"/>
        </w:rPr>
        <w:t>: пантограф с зондом, измерительная схема, лист чистой бумаги.</w:t>
      </w:r>
    </w:p>
    <w:p w14:paraId="19B30ED4" w14:textId="77777777" w:rsidR="00362C7D" w:rsidRPr="00407FDA" w:rsidRDefault="00362C7D" w:rsidP="00362C7D">
      <w:pPr>
        <w:pStyle w:val="a4"/>
        <w:spacing w:before="240" w:after="240" w:line="288" w:lineRule="auto"/>
        <w:ind w:firstLine="0"/>
        <w:jc w:val="center"/>
        <w:rPr>
          <w:rFonts w:ascii="Times New Roman" w:hAnsi="Times New Roman" w:cs="Times New Roman"/>
          <w:b/>
        </w:rPr>
      </w:pPr>
      <w:r w:rsidRPr="00407FDA">
        <w:rPr>
          <w:rFonts w:ascii="Times New Roman" w:hAnsi="Times New Roman" w:cs="Times New Roman"/>
          <w:b/>
        </w:rPr>
        <w:t>Общие сведения</w:t>
      </w:r>
    </w:p>
    <w:p w14:paraId="054C8E92" w14:textId="77777777" w:rsidR="00362C7D" w:rsidRDefault="00362C7D" w:rsidP="00362C7D">
      <w:pPr>
        <w:pStyle w:val="a4"/>
        <w:spacing w:line="288" w:lineRule="auto"/>
        <w:rPr>
          <w:rFonts w:ascii="Times New Roman" w:hAnsi="Times New Roman" w:cs="Times New Roman"/>
        </w:rPr>
      </w:pPr>
      <w:r w:rsidRPr="00DD40BC">
        <w:rPr>
          <w:rFonts w:ascii="Times New Roman" w:hAnsi="Times New Roman" w:cs="Times New Roman"/>
        </w:rPr>
        <w:t>Электростатическое поле определено, если в каждой точке пространства известны величина и направление вектора напряж</w:t>
      </w:r>
      <w:r>
        <w:rPr>
          <w:rFonts w:ascii="Times New Roman" w:hAnsi="Times New Roman" w:cs="Times New Roman"/>
        </w:rPr>
        <w:t>е</w:t>
      </w:r>
      <w:r w:rsidRPr="00DD40BC">
        <w:rPr>
          <w:rFonts w:ascii="Times New Roman" w:hAnsi="Times New Roman" w:cs="Times New Roman"/>
        </w:rPr>
        <w:t xml:space="preserve">нности </w:t>
      </w:r>
      <w:r w:rsidRPr="008B2826">
        <w:rPr>
          <w:rFonts w:ascii="Times New Roman" w:hAnsi="Times New Roman" w:cs="Times New Roman"/>
          <w:bCs/>
          <w:i/>
          <w:iCs/>
        </w:rPr>
        <w:t>E</w:t>
      </w:r>
      <w:r w:rsidRPr="00DD40BC">
        <w:rPr>
          <w:rFonts w:ascii="Times New Roman" w:hAnsi="Times New Roman" w:cs="Times New Roman"/>
        </w:rPr>
        <w:t xml:space="preserve"> или значение потенциала </w:t>
      </w:r>
      <w:r w:rsidRPr="00DD40BC">
        <w:rPr>
          <w:rFonts w:ascii="Times New Roman" w:hAnsi="Times New Roman" w:cs="Times New Roman"/>
        </w:rPr>
        <w:sym w:font="Symbol" w:char="F06A"/>
      </w:r>
      <w:r w:rsidRPr="00DD40BC">
        <w:rPr>
          <w:rFonts w:ascii="Times New Roman" w:hAnsi="Times New Roman" w:cs="Times New Roman"/>
        </w:rPr>
        <w:t xml:space="preserve"> этого поля. В первом случае мы имеем дело с векторным представлением поля, во втором – со скалярным. Между этими представлениями существует связь, выражающаяся соотношением</w:t>
      </w:r>
    </w:p>
    <w:p w14:paraId="65062950" w14:textId="77777777" w:rsidR="00362C7D" w:rsidRPr="00C1325E" w:rsidRDefault="00362C7D" w:rsidP="00362C7D">
      <w:pPr>
        <w:pStyle w:val="a4"/>
        <w:spacing w:before="120" w:after="120" w:line="288" w:lineRule="auto"/>
        <w:jc w:val="right"/>
        <w:rPr>
          <w:rFonts w:ascii="Times New Roman" w:hAnsi="Times New Roman" w:cs="Times New Roman"/>
        </w:rPr>
      </w:pPr>
      <w:r w:rsidRPr="00C1325E">
        <w:rPr>
          <w:rFonts w:ascii="Times New Roman" w:hAnsi="Times New Roman" w:cs="Times New Roman"/>
          <w:position w:val="-12"/>
        </w:rPr>
        <w:object w:dxaOrig="1460" w:dyaOrig="360" w14:anchorId="74673D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6pt;height:19.2pt" o:ole="">
            <v:imagedata r:id="rId4" o:title=""/>
          </v:shape>
          <o:OLEObject Type="Embed" ProgID="Equation.DSMT4" ShapeID="_x0000_i1025" DrawAspect="Content" ObjectID="_1801230552" r:id="rId5"/>
        </w:object>
      </w:r>
      <w:r w:rsidRPr="00C1325E">
        <w:rPr>
          <w:rFonts w:ascii="Times New Roman" w:hAnsi="Times New Roman" w:cs="Times New Roman"/>
        </w:rPr>
        <w:t xml:space="preserve">                                               (1.1)</w:t>
      </w:r>
    </w:p>
    <w:p w14:paraId="386BDDB2" w14:textId="77777777" w:rsidR="00362C7D" w:rsidRDefault="00362C7D" w:rsidP="00362C7D">
      <w:pPr>
        <w:pStyle w:val="a3"/>
        <w:spacing w:line="288" w:lineRule="auto"/>
        <w:ind w:firstLine="567"/>
        <w:rPr>
          <w:rFonts w:ascii="Times New Roman" w:hAnsi="Times New Roman" w:cs="Times New Roman"/>
        </w:rPr>
      </w:pPr>
      <w:r w:rsidRPr="00DD40BC">
        <w:rPr>
          <w:rFonts w:ascii="Times New Roman" w:hAnsi="Times New Roman" w:cs="Times New Roman"/>
        </w:rPr>
        <w:t>В диэлектриках электростатическое поле характеризуется вектором электрического смещения (электрической индукции)</w:t>
      </w:r>
      <w:r w:rsidRPr="00C1325E">
        <w:rPr>
          <w:rFonts w:cs="Times New Roman"/>
          <w:position w:val="-36"/>
          <w:sz w:val="26"/>
          <w:szCs w:val="26"/>
        </w:rPr>
        <w:t xml:space="preserve"> </w:t>
      </w:r>
      <w:r w:rsidRPr="00C1325E">
        <w:rPr>
          <w:rFonts w:ascii="Times New Roman" w:hAnsi="Times New Roman" w:cs="Times New Roman"/>
          <w:position w:val="-18"/>
        </w:rPr>
        <w:object w:dxaOrig="1080" w:dyaOrig="420" w14:anchorId="37A3290A">
          <v:shape id="_x0000_i1026" type="#_x0000_t75" style="width:57.6pt;height:21.6pt" o:ole="">
            <v:imagedata r:id="rId6" o:title=""/>
          </v:shape>
          <o:OLEObject Type="Embed" ProgID="Equation.DSMT4" ShapeID="_x0000_i1026" DrawAspect="Content" ObjectID="_1801230553" r:id="rId7"/>
        </w:object>
      </w:r>
      <w:r w:rsidRPr="00DD40BC">
        <w:rPr>
          <w:rFonts w:ascii="Times New Roman" w:hAnsi="Times New Roman" w:cs="Times New Roman"/>
        </w:rPr>
        <w:t xml:space="preserve">, который удовлетворяет теореме Гаусса: </w:t>
      </w:r>
      <w:r>
        <w:rPr>
          <w:rFonts w:ascii="Times New Roman" w:hAnsi="Times New Roman" w:cs="Times New Roman"/>
        </w:rPr>
        <w:t xml:space="preserve"> </w:t>
      </w:r>
    </w:p>
    <w:p w14:paraId="1D24C444" w14:textId="77777777" w:rsidR="00362C7D" w:rsidRPr="001C57C7" w:rsidRDefault="00362C7D" w:rsidP="00362C7D">
      <w:pPr>
        <w:pStyle w:val="a5"/>
        <w:spacing w:line="288" w:lineRule="auto"/>
        <w:rPr>
          <w:rFonts w:ascii="Times New Roman" w:hAnsi="Times New Roman" w:cs="Times New Roman"/>
        </w:rPr>
      </w:pPr>
      <w:r w:rsidRPr="00F2789D">
        <w:rPr>
          <w:rFonts w:ascii="Times New Roman" w:hAnsi="Times New Roman" w:cs="Times New Roman"/>
          <w:position w:val="-36"/>
        </w:rPr>
        <w:object w:dxaOrig="1280" w:dyaOrig="639" w14:anchorId="096A2CF1">
          <v:shape id="_x0000_i1027" type="#_x0000_t75" style="width:70.8pt;height:34.8pt" o:ole="">
            <v:imagedata r:id="rId8" o:title=""/>
          </v:shape>
          <o:OLEObject Type="Embed" ProgID="Equation.DSMT4" ShapeID="_x0000_i1027" DrawAspect="Content" ObjectID="_1801230554" r:id="rId9"/>
        </w:object>
      </w:r>
    </w:p>
    <w:p w14:paraId="268A2CF0" w14:textId="77777777" w:rsidR="00362C7D" w:rsidRDefault="00362C7D" w:rsidP="00362C7D">
      <w:pPr>
        <w:pStyle w:val="a3"/>
        <w:spacing w:line="288" w:lineRule="auto"/>
        <w:rPr>
          <w:rFonts w:ascii="Times New Roman" w:hAnsi="Times New Roman" w:cs="Times New Roman"/>
        </w:rPr>
      </w:pPr>
      <w:r w:rsidRPr="00DD40BC">
        <w:rPr>
          <w:rFonts w:ascii="Times New Roman" w:hAnsi="Times New Roman" w:cs="Times New Roman"/>
        </w:rPr>
        <w:t xml:space="preserve">где </w:t>
      </w:r>
      <w:r w:rsidRPr="00DD40BC">
        <w:rPr>
          <w:rFonts w:ascii="Times New Roman" w:hAnsi="Times New Roman" w:cs="Times New Roman"/>
          <w:i/>
          <w:iCs/>
        </w:rPr>
        <w:t>Q</w:t>
      </w:r>
      <w:r w:rsidRPr="00DD40BC">
        <w:rPr>
          <w:rFonts w:ascii="Times New Roman" w:hAnsi="Times New Roman" w:cs="Times New Roman"/>
        </w:rPr>
        <w:t xml:space="preserve"> – суммарный сторонний заряд, заключ</w:t>
      </w:r>
      <w:r>
        <w:rPr>
          <w:rFonts w:ascii="Times New Roman" w:hAnsi="Times New Roman" w:cs="Times New Roman"/>
        </w:rPr>
        <w:t>е</w:t>
      </w:r>
      <w:r w:rsidRPr="00DD40BC">
        <w:rPr>
          <w:rFonts w:ascii="Times New Roman" w:hAnsi="Times New Roman" w:cs="Times New Roman"/>
        </w:rPr>
        <w:t>нный в объ</w:t>
      </w:r>
      <w:r>
        <w:rPr>
          <w:rFonts w:ascii="Times New Roman" w:hAnsi="Times New Roman" w:cs="Times New Roman"/>
        </w:rPr>
        <w:t>е</w:t>
      </w:r>
      <w:r w:rsidRPr="00DD40BC">
        <w:rPr>
          <w:rFonts w:ascii="Times New Roman" w:hAnsi="Times New Roman" w:cs="Times New Roman"/>
        </w:rPr>
        <w:t xml:space="preserve">ме, ограниченном поверхностью </w:t>
      </w:r>
      <w:r w:rsidRPr="00DD40BC">
        <w:rPr>
          <w:rFonts w:ascii="Times New Roman" w:hAnsi="Times New Roman" w:cs="Times New Roman"/>
          <w:i/>
          <w:iCs/>
        </w:rPr>
        <w:t>S</w:t>
      </w:r>
      <w:r w:rsidRPr="00DD40BC">
        <w:rPr>
          <w:rFonts w:ascii="Times New Roman" w:hAnsi="Times New Roman" w:cs="Times New Roman"/>
        </w:rPr>
        <w:t>. Для однородного диэлектрика</w:t>
      </w:r>
    </w:p>
    <w:p w14:paraId="1DEAAA90" w14:textId="77777777" w:rsidR="00362C7D" w:rsidRPr="00C1325E" w:rsidRDefault="00362C7D" w:rsidP="00362C7D">
      <w:pPr>
        <w:pStyle w:val="a3"/>
        <w:spacing w:line="288" w:lineRule="auto"/>
        <w:ind w:firstLine="567"/>
        <w:jc w:val="right"/>
        <w:rPr>
          <w:rFonts w:ascii="Times New Roman" w:hAnsi="Times New Roman" w:cs="Times New Roman"/>
        </w:rPr>
      </w:pPr>
      <w:r w:rsidRPr="00F2789D">
        <w:rPr>
          <w:rFonts w:ascii="Times New Roman" w:hAnsi="Times New Roman" w:cs="Times New Roman"/>
          <w:position w:val="-36"/>
        </w:rPr>
        <w:object w:dxaOrig="1500" w:dyaOrig="760" w14:anchorId="494AD7E4">
          <v:shape id="_x0000_i1028" type="#_x0000_t75" style="width:81pt;height:40.8pt;mso-position-vertical:absolute" o:ole="">
            <v:imagedata r:id="rId10" o:title=""/>
          </v:shape>
          <o:OLEObject Type="Embed" ProgID="Equation.DSMT4" ShapeID="_x0000_i1028" DrawAspect="Content" ObjectID="_1801230555" r:id="rId11"/>
        </w:object>
      </w:r>
      <w:r w:rsidRPr="00C1325E">
        <w:rPr>
          <w:rFonts w:ascii="Times New Roman" w:hAnsi="Times New Roman" w:cs="Times New Roman"/>
          <w:position w:val="-40"/>
        </w:rPr>
        <w:t xml:space="preserve"> </w:t>
      </w:r>
      <w:r>
        <w:rPr>
          <w:rFonts w:ascii="Times New Roman" w:hAnsi="Times New Roman" w:cs="Times New Roman"/>
          <w:position w:val="-40"/>
        </w:rPr>
        <w:t xml:space="preserve">       </w:t>
      </w:r>
      <w:r w:rsidRPr="00C1325E">
        <w:rPr>
          <w:rFonts w:ascii="Times New Roman" w:hAnsi="Times New Roman" w:cs="Times New Roman"/>
          <w:position w:val="-40"/>
        </w:rPr>
        <w:t xml:space="preserve"> </w:t>
      </w:r>
      <w:r>
        <w:rPr>
          <w:rFonts w:ascii="Times New Roman" w:hAnsi="Times New Roman" w:cs="Times New Roman"/>
          <w:position w:val="-40"/>
        </w:rPr>
        <w:t xml:space="preserve">            </w:t>
      </w:r>
      <w:r w:rsidRPr="00C1325E">
        <w:rPr>
          <w:rFonts w:ascii="Times New Roman" w:hAnsi="Times New Roman" w:cs="Times New Roman"/>
          <w:position w:val="-40"/>
        </w:rPr>
        <w:t xml:space="preserve">                        </w:t>
      </w:r>
      <w:r w:rsidRPr="00C1325E">
        <w:rPr>
          <w:rFonts w:ascii="Times New Roman" w:hAnsi="Times New Roman" w:cs="Times New Roman"/>
        </w:rPr>
        <w:t>(1.2)</w:t>
      </w:r>
    </w:p>
    <w:p w14:paraId="4E9E12B4" w14:textId="77777777" w:rsidR="00362C7D" w:rsidRDefault="00362C7D" w:rsidP="00362C7D">
      <w:pPr>
        <w:pStyle w:val="a4"/>
        <w:spacing w:line="288" w:lineRule="auto"/>
        <w:rPr>
          <w:rFonts w:ascii="Times New Roman" w:hAnsi="Times New Roman" w:cs="Times New Roman"/>
        </w:rPr>
      </w:pPr>
      <w:r w:rsidRPr="00DD40BC">
        <w:rPr>
          <w:rFonts w:ascii="Times New Roman" w:hAnsi="Times New Roman" w:cs="Times New Roman"/>
        </w:rPr>
        <w:t>Электрическое поле потенциально, т.</w:t>
      </w:r>
      <w:r>
        <w:rPr>
          <w:rFonts w:ascii="Times New Roman" w:hAnsi="Times New Roman" w:cs="Times New Roman"/>
        </w:rPr>
        <w:t xml:space="preserve"> </w:t>
      </w:r>
      <w:r w:rsidRPr="00DD40BC">
        <w:rPr>
          <w:rFonts w:ascii="Times New Roman" w:hAnsi="Times New Roman" w:cs="Times New Roman"/>
        </w:rPr>
        <w:t>е. работа электрических сил по перемещению заряда не зависит от формы траектории; работа по замкнутому пути равна нулю. Математически это соответствует тому, что циркуляция вектора напряж</w:t>
      </w:r>
      <w:r>
        <w:rPr>
          <w:rFonts w:ascii="Times New Roman" w:hAnsi="Times New Roman" w:cs="Times New Roman"/>
        </w:rPr>
        <w:t>е</w:t>
      </w:r>
      <w:r w:rsidRPr="00DD40BC">
        <w:rPr>
          <w:rFonts w:ascii="Times New Roman" w:hAnsi="Times New Roman" w:cs="Times New Roman"/>
        </w:rPr>
        <w:t>нности электростатического поля также равна нулю:</w:t>
      </w:r>
    </w:p>
    <w:p w14:paraId="21406CAB" w14:textId="77777777" w:rsidR="00362C7D" w:rsidRDefault="00362C7D" w:rsidP="00362C7D">
      <w:pPr>
        <w:pStyle w:val="a4"/>
        <w:spacing w:line="288" w:lineRule="auto"/>
        <w:rPr>
          <w:rFonts w:ascii="Times New Roman" w:hAnsi="Times New Roman" w:cs="Times New Roman"/>
        </w:rPr>
      </w:pPr>
    </w:p>
    <w:p w14:paraId="3F959777" w14:textId="77777777" w:rsidR="00362C7D" w:rsidRDefault="00362C7D" w:rsidP="00362C7D">
      <w:pPr>
        <w:pStyle w:val="a4"/>
        <w:spacing w:before="120" w:after="120" w:line="288" w:lineRule="auto"/>
        <w:jc w:val="right"/>
        <w:rPr>
          <w:rFonts w:ascii="Times New Roman" w:hAnsi="Times New Roman" w:cs="Times New Roman"/>
          <w:position w:val="-40"/>
        </w:rPr>
      </w:pPr>
      <w:r w:rsidRPr="001D33E7">
        <w:rPr>
          <w:rFonts w:ascii="Times New Roman" w:hAnsi="Times New Roman" w:cs="Times New Roman"/>
          <w:position w:val="-34"/>
        </w:rPr>
        <w:object w:dxaOrig="1120" w:dyaOrig="620" w14:anchorId="57492476">
          <v:shape id="_x0000_i1029" type="#_x0000_t75" style="width:61.2pt;height:33.6pt" o:ole="">
            <v:imagedata r:id="rId12" o:title=""/>
          </v:shape>
          <o:OLEObject Type="Embed" ProgID="Equation.DSMT4" ShapeID="_x0000_i1029" DrawAspect="Content" ObjectID="_1801230556" r:id="rId13"/>
        </w:object>
      </w:r>
      <w:r>
        <w:rPr>
          <w:rFonts w:ascii="Times New Roman" w:hAnsi="Times New Roman" w:cs="Times New Roman"/>
          <w:position w:val="-40"/>
        </w:rPr>
        <w:t xml:space="preserve">                                                 </w:t>
      </w:r>
      <w:r w:rsidRPr="00DD40BC">
        <w:rPr>
          <w:rFonts w:ascii="Times New Roman" w:hAnsi="Times New Roman" w:cs="Times New Roman"/>
        </w:rPr>
        <w:t>(1.3)</w:t>
      </w:r>
    </w:p>
    <w:p w14:paraId="68E084AC" w14:textId="77777777" w:rsidR="00362C7D" w:rsidRPr="00DD40BC" w:rsidRDefault="00362C7D" w:rsidP="00362C7D">
      <w:pPr>
        <w:pStyle w:val="a4"/>
        <w:spacing w:line="288" w:lineRule="auto"/>
        <w:rPr>
          <w:rFonts w:ascii="Times New Roman" w:hAnsi="Times New Roman" w:cs="Times New Roman"/>
        </w:rPr>
      </w:pPr>
      <w:r w:rsidRPr="00DD40BC">
        <w:rPr>
          <w:rFonts w:ascii="Times New Roman" w:hAnsi="Times New Roman" w:cs="Times New Roman"/>
        </w:rPr>
        <w:lastRenderedPageBreak/>
        <w:t xml:space="preserve">Соотношения (1.2) и (1.3) дают исчерпывающее описание свойств электростатического поля. В данной работе рассматриваются две типичные задачи электростатики: определение </w:t>
      </w:r>
      <w:r w:rsidRPr="00DD40BC">
        <w:rPr>
          <w:rFonts w:ascii="Times New Roman" w:hAnsi="Times New Roman" w:cs="Times New Roman"/>
        </w:rPr>
        <w:sym w:font="Symbol" w:char="F06A"/>
      </w:r>
      <w:r w:rsidRPr="00DD40BC">
        <w:rPr>
          <w:rFonts w:ascii="Times New Roman" w:hAnsi="Times New Roman" w:cs="Times New Roman"/>
        </w:rPr>
        <w:t xml:space="preserve"> и </w:t>
      </w:r>
      <w:r w:rsidRPr="00C1325E">
        <w:rPr>
          <w:rFonts w:ascii="Times New Roman" w:hAnsi="Times New Roman" w:cs="Times New Roman"/>
          <w:bCs/>
          <w:i/>
          <w:iCs/>
        </w:rPr>
        <w:t>E</w:t>
      </w:r>
      <w:r w:rsidRPr="00DD40BC">
        <w:rPr>
          <w:rFonts w:ascii="Times New Roman" w:hAnsi="Times New Roman" w:cs="Times New Roman"/>
        </w:rPr>
        <w:t xml:space="preserve"> поля заданного распределения зарядов и вычисление </w:t>
      </w:r>
      <w:r>
        <w:rPr>
          <w:rFonts w:ascii="Times New Roman" w:hAnsi="Times New Roman" w:cs="Times New Roman"/>
        </w:rPr>
        <w:t>е</w:t>
      </w:r>
      <w:r w:rsidRPr="00DD40BC">
        <w:rPr>
          <w:rFonts w:ascii="Times New Roman" w:hAnsi="Times New Roman" w:cs="Times New Roman"/>
        </w:rPr>
        <w:t>мкости системы проводников.</w:t>
      </w:r>
    </w:p>
    <w:p w14:paraId="084EAF87" w14:textId="77777777" w:rsidR="00362C7D" w:rsidRDefault="00362C7D" w:rsidP="00362C7D">
      <w:pPr>
        <w:pStyle w:val="a4"/>
        <w:spacing w:line="288" w:lineRule="auto"/>
        <w:rPr>
          <w:rFonts w:ascii="Times New Roman" w:hAnsi="Times New Roman" w:cs="Times New Roman"/>
        </w:rPr>
      </w:pPr>
      <w:r w:rsidRPr="00DD40BC">
        <w:rPr>
          <w:rFonts w:ascii="Times New Roman" w:hAnsi="Times New Roman" w:cs="Times New Roman"/>
        </w:rPr>
        <w:t>Во многих случаях прямой расч</w:t>
      </w:r>
      <w:r>
        <w:rPr>
          <w:rFonts w:ascii="Times New Roman" w:hAnsi="Times New Roman" w:cs="Times New Roman"/>
        </w:rPr>
        <w:t>е</w:t>
      </w:r>
      <w:r w:rsidRPr="00DD40BC">
        <w:rPr>
          <w:rFonts w:ascii="Times New Roman" w:hAnsi="Times New Roman" w:cs="Times New Roman"/>
        </w:rPr>
        <w:t>т электростатического поля заменяют его моделированием. Наиболее удобной моделью является электрическое поле в проводящей среде.</w:t>
      </w:r>
      <w:r>
        <w:rPr>
          <w:rFonts w:ascii="Times New Roman" w:hAnsi="Times New Roman" w:cs="Times New Roman"/>
        </w:rPr>
        <w:t xml:space="preserve"> </w:t>
      </w:r>
    </w:p>
    <w:p w14:paraId="4DB076E1" w14:textId="77777777" w:rsidR="00362C7D" w:rsidRDefault="00362C7D" w:rsidP="00362C7D">
      <w:pPr>
        <w:pStyle w:val="a4"/>
        <w:spacing w:line="288" w:lineRule="auto"/>
        <w:rPr>
          <w:rFonts w:ascii="Times New Roman" w:hAnsi="Times New Roman" w:cs="Times New Roman"/>
        </w:rPr>
      </w:pPr>
      <w:r w:rsidRPr="00DD40BC">
        <w:rPr>
          <w:rFonts w:ascii="Times New Roman" w:hAnsi="Times New Roman" w:cs="Times New Roman"/>
        </w:rPr>
        <w:t>Если электроды, к которым приложена разность потенциалов, помещены в проводящую среду, то в межэлектродном пространстве возникает электрический ток, плотность</w:t>
      </w:r>
      <w:r>
        <w:rPr>
          <w:rFonts w:ascii="Times New Roman" w:hAnsi="Times New Roman" w:cs="Times New Roman"/>
        </w:rPr>
        <w:t xml:space="preserve"> </w:t>
      </w:r>
      <w:r w:rsidRPr="00DD40BC">
        <w:rPr>
          <w:rFonts w:ascii="Times New Roman" w:hAnsi="Times New Roman" w:cs="Times New Roman"/>
        </w:rPr>
        <w:t xml:space="preserve"> </w:t>
      </w:r>
      <w:r w:rsidRPr="008B2826">
        <w:rPr>
          <w:rFonts w:ascii="Times New Roman" w:hAnsi="Times New Roman" w:cs="Times New Roman"/>
          <w:bCs/>
          <w:i/>
          <w:iCs/>
        </w:rPr>
        <w:t>j</w:t>
      </w:r>
      <w:r>
        <w:rPr>
          <w:rFonts w:ascii="Times New Roman" w:hAnsi="Times New Roman" w:cs="Times New Roman"/>
          <w:bCs/>
          <w:i/>
          <w:iCs/>
        </w:rPr>
        <w:t xml:space="preserve"> </w:t>
      </w:r>
      <w:r w:rsidRPr="00DD40BC">
        <w:rPr>
          <w:rFonts w:ascii="Times New Roman" w:hAnsi="Times New Roman" w:cs="Times New Roman"/>
        </w:rPr>
        <w:t xml:space="preserve"> которого связана с напряж</w:t>
      </w:r>
      <w:r>
        <w:rPr>
          <w:rFonts w:ascii="Times New Roman" w:hAnsi="Times New Roman" w:cs="Times New Roman"/>
        </w:rPr>
        <w:t>е</w:t>
      </w:r>
      <w:r w:rsidRPr="00DD40BC">
        <w:rPr>
          <w:rFonts w:ascii="Times New Roman" w:hAnsi="Times New Roman" w:cs="Times New Roman"/>
        </w:rPr>
        <w:t xml:space="preserve">нностью </w:t>
      </w:r>
      <w:r w:rsidRPr="00C1325E">
        <w:rPr>
          <w:rFonts w:ascii="Times New Roman" w:hAnsi="Times New Roman" w:cs="Times New Roman"/>
          <w:bCs/>
          <w:i/>
          <w:iCs/>
        </w:rPr>
        <w:t>E</w:t>
      </w:r>
      <w:r w:rsidRPr="00DD40BC">
        <w:rPr>
          <w:rFonts w:ascii="Times New Roman" w:hAnsi="Times New Roman" w:cs="Times New Roman"/>
        </w:rPr>
        <w:t xml:space="preserve"> электрического поля, установившегося в среде, законом Ома:</w:t>
      </w:r>
      <w:r>
        <w:rPr>
          <w:rFonts w:ascii="Times New Roman" w:hAnsi="Times New Roman" w:cs="Times New Roman"/>
        </w:rPr>
        <w:t xml:space="preserve"> </w:t>
      </w:r>
    </w:p>
    <w:p w14:paraId="05CD6F5B" w14:textId="77777777" w:rsidR="00362C7D" w:rsidRDefault="00362C7D" w:rsidP="00362C7D">
      <w:pPr>
        <w:pStyle w:val="a4"/>
        <w:spacing w:before="120" w:after="120" w:line="288" w:lineRule="auto"/>
        <w:jc w:val="right"/>
        <w:rPr>
          <w:rFonts w:ascii="Times New Roman" w:hAnsi="Times New Roman" w:cs="Times New Roman"/>
        </w:rPr>
      </w:pPr>
      <w:r w:rsidRPr="00C1325E">
        <w:rPr>
          <w:rFonts w:ascii="Times New Roman" w:hAnsi="Times New Roman" w:cs="Times New Roman"/>
          <w:position w:val="-12"/>
        </w:rPr>
        <w:object w:dxaOrig="800" w:dyaOrig="360" w14:anchorId="2C08AC85">
          <v:shape id="_x0000_i1030" type="#_x0000_t75" style="width:44.4pt;height:19.2pt" o:ole="">
            <v:imagedata r:id="rId14" o:title=""/>
          </v:shape>
          <o:OLEObject Type="Embed" ProgID="Equation.DSMT4" ShapeID="_x0000_i1030" DrawAspect="Content" ObjectID="_1801230557" r:id="rId15"/>
        </w:object>
      </w:r>
      <w:r>
        <w:rPr>
          <w:rFonts w:ascii="Times New Roman" w:hAnsi="Times New Roman" w:cs="Times New Roman"/>
          <w:position w:val="-36"/>
        </w:rPr>
        <w:t xml:space="preserve">                                                     </w:t>
      </w:r>
      <w:r w:rsidRPr="00DD40BC">
        <w:rPr>
          <w:rFonts w:ascii="Times New Roman" w:hAnsi="Times New Roman" w:cs="Times New Roman"/>
        </w:rPr>
        <w:t>(1.4)</w:t>
      </w:r>
      <w:r>
        <w:rPr>
          <w:rFonts w:ascii="Times New Roman" w:hAnsi="Times New Roman" w:cs="Times New Roman"/>
          <w:position w:val="-36"/>
        </w:rPr>
        <w:t xml:space="preserve"> </w:t>
      </w:r>
    </w:p>
    <w:p w14:paraId="3535B2D4" w14:textId="77777777" w:rsidR="00362C7D" w:rsidRDefault="00362C7D" w:rsidP="00362C7D">
      <w:pPr>
        <w:pStyle w:val="a3"/>
        <w:spacing w:line="288" w:lineRule="auto"/>
        <w:rPr>
          <w:rFonts w:ascii="Times New Roman" w:hAnsi="Times New Roman" w:cs="Times New Roman"/>
        </w:rPr>
      </w:pPr>
      <w:r w:rsidRPr="00DD40BC">
        <w:rPr>
          <w:rFonts w:ascii="Times New Roman" w:hAnsi="Times New Roman" w:cs="Times New Roman"/>
        </w:rPr>
        <w:t xml:space="preserve">где </w:t>
      </w:r>
      <w:r w:rsidRPr="008C2642">
        <w:rPr>
          <w:rFonts w:ascii="Times New Roman" w:hAnsi="Times New Roman" w:cs="Times New Roman"/>
          <w:sz w:val="32"/>
          <w:szCs w:val="32"/>
        </w:rPr>
        <w:sym w:font="Symbol" w:char="F067"/>
      </w:r>
      <w:r w:rsidRPr="00DD40BC">
        <w:rPr>
          <w:rFonts w:ascii="Times New Roman" w:hAnsi="Times New Roman" w:cs="Times New Roman"/>
        </w:rPr>
        <w:t xml:space="preserve"> – удельная проводимость среды. </w:t>
      </w:r>
    </w:p>
    <w:p w14:paraId="681A2E67" w14:textId="77777777" w:rsidR="00362C7D" w:rsidRPr="00DD40BC" w:rsidRDefault="00362C7D" w:rsidP="00362C7D">
      <w:pPr>
        <w:pStyle w:val="a3"/>
        <w:spacing w:line="288" w:lineRule="auto"/>
        <w:ind w:firstLine="567"/>
        <w:rPr>
          <w:rFonts w:ascii="Times New Roman" w:hAnsi="Times New Roman" w:cs="Times New Roman"/>
        </w:rPr>
      </w:pPr>
      <w:r w:rsidRPr="00DD40BC">
        <w:rPr>
          <w:rFonts w:ascii="Times New Roman" w:hAnsi="Times New Roman" w:cs="Times New Roman"/>
        </w:rPr>
        <w:t>Таким образом, линии тока (траектории носителей тока в проводящей среде) совпадают с линиями напряж</w:t>
      </w:r>
      <w:r>
        <w:rPr>
          <w:rFonts w:ascii="Times New Roman" w:hAnsi="Times New Roman" w:cs="Times New Roman"/>
        </w:rPr>
        <w:t>е</w:t>
      </w:r>
      <w:r w:rsidRPr="00DD40BC">
        <w:rPr>
          <w:rFonts w:ascii="Times New Roman" w:hAnsi="Times New Roman" w:cs="Times New Roman"/>
        </w:rPr>
        <w:t xml:space="preserve">нности электрического поля. В отсутствие сторонних сил линии тока будут перпендикулярны </w:t>
      </w:r>
      <w:r>
        <w:rPr>
          <w:rFonts w:ascii="Times New Roman" w:hAnsi="Times New Roman" w:cs="Times New Roman"/>
        </w:rPr>
        <w:t>поверхностям равного потенциала;</w:t>
      </w:r>
      <w:r w:rsidRPr="00DD40BC">
        <w:rPr>
          <w:rFonts w:ascii="Times New Roman" w:hAnsi="Times New Roman" w:cs="Times New Roman"/>
        </w:rPr>
        <w:t xml:space="preserve"> следовательно, соотношение (1.1) справедливо и для электрического поля в проводящей среде.</w:t>
      </w:r>
    </w:p>
    <w:p w14:paraId="4F7318E2" w14:textId="77777777" w:rsidR="00362C7D" w:rsidRPr="00DD40BC" w:rsidRDefault="00362C7D" w:rsidP="00362C7D">
      <w:pPr>
        <w:pStyle w:val="a4"/>
        <w:spacing w:line="288" w:lineRule="auto"/>
        <w:rPr>
          <w:rFonts w:ascii="Times New Roman" w:hAnsi="Times New Roman" w:cs="Times New Roman"/>
        </w:rPr>
      </w:pPr>
      <w:r w:rsidRPr="00DD40BC">
        <w:rPr>
          <w:rFonts w:ascii="Times New Roman" w:hAnsi="Times New Roman" w:cs="Times New Roman"/>
        </w:rPr>
        <w:t>Продолжая аналогию, можно для электрического поля в проводящей среде найти соотношение, подобное теореме Гаусса (1.2). Если не рассматривать перенос заряда сторонними силами, то из очевидного выражения</w:t>
      </w:r>
    </w:p>
    <w:p w14:paraId="0D8E6C6C" w14:textId="77777777" w:rsidR="00362C7D" w:rsidRPr="00234548" w:rsidRDefault="00362C7D" w:rsidP="00362C7D">
      <w:pPr>
        <w:pStyle w:val="a5"/>
        <w:spacing w:before="120" w:after="120" w:line="288" w:lineRule="auto"/>
        <w:rPr>
          <w:rFonts w:ascii="Times New Roman" w:hAnsi="Times New Roman" w:cs="Times New Roman"/>
          <w:lang w:val="en-US"/>
        </w:rPr>
      </w:pPr>
      <w:r w:rsidRPr="00F2789D">
        <w:rPr>
          <w:rFonts w:ascii="Times New Roman" w:hAnsi="Times New Roman" w:cs="Times New Roman"/>
          <w:position w:val="-36"/>
        </w:rPr>
        <w:object w:dxaOrig="1200" w:dyaOrig="639" w14:anchorId="63CF2223">
          <v:shape id="_x0000_i1031" type="#_x0000_t75" style="width:66pt;height:34.8pt" o:ole="">
            <v:imagedata r:id="rId16" o:title=""/>
          </v:shape>
          <o:OLEObject Type="Embed" ProgID="Equation.DSMT4" ShapeID="_x0000_i1031" DrawAspect="Content" ObjectID="_1801230558" r:id="rId17"/>
        </w:object>
      </w:r>
    </w:p>
    <w:p w14:paraId="2BE2284D" w14:textId="77777777" w:rsidR="00362C7D" w:rsidRPr="00DD40BC" w:rsidRDefault="00362C7D" w:rsidP="00362C7D">
      <w:pPr>
        <w:pStyle w:val="a3"/>
        <w:spacing w:line="288" w:lineRule="auto"/>
        <w:rPr>
          <w:rFonts w:ascii="Times New Roman" w:hAnsi="Times New Roman" w:cs="Times New Roman"/>
        </w:rPr>
      </w:pPr>
      <w:r w:rsidRPr="00DD40BC">
        <w:rPr>
          <w:rFonts w:ascii="Times New Roman" w:hAnsi="Times New Roman" w:cs="Times New Roman"/>
        </w:rPr>
        <w:t xml:space="preserve">где </w:t>
      </w:r>
      <w:r w:rsidRPr="00DD40BC">
        <w:rPr>
          <w:rFonts w:ascii="Times New Roman" w:hAnsi="Times New Roman" w:cs="Times New Roman"/>
          <w:i/>
          <w:iCs/>
        </w:rPr>
        <w:t>I</w:t>
      </w:r>
      <w:r w:rsidRPr="00DD40BC">
        <w:rPr>
          <w:rFonts w:ascii="Times New Roman" w:hAnsi="Times New Roman" w:cs="Times New Roman"/>
        </w:rPr>
        <w:t xml:space="preserve"> – ток, текущий от электрода, а </w:t>
      </w:r>
      <w:r w:rsidRPr="00DD40BC">
        <w:rPr>
          <w:rFonts w:ascii="Times New Roman" w:hAnsi="Times New Roman" w:cs="Times New Roman"/>
          <w:i/>
          <w:iCs/>
        </w:rPr>
        <w:t>S</w:t>
      </w:r>
      <w:r w:rsidRPr="00DD40BC">
        <w:rPr>
          <w:rFonts w:ascii="Times New Roman" w:hAnsi="Times New Roman" w:cs="Times New Roman"/>
        </w:rPr>
        <w:t xml:space="preserve"> – замкнутая поверхность, охватывающая электрод, прид</w:t>
      </w:r>
      <w:r>
        <w:rPr>
          <w:rFonts w:ascii="Times New Roman" w:hAnsi="Times New Roman" w:cs="Times New Roman"/>
        </w:rPr>
        <w:t>е</w:t>
      </w:r>
      <w:r w:rsidRPr="00DD40BC">
        <w:rPr>
          <w:rFonts w:ascii="Times New Roman" w:hAnsi="Times New Roman" w:cs="Times New Roman"/>
        </w:rPr>
        <w:t>м к соотношению</w:t>
      </w:r>
    </w:p>
    <w:p w14:paraId="1E30ED3D" w14:textId="77777777" w:rsidR="00362C7D" w:rsidRPr="00DD40BC" w:rsidRDefault="00362C7D" w:rsidP="00362C7D">
      <w:pPr>
        <w:pStyle w:val="a5"/>
        <w:spacing w:before="120" w:after="120" w:line="288" w:lineRule="auto"/>
        <w:rPr>
          <w:rFonts w:ascii="Times New Roman" w:hAnsi="Times New Roman" w:cs="Times New Roman"/>
        </w:rPr>
      </w:pPr>
      <w:r w:rsidRPr="00F2789D">
        <w:rPr>
          <w:rFonts w:ascii="Times New Roman" w:hAnsi="Times New Roman" w:cs="Times New Roman"/>
          <w:position w:val="-36"/>
        </w:rPr>
        <w:object w:dxaOrig="1460" w:dyaOrig="740" w14:anchorId="1C5D7EEB">
          <v:shape id="_x0000_i1032" type="#_x0000_t75" style="width:78.6pt;height:39.6pt" o:ole="">
            <v:imagedata r:id="rId18" o:title=""/>
          </v:shape>
          <o:OLEObject Type="Embed" ProgID="Equation.DSMT4" ShapeID="_x0000_i1032" DrawAspect="Content" ObjectID="_1801230559" r:id="rId19"/>
        </w:object>
      </w:r>
    </w:p>
    <w:p w14:paraId="5609F9C7" w14:textId="77777777" w:rsidR="00362C7D" w:rsidRDefault="00362C7D" w:rsidP="00362C7D">
      <w:pPr>
        <w:pStyle w:val="a3"/>
        <w:spacing w:line="288" w:lineRule="auto"/>
        <w:rPr>
          <w:rFonts w:ascii="Times New Roman" w:hAnsi="Times New Roman" w:cs="Times New Roman"/>
        </w:rPr>
      </w:pPr>
      <w:r w:rsidRPr="00DD40BC">
        <w:rPr>
          <w:rFonts w:ascii="Times New Roman" w:hAnsi="Times New Roman" w:cs="Times New Roman"/>
        </w:rPr>
        <w:t>подобному (1.2). Потенциальный характер электрического поля в проводящей среде иллюстрируется соотношением</w:t>
      </w:r>
    </w:p>
    <w:p w14:paraId="57C01F1C" w14:textId="77777777" w:rsidR="00362C7D" w:rsidRDefault="00362C7D" w:rsidP="00362C7D">
      <w:pPr>
        <w:widowControl/>
        <w:spacing w:line="288" w:lineRule="auto"/>
        <w:rPr>
          <w:rFonts w:eastAsia="MS ??" w:cs="Times New Roman"/>
          <w:sz w:val="28"/>
          <w:szCs w:val="28"/>
          <w:lang w:eastAsia="ru-RU"/>
        </w:rPr>
      </w:pPr>
      <w:r>
        <w:rPr>
          <w:rFonts w:cs="Times New Roman"/>
        </w:rPr>
        <w:br w:type="page"/>
      </w:r>
    </w:p>
    <w:p w14:paraId="00764A85" w14:textId="77777777" w:rsidR="00362C7D" w:rsidRPr="00DD40BC" w:rsidRDefault="00362C7D" w:rsidP="00362C7D">
      <w:pPr>
        <w:pStyle w:val="a5"/>
        <w:spacing w:line="288" w:lineRule="auto"/>
        <w:rPr>
          <w:rFonts w:ascii="Times New Roman" w:hAnsi="Times New Roman" w:cs="Times New Roman"/>
        </w:rPr>
      </w:pPr>
      <w:r w:rsidRPr="001D33E7">
        <w:rPr>
          <w:rFonts w:ascii="Times New Roman" w:hAnsi="Times New Roman" w:cs="Times New Roman"/>
          <w:position w:val="-34"/>
        </w:rPr>
        <w:object w:dxaOrig="1080" w:dyaOrig="620" w14:anchorId="49DACDEB">
          <v:shape id="_x0000_i1033" type="#_x0000_t75" style="width:59.4pt;height:33.6pt" o:ole="">
            <v:imagedata r:id="rId20" o:title=""/>
          </v:shape>
          <o:OLEObject Type="Embed" ProgID="Equation.DSMT4" ShapeID="_x0000_i1033" DrawAspect="Content" ObjectID="_1801230560" r:id="rId21"/>
        </w:object>
      </w:r>
    </w:p>
    <w:p w14:paraId="55157F85" w14:textId="77777777" w:rsidR="00362C7D" w:rsidRPr="00DD40BC" w:rsidRDefault="00362C7D" w:rsidP="00362C7D">
      <w:pPr>
        <w:pStyle w:val="a3"/>
        <w:spacing w:line="288" w:lineRule="auto"/>
        <w:rPr>
          <w:rFonts w:ascii="Times New Roman" w:hAnsi="Times New Roman" w:cs="Times New Roman"/>
        </w:rPr>
      </w:pPr>
      <w:r w:rsidRPr="00DD40BC">
        <w:rPr>
          <w:rFonts w:ascii="Times New Roman" w:hAnsi="Times New Roman" w:cs="Times New Roman"/>
        </w:rPr>
        <w:t xml:space="preserve">которое легко доказать, вычисляя, например, циркуляцию вектора </w:t>
      </w:r>
      <w:r w:rsidRPr="009F6B13">
        <w:rPr>
          <w:rFonts w:ascii="Times New Roman" w:hAnsi="Times New Roman" w:cs="Times New Roman"/>
          <w:b/>
          <w:bCs/>
        </w:rPr>
        <w:t>j</w:t>
      </w:r>
      <w:r w:rsidRPr="00DD40BC">
        <w:rPr>
          <w:rFonts w:ascii="Times New Roman" w:hAnsi="Times New Roman" w:cs="Times New Roman"/>
        </w:rPr>
        <w:t xml:space="preserve"> по замкнутому контуру </w:t>
      </w:r>
      <w:r w:rsidRPr="00DD40BC">
        <w:rPr>
          <w:rFonts w:ascii="Times New Roman" w:hAnsi="Times New Roman" w:cs="Times New Roman"/>
          <w:i/>
          <w:iCs/>
        </w:rPr>
        <w:t>L</w:t>
      </w:r>
      <w:r w:rsidRPr="00DD40BC">
        <w:rPr>
          <w:rFonts w:ascii="Times New Roman" w:hAnsi="Times New Roman" w:cs="Times New Roman"/>
        </w:rPr>
        <w:t>, расположенному на эквипотенциальной поверхности. Учитывая (1.4), получим подобное (1.3) выражение</w:t>
      </w:r>
      <w:r>
        <w:rPr>
          <w:rFonts w:ascii="Times New Roman" w:hAnsi="Times New Roman" w:cs="Times New Roman"/>
        </w:rPr>
        <w:t>:</w:t>
      </w:r>
    </w:p>
    <w:p w14:paraId="34C9FBCB" w14:textId="77777777" w:rsidR="00362C7D" w:rsidRPr="00DD40BC" w:rsidRDefault="00362C7D" w:rsidP="00362C7D">
      <w:pPr>
        <w:pStyle w:val="a5"/>
        <w:spacing w:before="120" w:after="120" w:line="288" w:lineRule="auto"/>
        <w:rPr>
          <w:rFonts w:ascii="Times New Roman" w:hAnsi="Times New Roman" w:cs="Times New Roman"/>
        </w:rPr>
      </w:pPr>
      <w:r w:rsidRPr="001D33E7">
        <w:rPr>
          <w:rFonts w:ascii="Times New Roman" w:hAnsi="Times New Roman" w:cs="Times New Roman"/>
          <w:position w:val="-34"/>
        </w:rPr>
        <w:object w:dxaOrig="1320" w:dyaOrig="620" w14:anchorId="6A1A9453">
          <v:shape id="_x0000_i1034" type="#_x0000_t75" style="width:72.6pt;height:33.6pt" o:ole="">
            <v:imagedata r:id="rId22" o:title=""/>
          </v:shape>
          <o:OLEObject Type="Embed" ProgID="Equation.DSMT4" ShapeID="_x0000_i1034" DrawAspect="Content" ObjectID="_1801230561" r:id="rId23"/>
        </w:object>
      </w:r>
    </w:p>
    <w:p w14:paraId="43CD5DF5" w14:textId="77777777" w:rsidR="00362C7D" w:rsidRPr="00DD40BC" w:rsidRDefault="00362C7D" w:rsidP="00362C7D">
      <w:pPr>
        <w:pStyle w:val="a4"/>
        <w:spacing w:line="288" w:lineRule="auto"/>
        <w:rPr>
          <w:rFonts w:ascii="Times New Roman" w:hAnsi="Times New Roman" w:cs="Times New Roman"/>
        </w:rPr>
      </w:pPr>
      <w:r w:rsidRPr="00DD40BC">
        <w:rPr>
          <w:rFonts w:ascii="Times New Roman" w:hAnsi="Times New Roman" w:cs="Times New Roman"/>
        </w:rPr>
        <w:t xml:space="preserve">На основании подобия свойств векторов </w:t>
      </w:r>
      <w:r w:rsidRPr="009F6B13">
        <w:rPr>
          <w:rFonts w:ascii="Times New Roman" w:hAnsi="Times New Roman" w:cs="Times New Roman"/>
          <w:b/>
          <w:bCs/>
          <w:iCs/>
        </w:rPr>
        <w:t>E</w:t>
      </w:r>
      <w:r w:rsidRPr="00DD40BC">
        <w:rPr>
          <w:rFonts w:ascii="Times New Roman" w:hAnsi="Times New Roman" w:cs="Times New Roman"/>
        </w:rPr>
        <w:t xml:space="preserve"> и </w:t>
      </w:r>
      <w:proofErr w:type="spellStart"/>
      <w:r w:rsidRPr="009F6B13">
        <w:rPr>
          <w:rFonts w:ascii="Times New Roman" w:hAnsi="Times New Roman" w:cs="Times New Roman"/>
          <w:b/>
          <w:bCs/>
          <w:iCs/>
        </w:rPr>
        <w:t>E</w:t>
      </w:r>
      <w:r w:rsidRPr="003B383A">
        <w:rPr>
          <w:rFonts w:ascii="Times New Roman" w:hAnsi="Times New Roman" w:cs="Times New Roman"/>
          <w:i/>
          <w:iCs/>
          <w:sz w:val="38"/>
          <w:szCs w:val="38"/>
          <w:vertAlign w:val="subscript"/>
        </w:rPr>
        <w:t>j</w:t>
      </w:r>
      <w:proofErr w:type="spellEnd"/>
      <w:r w:rsidRPr="00C85135">
        <w:rPr>
          <w:rFonts w:ascii="Times New Roman" w:hAnsi="Times New Roman" w:cs="Times New Roman"/>
          <w:sz w:val="36"/>
          <w:szCs w:val="36"/>
        </w:rPr>
        <w:t xml:space="preserve"> </w:t>
      </w:r>
      <w:r w:rsidRPr="00DD40BC">
        <w:rPr>
          <w:rFonts w:ascii="Times New Roman" w:hAnsi="Times New Roman" w:cs="Times New Roman"/>
        </w:rPr>
        <w:t xml:space="preserve">можно сделать вывод о возможности моделирования электростатического поля электрическим полем в проводящей среде, если соблюдается подобие формы и расположения электродов в пространстве. Масштабные коэффициенты проводящей модели вычисляются из сопоставления тока </w:t>
      </w:r>
      <w:r>
        <w:rPr>
          <w:rFonts w:ascii="Times New Roman" w:hAnsi="Times New Roman" w:cs="Times New Roman"/>
        </w:rPr>
        <w:t xml:space="preserve"> </w:t>
      </w:r>
      <w:r w:rsidRPr="00DD40BC">
        <w:rPr>
          <w:rFonts w:ascii="Times New Roman" w:hAnsi="Times New Roman" w:cs="Times New Roman"/>
          <w:i/>
          <w:iCs/>
        </w:rPr>
        <w:t>I</w:t>
      </w:r>
      <w:r w:rsidRPr="00DD40BC">
        <w:rPr>
          <w:rFonts w:ascii="Times New Roman" w:hAnsi="Times New Roman" w:cs="Times New Roman"/>
        </w:rPr>
        <w:t xml:space="preserve"> и заряда </w:t>
      </w:r>
      <w:r w:rsidRPr="00DD40BC">
        <w:rPr>
          <w:rFonts w:ascii="Times New Roman" w:hAnsi="Times New Roman" w:cs="Times New Roman"/>
          <w:i/>
          <w:iCs/>
        </w:rPr>
        <w:t>Q</w:t>
      </w:r>
      <w:r w:rsidRPr="00DD40BC">
        <w:rPr>
          <w:rFonts w:ascii="Times New Roman" w:hAnsi="Times New Roman" w:cs="Times New Roman"/>
        </w:rPr>
        <w:t>, а также удельной проводимости и абсолютной диэлектрической проницаемости модели и электростатического аналога с уч</w:t>
      </w:r>
      <w:r>
        <w:rPr>
          <w:rFonts w:ascii="Times New Roman" w:hAnsi="Times New Roman" w:cs="Times New Roman"/>
        </w:rPr>
        <w:t>е</w:t>
      </w:r>
      <w:r w:rsidRPr="00DD40BC">
        <w:rPr>
          <w:rFonts w:ascii="Times New Roman" w:hAnsi="Times New Roman" w:cs="Times New Roman"/>
        </w:rPr>
        <w:t>том их размеров.</w:t>
      </w:r>
    </w:p>
    <w:p w14:paraId="389A5739" w14:textId="77777777" w:rsidR="00362C7D" w:rsidRDefault="00362C7D" w:rsidP="00362C7D">
      <w:pPr>
        <w:pStyle w:val="a4"/>
        <w:spacing w:line="288" w:lineRule="auto"/>
        <w:rPr>
          <w:rFonts w:ascii="Times New Roman" w:hAnsi="Times New Roman" w:cs="Times New Roman"/>
        </w:rPr>
      </w:pPr>
      <w:r w:rsidRPr="00DD40BC">
        <w:rPr>
          <w:rFonts w:ascii="Times New Roman" w:hAnsi="Times New Roman" w:cs="Times New Roman"/>
        </w:rPr>
        <w:t>Электрическое поле проводящей модели определяют, измеряя распределение потенциалов в ней, после чего, используя (1.1), рассчитывают поле вектора напряж</w:t>
      </w:r>
      <w:r>
        <w:rPr>
          <w:rFonts w:ascii="Times New Roman" w:hAnsi="Times New Roman" w:cs="Times New Roman"/>
        </w:rPr>
        <w:t>е</w:t>
      </w:r>
      <w:r w:rsidRPr="00DD40BC">
        <w:rPr>
          <w:rFonts w:ascii="Times New Roman" w:hAnsi="Times New Roman" w:cs="Times New Roman"/>
        </w:rPr>
        <w:t>нности.</w:t>
      </w:r>
      <w:r>
        <w:rPr>
          <w:rFonts w:ascii="Times New Roman" w:hAnsi="Times New Roman" w:cs="Times New Roman"/>
        </w:rPr>
        <w:t xml:space="preserve"> </w:t>
      </w:r>
    </w:p>
    <w:p w14:paraId="1410E9AC" w14:textId="77777777" w:rsidR="00362C7D" w:rsidRPr="00DD40BC" w:rsidRDefault="00362C7D" w:rsidP="00362C7D">
      <w:pPr>
        <w:pStyle w:val="a4"/>
        <w:spacing w:line="288" w:lineRule="auto"/>
        <w:rPr>
          <w:rFonts w:ascii="Times New Roman" w:hAnsi="Times New Roman" w:cs="Times New Roman"/>
        </w:rPr>
      </w:pPr>
      <w:r w:rsidRPr="00DD40BC">
        <w:rPr>
          <w:rFonts w:ascii="Times New Roman" w:hAnsi="Times New Roman" w:cs="Times New Roman"/>
        </w:rPr>
        <w:t>Электро</w:t>
      </w:r>
      <w:r>
        <w:rPr>
          <w:rFonts w:ascii="Times New Roman" w:hAnsi="Times New Roman" w:cs="Times New Roman"/>
        </w:rPr>
        <w:t>е</w:t>
      </w:r>
      <w:r w:rsidRPr="00DD40BC">
        <w:rPr>
          <w:rFonts w:ascii="Times New Roman" w:hAnsi="Times New Roman" w:cs="Times New Roman"/>
        </w:rPr>
        <w:t>мкость с</w:t>
      </w:r>
      <w:r>
        <w:rPr>
          <w:rFonts w:ascii="Times New Roman" w:hAnsi="Times New Roman" w:cs="Times New Roman"/>
        </w:rPr>
        <w:t>истемы электродов определяют</w:t>
      </w:r>
      <w:r w:rsidRPr="00DD40BC">
        <w:rPr>
          <w:rFonts w:ascii="Times New Roman" w:hAnsi="Times New Roman" w:cs="Times New Roman"/>
        </w:rPr>
        <w:t xml:space="preserve"> прямым измерением сопротивления проводящей среды между электродами. Можно показать, что</w:t>
      </w:r>
    </w:p>
    <w:p w14:paraId="67E1154B" w14:textId="77777777" w:rsidR="00362C7D" w:rsidRPr="00DD40BC" w:rsidRDefault="00362C7D" w:rsidP="00362C7D">
      <w:pPr>
        <w:pStyle w:val="a5"/>
        <w:spacing w:line="288" w:lineRule="auto"/>
        <w:rPr>
          <w:rFonts w:ascii="Times New Roman" w:hAnsi="Times New Roman" w:cs="Times New Roman"/>
        </w:rPr>
      </w:pPr>
      <w:r w:rsidRPr="00C85135">
        <w:rPr>
          <w:rFonts w:ascii="Times New Roman" w:hAnsi="Times New Roman" w:cs="Times New Roman"/>
          <w:position w:val="-30"/>
        </w:rPr>
        <w:object w:dxaOrig="999" w:dyaOrig="700" w14:anchorId="18B919D5">
          <v:shape id="_x0000_i1035" type="#_x0000_t75" style="width:55.2pt;height:37.2pt" o:ole="">
            <v:imagedata r:id="rId24" o:title=""/>
          </v:shape>
          <o:OLEObject Type="Embed" ProgID="Equation.DSMT4" ShapeID="_x0000_i1035" DrawAspect="Content" ObjectID="_1801230562" r:id="rId25"/>
        </w:object>
      </w:r>
    </w:p>
    <w:p w14:paraId="40FAC5B9" w14:textId="77777777" w:rsidR="00362C7D" w:rsidRDefault="00362C7D" w:rsidP="00362C7D">
      <w:pPr>
        <w:pStyle w:val="a3"/>
        <w:spacing w:line="288" w:lineRule="auto"/>
        <w:rPr>
          <w:rFonts w:ascii="Times New Roman" w:hAnsi="Times New Roman" w:cs="Times New Roman"/>
        </w:rPr>
      </w:pPr>
      <w:r w:rsidRPr="00DD40BC">
        <w:rPr>
          <w:rFonts w:ascii="Times New Roman" w:hAnsi="Times New Roman" w:cs="Times New Roman"/>
        </w:rPr>
        <w:t xml:space="preserve">где </w:t>
      </w:r>
      <w:r w:rsidRPr="00DD40BC">
        <w:rPr>
          <w:rFonts w:ascii="Times New Roman" w:hAnsi="Times New Roman" w:cs="Times New Roman"/>
          <w:i/>
          <w:iCs/>
        </w:rPr>
        <w:t>R</w:t>
      </w:r>
      <w:r w:rsidRPr="00DD40BC">
        <w:rPr>
          <w:rFonts w:ascii="Times New Roman" w:hAnsi="Times New Roman" w:cs="Times New Roman"/>
        </w:rPr>
        <w:t xml:space="preserve"> – сопротивление проводящей среды. </w:t>
      </w:r>
    </w:p>
    <w:p w14:paraId="6F801E20" w14:textId="77777777" w:rsidR="00362C7D" w:rsidRDefault="00362C7D" w:rsidP="00362C7D">
      <w:pPr>
        <w:pStyle w:val="a3"/>
        <w:spacing w:line="288" w:lineRule="auto"/>
        <w:ind w:firstLine="567"/>
        <w:rPr>
          <w:rFonts w:ascii="Times New Roman" w:hAnsi="Times New Roman" w:cs="Times New Roman"/>
        </w:rPr>
      </w:pPr>
      <w:r w:rsidRPr="00DD40BC">
        <w:rPr>
          <w:rFonts w:ascii="Times New Roman" w:hAnsi="Times New Roman" w:cs="Times New Roman"/>
        </w:rPr>
        <w:t xml:space="preserve">Можно также вычислить </w:t>
      </w:r>
      <w:r>
        <w:rPr>
          <w:rFonts w:ascii="Times New Roman" w:hAnsi="Times New Roman" w:cs="Times New Roman"/>
        </w:rPr>
        <w:t>е</w:t>
      </w:r>
      <w:r w:rsidRPr="00DD40BC">
        <w:rPr>
          <w:rFonts w:ascii="Times New Roman" w:hAnsi="Times New Roman" w:cs="Times New Roman"/>
        </w:rPr>
        <w:t xml:space="preserve">мкость электродов с использованием теоремы Гаусса, учитывая, что </w:t>
      </w:r>
      <w:r>
        <w:rPr>
          <w:rFonts w:ascii="Times New Roman" w:hAnsi="Times New Roman" w:cs="Times New Roman"/>
        </w:rPr>
        <w:t xml:space="preserve">   </w:t>
      </w:r>
    </w:p>
    <w:p w14:paraId="21109C40" w14:textId="77777777" w:rsidR="00362C7D" w:rsidRDefault="00362C7D" w:rsidP="00362C7D">
      <w:pPr>
        <w:pStyle w:val="a3"/>
        <w:spacing w:after="120" w:line="288" w:lineRule="auto"/>
        <w:jc w:val="center"/>
        <w:rPr>
          <w:rFonts w:ascii="Times New Roman" w:hAnsi="Times New Roman" w:cs="Times New Roman"/>
        </w:rPr>
      </w:pPr>
      <w:r w:rsidRPr="00DD40BC">
        <w:rPr>
          <w:rFonts w:ascii="Times New Roman" w:hAnsi="Times New Roman" w:cs="Times New Roman"/>
          <w:i/>
          <w:iCs/>
        </w:rPr>
        <w:t>C</w:t>
      </w:r>
      <w:r w:rsidRPr="00DD40BC">
        <w:rPr>
          <w:rFonts w:ascii="Times New Roman" w:hAnsi="Times New Roman" w:cs="Times New Roman"/>
        </w:rPr>
        <w:t> = </w:t>
      </w:r>
      <w:r w:rsidRPr="00DD40BC">
        <w:rPr>
          <w:rFonts w:ascii="Times New Roman" w:hAnsi="Times New Roman" w:cs="Times New Roman"/>
          <w:i/>
          <w:iCs/>
        </w:rPr>
        <w:t>Q</w:t>
      </w:r>
      <w:r w:rsidRPr="00DD40BC">
        <w:rPr>
          <w:rFonts w:ascii="Times New Roman" w:hAnsi="Times New Roman" w:cs="Times New Roman"/>
        </w:rPr>
        <w:t>/</w:t>
      </w:r>
      <w:r w:rsidRPr="00DD40BC">
        <w:rPr>
          <w:rFonts w:ascii="Times New Roman" w:hAnsi="Times New Roman" w:cs="Times New Roman"/>
          <w:i/>
          <w:iCs/>
        </w:rPr>
        <w:t>U</w:t>
      </w:r>
      <w:r w:rsidRPr="00DD40BC">
        <w:rPr>
          <w:rFonts w:ascii="Times New Roman" w:hAnsi="Times New Roman" w:cs="Times New Roman"/>
        </w:rPr>
        <w:t>,</w:t>
      </w:r>
    </w:p>
    <w:p w14:paraId="15470903" w14:textId="77777777" w:rsidR="00362C7D" w:rsidRDefault="00362C7D" w:rsidP="00362C7D">
      <w:pPr>
        <w:pStyle w:val="a3"/>
        <w:spacing w:line="288" w:lineRule="auto"/>
        <w:rPr>
          <w:rFonts w:ascii="Times New Roman" w:hAnsi="Times New Roman" w:cs="Times New Roman"/>
        </w:rPr>
      </w:pPr>
      <w:r w:rsidRPr="00DD40BC">
        <w:rPr>
          <w:rFonts w:ascii="Times New Roman" w:hAnsi="Times New Roman" w:cs="Times New Roman"/>
        </w:rPr>
        <w:t xml:space="preserve">где </w:t>
      </w:r>
      <w:r w:rsidRPr="00DD40BC">
        <w:rPr>
          <w:rFonts w:ascii="Times New Roman" w:hAnsi="Times New Roman" w:cs="Times New Roman"/>
          <w:i/>
          <w:iCs/>
        </w:rPr>
        <w:t>U</w:t>
      </w:r>
      <w:r w:rsidRPr="00DD40BC">
        <w:rPr>
          <w:rFonts w:ascii="Times New Roman" w:hAnsi="Times New Roman" w:cs="Times New Roman"/>
        </w:rPr>
        <w:t xml:space="preserve"> – напряжение, равное разности потенциалов между электродами модели, получаем для определения </w:t>
      </w:r>
      <w:r>
        <w:rPr>
          <w:rFonts w:ascii="Times New Roman" w:hAnsi="Times New Roman" w:cs="Times New Roman"/>
        </w:rPr>
        <w:t>е</w:t>
      </w:r>
      <w:r w:rsidRPr="00DD40BC">
        <w:rPr>
          <w:rFonts w:ascii="Times New Roman" w:hAnsi="Times New Roman" w:cs="Times New Roman"/>
        </w:rPr>
        <w:t>мкости</w:t>
      </w:r>
    </w:p>
    <w:p w14:paraId="61316FAF" w14:textId="77777777" w:rsidR="00362C7D" w:rsidRDefault="00362C7D" w:rsidP="00362C7D">
      <w:pPr>
        <w:pStyle w:val="a3"/>
        <w:spacing w:before="120" w:after="120" w:line="288" w:lineRule="auto"/>
        <w:jc w:val="right"/>
        <w:rPr>
          <w:rFonts w:ascii="Times New Roman" w:hAnsi="Times New Roman" w:cs="Times New Roman"/>
        </w:rPr>
      </w:pPr>
      <w:r w:rsidRPr="00F2789D">
        <w:rPr>
          <w:rFonts w:ascii="Times New Roman" w:hAnsi="Times New Roman" w:cs="Times New Roman"/>
          <w:position w:val="-36"/>
        </w:rPr>
        <w:object w:dxaOrig="2000" w:dyaOrig="1120" w14:anchorId="1020C684">
          <v:shape id="_x0000_i1036" type="#_x0000_t75" style="width:108pt;height:60pt" o:ole="">
            <v:imagedata r:id="rId26" o:title=""/>
          </v:shape>
          <o:OLEObject Type="Embed" ProgID="Equation.DSMT4" ShapeID="_x0000_i1036" DrawAspect="Content" ObjectID="_1801230563" r:id="rId27"/>
        </w:object>
      </w:r>
      <w:r>
        <w:rPr>
          <w:rFonts w:ascii="Times New Roman" w:hAnsi="Times New Roman" w:cs="Times New Roman"/>
          <w:position w:val="-40"/>
        </w:rPr>
        <w:t xml:space="preserve">                                          </w:t>
      </w:r>
      <w:r w:rsidRPr="00DD40BC">
        <w:rPr>
          <w:rFonts w:ascii="Times New Roman" w:hAnsi="Times New Roman" w:cs="Times New Roman"/>
        </w:rPr>
        <w:t>(1.5)</w:t>
      </w:r>
    </w:p>
    <w:p w14:paraId="4096843C" w14:textId="77777777" w:rsidR="00362C7D" w:rsidRDefault="00362C7D" w:rsidP="00362C7D">
      <w:pPr>
        <w:pStyle w:val="a3"/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где </w:t>
      </w:r>
      <w:r w:rsidRPr="00DD40BC">
        <w:rPr>
          <w:rFonts w:ascii="Times New Roman" w:hAnsi="Times New Roman" w:cs="Times New Roman"/>
        </w:rPr>
        <w:t xml:space="preserve"> </w:t>
      </w:r>
      <w:proofErr w:type="spellStart"/>
      <w:r w:rsidRPr="005F4C3B">
        <w:rPr>
          <w:rFonts w:ascii="Times New Roman" w:hAnsi="Times New Roman" w:cs="Times New Roman"/>
          <w:b/>
          <w:bCs/>
        </w:rPr>
        <w:t>E</w:t>
      </w:r>
      <w:r w:rsidRPr="003B383A">
        <w:rPr>
          <w:rFonts w:ascii="Times New Roman" w:hAnsi="Times New Roman" w:cs="Times New Roman"/>
          <w:i/>
          <w:iCs/>
          <w:sz w:val="38"/>
          <w:szCs w:val="38"/>
          <w:vertAlign w:val="subscript"/>
        </w:rPr>
        <w:t>j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</w:rPr>
        <w:t>– вектор, который</w:t>
      </w:r>
      <w:r w:rsidRPr="00DD40BC">
        <w:rPr>
          <w:rFonts w:ascii="Times New Roman" w:hAnsi="Times New Roman" w:cs="Times New Roman"/>
        </w:rPr>
        <w:t xml:space="preserve"> вычисляется по поверхности, охватывающей электрод моделируемой системы; </w:t>
      </w:r>
      <w:r w:rsidRPr="005F4C3B">
        <w:rPr>
          <w:rFonts w:ascii="Times New Roman" w:hAnsi="Times New Roman" w:cs="Times New Roman"/>
          <w:sz w:val="32"/>
          <w:szCs w:val="32"/>
        </w:rPr>
        <w:sym w:font="Symbol" w:char="F065"/>
      </w:r>
      <w:r w:rsidRPr="00DD40BC">
        <w:rPr>
          <w:rFonts w:ascii="Times New Roman" w:hAnsi="Times New Roman" w:cs="Times New Roman"/>
        </w:rPr>
        <w:t xml:space="preserve"> – относительная диэлектрическая проницаемость моделируемого диэлектрика. </w:t>
      </w:r>
    </w:p>
    <w:p w14:paraId="695BCEB5" w14:textId="77777777" w:rsidR="00362C7D" w:rsidRDefault="00362C7D" w:rsidP="00362C7D">
      <w:pPr>
        <w:pStyle w:val="a3"/>
        <w:spacing w:line="288" w:lineRule="auto"/>
        <w:ind w:firstLine="567"/>
        <w:rPr>
          <w:rFonts w:ascii="Times New Roman" w:hAnsi="Times New Roman" w:cs="Times New Roman"/>
        </w:rPr>
      </w:pPr>
      <w:r w:rsidRPr="00DD40BC">
        <w:rPr>
          <w:rFonts w:ascii="Times New Roman" w:hAnsi="Times New Roman" w:cs="Times New Roman"/>
        </w:rPr>
        <w:t xml:space="preserve">Соотношение (1.5) удобно тем, что в качестве поверхности </w:t>
      </w:r>
      <w:r w:rsidRPr="00DD40BC">
        <w:rPr>
          <w:rFonts w:ascii="Times New Roman" w:hAnsi="Times New Roman" w:cs="Times New Roman"/>
          <w:i/>
          <w:iCs/>
        </w:rPr>
        <w:t>S</w:t>
      </w:r>
      <w:r w:rsidRPr="00DD40BC">
        <w:rPr>
          <w:rFonts w:ascii="Times New Roman" w:hAnsi="Times New Roman" w:cs="Times New Roman"/>
        </w:rPr>
        <w:t xml:space="preserve"> бер</w:t>
      </w:r>
      <w:r>
        <w:rPr>
          <w:rFonts w:ascii="Times New Roman" w:hAnsi="Times New Roman" w:cs="Times New Roman"/>
        </w:rPr>
        <w:t>е</w:t>
      </w:r>
      <w:r w:rsidRPr="00DD40BC">
        <w:rPr>
          <w:rFonts w:ascii="Times New Roman" w:hAnsi="Times New Roman" w:cs="Times New Roman"/>
        </w:rPr>
        <w:t>тся определ</w:t>
      </w:r>
      <w:r>
        <w:rPr>
          <w:rFonts w:ascii="Times New Roman" w:hAnsi="Times New Roman" w:cs="Times New Roman"/>
        </w:rPr>
        <w:t>е</w:t>
      </w:r>
      <w:r w:rsidRPr="00DD40BC">
        <w:rPr>
          <w:rFonts w:ascii="Times New Roman" w:hAnsi="Times New Roman" w:cs="Times New Roman"/>
        </w:rPr>
        <w:t>нная по модели эквипотенциальная поверхность.</w:t>
      </w:r>
    </w:p>
    <w:p w14:paraId="0215D897" w14:textId="77777777" w:rsidR="00362C7D" w:rsidRPr="001F399C" w:rsidRDefault="00362C7D" w:rsidP="00362C7D">
      <w:pPr>
        <w:pStyle w:val="a3"/>
        <w:spacing w:before="240" w:after="240" w:line="288" w:lineRule="auto"/>
        <w:jc w:val="center"/>
        <w:rPr>
          <w:rFonts w:ascii="Times New Roman" w:hAnsi="Times New Roman" w:cs="Times New Roman"/>
          <w:b/>
        </w:rPr>
      </w:pPr>
      <w:r w:rsidRPr="001F399C">
        <w:rPr>
          <w:rFonts w:ascii="Times New Roman" w:hAnsi="Times New Roman" w:cs="Times New Roman"/>
          <w:b/>
        </w:rPr>
        <w:lastRenderedPageBreak/>
        <w:t>Методика измерений</w:t>
      </w:r>
    </w:p>
    <w:p w14:paraId="1B22BC60" w14:textId="77777777" w:rsidR="00362C7D" w:rsidRPr="00DD40BC" w:rsidRDefault="00362C7D" w:rsidP="00362C7D">
      <w:pPr>
        <w:pStyle w:val="a4"/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Pr="00DD40B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настоящей </w:t>
      </w:r>
      <w:r w:rsidRPr="00DD40BC">
        <w:rPr>
          <w:rFonts w:ascii="Times New Roman" w:hAnsi="Times New Roman" w:cs="Times New Roman"/>
        </w:rPr>
        <w:t>работе модели</w:t>
      </w:r>
      <w:r>
        <w:rPr>
          <w:rFonts w:ascii="Times New Roman" w:hAnsi="Times New Roman" w:cs="Times New Roman"/>
        </w:rPr>
        <w:t>руется плоское поле,</w:t>
      </w:r>
      <w:r w:rsidRPr="00DD40BC">
        <w:rPr>
          <w:rFonts w:ascii="Times New Roman" w:hAnsi="Times New Roman" w:cs="Times New Roman"/>
        </w:rPr>
        <w:t xml:space="preserve"> потенциал и напряж</w:t>
      </w:r>
      <w:r>
        <w:rPr>
          <w:rFonts w:ascii="Times New Roman" w:hAnsi="Times New Roman" w:cs="Times New Roman"/>
        </w:rPr>
        <w:t>е</w:t>
      </w:r>
      <w:r w:rsidRPr="00DD40BC">
        <w:rPr>
          <w:rFonts w:ascii="Times New Roman" w:hAnsi="Times New Roman" w:cs="Times New Roman"/>
        </w:rPr>
        <w:t>нность которого зависят от двух коорди</w:t>
      </w:r>
      <w:r>
        <w:rPr>
          <w:rFonts w:ascii="Times New Roman" w:hAnsi="Times New Roman" w:cs="Times New Roman"/>
        </w:rPr>
        <w:t>нат. Плоским является</w:t>
      </w:r>
      <w:r w:rsidRPr="00DD40BC">
        <w:rPr>
          <w:rFonts w:ascii="Times New Roman" w:hAnsi="Times New Roman" w:cs="Times New Roman"/>
        </w:rPr>
        <w:t xml:space="preserve"> поле двухпроводной линии или же поле, образованное заряженными плоскостью и провод</w:t>
      </w:r>
      <w:r>
        <w:rPr>
          <w:rFonts w:ascii="Times New Roman" w:hAnsi="Times New Roman" w:cs="Times New Roman"/>
        </w:rPr>
        <w:t>ником. Для описания</w:t>
      </w:r>
      <w:r w:rsidRPr="00DD40BC">
        <w:rPr>
          <w:rFonts w:ascii="Times New Roman" w:hAnsi="Times New Roman" w:cs="Times New Roman"/>
        </w:rPr>
        <w:t xml:space="preserve"> полей достаточно найти распределение в плоскости, перпендикулярной к электродам, тогда полная картина поля образуется смещением полученного сечения вдоль оси, перпендикулярной к этому сечению.</w:t>
      </w:r>
    </w:p>
    <w:p w14:paraId="1EA1661A" w14:textId="77777777" w:rsidR="00362C7D" w:rsidRDefault="00362C7D" w:rsidP="00362C7D">
      <w:pPr>
        <w:pStyle w:val="a4"/>
        <w:spacing w:line="288" w:lineRule="auto"/>
        <w:rPr>
          <w:rFonts w:ascii="Times New Roman" w:hAnsi="Times New Roman" w:cs="Times New Roman"/>
        </w:rPr>
      </w:pPr>
      <w:r w:rsidRPr="00DD40BC">
        <w:rPr>
          <w:rFonts w:ascii="Times New Roman" w:hAnsi="Times New Roman" w:cs="Times New Roman"/>
        </w:rPr>
        <w:t>В экспериментальной установке воспроизводится сечение системы электродов, формирующих один из возможных вариантов плоского поля. В качестве проводящей среды используется проводящая бумага. Электрическая схема измерительной установки приведена на рис.</w:t>
      </w:r>
      <w:r>
        <w:rPr>
          <w:rFonts w:ascii="Times New Roman" w:hAnsi="Times New Roman" w:cs="Times New Roman"/>
        </w:rPr>
        <w:t xml:space="preserve"> </w:t>
      </w:r>
      <w:r w:rsidRPr="00DD40BC">
        <w:rPr>
          <w:rFonts w:ascii="Times New Roman" w:hAnsi="Times New Roman" w:cs="Times New Roman"/>
        </w:rPr>
        <w:t>1.1.</w:t>
      </w:r>
      <w:r>
        <w:rPr>
          <w:rFonts w:ascii="Times New Roman" w:hAnsi="Times New Roman" w:cs="Times New Roman"/>
        </w:rPr>
        <w:t xml:space="preserve"> </w:t>
      </w:r>
    </w:p>
    <w:p w14:paraId="30D6B8E8" w14:textId="77777777" w:rsidR="00362C7D" w:rsidRDefault="00362C7D" w:rsidP="00362C7D">
      <w:pPr>
        <w:pStyle w:val="a4"/>
        <w:spacing w:line="288" w:lineRule="auto"/>
        <w:rPr>
          <w:rFonts w:ascii="Times New Roman" w:hAnsi="Times New Roman" w:cs="Times New Roman"/>
        </w:rPr>
      </w:pPr>
      <w:r w:rsidRPr="00DD40BC">
        <w:rPr>
          <w:rFonts w:ascii="Times New Roman" w:hAnsi="Times New Roman" w:cs="Times New Roman"/>
        </w:rPr>
        <w:t xml:space="preserve">Схема представляет собой мост постоянного тока, одно плечо которого образовано сопротивлениями участков </w:t>
      </w:r>
      <w:proofErr w:type="spellStart"/>
      <w:r w:rsidRPr="003D702C">
        <w:rPr>
          <w:rFonts w:ascii="Times New Roman" w:hAnsi="Times New Roman" w:cs="Times New Roman"/>
          <w:i/>
          <w:iCs/>
        </w:rPr>
        <w:t>ab</w:t>
      </w:r>
      <w:proofErr w:type="spellEnd"/>
      <w:r w:rsidRPr="00DD40BC">
        <w:rPr>
          <w:rFonts w:ascii="Times New Roman" w:hAnsi="Times New Roman" w:cs="Times New Roman"/>
          <w:i/>
          <w:iCs/>
        </w:rPr>
        <w:t xml:space="preserve"> </w:t>
      </w:r>
      <w:r w:rsidRPr="00DD40BC">
        <w:rPr>
          <w:rFonts w:ascii="Times New Roman" w:hAnsi="Times New Roman" w:cs="Times New Roman"/>
        </w:rPr>
        <w:t xml:space="preserve">и </w:t>
      </w:r>
      <w:proofErr w:type="spellStart"/>
      <w:r w:rsidRPr="003D702C">
        <w:rPr>
          <w:rFonts w:ascii="Times New Roman" w:hAnsi="Times New Roman" w:cs="Times New Roman"/>
          <w:i/>
          <w:iCs/>
        </w:rPr>
        <w:t>bc</w:t>
      </w:r>
      <w:proofErr w:type="spellEnd"/>
      <w:r w:rsidRPr="00DD40BC">
        <w:rPr>
          <w:rFonts w:ascii="Times New Roman" w:hAnsi="Times New Roman" w:cs="Times New Roman"/>
          <w:i/>
          <w:iCs/>
        </w:rPr>
        <w:t xml:space="preserve"> </w:t>
      </w:r>
      <w:r w:rsidRPr="00DD40BC">
        <w:rPr>
          <w:rFonts w:ascii="Times New Roman" w:hAnsi="Times New Roman" w:cs="Times New Roman"/>
        </w:rPr>
        <w:t xml:space="preserve">потенциометра </w:t>
      </w:r>
      <w:r w:rsidRPr="00DD40BC">
        <w:rPr>
          <w:rFonts w:ascii="Times New Roman" w:hAnsi="Times New Roman" w:cs="Times New Roman"/>
          <w:i/>
          <w:iCs/>
        </w:rPr>
        <w:t>R</w:t>
      </w:r>
      <w:r w:rsidRPr="00686879">
        <w:rPr>
          <w:rFonts w:ascii="Times New Roman" w:hAnsi="Times New Roman" w:cs="Times New Roman"/>
          <w:iCs/>
          <w:sz w:val="36"/>
          <w:szCs w:val="36"/>
          <w:vertAlign w:val="subscript"/>
        </w:rPr>
        <w:t>1</w:t>
      </w:r>
      <w:r w:rsidRPr="00DD40BC">
        <w:rPr>
          <w:rFonts w:ascii="Times New Roman" w:hAnsi="Times New Roman" w:cs="Times New Roman"/>
        </w:rPr>
        <w:t xml:space="preserve"> между его концевыми и подвижными контактами; другое плечо – сопротивлениями </w: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6C6A07" wp14:editId="5E2C7199">
                <wp:simplePos x="0" y="0"/>
                <wp:positionH relativeFrom="margin">
                  <wp:posOffset>-57150</wp:posOffset>
                </wp:positionH>
                <wp:positionV relativeFrom="margin">
                  <wp:posOffset>4605020</wp:posOffset>
                </wp:positionV>
                <wp:extent cx="2804795" cy="1524000"/>
                <wp:effectExtent l="0" t="0" r="0" b="0"/>
                <wp:wrapSquare wrapText="bothSides"/>
                <wp:docPr id="4" name="Поле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4795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DEB539" w14:textId="77777777" w:rsidR="00362C7D" w:rsidRPr="00FB0CA0" w:rsidRDefault="00362C7D" w:rsidP="00362C7D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6542FF">
                              <w:rPr>
                                <w:rFonts w:cs="Times New Roman"/>
                                <w:noProof/>
                                <w:szCs w:val="24"/>
                                <w:lang w:eastAsia="ru-RU"/>
                              </w:rPr>
                              <w:drawing>
                                <wp:inline distT="0" distB="0" distL="0" distR="0" wp14:anchorId="091948C3" wp14:editId="2A092866">
                                  <wp:extent cx="2600325" cy="1240438"/>
                                  <wp:effectExtent l="19050" t="0" r="9525" b="0"/>
                                  <wp:docPr id="1" name="Рисунок 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00325" cy="12404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8DB2CE3" w14:textId="77777777" w:rsidR="00362C7D" w:rsidRPr="008B68C7" w:rsidRDefault="00362C7D" w:rsidP="00362C7D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szCs w:val="24"/>
                                <w:lang w:eastAsia="ru-RU"/>
                              </w:rPr>
                              <w:t>Рис. 1.1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6C6A07" id="_x0000_t202" coordsize="21600,21600" o:spt="202" path="m,l,21600r21600,l21600,xe">
                <v:stroke joinstyle="miter"/>
                <v:path gradientshapeok="t" o:connecttype="rect"/>
              </v:shapetype>
              <v:shape id="Поле 4" o:spid="_x0000_s1026" type="#_x0000_t202" style="position:absolute;left:0;text-align:left;margin-left:-4.5pt;margin-top:362.6pt;width:220.85pt;height:12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" stroked="f">
                <v:textbox inset="0,0,0,0">
                  <w:txbxContent>
                    <w:p w14:paraId="46DEB539" w14:textId="77777777" w:rsidR="00362C7D" w:rsidRPr="00FB0CA0" w:rsidRDefault="00362C7D" w:rsidP="00362C7D">
                      <w:pPr>
                        <w:spacing w:line="240" w:lineRule="auto"/>
                        <w:ind w:firstLine="0"/>
                        <w:jc w:val="left"/>
                        <w:rPr>
                          <w:rFonts w:cs="Times New Roman"/>
                          <w:szCs w:val="24"/>
                        </w:rPr>
                      </w:pPr>
                      <w:r w:rsidRPr="006542FF">
                        <w:rPr>
                          <w:rFonts w:cs="Times New Roman"/>
                          <w:noProof/>
                          <w:szCs w:val="24"/>
                          <w:lang w:eastAsia="ru-RU"/>
                        </w:rPr>
                        <w:drawing>
                          <wp:inline distT="0" distB="0" distL="0" distR="0" wp14:anchorId="091948C3" wp14:editId="2A092866">
                            <wp:extent cx="2600325" cy="1240438"/>
                            <wp:effectExtent l="19050" t="0" r="9525" b="0"/>
                            <wp:docPr id="1" name="Рисунок 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00325" cy="12404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8DB2CE3" w14:textId="77777777" w:rsidR="00362C7D" w:rsidRPr="008B68C7" w:rsidRDefault="00362C7D" w:rsidP="00362C7D">
                      <w:pPr>
                        <w:spacing w:line="240" w:lineRule="auto"/>
                        <w:ind w:firstLine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i/>
                          <w:szCs w:val="24"/>
                          <w:lang w:eastAsia="ru-RU"/>
                        </w:rPr>
                        <w:t>Рис. 1.1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DD40BC">
        <w:rPr>
          <w:rFonts w:ascii="Times New Roman" w:hAnsi="Times New Roman" w:cs="Times New Roman"/>
        </w:rPr>
        <w:t xml:space="preserve">участков проводящей бумаги </w:t>
      </w:r>
      <w:r w:rsidRPr="000B1351">
        <w:rPr>
          <w:rFonts w:ascii="Times New Roman" w:hAnsi="Times New Roman" w:cs="Times New Roman"/>
          <w:i/>
          <w:iCs/>
        </w:rPr>
        <w:t>1</w:t>
      </w:r>
      <w:r w:rsidRPr="00DD40BC">
        <w:rPr>
          <w:rFonts w:ascii="Times New Roman" w:hAnsi="Times New Roman" w:cs="Times New Roman"/>
        </w:rPr>
        <w:t xml:space="preserve"> между зондом </w:t>
      </w:r>
      <w:r w:rsidRPr="000B1351">
        <w:rPr>
          <w:rFonts w:ascii="Times New Roman" w:hAnsi="Times New Roman" w:cs="Times New Roman"/>
          <w:i/>
          <w:iCs/>
        </w:rPr>
        <w:t>2</w:t>
      </w:r>
      <w:r w:rsidRPr="00DD40BC">
        <w:rPr>
          <w:rFonts w:ascii="Times New Roman" w:hAnsi="Times New Roman" w:cs="Times New Roman"/>
        </w:rPr>
        <w:t xml:space="preserve"> и электродами. В диагональ моста включ</w:t>
      </w:r>
      <w:r>
        <w:rPr>
          <w:rFonts w:ascii="Times New Roman" w:hAnsi="Times New Roman" w:cs="Times New Roman"/>
        </w:rPr>
        <w:t>е</w:t>
      </w:r>
      <w:r w:rsidRPr="00DD40BC">
        <w:rPr>
          <w:rFonts w:ascii="Times New Roman" w:hAnsi="Times New Roman" w:cs="Times New Roman"/>
        </w:rPr>
        <w:t xml:space="preserve">н микроамперметр </w:t>
      </w:r>
      <w:r w:rsidRPr="00DD40BC">
        <w:rPr>
          <w:rFonts w:ascii="Times New Roman" w:hAnsi="Times New Roman" w:cs="Times New Roman"/>
          <w:i/>
          <w:iCs/>
        </w:rPr>
        <w:t>PA</w:t>
      </w:r>
      <w:r w:rsidRPr="00686879">
        <w:rPr>
          <w:rFonts w:ascii="Times New Roman" w:hAnsi="Times New Roman" w:cs="Times New Roman"/>
          <w:iCs/>
          <w:sz w:val="36"/>
          <w:szCs w:val="36"/>
          <w:vertAlign w:val="subscript"/>
        </w:rPr>
        <w:t>1</w:t>
      </w:r>
      <w:r w:rsidRPr="00DD40BC">
        <w:rPr>
          <w:rFonts w:ascii="Times New Roman" w:hAnsi="Times New Roman" w:cs="Times New Roman"/>
        </w:rPr>
        <w:t xml:space="preserve">. Ток в диагонали моста равен нулю, когда падение напряжения на участке </w:t>
      </w:r>
      <w:proofErr w:type="spellStart"/>
      <w:r w:rsidRPr="00DD40BC">
        <w:rPr>
          <w:rFonts w:ascii="Times New Roman" w:hAnsi="Times New Roman" w:cs="Times New Roman"/>
          <w:i/>
          <w:iCs/>
        </w:rPr>
        <w:t>bc</w:t>
      </w:r>
      <w:proofErr w:type="spellEnd"/>
      <w:r w:rsidRPr="00DD40BC">
        <w:rPr>
          <w:rFonts w:ascii="Times New Roman" w:hAnsi="Times New Roman" w:cs="Times New Roman"/>
          <w:i/>
          <w:iCs/>
        </w:rPr>
        <w:t xml:space="preserve"> </w:t>
      </w:r>
      <w:r w:rsidRPr="00DD40BC">
        <w:rPr>
          <w:rFonts w:ascii="Times New Roman" w:hAnsi="Times New Roman" w:cs="Times New Roman"/>
        </w:rPr>
        <w:t xml:space="preserve">резистора </w:t>
      </w:r>
      <w:r w:rsidRPr="00DD40BC">
        <w:rPr>
          <w:rFonts w:ascii="Times New Roman" w:hAnsi="Times New Roman" w:cs="Times New Roman"/>
          <w:i/>
          <w:iCs/>
        </w:rPr>
        <w:t>R</w:t>
      </w:r>
      <w:r w:rsidRPr="00686879">
        <w:rPr>
          <w:rFonts w:ascii="Times New Roman" w:hAnsi="Times New Roman" w:cs="Times New Roman"/>
          <w:iCs/>
          <w:sz w:val="36"/>
          <w:szCs w:val="36"/>
          <w:vertAlign w:val="subscript"/>
        </w:rPr>
        <w:t>1</w:t>
      </w:r>
      <w:r w:rsidRPr="00DD40BC">
        <w:rPr>
          <w:rFonts w:ascii="Times New Roman" w:hAnsi="Times New Roman" w:cs="Times New Roman"/>
        </w:rPr>
        <w:t xml:space="preserve"> равно разности потенциалов между зондом и нижним по схеме электродом. Потенциал одного электрода принимается равным нулю. </w:t>
      </w:r>
    </w:p>
    <w:p w14:paraId="38805E5E" w14:textId="26FF6C1C" w:rsidR="00362C7D" w:rsidRDefault="00362C7D" w:rsidP="00362C7D">
      <w:pPr>
        <w:pStyle w:val="a4"/>
        <w:spacing w:line="288" w:lineRule="auto"/>
        <w:rPr>
          <w:rFonts w:ascii="Times New Roman" w:hAnsi="Times New Roman" w:cs="Times New Roman"/>
        </w:rPr>
      </w:pPr>
      <w:r w:rsidRPr="00DD40BC">
        <w:rPr>
          <w:rFonts w:ascii="Times New Roman" w:hAnsi="Times New Roman" w:cs="Times New Roman"/>
        </w:rPr>
        <w:t>Перемещая зонд по листу проводящей бумаги, можно исследовать распределение потенциала на поверхности листа. С помощью пантографа координаты зонда переносятся на чистый лист бумаги, закрепл</w:t>
      </w:r>
      <w:r>
        <w:rPr>
          <w:rFonts w:ascii="Times New Roman" w:hAnsi="Times New Roman" w:cs="Times New Roman"/>
        </w:rPr>
        <w:t>е</w:t>
      </w:r>
      <w:r w:rsidRPr="00DD40BC">
        <w:rPr>
          <w:rFonts w:ascii="Times New Roman" w:hAnsi="Times New Roman" w:cs="Times New Roman"/>
        </w:rPr>
        <w:t xml:space="preserve">нный под вторым плечом пантографа. Если отмечать точки, соответствующие одному и тому же падению напряжения на участке </w:t>
      </w:r>
      <w:proofErr w:type="spellStart"/>
      <w:r w:rsidRPr="00DD40BC">
        <w:rPr>
          <w:rFonts w:ascii="Times New Roman" w:hAnsi="Times New Roman" w:cs="Times New Roman"/>
          <w:i/>
          <w:iCs/>
        </w:rPr>
        <w:t>bc</w:t>
      </w:r>
      <w:proofErr w:type="spellEnd"/>
      <w:r w:rsidRPr="00DD40BC">
        <w:rPr>
          <w:rFonts w:ascii="Times New Roman" w:hAnsi="Times New Roman" w:cs="Times New Roman"/>
          <w:i/>
          <w:iCs/>
        </w:rPr>
        <w:t xml:space="preserve"> </w:t>
      </w:r>
      <w:r w:rsidRPr="00DD40BC">
        <w:rPr>
          <w:rFonts w:ascii="Times New Roman" w:hAnsi="Times New Roman" w:cs="Times New Roman"/>
        </w:rPr>
        <w:t xml:space="preserve">резистора </w:t>
      </w:r>
      <w:r w:rsidRPr="00DD40BC">
        <w:rPr>
          <w:rFonts w:ascii="Times New Roman" w:hAnsi="Times New Roman" w:cs="Times New Roman"/>
          <w:i/>
          <w:iCs/>
        </w:rPr>
        <w:t>R</w:t>
      </w:r>
      <w:r w:rsidRPr="00686879">
        <w:rPr>
          <w:rFonts w:ascii="Times New Roman" w:hAnsi="Times New Roman" w:cs="Times New Roman"/>
          <w:iCs/>
          <w:sz w:val="36"/>
          <w:szCs w:val="36"/>
          <w:vertAlign w:val="subscript"/>
        </w:rPr>
        <w:t>1</w:t>
      </w:r>
      <w:r w:rsidRPr="00DD40BC">
        <w:rPr>
          <w:rFonts w:ascii="Times New Roman" w:hAnsi="Times New Roman" w:cs="Times New Roman"/>
        </w:rPr>
        <w:t xml:space="preserve">, а затем менять его с заданным шагом </w:t>
      </w:r>
      <w:r w:rsidRPr="00DD40BC">
        <w:rPr>
          <w:rFonts w:ascii="Times New Roman" w:hAnsi="Times New Roman" w:cs="Times New Roman"/>
        </w:rPr>
        <w:sym w:font="Symbol" w:char="F044"/>
      </w:r>
      <w:r w:rsidRPr="002B22B4">
        <w:rPr>
          <w:rFonts w:ascii="Times New Roman" w:hAnsi="Times New Roman" w:cs="Times New Roman"/>
        </w:rPr>
        <w:sym w:font="Symbol" w:char="F06A"/>
      </w:r>
      <w:r>
        <w:rPr>
          <w:rFonts w:ascii="Times New Roman" w:hAnsi="Times New Roman" w:cs="Times New Roman"/>
        </w:rPr>
        <w:t>, то</w:t>
      </w:r>
      <w:r w:rsidRPr="00DD40BC">
        <w:rPr>
          <w:rFonts w:ascii="Times New Roman" w:hAnsi="Times New Roman" w:cs="Times New Roman"/>
        </w:rPr>
        <w:t xml:space="preserve"> получится карта </w:t>
      </w:r>
      <w:proofErr w:type="spellStart"/>
      <w:r w:rsidRPr="00DD40BC">
        <w:rPr>
          <w:rFonts w:ascii="Times New Roman" w:hAnsi="Times New Roman" w:cs="Times New Roman"/>
        </w:rPr>
        <w:t>эквипотенциалей</w:t>
      </w:r>
      <w:proofErr w:type="spellEnd"/>
      <w:r w:rsidRPr="00DD40BC">
        <w:rPr>
          <w:rFonts w:ascii="Times New Roman" w:hAnsi="Times New Roman" w:cs="Times New Roman"/>
        </w:rPr>
        <w:t xml:space="preserve"> с шагом </w:t>
      </w:r>
      <w:r w:rsidRPr="00DD40BC">
        <w:rPr>
          <w:rFonts w:ascii="Times New Roman" w:hAnsi="Times New Roman" w:cs="Times New Roman"/>
        </w:rPr>
        <w:sym w:font="Symbol" w:char="F044"/>
      </w:r>
      <w:r w:rsidRPr="002B22B4">
        <w:rPr>
          <w:rFonts w:ascii="Times New Roman" w:hAnsi="Times New Roman" w:cs="Times New Roman"/>
        </w:rPr>
        <w:sym w:font="Symbol" w:char="F06A"/>
      </w:r>
      <w:r w:rsidRPr="00DD40BC">
        <w:rPr>
          <w:rFonts w:ascii="Times New Roman" w:hAnsi="Times New Roman" w:cs="Times New Roman"/>
        </w:rPr>
        <w:t xml:space="preserve">. </w:t>
      </w:r>
    </w:p>
    <w:p w14:paraId="2FB11DEE" w14:textId="77777777" w:rsidR="00362C7D" w:rsidRDefault="00362C7D" w:rsidP="00362C7D">
      <w:pPr>
        <w:pStyle w:val="a4"/>
        <w:spacing w:line="288" w:lineRule="auto"/>
        <w:rPr>
          <w:rFonts w:ascii="Times New Roman" w:hAnsi="Times New Roman" w:cs="Times New Roman"/>
        </w:rPr>
      </w:pPr>
    </w:p>
    <w:p w14:paraId="38D60EE0" w14:textId="77777777" w:rsidR="00362C7D" w:rsidRDefault="00362C7D" w:rsidP="00362C7D">
      <w:pPr>
        <w:pStyle w:val="a4"/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0ED95D" wp14:editId="56B5BC5F">
                <wp:simplePos x="0" y="0"/>
                <wp:positionH relativeFrom="margin">
                  <wp:posOffset>3347720</wp:posOffset>
                </wp:positionH>
                <wp:positionV relativeFrom="margin">
                  <wp:posOffset>123825</wp:posOffset>
                </wp:positionV>
                <wp:extent cx="2687320" cy="3595370"/>
                <wp:effectExtent l="0" t="0" r="0" b="0"/>
                <wp:wrapSquare wrapText="bothSides"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7320" cy="3595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05ED14" w14:textId="77777777" w:rsidR="00362C7D" w:rsidRDefault="00362C7D" w:rsidP="00362C7D">
                            <w:pPr>
                              <w:spacing w:line="240" w:lineRule="auto"/>
                              <w:ind w:firstLine="0"/>
                              <w:jc w:val="right"/>
                              <w:rPr>
                                <w:rFonts w:cs="Times New Roman"/>
                                <w:szCs w:val="24"/>
                                <w:lang w:eastAsia="ru-RU"/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Cs w:val="24"/>
                                <w:lang w:eastAsia="ru-RU"/>
                              </w:rPr>
                              <w:drawing>
                                <wp:inline distT="0" distB="0" distL="0" distR="0" wp14:anchorId="3C5F9670" wp14:editId="3A1B282B">
                                  <wp:extent cx="2638425" cy="3114675"/>
                                  <wp:effectExtent l="19050" t="0" r="9525" b="0"/>
                                  <wp:docPr id="3" name="Рисунок 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38425" cy="3114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D650B34" w14:textId="77777777" w:rsidR="00362C7D" w:rsidRPr="00F30F85" w:rsidRDefault="00362C7D" w:rsidP="00362C7D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cs="Times New Roman"/>
                                <w:i/>
                                <w:szCs w:val="24"/>
                                <w:lang w:eastAsia="ru-RU"/>
                              </w:rPr>
                            </w:pPr>
                          </w:p>
                          <w:p w14:paraId="086BBC4F" w14:textId="77777777" w:rsidR="00362C7D" w:rsidRPr="008B68C7" w:rsidRDefault="00362C7D" w:rsidP="00362C7D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szCs w:val="24"/>
                                <w:lang w:eastAsia="ru-RU"/>
                              </w:rPr>
                              <w:t>Рис. 1.2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0ED95D" id="Поле 2" o:spid="_x0000_s1027" type="#_x0000_t202" style="position:absolute;left:0;text-align:left;margin-left:263.6pt;margin-top:9.75pt;width:211.6pt;height:283.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" stroked="f">
                <v:textbox inset="0,0,0,0">
                  <w:txbxContent>
                    <w:p w14:paraId="6B05ED14" w14:textId="77777777" w:rsidR="00362C7D" w:rsidRDefault="00362C7D" w:rsidP="00362C7D">
                      <w:pPr>
                        <w:spacing w:line="240" w:lineRule="auto"/>
                        <w:ind w:firstLine="0"/>
                        <w:jc w:val="right"/>
                        <w:rPr>
                          <w:rFonts w:cs="Times New Roman"/>
                          <w:szCs w:val="24"/>
                          <w:lang w:eastAsia="ru-RU"/>
                        </w:rPr>
                      </w:pPr>
                      <w:r>
                        <w:rPr>
                          <w:rFonts w:cs="Times New Roman"/>
                          <w:noProof/>
                          <w:szCs w:val="24"/>
                          <w:lang w:eastAsia="ru-RU"/>
                        </w:rPr>
                        <w:drawing>
                          <wp:inline distT="0" distB="0" distL="0" distR="0" wp14:anchorId="3C5F9670" wp14:editId="3A1B282B">
                            <wp:extent cx="2638425" cy="3114675"/>
                            <wp:effectExtent l="19050" t="0" r="9525" b="0"/>
                            <wp:docPr id="3" name="Рисунок 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38425" cy="3114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D650B34" w14:textId="77777777" w:rsidR="00362C7D" w:rsidRPr="00F30F85" w:rsidRDefault="00362C7D" w:rsidP="00362C7D">
                      <w:pPr>
                        <w:spacing w:line="240" w:lineRule="auto"/>
                        <w:ind w:firstLine="0"/>
                        <w:jc w:val="center"/>
                        <w:rPr>
                          <w:rFonts w:cs="Times New Roman"/>
                          <w:i/>
                          <w:szCs w:val="24"/>
                          <w:lang w:eastAsia="ru-RU"/>
                        </w:rPr>
                      </w:pPr>
                    </w:p>
                    <w:p w14:paraId="086BBC4F" w14:textId="77777777" w:rsidR="00362C7D" w:rsidRPr="008B68C7" w:rsidRDefault="00362C7D" w:rsidP="00362C7D">
                      <w:pPr>
                        <w:spacing w:line="240" w:lineRule="auto"/>
                        <w:ind w:firstLine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i/>
                          <w:szCs w:val="24"/>
                          <w:lang w:eastAsia="ru-RU"/>
                        </w:rPr>
                        <w:t>Рис. 1.2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DD40BC">
        <w:rPr>
          <w:rFonts w:ascii="Times New Roman" w:hAnsi="Times New Roman" w:cs="Times New Roman"/>
        </w:rPr>
        <w:t>Примерный вид карты поля около одного из электродов моделируемой системы привед</w:t>
      </w:r>
      <w:r>
        <w:rPr>
          <w:rFonts w:ascii="Times New Roman" w:hAnsi="Times New Roman" w:cs="Times New Roman"/>
        </w:rPr>
        <w:t>е</w:t>
      </w:r>
      <w:r w:rsidRPr="00DD40BC">
        <w:rPr>
          <w:rFonts w:ascii="Times New Roman" w:hAnsi="Times New Roman" w:cs="Times New Roman"/>
        </w:rPr>
        <w:t>н на рис.</w:t>
      </w:r>
      <w:r>
        <w:rPr>
          <w:rFonts w:ascii="Times New Roman" w:hAnsi="Times New Roman" w:cs="Times New Roman"/>
        </w:rPr>
        <w:t xml:space="preserve"> </w:t>
      </w:r>
      <w:r w:rsidRPr="00DD40BC">
        <w:rPr>
          <w:rFonts w:ascii="Times New Roman" w:hAnsi="Times New Roman" w:cs="Times New Roman"/>
        </w:rPr>
        <w:t>1.2.</w:t>
      </w:r>
    </w:p>
    <w:p w14:paraId="070571EF" w14:textId="77777777" w:rsidR="00362C7D" w:rsidRPr="00DD40BC" w:rsidRDefault="00362C7D" w:rsidP="00362C7D">
      <w:pPr>
        <w:pStyle w:val="a4"/>
        <w:spacing w:line="288" w:lineRule="auto"/>
        <w:rPr>
          <w:rFonts w:ascii="Times New Roman" w:hAnsi="Times New Roman" w:cs="Times New Roman"/>
        </w:rPr>
      </w:pPr>
      <w:r w:rsidRPr="00DD40BC">
        <w:rPr>
          <w:rFonts w:ascii="Times New Roman" w:hAnsi="Times New Roman" w:cs="Times New Roman"/>
        </w:rPr>
        <w:t>Для построения линий напряж</w:t>
      </w:r>
      <w:r>
        <w:rPr>
          <w:rFonts w:ascii="Times New Roman" w:hAnsi="Times New Roman" w:cs="Times New Roman"/>
        </w:rPr>
        <w:t>е</w:t>
      </w:r>
      <w:r w:rsidRPr="00DD40BC">
        <w:rPr>
          <w:rFonts w:ascii="Times New Roman" w:hAnsi="Times New Roman" w:cs="Times New Roman"/>
        </w:rPr>
        <w:t>нности (силовых линий) используется следующий при</w:t>
      </w:r>
      <w:r>
        <w:rPr>
          <w:rFonts w:ascii="Times New Roman" w:hAnsi="Times New Roman" w:cs="Times New Roman"/>
        </w:rPr>
        <w:t>е</w:t>
      </w:r>
      <w:r w:rsidRPr="00DD40BC">
        <w:rPr>
          <w:rFonts w:ascii="Times New Roman" w:hAnsi="Times New Roman" w:cs="Times New Roman"/>
        </w:rPr>
        <w:t>м. Вначале проводят линию 00</w:t>
      </w:r>
      <w:r w:rsidRPr="00DD40BC">
        <w:rPr>
          <w:rFonts w:ascii="Times New Roman" w:hAnsi="Times New Roman" w:cs="Times New Roman"/>
        </w:rPr>
        <w:sym w:font="Symbol" w:char="F0A2"/>
      </w:r>
      <w:r w:rsidRPr="00DD40BC">
        <w:rPr>
          <w:rFonts w:ascii="Times New Roman" w:hAnsi="Times New Roman" w:cs="Times New Roman"/>
        </w:rPr>
        <w:t>, соединяющую электроды, так, чтобы она совпадала с осью симметрии поля. От точки 0</w:t>
      </w:r>
      <w:r>
        <w:rPr>
          <w:rFonts w:ascii="Times New Roman" w:hAnsi="Times New Roman" w:cs="Times New Roman"/>
        </w:rPr>
        <w:t xml:space="preserve"> </w:t>
      </w:r>
      <w:r w:rsidRPr="00DD40BC">
        <w:rPr>
          <w:rFonts w:ascii="Times New Roman" w:hAnsi="Times New Roman" w:cs="Times New Roman"/>
        </w:rPr>
        <w:t>вдоль контура электрода откладывают отрезок 00</w:t>
      </w:r>
      <w:r w:rsidRPr="003D702C">
        <w:rPr>
          <w:rFonts w:ascii="Times New Roman" w:hAnsi="Times New Roman" w:cs="Times New Roman"/>
          <w:sz w:val="36"/>
          <w:szCs w:val="36"/>
          <w:vertAlign w:val="subscript"/>
        </w:rPr>
        <w:t>1</w:t>
      </w:r>
      <w:r w:rsidRPr="00DD40BC">
        <w:rPr>
          <w:rFonts w:ascii="Times New Roman" w:hAnsi="Times New Roman" w:cs="Times New Roman"/>
        </w:rPr>
        <w:t>, равный кратчайшему расстоянию 0</w:t>
      </w:r>
      <w:r w:rsidRPr="00686879">
        <w:rPr>
          <w:rFonts w:ascii="Times New Roman" w:hAnsi="Times New Roman" w:cs="Times New Roman"/>
          <w:sz w:val="36"/>
          <w:szCs w:val="36"/>
          <w:vertAlign w:val="subscript"/>
        </w:rPr>
        <w:t>1</w:t>
      </w:r>
      <w:r w:rsidRPr="00DD40BC">
        <w:rPr>
          <w:rFonts w:ascii="Times New Roman" w:hAnsi="Times New Roman" w:cs="Times New Roman"/>
        </w:rPr>
        <w:t xml:space="preserve"> от точки 0 до </w:t>
      </w:r>
      <w:proofErr w:type="spellStart"/>
      <w:r w:rsidRPr="00DD40BC">
        <w:rPr>
          <w:rFonts w:ascii="Times New Roman" w:hAnsi="Times New Roman" w:cs="Times New Roman"/>
        </w:rPr>
        <w:t>эквипотенциали</w:t>
      </w:r>
      <w:proofErr w:type="spellEnd"/>
      <w:r w:rsidRPr="00DD40BC">
        <w:rPr>
          <w:rFonts w:ascii="Times New Roman" w:hAnsi="Times New Roman" w:cs="Times New Roman"/>
        </w:rPr>
        <w:t xml:space="preserve"> </w:t>
      </w:r>
      <w:r w:rsidRPr="00DD40BC">
        <w:rPr>
          <w:rFonts w:ascii="Times New Roman" w:hAnsi="Times New Roman" w:cs="Times New Roman"/>
        </w:rPr>
        <w:sym w:font="Symbol" w:char="F06A"/>
      </w:r>
      <w:r w:rsidRPr="000B2753">
        <w:rPr>
          <w:rFonts w:ascii="Times New Roman" w:hAnsi="Times New Roman" w:cs="Times New Roman"/>
          <w:sz w:val="36"/>
          <w:szCs w:val="36"/>
          <w:vertAlign w:val="subscript"/>
        </w:rPr>
        <w:t>1</w:t>
      </w:r>
      <w:r w:rsidRPr="00DD40BC">
        <w:rPr>
          <w:rFonts w:ascii="Times New Roman" w:hAnsi="Times New Roman" w:cs="Times New Roman"/>
        </w:rPr>
        <w:t>, и получают точку 0</w:t>
      </w:r>
      <w:r w:rsidRPr="003D702C">
        <w:rPr>
          <w:rFonts w:ascii="Times New Roman" w:hAnsi="Times New Roman" w:cs="Times New Roman"/>
          <w:sz w:val="36"/>
          <w:szCs w:val="36"/>
          <w:vertAlign w:val="subscript"/>
        </w:rPr>
        <w:t>1</w:t>
      </w:r>
      <w:r w:rsidRPr="00DD40BC">
        <w:rPr>
          <w:rFonts w:ascii="Times New Roman" w:hAnsi="Times New Roman" w:cs="Times New Roman"/>
        </w:rPr>
        <w:t>. Затем от точки 0</w:t>
      </w:r>
      <w:r w:rsidRPr="003D702C">
        <w:rPr>
          <w:rFonts w:ascii="Times New Roman" w:hAnsi="Times New Roman" w:cs="Times New Roman"/>
          <w:sz w:val="36"/>
          <w:szCs w:val="36"/>
          <w:vertAlign w:val="subscript"/>
        </w:rPr>
        <w:t>1</w:t>
      </w:r>
      <w:r w:rsidRPr="00DD40BC">
        <w:rPr>
          <w:rFonts w:ascii="Times New Roman" w:hAnsi="Times New Roman" w:cs="Times New Roman"/>
        </w:rPr>
        <w:t xml:space="preserve"> откладывают отрезок 0</w:t>
      </w:r>
      <w:r w:rsidRPr="003D702C">
        <w:rPr>
          <w:rFonts w:ascii="Times New Roman" w:hAnsi="Times New Roman" w:cs="Times New Roman"/>
          <w:sz w:val="36"/>
          <w:szCs w:val="36"/>
          <w:vertAlign w:val="subscript"/>
        </w:rPr>
        <w:t>1</w:t>
      </w:r>
      <w:r w:rsidRPr="00DD40BC">
        <w:rPr>
          <w:rFonts w:ascii="Times New Roman" w:hAnsi="Times New Roman" w:cs="Times New Roman"/>
        </w:rPr>
        <w:t>0</w:t>
      </w:r>
      <w:r w:rsidRPr="003D702C">
        <w:rPr>
          <w:rFonts w:ascii="Times New Roman" w:hAnsi="Times New Roman" w:cs="Times New Roman"/>
          <w:sz w:val="36"/>
          <w:szCs w:val="36"/>
          <w:vertAlign w:val="subscript"/>
        </w:rPr>
        <w:t>2</w:t>
      </w:r>
      <w:r w:rsidRPr="00DD40BC">
        <w:rPr>
          <w:rFonts w:ascii="Times New Roman" w:hAnsi="Times New Roman" w:cs="Times New Roman"/>
        </w:rPr>
        <w:t>, равный кратчайшему расстоянию 0</w:t>
      </w:r>
      <w:r w:rsidRPr="003D702C">
        <w:rPr>
          <w:rFonts w:ascii="Times New Roman" w:hAnsi="Times New Roman" w:cs="Times New Roman"/>
          <w:sz w:val="36"/>
          <w:szCs w:val="36"/>
          <w:vertAlign w:val="subscript"/>
        </w:rPr>
        <w:t>1</w:t>
      </w:r>
      <w:r>
        <w:rPr>
          <w:rFonts w:ascii="Times New Roman" w:hAnsi="Times New Roman" w:cs="Times New Roman"/>
        </w:rPr>
        <w:t>Ι</w:t>
      </w:r>
      <w:r w:rsidRPr="003D702C">
        <w:rPr>
          <w:rFonts w:ascii="Times New Roman" w:hAnsi="Times New Roman" w:cs="Times New Roman"/>
          <w:sz w:val="36"/>
          <w:szCs w:val="36"/>
          <w:vertAlign w:val="subscript"/>
        </w:rPr>
        <w:t>1</w:t>
      </w:r>
      <w:r w:rsidRPr="00DD40BC">
        <w:rPr>
          <w:rFonts w:ascii="Times New Roman" w:hAnsi="Times New Roman" w:cs="Times New Roman"/>
        </w:rPr>
        <w:t xml:space="preserve"> от точки 0</w:t>
      </w:r>
      <w:r w:rsidRPr="003D702C">
        <w:rPr>
          <w:rFonts w:ascii="Times New Roman" w:hAnsi="Times New Roman" w:cs="Times New Roman"/>
          <w:sz w:val="36"/>
          <w:szCs w:val="36"/>
          <w:vertAlign w:val="subscript"/>
        </w:rPr>
        <w:t>1</w:t>
      </w:r>
      <w:r w:rsidRPr="00DD40BC">
        <w:rPr>
          <w:rFonts w:ascii="Times New Roman" w:hAnsi="Times New Roman" w:cs="Times New Roman"/>
        </w:rPr>
        <w:t xml:space="preserve"> до </w:t>
      </w:r>
      <w:proofErr w:type="spellStart"/>
      <w:r w:rsidRPr="00DD40BC">
        <w:rPr>
          <w:rFonts w:ascii="Times New Roman" w:hAnsi="Times New Roman" w:cs="Times New Roman"/>
        </w:rPr>
        <w:t>эквипотенциали</w:t>
      </w:r>
      <w:proofErr w:type="spellEnd"/>
      <w:r w:rsidRPr="00DD40BC">
        <w:rPr>
          <w:rFonts w:ascii="Times New Roman" w:hAnsi="Times New Roman" w:cs="Times New Roman"/>
        </w:rPr>
        <w:t xml:space="preserve"> </w:t>
      </w:r>
      <w:r w:rsidRPr="002B22B4">
        <w:rPr>
          <w:rFonts w:ascii="Times New Roman" w:hAnsi="Times New Roman" w:cs="Times New Roman"/>
        </w:rPr>
        <w:sym w:font="Symbol" w:char="F06A"/>
      </w:r>
      <w:r w:rsidRPr="003D702C">
        <w:rPr>
          <w:rFonts w:ascii="Times New Roman" w:hAnsi="Times New Roman" w:cs="Times New Roman"/>
          <w:sz w:val="36"/>
          <w:szCs w:val="36"/>
          <w:vertAlign w:val="subscript"/>
        </w:rPr>
        <w:t>1</w:t>
      </w:r>
      <w:r w:rsidRPr="00DD40BC">
        <w:rPr>
          <w:rFonts w:ascii="Times New Roman" w:hAnsi="Times New Roman" w:cs="Times New Roman"/>
        </w:rPr>
        <w:t>, и получают точку 0</w:t>
      </w:r>
      <w:r w:rsidRPr="003D702C">
        <w:rPr>
          <w:rFonts w:ascii="Times New Roman" w:hAnsi="Times New Roman" w:cs="Times New Roman"/>
          <w:sz w:val="36"/>
          <w:szCs w:val="36"/>
          <w:vertAlign w:val="subscript"/>
        </w:rPr>
        <w:t>2</w:t>
      </w:r>
      <w:r w:rsidRPr="00DD40BC">
        <w:rPr>
          <w:rFonts w:ascii="Times New Roman" w:hAnsi="Times New Roman" w:cs="Times New Roman"/>
        </w:rPr>
        <w:t xml:space="preserve"> и т.</w:t>
      </w:r>
      <w:r>
        <w:rPr>
          <w:rFonts w:ascii="Times New Roman" w:hAnsi="Times New Roman" w:cs="Times New Roman"/>
        </w:rPr>
        <w:t xml:space="preserve"> </w:t>
      </w:r>
      <w:r w:rsidRPr="00DD40BC">
        <w:rPr>
          <w:rFonts w:ascii="Times New Roman" w:hAnsi="Times New Roman" w:cs="Times New Roman"/>
        </w:rPr>
        <w:t>д. Последней точкой на контуре электрода будет та, от которой откладывается отрезок, накрывающий точку 0</w:t>
      </w:r>
      <w:r w:rsidRPr="00DD40BC">
        <w:rPr>
          <w:rFonts w:ascii="Times New Roman" w:hAnsi="Times New Roman" w:cs="Times New Roman"/>
        </w:rPr>
        <w:sym w:font="Symbol" w:char="F0A2"/>
      </w:r>
      <w:r w:rsidRPr="00DD40BC">
        <w:rPr>
          <w:rFonts w:ascii="Times New Roman" w:hAnsi="Times New Roman" w:cs="Times New Roman"/>
        </w:rPr>
        <w:t xml:space="preserve">, диаметрально противоположную точке 0. Аналогичное построение проводят от точки 0 </w:t>
      </w:r>
      <w:r>
        <w:rPr>
          <w:rFonts w:ascii="Times New Roman" w:hAnsi="Times New Roman" w:cs="Times New Roman"/>
        </w:rPr>
        <w:t>в другую сторону. Разделив</w:t>
      </w:r>
      <w:r w:rsidRPr="00DD40BC">
        <w:rPr>
          <w:rFonts w:ascii="Times New Roman" w:hAnsi="Times New Roman" w:cs="Times New Roman"/>
        </w:rPr>
        <w:t xml:space="preserve"> ближайшую к электроду </w:t>
      </w:r>
      <w:proofErr w:type="spellStart"/>
      <w:r w:rsidRPr="00DD40BC">
        <w:rPr>
          <w:rFonts w:ascii="Times New Roman" w:hAnsi="Times New Roman" w:cs="Times New Roman"/>
        </w:rPr>
        <w:t>эквипотенциаль</w:t>
      </w:r>
      <w:proofErr w:type="spellEnd"/>
      <w:r w:rsidRPr="00DD40BC">
        <w:rPr>
          <w:rFonts w:ascii="Times New Roman" w:hAnsi="Times New Roman" w:cs="Times New Roman"/>
        </w:rPr>
        <w:t>, через полу</w:t>
      </w:r>
      <w:r>
        <w:rPr>
          <w:rFonts w:ascii="Times New Roman" w:hAnsi="Times New Roman" w:cs="Times New Roman"/>
        </w:rPr>
        <w:t>ченные точки  Ι</w:t>
      </w:r>
      <w:r w:rsidRPr="003D702C">
        <w:rPr>
          <w:rFonts w:ascii="Times New Roman" w:hAnsi="Times New Roman" w:cs="Times New Roman"/>
          <w:sz w:val="36"/>
          <w:szCs w:val="36"/>
          <w:vertAlign w:val="subscript"/>
        </w:rPr>
        <w:t>1</w:t>
      </w:r>
      <w:r>
        <w:rPr>
          <w:rFonts w:ascii="Times New Roman" w:hAnsi="Times New Roman" w:cs="Times New Roman"/>
        </w:rPr>
        <w:t>, Ι</w:t>
      </w:r>
      <w:r w:rsidRPr="003D702C">
        <w:rPr>
          <w:rFonts w:ascii="Times New Roman" w:hAnsi="Times New Roman" w:cs="Times New Roman"/>
          <w:sz w:val="36"/>
          <w:szCs w:val="36"/>
          <w:vertAlign w:val="subscript"/>
        </w:rPr>
        <w:t>2</w:t>
      </w:r>
      <w:r w:rsidRPr="00DD40BC">
        <w:rPr>
          <w:rFonts w:ascii="Times New Roman" w:hAnsi="Times New Roman" w:cs="Times New Roman"/>
        </w:rPr>
        <w:t xml:space="preserve">, </w:t>
      </w:r>
      <w:r w:rsidRPr="00DD40BC">
        <w:rPr>
          <w:rFonts w:ascii="Times New Roman" w:hAnsi="Times New Roman" w:cs="Times New Roman"/>
        </w:rPr>
        <w:sym w:font="Symbol" w:char="F0BC"/>
      </w:r>
      <w:r w:rsidRPr="00DD40BC">
        <w:rPr>
          <w:rFonts w:ascii="Times New Roman" w:hAnsi="Times New Roman" w:cs="Times New Roman"/>
        </w:rPr>
        <w:t xml:space="preserve"> проводят перпендикулярные к ней отрезки до пересечения со следу</w:t>
      </w:r>
      <w:r>
        <w:rPr>
          <w:rFonts w:ascii="Times New Roman" w:hAnsi="Times New Roman" w:cs="Times New Roman"/>
        </w:rPr>
        <w:t xml:space="preserve">ющей </w:t>
      </w:r>
      <w:proofErr w:type="spellStart"/>
      <w:r>
        <w:rPr>
          <w:rFonts w:ascii="Times New Roman" w:hAnsi="Times New Roman" w:cs="Times New Roman"/>
        </w:rPr>
        <w:t>эквипотенциалью</w:t>
      </w:r>
      <w:proofErr w:type="spellEnd"/>
      <w:r>
        <w:rPr>
          <w:rFonts w:ascii="Times New Roman" w:hAnsi="Times New Roman" w:cs="Times New Roman"/>
        </w:rPr>
        <w:t xml:space="preserve"> карты поля;</w:t>
      </w:r>
      <w:r w:rsidRPr="00DD40BC">
        <w:rPr>
          <w:rFonts w:ascii="Times New Roman" w:hAnsi="Times New Roman" w:cs="Times New Roman"/>
        </w:rPr>
        <w:t xml:space="preserve"> по</w:t>
      </w:r>
      <w:r>
        <w:rPr>
          <w:rFonts w:ascii="Times New Roman" w:hAnsi="Times New Roman" w:cs="Times New Roman"/>
        </w:rPr>
        <w:t>лученные точки соединяют</w:t>
      </w:r>
      <w:r w:rsidRPr="00DD40BC">
        <w:rPr>
          <w:rFonts w:ascii="Times New Roman" w:hAnsi="Times New Roman" w:cs="Times New Roman"/>
        </w:rPr>
        <w:t xml:space="preserve"> плавными линиями, соблю</w:t>
      </w:r>
      <w:r>
        <w:rPr>
          <w:rFonts w:ascii="Times New Roman" w:hAnsi="Times New Roman" w:cs="Times New Roman"/>
        </w:rPr>
        <w:t>дая</w:t>
      </w:r>
      <w:r w:rsidRPr="00DD40BC">
        <w:rPr>
          <w:rFonts w:ascii="Times New Roman" w:hAnsi="Times New Roman" w:cs="Times New Roman"/>
        </w:rPr>
        <w:t xml:space="preserve"> ортогональность эквипотенциальным линиям в точках пересечения.</w:t>
      </w:r>
      <w:r>
        <w:rPr>
          <w:rFonts w:ascii="Times New Roman" w:hAnsi="Times New Roman" w:cs="Times New Roman"/>
        </w:rPr>
        <w:t xml:space="preserve"> </w:t>
      </w:r>
    </w:p>
    <w:p w14:paraId="76F08708" w14:textId="77777777" w:rsidR="00362C7D" w:rsidRDefault="00362C7D" w:rsidP="00362C7D">
      <w:pPr>
        <w:pStyle w:val="a4"/>
        <w:spacing w:line="288" w:lineRule="auto"/>
        <w:rPr>
          <w:rFonts w:ascii="Times New Roman" w:hAnsi="Times New Roman" w:cs="Times New Roman"/>
        </w:rPr>
      </w:pPr>
      <w:r w:rsidRPr="00DD40BC">
        <w:rPr>
          <w:rFonts w:ascii="Times New Roman" w:hAnsi="Times New Roman" w:cs="Times New Roman"/>
        </w:rPr>
        <w:t xml:space="preserve">Для вычисления </w:t>
      </w:r>
      <w:r>
        <w:rPr>
          <w:rFonts w:ascii="Times New Roman" w:hAnsi="Times New Roman" w:cs="Times New Roman"/>
        </w:rPr>
        <w:t>е</w:t>
      </w:r>
      <w:r w:rsidRPr="00DD40BC">
        <w:rPr>
          <w:rFonts w:ascii="Times New Roman" w:hAnsi="Times New Roman" w:cs="Times New Roman"/>
        </w:rPr>
        <w:t>мкости, приходящейся на единицу длины рассматриваемых электродов, необходимо с помощью формулы (1.2) рассчитать поток вектора напряж</w:t>
      </w:r>
      <w:r>
        <w:rPr>
          <w:rFonts w:ascii="Times New Roman" w:hAnsi="Times New Roman" w:cs="Times New Roman"/>
        </w:rPr>
        <w:t>е</w:t>
      </w:r>
      <w:r w:rsidRPr="00DD40BC">
        <w:rPr>
          <w:rFonts w:ascii="Times New Roman" w:hAnsi="Times New Roman" w:cs="Times New Roman"/>
        </w:rPr>
        <w:t xml:space="preserve">нности через поверхность, охватывающую единицу длины электрода. </w:t>
      </w:r>
    </w:p>
    <w:p w14:paraId="04793A5E" w14:textId="77777777" w:rsidR="00362C7D" w:rsidRDefault="00362C7D" w:rsidP="00362C7D">
      <w:pPr>
        <w:pStyle w:val="a4"/>
        <w:spacing w:line="288" w:lineRule="auto"/>
        <w:rPr>
          <w:rFonts w:ascii="Times New Roman" w:hAnsi="Times New Roman" w:cs="Times New Roman"/>
        </w:rPr>
      </w:pPr>
      <w:r w:rsidRPr="00DD40BC">
        <w:rPr>
          <w:rFonts w:ascii="Times New Roman" w:hAnsi="Times New Roman" w:cs="Times New Roman"/>
        </w:rPr>
        <w:t xml:space="preserve">Для этого следует представить, что ближайшая к электроду замкнутая </w:t>
      </w:r>
      <w:proofErr w:type="spellStart"/>
      <w:r w:rsidRPr="00DD40BC">
        <w:rPr>
          <w:rFonts w:ascii="Times New Roman" w:hAnsi="Times New Roman" w:cs="Times New Roman"/>
        </w:rPr>
        <w:t>эквипотенциаль</w:t>
      </w:r>
      <w:proofErr w:type="spellEnd"/>
      <w:r w:rsidRPr="00DD40BC">
        <w:rPr>
          <w:rFonts w:ascii="Times New Roman" w:hAnsi="Times New Roman" w:cs="Times New Roman"/>
        </w:rPr>
        <w:t xml:space="preserve"> является цилиндром, образующая которого перпендикулярна плоскости листа. Полагая напряж</w:t>
      </w:r>
      <w:r>
        <w:rPr>
          <w:rFonts w:ascii="Times New Roman" w:hAnsi="Times New Roman" w:cs="Times New Roman"/>
        </w:rPr>
        <w:t>е</w:t>
      </w:r>
      <w:r w:rsidRPr="00DD40BC">
        <w:rPr>
          <w:rFonts w:ascii="Times New Roman" w:hAnsi="Times New Roman" w:cs="Times New Roman"/>
        </w:rPr>
        <w:t xml:space="preserve">нность поля в пределах каждого из отрезков </w:t>
      </w:r>
      <w:r w:rsidRPr="00DD40BC">
        <w:rPr>
          <w:rFonts w:ascii="Times New Roman" w:hAnsi="Times New Roman" w:cs="Times New Roman"/>
        </w:rPr>
        <w:sym w:font="Symbol" w:char="F044"/>
      </w:r>
      <w:proofErr w:type="spellStart"/>
      <w:r w:rsidRPr="00FB5501">
        <w:rPr>
          <w:rFonts w:ascii="Times New Roman" w:hAnsi="Times New Roman" w:cs="Times New Roman"/>
          <w:i/>
          <w:iCs/>
        </w:rPr>
        <w:t>l</w:t>
      </w:r>
      <w:r w:rsidRPr="003D702C">
        <w:rPr>
          <w:rFonts w:ascii="Times New Roman" w:hAnsi="Times New Roman" w:cs="Times New Roman"/>
          <w:i/>
          <w:iCs/>
          <w:sz w:val="36"/>
          <w:szCs w:val="36"/>
          <w:vertAlign w:val="subscript"/>
        </w:rPr>
        <w:t>i</w:t>
      </w:r>
      <w:proofErr w:type="spellEnd"/>
      <w:r w:rsidRPr="00DD40B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DD40BC">
        <w:rPr>
          <w:rFonts w:ascii="Times New Roman" w:hAnsi="Times New Roman" w:cs="Times New Roman"/>
        </w:rPr>
        <w:t xml:space="preserve">примерно одинаковой, можно вычислить поток </w:t>
      </w:r>
      <w:r w:rsidRPr="003D702C">
        <w:rPr>
          <w:rFonts w:ascii="Times New Roman" w:hAnsi="Times New Roman" w:cs="Times New Roman"/>
        </w:rPr>
        <w:sym w:font="Symbol" w:char="F044"/>
      </w:r>
      <w:r w:rsidRPr="002B22B4">
        <w:rPr>
          <w:rFonts w:ascii="Times New Roman" w:hAnsi="Times New Roman" w:cs="Times New Roman"/>
          <w:sz w:val="32"/>
          <w:szCs w:val="32"/>
        </w:rPr>
        <w:sym w:font="Symbol" w:char="F059"/>
      </w:r>
      <w:r w:rsidRPr="003D702C">
        <w:rPr>
          <w:rFonts w:ascii="Times New Roman" w:hAnsi="Times New Roman" w:cs="Times New Roman"/>
          <w:i/>
          <w:iCs/>
          <w:sz w:val="36"/>
          <w:szCs w:val="36"/>
          <w:vertAlign w:val="subscript"/>
        </w:rPr>
        <w:t>i</w:t>
      </w:r>
      <w:r w:rsidRPr="00DD40BC">
        <w:rPr>
          <w:rFonts w:ascii="Times New Roman" w:hAnsi="Times New Roman" w:cs="Times New Roman"/>
        </w:rPr>
        <w:t xml:space="preserve"> вектора </w:t>
      </w:r>
      <w:proofErr w:type="spellStart"/>
      <w:r w:rsidRPr="00C46939">
        <w:rPr>
          <w:rFonts w:ascii="Times New Roman" w:hAnsi="Times New Roman" w:cs="Times New Roman"/>
          <w:b/>
          <w:bCs/>
        </w:rPr>
        <w:t>E</w:t>
      </w:r>
      <w:r w:rsidRPr="00C46939">
        <w:rPr>
          <w:rFonts w:ascii="Times New Roman" w:hAnsi="Times New Roman" w:cs="Times New Roman"/>
          <w:b/>
          <w:iCs/>
          <w:sz w:val="36"/>
          <w:szCs w:val="36"/>
          <w:vertAlign w:val="subscript"/>
        </w:rPr>
        <w:t>i</w:t>
      </w:r>
      <w:proofErr w:type="spellEnd"/>
      <w:r w:rsidRPr="003D702C">
        <w:rPr>
          <w:rFonts w:ascii="Times New Roman" w:hAnsi="Times New Roman" w:cs="Times New Roman"/>
          <w:sz w:val="36"/>
          <w:szCs w:val="36"/>
        </w:rPr>
        <w:t xml:space="preserve"> </w:t>
      </w:r>
      <w:r w:rsidRPr="00DD40BC">
        <w:rPr>
          <w:rFonts w:ascii="Times New Roman" w:hAnsi="Times New Roman" w:cs="Times New Roman"/>
        </w:rPr>
        <w:t xml:space="preserve">через </w:t>
      </w:r>
      <w:r w:rsidRPr="00DD40BC">
        <w:rPr>
          <w:rFonts w:ascii="Times New Roman" w:hAnsi="Times New Roman" w:cs="Times New Roman"/>
          <w:i/>
          <w:iCs/>
        </w:rPr>
        <w:t>i</w:t>
      </w:r>
      <w:r w:rsidRPr="00DD40BC">
        <w:rPr>
          <w:rFonts w:ascii="Times New Roman" w:hAnsi="Times New Roman" w:cs="Times New Roman"/>
        </w:rPr>
        <w:t>-й элемент поверхности цилиндра:</w:t>
      </w:r>
    </w:p>
    <w:p w14:paraId="39C0D063" w14:textId="77777777" w:rsidR="00362C7D" w:rsidRPr="00F30F85" w:rsidRDefault="00362C7D" w:rsidP="00362C7D">
      <w:pPr>
        <w:pStyle w:val="a5"/>
        <w:spacing w:before="120" w:after="120" w:line="288" w:lineRule="auto"/>
        <w:rPr>
          <w:rFonts w:ascii="Times New Roman" w:hAnsi="Times New Roman" w:cs="Times New Roman"/>
          <w:sz w:val="36"/>
          <w:szCs w:val="36"/>
        </w:rPr>
      </w:pPr>
      <w:r w:rsidRPr="003D702C">
        <w:rPr>
          <w:rFonts w:ascii="Times New Roman" w:hAnsi="Times New Roman" w:cs="Times New Roman"/>
        </w:rPr>
        <w:sym w:font="Symbol" w:char="F044"/>
      </w:r>
      <w:r w:rsidRPr="00F76DFF">
        <w:rPr>
          <w:rFonts w:ascii="Times New Roman" w:hAnsi="Times New Roman" w:cs="Times New Roman"/>
          <w:sz w:val="32"/>
          <w:szCs w:val="32"/>
        </w:rPr>
        <w:sym w:font="Symbol" w:char="F059"/>
      </w:r>
      <w:r w:rsidRPr="003D702C">
        <w:rPr>
          <w:rFonts w:ascii="Times New Roman" w:hAnsi="Times New Roman" w:cs="Times New Roman"/>
          <w:i/>
          <w:iCs/>
          <w:sz w:val="36"/>
          <w:szCs w:val="36"/>
          <w:vertAlign w:val="subscript"/>
        </w:rPr>
        <w:t>i</w:t>
      </w:r>
      <w:r w:rsidRPr="003D702C">
        <w:rPr>
          <w:rFonts w:ascii="Times New Roman" w:hAnsi="Times New Roman" w:cs="Times New Roman"/>
          <w:sz w:val="36"/>
          <w:szCs w:val="36"/>
        </w:rPr>
        <w:t> = </w:t>
      </w:r>
      <w:proofErr w:type="spellStart"/>
      <w:r w:rsidRPr="0035697E">
        <w:rPr>
          <w:rFonts w:ascii="Times New Roman" w:hAnsi="Times New Roman" w:cs="Times New Roman"/>
          <w:i/>
          <w:iCs/>
        </w:rPr>
        <w:t>E</w:t>
      </w:r>
      <w:r w:rsidRPr="003D702C">
        <w:rPr>
          <w:rFonts w:ascii="Times New Roman" w:hAnsi="Times New Roman" w:cs="Times New Roman"/>
          <w:i/>
          <w:iCs/>
          <w:sz w:val="36"/>
          <w:szCs w:val="36"/>
          <w:vertAlign w:val="subscript"/>
        </w:rPr>
        <w:t>i</w:t>
      </w:r>
      <w:r w:rsidRPr="003D702C">
        <w:rPr>
          <w:rFonts w:ascii="Times New Roman" w:hAnsi="Times New Roman" w:cs="Times New Roman"/>
          <w:i/>
          <w:iCs/>
        </w:rPr>
        <w:t>h</w:t>
      </w:r>
      <w:proofErr w:type="spellEnd"/>
      <w:r w:rsidRPr="003D702C">
        <w:rPr>
          <w:rFonts w:ascii="Times New Roman" w:hAnsi="Times New Roman" w:cs="Times New Roman"/>
        </w:rPr>
        <w:sym w:font="Symbol" w:char="F044"/>
      </w:r>
      <w:proofErr w:type="spellStart"/>
      <w:r w:rsidRPr="003D702C">
        <w:rPr>
          <w:rFonts w:ascii="Times New Roman" w:hAnsi="Times New Roman" w:cs="Times New Roman"/>
          <w:i/>
          <w:iCs/>
        </w:rPr>
        <w:t>l</w:t>
      </w:r>
      <w:r w:rsidRPr="003D702C">
        <w:rPr>
          <w:rFonts w:ascii="Times New Roman" w:hAnsi="Times New Roman" w:cs="Times New Roman"/>
          <w:i/>
          <w:iCs/>
          <w:sz w:val="36"/>
          <w:szCs w:val="36"/>
          <w:vertAlign w:val="subscript"/>
        </w:rPr>
        <w:t>i</w:t>
      </w:r>
      <w:proofErr w:type="spellEnd"/>
      <w:r w:rsidRPr="00F30F85">
        <w:rPr>
          <w:rFonts w:ascii="Times New Roman" w:hAnsi="Times New Roman" w:cs="Times New Roman"/>
        </w:rPr>
        <w:t>,</w:t>
      </w:r>
    </w:p>
    <w:p w14:paraId="35072E32" w14:textId="77777777" w:rsidR="00362C7D" w:rsidRDefault="00362C7D" w:rsidP="00362C7D">
      <w:pPr>
        <w:pStyle w:val="a3"/>
        <w:spacing w:line="288" w:lineRule="auto"/>
        <w:rPr>
          <w:rFonts w:ascii="Times New Roman" w:hAnsi="Times New Roman" w:cs="Times New Roman"/>
        </w:rPr>
      </w:pPr>
      <w:r w:rsidRPr="00DD40BC">
        <w:rPr>
          <w:rFonts w:ascii="Times New Roman" w:hAnsi="Times New Roman" w:cs="Times New Roman"/>
        </w:rPr>
        <w:t xml:space="preserve">где </w:t>
      </w:r>
      <w:r>
        <w:rPr>
          <w:rFonts w:ascii="Times New Roman" w:hAnsi="Times New Roman" w:cs="Times New Roman"/>
        </w:rPr>
        <w:t xml:space="preserve"> </w:t>
      </w:r>
      <w:r w:rsidRPr="00DD40BC">
        <w:rPr>
          <w:rFonts w:ascii="Times New Roman" w:hAnsi="Times New Roman" w:cs="Times New Roman"/>
          <w:i/>
          <w:iCs/>
        </w:rPr>
        <w:t>h</w:t>
      </w:r>
      <w:r w:rsidRPr="003D702C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</w:rPr>
        <w:t>– высота цилиндра;</w:t>
      </w:r>
      <w:r w:rsidRPr="00DD40BC">
        <w:rPr>
          <w:rFonts w:ascii="Times New Roman" w:hAnsi="Times New Roman" w:cs="Times New Roman"/>
        </w:rPr>
        <w:t xml:space="preserve"> </w:t>
      </w:r>
      <w:proofErr w:type="spellStart"/>
      <w:r w:rsidRPr="00DD40BC">
        <w:rPr>
          <w:rFonts w:ascii="Times New Roman" w:hAnsi="Times New Roman" w:cs="Times New Roman"/>
          <w:i/>
          <w:iCs/>
        </w:rPr>
        <w:t>l</w:t>
      </w:r>
      <w:r w:rsidRPr="003D702C">
        <w:rPr>
          <w:rFonts w:ascii="Times New Roman" w:hAnsi="Times New Roman" w:cs="Times New Roman"/>
          <w:i/>
          <w:iCs/>
          <w:sz w:val="36"/>
          <w:szCs w:val="36"/>
          <w:vertAlign w:val="subscript"/>
        </w:rPr>
        <w:t>i</w:t>
      </w:r>
      <w:proofErr w:type="spellEnd"/>
      <w:r w:rsidRPr="003D702C">
        <w:rPr>
          <w:rFonts w:ascii="Times New Roman" w:hAnsi="Times New Roman" w:cs="Times New Roman"/>
          <w:sz w:val="36"/>
          <w:szCs w:val="36"/>
        </w:rPr>
        <w:t xml:space="preserve"> </w:t>
      </w:r>
      <w:r w:rsidRPr="00DD40BC">
        <w:rPr>
          <w:rFonts w:ascii="Times New Roman" w:hAnsi="Times New Roman" w:cs="Times New Roman"/>
        </w:rPr>
        <w:t xml:space="preserve">– длина отрезка </w:t>
      </w:r>
      <w:proofErr w:type="spellStart"/>
      <w:r w:rsidRPr="00DD40BC">
        <w:rPr>
          <w:rFonts w:ascii="Times New Roman" w:hAnsi="Times New Roman" w:cs="Times New Roman"/>
        </w:rPr>
        <w:t>эквипотенциали</w:t>
      </w:r>
      <w:proofErr w:type="spellEnd"/>
      <w:r w:rsidRPr="00DD40BC">
        <w:rPr>
          <w:rFonts w:ascii="Times New Roman" w:hAnsi="Times New Roman" w:cs="Times New Roman"/>
        </w:rPr>
        <w:t xml:space="preserve">, измеряемая по </w:t>
      </w:r>
      <w:r w:rsidRPr="00DD40BC">
        <w:rPr>
          <w:rFonts w:ascii="Times New Roman" w:hAnsi="Times New Roman" w:cs="Times New Roman"/>
        </w:rPr>
        <w:lastRenderedPageBreak/>
        <w:t xml:space="preserve">карте поля. </w:t>
      </w:r>
      <w:proofErr w:type="spellStart"/>
      <w:r w:rsidRPr="00292671">
        <w:rPr>
          <w:rFonts w:ascii="Times New Roman" w:hAnsi="Times New Roman" w:cs="Times New Roman"/>
          <w:i/>
          <w:iCs/>
        </w:rPr>
        <w:t>E</w:t>
      </w:r>
      <w:r w:rsidRPr="003D702C">
        <w:rPr>
          <w:rFonts w:ascii="Times New Roman" w:hAnsi="Times New Roman" w:cs="Times New Roman"/>
          <w:i/>
          <w:iCs/>
          <w:sz w:val="36"/>
          <w:szCs w:val="36"/>
          <w:vertAlign w:val="subscript"/>
        </w:rPr>
        <w:t>i</w:t>
      </w:r>
      <w:proofErr w:type="spellEnd"/>
      <w:r w:rsidRPr="003D702C">
        <w:rPr>
          <w:rFonts w:ascii="Times New Roman" w:hAnsi="Times New Roman" w:cs="Times New Roman"/>
          <w:sz w:val="36"/>
          <w:szCs w:val="36"/>
        </w:rPr>
        <w:t xml:space="preserve"> </w:t>
      </w:r>
      <w:r w:rsidRPr="00DD40BC">
        <w:rPr>
          <w:rFonts w:ascii="Times New Roman" w:hAnsi="Times New Roman" w:cs="Times New Roman"/>
        </w:rPr>
        <w:t>определяется по формуле</w:t>
      </w:r>
    </w:p>
    <w:p w14:paraId="6F8411E6" w14:textId="77777777" w:rsidR="00362C7D" w:rsidRPr="00DD40BC" w:rsidRDefault="00362C7D" w:rsidP="00362C7D">
      <w:pPr>
        <w:pStyle w:val="a3"/>
        <w:spacing w:before="120" w:after="120" w:line="288" w:lineRule="auto"/>
        <w:jc w:val="right"/>
        <w:rPr>
          <w:rFonts w:ascii="Times New Roman" w:hAnsi="Times New Roman" w:cs="Times New Roman"/>
        </w:rPr>
      </w:pPr>
      <w:proofErr w:type="spellStart"/>
      <w:r w:rsidRPr="00292671">
        <w:rPr>
          <w:rFonts w:ascii="Times New Roman" w:hAnsi="Times New Roman" w:cs="Times New Roman"/>
          <w:i/>
          <w:iCs/>
        </w:rPr>
        <w:t>E</w:t>
      </w:r>
      <w:r w:rsidRPr="003D702C">
        <w:rPr>
          <w:rFonts w:ascii="Times New Roman" w:hAnsi="Times New Roman" w:cs="Times New Roman"/>
          <w:i/>
          <w:iCs/>
          <w:sz w:val="36"/>
          <w:szCs w:val="36"/>
          <w:vertAlign w:val="subscript"/>
        </w:rPr>
        <w:t>i</w:t>
      </w:r>
      <w:proofErr w:type="spellEnd"/>
      <w:r w:rsidRPr="003D702C">
        <w:rPr>
          <w:rFonts w:ascii="Times New Roman" w:hAnsi="Times New Roman" w:cs="Times New Roman"/>
          <w:sz w:val="36"/>
          <w:szCs w:val="36"/>
        </w:rPr>
        <w:t> </w:t>
      </w:r>
      <w:r w:rsidRPr="00DD40BC">
        <w:rPr>
          <w:rFonts w:ascii="Times New Roman" w:hAnsi="Times New Roman" w:cs="Times New Roman"/>
        </w:rPr>
        <w:t>= (</w:t>
      </w:r>
      <w:r w:rsidRPr="002B22B4">
        <w:rPr>
          <w:rFonts w:ascii="Times New Roman" w:hAnsi="Times New Roman" w:cs="Times New Roman"/>
        </w:rPr>
        <w:sym w:font="Symbol" w:char="F06A"/>
      </w:r>
      <w:r w:rsidRPr="003D702C">
        <w:rPr>
          <w:rFonts w:ascii="Times New Roman" w:hAnsi="Times New Roman" w:cs="Times New Roman"/>
          <w:sz w:val="36"/>
          <w:szCs w:val="36"/>
          <w:vertAlign w:val="subscript"/>
        </w:rPr>
        <w:t>0</w:t>
      </w:r>
      <w:r w:rsidRPr="00DD40BC">
        <w:rPr>
          <w:rFonts w:ascii="Times New Roman" w:hAnsi="Times New Roman" w:cs="Times New Roman"/>
        </w:rPr>
        <w:t> – </w:t>
      </w:r>
      <w:r w:rsidRPr="002B22B4">
        <w:rPr>
          <w:rFonts w:ascii="Times New Roman" w:hAnsi="Times New Roman" w:cs="Times New Roman"/>
        </w:rPr>
        <w:sym w:font="Symbol" w:char="F06A"/>
      </w:r>
      <w:r w:rsidRPr="003D702C">
        <w:rPr>
          <w:rFonts w:ascii="Times New Roman" w:hAnsi="Times New Roman" w:cs="Times New Roman"/>
          <w:sz w:val="36"/>
          <w:szCs w:val="36"/>
          <w:vertAlign w:val="subscript"/>
        </w:rPr>
        <w:t>1</w:t>
      </w:r>
      <w:r w:rsidRPr="00DD40BC">
        <w:rPr>
          <w:rFonts w:ascii="Times New Roman" w:hAnsi="Times New Roman" w:cs="Times New Roman"/>
        </w:rPr>
        <w:t>)/</w:t>
      </w:r>
      <w:r w:rsidRPr="00DD40BC">
        <w:rPr>
          <w:rFonts w:ascii="Times New Roman" w:hAnsi="Times New Roman" w:cs="Times New Roman"/>
        </w:rPr>
        <w:sym w:font="Symbol" w:char="F044"/>
      </w:r>
      <w:proofErr w:type="spellStart"/>
      <w:r w:rsidRPr="00DD40BC">
        <w:rPr>
          <w:rFonts w:ascii="Times New Roman" w:hAnsi="Times New Roman" w:cs="Times New Roman"/>
          <w:i/>
          <w:iCs/>
        </w:rPr>
        <w:t>r</w:t>
      </w:r>
      <w:r w:rsidRPr="003D702C">
        <w:rPr>
          <w:rFonts w:ascii="Times New Roman" w:hAnsi="Times New Roman" w:cs="Times New Roman"/>
          <w:i/>
          <w:iCs/>
          <w:sz w:val="36"/>
          <w:szCs w:val="36"/>
          <w:vertAlign w:val="subscript"/>
        </w:rPr>
        <w:t>i</w:t>
      </w:r>
      <w:proofErr w:type="spellEnd"/>
      <w:r w:rsidRPr="00DD40B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                                          </w:t>
      </w:r>
      <w:r w:rsidRPr="00DD40BC">
        <w:rPr>
          <w:rFonts w:ascii="Times New Roman" w:hAnsi="Times New Roman" w:cs="Times New Roman"/>
        </w:rPr>
        <w:t>(1.6)</w:t>
      </w:r>
    </w:p>
    <w:p w14:paraId="38AF8750" w14:textId="77777777" w:rsidR="00362C7D" w:rsidRDefault="00362C7D" w:rsidP="00362C7D">
      <w:pPr>
        <w:pStyle w:val="a3"/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где </w:t>
      </w:r>
      <w:r w:rsidRPr="00DD40BC">
        <w:rPr>
          <w:rFonts w:ascii="Times New Roman" w:hAnsi="Times New Roman" w:cs="Times New Roman"/>
        </w:rPr>
        <w:sym w:font="Symbol" w:char="F044"/>
      </w:r>
      <w:proofErr w:type="spellStart"/>
      <w:r w:rsidRPr="00DD40BC">
        <w:rPr>
          <w:rFonts w:ascii="Times New Roman" w:hAnsi="Times New Roman" w:cs="Times New Roman"/>
          <w:i/>
          <w:iCs/>
        </w:rPr>
        <w:t>r</w:t>
      </w:r>
      <w:r w:rsidRPr="003D702C">
        <w:rPr>
          <w:rFonts w:ascii="Times New Roman" w:hAnsi="Times New Roman" w:cs="Times New Roman"/>
          <w:i/>
          <w:iCs/>
          <w:sz w:val="36"/>
          <w:szCs w:val="36"/>
          <w:vertAlign w:val="subscript"/>
        </w:rPr>
        <w:t>i</w:t>
      </w:r>
      <w:proofErr w:type="spellEnd"/>
      <w:r w:rsidRPr="003D702C">
        <w:rPr>
          <w:rFonts w:ascii="Times New Roman" w:hAnsi="Times New Roman" w:cs="Times New Roman"/>
          <w:sz w:val="36"/>
          <w:szCs w:val="36"/>
        </w:rPr>
        <w:t xml:space="preserve"> </w:t>
      </w:r>
      <w:r w:rsidRPr="00DD40BC">
        <w:rPr>
          <w:rFonts w:ascii="Times New Roman" w:hAnsi="Times New Roman" w:cs="Times New Roman"/>
        </w:rPr>
        <w:t xml:space="preserve">– расстояние между соответствующими отрезками электрода и ближайшей к нему </w:t>
      </w:r>
      <w:proofErr w:type="spellStart"/>
      <w:r w:rsidRPr="00DD40BC">
        <w:rPr>
          <w:rFonts w:ascii="Times New Roman" w:hAnsi="Times New Roman" w:cs="Times New Roman"/>
        </w:rPr>
        <w:t>эквипотенциалью</w:t>
      </w:r>
      <w:proofErr w:type="spellEnd"/>
      <w:r w:rsidRPr="00DD40BC">
        <w:rPr>
          <w:rFonts w:ascii="Times New Roman" w:hAnsi="Times New Roman" w:cs="Times New Roman"/>
        </w:rPr>
        <w:t>; (</w:t>
      </w:r>
      <w:r w:rsidRPr="00DD40BC">
        <w:rPr>
          <w:rFonts w:ascii="Times New Roman" w:hAnsi="Times New Roman" w:cs="Times New Roman"/>
        </w:rPr>
        <w:sym w:font="Symbol" w:char="F06A"/>
      </w:r>
      <w:r w:rsidRPr="003D702C">
        <w:rPr>
          <w:rFonts w:ascii="Times New Roman" w:hAnsi="Times New Roman" w:cs="Times New Roman"/>
          <w:sz w:val="36"/>
          <w:szCs w:val="36"/>
          <w:vertAlign w:val="subscript"/>
        </w:rPr>
        <w:t>0</w:t>
      </w:r>
      <w:r w:rsidRPr="00DD40BC">
        <w:rPr>
          <w:rFonts w:ascii="Times New Roman" w:hAnsi="Times New Roman" w:cs="Times New Roman"/>
        </w:rPr>
        <w:t> – </w:t>
      </w:r>
      <w:r w:rsidRPr="00DD40BC">
        <w:rPr>
          <w:rFonts w:ascii="Times New Roman" w:hAnsi="Times New Roman" w:cs="Times New Roman"/>
        </w:rPr>
        <w:sym w:font="Symbol" w:char="F06A"/>
      </w:r>
      <w:r w:rsidRPr="003D702C">
        <w:rPr>
          <w:rFonts w:ascii="Times New Roman" w:hAnsi="Times New Roman" w:cs="Times New Roman"/>
          <w:sz w:val="36"/>
          <w:szCs w:val="36"/>
          <w:vertAlign w:val="subscript"/>
        </w:rPr>
        <w:t>1</w:t>
      </w:r>
      <w:r w:rsidRPr="008C264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Pr="00DD40BC">
        <w:rPr>
          <w:rFonts w:ascii="Times New Roman" w:hAnsi="Times New Roman" w:cs="Times New Roman"/>
        </w:rPr>
        <w:t xml:space="preserve">– разность потенциалов между электродом и ближайшей к нему </w:t>
      </w:r>
      <w:proofErr w:type="spellStart"/>
      <w:r w:rsidRPr="00DD40BC">
        <w:rPr>
          <w:rFonts w:ascii="Times New Roman" w:hAnsi="Times New Roman" w:cs="Times New Roman"/>
        </w:rPr>
        <w:t>эквипотенциалью</w:t>
      </w:r>
      <w:proofErr w:type="spellEnd"/>
      <w:r w:rsidRPr="00DD40BC">
        <w:rPr>
          <w:rFonts w:ascii="Times New Roman" w:hAnsi="Times New Roman" w:cs="Times New Roman"/>
        </w:rPr>
        <w:t xml:space="preserve">. </w:t>
      </w:r>
    </w:p>
    <w:p w14:paraId="40E6CB20" w14:textId="77777777" w:rsidR="00362C7D" w:rsidRPr="00DD40BC" w:rsidRDefault="00362C7D" w:rsidP="00362C7D">
      <w:pPr>
        <w:pStyle w:val="a3"/>
        <w:spacing w:line="288" w:lineRule="auto"/>
        <w:ind w:firstLine="567"/>
        <w:rPr>
          <w:rFonts w:ascii="Times New Roman" w:hAnsi="Times New Roman" w:cs="Times New Roman"/>
        </w:rPr>
      </w:pPr>
      <w:r w:rsidRPr="00DD40BC">
        <w:rPr>
          <w:rFonts w:ascii="Times New Roman" w:hAnsi="Times New Roman" w:cs="Times New Roman"/>
        </w:rPr>
        <w:t>Заряд, заключ</w:t>
      </w:r>
      <w:r>
        <w:rPr>
          <w:rFonts w:ascii="Times New Roman" w:hAnsi="Times New Roman" w:cs="Times New Roman"/>
        </w:rPr>
        <w:t>е</w:t>
      </w:r>
      <w:r w:rsidRPr="00DD40BC">
        <w:rPr>
          <w:rFonts w:ascii="Times New Roman" w:hAnsi="Times New Roman" w:cs="Times New Roman"/>
        </w:rPr>
        <w:t>нный внутри замкнутой поверхности цилиндра, вычисляется по теореме Гаусса суммированием потоков через все элементы поверхности цилиндра:</w:t>
      </w:r>
      <w:r>
        <w:rPr>
          <w:rFonts w:ascii="Times New Roman" w:hAnsi="Times New Roman" w:cs="Times New Roman"/>
        </w:rPr>
        <w:t xml:space="preserve">  </w:t>
      </w:r>
    </w:p>
    <w:p w14:paraId="710B53E7" w14:textId="77777777" w:rsidR="00362C7D" w:rsidRPr="00EE1539" w:rsidRDefault="00362C7D" w:rsidP="00362C7D">
      <w:pPr>
        <w:pStyle w:val="a3"/>
        <w:spacing w:after="120" w:line="288" w:lineRule="auto"/>
        <w:jc w:val="center"/>
        <w:rPr>
          <w:rFonts w:ascii="Times New Roman" w:hAnsi="Times New Roman" w:cs="Times New Roman"/>
        </w:rPr>
      </w:pPr>
      <w:r w:rsidRPr="00C060F9">
        <w:rPr>
          <w:rFonts w:ascii="Times New Roman" w:hAnsi="Times New Roman" w:cs="Times New Roman"/>
          <w:i/>
          <w:lang w:val="en-GB"/>
        </w:rPr>
        <w:t>Q</w:t>
      </w:r>
      <w:r w:rsidRPr="00DD40BC">
        <w:rPr>
          <w:rFonts w:ascii="Times New Roman" w:hAnsi="Times New Roman" w:cs="Times New Roman"/>
        </w:rPr>
        <w:t xml:space="preserve"> = </w:t>
      </w:r>
      <w:proofErr w:type="spellStart"/>
      <w:r w:rsidRPr="00761529">
        <w:rPr>
          <w:rFonts w:ascii="Times New Roman" w:hAnsi="Times New Roman" w:cs="Times New Roman"/>
          <w:lang w:val="en-GB"/>
        </w:rPr>
        <w:t>εε</w:t>
      </w:r>
      <w:proofErr w:type="spellEnd"/>
      <w:r w:rsidRPr="003D702C">
        <w:rPr>
          <w:rFonts w:ascii="Times New Roman" w:hAnsi="Times New Roman" w:cs="Times New Roman"/>
          <w:sz w:val="36"/>
          <w:szCs w:val="36"/>
          <w:vertAlign w:val="subscript"/>
        </w:rPr>
        <w:t>0</w:t>
      </w:r>
      <w:r w:rsidRPr="00DD40BC">
        <w:rPr>
          <w:rFonts w:ascii="Times New Roman" w:hAnsi="Times New Roman" w:cs="Times New Roman"/>
          <w:vertAlign w:val="subscript"/>
        </w:rPr>
        <w:t xml:space="preserve"> </w:t>
      </w:r>
      <w:r w:rsidRPr="008B389D">
        <w:rPr>
          <w:rFonts w:ascii="Times New Roman" w:hAnsi="Times New Roman" w:cs="Times New Roman"/>
          <w:sz w:val="36"/>
          <w:szCs w:val="36"/>
        </w:rPr>
        <w:t>∑</w:t>
      </w:r>
      <w:proofErr w:type="spellStart"/>
      <w:r w:rsidRPr="00DD40BC">
        <w:rPr>
          <w:rFonts w:ascii="Times New Roman" w:hAnsi="Times New Roman" w:cs="Times New Roman"/>
          <w:lang w:val="en-GB"/>
        </w:rPr>
        <w:t>Δ</w:t>
      </w:r>
      <w:r w:rsidRPr="003D702C">
        <w:rPr>
          <w:rFonts w:ascii="Times New Roman" w:hAnsi="Times New Roman" w:cs="Times New Roman"/>
          <w:sz w:val="32"/>
          <w:szCs w:val="32"/>
          <w:lang w:val="en-GB"/>
        </w:rPr>
        <w:t>Ψ</w:t>
      </w:r>
      <w:proofErr w:type="gramStart"/>
      <w:r w:rsidRPr="003D702C">
        <w:rPr>
          <w:rFonts w:ascii="Times New Roman" w:hAnsi="Times New Roman" w:cs="Times New Roman"/>
          <w:i/>
          <w:sz w:val="36"/>
          <w:szCs w:val="36"/>
          <w:vertAlign w:val="subscript"/>
          <w:lang w:val="en-GB"/>
        </w:rPr>
        <w:t>i</w:t>
      </w:r>
      <w:proofErr w:type="spellEnd"/>
      <w:r w:rsidRPr="00EE1539">
        <w:rPr>
          <w:rFonts w:ascii="Times New Roman" w:hAnsi="Times New Roman" w:cs="Times New Roman"/>
          <w:i/>
          <w:sz w:val="36"/>
          <w:szCs w:val="36"/>
          <w:vertAlign w:val="subscript"/>
        </w:rPr>
        <w:t xml:space="preserve"> </w:t>
      </w:r>
      <w:r>
        <w:rPr>
          <w:rFonts w:ascii="Times New Roman" w:hAnsi="Times New Roman" w:cs="Times New Roman"/>
          <w:i/>
          <w:sz w:val="36"/>
          <w:szCs w:val="36"/>
        </w:rPr>
        <w:t>.</w:t>
      </w:r>
      <w:proofErr w:type="gramEnd"/>
    </w:p>
    <w:p w14:paraId="5A9EB77B" w14:textId="77777777" w:rsidR="00362C7D" w:rsidRPr="00DD40BC" w:rsidRDefault="00362C7D" w:rsidP="00362C7D">
      <w:pPr>
        <w:pStyle w:val="a4"/>
        <w:spacing w:line="288" w:lineRule="auto"/>
        <w:rPr>
          <w:rFonts w:ascii="Times New Roman" w:hAnsi="Times New Roman" w:cs="Times New Roman"/>
        </w:rPr>
      </w:pPr>
      <w:r w:rsidRPr="00DD40BC">
        <w:rPr>
          <w:rFonts w:ascii="Times New Roman" w:hAnsi="Times New Roman" w:cs="Times New Roman"/>
        </w:rPr>
        <w:t xml:space="preserve">Последнее соотношение используется для нахождения </w:t>
      </w:r>
      <w:r>
        <w:rPr>
          <w:rFonts w:ascii="Times New Roman" w:hAnsi="Times New Roman" w:cs="Times New Roman"/>
        </w:rPr>
        <w:t>е</w:t>
      </w:r>
      <w:r w:rsidRPr="00DD40BC">
        <w:rPr>
          <w:rFonts w:ascii="Times New Roman" w:hAnsi="Times New Roman" w:cs="Times New Roman"/>
        </w:rPr>
        <w:t xml:space="preserve">мкости единицы длины (погонной </w:t>
      </w:r>
      <w:r>
        <w:rPr>
          <w:rFonts w:ascii="Times New Roman" w:hAnsi="Times New Roman" w:cs="Times New Roman"/>
        </w:rPr>
        <w:t>е</w:t>
      </w:r>
      <w:r w:rsidRPr="00DD40BC">
        <w:rPr>
          <w:rFonts w:ascii="Times New Roman" w:hAnsi="Times New Roman" w:cs="Times New Roman"/>
        </w:rPr>
        <w:t>мкости) моделируемой системы:</w:t>
      </w:r>
    </w:p>
    <w:p w14:paraId="15F1DF8C" w14:textId="77777777" w:rsidR="00362C7D" w:rsidRDefault="00362C7D" w:rsidP="00362C7D">
      <w:pPr>
        <w:pStyle w:val="a4"/>
        <w:spacing w:before="120" w:line="288" w:lineRule="auto"/>
        <w:jc w:val="right"/>
        <w:rPr>
          <w:rFonts w:ascii="Times New Roman" w:hAnsi="Times New Roman" w:cs="Times New Roman"/>
        </w:rPr>
      </w:pPr>
      <w:r w:rsidRPr="00DB17B8">
        <w:rPr>
          <w:rFonts w:ascii="Times New Roman" w:hAnsi="Times New Roman" w:cs="Times New Roman"/>
          <w:position w:val="-32"/>
        </w:rPr>
        <w:object w:dxaOrig="4300" w:dyaOrig="760" w14:anchorId="15085E75">
          <v:shape id="_x0000_i1037" type="#_x0000_t75" style="width:207pt;height:41.4pt" o:ole="">
            <v:imagedata r:id="rId30" o:title=""/>
          </v:shape>
          <o:OLEObject Type="Embed" ProgID="Equation.DSMT4" ShapeID="_x0000_i1037" DrawAspect="Content" ObjectID="_1801230564" r:id="rId31"/>
        </w:object>
      </w:r>
      <w:r>
        <w:rPr>
          <w:rFonts w:ascii="Times New Roman" w:hAnsi="Times New Roman" w:cs="Times New Roman"/>
          <w:position w:val="-40"/>
        </w:rPr>
        <w:t xml:space="preserve">                             </w:t>
      </w:r>
      <w:r w:rsidRPr="00DD40BC">
        <w:rPr>
          <w:rFonts w:ascii="Times New Roman" w:hAnsi="Times New Roman" w:cs="Times New Roman"/>
        </w:rPr>
        <w:t>(1.7)</w:t>
      </w:r>
    </w:p>
    <w:p w14:paraId="7B19CCFB" w14:textId="77777777" w:rsidR="00362C7D" w:rsidRPr="001F399C" w:rsidRDefault="00362C7D" w:rsidP="00362C7D">
      <w:pPr>
        <w:pStyle w:val="a4"/>
        <w:spacing w:before="240" w:after="240" w:line="288" w:lineRule="auto"/>
        <w:ind w:firstLine="0"/>
        <w:jc w:val="center"/>
        <w:rPr>
          <w:rFonts w:ascii="Times New Roman" w:hAnsi="Times New Roman" w:cs="Times New Roman"/>
          <w:b/>
        </w:rPr>
      </w:pPr>
      <w:r w:rsidRPr="001F399C">
        <w:rPr>
          <w:rFonts w:ascii="Times New Roman" w:hAnsi="Times New Roman" w:cs="Times New Roman"/>
          <w:b/>
        </w:rPr>
        <w:t>Указания по выполнению наблюдений и обработке результатов</w:t>
      </w:r>
    </w:p>
    <w:p w14:paraId="27D9B232" w14:textId="77777777" w:rsidR="00362C7D" w:rsidRPr="00DD40BC" w:rsidRDefault="00362C7D" w:rsidP="00362C7D">
      <w:pPr>
        <w:pStyle w:val="a4"/>
        <w:spacing w:line="288" w:lineRule="auto"/>
        <w:rPr>
          <w:rFonts w:ascii="Times New Roman" w:hAnsi="Times New Roman" w:cs="Times New Roman"/>
        </w:rPr>
      </w:pPr>
      <w:r w:rsidRPr="00DD40BC">
        <w:rPr>
          <w:rFonts w:ascii="Times New Roman" w:hAnsi="Times New Roman" w:cs="Times New Roman"/>
        </w:rPr>
        <w:t>1. Закрепить на правой плате пантографа карту (лист чистой бумаги, равный по размеру проводящему листу). С помощью пантографа перенести на карту очертания электродов. Собрать схему и включить измерительную установку.</w:t>
      </w:r>
    </w:p>
    <w:p w14:paraId="6595E920" w14:textId="77777777" w:rsidR="00362C7D" w:rsidRPr="00DD40BC" w:rsidRDefault="00362C7D" w:rsidP="00362C7D">
      <w:pPr>
        <w:pStyle w:val="a4"/>
        <w:spacing w:line="288" w:lineRule="auto"/>
        <w:rPr>
          <w:rFonts w:ascii="Times New Roman" w:hAnsi="Times New Roman" w:cs="Times New Roman"/>
        </w:rPr>
      </w:pPr>
      <w:r w:rsidRPr="00DD40BC">
        <w:rPr>
          <w:rFonts w:ascii="Times New Roman" w:hAnsi="Times New Roman" w:cs="Times New Roman"/>
        </w:rPr>
        <w:t xml:space="preserve">2. Измерить разность потенциалов между электродами. Для этого надо установить зонд на один из электродов и, вращая ручку потенциометра </w:t>
      </w:r>
      <w:r w:rsidRPr="00DD40BC">
        <w:rPr>
          <w:rFonts w:ascii="Times New Roman" w:hAnsi="Times New Roman" w:cs="Times New Roman"/>
          <w:i/>
          <w:iCs/>
        </w:rPr>
        <w:t>R</w:t>
      </w:r>
      <w:r w:rsidRPr="00686879">
        <w:rPr>
          <w:rFonts w:ascii="Times New Roman" w:hAnsi="Times New Roman" w:cs="Times New Roman"/>
          <w:iCs/>
          <w:sz w:val="36"/>
          <w:szCs w:val="36"/>
          <w:vertAlign w:val="subscript"/>
        </w:rPr>
        <w:t>1</w:t>
      </w:r>
      <w:r w:rsidRPr="00DD40BC">
        <w:rPr>
          <w:rFonts w:ascii="Times New Roman" w:hAnsi="Times New Roman" w:cs="Times New Roman"/>
        </w:rPr>
        <w:t xml:space="preserve">, добиться исчезновения тока через микроамперметр. Показания вольтметра </w:t>
      </w:r>
      <w:r w:rsidRPr="00DD40BC">
        <w:rPr>
          <w:rFonts w:ascii="Times New Roman" w:hAnsi="Times New Roman" w:cs="Times New Roman"/>
          <w:i/>
          <w:iCs/>
        </w:rPr>
        <w:t>PV</w:t>
      </w:r>
      <w:r w:rsidRPr="00686879">
        <w:rPr>
          <w:rFonts w:ascii="Times New Roman" w:hAnsi="Times New Roman" w:cs="Times New Roman"/>
          <w:iCs/>
          <w:sz w:val="36"/>
          <w:szCs w:val="36"/>
          <w:vertAlign w:val="subscript"/>
        </w:rPr>
        <w:t>1</w:t>
      </w:r>
      <w:r w:rsidRPr="00DD40BC">
        <w:rPr>
          <w:rFonts w:ascii="Times New Roman" w:hAnsi="Times New Roman" w:cs="Times New Roman"/>
        </w:rPr>
        <w:t xml:space="preserve"> будут соответствовать потенциалу электрода. Аналогичную операцию проделать для другого электрода.</w:t>
      </w:r>
    </w:p>
    <w:p w14:paraId="431D5CF9" w14:textId="77777777" w:rsidR="00362C7D" w:rsidRPr="00DD40BC" w:rsidRDefault="00362C7D" w:rsidP="00362C7D">
      <w:pPr>
        <w:pStyle w:val="a4"/>
        <w:spacing w:line="288" w:lineRule="auto"/>
        <w:rPr>
          <w:rFonts w:ascii="Times New Roman" w:hAnsi="Times New Roman" w:cs="Times New Roman"/>
        </w:rPr>
      </w:pPr>
      <w:r w:rsidRPr="00DD40BC">
        <w:rPr>
          <w:rFonts w:ascii="Times New Roman" w:hAnsi="Times New Roman" w:cs="Times New Roman"/>
        </w:rPr>
        <w:t>3. Сместить зонд на небольшое (5</w:t>
      </w:r>
      <w:r>
        <w:rPr>
          <w:rFonts w:ascii="Times New Roman" w:hAnsi="Times New Roman" w:cs="Times New Roman"/>
        </w:rPr>
        <w:t>…</w:t>
      </w:r>
      <w:r w:rsidRPr="00DD40BC">
        <w:rPr>
          <w:rFonts w:ascii="Times New Roman" w:hAnsi="Times New Roman" w:cs="Times New Roman"/>
        </w:rPr>
        <w:t>7 мм) расстояние от электрода. Потенциометром установить нуль микроамперметра, при этом вольтметр пока</w:t>
      </w:r>
      <w:r>
        <w:rPr>
          <w:rFonts w:ascii="Times New Roman" w:hAnsi="Times New Roman" w:cs="Times New Roman"/>
        </w:rPr>
        <w:t>жет значение потенциала в данной то</w:t>
      </w:r>
      <w:r w:rsidRPr="00DD40BC">
        <w:rPr>
          <w:rFonts w:ascii="Times New Roman" w:hAnsi="Times New Roman" w:cs="Times New Roman"/>
        </w:rPr>
        <w:t>чке поля. Перемещая зонд с сохранением нулевых показаний микроамперметра, перенести на карту 10</w:t>
      </w:r>
      <w:r>
        <w:rPr>
          <w:rFonts w:ascii="Times New Roman" w:hAnsi="Times New Roman" w:cs="Times New Roman"/>
        </w:rPr>
        <w:t>–</w:t>
      </w:r>
      <w:r w:rsidRPr="00DD40BC">
        <w:rPr>
          <w:rFonts w:ascii="Times New Roman" w:hAnsi="Times New Roman" w:cs="Times New Roman"/>
        </w:rPr>
        <w:t xml:space="preserve">12 точек первой </w:t>
      </w:r>
      <w:proofErr w:type="spellStart"/>
      <w:r w:rsidRPr="00DD40BC">
        <w:rPr>
          <w:rFonts w:ascii="Times New Roman" w:hAnsi="Times New Roman" w:cs="Times New Roman"/>
        </w:rPr>
        <w:t>эквип</w:t>
      </w:r>
      <w:r>
        <w:rPr>
          <w:rFonts w:ascii="Times New Roman" w:hAnsi="Times New Roman" w:cs="Times New Roman"/>
        </w:rPr>
        <w:t>отенциали</w:t>
      </w:r>
      <w:proofErr w:type="spellEnd"/>
      <w:r>
        <w:rPr>
          <w:rFonts w:ascii="Times New Roman" w:hAnsi="Times New Roman" w:cs="Times New Roman"/>
        </w:rPr>
        <w:t>, которая</w:t>
      </w:r>
      <w:r w:rsidRPr="00DD40BC">
        <w:rPr>
          <w:rFonts w:ascii="Times New Roman" w:hAnsi="Times New Roman" w:cs="Times New Roman"/>
        </w:rPr>
        <w:t xml:space="preserve"> должна быть замкну</w:t>
      </w:r>
      <w:r>
        <w:rPr>
          <w:rFonts w:ascii="Times New Roman" w:hAnsi="Times New Roman" w:cs="Times New Roman"/>
        </w:rPr>
        <w:t>той</w:t>
      </w:r>
      <w:r w:rsidRPr="00DD40B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DD40BC">
        <w:rPr>
          <w:rFonts w:ascii="Times New Roman" w:hAnsi="Times New Roman" w:cs="Times New Roman"/>
        </w:rPr>
        <w:t xml:space="preserve">Соединив полученные точки плавной линией, изобразить </w:t>
      </w:r>
      <w:proofErr w:type="spellStart"/>
      <w:r w:rsidRPr="00DD40BC">
        <w:rPr>
          <w:rFonts w:ascii="Times New Roman" w:hAnsi="Times New Roman" w:cs="Times New Roman"/>
        </w:rPr>
        <w:t>эквипотенциаль</w:t>
      </w:r>
      <w:proofErr w:type="spellEnd"/>
      <w:r w:rsidRPr="00DD40BC">
        <w:rPr>
          <w:rFonts w:ascii="Times New Roman" w:hAnsi="Times New Roman" w:cs="Times New Roman"/>
        </w:rPr>
        <w:t xml:space="preserve"> на карте, рядом записать значение потенциала.</w:t>
      </w:r>
    </w:p>
    <w:p w14:paraId="588488F5" w14:textId="77777777" w:rsidR="00362C7D" w:rsidRPr="00DD40BC" w:rsidRDefault="00362C7D" w:rsidP="00362C7D">
      <w:pPr>
        <w:pStyle w:val="a4"/>
        <w:spacing w:line="288" w:lineRule="auto"/>
        <w:rPr>
          <w:rFonts w:ascii="Times New Roman" w:hAnsi="Times New Roman" w:cs="Times New Roman"/>
        </w:rPr>
      </w:pPr>
      <w:r w:rsidRPr="00DD40BC">
        <w:rPr>
          <w:rFonts w:ascii="Times New Roman" w:hAnsi="Times New Roman" w:cs="Times New Roman"/>
        </w:rPr>
        <w:t xml:space="preserve">4. Вращая ручку потенциометра </w:t>
      </w:r>
      <w:r w:rsidRPr="00DD40BC">
        <w:rPr>
          <w:rFonts w:ascii="Times New Roman" w:hAnsi="Times New Roman" w:cs="Times New Roman"/>
          <w:i/>
          <w:iCs/>
        </w:rPr>
        <w:t>R</w:t>
      </w:r>
      <w:r w:rsidRPr="00686879">
        <w:rPr>
          <w:rFonts w:ascii="Times New Roman" w:hAnsi="Times New Roman" w:cs="Times New Roman"/>
          <w:iCs/>
          <w:sz w:val="36"/>
          <w:szCs w:val="36"/>
          <w:vertAlign w:val="subscript"/>
        </w:rPr>
        <w:t>1</w:t>
      </w:r>
      <w:r w:rsidRPr="00DD40BC">
        <w:rPr>
          <w:rFonts w:ascii="Times New Roman" w:hAnsi="Times New Roman" w:cs="Times New Roman"/>
        </w:rPr>
        <w:t xml:space="preserve">, изменить показание вольтметра на </w:t>
      </w:r>
      <w:r w:rsidRPr="00DD40BC">
        <w:rPr>
          <w:rFonts w:ascii="Times New Roman" w:hAnsi="Times New Roman" w:cs="Times New Roman"/>
        </w:rPr>
        <w:sym w:font="Symbol" w:char="F044"/>
      </w:r>
      <w:r w:rsidRPr="002B22B4">
        <w:rPr>
          <w:rFonts w:ascii="Times New Roman" w:hAnsi="Times New Roman" w:cs="Times New Roman"/>
        </w:rPr>
        <w:sym w:font="Symbol" w:char="F06A"/>
      </w:r>
      <w:r w:rsidRPr="00DD40BC">
        <w:rPr>
          <w:rFonts w:ascii="Times New Roman" w:hAnsi="Times New Roman" w:cs="Times New Roman"/>
        </w:rPr>
        <w:t xml:space="preserve"> (указана на панели установки) и, перемещая зонд по поверхности бумаги, </w:t>
      </w:r>
      <w:r w:rsidRPr="00DD40BC">
        <w:rPr>
          <w:rFonts w:ascii="Times New Roman" w:hAnsi="Times New Roman" w:cs="Times New Roman"/>
        </w:rPr>
        <w:lastRenderedPageBreak/>
        <w:t>найти и перенести на карту положения 10</w:t>
      </w:r>
      <w:r>
        <w:rPr>
          <w:rFonts w:ascii="Times New Roman" w:hAnsi="Times New Roman" w:cs="Times New Roman"/>
        </w:rPr>
        <w:t>–</w:t>
      </w:r>
      <w:r w:rsidRPr="00DD40BC">
        <w:rPr>
          <w:rFonts w:ascii="Times New Roman" w:hAnsi="Times New Roman" w:cs="Times New Roman"/>
        </w:rPr>
        <w:t xml:space="preserve">12 точек, для которых сохраняются нулевые показания микроамперметра </w:t>
      </w:r>
      <w:r w:rsidRPr="00DD40BC">
        <w:rPr>
          <w:rFonts w:ascii="Times New Roman" w:hAnsi="Times New Roman" w:cs="Times New Roman"/>
          <w:i/>
          <w:iCs/>
        </w:rPr>
        <w:t>PA</w:t>
      </w:r>
      <w:r w:rsidRPr="00686879">
        <w:rPr>
          <w:rFonts w:ascii="Times New Roman" w:hAnsi="Times New Roman" w:cs="Times New Roman"/>
          <w:iCs/>
          <w:sz w:val="36"/>
          <w:szCs w:val="36"/>
          <w:vertAlign w:val="subscript"/>
        </w:rPr>
        <w:t>1</w:t>
      </w:r>
      <w:r w:rsidRPr="00DD40BC">
        <w:rPr>
          <w:rFonts w:ascii="Times New Roman" w:hAnsi="Times New Roman" w:cs="Times New Roman"/>
        </w:rPr>
        <w:t xml:space="preserve">. Подобным образом с шагом </w:t>
      </w:r>
      <w:r w:rsidRPr="00DD40BC">
        <w:rPr>
          <w:rFonts w:ascii="Times New Roman" w:hAnsi="Times New Roman" w:cs="Times New Roman"/>
        </w:rPr>
        <w:sym w:font="Symbol" w:char="F044"/>
      </w:r>
      <w:r w:rsidRPr="002B22B4">
        <w:rPr>
          <w:rFonts w:ascii="Times New Roman" w:hAnsi="Times New Roman" w:cs="Times New Roman"/>
        </w:rPr>
        <w:sym w:font="Symbol" w:char="F06A"/>
      </w:r>
      <w:r w:rsidRPr="00DD40BC">
        <w:rPr>
          <w:rFonts w:ascii="Times New Roman" w:hAnsi="Times New Roman" w:cs="Times New Roman"/>
        </w:rPr>
        <w:t xml:space="preserve"> построить семейство </w:t>
      </w:r>
      <w:proofErr w:type="spellStart"/>
      <w:r w:rsidRPr="00DD40BC">
        <w:rPr>
          <w:rFonts w:ascii="Times New Roman" w:hAnsi="Times New Roman" w:cs="Times New Roman"/>
        </w:rPr>
        <w:t>эквипотенциалей</w:t>
      </w:r>
      <w:proofErr w:type="spellEnd"/>
      <w:r w:rsidRPr="00DD40BC">
        <w:rPr>
          <w:rFonts w:ascii="Times New Roman" w:hAnsi="Times New Roman" w:cs="Times New Roman"/>
        </w:rPr>
        <w:t>, заполняющих всю</w:t>
      </w:r>
      <w:r>
        <w:rPr>
          <w:rFonts w:ascii="Times New Roman" w:hAnsi="Times New Roman" w:cs="Times New Roman"/>
        </w:rPr>
        <w:t xml:space="preserve"> поверхность листа. Чтобы</w:t>
      </w:r>
      <w:r w:rsidRPr="00DD40BC">
        <w:rPr>
          <w:rFonts w:ascii="Times New Roman" w:hAnsi="Times New Roman" w:cs="Times New Roman"/>
        </w:rPr>
        <w:t xml:space="preserve"> находить точки с одинаковым потенциалом, следует руководствоваться соображениями об ожидаемой конфигурации поля.</w:t>
      </w:r>
    </w:p>
    <w:p w14:paraId="6F870A4C" w14:textId="77777777" w:rsidR="00362C7D" w:rsidRPr="00DD40BC" w:rsidRDefault="00362C7D" w:rsidP="00362C7D">
      <w:pPr>
        <w:pStyle w:val="a4"/>
        <w:spacing w:line="288" w:lineRule="auto"/>
        <w:rPr>
          <w:rFonts w:ascii="Times New Roman" w:hAnsi="Times New Roman" w:cs="Times New Roman"/>
        </w:rPr>
      </w:pPr>
      <w:r w:rsidRPr="00DD40BC">
        <w:rPr>
          <w:rFonts w:ascii="Times New Roman" w:hAnsi="Times New Roman" w:cs="Times New Roman"/>
        </w:rPr>
        <w:t>5. Построить на полученной карте силовые линии электрического поля. Вычислить по формуле (1.6) и построить (масштаб указать на карте) векторы напряж</w:t>
      </w:r>
      <w:r>
        <w:rPr>
          <w:rFonts w:ascii="Times New Roman" w:hAnsi="Times New Roman" w:cs="Times New Roman"/>
        </w:rPr>
        <w:t>енности на каждом отрезке</w:t>
      </w:r>
      <w:r w:rsidRPr="00DD40BC">
        <w:rPr>
          <w:rFonts w:ascii="Times New Roman" w:hAnsi="Times New Roman" w:cs="Times New Roman"/>
        </w:rPr>
        <w:t xml:space="preserve"> первой </w:t>
      </w:r>
      <w:proofErr w:type="spellStart"/>
      <w:r w:rsidRPr="00DD40BC">
        <w:rPr>
          <w:rFonts w:ascii="Times New Roman" w:hAnsi="Times New Roman" w:cs="Times New Roman"/>
        </w:rPr>
        <w:t>эквипотенциали</w:t>
      </w:r>
      <w:proofErr w:type="spellEnd"/>
      <w:r w:rsidRPr="00DD40BC">
        <w:rPr>
          <w:rFonts w:ascii="Times New Roman" w:hAnsi="Times New Roman" w:cs="Times New Roman"/>
        </w:rPr>
        <w:t>.</w:t>
      </w:r>
    </w:p>
    <w:p w14:paraId="2AA30A02" w14:textId="77777777" w:rsidR="00362C7D" w:rsidRPr="00DD40BC" w:rsidRDefault="00362C7D" w:rsidP="00362C7D">
      <w:pPr>
        <w:pStyle w:val="a4"/>
        <w:spacing w:line="288" w:lineRule="auto"/>
        <w:rPr>
          <w:rFonts w:ascii="Times New Roman" w:hAnsi="Times New Roman" w:cs="Times New Roman"/>
        </w:rPr>
      </w:pPr>
      <w:r w:rsidRPr="00DD40BC">
        <w:rPr>
          <w:rFonts w:ascii="Times New Roman" w:hAnsi="Times New Roman" w:cs="Times New Roman"/>
        </w:rPr>
        <w:t xml:space="preserve">6. Вычислить по формуле (1.7) погонную </w:t>
      </w:r>
      <w:r>
        <w:rPr>
          <w:rFonts w:ascii="Times New Roman" w:hAnsi="Times New Roman" w:cs="Times New Roman"/>
        </w:rPr>
        <w:t>е</w:t>
      </w:r>
      <w:r w:rsidRPr="00DD40BC">
        <w:rPr>
          <w:rFonts w:ascii="Times New Roman" w:hAnsi="Times New Roman" w:cs="Times New Roman"/>
        </w:rPr>
        <w:t xml:space="preserve">мкость моделируемой системы (значение </w:t>
      </w:r>
      <w:r w:rsidRPr="00C060F9">
        <w:rPr>
          <w:rFonts w:ascii="Times New Roman" w:hAnsi="Times New Roman" w:cs="Times New Roman"/>
          <w:sz w:val="32"/>
          <w:szCs w:val="32"/>
        </w:rPr>
        <w:sym w:font="Symbol" w:char="F065"/>
      </w:r>
      <w:r w:rsidRPr="00DD40BC">
        <w:rPr>
          <w:rFonts w:ascii="Times New Roman" w:hAnsi="Times New Roman" w:cs="Times New Roman"/>
        </w:rPr>
        <w:t xml:space="preserve"> указано на панели установки).</w:t>
      </w:r>
    </w:p>
    <w:p w14:paraId="4BC3C711" w14:textId="77777777" w:rsidR="00362C7D" w:rsidRPr="00DD40BC" w:rsidRDefault="00362C7D" w:rsidP="00362C7D">
      <w:pPr>
        <w:pStyle w:val="a4"/>
        <w:spacing w:line="288" w:lineRule="auto"/>
        <w:rPr>
          <w:rFonts w:ascii="Times New Roman" w:hAnsi="Times New Roman" w:cs="Times New Roman"/>
        </w:rPr>
      </w:pPr>
      <w:r w:rsidRPr="00DD40BC">
        <w:rPr>
          <w:rFonts w:ascii="Times New Roman" w:hAnsi="Times New Roman" w:cs="Times New Roman"/>
        </w:rPr>
        <w:t xml:space="preserve">7. Вывести аналитическое выражение для погонной </w:t>
      </w:r>
      <w:r>
        <w:rPr>
          <w:rFonts w:ascii="Times New Roman" w:hAnsi="Times New Roman" w:cs="Times New Roman"/>
        </w:rPr>
        <w:t>е</w:t>
      </w:r>
      <w:r w:rsidRPr="00DD40BC">
        <w:rPr>
          <w:rFonts w:ascii="Times New Roman" w:hAnsi="Times New Roman" w:cs="Times New Roman"/>
        </w:rPr>
        <w:t xml:space="preserve">мкости моделируемой системы, рассчитать теоретическое значение </w:t>
      </w:r>
      <w:r>
        <w:rPr>
          <w:rFonts w:ascii="Times New Roman" w:hAnsi="Times New Roman" w:cs="Times New Roman"/>
        </w:rPr>
        <w:t>е</w:t>
      </w:r>
      <w:r w:rsidRPr="00DD40BC">
        <w:rPr>
          <w:rFonts w:ascii="Times New Roman" w:hAnsi="Times New Roman" w:cs="Times New Roman"/>
        </w:rPr>
        <w:t>мкости, используя данные измерений геометрических размеров моделируемой системы, и сравнить полученное значение с вычисленным по п.</w:t>
      </w:r>
      <w:r>
        <w:rPr>
          <w:rFonts w:ascii="Times New Roman" w:hAnsi="Times New Roman" w:cs="Times New Roman"/>
        </w:rPr>
        <w:t xml:space="preserve"> </w:t>
      </w:r>
      <w:r w:rsidRPr="00DD40BC">
        <w:rPr>
          <w:rFonts w:ascii="Times New Roman" w:hAnsi="Times New Roman" w:cs="Times New Roman"/>
        </w:rPr>
        <w:t>6.</w:t>
      </w:r>
    </w:p>
    <w:p w14:paraId="30B8B6EF" w14:textId="77777777" w:rsidR="00362C7D" w:rsidRPr="00DD40BC" w:rsidRDefault="00362C7D" w:rsidP="00362C7D">
      <w:pPr>
        <w:pStyle w:val="a4"/>
        <w:spacing w:line="288" w:lineRule="auto"/>
        <w:rPr>
          <w:rFonts w:ascii="Times New Roman" w:hAnsi="Times New Roman" w:cs="Times New Roman"/>
        </w:rPr>
      </w:pPr>
      <w:r w:rsidRPr="00DD40BC">
        <w:rPr>
          <w:rFonts w:ascii="Times New Roman" w:hAnsi="Times New Roman" w:cs="Times New Roman"/>
        </w:rPr>
        <w:t xml:space="preserve">8. Рассчитать значение плотности энергии электрического поля в пределах каждого из отрезков первой </w:t>
      </w:r>
      <w:proofErr w:type="spellStart"/>
      <w:r w:rsidRPr="00DD40BC">
        <w:rPr>
          <w:rFonts w:ascii="Times New Roman" w:hAnsi="Times New Roman" w:cs="Times New Roman"/>
        </w:rPr>
        <w:t>эквипотенциали</w:t>
      </w:r>
      <w:proofErr w:type="spellEnd"/>
      <w:r w:rsidRPr="00DD40BC">
        <w:rPr>
          <w:rFonts w:ascii="Times New Roman" w:hAnsi="Times New Roman" w:cs="Times New Roman"/>
        </w:rPr>
        <w:t xml:space="preserve"> </w:t>
      </w:r>
      <w:r w:rsidRPr="00597B04">
        <w:rPr>
          <w:rFonts w:ascii="Times New Roman" w:hAnsi="Times New Roman" w:cs="Times New Roman"/>
        </w:rPr>
        <w:t>(</w:t>
      </w:r>
      <w:r w:rsidRPr="00597B04">
        <w:rPr>
          <w:rFonts w:ascii="Times New Roman" w:hAnsi="Times New Roman" w:cs="Times New Roman"/>
          <w:i/>
          <w:iCs/>
        </w:rPr>
        <w:t>w</w:t>
      </w:r>
      <w:r w:rsidRPr="00597B04">
        <w:rPr>
          <w:rFonts w:ascii="Times New Roman" w:hAnsi="Times New Roman" w:cs="Times New Roman"/>
        </w:rPr>
        <w:t> = </w:t>
      </w:r>
      <w:r w:rsidRPr="00761529">
        <w:rPr>
          <w:rFonts w:ascii="Times New Roman" w:hAnsi="Times New Roman" w:cs="Times New Roman"/>
        </w:rPr>
        <w:sym w:font="Symbol" w:char="F065"/>
      </w:r>
      <w:r w:rsidRPr="00761529">
        <w:rPr>
          <w:rFonts w:ascii="Times New Roman" w:hAnsi="Times New Roman" w:cs="Times New Roman"/>
        </w:rPr>
        <w:sym w:font="Symbol" w:char="F065"/>
      </w:r>
      <w:r w:rsidRPr="00597B04">
        <w:rPr>
          <w:rFonts w:ascii="Times New Roman" w:hAnsi="Times New Roman" w:cs="Times New Roman"/>
          <w:sz w:val="36"/>
          <w:szCs w:val="36"/>
          <w:vertAlign w:val="subscript"/>
        </w:rPr>
        <w:t>0</w:t>
      </w:r>
      <w:r w:rsidRPr="00597B04">
        <w:rPr>
          <w:rFonts w:ascii="Times New Roman" w:hAnsi="Times New Roman" w:cs="Times New Roman"/>
          <w:i/>
          <w:iCs/>
        </w:rPr>
        <w:t>E</w:t>
      </w:r>
      <w:r w:rsidRPr="00C060F9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Pr="00597B04">
        <w:rPr>
          <w:rFonts w:ascii="Times New Roman" w:hAnsi="Times New Roman" w:cs="Times New Roman"/>
        </w:rPr>
        <w:t>/2).</w:t>
      </w:r>
    </w:p>
    <w:p w14:paraId="394ECDE9" w14:textId="77777777" w:rsidR="00362C7D" w:rsidRPr="00DD40BC" w:rsidRDefault="00362C7D" w:rsidP="00362C7D">
      <w:pPr>
        <w:pStyle w:val="a4"/>
        <w:spacing w:line="288" w:lineRule="auto"/>
        <w:rPr>
          <w:rFonts w:ascii="Times New Roman" w:hAnsi="Times New Roman" w:cs="Times New Roman"/>
        </w:rPr>
      </w:pPr>
      <w:r w:rsidRPr="00DD40BC">
        <w:rPr>
          <w:rFonts w:ascii="Times New Roman" w:hAnsi="Times New Roman" w:cs="Times New Roman"/>
        </w:rPr>
        <w:t>В отч</w:t>
      </w:r>
      <w:r>
        <w:rPr>
          <w:rFonts w:ascii="Times New Roman" w:hAnsi="Times New Roman" w:cs="Times New Roman"/>
        </w:rPr>
        <w:t>ете</w:t>
      </w:r>
      <w:r w:rsidRPr="00DD40BC">
        <w:rPr>
          <w:rFonts w:ascii="Times New Roman" w:hAnsi="Times New Roman" w:cs="Times New Roman"/>
        </w:rPr>
        <w:t xml:space="preserve"> дать теоретическое обоснование метода моделирования.</w:t>
      </w:r>
    </w:p>
    <w:p w14:paraId="1F3E2A61" w14:textId="77777777" w:rsidR="00362C7D" w:rsidRPr="00407FDA" w:rsidRDefault="00362C7D" w:rsidP="00362C7D">
      <w:pPr>
        <w:pStyle w:val="a4"/>
        <w:spacing w:before="240" w:after="240" w:line="288" w:lineRule="auto"/>
        <w:ind w:firstLine="0"/>
        <w:jc w:val="center"/>
        <w:rPr>
          <w:rFonts w:ascii="Times New Roman" w:hAnsi="Times New Roman" w:cs="Times New Roman"/>
          <w:b/>
          <w:bCs/>
          <w:iCs/>
        </w:rPr>
      </w:pPr>
      <w:r w:rsidRPr="00407FDA">
        <w:rPr>
          <w:rFonts w:ascii="Times New Roman" w:hAnsi="Times New Roman" w:cs="Times New Roman"/>
          <w:b/>
          <w:bCs/>
          <w:iCs/>
        </w:rPr>
        <w:t>Контрольные вопросы и задания</w:t>
      </w:r>
    </w:p>
    <w:p w14:paraId="2EEC90B3" w14:textId="77777777" w:rsidR="00362C7D" w:rsidRPr="00DD40BC" w:rsidRDefault="00362C7D" w:rsidP="00362C7D">
      <w:pPr>
        <w:pStyle w:val="a4"/>
        <w:spacing w:line="288" w:lineRule="auto"/>
        <w:rPr>
          <w:rFonts w:ascii="Times New Roman" w:hAnsi="Times New Roman" w:cs="Times New Roman"/>
        </w:rPr>
      </w:pPr>
      <w:r w:rsidRPr="00DD40BC">
        <w:rPr>
          <w:rFonts w:ascii="Times New Roman" w:hAnsi="Times New Roman" w:cs="Times New Roman"/>
        </w:rPr>
        <w:t>1. Изобразите (качественно) картину электрического поля для конфигурации заряженных тел, заданной преподавателем.</w:t>
      </w:r>
    </w:p>
    <w:p w14:paraId="4477E51D" w14:textId="77777777" w:rsidR="00362C7D" w:rsidRPr="00DD40BC" w:rsidRDefault="00362C7D" w:rsidP="00362C7D">
      <w:pPr>
        <w:pStyle w:val="a4"/>
        <w:spacing w:line="288" w:lineRule="auto"/>
        <w:rPr>
          <w:rFonts w:ascii="Times New Roman" w:hAnsi="Times New Roman" w:cs="Times New Roman"/>
        </w:rPr>
      </w:pPr>
      <w:r w:rsidRPr="00DD40BC">
        <w:rPr>
          <w:rFonts w:ascii="Times New Roman" w:hAnsi="Times New Roman" w:cs="Times New Roman"/>
        </w:rPr>
        <w:t xml:space="preserve">2. Докажите, что силовые линии электрического поля и </w:t>
      </w:r>
      <w:proofErr w:type="spellStart"/>
      <w:r w:rsidRPr="00DD40BC">
        <w:rPr>
          <w:rFonts w:ascii="Times New Roman" w:hAnsi="Times New Roman" w:cs="Times New Roman"/>
        </w:rPr>
        <w:t>эквипотенциали</w:t>
      </w:r>
      <w:proofErr w:type="spellEnd"/>
      <w:r w:rsidRPr="00DD40BC">
        <w:rPr>
          <w:rFonts w:ascii="Times New Roman" w:hAnsi="Times New Roman" w:cs="Times New Roman"/>
        </w:rPr>
        <w:t xml:space="preserve"> ортогональны.</w:t>
      </w:r>
    </w:p>
    <w:p w14:paraId="469D6B51" w14:textId="77777777" w:rsidR="00362C7D" w:rsidRPr="00DD40BC" w:rsidRDefault="00362C7D" w:rsidP="00362C7D">
      <w:pPr>
        <w:pStyle w:val="a4"/>
        <w:spacing w:line="288" w:lineRule="auto"/>
        <w:rPr>
          <w:rFonts w:ascii="Times New Roman" w:hAnsi="Times New Roman" w:cs="Times New Roman"/>
        </w:rPr>
      </w:pPr>
      <w:r w:rsidRPr="00DD40BC">
        <w:rPr>
          <w:rFonts w:ascii="Times New Roman" w:hAnsi="Times New Roman" w:cs="Times New Roman"/>
        </w:rPr>
        <w:t>3. Найдите напряженность поля в точке, указанной преподавателем.</w:t>
      </w:r>
    </w:p>
    <w:p w14:paraId="202ADDD7" w14:textId="77777777" w:rsidR="00362C7D" w:rsidRPr="00DD40BC" w:rsidRDefault="00362C7D" w:rsidP="00362C7D">
      <w:pPr>
        <w:pStyle w:val="a4"/>
        <w:spacing w:line="288" w:lineRule="auto"/>
        <w:rPr>
          <w:rFonts w:ascii="Times New Roman" w:hAnsi="Times New Roman" w:cs="Times New Roman"/>
        </w:rPr>
      </w:pPr>
      <w:r w:rsidRPr="00DD40BC">
        <w:rPr>
          <w:rFonts w:ascii="Times New Roman" w:hAnsi="Times New Roman" w:cs="Times New Roman"/>
        </w:rPr>
        <w:t>4. Объясните, почему проводящая среда может служить моделью для электростатического поля.</w:t>
      </w:r>
    </w:p>
    <w:p w14:paraId="278D4BA9" w14:textId="77777777" w:rsidR="00362C7D" w:rsidRDefault="00362C7D" w:rsidP="00362C7D">
      <w:pPr>
        <w:pStyle w:val="a4"/>
        <w:spacing w:line="288" w:lineRule="auto"/>
        <w:rPr>
          <w:rFonts w:ascii="Times New Roman" w:hAnsi="Times New Roman" w:cs="Times New Roman"/>
        </w:rPr>
      </w:pPr>
      <w:r w:rsidRPr="00DD40BC">
        <w:rPr>
          <w:rFonts w:ascii="Times New Roman" w:hAnsi="Times New Roman" w:cs="Times New Roman"/>
        </w:rPr>
        <w:t>5. Напишите соотношение, связывающее напряженность электрического поля и его потенциал.</w:t>
      </w:r>
    </w:p>
    <w:p w14:paraId="729C61F7" w14:textId="397EB0B5" w:rsidR="00DE1827" w:rsidRDefault="00DE1827" w:rsidP="00D9306B">
      <w:pPr>
        <w:ind w:firstLine="0"/>
      </w:pPr>
    </w:p>
    <w:sectPr w:rsidR="00DE18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eterburg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S ??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27E7"/>
    <w:rsid w:val="00065C01"/>
    <w:rsid w:val="00264BA6"/>
    <w:rsid w:val="0035097D"/>
    <w:rsid w:val="00362C7D"/>
    <w:rsid w:val="003B093A"/>
    <w:rsid w:val="006C27E7"/>
    <w:rsid w:val="00814BF4"/>
    <w:rsid w:val="0096486E"/>
    <w:rsid w:val="009770BA"/>
    <w:rsid w:val="00C153C5"/>
    <w:rsid w:val="00D516BE"/>
    <w:rsid w:val="00D9306B"/>
    <w:rsid w:val="00DE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BF2B7"/>
  <w15:docId w15:val="{DA94683D-569F-486E-8B49-EC5EB71C4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2C7D"/>
    <w:pPr>
      <w:widowControl w:val="0"/>
      <w:spacing w:after="0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62C7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2C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3">
    <w:name w:val="Без отступа"/>
    <w:basedOn w:val="a"/>
    <w:uiPriority w:val="99"/>
    <w:rsid w:val="00362C7D"/>
    <w:pPr>
      <w:overflowPunct w:val="0"/>
      <w:autoSpaceDE w:val="0"/>
      <w:autoSpaceDN w:val="0"/>
      <w:adjustRightInd w:val="0"/>
      <w:spacing w:line="240" w:lineRule="auto"/>
      <w:ind w:firstLine="0"/>
      <w:textAlignment w:val="baseline"/>
    </w:pPr>
    <w:rPr>
      <w:rFonts w:ascii="Peterburg" w:eastAsia="MS ??" w:hAnsi="Peterburg" w:cs="Peterburg"/>
      <w:sz w:val="28"/>
      <w:szCs w:val="28"/>
      <w:lang w:eastAsia="ru-RU"/>
    </w:rPr>
  </w:style>
  <w:style w:type="paragraph" w:customStyle="1" w:styleId="a4">
    <w:name w:val="С красной строки"/>
    <w:basedOn w:val="a3"/>
    <w:uiPriority w:val="99"/>
    <w:rsid w:val="00362C7D"/>
    <w:pPr>
      <w:ind w:firstLine="567"/>
    </w:pPr>
  </w:style>
  <w:style w:type="paragraph" w:customStyle="1" w:styleId="a5">
    <w:name w:val="Центрированный"/>
    <w:basedOn w:val="a3"/>
    <w:uiPriority w:val="99"/>
    <w:rsid w:val="00362C7D"/>
    <w:pPr>
      <w:jc w:val="center"/>
    </w:pPr>
  </w:style>
  <w:style w:type="paragraph" w:styleId="a6">
    <w:name w:val="Balloon Text"/>
    <w:basedOn w:val="a"/>
    <w:link w:val="a7"/>
    <w:uiPriority w:val="99"/>
    <w:semiHidden/>
    <w:unhideWhenUsed/>
    <w:rsid w:val="00362C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62C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png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3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1721</Words>
  <Characters>9814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Козлов</dc:creator>
  <cp:keywords/>
  <dc:description/>
  <cp:lastModifiedBy>Всеволод Николаев</cp:lastModifiedBy>
  <cp:revision>4</cp:revision>
  <dcterms:created xsi:type="dcterms:W3CDTF">2019-11-18T18:26:00Z</dcterms:created>
  <dcterms:modified xsi:type="dcterms:W3CDTF">2025-02-16T14:00:00Z</dcterms:modified>
</cp:coreProperties>
</file>