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7777777"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002D0131">
            <wp:simplePos x="0" y="0"/>
            <wp:positionH relativeFrom="column">
              <wp:posOffset>-810260</wp:posOffset>
            </wp:positionH>
            <wp:positionV relativeFrom="paragraph">
              <wp:posOffset>-4867723</wp:posOffset>
            </wp:positionV>
            <wp:extent cx="7699375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1041D0FD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7FB3F4B" wp14:editId="0CB801BB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323591"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E35F27">
        <w:trPr>
          <w:trHeight w:val="734"/>
        </w:trPr>
        <w:tc>
          <w:tcPr>
            <w:tcW w:w="9487" w:type="dxa"/>
            <w:gridSpan w:val="2"/>
          </w:tcPr>
          <w:p w14:paraId="1D40852B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 xml:space="preserve">Лауреат III </w:t>
            </w:r>
            <w:r w:rsidRPr="0031442C">
              <w:rPr>
                <w:rFonts w:cstheme="minorHAnsi"/>
                <w:b/>
                <w:spacing w:val="38"/>
                <w:sz w:val="48"/>
                <w:szCs w:val="48"/>
              </w:rPr>
              <w:t>степени</w:t>
            </w:r>
          </w:p>
        </w:tc>
      </w:tr>
      <w:tr w:rsidR="00B824F4" w14:paraId="2B459642" w14:textId="77777777" w:rsidTr="00323591">
        <w:trPr>
          <w:trHeight w:val="860"/>
        </w:trPr>
        <w:tc>
          <w:tcPr>
            <w:tcW w:w="9487" w:type="dxa"/>
            <w:gridSpan w:val="2"/>
          </w:tcPr>
          <w:p w14:paraId="1DE6688C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 w:rsidRPr="008F57A2">
              <w:rPr>
                <w:b/>
                <w:bCs/>
                <w:color w:val="000000"/>
                <w:sz w:val="56"/>
                <w:szCs w:val="56"/>
                <w:shd w:val="clear" w:color="auto" w:fill="FFFFFF"/>
              </w:rPr>
              <w:t>Квашнин Андрей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Творческая мастерская</w:t>
            </w: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77777777" w:rsidR="00B824F4" w:rsidRPr="00323591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32"/>
                <w:szCs w:val="32"/>
              </w:rPr>
              <w:t>ГКОУ СКОШИ № 52</w:t>
            </w: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77777777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 w:rsidRPr="008F57A2">
              <w:rPr>
                <w:rFonts w:cstheme="minorHAnsi"/>
                <w:b/>
                <w:bCs/>
                <w:i/>
                <w:sz w:val="32"/>
                <w:szCs w:val="32"/>
              </w:rPr>
              <w:t>Анисимова Светлана Александровна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77777777"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77777777"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Бычок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77777777"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625958">
              <w:rPr>
                <w:rFonts w:cstheme="minorHAnsi"/>
                <w:i/>
                <w:sz w:val="32"/>
                <w:szCs w:val="32"/>
              </w:rPr>
              <w:t>Подарки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B2EA" w14:textId="77777777" w:rsidR="00095DE9" w:rsidRDefault="00095DE9" w:rsidP="003A5CA8">
      <w:pPr>
        <w:spacing w:after="0" w:line="240" w:lineRule="auto"/>
      </w:pPr>
      <w:r>
        <w:separator/>
      </w:r>
    </w:p>
  </w:endnote>
  <w:endnote w:type="continuationSeparator" w:id="0">
    <w:p w14:paraId="1F02C88C" w14:textId="77777777" w:rsidR="00095DE9" w:rsidRDefault="00095DE9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5F9EA" w14:textId="77777777" w:rsidR="00095DE9" w:rsidRDefault="00095DE9" w:rsidP="003A5CA8">
      <w:pPr>
        <w:spacing w:after="0" w:line="240" w:lineRule="auto"/>
      </w:pPr>
      <w:r>
        <w:separator/>
      </w:r>
    </w:p>
  </w:footnote>
  <w:footnote w:type="continuationSeparator" w:id="0">
    <w:p w14:paraId="259420E5" w14:textId="77777777" w:rsidR="00095DE9" w:rsidRDefault="00095DE9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.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Microsoft Office User</cp:lastModifiedBy>
  <cp:revision>4</cp:revision>
  <cp:lastPrinted>2019-05-24T15:12:00Z</cp:lastPrinted>
  <dcterms:created xsi:type="dcterms:W3CDTF">2023-04-26T12:47:00Z</dcterms:created>
  <dcterms:modified xsi:type="dcterms:W3CDTF">2023-04-26T12:49:00Z</dcterms:modified>
</cp:coreProperties>
</file>