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gif" ContentType="image/gif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31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79"/>
        <w:gridCol w:w="5896"/>
        <w:gridCol w:w="3330"/>
        <w:gridCol w:w="1417"/>
      </w:tblGrid>
      <w:tr>
        <w:trPr>
          <w:trHeight w:val="720" w:hRule="atLeast"/>
        </w:trPr>
        <w:tc>
          <w:tcPr>
            <w:tcW w:w="37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276"/>
            </w:tblGrid>
            <w:tr>
              <w:trPr>
                <w:trHeight w:val="642" w:hRule="atLeast"/>
              </w:trPr>
              <w:tc>
                <w:tcPr>
                  <w:tcW w:w="6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 Light" w:hAnsi="Segoe UI Light" w:eastAsia="Segoe UI Light"/>
                      <w:color w:val="000000"/>
                      <w:sz w:val="56"/>
                    </w:rPr>
                    <w:t xml:space="preserve">產品資料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89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5" w:hRule="atLeast"/>
        </w:trPr>
        <w:tc>
          <w:tcPr>
            <w:tcW w:w="3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96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1417"/>
              <w:gridCol w:w="1354"/>
              <w:gridCol w:w="1197"/>
              <w:gridCol w:w="1318"/>
              <w:gridCol w:w="1105"/>
              <w:gridCol w:w="1417"/>
            </w:tblGrid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類別名稱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產品編號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產品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供應商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單價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單位數量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調味品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0" name="img3.gif"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img3.gif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3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蕃茄醬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桶一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10.0000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每箱12瓶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2" name="img4.gif"/>
                        <a:graphic>
                          <a:graphicData uri="http://schemas.openxmlformats.org/drawingml/2006/picture">
                            <pic:pic>
                              <pic:nvPicPr>
                                <pic:cNvPr id="3" name="img4.gif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4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鹽巴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光權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22.0000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每箱12瓶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4" name="img5.gif"/>
                        <a:graphic>
                          <a:graphicData uri="http://schemas.openxmlformats.org/drawingml/2006/picture">
                            <pic:pic>
                              <pic:nvPicPr>
                                <pic:cNvPr id="5" name="img5.gif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5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麻油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光權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21.3500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每箱12瓶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6" name="img6.gif"/>
                        <a:graphic>
                          <a:graphicData uri="http://schemas.openxmlformats.org/drawingml/2006/picture">
                            <pic:pic>
                              <pic:nvPicPr>
                                <pic:cNvPr id="7" name="img6.gif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65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海苔醬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光權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21.0500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每箱24瓶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8" name="img7.gif"/>
                        <a:graphic>
                          <a:graphicData uri="http://schemas.openxmlformats.org/drawingml/2006/picture">
                            <pic:pic>
                              <pic:nvPicPr>
                                <pic:cNvPr id="9" name="img7.gif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66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肉鬆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光權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17.0000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每箱24瓶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10" name="img8.gif"/>
                        <a:graphic>
                          <a:graphicData uri="http://schemas.openxmlformats.org/drawingml/2006/picture">
                            <pic:pic>
                              <pic:nvPicPr>
                                <pic:cNvPr id="11" name="img8.gif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6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醬油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生活妙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25.0000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每箱12瓶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12" name="img9.gif"/>
                        <a:graphic>
                          <a:graphicData uri="http://schemas.openxmlformats.org/drawingml/2006/picture">
                            <pic:pic>
                              <pic:nvPicPr>
                                <pic:cNvPr id="13" name="img9.gif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8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胡椒粉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生活妙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40.0000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每箱30盒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14" name="img10.gif"/>
                        <a:graphic>
                          <a:graphicData uri="http://schemas.openxmlformats.org/drawingml/2006/picture">
                            <pic:pic>
                              <pic:nvPicPr>
                                <pic:cNvPr id="15" name="img10.gif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15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味素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德菖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15.5000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每箱30盒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16" name="img11.gif"/>
                        <a:graphic>
                          <a:graphicData uri="http://schemas.openxmlformats.org/drawingml/2006/picture">
                            <pic:pic>
                              <pic:nvPicPr>
                                <pic:cNvPr id="17" name="img11.gif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63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甜辣醬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正一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43.9000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每箱24瓶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18" name="img12.gif"/>
                        <a:graphic>
                          <a:graphicData uri="http://schemas.openxmlformats.org/drawingml/2006/picture">
                            <pic:pic>
                              <pic:nvPicPr>
                                <pic:cNvPr id="19" name="img12.gif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77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辣椒粉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義美美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13.0000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每袋3公斤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20" name="img13.gif"/>
                        <a:graphic>
                          <a:graphicData uri="http://schemas.openxmlformats.org/drawingml/2006/picture">
                            <pic:pic>
                              <pic:nvPicPr>
                                <pic:cNvPr id="21" name="img13.gif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44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蠔油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一心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19.4500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每箱24瓶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22" name="img14.gif"/>
                        <a:graphic>
                          <a:graphicData uri="http://schemas.openxmlformats.org/drawingml/2006/picture">
                            <pic:pic>
                              <pic:nvPicPr>
                                <pic:cNvPr id="23" name="img14.gif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61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海鮮醬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百達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28.5000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每箱24瓶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79"/>
        <w:gridCol w:w="9227"/>
        <w:gridCol w:w="1417"/>
      </w:tblGrid>
      <w:tr>
        <w:trPr/>
        <w:tc>
          <w:tcPr>
            <w:tcW w:w="3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22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1417"/>
              <w:gridCol w:w="1354"/>
              <w:gridCol w:w="1197"/>
              <w:gridCol w:w="1318"/>
              <w:gridCol w:w="1105"/>
              <w:gridCol w:w="1417"/>
            </w:tblGrid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點心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24" name="img15.gif"/>
                        <a:graphic>
                          <a:graphicData uri="http://schemas.openxmlformats.org/drawingml/2006/picture">
                            <pic:pic>
                              <pic:nvPicPr>
                                <pic:cNvPr id="25" name="img15.gif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16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餅乾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正一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17.4500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每箱30盒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26" name="img16.gif"/>
                        <a:graphic>
                          <a:graphicData uri="http://schemas.openxmlformats.org/drawingml/2006/picture">
                            <pic:pic>
                              <pic:nvPicPr>
                                <pic:cNvPr id="27" name="img16.gif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19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糖果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康堡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9.2000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每箱30盒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28" name="img17.gif"/>
                        <a:graphic>
                          <a:graphicData uri="http://schemas.openxmlformats.org/drawingml/2006/picture">
                            <pic:pic>
                              <pic:nvPicPr>
                                <pic:cNvPr id="29" name="img17.gif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20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豆乾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康堡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81.0000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每箱30盒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30" name="img18.gif"/>
                        <a:graphic>
                          <a:graphicData uri="http://schemas.openxmlformats.org/drawingml/2006/picture">
                            <pic:pic>
                              <pic:nvPicPr>
                                <pic:cNvPr id="31" name="img18.gif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21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花生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康堡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10.0000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每箱30包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32" name="img19.gif"/>
                        <a:graphic>
                          <a:graphicData uri="http://schemas.openxmlformats.org/drawingml/2006/picture">
                            <pic:pic>
                              <pic:nvPicPr>
                                <pic:cNvPr id="33" name="img19.gif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68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綠豆糕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康堡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12.5000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每箱24包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34" name="img20.gif"/>
                        <a:graphic>
                          <a:graphicData uri="http://schemas.openxmlformats.org/drawingml/2006/picture">
                            <pic:pic>
                              <pic:nvPicPr>
                                <pic:cNvPr id="35" name="img20.gif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25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巧克力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小噹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14.0000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每箱30盒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36" name="img21.gif"/>
                        <a:graphic>
                          <a:graphicData uri="http://schemas.openxmlformats.org/drawingml/2006/picture">
                            <pic:pic>
                              <pic:nvPicPr>
                                <pic:cNvPr id="37" name="img21.gif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26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綿綿糖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小噹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31.2300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每箱30盒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38" name="img22.gif"/>
                        <a:graphic>
                          <a:graphicData uri="http://schemas.openxmlformats.org/drawingml/2006/picture">
                            <pic:pic>
                              <pic:nvPicPr>
                                <pic:cNvPr id="39" name="img22.gif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27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牛肉乾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小噹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43.9000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每箱30包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40" name="img23.gif"/>
                        <a:graphic>
                          <a:graphicData uri="http://schemas.openxmlformats.org/drawingml/2006/picture">
                            <pic:pic>
                              <pic:nvPicPr>
                                <pic:cNvPr id="41" name="img23.gif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47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蛋糕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順成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9.5000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每箱24個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42" name="img24.gif"/>
                        <a:graphic>
                          <a:graphicData uri="http://schemas.openxmlformats.org/drawingml/2006/picture">
                            <pic:pic>
                              <pic:nvPicPr>
                                <pic:cNvPr id="43" name="img24.gif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48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玉米片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順成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12.7500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每箱24包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44" name="img25.gif"/>
                        <a:graphic>
                          <a:graphicData uri="http://schemas.openxmlformats.org/drawingml/2006/picture">
                            <pic:pic>
                              <pic:nvPicPr>
                                <pic:cNvPr id="45" name="img25.gif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49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薯條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利利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20.0000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每箱24包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46" name="img26.gif"/>
                        <a:graphic>
                          <a:graphicData uri="http://schemas.openxmlformats.org/drawingml/2006/picture">
                            <pic:pic>
                              <pic:nvPicPr>
                                <pic:cNvPr id="47" name="img26.gif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50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玉米餅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利利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16.2500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每箱24包</w:t>
                  </w:r>
                </w:p>
              </w:tc>
            </w:tr>
            <w:tr>
              <w:trPr>
                <w:trHeight w:val="1930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00000" cy="900000"/>
                        <wp:docPr id="48" name="img27.gif"/>
                        <a:graphic>
                          <a:graphicData uri="http://schemas.openxmlformats.org/drawingml/2006/picture">
                            <pic:pic>
                              <pic:nvPicPr>
                                <pic:cNvPr id="49" name="img27.gif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62</w:t>
                  </w: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山渣片</w:t>
                  </w: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百達</w:t>
                  </w: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49.3000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每箱24包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3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1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3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1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p>
      <w:pPr>
        <w:spacing w:after="0" w:line="240" w:lineRule="auto"/>
      </w:pPr>
    </w:p>
    <w:sectPr w:rsidRPr="" w:rsidDel="" w:rsidR="" w:rsidSect="">
      <w:footerReference r:id="rId5" w:type="default"/>
      <w:pgSz w:w="12158" w:h="16837"/>
      <w:pgMar w:top="566" w:right="566" w:bottom="1214" w:left="566" w:header="0" w:footer="566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760"/>
      <w:gridCol w:w="2879"/>
      <w:gridCol w:w="2384"/>
    </w:tblGrid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8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80"/>
          </w:tblGrid>
          <w:tr>
            <w:trPr>
              <w:trHeight w:val="282" w:hRule="atLeast"/>
            </w:trPr>
            <w:tc>
              <w:tcPr>
                <w:tcW w:w="28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2022/11/27 上午 10:57:02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84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gif" Id="rId6" /><Relationship Type="http://schemas.openxmlformats.org/officeDocument/2006/relationships/image" Target="/word/media/img4.gif" Id="rId7" /><Relationship Type="http://schemas.openxmlformats.org/officeDocument/2006/relationships/image" Target="/word/media/img5.gif" Id="rId8" /><Relationship Type="http://schemas.openxmlformats.org/officeDocument/2006/relationships/image" Target="/word/media/img6.gif" Id="rId9" /><Relationship Type="http://schemas.openxmlformats.org/officeDocument/2006/relationships/image" Target="/word/media/img7.gif" Id="rId10" /><Relationship Type="http://schemas.openxmlformats.org/officeDocument/2006/relationships/image" Target="/word/media/img8.gif" Id="rId11" /><Relationship Type="http://schemas.openxmlformats.org/officeDocument/2006/relationships/image" Target="/word/media/img9.gif" Id="rId12" /><Relationship Type="http://schemas.openxmlformats.org/officeDocument/2006/relationships/image" Target="/word/media/img10.gif" Id="rId13" /><Relationship Type="http://schemas.openxmlformats.org/officeDocument/2006/relationships/image" Target="/word/media/img11.gif" Id="rId14" /><Relationship Type="http://schemas.openxmlformats.org/officeDocument/2006/relationships/image" Target="/word/media/img12.gif" Id="rId15" /><Relationship Type="http://schemas.openxmlformats.org/officeDocument/2006/relationships/image" Target="/word/media/img13.gif" Id="rId16" /><Relationship Type="http://schemas.openxmlformats.org/officeDocument/2006/relationships/image" Target="/word/media/img14.gif" Id="rId17" /><Relationship Type="http://schemas.openxmlformats.org/officeDocument/2006/relationships/image" Target="/word/media/img15.gif" Id="rId18" /><Relationship Type="http://schemas.openxmlformats.org/officeDocument/2006/relationships/image" Target="/word/media/img16.gif" Id="rId19" /><Relationship Type="http://schemas.openxmlformats.org/officeDocument/2006/relationships/image" Target="/word/media/img17.gif" Id="rId20" /><Relationship Type="http://schemas.openxmlformats.org/officeDocument/2006/relationships/image" Target="/word/media/img18.gif" Id="rId21" /><Relationship Type="http://schemas.openxmlformats.org/officeDocument/2006/relationships/image" Target="/word/media/img19.gif" Id="rId22" /><Relationship Type="http://schemas.openxmlformats.org/officeDocument/2006/relationships/image" Target="/word/media/img20.gif" Id="rId23" /><Relationship Type="http://schemas.openxmlformats.org/officeDocument/2006/relationships/image" Target="/word/media/img21.gif" Id="rId24" /><Relationship Type="http://schemas.openxmlformats.org/officeDocument/2006/relationships/image" Target="/word/media/img22.gif" Id="rId25" /><Relationship Type="http://schemas.openxmlformats.org/officeDocument/2006/relationships/image" Target="/word/media/img23.gif" Id="rId26" /><Relationship Type="http://schemas.openxmlformats.org/officeDocument/2006/relationships/image" Target="/word/media/img24.gif" Id="rId27" /><Relationship Type="http://schemas.openxmlformats.org/officeDocument/2006/relationships/image" Target="/word/media/img25.gif" Id="rId28" /><Relationship Type="http://schemas.openxmlformats.org/officeDocument/2006/relationships/image" Target="/word/media/img26.gif" Id="rId29" /><Relationship Type="http://schemas.openxmlformats.org/officeDocument/2006/relationships/image" Target="/word/media/img27.gif" Id="rId30" /><Relationship Type="http://schemas.openxmlformats.org/officeDocument/2006/relationships/numbering" Target="/word/numbering.xml" Id="rId32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產品報表</dc:title>
</cp:coreProperties>
</file>