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86" w:rsidRPr="006F295B" w:rsidRDefault="006F295B" w:rsidP="006F295B">
      <w:pPr>
        <w:pStyle w:val="Ttulo1"/>
        <w:rPr>
          <w:lang w:val="es-ES"/>
        </w:rPr>
      </w:pPr>
      <w:bookmarkStart w:id="0" w:name="_GoBack"/>
      <w:r>
        <w:rPr>
          <w:lang w:val="es-ES"/>
        </w:rPr>
        <w:t xml:space="preserve">Documentación de </w:t>
      </w:r>
      <w:proofErr w:type="spellStart"/>
      <w:r w:rsidRPr="006F295B">
        <w:rPr>
          <w:lang w:val="es-ES"/>
        </w:rPr>
        <w:t>practica</w:t>
      </w:r>
      <w:proofErr w:type="spellEnd"/>
      <w:r w:rsidRPr="006F295B">
        <w:rPr>
          <w:lang w:val="es-ES"/>
        </w:rPr>
        <w:t xml:space="preserve"> de vacante de desarrolladora</w:t>
      </w:r>
      <w:r>
        <w:rPr>
          <w:lang w:val="es-ES"/>
        </w:rPr>
        <w:t xml:space="preserve">: </w:t>
      </w:r>
      <w:proofErr w:type="spellStart"/>
      <w:r w:rsidRPr="006F295B">
        <w:rPr>
          <w:lang w:val="es-ES"/>
        </w:rPr>
        <w:t>CaribeShop</w:t>
      </w:r>
      <w:proofErr w:type="spellEnd"/>
      <w:r w:rsidR="009F2507" w:rsidRPr="006F295B">
        <w:rPr>
          <w:lang w:val="es-ES"/>
        </w:rPr>
        <w:t xml:space="preserve"> (</w:t>
      </w:r>
      <w:bookmarkEnd w:id="0"/>
      <w:r w:rsidR="009F2507" w:rsidRPr="006F295B">
        <w:rPr>
          <w:lang w:val="es-ES"/>
        </w:rPr>
        <w:t xml:space="preserve">Asp.net + Angular + </w:t>
      </w:r>
      <w:proofErr w:type="spellStart"/>
      <w:r w:rsidR="009F2507" w:rsidRPr="006F295B">
        <w:rPr>
          <w:lang w:val="es-ES"/>
        </w:rPr>
        <w:t>Bootstrap</w:t>
      </w:r>
      <w:proofErr w:type="spellEnd"/>
      <w:r w:rsidR="009F2507" w:rsidRPr="006F295B">
        <w:rPr>
          <w:lang w:val="es-ES"/>
        </w:rPr>
        <w:t>)</w:t>
      </w:r>
    </w:p>
    <w:p w:rsidR="009F2507" w:rsidRPr="006F295B" w:rsidRDefault="009F2507" w:rsidP="009F2507">
      <w:pPr>
        <w:rPr>
          <w:lang w:val="es-ES"/>
        </w:rPr>
      </w:pPr>
    </w:p>
    <w:p w:rsidR="006F295B" w:rsidRPr="006F295B" w:rsidRDefault="006F295B" w:rsidP="009F2507">
      <w:pPr>
        <w:rPr>
          <w:lang w:val="es-ES"/>
        </w:rPr>
      </w:pPr>
    </w:p>
    <w:p w:rsidR="006F295B" w:rsidRPr="006F295B" w:rsidRDefault="006F295B" w:rsidP="009F2507">
      <w:pPr>
        <w:rPr>
          <w:lang w:val="es-ES"/>
        </w:rPr>
      </w:pPr>
    </w:p>
    <w:p w:rsidR="009F2507" w:rsidRDefault="009F2507">
      <w:pPr>
        <w:pStyle w:val="Ttulo2"/>
        <w:rPr>
          <w:lang w:val="es-ES"/>
        </w:rPr>
      </w:pPr>
      <w:r>
        <w:rPr>
          <w:lang w:val="es-ES"/>
        </w:rPr>
        <w:t>API (ASP.NET)</w:t>
      </w:r>
    </w:p>
    <w:p w:rsidR="00DF0686" w:rsidRPr="009F2507" w:rsidRDefault="006F295B">
      <w:pPr>
        <w:pStyle w:val="Ttulo2"/>
        <w:rPr>
          <w:lang w:val="es-ES"/>
        </w:rPr>
      </w:pPr>
      <w:r w:rsidRPr="009F2507">
        <w:rPr>
          <w:lang w:val="es-ES"/>
        </w:rPr>
        <w:t>Resumen</w:t>
      </w:r>
    </w:p>
    <w:p w:rsidR="00DF0686" w:rsidRPr="009F2507" w:rsidRDefault="006F295B">
      <w:pPr>
        <w:rPr>
          <w:lang w:val="es-ES"/>
        </w:rPr>
      </w:pPr>
      <w:proofErr w:type="spellStart"/>
      <w:r w:rsidRPr="009F2507">
        <w:rPr>
          <w:lang w:val="es-ES"/>
        </w:rPr>
        <w:t>CaribeShop</w:t>
      </w:r>
      <w:proofErr w:type="spellEnd"/>
      <w:r w:rsidRPr="009F2507">
        <w:rPr>
          <w:lang w:val="es-ES"/>
        </w:rPr>
        <w:t xml:space="preserve"> es una API </w:t>
      </w:r>
      <w:proofErr w:type="spellStart"/>
      <w:r w:rsidRPr="009F2507">
        <w:rPr>
          <w:lang w:val="es-ES"/>
        </w:rPr>
        <w:t>RESTful</w:t>
      </w:r>
      <w:proofErr w:type="spellEnd"/>
      <w:r w:rsidRPr="009F2507">
        <w:rPr>
          <w:lang w:val="es-ES"/>
        </w:rPr>
        <w:t xml:space="preserve"> desarrollada en ASP.NET Core que proporciona funcionalidades para la gestión de productos, autenticación de usuarios y manejo de un carrito de compras. La arquitectura</w:t>
      </w:r>
      <w:r w:rsidR="009F2507">
        <w:rPr>
          <w:lang w:val="es-ES"/>
        </w:rPr>
        <w:t xml:space="preserve"> utilizada es la arquitectura </w:t>
      </w:r>
      <w:proofErr w:type="spellStart"/>
      <w:r w:rsidR="009F2507">
        <w:rPr>
          <w:lang w:val="es-ES"/>
        </w:rPr>
        <w:t>Onion</w:t>
      </w:r>
      <w:proofErr w:type="spellEnd"/>
      <w:r w:rsidR="009F2507">
        <w:rPr>
          <w:lang w:val="es-ES"/>
        </w:rPr>
        <w:t>, que</w:t>
      </w:r>
      <w:r w:rsidRPr="009F2507">
        <w:rPr>
          <w:lang w:val="es-ES"/>
        </w:rPr>
        <w:t xml:space="preserve"> sigue principios </w:t>
      </w:r>
      <w:r w:rsidRPr="009F2507">
        <w:rPr>
          <w:lang w:val="es-ES"/>
        </w:rPr>
        <w:t>limpios con capas separadas para dominio, aplicación y presentación.</w:t>
      </w:r>
    </w:p>
    <w:p w:rsidR="00DF0686" w:rsidRDefault="006F295B">
      <w:pPr>
        <w:pStyle w:val="Ttulo2"/>
      </w:pPr>
      <w:proofErr w:type="spellStart"/>
      <w:r>
        <w:t>Tecnologías</w:t>
      </w:r>
      <w:proofErr w:type="spellEnd"/>
      <w:r>
        <w:t xml:space="preserve"> </w:t>
      </w:r>
      <w:proofErr w:type="spellStart"/>
      <w:r>
        <w:t>Utilizadas</w:t>
      </w:r>
      <w:proofErr w:type="spellEnd"/>
    </w:p>
    <w:p w:rsidR="00DF0686" w:rsidRDefault="006F295B">
      <w:pPr>
        <w:pStyle w:val="Listaconvietas"/>
      </w:pPr>
      <w:r>
        <w:t>ASP.NET Core Web API: Framework para construir la API REST.</w:t>
      </w:r>
    </w:p>
    <w:p w:rsidR="00DF0686" w:rsidRPr="009F2507" w:rsidRDefault="006F295B">
      <w:pPr>
        <w:pStyle w:val="Listaconvietas"/>
        <w:rPr>
          <w:lang w:val="es-ES"/>
        </w:rPr>
      </w:pPr>
      <w:proofErr w:type="spellStart"/>
      <w:r w:rsidRPr="009F2507">
        <w:rPr>
          <w:lang w:val="es-ES"/>
        </w:rPr>
        <w:t>Entity</w:t>
      </w:r>
      <w:proofErr w:type="spellEnd"/>
      <w:r w:rsidRPr="009F2507">
        <w:rPr>
          <w:lang w:val="es-ES"/>
        </w:rPr>
        <w:t xml:space="preserve"> Framework Core: ORM para acceso a la base de datos usando </w:t>
      </w:r>
      <w:proofErr w:type="spellStart"/>
      <w:r w:rsidRPr="009F2507">
        <w:rPr>
          <w:lang w:val="es-ES"/>
        </w:rPr>
        <w:t>Code</w:t>
      </w:r>
      <w:proofErr w:type="spellEnd"/>
      <w:r w:rsidRPr="009F2507">
        <w:rPr>
          <w:lang w:val="es-ES"/>
        </w:rPr>
        <w:t xml:space="preserve"> </w:t>
      </w:r>
      <w:proofErr w:type="spellStart"/>
      <w:r w:rsidRPr="009F2507">
        <w:rPr>
          <w:lang w:val="es-ES"/>
        </w:rPr>
        <w:t>First</w:t>
      </w:r>
      <w:proofErr w:type="spellEnd"/>
      <w:r w:rsidRPr="009F2507">
        <w:rPr>
          <w:lang w:val="es-ES"/>
        </w:rPr>
        <w:t>.</w:t>
      </w:r>
    </w:p>
    <w:p w:rsidR="00DF0686" w:rsidRPr="009F2507" w:rsidRDefault="006F295B">
      <w:pPr>
        <w:pStyle w:val="Listaconvietas"/>
        <w:rPr>
          <w:lang w:val="es-ES"/>
        </w:rPr>
      </w:pPr>
      <w:r w:rsidRPr="009F2507">
        <w:rPr>
          <w:lang w:val="es-ES"/>
        </w:rPr>
        <w:t>SQL Server: Base de datos r</w:t>
      </w:r>
      <w:r w:rsidRPr="009F2507">
        <w:rPr>
          <w:lang w:val="es-ES"/>
        </w:rPr>
        <w:t>elacional.</w:t>
      </w:r>
    </w:p>
    <w:p w:rsidR="00DF0686" w:rsidRPr="009F2507" w:rsidRDefault="006F295B">
      <w:pPr>
        <w:pStyle w:val="Listaconvietas"/>
        <w:rPr>
          <w:lang w:val="es-ES"/>
        </w:rPr>
      </w:pPr>
      <w:r w:rsidRPr="009F2507">
        <w:rPr>
          <w:lang w:val="es-ES"/>
        </w:rPr>
        <w:t xml:space="preserve">JWT (JSON Web </w:t>
      </w:r>
      <w:proofErr w:type="spellStart"/>
      <w:r w:rsidRPr="009F2507">
        <w:rPr>
          <w:lang w:val="es-ES"/>
        </w:rPr>
        <w:t>Tokens</w:t>
      </w:r>
      <w:proofErr w:type="spellEnd"/>
      <w:r w:rsidRPr="009F2507">
        <w:rPr>
          <w:lang w:val="es-ES"/>
        </w:rPr>
        <w:t xml:space="preserve">): Para autenticación y autorización basada en </w:t>
      </w:r>
      <w:proofErr w:type="spellStart"/>
      <w:r w:rsidRPr="009F2507">
        <w:rPr>
          <w:lang w:val="es-ES"/>
        </w:rPr>
        <w:t>tokens</w:t>
      </w:r>
      <w:proofErr w:type="spellEnd"/>
      <w:r w:rsidRPr="009F2507">
        <w:rPr>
          <w:lang w:val="es-ES"/>
        </w:rPr>
        <w:t>.</w:t>
      </w:r>
    </w:p>
    <w:p w:rsidR="00DF0686" w:rsidRPr="009F2507" w:rsidRDefault="006F295B">
      <w:pPr>
        <w:pStyle w:val="Listaconvietas"/>
        <w:rPr>
          <w:lang w:val="es-ES"/>
        </w:rPr>
      </w:pPr>
      <w:r w:rsidRPr="009F2507">
        <w:rPr>
          <w:lang w:val="es-ES"/>
        </w:rPr>
        <w:t>C#: Lenguaje de programación principal.</w:t>
      </w:r>
    </w:p>
    <w:p w:rsidR="00DF0686" w:rsidRPr="009F2507" w:rsidRDefault="006F295B">
      <w:pPr>
        <w:pStyle w:val="Listaconvietas"/>
        <w:rPr>
          <w:lang w:val="es-ES"/>
        </w:rPr>
      </w:pPr>
      <w:proofErr w:type="spellStart"/>
      <w:r w:rsidRPr="009F2507">
        <w:rPr>
          <w:lang w:val="es-ES"/>
        </w:rPr>
        <w:t>Swagger</w:t>
      </w:r>
      <w:proofErr w:type="spellEnd"/>
      <w:r w:rsidRPr="009F2507">
        <w:rPr>
          <w:lang w:val="es-ES"/>
        </w:rPr>
        <w:t xml:space="preserve"> / </w:t>
      </w:r>
      <w:proofErr w:type="spellStart"/>
      <w:r w:rsidRPr="009F2507">
        <w:rPr>
          <w:lang w:val="es-ES"/>
        </w:rPr>
        <w:t>OpenAPI</w:t>
      </w:r>
      <w:proofErr w:type="spellEnd"/>
      <w:r w:rsidRPr="009F2507">
        <w:rPr>
          <w:lang w:val="es-ES"/>
        </w:rPr>
        <w:t>: Para documentación y pruebas interactivas de la API.</w:t>
      </w:r>
    </w:p>
    <w:p w:rsidR="00DF0686" w:rsidRPr="009F2507" w:rsidRDefault="006F295B">
      <w:pPr>
        <w:pStyle w:val="Listaconvietas"/>
        <w:rPr>
          <w:lang w:val="es-ES"/>
        </w:rPr>
      </w:pPr>
      <w:r w:rsidRPr="009F2507">
        <w:rPr>
          <w:lang w:val="es-ES"/>
        </w:rPr>
        <w:t>Inyección de Dependencias: Para desacoplar servicios y rep</w:t>
      </w:r>
      <w:r w:rsidRPr="009F2507">
        <w:rPr>
          <w:lang w:val="es-ES"/>
        </w:rPr>
        <w:t>ositorios.</w:t>
      </w:r>
    </w:p>
    <w:p w:rsidR="00DF0686" w:rsidRPr="009F2507" w:rsidRDefault="006F295B">
      <w:pPr>
        <w:pStyle w:val="Listaconvietas"/>
        <w:rPr>
          <w:lang w:val="es-ES"/>
        </w:rPr>
      </w:pPr>
      <w:proofErr w:type="spellStart"/>
      <w:r w:rsidRPr="009F2507">
        <w:rPr>
          <w:lang w:val="es-ES"/>
        </w:rPr>
        <w:t>Password</w:t>
      </w:r>
      <w:proofErr w:type="spellEnd"/>
      <w:r w:rsidRPr="009F2507">
        <w:rPr>
          <w:lang w:val="es-ES"/>
        </w:rPr>
        <w:t xml:space="preserve"> </w:t>
      </w:r>
      <w:proofErr w:type="spellStart"/>
      <w:r w:rsidRPr="009F2507">
        <w:rPr>
          <w:lang w:val="es-ES"/>
        </w:rPr>
        <w:t>hashing</w:t>
      </w:r>
      <w:proofErr w:type="spellEnd"/>
      <w:r w:rsidRPr="009F2507">
        <w:rPr>
          <w:lang w:val="es-ES"/>
        </w:rPr>
        <w:t xml:space="preserve"> (SHA256): Para almacenar contraseñas de forma segura.</w:t>
      </w:r>
    </w:p>
    <w:p w:rsidR="00DF0686" w:rsidRPr="009F2507" w:rsidRDefault="006F295B">
      <w:pPr>
        <w:pStyle w:val="Ttulo2"/>
        <w:rPr>
          <w:lang w:val="es-ES"/>
        </w:rPr>
      </w:pPr>
      <w:r w:rsidRPr="009F2507">
        <w:rPr>
          <w:lang w:val="es-ES"/>
        </w:rPr>
        <w:t>Estructura y Componentes</w:t>
      </w:r>
    </w:p>
    <w:p w:rsidR="00DF0686" w:rsidRPr="009F2507" w:rsidRDefault="006F295B">
      <w:pPr>
        <w:pStyle w:val="Ttulo3"/>
        <w:rPr>
          <w:lang w:val="es-ES"/>
        </w:rPr>
      </w:pPr>
      <w:r w:rsidRPr="009F2507">
        <w:rPr>
          <w:lang w:val="es-ES"/>
        </w:rPr>
        <w:t>1. Entidades de Dominio</w:t>
      </w:r>
    </w:p>
    <w:p w:rsidR="00DF0686" w:rsidRPr="009F2507" w:rsidRDefault="006F295B">
      <w:pPr>
        <w:rPr>
          <w:lang w:val="es-ES"/>
        </w:rPr>
      </w:pPr>
      <w:r w:rsidRPr="009F2507">
        <w:rPr>
          <w:lang w:val="es-ES"/>
        </w:rPr>
        <w:t xml:space="preserve">- User, </w:t>
      </w:r>
      <w:proofErr w:type="spellStart"/>
      <w:r w:rsidRPr="009F2507">
        <w:rPr>
          <w:lang w:val="es-ES"/>
        </w:rPr>
        <w:t>Product</w:t>
      </w:r>
      <w:proofErr w:type="spellEnd"/>
      <w:r w:rsidRPr="009F2507">
        <w:rPr>
          <w:lang w:val="es-ES"/>
        </w:rPr>
        <w:t xml:space="preserve">, </w:t>
      </w:r>
      <w:proofErr w:type="spellStart"/>
      <w:r w:rsidRPr="009F2507">
        <w:rPr>
          <w:lang w:val="es-ES"/>
        </w:rPr>
        <w:t>CartItem</w:t>
      </w:r>
      <w:proofErr w:type="spellEnd"/>
      <w:r w:rsidRPr="009F2507">
        <w:rPr>
          <w:lang w:val="es-ES"/>
        </w:rPr>
        <w:t xml:space="preserve">, </w:t>
      </w:r>
      <w:proofErr w:type="spellStart"/>
      <w:r w:rsidRPr="009F2507">
        <w:rPr>
          <w:lang w:val="es-ES"/>
        </w:rPr>
        <w:t>OrderItem</w:t>
      </w:r>
      <w:proofErr w:type="spellEnd"/>
      <w:r w:rsidRPr="009F2507">
        <w:rPr>
          <w:lang w:val="es-ES"/>
        </w:rPr>
        <w:t>: Modelan los datos y relaciones principales.</w:t>
      </w:r>
      <w:r w:rsidRPr="009F2507">
        <w:rPr>
          <w:lang w:val="es-ES"/>
        </w:rPr>
        <w:br/>
        <w:t xml:space="preserve">- Clases base con propiedades de auditoría </w:t>
      </w:r>
      <w:r w:rsidRPr="009F2507">
        <w:rPr>
          <w:lang w:val="es-ES"/>
        </w:rPr>
        <w:t>para seguimiento (</w:t>
      </w:r>
      <w:proofErr w:type="spellStart"/>
      <w:r w:rsidRPr="009F2507">
        <w:rPr>
          <w:lang w:val="es-ES"/>
        </w:rPr>
        <w:t>AuditableBaseEntities</w:t>
      </w:r>
      <w:proofErr w:type="spellEnd"/>
      <w:r w:rsidRPr="009F2507">
        <w:rPr>
          <w:lang w:val="es-ES"/>
        </w:rPr>
        <w:t>).</w:t>
      </w:r>
    </w:p>
    <w:p w:rsidR="00DF0686" w:rsidRPr="009F2507" w:rsidRDefault="006F295B">
      <w:pPr>
        <w:pStyle w:val="Ttulo3"/>
        <w:rPr>
          <w:lang w:val="es-ES"/>
        </w:rPr>
      </w:pPr>
      <w:r w:rsidRPr="009F2507">
        <w:rPr>
          <w:lang w:val="es-ES"/>
        </w:rPr>
        <w:t>2. Servicios de Aplicación</w:t>
      </w:r>
    </w:p>
    <w:p w:rsidR="00DF0686" w:rsidRPr="009F2507" w:rsidRDefault="006F295B">
      <w:pPr>
        <w:rPr>
          <w:lang w:val="es-ES"/>
        </w:rPr>
      </w:pPr>
      <w:r w:rsidRPr="009F2507">
        <w:rPr>
          <w:lang w:val="es-ES"/>
        </w:rPr>
        <w:t xml:space="preserve">- </w:t>
      </w:r>
      <w:proofErr w:type="spellStart"/>
      <w:r w:rsidRPr="009F2507">
        <w:rPr>
          <w:lang w:val="es-ES"/>
        </w:rPr>
        <w:t>ProductService</w:t>
      </w:r>
      <w:proofErr w:type="spellEnd"/>
      <w:r w:rsidRPr="009F2507">
        <w:rPr>
          <w:lang w:val="es-ES"/>
        </w:rPr>
        <w:t>: Gestiona la lógica relacionada a productos, como obtener todos o uno específico.</w:t>
      </w:r>
      <w:r w:rsidRPr="009F2507">
        <w:rPr>
          <w:lang w:val="es-ES"/>
        </w:rPr>
        <w:br/>
        <w:t xml:space="preserve">- </w:t>
      </w:r>
      <w:proofErr w:type="spellStart"/>
      <w:r w:rsidRPr="009F2507">
        <w:rPr>
          <w:lang w:val="es-ES"/>
        </w:rPr>
        <w:t>CartService</w:t>
      </w:r>
      <w:proofErr w:type="spellEnd"/>
      <w:r w:rsidRPr="009F2507">
        <w:rPr>
          <w:lang w:val="es-ES"/>
        </w:rPr>
        <w:t>: Maneja las operaciones sobre el carrito de compras (añadir, actualizar, e</w:t>
      </w:r>
      <w:r w:rsidRPr="009F2507">
        <w:rPr>
          <w:lang w:val="es-ES"/>
        </w:rPr>
        <w:t>liminar, limpiar).</w:t>
      </w:r>
      <w:r w:rsidRPr="009F2507">
        <w:rPr>
          <w:lang w:val="es-ES"/>
        </w:rPr>
        <w:br/>
        <w:t xml:space="preserve">- </w:t>
      </w:r>
      <w:proofErr w:type="spellStart"/>
      <w:r w:rsidRPr="009F2507">
        <w:rPr>
          <w:lang w:val="es-ES"/>
        </w:rPr>
        <w:t>AuthenticationService</w:t>
      </w:r>
      <w:proofErr w:type="spellEnd"/>
      <w:r w:rsidRPr="009F2507">
        <w:rPr>
          <w:lang w:val="es-ES"/>
        </w:rPr>
        <w:t xml:space="preserve">: Controla el registro, </w:t>
      </w:r>
      <w:proofErr w:type="spellStart"/>
      <w:r w:rsidRPr="009F2507">
        <w:rPr>
          <w:lang w:val="es-ES"/>
        </w:rPr>
        <w:t>login</w:t>
      </w:r>
      <w:proofErr w:type="spellEnd"/>
      <w:r w:rsidRPr="009F2507">
        <w:rPr>
          <w:lang w:val="es-ES"/>
        </w:rPr>
        <w:t xml:space="preserve"> y obtención de datos de usuario. Utiliza </w:t>
      </w:r>
      <w:proofErr w:type="spellStart"/>
      <w:r w:rsidRPr="009F2507">
        <w:rPr>
          <w:lang w:val="es-ES"/>
        </w:rPr>
        <w:t>hashing</w:t>
      </w:r>
      <w:proofErr w:type="spellEnd"/>
      <w:r w:rsidRPr="009F2507">
        <w:rPr>
          <w:lang w:val="es-ES"/>
        </w:rPr>
        <w:t xml:space="preserve"> de contraseñas y generación de </w:t>
      </w:r>
      <w:proofErr w:type="spellStart"/>
      <w:r w:rsidRPr="009F2507">
        <w:rPr>
          <w:lang w:val="es-ES"/>
        </w:rPr>
        <w:t>tokens</w:t>
      </w:r>
      <w:proofErr w:type="spellEnd"/>
      <w:r w:rsidRPr="009F2507">
        <w:rPr>
          <w:lang w:val="es-ES"/>
        </w:rPr>
        <w:t xml:space="preserve"> JWT.</w:t>
      </w:r>
    </w:p>
    <w:p w:rsidR="00DF0686" w:rsidRPr="009F2507" w:rsidRDefault="006F295B">
      <w:pPr>
        <w:pStyle w:val="Ttulo3"/>
        <w:rPr>
          <w:lang w:val="es-ES"/>
        </w:rPr>
      </w:pPr>
      <w:r w:rsidRPr="009F2507">
        <w:rPr>
          <w:lang w:val="es-ES"/>
        </w:rPr>
        <w:t>3. Controladores API</w:t>
      </w:r>
    </w:p>
    <w:p w:rsidR="00DF0686" w:rsidRPr="009F2507" w:rsidRDefault="006F295B">
      <w:pPr>
        <w:rPr>
          <w:lang w:val="es-ES"/>
        </w:rPr>
      </w:pPr>
      <w:r w:rsidRPr="009F2507">
        <w:rPr>
          <w:lang w:val="es-ES"/>
        </w:rPr>
        <w:t xml:space="preserve">- </w:t>
      </w:r>
      <w:proofErr w:type="spellStart"/>
      <w:r w:rsidRPr="009F2507">
        <w:rPr>
          <w:lang w:val="es-ES"/>
        </w:rPr>
        <w:t>ProductsController</w:t>
      </w:r>
      <w:proofErr w:type="spellEnd"/>
      <w:r w:rsidRPr="009F2507">
        <w:rPr>
          <w:lang w:val="es-ES"/>
        </w:rPr>
        <w:t xml:space="preserve">: Expone </w:t>
      </w:r>
      <w:proofErr w:type="spellStart"/>
      <w:r w:rsidRPr="009F2507">
        <w:rPr>
          <w:lang w:val="es-ES"/>
        </w:rPr>
        <w:t>endpoints</w:t>
      </w:r>
      <w:proofErr w:type="spellEnd"/>
      <w:r w:rsidRPr="009F2507">
        <w:rPr>
          <w:lang w:val="es-ES"/>
        </w:rPr>
        <w:t xml:space="preserve"> para consultar productos (GET /a</w:t>
      </w:r>
      <w:r w:rsidRPr="009F2507">
        <w:rPr>
          <w:lang w:val="es-ES"/>
        </w:rPr>
        <w:t>pi/</w:t>
      </w:r>
      <w:proofErr w:type="spellStart"/>
      <w:r w:rsidRPr="009F2507">
        <w:rPr>
          <w:lang w:val="es-ES"/>
        </w:rPr>
        <w:t>products</w:t>
      </w:r>
      <w:proofErr w:type="spellEnd"/>
      <w:r w:rsidRPr="009F2507">
        <w:rPr>
          <w:lang w:val="es-ES"/>
        </w:rPr>
        <w:t>, GET /api/</w:t>
      </w:r>
      <w:proofErr w:type="spellStart"/>
      <w:r w:rsidRPr="009F2507">
        <w:rPr>
          <w:lang w:val="es-ES"/>
        </w:rPr>
        <w:t>products</w:t>
      </w:r>
      <w:proofErr w:type="spellEnd"/>
      <w:r w:rsidRPr="009F2507">
        <w:rPr>
          <w:lang w:val="es-ES"/>
        </w:rPr>
        <w:t>/{id}).</w:t>
      </w:r>
      <w:r w:rsidRPr="009F2507">
        <w:rPr>
          <w:lang w:val="es-ES"/>
        </w:rPr>
        <w:br/>
      </w:r>
      <w:r w:rsidRPr="009F2507">
        <w:rPr>
          <w:lang w:val="es-ES"/>
        </w:rPr>
        <w:lastRenderedPageBreak/>
        <w:t xml:space="preserve">- </w:t>
      </w:r>
      <w:proofErr w:type="spellStart"/>
      <w:r w:rsidRPr="009F2507">
        <w:rPr>
          <w:lang w:val="es-ES"/>
        </w:rPr>
        <w:t>CartController</w:t>
      </w:r>
      <w:proofErr w:type="spellEnd"/>
      <w:r w:rsidRPr="009F2507">
        <w:rPr>
          <w:lang w:val="es-ES"/>
        </w:rPr>
        <w:t xml:space="preserve">: Permite gestionar el carrito, con autenticación requerida, usando </w:t>
      </w:r>
      <w:proofErr w:type="spellStart"/>
      <w:r w:rsidRPr="009F2507">
        <w:rPr>
          <w:lang w:val="es-ES"/>
        </w:rPr>
        <w:t>endpoints</w:t>
      </w:r>
      <w:proofErr w:type="spellEnd"/>
      <w:r w:rsidRPr="009F2507">
        <w:rPr>
          <w:lang w:val="es-ES"/>
        </w:rPr>
        <w:t xml:space="preserve"> como añadir, actualizar, eliminar ítems.</w:t>
      </w:r>
      <w:r w:rsidRPr="009F2507">
        <w:rPr>
          <w:lang w:val="es-ES"/>
        </w:rPr>
        <w:br/>
        <w:t xml:space="preserve">- </w:t>
      </w:r>
      <w:proofErr w:type="spellStart"/>
      <w:r w:rsidRPr="009F2507">
        <w:rPr>
          <w:lang w:val="es-ES"/>
        </w:rPr>
        <w:t>AuthenticationController</w:t>
      </w:r>
      <w:proofErr w:type="spellEnd"/>
      <w:r w:rsidRPr="009F2507">
        <w:rPr>
          <w:lang w:val="es-ES"/>
        </w:rPr>
        <w:t xml:space="preserve">: </w:t>
      </w:r>
      <w:proofErr w:type="spellStart"/>
      <w:r w:rsidRPr="009F2507">
        <w:rPr>
          <w:lang w:val="es-ES"/>
        </w:rPr>
        <w:t>Endpoints</w:t>
      </w:r>
      <w:proofErr w:type="spellEnd"/>
      <w:r w:rsidRPr="009F2507">
        <w:rPr>
          <w:lang w:val="es-ES"/>
        </w:rPr>
        <w:t xml:space="preserve"> para registro, </w:t>
      </w:r>
      <w:proofErr w:type="spellStart"/>
      <w:r w:rsidRPr="009F2507">
        <w:rPr>
          <w:lang w:val="es-ES"/>
        </w:rPr>
        <w:t>login</w:t>
      </w:r>
      <w:proofErr w:type="spellEnd"/>
      <w:r w:rsidRPr="009F2507">
        <w:rPr>
          <w:lang w:val="es-ES"/>
        </w:rPr>
        <w:t xml:space="preserve"> y consulta de usuario. G</w:t>
      </w:r>
      <w:r w:rsidRPr="009F2507">
        <w:rPr>
          <w:lang w:val="es-ES"/>
        </w:rPr>
        <w:t xml:space="preserve">enera y devuelve </w:t>
      </w:r>
      <w:proofErr w:type="spellStart"/>
      <w:r w:rsidRPr="009F2507">
        <w:rPr>
          <w:lang w:val="es-ES"/>
        </w:rPr>
        <w:t>tokens</w:t>
      </w:r>
      <w:proofErr w:type="spellEnd"/>
      <w:r w:rsidRPr="009F2507">
        <w:rPr>
          <w:lang w:val="es-ES"/>
        </w:rPr>
        <w:t xml:space="preserve"> JWT para sesiones autenticadas.</w:t>
      </w:r>
    </w:p>
    <w:p w:rsidR="00DF0686" w:rsidRPr="009F2507" w:rsidRDefault="006F295B">
      <w:pPr>
        <w:pStyle w:val="Ttulo2"/>
        <w:rPr>
          <w:lang w:val="es-ES"/>
        </w:rPr>
      </w:pPr>
      <w:r w:rsidRPr="009F2507">
        <w:rPr>
          <w:lang w:val="es-ES"/>
        </w:rPr>
        <w:t>Autenticación y Seguridad</w:t>
      </w:r>
    </w:p>
    <w:p w:rsidR="00DF0686" w:rsidRPr="009F2507" w:rsidRDefault="006F295B">
      <w:pPr>
        <w:rPr>
          <w:lang w:val="es-ES"/>
        </w:rPr>
      </w:pPr>
      <w:r w:rsidRPr="009F2507">
        <w:rPr>
          <w:lang w:val="es-ES"/>
        </w:rPr>
        <w:t>- La API usa JWT para autenticar solicitudes.</w:t>
      </w:r>
      <w:r w:rsidRPr="009F2507">
        <w:rPr>
          <w:lang w:val="es-ES"/>
        </w:rPr>
        <w:br/>
        <w:t>- Las contraseñas se almacenan con hash SHA256 para mayor seguridad.</w:t>
      </w:r>
      <w:r w:rsidRPr="009F2507">
        <w:rPr>
          <w:lang w:val="es-ES"/>
        </w:rPr>
        <w:br/>
        <w:t xml:space="preserve">- </w:t>
      </w:r>
      <w:proofErr w:type="spellStart"/>
      <w:r w:rsidRPr="009F2507">
        <w:rPr>
          <w:lang w:val="es-ES"/>
        </w:rPr>
        <w:t>Endpoints</w:t>
      </w:r>
      <w:proofErr w:type="spellEnd"/>
      <w:r w:rsidRPr="009F2507">
        <w:rPr>
          <w:lang w:val="es-ES"/>
        </w:rPr>
        <w:t xml:space="preserve"> que modifican datos sensibles (como carrito) es</w:t>
      </w:r>
      <w:r w:rsidRPr="009F2507">
        <w:rPr>
          <w:lang w:val="es-ES"/>
        </w:rPr>
        <w:t>tán protegidos con [</w:t>
      </w:r>
      <w:proofErr w:type="spellStart"/>
      <w:r w:rsidRPr="009F2507">
        <w:rPr>
          <w:lang w:val="es-ES"/>
        </w:rPr>
        <w:t>Authorize</w:t>
      </w:r>
      <w:proofErr w:type="spellEnd"/>
      <w:r w:rsidRPr="009F2507">
        <w:rPr>
          <w:lang w:val="es-ES"/>
        </w:rPr>
        <w:t xml:space="preserve">] y requieren </w:t>
      </w:r>
      <w:proofErr w:type="spellStart"/>
      <w:r w:rsidRPr="009F2507">
        <w:rPr>
          <w:lang w:val="es-ES"/>
        </w:rPr>
        <w:t>token</w:t>
      </w:r>
      <w:proofErr w:type="spellEnd"/>
      <w:r w:rsidRPr="009F2507">
        <w:rPr>
          <w:lang w:val="es-ES"/>
        </w:rPr>
        <w:t xml:space="preserve"> válido.</w:t>
      </w:r>
      <w:r w:rsidRPr="009F2507">
        <w:rPr>
          <w:lang w:val="es-ES"/>
        </w:rPr>
        <w:br/>
        <w:t xml:space="preserve">- </w:t>
      </w:r>
      <w:proofErr w:type="spellStart"/>
      <w:r w:rsidRPr="009F2507">
        <w:rPr>
          <w:lang w:val="es-ES"/>
        </w:rPr>
        <w:t>Token</w:t>
      </w:r>
      <w:proofErr w:type="spellEnd"/>
      <w:r w:rsidRPr="009F2507">
        <w:rPr>
          <w:lang w:val="es-ES"/>
        </w:rPr>
        <w:t xml:space="preserve"> generado incluye el nombre de usuario y tiene expiración configurada (por defecto 60 minutos).</w:t>
      </w:r>
    </w:p>
    <w:p w:rsidR="00DF0686" w:rsidRDefault="006F295B">
      <w:pPr>
        <w:pStyle w:val="Ttulo2"/>
      </w:pPr>
      <w:proofErr w:type="spellStart"/>
      <w:r>
        <w:t>Principales</w:t>
      </w:r>
      <w:proofErr w:type="spellEnd"/>
      <w:r>
        <w:t xml:space="preserve"> Endpoints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F0686">
        <w:tc>
          <w:tcPr>
            <w:tcW w:w="2160" w:type="dxa"/>
          </w:tcPr>
          <w:p w:rsidR="00DF0686" w:rsidRDefault="006F295B">
            <w:r>
              <w:t>Método</w:t>
            </w:r>
          </w:p>
        </w:tc>
        <w:tc>
          <w:tcPr>
            <w:tcW w:w="2160" w:type="dxa"/>
          </w:tcPr>
          <w:p w:rsidR="00DF0686" w:rsidRDefault="006F295B">
            <w:r>
              <w:t>Ruta</w:t>
            </w:r>
          </w:p>
        </w:tc>
        <w:tc>
          <w:tcPr>
            <w:tcW w:w="2160" w:type="dxa"/>
          </w:tcPr>
          <w:p w:rsidR="00DF0686" w:rsidRDefault="006F295B">
            <w:r>
              <w:t>Descripción</w:t>
            </w:r>
          </w:p>
        </w:tc>
        <w:tc>
          <w:tcPr>
            <w:tcW w:w="2160" w:type="dxa"/>
          </w:tcPr>
          <w:p w:rsidR="00DF0686" w:rsidRDefault="006F295B">
            <w:r>
              <w:t>Seguridad</w:t>
            </w:r>
          </w:p>
        </w:tc>
      </w:tr>
      <w:tr w:rsidR="00DF0686">
        <w:tc>
          <w:tcPr>
            <w:tcW w:w="2160" w:type="dxa"/>
          </w:tcPr>
          <w:p w:rsidR="00DF0686" w:rsidRDefault="006F295B">
            <w:r>
              <w:t>GET</w:t>
            </w:r>
          </w:p>
        </w:tc>
        <w:tc>
          <w:tcPr>
            <w:tcW w:w="2160" w:type="dxa"/>
          </w:tcPr>
          <w:p w:rsidR="00DF0686" w:rsidRDefault="006F295B">
            <w:r>
              <w:t>/api/products</w:t>
            </w:r>
          </w:p>
        </w:tc>
        <w:tc>
          <w:tcPr>
            <w:tcW w:w="2160" w:type="dxa"/>
          </w:tcPr>
          <w:p w:rsidR="00DF0686" w:rsidRPr="009F2507" w:rsidRDefault="006F295B">
            <w:pPr>
              <w:rPr>
                <w:lang w:val="es-ES"/>
              </w:rPr>
            </w:pPr>
            <w:r w:rsidRPr="009F2507">
              <w:rPr>
                <w:lang w:val="es-ES"/>
              </w:rPr>
              <w:t xml:space="preserve">Obtiene lista de </w:t>
            </w:r>
            <w:r w:rsidRPr="009F2507">
              <w:rPr>
                <w:lang w:val="es-ES"/>
              </w:rPr>
              <w:t>todos los productos</w:t>
            </w:r>
          </w:p>
        </w:tc>
        <w:tc>
          <w:tcPr>
            <w:tcW w:w="2160" w:type="dxa"/>
          </w:tcPr>
          <w:p w:rsidR="00DF0686" w:rsidRDefault="006F295B">
            <w:proofErr w:type="spellStart"/>
            <w:r>
              <w:t>Pública</w:t>
            </w:r>
            <w:proofErr w:type="spellEnd"/>
          </w:p>
        </w:tc>
      </w:tr>
      <w:tr w:rsidR="00DF0686">
        <w:tc>
          <w:tcPr>
            <w:tcW w:w="2160" w:type="dxa"/>
          </w:tcPr>
          <w:p w:rsidR="00DF0686" w:rsidRDefault="006F295B">
            <w:r>
              <w:t>GET</w:t>
            </w:r>
          </w:p>
        </w:tc>
        <w:tc>
          <w:tcPr>
            <w:tcW w:w="2160" w:type="dxa"/>
          </w:tcPr>
          <w:p w:rsidR="00DF0686" w:rsidRDefault="006F295B">
            <w:r>
              <w:t>/api/products/{id}</w:t>
            </w:r>
          </w:p>
        </w:tc>
        <w:tc>
          <w:tcPr>
            <w:tcW w:w="2160" w:type="dxa"/>
          </w:tcPr>
          <w:p w:rsidR="00DF0686" w:rsidRPr="009F2507" w:rsidRDefault="006F295B">
            <w:pPr>
              <w:rPr>
                <w:lang w:val="es-ES"/>
              </w:rPr>
            </w:pPr>
            <w:r w:rsidRPr="009F2507">
              <w:rPr>
                <w:lang w:val="es-ES"/>
              </w:rPr>
              <w:t>Obtiene un producto específico por ID</w:t>
            </w:r>
          </w:p>
        </w:tc>
        <w:tc>
          <w:tcPr>
            <w:tcW w:w="2160" w:type="dxa"/>
          </w:tcPr>
          <w:p w:rsidR="00DF0686" w:rsidRDefault="006F295B">
            <w:proofErr w:type="spellStart"/>
            <w:r>
              <w:t>Pública</w:t>
            </w:r>
            <w:proofErr w:type="spellEnd"/>
          </w:p>
        </w:tc>
      </w:tr>
      <w:tr w:rsidR="00DF0686">
        <w:tc>
          <w:tcPr>
            <w:tcW w:w="2160" w:type="dxa"/>
          </w:tcPr>
          <w:p w:rsidR="00DF0686" w:rsidRDefault="006F295B">
            <w:r>
              <w:t>POST</w:t>
            </w:r>
          </w:p>
        </w:tc>
        <w:tc>
          <w:tcPr>
            <w:tcW w:w="2160" w:type="dxa"/>
          </w:tcPr>
          <w:p w:rsidR="00DF0686" w:rsidRDefault="006F295B">
            <w:r>
              <w:t>/register</w:t>
            </w:r>
          </w:p>
        </w:tc>
        <w:tc>
          <w:tcPr>
            <w:tcW w:w="2160" w:type="dxa"/>
          </w:tcPr>
          <w:p w:rsidR="00DF0686" w:rsidRDefault="006F295B">
            <w:r>
              <w:t>Registra un nuevo usuario</w:t>
            </w:r>
          </w:p>
        </w:tc>
        <w:tc>
          <w:tcPr>
            <w:tcW w:w="2160" w:type="dxa"/>
          </w:tcPr>
          <w:p w:rsidR="00DF0686" w:rsidRDefault="006F295B">
            <w:r>
              <w:t>Pública</w:t>
            </w:r>
          </w:p>
        </w:tc>
      </w:tr>
      <w:tr w:rsidR="00DF0686">
        <w:tc>
          <w:tcPr>
            <w:tcW w:w="2160" w:type="dxa"/>
          </w:tcPr>
          <w:p w:rsidR="00DF0686" w:rsidRDefault="006F295B">
            <w:r>
              <w:t>POST</w:t>
            </w:r>
          </w:p>
        </w:tc>
        <w:tc>
          <w:tcPr>
            <w:tcW w:w="2160" w:type="dxa"/>
          </w:tcPr>
          <w:p w:rsidR="00DF0686" w:rsidRDefault="006F295B">
            <w:r>
              <w:t>/login</w:t>
            </w:r>
          </w:p>
        </w:tc>
        <w:tc>
          <w:tcPr>
            <w:tcW w:w="2160" w:type="dxa"/>
          </w:tcPr>
          <w:p w:rsidR="00DF0686" w:rsidRPr="009F2507" w:rsidRDefault="006F295B">
            <w:pPr>
              <w:rPr>
                <w:lang w:val="es-ES"/>
              </w:rPr>
            </w:pPr>
            <w:r w:rsidRPr="009F2507">
              <w:rPr>
                <w:lang w:val="es-ES"/>
              </w:rPr>
              <w:t xml:space="preserve">Autentica usuario y retorna </w:t>
            </w:r>
            <w:proofErr w:type="spellStart"/>
            <w:r w:rsidRPr="009F2507">
              <w:rPr>
                <w:lang w:val="es-ES"/>
              </w:rPr>
              <w:t>token</w:t>
            </w:r>
            <w:proofErr w:type="spellEnd"/>
            <w:r w:rsidRPr="009F2507">
              <w:rPr>
                <w:lang w:val="es-ES"/>
              </w:rPr>
              <w:t xml:space="preserve"> JWT</w:t>
            </w:r>
          </w:p>
        </w:tc>
        <w:tc>
          <w:tcPr>
            <w:tcW w:w="2160" w:type="dxa"/>
          </w:tcPr>
          <w:p w:rsidR="00DF0686" w:rsidRDefault="006F295B">
            <w:proofErr w:type="spellStart"/>
            <w:r>
              <w:t>Pública</w:t>
            </w:r>
            <w:proofErr w:type="spellEnd"/>
          </w:p>
        </w:tc>
      </w:tr>
      <w:tr w:rsidR="00DF0686">
        <w:tc>
          <w:tcPr>
            <w:tcW w:w="2160" w:type="dxa"/>
          </w:tcPr>
          <w:p w:rsidR="00DF0686" w:rsidRDefault="006F295B">
            <w:r>
              <w:t>GET</w:t>
            </w:r>
          </w:p>
        </w:tc>
        <w:tc>
          <w:tcPr>
            <w:tcW w:w="2160" w:type="dxa"/>
          </w:tcPr>
          <w:p w:rsidR="00DF0686" w:rsidRDefault="006F295B">
            <w:r>
              <w:t>/user?username=...</w:t>
            </w:r>
          </w:p>
        </w:tc>
        <w:tc>
          <w:tcPr>
            <w:tcW w:w="2160" w:type="dxa"/>
          </w:tcPr>
          <w:p w:rsidR="00DF0686" w:rsidRPr="009F2507" w:rsidRDefault="006F295B">
            <w:pPr>
              <w:rPr>
                <w:lang w:val="es-ES"/>
              </w:rPr>
            </w:pPr>
            <w:r w:rsidRPr="009F2507">
              <w:rPr>
                <w:lang w:val="es-ES"/>
              </w:rPr>
              <w:t>Obtiene datos públicos de</w:t>
            </w:r>
            <w:r w:rsidRPr="009F2507">
              <w:rPr>
                <w:lang w:val="es-ES"/>
              </w:rPr>
              <w:t xml:space="preserve"> usuario</w:t>
            </w:r>
          </w:p>
        </w:tc>
        <w:tc>
          <w:tcPr>
            <w:tcW w:w="2160" w:type="dxa"/>
          </w:tcPr>
          <w:p w:rsidR="00DF0686" w:rsidRDefault="006F295B">
            <w:proofErr w:type="spellStart"/>
            <w:r>
              <w:t>Pública</w:t>
            </w:r>
            <w:proofErr w:type="spellEnd"/>
          </w:p>
        </w:tc>
      </w:tr>
      <w:tr w:rsidR="00DF0686">
        <w:tc>
          <w:tcPr>
            <w:tcW w:w="2160" w:type="dxa"/>
          </w:tcPr>
          <w:p w:rsidR="00DF0686" w:rsidRDefault="006F295B">
            <w:r>
              <w:t>GET</w:t>
            </w:r>
          </w:p>
        </w:tc>
        <w:tc>
          <w:tcPr>
            <w:tcW w:w="2160" w:type="dxa"/>
          </w:tcPr>
          <w:p w:rsidR="00DF0686" w:rsidRDefault="006F295B">
            <w:r>
              <w:t>/api/cart</w:t>
            </w:r>
          </w:p>
        </w:tc>
        <w:tc>
          <w:tcPr>
            <w:tcW w:w="2160" w:type="dxa"/>
          </w:tcPr>
          <w:p w:rsidR="00DF0686" w:rsidRDefault="006F295B">
            <w:r>
              <w:t>Obtiene contenido del carrito</w:t>
            </w:r>
          </w:p>
        </w:tc>
        <w:tc>
          <w:tcPr>
            <w:tcW w:w="2160" w:type="dxa"/>
          </w:tcPr>
          <w:p w:rsidR="00DF0686" w:rsidRDefault="006F295B">
            <w:r>
              <w:t>Autenticado</w:t>
            </w:r>
          </w:p>
        </w:tc>
      </w:tr>
      <w:tr w:rsidR="00DF0686">
        <w:tc>
          <w:tcPr>
            <w:tcW w:w="2160" w:type="dxa"/>
          </w:tcPr>
          <w:p w:rsidR="00DF0686" w:rsidRDefault="006F295B">
            <w:r>
              <w:t>POST</w:t>
            </w:r>
          </w:p>
        </w:tc>
        <w:tc>
          <w:tcPr>
            <w:tcW w:w="2160" w:type="dxa"/>
          </w:tcPr>
          <w:p w:rsidR="00DF0686" w:rsidRDefault="006F295B">
            <w:r>
              <w:t>/api/cart/add</w:t>
            </w:r>
          </w:p>
        </w:tc>
        <w:tc>
          <w:tcPr>
            <w:tcW w:w="2160" w:type="dxa"/>
          </w:tcPr>
          <w:p w:rsidR="00DF0686" w:rsidRDefault="006F295B">
            <w:r>
              <w:t>Añade ítem al carrito</w:t>
            </w:r>
          </w:p>
        </w:tc>
        <w:tc>
          <w:tcPr>
            <w:tcW w:w="2160" w:type="dxa"/>
          </w:tcPr>
          <w:p w:rsidR="00DF0686" w:rsidRDefault="006F295B">
            <w:r>
              <w:t>Autenticado</w:t>
            </w:r>
          </w:p>
        </w:tc>
      </w:tr>
      <w:tr w:rsidR="00DF0686">
        <w:tc>
          <w:tcPr>
            <w:tcW w:w="2160" w:type="dxa"/>
          </w:tcPr>
          <w:p w:rsidR="00DF0686" w:rsidRDefault="006F295B">
            <w:r>
              <w:t>PUT</w:t>
            </w:r>
          </w:p>
        </w:tc>
        <w:tc>
          <w:tcPr>
            <w:tcW w:w="2160" w:type="dxa"/>
          </w:tcPr>
          <w:p w:rsidR="00DF0686" w:rsidRDefault="006F295B">
            <w:r>
              <w:t>/api/cart/update</w:t>
            </w:r>
          </w:p>
        </w:tc>
        <w:tc>
          <w:tcPr>
            <w:tcW w:w="2160" w:type="dxa"/>
          </w:tcPr>
          <w:p w:rsidR="00DF0686" w:rsidRDefault="006F295B">
            <w:r>
              <w:t>Actualiza cantidad ítem carrito</w:t>
            </w:r>
          </w:p>
        </w:tc>
        <w:tc>
          <w:tcPr>
            <w:tcW w:w="2160" w:type="dxa"/>
          </w:tcPr>
          <w:p w:rsidR="00DF0686" w:rsidRDefault="006F295B">
            <w:r>
              <w:t>Autenticado</w:t>
            </w:r>
          </w:p>
        </w:tc>
      </w:tr>
      <w:tr w:rsidR="00DF0686">
        <w:tc>
          <w:tcPr>
            <w:tcW w:w="2160" w:type="dxa"/>
          </w:tcPr>
          <w:p w:rsidR="00DF0686" w:rsidRDefault="006F295B">
            <w:r>
              <w:t>DELETE</w:t>
            </w:r>
          </w:p>
        </w:tc>
        <w:tc>
          <w:tcPr>
            <w:tcW w:w="2160" w:type="dxa"/>
          </w:tcPr>
          <w:p w:rsidR="00DF0686" w:rsidRDefault="006F295B">
            <w:r>
              <w:t>/api/cart/remove</w:t>
            </w:r>
          </w:p>
        </w:tc>
        <w:tc>
          <w:tcPr>
            <w:tcW w:w="2160" w:type="dxa"/>
          </w:tcPr>
          <w:p w:rsidR="00DF0686" w:rsidRDefault="006F295B">
            <w:r>
              <w:t>Elimina ítem del carrito</w:t>
            </w:r>
          </w:p>
        </w:tc>
        <w:tc>
          <w:tcPr>
            <w:tcW w:w="2160" w:type="dxa"/>
          </w:tcPr>
          <w:p w:rsidR="00DF0686" w:rsidRDefault="006F295B">
            <w:r>
              <w:t>Autenticado</w:t>
            </w:r>
          </w:p>
        </w:tc>
      </w:tr>
      <w:tr w:rsidR="00DF0686">
        <w:tc>
          <w:tcPr>
            <w:tcW w:w="2160" w:type="dxa"/>
          </w:tcPr>
          <w:p w:rsidR="00DF0686" w:rsidRDefault="006F295B">
            <w:r>
              <w:t>DELETE</w:t>
            </w:r>
          </w:p>
        </w:tc>
        <w:tc>
          <w:tcPr>
            <w:tcW w:w="2160" w:type="dxa"/>
          </w:tcPr>
          <w:p w:rsidR="00DF0686" w:rsidRDefault="006F295B">
            <w:r>
              <w:t>/api/cart/clear</w:t>
            </w:r>
          </w:p>
        </w:tc>
        <w:tc>
          <w:tcPr>
            <w:tcW w:w="2160" w:type="dxa"/>
          </w:tcPr>
          <w:p w:rsidR="00DF0686" w:rsidRDefault="006F295B">
            <w:r>
              <w:t>Vacía el carrito</w:t>
            </w:r>
          </w:p>
        </w:tc>
        <w:tc>
          <w:tcPr>
            <w:tcW w:w="2160" w:type="dxa"/>
          </w:tcPr>
          <w:p w:rsidR="00DF0686" w:rsidRDefault="006F295B">
            <w:r>
              <w:t>Autenticado</w:t>
            </w:r>
          </w:p>
        </w:tc>
      </w:tr>
    </w:tbl>
    <w:p w:rsidR="00DF0686" w:rsidRDefault="006F295B">
      <w:pPr>
        <w:pStyle w:val="Ttulo2"/>
      </w:pPr>
      <w:r>
        <w:lastRenderedPageBreak/>
        <w:t>Flujo Básico de Uso</w:t>
      </w:r>
    </w:p>
    <w:p w:rsidR="00DF0686" w:rsidRPr="009F2507" w:rsidRDefault="006F295B">
      <w:pPr>
        <w:rPr>
          <w:lang w:val="es-ES"/>
        </w:rPr>
      </w:pPr>
      <w:r w:rsidRPr="009F2507">
        <w:rPr>
          <w:lang w:val="es-ES"/>
        </w:rPr>
        <w:t xml:space="preserve">1. Registro: El usuario envía sus datos al </w:t>
      </w:r>
      <w:proofErr w:type="spellStart"/>
      <w:r w:rsidRPr="009F2507">
        <w:rPr>
          <w:lang w:val="es-ES"/>
        </w:rPr>
        <w:t>endpoint</w:t>
      </w:r>
      <w:proofErr w:type="spellEnd"/>
      <w:r w:rsidRPr="009F2507">
        <w:rPr>
          <w:lang w:val="es-ES"/>
        </w:rPr>
        <w:t xml:space="preserve"> /</w:t>
      </w:r>
      <w:proofErr w:type="spellStart"/>
      <w:r w:rsidRPr="009F2507">
        <w:rPr>
          <w:lang w:val="es-ES"/>
        </w:rPr>
        <w:t>register</w:t>
      </w:r>
      <w:proofErr w:type="spellEnd"/>
      <w:r w:rsidRPr="009F2507">
        <w:rPr>
          <w:lang w:val="es-ES"/>
        </w:rPr>
        <w:t xml:space="preserve"> para crear una cuenta. La contraseña se encripta con SHA256 y se guarda en la base de datos.</w:t>
      </w:r>
      <w:r w:rsidRPr="009F2507">
        <w:rPr>
          <w:lang w:val="es-ES"/>
        </w:rPr>
        <w:br/>
        <w:t xml:space="preserve">2. </w:t>
      </w:r>
      <w:proofErr w:type="spellStart"/>
      <w:r w:rsidRPr="009F2507">
        <w:rPr>
          <w:lang w:val="es-ES"/>
        </w:rPr>
        <w:t>Login</w:t>
      </w:r>
      <w:proofErr w:type="spellEnd"/>
      <w:r w:rsidRPr="009F2507">
        <w:rPr>
          <w:lang w:val="es-ES"/>
        </w:rPr>
        <w:t xml:space="preserve">: El usuario envía </w:t>
      </w:r>
      <w:r w:rsidRPr="009F2507">
        <w:rPr>
          <w:lang w:val="es-ES"/>
        </w:rPr>
        <w:t>usuario y contraseña a /</w:t>
      </w:r>
      <w:proofErr w:type="spellStart"/>
      <w:r w:rsidRPr="009F2507">
        <w:rPr>
          <w:lang w:val="es-ES"/>
        </w:rPr>
        <w:t>login</w:t>
      </w:r>
      <w:proofErr w:type="spellEnd"/>
      <w:r w:rsidRPr="009F2507">
        <w:rPr>
          <w:lang w:val="es-ES"/>
        </w:rPr>
        <w:t xml:space="preserve">. Si son válidos, recibe un </w:t>
      </w:r>
      <w:proofErr w:type="spellStart"/>
      <w:r w:rsidRPr="009F2507">
        <w:rPr>
          <w:lang w:val="es-ES"/>
        </w:rPr>
        <w:t>token</w:t>
      </w:r>
      <w:proofErr w:type="spellEnd"/>
      <w:r w:rsidRPr="009F2507">
        <w:rPr>
          <w:lang w:val="es-ES"/>
        </w:rPr>
        <w:t xml:space="preserve"> JWT que debe enviar en el encabezado de autorización para acceder a recursos protegidos.</w:t>
      </w:r>
      <w:r w:rsidRPr="009F2507">
        <w:rPr>
          <w:lang w:val="es-ES"/>
        </w:rPr>
        <w:br/>
        <w:t>3. Consulta de productos: El cliente consume /api/</w:t>
      </w:r>
      <w:proofErr w:type="spellStart"/>
      <w:r w:rsidRPr="009F2507">
        <w:rPr>
          <w:lang w:val="es-ES"/>
        </w:rPr>
        <w:t>products</w:t>
      </w:r>
      <w:proofErr w:type="spellEnd"/>
      <w:r w:rsidRPr="009F2507">
        <w:rPr>
          <w:lang w:val="es-ES"/>
        </w:rPr>
        <w:t xml:space="preserve"> para mostrar catálogo, y puede ver detalles c</w:t>
      </w:r>
      <w:r w:rsidRPr="009F2507">
        <w:rPr>
          <w:lang w:val="es-ES"/>
        </w:rPr>
        <w:t>on /api/</w:t>
      </w:r>
      <w:proofErr w:type="spellStart"/>
      <w:r w:rsidRPr="009F2507">
        <w:rPr>
          <w:lang w:val="es-ES"/>
        </w:rPr>
        <w:t>products</w:t>
      </w:r>
      <w:proofErr w:type="spellEnd"/>
      <w:r w:rsidRPr="009F2507">
        <w:rPr>
          <w:lang w:val="es-ES"/>
        </w:rPr>
        <w:t>/{id}.</w:t>
      </w:r>
      <w:r w:rsidRPr="009F2507">
        <w:rPr>
          <w:lang w:val="es-ES"/>
        </w:rPr>
        <w:br/>
        <w:t xml:space="preserve">4. Gestión del carrito: Usando el </w:t>
      </w:r>
      <w:proofErr w:type="spellStart"/>
      <w:r w:rsidRPr="009F2507">
        <w:rPr>
          <w:lang w:val="es-ES"/>
        </w:rPr>
        <w:t>token</w:t>
      </w:r>
      <w:proofErr w:type="spellEnd"/>
      <w:r w:rsidRPr="009F2507">
        <w:rPr>
          <w:lang w:val="es-ES"/>
        </w:rPr>
        <w:t xml:space="preserve"> JWT, el cliente realiza operaciones sobre el carrito a través de /api/</w:t>
      </w:r>
      <w:proofErr w:type="spellStart"/>
      <w:r w:rsidRPr="009F2507">
        <w:rPr>
          <w:lang w:val="es-ES"/>
        </w:rPr>
        <w:t>cart</w:t>
      </w:r>
      <w:proofErr w:type="spellEnd"/>
      <w:r w:rsidRPr="009F2507">
        <w:rPr>
          <w:lang w:val="es-ES"/>
        </w:rPr>
        <w:t xml:space="preserve"> (añadir, actualizar, eliminar, limpiar).</w:t>
      </w:r>
    </w:p>
    <w:p w:rsidR="00DF0686" w:rsidRPr="009F2507" w:rsidRDefault="006F295B">
      <w:pPr>
        <w:pStyle w:val="Ttulo2"/>
        <w:rPr>
          <w:lang w:val="es-ES"/>
        </w:rPr>
      </w:pPr>
      <w:r w:rsidRPr="009F2507">
        <w:rPr>
          <w:lang w:val="es-ES"/>
        </w:rPr>
        <w:t>Consideraciones Técnicas</w:t>
      </w:r>
    </w:p>
    <w:p w:rsidR="00DF0686" w:rsidRPr="009F2507" w:rsidRDefault="006F295B">
      <w:pPr>
        <w:rPr>
          <w:lang w:val="es-ES"/>
        </w:rPr>
      </w:pPr>
      <w:r w:rsidRPr="009F2507">
        <w:rPr>
          <w:lang w:val="es-ES"/>
        </w:rPr>
        <w:t>- Inyección de Dependencias permite cambiar la imple</w:t>
      </w:r>
      <w:r w:rsidRPr="009F2507">
        <w:rPr>
          <w:lang w:val="es-ES"/>
        </w:rPr>
        <w:t>mentación de repositorios o servicios sin afectar el controlador.</w:t>
      </w:r>
      <w:r w:rsidRPr="009F2507">
        <w:rPr>
          <w:lang w:val="es-ES"/>
        </w:rPr>
        <w:br/>
        <w:t xml:space="preserve">- </w:t>
      </w:r>
      <w:proofErr w:type="spellStart"/>
      <w:r w:rsidRPr="009F2507">
        <w:rPr>
          <w:lang w:val="es-ES"/>
        </w:rPr>
        <w:t>DTOs</w:t>
      </w:r>
      <w:proofErr w:type="spellEnd"/>
      <w:r w:rsidRPr="009F2507">
        <w:rPr>
          <w:lang w:val="es-ES"/>
        </w:rPr>
        <w:t xml:space="preserve"> y </w:t>
      </w:r>
      <w:proofErr w:type="spellStart"/>
      <w:r w:rsidRPr="009F2507">
        <w:rPr>
          <w:lang w:val="es-ES"/>
        </w:rPr>
        <w:t>ViewModels</w:t>
      </w:r>
      <w:proofErr w:type="spellEnd"/>
      <w:r w:rsidRPr="009F2507">
        <w:rPr>
          <w:lang w:val="es-ES"/>
        </w:rPr>
        <w:t xml:space="preserve"> se usan para separar la lógica de negocio de la presentación y la API.</w:t>
      </w:r>
      <w:r w:rsidRPr="009F2507">
        <w:rPr>
          <w:lang w:val="es-ES"/>
        </w:rPr>
        <w:br/>
        <w:t>- Auditoría: Las entidades heredan propiedades para rastrear creación y modificación.</w:t>
      </w:r>
      <w:r w:rsidRPr="009F2507">
        <w:rPr>
          <w:lang w:val="es-ES"/>
        </w:rPr>
        <w:br/>
        <w:t>- Validacione</w:t>
      </w:r>
      <w:r w:rsidRPr="009F2507">
        <w:rPr>
          <w:lang w:val="es-ES"/>
        </w:rPr>
        <w:t>s básicas se implementan en el servicio de autenticación para evitar usuarios duplicados.</w:t>
      </w:r>
    </w:p>
    <w:p w:rsidR="009F2507" w:rsidRPr="009F2507" w:rsidRDefault="006F295B" w:rsidP="009F250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FRONTEND (ANGULAR</w:t>
      </w:r>
      <w:r w:rsidR="009F250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  <w:t>)</w:t>
      </w:r>
    </w:p>
    <w:p w:rsidR="009F2507" w:rsidRPr="009F2507" w:rsidRDefault="009F2507" w:rsidP="009F2507">
      <w:pPr>
        <w:pStyle w:val="Ttulo2"/>
        <w:rPr>
          <w:lang w:val="es-ES"/>
        </w:rPr>
      </w:pPr>
      <w:r w:rsidRPr="009F2507">
        <w:rPr>
          <w:lang w:val="es-ES"/>
        </w:rPr>
        <w:t>Resumen</w:t>
      </w:r>
    </w:p>
    <w:p w:rsidR="009F2507" w:rsidRPr="009F2507" w:rsidRDefault="009F2507" w:rsidP="009F2507">
      <w:pPr>
        <w:rPr>
          <w:lang w:val="es-ES"/>
        </w:rPr>
      </w:pPr>
      <w:r w:rsidRPr="009F2507">
        <w:rPr>
          <w:lang w:val="es-ES"/>
        </w:rPr>
        <w:t xml:space="preserve">El </w:t>
      </w:r>
      <w:proofErr w:type="spellStart"/>
      <w:r w:rsidRPr="009F2507">
        <w:rPr>
          <w:lang w:val="es-ES"/>
        </w:rPr>
        <w:t>frontend</w:t>
      </w:r>
      <w:proofErr w:type="spellEnd"/>
      <w:r w:rsidRPr="009F2507">
        <w:rPr>
          <w:lang w:val="es-ES"/>
        </w:rPr>
        <w:t xml:space="preserve"> de </w:t>
      </w:r>
      <w:proofErr w:type="spellStart"/>
      <w:r w:rsidRPr="009F2507">
        <w:rPr>
          <w:lang w:val="es-ES"/>
        </w:rPr>
        <w:t>CaribeShop</w:t>
      </w:r>
      <w:proofErr w:type="spellEnd"/>
      <w:r w:rsidRPr="009F2507">
        <w:rPr>
          <w:lang w:val="es-ES"/>
        </w:rPr>
        <w:t xml:space="preserve"> es una aplicación web desarrollada en Angular que permite a los usuarios registrarse, iniciar sesión, explorar productos, administrar un carrito de compras y realizar un </w:t>
      </w:r>
      <w:proofErr w:type="spellStart"/>
      <w:r w:rsidRPr="009F2507">
        <w:rPr>
          <w:lang w:val="es-ES"/>
        </w:rPr>
        <w:t>checkout</w:t>
      </w:r>
      <w:proofErr w:type="spellEnd"/>
      <w:r w:rsidRPr="009F2507">
        <w:rPr>
          <w:lang w:val="es-ES"/>
        </w:rPr>
        <w:t xml:space="preserve"> con confirmación de pedido. La interfaz es moderna, reactiva y está diseñada para ofrecer una experiencia fluida y segura.</w:t>
      </w:r>
    </w:p>
    <w:p w:rsidR="009F2507" w:rsidRPr="006F295B" w:rsidRDefault="009F2507" w:rsidP="006F295B">
      <w:pPr>
        <w:pStyle w:val="Ttulo2"/>
      </w:pPr>
      <w:proofErr w:type="spellStart"/>
      <w:r w:rsidRPr="006F295B">
        <w:t>Funcionalidades</w:t>
      </w:r>
      <w:proofErr w:type="spellEnd"/>
      <w:r w:rsidRPr="006F295B">
        <w:t xml:space="preserve"> </w:t>
      </w:r>
      <w:proofErr w:type="spellStart"/>
      <w:r w:rsidRPr="006F295B">
        <w:t>principales</w:t>
      </w:r>
      <w:proofErr w:type="spellEnd"/>
    </w:p>
    <w:p w:rsidR="009F2507" w:rsidRPr="009F2507" w:rsidRDefault="009F2507" w:rsidP="009F2507">
      <w:pPr>
        <w:numPr>
          <w:ilvl w:val="0"/>
          <w:numId w:val="10"/>
        </w:numPr>
        <w:rPr>
          <w:lang w:val="es-ES"/>
        </w:rPr>
      </w:pPr>
      <w:r w:rsidRPr="006F295B">
        <w:rPr>
          <w:b/>
          <w:bCs/>
          <w:lang w:val="es-ES"/>
        </w:rPr>
        <w:t>Autenticación</w:t>
      </w:r>
      <w:r w:rsidRPr="009F2507">
        <w:rPr>
          <w:b/>
          <w:bCs/>
          <w:lang w:val="es-ES"/>
        </w:rPr>
        <w:t>:</w:t>
      </w:r>
      <w:r w:rsidRPr="009F2507">
        <w:rPr>
          <w:lang w:val="es-ES"/>
        </w:rPr>
        <w:t xml:space="preserve"> Registro y </w:t>
      </w:r>
      <w:proofErr w:type="spellStart"/>
      <w:r w:rsidRPr="009F2507">
        <w:rPr>
          <w:lang w:val="es-ES"/>
        </w:rPr>
        <w:t>login</w:t>
      </w:r>
      <w:proofErr w:type="spellEnd"/>
      <w:r w:rsidRPr="009F2507">
        <w:rPr>
          <w:lang w:val="es-ES"/>
        </w:rPr>
        <w:t xml:space="preserve"> de usuarios con validación básica y gestión de </w:t>
      </w:r>
      <w:proofErr w:type="spellStart"/>
      <w:r w:rsidRPr="009F2507">
        <w:rPr>
          <w:lang w:val="es-ES"/>
        </w:rPr>
        <w:t>token</w:t>
      </w:r>
      <w:proofErr w:type="spellEnd"/>
      <w:r w:rsidRPr="009F2507">
        <w:rPr>
          <w:lang w:val="es-ES"/>
        </w:rPr>
        <w:t xml:space="preserve"> JWT para mantener sesiones.</w:t>
      </w:r>
    </w:p>
    <w:p w:rsidR="009F2507" w:rsidRPr="006F295B" w:rsidRDefault="009F2507" w:rsidP="009F2507">
      <w:pPr>
        <w:numPr>
          <w:ilvl w:val="0"/>
          <w:numId w:val="10"/>
        </w:numPr>
        <w:rPr>
          <w:lang w:val="es-ES"/>
        </w:rPr>
      </w:pPr>
      <w:r w:rsidRPr="006F295B">
        <w:rPr>
          <w:b/>
          <w:bCs/>
          <w:lang w:val="es-ES"/>
        </w:rPr>
        <w:t>Gestión de Productos:</w:t>
      </w:r>
      <w:r w:rsidRPr="006F295B">
        <w:rPr>
          <w:lang w:val="es-ES"/>
        </w:rPr>
        <w:t xml:space="preserve"> Listado de productos obtenidos desde la API </w:t>
      </w:r>
      <w:proofErr w:type="spellStart"/>
      <w:r w:rsidRPr="006F295B">
        <w:rPr>
          <w:lang w:val="es-ES"/>
        </w:rPr>
        <w:t>backend</w:t>
      </w:r>
      <w:proofErr w:type="spellEnd"/>
      <w:r w:rsidRPr="006F295B">
        <w:rPr>
          <w:lang w:val="es-ES"/>
        </w:rPr>
        <w:t>, con visualización detallada por producto.</w:t>
      </w:r>
    </w:p>
    <w:p w:rsidR="009F2507" w:rsidRPr="006F295B" w:rsidRDefault="009F2507" w:rsidP="009F2507">
      <w:pPr>
        <w:numPr>
          <w:ilvl w:val="0"/>
          <w:numId w:val="10"/>
        </w:numPr>
        <w:rPr>
          <w:lang w:val="es-ES"/>
        </w:rPr>
      </w:pPr>
      <w:r w:rsidRPr="006F295B">
        <w:rPr>
          <w:b/>
          <w:bCs/>
          <w:lang w:val="es-ES"/>
        </w:rPr>
        <w:t>Carrito de Compras:</w:t>
      </w:r>
      <w:r w:rsidRPr="006F295B">
        <w:rPr>
          <w:lang w:val="es-ES"/>
        </w:rPr>
        <w:t xml:space="preserve"> Agregar, disminuir cantidad, eliminar productos y limpiar el carrito, con actualización reactiva del contador de ítems.</w:t>
      </w:r>
    </w:p>
    <w:p w:rsidR="009F2507" w:rsidRPr="006F295B" w:rsidRDefault="009F2507" w:rsidP="009F2507">
      <w:pPr>
        <w:numPr>
          <w:ilvl w:val="0"/>
          <w:numId w:val="10"/>
        </w:numPr>
        <w:rPr>
          <w:lang w:val="es-ES"/>
        </w:rPr>
      </w:pPr>
      <w:proofErr w:type="spellStart"/>
      <w:r w:rsidRPr="006F295B">
        <w:rPr>
          <w:b/>
          <w:bCs/>
          <w:lang w:val="es-ES"/>
        </w:rPr>
        <w:t>Checkout</w:t>
      </w:r>
      <w:proofErr w:type="spellEnd"/>
      <w:r w:rsidRPr="006F295B">
        <w:rPr>
          <w:b/>
          <w:bCs/>
          <w:lang w:val="es-ES"/>
        </w:rPr>
        <w:t>:</w:t>
      </w:r>
      <w:r w:rsidRPr="006F295B">
        <w:rPr>
          <w:lang w:val="es-ES"/>
        </w:rPr>
        <w:t xml:space="preserve"> Confirmación de pedido con ingreso manual de dirección y limpieza del carrito tras completar la compra.</w:t>
      </w:r>
    </w:p>
    <w:p w:rsidR="009F2507" w:rsidRPr="006F295B" w:rsidRDefault="009F2507" w:rsidP="009F2507">
      <w:pPr>
        <w:numPr>
          <w:ilvl w:val="0"/>
          <w:numId w:val="10"/>
        </w:numPr>
        <w:rPr>
          <w:lang w:val="es-ES"/>
        </w:rPr>
      </w:pPr>
      <w:r w:rsidRPr="006F295B">
        <w:rPr>
          <w:b/>
          <w:bCs/>
          <w:lang w:val="es-ES"/>
        </w:rPr>
        <w:t>Navegación:</w:t>
      </w:r>
      <w:r w:rsidRPr="006F295B">
        <w:rPr>
          <w:lang w:val="es-ES"/>
        </w:rPr>
        <w:t xml:space="preserve"> Rutas protegidas con guardias de autenticación para restringir el acceso a usuarios no autenticados.</w:t>
      </w:r>
    </w:p>
    <w:p w:rsidR="009F2507" w:rsidRPr="009F2507" w:rsidRDefault="009F2507" w:rsidP="006F295B">
      <w:pPr>
        <w:pStyle w:val="Ttulo2"/>
        <w:rPr>
          <w:lang w:val="es-ES"/>
        </w:rPr>
      </w:pPr>
      <w:r w:rsidRPr="009F2507">
        <w:rPr>
          <w:lang w:val="es-ES"/>
        </w:rPr>
        <w:t>¿Cómo Funciona?</w:t>
      </w:r>
    </w:p>
    <w:p w:rsidR="009F2507" w:rsidRPr="009F2507" w:rsidRDefault="009F2507" w:rsidP="009F2507">
      <w:pPr>
        <w:numPr>
          <w:ilvl w:val="0"/>
          <w:numId w:val="11"/>
        </w:numPr>
        <w:rPr>
          <w:lang w:val="es-ES"/>
        </w:rPr>
      </w:pPr>
      <w:r w:rsidRPr="006F295B">
        <w:rPr>
          <w:b/>
          <w:bCs/>
          <w:color w:val="548DD4" w:themeColor="text2" w:themeTint="99"/>
          <w:lang w:val="es-ES"/>
        </w:rPr>
        <w:t>Rutas y Navegación:</w:t>
      </w:r>
      <w:r w:rsidRPr="009F2507">
        <w:rPr>
          <w:lang w:val="es-ES"/>
        </w:rPr>
        <w:br/>
        <w:t>Se utiliza el sistema de rutas de Angular para manejar las distintas páginas (</w:t>
      </w:r>
      <w:proofErr w:type="spellStart"/>
      <w:r w:rsidRPr="009F2507">
        <w:rPr>
          <w:lang w:val="es-ES"/>
        </w:rPr>
        <w:t>login</w:t>
      </w:r>
      <w:proofErr w:type="spellEnd"/>
      <w:r w:rsidRPr="009F2507">
        <w:rPr>
          <w:lang w:val="es-ES"/>
        </w:rPr>
        <w:t xml:space="preserve">, </w:t>
      </w:r>
      <w:r w:rsidRPr="009F2507">
        <w:rPr>
          <w:lang w:val="es-ES"/>
        </w:rPr>
        <w:lastRenderedPageBreak/>
        <w:t xml:space="preserve">registro, productos, detalle, carrito, </w:t>
      </w:r>
      <w:proofErr w:type="spellStart"/>
      <w:r w:rsidRPr="009F2507">
        <w:rPr>
          <w:lang w:val="es-ES"/>
        </w:rPr>
        <w:t>checkout</w:t>
      </w:r>
      <w:proofErr w:type="spellEnd"/>
      <w:r w:rsidRPr="009F2507">
        <w:rPr>
          <w:lang w:val="es-ES"/>
        </w:rPr>
        <w:t xml:space="preserve">). Algunas rutas están protegidas con un guardia </w:t>
      </w:r>
      <w:proofErr w:type="spellStart"/>
      <w:r w:rsidRPr="009F2507">
        <w:rPr>
          <w:lang w:val="es-ES"/>
        </w:rPr>
        <w:t>authGuard</w:t>
      </w:r>
      <w:proofErr w:type="spellEnd"/>
      <w:r w:rsidRPr="009F2507">
        <w:rPr>
          <w:lang w:val="es-ES"/>
        </w:rPr>
        <w:t xml:space="preserve"> que verifica si el usuario tiene un </w:t>
      </w:r>
      <w:proofErr w:type="spellStart"/>
      <w:r w:rsidRPr="009F2507">
        <w:rPr>
          <w:lang w:val="es-ES"/>
        </w:rPr>
        <w:t>token</w:t>
      </w:r>
      <w:proofErr w:type="spellEnd"/>
      <w:r w:rsidRPr="009F2507">
        <w:rPr>
          <w:lang w:val="es-ES"/>
        </w:rPr>
        <w:t xml:space="preserve"> válido.</w:t>
      </w:r>
    </w:p>
    <w:p w:rsidR="009F2507" w:rsidRPr="009F2507" w:rsidRDefault="009F2507" w:rsidP="009F2507">
      <w:pPr>
        <w:numPr>
          <w:ilvl w:val="0"/>
          <w:numId w:val="11"/>
        </w:numPr>
        <w:rPr>
          <w:lang w:val="es-ES"/>
        </w:rPr>
      </w:pPr>
      <w:r w:rsidRPr="006F295B">
        <w:rPr>
          <w:b/>
          <w:bCs/>
          <w:color w:val="548DD4" w:themeColor="text2" w:themeTint="99"/>
          <w:lang w:val="es-ES"/>
        </w:rPr>
        <w:t>Servicios y Comunicación con API:</w:t>
      </w:r>
      <w:r w:rsidRPr="009F2507">
        <w:rPr>
          <w:lang w:val="es-ES"/>
        </w:rPr>
        <w:br/>
        <w:t>Los servicios (</w:t>
      </w:r>
      <w:proofErr w:type="spellStart"/>
      <w:r w:rsidRPr="009F2507">
        <w:rPr>
          <w:lang w:val="es-ES"/>
        </w:rPr>
        <w:t>AuthService</w:t>
      </w:r>
      <w:proofErr w:type="spellEnd"/>
      <w:r w:rsidRPr="009F2507">
        <w:rPr>
          <w:lang w:val="es-ES"/>
        </w:rPr>
        <w:t xml:space="preserve">, </w:t>
      </w:r>
      <w:proofErr w:type="spellStart"/>
      <w:r w:rsidRPr="009F2507">
        <w:rPr>
          <w:lang w:val="es-ES"/>
        </w:rPr>
        <w:t>ProductService</w:t>
      </w:r>
      <w:proofErr w:type="spellEnd"/>
      <w:r w:rsidRPr="009F2507">
        <w:rPr>
          <w:lang w:val="es-ES"/>
        </w:rPr>
        <w:t xml:space="preserve">, </w:t>
      </w:r>
      <w:proofErr w:type="spellStart"/>
      <w:r w:rsidRPr="009F2507">
        <w:rPr>
          <w:lang w:val="es-ES"/>
        </w:rPr>
        <w:t>CartService</w:t>
      </w:r>
      <w:proofErr w:type="spellEnd"/>
      <w:r w:rsidRPr="009F2507">
        <w:rPr>
          <w:lang w:val="es-ES"/>
        </w:rPr>
        <w:t xml:space="preserve">) manejan la lógica para interactuar con la API </w:t>
      </w:r>
      <w:proofErr w:type="spellStart"/>
      <w:r w:rsidRPr="009F2507">
        <w:rPr>
          <w:lang w:val="es-ES"/>
        </w:rPr>
        <w:t>RESTful</w:t>
      </w:r>
      <w:proofErr w:type="spellEnd"/>
      <w:r w:rsidRPr="009F2507">
        <w:rPr>
          <w:lang w:val="es-ES"/>
        </w:rPr>
        <w:t xml:space="preserve"> </w:t>
      </w:r>
      <w:proofErr w:type="spellStart"/>
      <w:r w:rsidRPr="009F2507">
        <w:rPr>
          <w:lang w:val="es-ES"/>
        </w:rPr>
        <w:t>backend</w:t>
      </w:r>
      <w:proofErr w:type="spellEnd"/>
      <w:r w:rsidRPr="009F2507">
        <w:rPr>
          <w:lang w:val="es-ES"/>
        </w:rPr>
        <w:t xml:space="preserve"> y almacenar el estado local del carrito.</w:t>
      </w:r>
    </w:p>
    <w:p w:rsidR="009F2507" w:rsidRPr="009F2507" w:rsidRDefault="009F2507" w:rsidP="009F2507">
      <w:pPr>
        <w:numPr>
          <w:ilvl w:val="1"/>
          <w:numId w:val="11"/>
        </w:numPr>
        <w:rPr>
          <w:lang w:val="es-ES"/>
        </w:rPr>
      </w:pPr>
      <w:proofErr w:type="spellStart"/>
      <w:r w:rsidRPr="009F2507">
        <w:rPr>
          <w:lang w:val="es-ES"/>
        </w:rPr>
        <w:t>AuthService</w:t>
      </w:r>
      <w:proofErr w:type="spellEnd"/>
      <w:r w:rsidRPr="009F2507">
        <w:rPr>
          <w:lang w:val="es-ES"/>
        </w:rPr>
        <w:t xml:space="preserve"> hace peticiones POST para registro y </w:t>
      </w:r>
      <w:proofErr w:type="spellStart"/>
      <w:r w:rsidRPr="009F2507">
        <w:rPr>
          <w:lang w:val="es-ES"/>
        </w:rPr>
        <w:t>login</w:t>
      </w:r>
      <w:proofErr w:type="spellEnd"/>
      <w:r w:rsidRPr="009F2507">
        <w:rPr>
          <w:lang w:val="es-ES"/>
        </w:rPr>
        <w:t xml:space="preserve">, recibe y almacena </w:t>
      </w:r>
      <w:proofErr w:type="spellStart"/>
      <w:r w:rsidRPr="009F2507">
        <w:rPr>
          <w:lang w:val="es-ES"/>
        </w:rPr>
        <w:t>token</w:t>
      </w:r>
      <w:proofErr w:type="spellEnd"/>
      <w:r w:rsidRPr="009F2507">
        <w:rPr>
          <w:lang w:val="es-ES"/>
        </w:rPr>
        <w:t xml:space="preserve"> JWT en </w:t>
      </w:r>
      <w:proofErr w:type="spellStart"/>
      <w:r w:rsidRPr="009F2507">
        <w:rPr>
          <w:lang w:val="es-ES"/>
        </w:rPr>
        <w:t>localStorage</w:t>
      </w:r>
      <w:proofErr w:type="spellEnd"/>
      <w:r w:rsidRPr="009F2507">
        <w:rPr>
          <w:lang w:val="es-ES"/>
        </w:rPr>
        <w:t>.</w:t>
      </w:r>
    </w:p>
    <w:p w:rsidR="009F2507" w:rsidRPr="009F2507" w:rsidRDefault="009F2507" w:rsidP="009F2507">
      <w:pPr>
        <w:numPr>
          <w:ilvl w:val="1"/>
          <w:numId w:val="11"/>
        </w:numPr>
        <w:rPr>
          <w:lang w:val="es-ES"/>
        </w:rPr>
      </w:pPr>
      <w:proofErr w:type="spellStart"/>
      <w:r w:rsidRPr="009F2507">
        <w:rPr>
          <w:lang w:val="es-ES"/>
        </w:rPr>
        <w:t>ProductService</w:t>
      </w:r>
      <w:proofErr w:type="spellEnd"/>
      <w:r w:rsidRPr="009F2507">
        <w:rPr>
          <w:lang w:val="es-ES"/>
        </w:rPr>
        <w:t xml:space="preserve"> obtiene productos y detalles usando HTTP GET.</w:t>
      </w:r>
    </w:p>
    <w:p w:rsidR="009F2507" w:rsidRPr="009F2507" w:rsidRDefault="009F2507" w:rsidP="009F2507">
      <w:pPr>
        <w:numPr>
          <w:ilvl w:val="1"/>
          <w:numId w:val="11"/>
        </w:numPr>
        <w:rPr>
          <w:lang w:val="es-ES"/>
        </w:rPr>
      </w:pPr>
      <w:proofErr w:type="spellStart"/>
      <w:r w:rsidRPr="009F2507">
        <w:rPr>
          <w:lang w:val="es-ES"/>
        </w:rPr>
        <w:t>CartService</w:t>
      </w:r>
      <w:proofErr w:type="spellEnd"/>
      <w:r w:rsidRPr="009F2507">
        <w:rPr>
          <w:lang w:val="es-ES"/>
        </w:rPr>
        <w:t xml:space="preserve"> mantiene un </w:t>
      </w:r>
      <w:proofErr w:type="spellStart"/>
      <w:r w:rsidRPr="009F2507">
        <w:rPr>
          <w:lang w:val="es-ES"/>
        </w:rPr>
        <w:t>array</w:t>
      </w:r>
      <w:proofErr w:type="spellEnd"/>
      <w:r w:rsidRPr="009F2507">
        <w:rPr>
          <w:lang w:val="es-ES"/>
        </w:rPr>
        <w:t xml:space="preserve"> local con los productos agregados, usa un </w:t>
      </w:r>
      <w:proofErr w:type="spellStart"/>
      <w:r w:rsidRPr="009F2507">
        <w:rPr>
          <w:lang w:val="es-ES"/>
        </w:rPr>
        <w:t>BehaviorSubject</w:t>
      </w:r>
      <w:proofErr w:type="spellEnd"/>
      <w:r w:rsidRPr="009F2507">
        <w:rPr>
          <w:lang w:val="es-ES"/>
        </w:rPr>
        <w:t xml:space="preserve"> para emitir el conteo actualizado del carrito a cualquier componente que lo necesite (por ejemplo, la barra de navegación).</w:t>
      </w:r>
    </w:p>
    <w:p w:rsidR="009F2507" w:rsidRPr="009F2507" w:rsidRDefault="009F2507" w:rsidP="006F295B">
      <w:pPr>
        <w:ind w:left="1080"/>
        <w:rPr>
          <w:lang w:val="es-ES"/>
        </w:rPr>
      </w:pPr>
      <w:r w:rsidRPr="006F295B">
        <w:rPr>
          <w:rStyle w:val="Ttulo2Car"/>
          <w:lang w:val="es-ES"/>
        </w:rPr>
        <w:t>Componentes:</w:t>
      </w:r>
      <w:r w:rsidRPr="009F2507">
        <w:rPr>
          <w:lang w:val="es-ES"/>
        </w:rPr>
        <w:br/>
        <w:t>La aplicación está dividida en componentes independientes y reutilizables:</w:t>
      </w:r>
    </w:p>
    <w:p w:rsidR="009F2507" w:rsidRPr="009F2507" w:rsidRDefault="009F2507" w:rsidP="009F2507">
      <w:pPr>
        <w:numPr>
          <w:ilvl w:val="1"/>
          <w:numId w:val="11"/>
        </w:numPr>
        <w:rPr>
          <w:lang w:val="es-ES"/>
        </w:rPr>
      </w:pPr>
      <w:proofErr w:type="spellStart"/>
      <w:r w:rsidRPr="009F2507">
        <w:rPr>
          <w:lang w:val="es-ES"/>
        </w:rPr>
        <w:t>LoginComponent</w:t>
      </w:r>
      <w:proofErr w:type="spellEnd"/>
      <w:r w:rsidRPr="009F2507">
        <w:rPr>
          <w:lang w:val="es-ES"/>
        </w:rPr>
        <w:t xml:space="preserve"> y </w:t>
      </w:r>
      <w:proofErr w:type="spellStart"/>
      <w:r w:rsidRPr="009F2507">
        <w:rPr>
          <w:lang w:val="es-ES"/>
        </w:rPr>
        <w:t>RegisterComponent</w:t>
      </w:r>
      <w:proofErr w:type="spellEnd"/>
      <w:r w:rsidRPr="009F2507">
        <w:rPr>
          <w:lang w:val="es-ES"/>
        </w:rPr>
        <w:t xml:space="preserve"> manejan autenticación y validación de formulario simple.</w:t>
      </w:r>
    </w:p>
    <w:p w:rsidR="009F2507" w:rsidRPr="009F2507" w:rsidRDefault="009F2507" w:rsidP="009F2507">
      <w:pPr>
        <w:numPr>
          <w:ilvl w:val="1"/>
          <w:numId w:val="11"/>
        </w:numPr>
        <w:rPr>
          <w:lang w:val="es-ES"/>
        </w:rPr>
      </w:pPr>
      <w:proofErr w:type="spellStart"/>
      <w:r w:rsidRPr="009F2507">
        <w:rPr>
          <w:lang w:val="es-ES"/>
        </w:rPr>
        <w:t>ProductListComponent</w:t>
      </w:r>
      <w:proofErr w:type="spellEnd"/>
      <w:r w:rsidRPr="009F2507">
        <w:rPr>
          <w:lang w:val="es-ES"/>
        </w:rPr>
        <w:t xml:space="preserve"> muestra la lista de productos obtenidos de la API.</w:t>
      </w:r>
    </w:p>
    <w:p w:rsidR="009F2507" w:rsidRPr="009F2507" w:rsidRDefault="009F2507" w:rsidP="009F2507">
      <w:pPr>
        <w:numPr>
          <w:ilvl w:val="1"/>
          <w:numId w:val="11"/>
        </w:numPr>
        <w:rPr>
          <w:lang w:val="es-ES"/>
        </w:rPr>
      </w:pPr>
      <w:proofErr w:type="spellStart"/>
      <w:r w:rsidRPr="009F2507">
        <w:rPr>
          <w:lang w:val="es-ES"/>
        </w:rPr>
        <w:t>ProductDetailComponent</w:t>
      </w:r>
      <w:proofErr w:type="spellEnd"/>
      <w:r w:rsidRPr="009F2507">
        <w:rPr>
          <w:lang w:val="es-ES"/>
        </w:rPr>
        <w:t xml:space="preserve"> muestra detalles del producto seleccionado y permite agregarlo al carrito.</w:t>
      </w:r>
    </w:p>
    <w:p w:rsidR="009F2507" w:rsidRPr="009F2507" w:rsidRDefault="009F2507" w:rsidP="009F2507">
      <w:pPr>
        <w:numPr>
          <w:ilvl w:val="1"/>
          <w:numId w:val="11"/>
        </w:numPr>
        <w:rPr>
          <w:lang w:val="es-ES"/>
        </w:rPr>
      </w:pPr>
      <w:proofErr w:type="spellStart"/>
      <w:r w:rsidRPr="009F2507">
        <w:rPr>
          <w:lang w:val="es-ES"/>
        </w:rPr>
        <w:t>CartComponent</w:t>
      </w:r>
      <w:proofErr w:type="spellEnd"/>
      <w:r w:rsidRPr="009F2507">
        <w:rPr>
          <w:lang w:val="es-ES"/>
        </w:rPr>
        <w:t xml:space="preserve"> muestra los productos agregados, con opciones para aumentar, disminuir, eliminar y limpiar el carrito.</w:t>
      </w:r>
    </w:p>
    <w:p w:rsidR="009F2507" w:rsidRPr="009F2507" w:rsidRDefault="009F2507" w:rsidP="009F2507">
      <w:pPr>
        <w:numPr>
          <w:ilvl w:val="1"/>
          <w:numId w:val="11"/>
        </w:numPr>
        <w:rPr>
          <w:lang w:val="es-ES"/>
        </w:rPr>
      </w:pPr>
      <w:proofErr w:type="spellStart"/>
      <w:r w:rsidRPr="009F2507">
        <w:rPr>
          <w:lang w:val="es-ES"/>
        </w:rPr>
        <w:t>CheckoutComponent</w:t>
      </w:r>
      <w:proofErr w:type="spellEnd"/>
      <w:r w:rsidRPr="009F2507">
        <w:rPr>
          <w:lang w:val="es-ES"/>
        </w:rPr>
        <w:t xml:space="preserve"> permite confirmar el pedido ingresando la dirección y vacía el carrito al confirmar.</w:t>
      </w:r>
    </w:p>
    <w:p w:rsidR="009F2507" w:rsidRPr="009F2507" w:rsidRDefault="009F2507" w:rsidP="009F2507">
      <w:pPr>
        <w:numPr>
          <w:ilvl w:val="0"/>
          <w:numId w:val="11"/>
        </w:numPr>
        <w:rPr>
          <w:lang w:val="es-ES"/>
        </w:rPr>
      </w:pPr>
      <w:r w:rsidRPr="009F2507">
        <w:rPr>
          <w:b/>
          <w:bCs/>
          <w:lang w:val="es-ES"/>
        </w:rPr>
        <w:t>Estado Reactivo:</w:t>
      </w:r>
      <w:r w:rsidRPr="009F2507">
        <w:rPr>
          <w:lang w:val="es-ES"/>
        </w:rPr>
        <w:br/>
        <w:t>El contador del carrito en la barra de navegación se actualiza automáticamente mediante un observable (</w:t>
      </w:r>
      <w:proofErr w:type="spellStart"/>
      <w:r w:rsidRPr="009F2507">
        <w:rPr>
          <w:lang w:val="es-ES"/>
        </w:rPr>
        <w:t>BehaviorSubject</w:t>
      </w:r>
      <w:proofErr w:type="spellEnd"/>
      <w:r w:rsidRPr="009F2507">
        <w:rPr>
          <w:lang w:val="es-ES"/>
        </w:rPr>
        <w:t>) que emite el total de ítems agregados.</w:t>
      </w:r>
    </w:p>
    <w:p w:rsidR="009F2507" w:rsidRPr="009F2507" w:rsidRDefault="009F2507" w:rsidP="009F2507">
      <w:pPr>
        <w:numPr>
          <w:ilvl w:val="0"/>
          <w:numId w:val="11"/>
        </w:numPr>
        <w:rPr>
          <w:lang w:val="es-ES"/>
        </w:rPr>
      </w:pPr>
      <w:r w:rsidRPr="009F2507">
        <w:rPr>
          <w:b/>
          <w:bCs/>
          <w:lang w:val="es-ES"/>
        </w:rPr>
        <w:t>Persistencia Local:</w:t>
      </w:r>
      <w:r w:rsidRPr="009F2507">
        <w:rPr>
          <w:lang w:val="es-ES"/>
        </w:rPr>
        <w:br/>
        <w:t xml:space="preserve">El </w:t>
      </w:r>
      <w:proofErr w:type="spellStart"/>
      <w:r w:rsidRPr="009F2507">
        <w:rPr>
          <w:lang w:val="es-ES"/>
        </w:rPr>
        <w:t>token</w:t>
      </w:r>
      <w:proofErr w:type="spellEnd"/>
      <w:r w:rsidRPr="009F2507">
        <w:rPr>
          <w:lang w:val="es-ES"/>
        </w:rPr>
        <w:t xml:space="preserve"> JWT y el nombre de usuario se almacenan en </w:t>
      </w:r>
      <w:proofErr w:type="spellStart"/>
      <w:r w:rsidRPr="009F2507">
        <w:rPr>
          <w:lang w:val="es-ES"/>
        </w:rPr>
        <w:t>localStorage</w:t>
      </w:r>
      <w:proofErr w:type="spellEnd"/>
      <w:r w:rsidRPr="009F2507">
        <w:rPr>
          <w:lang w:val="es-ES"/>
        </w:rPr>
        <w:t xml:space="preserve"> para persistir la sesión entre recargas.</w:t>
      </w:r>
    </w:p>
    <w:p w:rsidR="009F2507" w:rsidRPr="009F2507" w:rsidRDefault="009F2507" w:rsidP="006F295B">
      <w:pPr>
        <w:pStyle w:val="Ttulo2"/>
        <w:rPr>
          <w:lang w:val="es-ES"/>
        </w:rPr>
      </w:pPr>
      <w:r w:rsidRPr="009F2507">
        <w:rPr>
          <w:lang w:val="es-ES"/>
        </w:rPr>
        <w:t>Tecnologías Utilizadas</w:t>
      </w:r>
    </w:p>
    <w:p w:rsidR="009F2507" w:rsidRPr="009F2507" w:rsidRDefault="009F2507" w:rsidP="009F2507">
      <w:pPr>
        <w:numPr>
          <w:ilvl w:val="0"/>
          <w:numId w:val="12"/>
        </w:numPr>
        <w:rPr>
          <w:lang w:val="es-ES"/>
        </w:rPr>
      </w:pPr>
      <w:r w:rsidRPr="009F2507">
        <w:rPr>
          <w:b/>
          <w:bCs/>
          <w:lang w:val="es-ES"/>
        </w:rPr>
        <w:t>Angular (</w:t>
      </w:r>
      <w:proofErr w:type="spellStart"/>
      <w:r w:rsidRPr="009F2507">
        <w:rPr>
          <w:b/>
          <w:bCs/>
          <w:lang w:val="es-ES"/>
        </w:rPr>
        <w:t>Standalone</w:t>
      </w:r>
      <w:proofErr w:type="spellEnd"/>
      <w:r w:rsidRPr="009F2507">
        <w:rPr>
          <w:b/>
          <w:bCs/>
          <w:lang w:val="es-ES"/>
        </w:rPr>
        <w:t xml:space="preserve"> </w:t>
      </w:r>
      <w:proofErr w:type="spellStart"/>
      <w:r w:rsidRPr="009F2507">
        <w:rPr>
          <w:b/>
          <w:bCs/>
          <w:lang w:val="es-ES"/>
        </w:rPr>
        <w:t>Components</w:t>
      </w:r>
      <w:proofErr w:type="spellEnd"/>
      <w:r w:rsidRPr="009F2507">
        <w:rPr>
          <w:b/>
          <w:bCs/>
          <w:lang w:val="es-ES"/>
        </w:rPr>
        <w:t>):</w:t>
      </w:r>
      <w:r w:rsidRPr="009F2507">
        <w:rPr>
          <w:lang w:val="es-ES"/>
        </w:rPr>
        <w:br/>
        <w:t xml:space="preserve">Uso de Angular 15+ con componentes </w:t>
      </w:r>
      <w:proofErr w:type="spellStart"/>
      <w:r w:rsidRPr="009F2507">
        <w:rPr>
          <w:lang w:val="es-ES"/>
        </w:rPr>
        <w:t>standalone</w:t>
      </w:r>
      <w:proofErr w:type="spellEnd"/>
      <w:r w:rsidRPr="009F2507">
        <w:rPr>
          <w:lang w:val="es-ES"/>
        </w:rPr>
        <w:t xml:space="preserve"> para modularidad y simplicidad en la configuración.</w:t>
      </w:r>
    </w:p>
    <w:p w:rsidR="009F2507" w:rsidRPr="009F2507" w:rsidRDefault="009F2507" w:rsidP="009F2507">
      <w:pPr>
        <w:numPr>
          <w:ilvl w:val="0"/>
          <w:numId w:val="12"/>
        </w:numPr>
        <w:rPr>
          <w:lang w:val="es-ES"/>
        </w:rPr>
      </w:pPr>
      <w:proofErr w:type="spellStart"/>
      <w:r w:rsidRPr="009F2507">
        <w:rPr>
          <w:b/>
          <w:bCs/>
          <w:lang w:val="es-ES"/>
        </w:rPr>
        <w:lastRenderedPageBreak/>
        <w:t>TypeScript</w:t>
      </w:r>
      <w:proofErr w:type="spellEnd"/>
      <w:r w:rsidRPr="009F2507">
        <w:rPr>
          <w:b/>
          <w:bCs/>
          <w:lang w:val="es-ES"/>
        </w:rPr>
        <w:t>:</w:t>
      </w:r>
      <w:r w:rsidRPr="009F2507">
        <w:rPr>
          <w:lang w:val="es-ES"/>
        </w:rPr>
        <w:br/>
        <w:t xml:space="preserve">Para </w:t>
      </w:r>
      <w:proofErr w:type="spellStart"/>
      <w:r w:rsidRPr="009F2507">
        <w:rPr>
          <w:lang w:val="es-ES"/>
        </w:rPr>
        <w:t>tipado</w:t>
      </w:r>
      <w:proofErr w:type="spellEnd"/>
      <w:r w:rsidRPr="009F2507">
        <w:rPr>
          <w:lang w:val="es-ES"/>
        </w:rPr>
        <w:t xml:space="preserve"> estático y desarrollo estructurado.</w:t>
      </w:r>
    </w:p>
    <w:p w:rsidR="009F2507" w:rsidRPr="009F2507" w:rsidRDefault="009F2507" w:rsidP="009F2507">
      <w:pPr>
        <w:numPr>
          <w:ilvl w:val="0"/>
          <w:numId w:val="12"/>
        </w:numPr>
        <w:rPr>
          <w:lang w:val="es-ES"/>
        </w:rPr>
      </w:pPr>
      <w:proofErr w:type="spellStart"/>
      <w:r w:rsidRPr="009F2507">
        <w:rPr>
          <w:b/>
          <w:bCs/>
          <w:lang w:val="es-ES"/>
        </w:rPr>
        <w:t>RxJS</w:t>
      </w:r>
      <w:proofErr w:type="spellEnd"/>
      <w:r w:rsidRPr="009F2507">
        <w:rPr>
          <w:b/>
          <w:bCs/>
          <w:lang w:val="es-ES"/>
        </w:rPr>
        <w:t>:</w:t>
      </w:r>
      <w:r w:rsidRPr="009F2507">
        <w:rPr>
          <w:lang w:val="es-ES"/>
        </w:rPr>
        <w:br/>
        <w:t>Para manejo reactivo del estado del carrito y operaciones asíncronas.</w:t>
      </w:r>
    </w:p>
    <w:p w:rsidR="009F2507" w:rsidRPr="009F2507" w:rsidRDefault="009F2507" w:rsidP="009F2507">
      <w:pPr>
        <w:numPr>
          <w:ilvl w:val="0"/>
          <w:numId w:val="12"/>
        </w:numPr>
        <w:rPr>
          <w:lang w:val="es-ES"/>
        </w:rPr>
      </w:pPr>
      <w:r w:rsidRPr="009F2507">
        <w:rPr>
          <w:b/>
          <w:bCs/>
          <w:lang w:val="es-ES"/>
        </w:rPr>
        <w:t xml:space="preserve">Angular </w:t>
      </w:r>
      <w:proofErr w:type="spellStart"/>
      <w:r w:rsidRPr="009F2507">
        <w:rPr>
          <w:b/>
          <w:bCs/>
          <w:lang w:val="es-ES"/>
        </w:rPr>
        <w:t>Router</w:t>
      </w:r>
      <w:proofErr w:type="spellEnd"/>
      <w:r w:rsidRPr="009F2507">
        <w:rPr>
          <w:b/>
          <w:bCs/>
          <w:lang w:val="es-ES"/>
        </w:rPr>
        <w:t>:</w:t>
      </w:r>
      <w:r w:rsidRPr="009F2507">
        <w:rPr>
          <w:lang w:val="es-ES"/>
        </w:rPr>
        <w:br/>
        <w:t xml:space="preserve">Para navegación y protección de rutas con </w:t>
      </w:r>
      <w:proofErr w:type="spellStart"/>
      <w:r w:rsidRPr="009F2507">
        <w:rPr>
          <w:lang w:val="es-ES"/>
        </w:rPr>
        <w:t>guards</w:t>
      </w:r>
      <w:proofErr w:type="spellEnd"/>
      <w:r w:rsidRPr="009F2507">
        <w:rPr>
          <w:lang w:val="es-ES"/>
        </w:rPr>
        <w:t>.</w:t>
      </w:r>
    </w:p>
    <w:p w:rsidR="009F2507" w:rsidRPr="009F2507" w:rsidRDefault="009F2507" w:rsidP="009F2507">
      <w:pPr>
        <w:numPr>
          <w:ilvl w:val="0"/>
          <w:numId w:val="12"/>
        </w:numPr>
        <w:rPr>
          <w:lang w:val="es-ES"/>
        </w:rPr>
      </w:pPr>
      <w:r w:rsidRPr="009F2507">
        <w:rPr>
          <w:b/>
          <w:bCs/>
          <w:lang w:val="es-ES"/>
        </w:rPr>
        <w:t xml:space="preserve">Angular </w:t>
      </w:r>
      <w:proofErr w:type="spellStart"/>
      <w:r w:rsidRPr="009F2507">
        <w:rPr>
          <w:b/>
          <w:bCs/>
          <w:lang w:val="es-ES"/>
        </w:rPr>
        <w:t>Forms</w:t>
      </w:r>
      <w:proofErr w:type="spellEnd"/>
      <w:r w:rsidRPr="009F2507">
        <w:rPr>
          <w:b/>
          <w:bCs/>
          <w:lang w:val="es-ES"/>
        </w:rPr>
        <w:t xml:space="preserve"> (</w:t>
      </w:r>
      <w:proofErr w:type="spellStart"/>
      <w:r w:rsidRPr="009F2507">
        <w:rPr>
          <w:b/>
          <w:bCs/>
          <w:lang w:val="es-ES"/>
        </w:rPr>
        <w:t>Template-driven</w:t>
      </w:r>
      <w:proofErr w:type="spellEnd"/>
      <w:r w:rsidRPr="009F2507">
        <w:rPr>
          <w:b/>
          <w:bCs/>
          <w:lang w:val="es-ES"/>
        </w:rPr>
        <w:t>):</w:t>
      </w:r>
      <w:r w:rsidRPr="009F2507">
        <w:rPr>
          <w:lang w:val="es-ES"/>
        </w:rPr>
        <w:br/>
        <w:t xml:space="preserve">Para captura y validación básica en formularios de </w:t>
      </w:r>
      <w:proofErr w:type="spellStart"/>
      <w:r w:rsidRPr="009F2507">
        <w:rPr>
          <w:lang w:val="es-ES"/>
        </w:rPr>
        <w:t>login</w:t>
      </w:r>
      <w:proofErr w:type="spellEnd"/>
      <w:r w:rsidRPr="009F2507">
        <w:rPr>
          <w:lang w:val="es-ES"/>
        </w:rPr>
        <w:t xml:space="preserve"> y registro.</w:t>
      </w:r>
    </w:p>
    <w:p w:rsidR="009F2507" w:rsidRPr="009F2507" w:rsidRDefault="009F2507" w:rsidP="009F2507">
      <w:pPr>
        <w:numPr>
          <w:ilvl w:val="0"/>
          <w:numId w:val="12"/>
        </w:numPr>
        <w:rPr>
          <w:lang w:val="es-ES"/>
        </w:rPr>
      </w:pPr>
      <w:proofErr w:type="spellStart"/>
      <w:r w:rsidRPr="009F2507">
        <w:rPr>
          <w:b/>
          <w:bCs/>
          <w:lang w:val="es-ES"/>
        </w:rPr>
        <w:t>HTTPClient</w:t>
      </w:r>
      <w:proofErr w:type="spellEnd"/>
      <w:r w:rsidRPr="009F2507">
        <w:rPr>
          <w:b/>
          <w:bCs/>
          <w:lang w:val="es-ES"/>
        </w:rPr>
        <w:t xml:space="preserve"> (Angular):</w:t>
      </w:r>
      <w:r w:rsidRPr="009F2507">
        <w:rPr>
          <w:lang w:val="es-ES"/>
        </w:rPr>
        <w:br/>
        <w:t xml:space="preserve">Para comunicación con la API </w:t>
      </w:r>
      <w:proofErr w:type="spellStart"/>
      <w:r w:rsidRPr="009F2507">
        <w:rPr>
          <w:lang w:val="es-ES"/>
        </w:rPr>
        <w:t>backend</w:t>
      </w:r>
      <w:proofErr w:type="spellEnd"/>
      <w:r w:rsidRPr="009F2507">
        <w:rPr>
          <w:lang w:val="es-ES"/>
        </w:rPr>
        <w:t xml:space="preserve"> usando peticiones HTTP.</w:t>
      </w:r>
    </w:p>
    <w:p w:rsidR="009F2507" w:rsidRPr="009F2507" w:rsidRDefault="009F2507" w:rsidP="009F2507">
      <w:pPr>
        <w:numPr>
          <w:ilvl w:val="0"/>
          <w:numId w:val="12"/>
        </w:numPr>
        <w:rPr>
          <w:lang w:val="es-ES"/>
        </w:rPr>
      </w:pPr>
      <w:proofErr w:type="spellStart"/>
      <w:r w:rsidRPr="009F2507">
        <w:rPr>
          <w:b/>
          <w:bCs/>
          <w:lang w:val="es-ES"/>
        </w:rPr>
        <w:t>LocalStorage</w:t>
      </w:r>
      <w:proofErr w:type="spellEnd"/>
      <w:r w:rsidRPr="009F2507">
        <w:rPr>
          <w:b/>
          <w:bCs/>
          <w:lang w:val="es-ES"/>
        </w:rPr>
        <w:t>:</w:t>
      </w:r>
      <w:r w:rsidRPr="009F2507">
        <w:rPr>
          <w:lang w:val="es-ES"/>
        </w:rPr>
        <w:br/>
        <w:t xml:space="preserve">Para almacenar </w:t>
      </w:r>
      <w:proofErr w:type="spellStart"/>
      <w:r w:rsidRPr="009F2507">
        <w:rPr>
          <w:lang w:val="es-ES"/>
        </w:rPr>
        <w:t>token</w:t>
      </w:r>
      <w:proofErr w:type="spellEnd"/>
      <w:r w:rsidRPr="009F2507">
        <w:rPr>
          <w:lang w:val="es-ES"/>
        </w:rPr>
        <w:t xml:space="preserve"> JWT y mantener la sesión activa.</w:t>
      </w:r>
    </w:p>
    <w:p w:rsidR="006F295B" w:rsidRPr="006F295B" w:rsidRDefault="006F295B" w:rsidP="006F295B">
      <w:pPr>
        <w:pStyle w:val="Ttulo1"/>
        <w:rPr>
          <w:lang w:val="es-ES"/>
        </w:rPr>
      </w:pPr>
      <w:r w:rsidRPr="006F295B">
        <w:rPr>
          <w:lang w:val="es-ES"/>
        </w:rPr>
        <w:t>DISENO</w:t>
      </w:r>
      <w:r>
        <w:rPr>
          <w:lang w:val="es-ES"/>
        </w:rPr>
        <w:t xml:space="preserve"> (</w:t>
      </w:r>
      <w:proofErr w:type="spellStart"/>
      <w:r w:rsidRPr="006F295B">
        <w:rPr>
          <w:lang w:val="es-ES"/>
        </w:rPr>
        <w:t>Bootstrap</w:t>
      </w:r>
      <w:proofErr w:type="spellEnd"/>
      <w:r w:rsidRPr="006F295B">
        <w:rPr>
          <w:lang w:val="es-ES"/>
        </w:rPr>
        <w:t>)</w:t>
      </w:r>
    </w:p>
    <w:p w:rsidR="006F295B" w:rsidRPr="006F295B" w:rsidRDefault="006F295B" w:rsidP="006F295B">
      <w:pPr>
        <w:pStyle w:val="Ttulo2"/>
        <w:rPr>
          <w:lang w:val="es-ES"/>
        </w:rPr>
      </w:pPr>
      <w:r w:rsidRPr="006F295B">
        <w:rPr>
          <w:lang w:val="es-ES"/>
        </w:rPr>
        <w:t>Identidad visual y paleta de colores</w:t>
      </w:r>
    </w:p>
    <w:p w:rsidR="006F295B" w:rsidRPr="006F295B" w:rsidRDefault="006F295B" w:rsidP="006F295B">
      <w:pPr>
        <w:rPr>
          <w:lang w:val="es-ES"/>
        </w:rPr>
      </w:pPr>
      <w:r w:rsidRPr="006F295B">
        <w:rPr>
          <w:lang w:val="es-ES"/>
        </w:rPr>
        <w:t>La aplicación fue diseñada siguiendo una línea visual coherente con la identidad institucional del Banco de Ahorro y Crédito Caribe (BACC). Se respetaron las siguientes reglas de estilo:</w:t>
      </w:r>
    </w:p>
    <w:p w:rsidR="006F295B" w:rsidRPr="006F295B" w:rsidRDefault="006F295B" w:rsidP="006F295B">
      <w:pPr>
        <w:numPr>
          <w:ilvl w:val="0"/>
          <w:numId w:val="13"/>
        </w:numPr>
        <w:rPr>
          <w:lang w:val="es-ES"/>
        </w:rPr>
      </w:pPr>
      <w:r w:rsidRPr="006F295B">
        <w:rPr>
          <w:b/>
          <w:bCs/>
          <w:lang w:val="es-ES"/>
        </w:rPr>
        <w:t>Fondo principal:</w:t>
      </w:r>
      <w:r w:rsidRPr="006F295B">
        <w:rPr>
          <w:lang w:val="es-ES"/>
        </w:rPr>
        <w:br/>
        <w:t>Se utiliza un tono de azul oscuro institucional (#003865) como fondo de todas las pantallas importantes (</w:t>
      </w:r>
      <w:proofErr w:type="spellStart"/>
      <w:r w:rsidRPr="006F295B">
        <w:rPr>
          <w:lang w:val="es-ES"/>
        </w:rPr>
        <w:t>login</w:t>
      </w:r>
      <w:proofErr w:type="spellEnd"/>
      <w:r w:rsidRPr="006F295B">
        <w:rPr>
          <w:lang w:val="es-ES"/>
        </w:rPr>
        <w:t xml:space="preserve">, registro, </w:t>
      </w:r>
      <w:proofErr w:type="spellStart"/>
      <w:r w:rsidRPr="006F295B">
        <w:rPr>
          <w:lang w:val="es-ES"/>
        </w:rPr>
        <w:t>checkout</w:t>
      </w:r>
      <w:proofErr w:type="spellEnd"/>
      <w:r w:rsidRPr="006F295B">
        <w:rPr>
          <w:lang w:val="es-ES"/>
        </w:rPr>
        <w:t>, detalles, etc.).</w:t>
      </w:r>
    </w:p>
    <w:p w:rsidR="006F295B" w:rsidRPr="006F295B" w:rsidRDefault="006F295B" w:rsidP="006F295B">
      <w:pPr>
        <w:numPr>
          <w:ilvl w:val="0"/>
          <w:numId w:val="13"/>
        </w:numPr>
        <w:rPr>
          <w:lang w:val="es-ES"/>
        </w:rPr>
      </w:pPr>
      <w:r w:rsidRPr="006F295B">
        <w:rPr>
          <w:b/>
          <w:bCs/>
          <w:lang w:val="es-ES"/>
        </w:rPr>
        <w:t>Color de texto:</w:t>
      </w:r>
      <w:r w:rsidRPr="006F295B">
        <w:rPr>
          <w:lang w:val="es-ES"/>
        </w:rPr>
        <w:br/>
        <w:t xml:space="preserve">Se emplea un tono de </w:t>
      </w:r>
      <w:r w:rsidRPr="006F295B">
        <w:rPr>
          <w:b/>
          <w:bCs/>
          <w:lang w:val="es-ES"/>
        </w:rPr>
        <w:t>gris institucional</w:t>
      </w:r>
      <w:r w:rsidRPr="006F295B">
        <w:rPr>
          <w:lang w:val="es-ES"/>
        </w:rPr>
        <w:t xml:space="preserve"> (#6c757d) para todos los textos, excepto los títulos o precios destacados.</w:t>
      </w:r>
    </w:p>
    <w:p w:rsidR="006F295B" w:rsidRPr="006F295B" w:rsidRDefault="006F295B" w:rsidP="006F295B">
      <w:pPr>
        <w:numPr>
          <w:ilvl w:val="0"/>
          <w:numId w:val="13"/>
        </w:numPr>
        <w:rPr>
          <w:lang w:val="es-ES"/>
        </w:rPr>
      </w:pPr>
      <w:r w:rsidRPr="006F295B">
        <w:rPr>
          <w:b/>
          <w:bCs/>
          <w:lang w:val="es-ES"/>
        </w:rPr>
        <w:t>Color de acento:</w:t>
      </w:r>
      <w:r w:rsidRPr="006F295B">
        <w:rPr>
          <w:lang w:val="es-ES"/>
        </w:rPr>
        <w:br/>
        <w:t xml:space="preserve">Para botones principales y llamados a la acción (CTA), se utiliza </w:t>
      </w:r>
      <w:proofErr w:type="spellStart"/>
      <w:r w:rsidRPr="006F295B">
        <w:rPr>
          <w:lang w:val="es-ES"/>
        </w:rPr>
        <w:t>btn-primary</w:t>
      </w:r>
      <w:proofErr w:type="spellEnd"/>
      <w:r w:rsidRPr="006F295B">
        <w:rPr>
          <w:lang w:val="es-ES"/>
        </w:rPr>
        <w:t>, personalizado con azul institucional si se desea expandir.</w:t>
      </w:r>
    </w:p>
    <w:p w:rsidR="006F295B" w:rsidRPr="006F295B" w:rsidRDefault="006F295B" w:rsidP="006F295B">
      <w:pPr>
        <w:numPr>
          <w:ilvl w:val="0"/>
          <w:numId w:val="13"/>
        </w:numPr>
        <w:rPr>
          <w:lang w:val="es-ES"/>
        </w:rPr>
      </w:pPr>
      <w:r w:rsidRPr="006F295B">
        <w:rPr>
          <w:b/>
          <w:bCs/>
          <w:lang w:val="es-ES"/>
        </w:rPr>
        <w:t>Color blanco:</w:t>
      </w:r>
      <w:r w:rsidRPr="006F295B">
        <w:rPr>
          <w:lang w:val="es-ES"/>
        </w:rPr>
        <w:br/>
        <w:t xml:space="preserve">El blanco se reserva únicamente para fondos de tarjetas, formularios y componentes internos (por ejemplo, los &lt;div </w:t>
      </w:r>
      <w:proofErr w:type="spellStart"/>
      <w:r w:rsidRPr="006F295B">
        <w:rPr>
          <w:lang w:val="es-ES"/>
        </w:rPr>
        <w:t>class</w:t>
      </w:r>
      <w:proofErr w:type="spellEnd"/>
      <w:r w:rsidRPr="006F295B">
        <w:rPr>
          <w:lang w:val="es-ES"/>
        </w:rPr>
        <w:t>="</w:t>
      </w:r>
      <w:proofErr w:type="spellStart"/>
      <w:r w:rsidRPr="006F295B">
        <w:rPr>
          <w:lang w:val="es-ES"/>
        </w:rPr>
        <w:t>card</w:t>
      </w:r>
      <w:proofErr w:type="spellEnd"/>
      <w:r w:rsidRPr="006F295B">
        <w:rPr>
          <w:lang w:val="es-ES"/>
        </w:rPr>
        <w:t>"&gt;), manteniendo un contraste adecuado con el fondo.</w:t>
      </w:r>
    </w:p>
    <w:p w:rsidR="006F295B" w:rsidRPr="006F295B" w:rsidRDefault="006F295B" w:rsidP="006F295B">
      <w:pPr>
        <w:rPr>
          <w:lang w:val="es-ES"/>
        </w:rPr>
      </w:pPr>
      <w:r w:rsidRPr="006F295B">
        <w:rPr>
          <w:lang w:val="es-ES"/>
        </w:rPr>
        <w:pict>
          <v:rect id="_x0000_i1085" style="width:0;height:1.5pt" o:hralign="center" o:hrstd="t" o:hr="t" fillcolor="#a0a0a0" stroked="f"/>
        </w:pict>
      </w:r>
    </w:p>
    <w:p w:rsidR="006F295B" w:rsidRPr="006F295B" w:rsidRDefault="006F295B" w:rsidP="006F295B">
      <w:pPr>
        <w:pStyle w:val="Ttulo2"/>
        <w:rPr>
          <w:lang w:val="es-ES"/>
        </w:rPr>
      </w:pPr>
      <w:r w:rsidRPr="006F295B">
        <w:rPr>
          <w:lang w:val="es-ES"/>
        </w:rPr>
        <w:t>Consistencia visual</w:t>
      </w:r>
    </w:p>
    <w:p w:rsidR="006F295B" w:rsidRPr="006F295B" w:rsidRDefault="006F295B" w:rsidP="006F295B">
      <w:pPr>
        <w:numPr>
          <w:ilvl w:val="0"/>
          <w:numId w:val="14"/>
        </w:numPr>
        <w:rPr>
          <w:lang w:val="es-ES"/>
        </w:rPr>
      </w:pPr>
      <w:r w:rsidRPr="006F295B">
        <w:rPr>
          <w:lang w:val="es-ES"/>
        </w:rPr>
        <w:t xml:space="preserve">Se estandarizó el uso de </w:t>
      </w:r>
      <w:proofErr w:type="spellStart"/>
      <w:r w:rsidRPr="006F295B">
        <w:rPr>
          <w:b/>
          <w:bCs/>
          <w:lang w:val="es-ES"/>
        </w:rPr>
        <w:t>Bootstrap</w:t>
      </w:r>
      <w:proofErr w:type="spellEnd"/>
      <w:r w:rsidRPr="006F295B">
        <w:rPr>
          <w:b/>
          <w:bCs/>
          <w:lang w:val="es-ES"/>
        </w:rPr>
        <w:t xml:space="preserve"> 5</w:t>
      </w:r>
      <w:r w:rsidRPr="006F295B">
        <w:rPr>
          <w:lang w:val="es-ES"/>
        </w:rPr>
        <w:t xml:space="preserve"> para mantener un diseño limpio y </w:t>
      </w:r>
      <w:proofErr w:type="spellStart"/>
      <w:r w:rsidRPr="006F295B">
        <w:rPr>
          <w:lang w:val="es-ES"/>
        </w:rPr>
        <w:t>responsive</w:t>
      </w:r>
      <w:proofErr w:type="spellEnd"/>
      <w:r w:rsidRPr="006F295B">
        <w:rPr>
          <w:lang w:val="es-ES"/>
        </w:rPr>
        <w:t>.</w:t>
      </w:r>
    </w:p>
    <w:p w:rsidR="006F295B" w:rsidRPr="006F295B" w:rsidRDefault="006F295B" w:rsidP="006F295B">
      <w:pPr>
        <w:numPr>
          <w:ilvl w:val="0"/>
          <w:numId w:val="14"/>
        </w:numPr>
        <w:rPr>
          <w:lang w:val="es-ES"/>
        </w:rPr>
      </w:pPr>
      <w:r w:rsidRPr="006F295B">
        <w:rPr>
          <w:lang w:val="es-ES"/>
        </w:rPr>
        <w:lastRenderedPageBreak/>
        <w:t>Todos los formularios (</w:t>
      </w:r>
      <w:proofErr w:type="spellStart"/>
      <w:r w:rsidRPr="006F295B">
        <w:rPr>
          <w:lang w:val="es-ES"/>
        </w:rPr>
        <w:t>login</w:t>
      </w:r>
      <w:proofErr w:type="spellEnd"/>
      <w:r w:rsidRPr="006F295B">
        <w:rPr>
          <w:lang w:val="es-ES"/>
        </w:rPr>
        <w:t xml:space="preserve">, registro, </w:t>
      </w:r>
      <w:proofErr w:type="spellStart"/>
      <w:r w:rsidRPr="006F295B">
        <w:rPr>
          <w:lang w:val="es-ES"/>
        </w:rPr>
        <w:t>checkout</w:t>
      </w:r>
      <w:proofErr w:type="spellEnd"/>
      <w:r w:rsidRPr="006F295B">
        <w:rPr>
          <w:lang w:val="es-ES"/>
        </w:rPr>
        <w:t xml:space="preserve">) siguen una estructura visual centralizada, con </w:t>
      </w:r>
      <w:proofErr w:type="spellStart"/>
      <w:r w:rsidRPr="006F295B">
        <w:rPr>
          <w:lang w:val="es-ES"/>
        </w:rPr>
        <w:t>max-width</w:t>
      </w:r>
      <w:proofErr w:type="spellEnd"/>
      <w:r w:rsidRPr="006F295B">
        <w:rPr>
          <w:lang w:val="es-ES"/>
        </w:rPr>
        <w:t xml:space="preserve"> para limitar el ancho y sombra (</w:t>
      </w:r>
      <w:proofErr w:type="spellStart"/>
      <w:r w:rsidRPr="006F295B">
        <w:rPr>
          <w:lang w:val="es-ES"/>
        </w:rPr>
        <w:t>shadow</w:t>
      </w:r>
      <w:proofErr w:type="spellEnd"/>
      <w:r w:rsidRPr="006F295B">
        <w:rPr>
          <w:lang w:val="es-ES"/>
        </w:rPr>
        <w:t>) para dar profundidad.</w:t>
      </w:r>
    </w:p>
    <w:p w:rsidR="006F295B" w:rsidRPr="006F295B" w:rsidRDefault="006F295B" w:rsidP="006F295B">
      <w:pPr>
        <w:numPr>
          <w:ilvl w:val="0"/>
          <w:numId w:val="14"/>
        </w:numPr>
        <w:rPr>
          <w:lang w:val="es-ES"/>
        </w:rPr>
      </w:pPr>
      <w:r w:rsidRPr="006F295B">
        <w:rPr>
          <w:lang w:val="es-ES"/>
        </w:rPr>
        <w:t>Las tarjetas de productos y componentes internos mantienen bordes redondeados, sombras sutiles y márgenes consistentes.</w:t>
      </w:r>
    </w:p>
    <w:p w:rsidR="006F295B" w:rsidRPr="006F295B" w:rsidRDefault="006F295B" w:rsidP="006F295B">
      <w:pPr>
        <w:rPr>
          <w:lang w:val="es-ES"/>
        </w:rPr>
      </w:pPr>
      <w:r w:rsidRPr="006F295B">
        <w:rPr>
          <w:lang w:val="es-ES"/>
        </w:rPr>
        <w:pict>
          <v:rect id="_x0000_i1086" style="width:0;height:1.5pt" o:hralign="center" o:hrstd="t" o:hr="t" fillcolor="#a0a0a0" stroked="f"/>
        </w:pict>
      </w:r>
    </w:p>
    <w:p w:rsidR="006F295B" w:rsidRPr="006F295B" w:rsidRDefault="006F295B" w:rsidP="006F295B">
      <w:pPr>
        <w:pStyle w:val="Ttulo2"/>
        <w:rPr>
          <w:lang w:val="es-ES"/>
        </w:rPr>
      </w:pPr>
      <w:r w:rsidRPr="006F295B">
        <w:rPr>
          <w:lang w:val="es-ES"/>
        </w:rPr>
        <w:t>Diseño responsivo</w:t>
      </w:r>
    </w:p>
    <w:p w:rsidR="006F295B" w:rsidRPr="006F295B" w:rsidRDefault="006F295B" w:rsidP="006F295B">
      <w:pPr>
        <w:numPr>
          <w:ilvl w:val="0"/>
          <w:numId w:val="15"/>
        </w:numPr>
        <w:rPr>
          <w:lang w:val="es-ES"/>
        </w:rPr>
      </w:pPr>
      <w:r w:rsidRPr="006F295B">
        <w:rPr>
          <w:lang w:val="es-ES"/>
        </w:rPr>
        <w:t xml:space="preserve">Todos los </w:t>
      </w:r>
      <w:proofErr w:type="spellStart"/>
      <w:r w:rsidRPr="006F295B">
        <w:rPr>
          <w:lang w:val="es-ES"/>
        </w:rPr>
        <w:t>layouts</w:t>
      </w:r>
      <w:proofErr w:type="spellEnd"/>
      <w:r w:rsidRPr="006F295B">
        <w:rPr>
          <w:lang w:val="es-ES"/>
        </w:rPr>
        <w:t xml:space="preserve"> fueron diseñados con clases como </w:t>
      </w:r>
      <w:proofErr w:type="spellStart"/>
      <w:r w:rsidRPr="006F295B">
        <w:rPr>
          <w:lang w:val="es-ES"/>
        </w:rPr>
        <w:t>container</w:t>
      </w:r>
      <w:proofErr w:type="spellEnd"/>
      <w:r w:rsidRPr="006F295B">
        <w:rPr>
          <w:lang w:val="es-ES"/>
        </w:rPr>
        <w:t xml:space="preserve">, </w:t>
      </w:r>
      <w:proofErr w:type="spellStart"/>
      <w:r w:rsidRPr="006F295B">
        <w:rPr>
          <w:lang w:val="es-ES"/>
        </w:rPr>
        <w:t>row</w:t>
      </w:r>
      <w:proofErr w:type="spellEnd"/>
      <w:r w:rsidRPr="006F295B">
        <w:rPr>
          <w:lang w:val="es-ES"/>
        </w:rPr>
        <w:t xml:space="preserve">, col-md-4, col-md-6, etc., lo que garantiza una experiencia fluida en </w:t>
      </w:r>
      <w:r w:rsidRPr="006F295B">
        <w:rPr>
          <w:b/>
          <w:bCs/>
          <w:lang w:val="es-ES"/>
        </w:rPr>
        <w:t>pantallas grandes y móviles</w:t>
      </w:r>
      <w:r w:rsidRPr="006F295B">
        <w:rPr>
          <w:lang w:val="es-ES"/>
        </w:rPr>
        <w:t>.</w:t>
      </w:r>
    </w:p>
    <w:p w:rsidR="006F295B" w:rsidRPr="006F295B" w:rsidRDefault="006F295B" w:rsidP="006F295B">
      <w:pPr>
        <w:numPr>
          <w:ilvl w:val="0"/>
          <w:numId w:val="15"/>
        </w:numPr>
        <w:rPr>
          <w:lang w:val="es-ES"/>
        </w:rPr>
      </w:pPr>
      <w:r w:rsidRPr="006F295B">
        <w:rPr>
          <w:lang w:val="es-ES"/>
        </w:rPr>
        <w:t xml:space="preserve">Imágenes y tarjetas se ajustan con </w:t>
      </w:r>
      <w:proofErr w:type="spellStart"/>
      <w:r w:rsidRPr="006F295B">
        <w:rPr>
          <w:lang w:val="es-ES"/>
        </w:rPr>
        <w:t>img</w:t>
      </w:r>
      <w:proofErr w:type="spellEnd"/>
      <w:r w:rsidRPr="006F295B">
        <w:rPr>
          <w:lang w:val="es-ES"/>
        </w:rPr>
        <w:t xml:space="preserve">-fluid y </w:t>
      </w:r>
      <w:proofErr w:type="spellStart"/>
      <w:r w:rsidRPr="006F295B">
        <w:rPr>
          <w:lang w:val="es-ES"/>
        </w:rPr>
        <w:t>object-fit</w:t>
      </w:r>
      <w:proofErr w:type="spellEnd"/>
      <w:r w:rsidRPr="006F295B">
        <w:rPr>
          <w:lang w:val="es-ES"/>
        </w:rPr>
        <w:t xml:space="preserve">: </w:t>
      </w:r>
      <w:proofErr w:type="spellStart"/>
      <w:r w:rsidRPr="006F295B">
        <w:rPr>
          <w:lang w:val="es-ES"/>
        </w:rPr>
        <w:t>cover</w:t>
      </w:r>
      <w:proofErr w:type="spellEnd"/>
      <w:r w:rsidRPr="006F295B">
        <w:rPr>
          <w:lang w:val="es-ES"/>
        </w:rPr>
        <w:t xml:space="preserve"> para evitar distorsión.</w:t>
      </w:r>
    </w:p>
    <w:p w:rsidR="006F295B" w:rsidRPr="006F295B" w:rsidRDefault="006F295B" w:rsidP="006F295B">
      <w:pPr>
        <w:numPr>
          <w:ilvl w:val="0"/>
          <w:numId w:val="15"/>
        </w:numPr>
        <w:rPr>
          <w:lang w:val="es-ES"/>
        </w:rPr>
      </w:pPr>
      <w:r w:rsidRPr="006F295B">
        <w:rPr>
          <w:lang w:val="es-ES"/>
        </w:rPr>
        <w:t>Formularios y botones usan clases como w-100, d-</w:t>
      </w:r>
      <w:proofErr w:type="spellStart"/>
      <w:r w:rsidRPr="006F295B">
        <w:rPr>
          <w:lang w:val="es-ES"/>
        </w:rPr>
        <w:t>grid</w:t>
      </w:r>
      <w:proofErr w:type="spellEnd"/>
      <w:r w:rsidRPr="006F295B">
        <w:rPr>
          <w:lang w:val="es-ES"/>
        </w:rPr>
        <w:t>, y vh-100 para una correcta alineación vertical y horizontal sin importar el dispositivo.</w:t>
      </w:r>
    </w:p>
    <w:p w:rsidR="006F295B" w:rsidRPr="006F295B" w:rsidRDefault="006F295B" w:rsidP="006F295B">
      <w:pPr>
        <w:rPr>
          <w:lang w:val="es-ES"/>
        </w:rPr>
      </w:pPr>
      <w:r w:rsidRPr="006F295B">
        <w:rPr>
          <w:lang w:val="es-ES"/>
        </w:rPr>
        <w:pict>
          <v:rect id="_x0000_i1087" style="width:0;height:1.5pt" o:hralign="center" o:hrstd="t" o:hr="t" fillcolor="#a0a0a0" stroked="f"/>
        </w:pict>
      </w:r>
    </w:p>
    <w:p w:rsidR="006F295B" w:rsidRPr="006F295B" w:rsidRDefault="006F295B" w:rsidP="006F295B">
      <w:pPr>
        <w:pStyle w:val="Ttulo2"/>
        <w:rPr>
          <w:lang w:val="es-ES"/>
        </w:rPr>
      </w:pPr>
      <w:r w:rsidRPr="006F295B">
        <w:rPr>
          <w:lang w:val="es-ES"/>
        </w:rPr>
        <w:t>Diseño por vista</w:t>
      </w:r>
    </w:p>
    <w:p w:rsidR="006F295B" w:rsidRPr="006F295B" w:rsidRDefault="006F295B" w:rsidP="006F295B">
      <w:pPr>
        <w:ind w:left="360"/>
        <w:rPr>
          <w:b/>
          <w:bCs/>
          <w:lang w:val="es-ES"/>
        </w:rPr>
      </w:pPr>
      <w:r w:rsidRPr="006F295B">
        <w:rPr>
          <w:b/>
          <w:bCs/>
          <w:lang w:val="es-ES"/>
        </w:rPr>
        <w:t xml:space="preserve">Pantalla de </w:t>
      </w:r>
      <w:proofErr w:type="spellStart"/>
      <w:r w:rsidRPr="006F295B">
        <w:rPr>
          <w:b/>
          <w:bCs/>
          <w:lang w:val="es-ES"/>
        </w:rPr>
        <w:t>Login</w:t>
      </w:r>
      <w:proofErr w:type="spellEnd"/>
      <w:r w:rsidRPr="006F295B">
        <w:rPr>
          <w:b/>
          <w:bCs/>
          <w:lang w:val="es-ES"/>
        </w:rPr>
        <w:t xml:space="preserve"> y Registro</w:t>
      </w:r>
    </w:p>
    <w:p w:rsidR="006F295B" w:rsidRPr="006F295B" w:rsidRDefault="006F295B" w:rsidP="006F295B">
      <w:pPr>
        <w:numPr>
          <w:ilvl w:val="0"/>
          <w:numId w:val="16"/>
        </w:numPr>
        <w:tabs>
          <w:tab w:val="num" w:pos="720"/>
        </w:tabs>
        <w:rPr>
          <w:lang w:val="es-ES"/>
        </w:rPr>
      </w:pPr>
      <w:r w:rsidRPr="006F295B">
        <w:rPr>
          <w:lang w:val="es-ES"/>
        </w:rPr>
        <w:t>Fondo azul institucional con el formulario centrado y tarjeta blanca.</w:t>
      </w:r>
    </w:p>
    <w:p w:rsidR="006F295B" w:rsidRPr="006F295B" w:rsidRDefault="006F295B" w:rsidP="006F295B">
      <w:pPr>
        <w:numPr>
          <w:ilvl w:val="0"/>
          <w:numId w:val="16"/>
        </w:numPr>
        <w:tabs>
          <w:tab w:val="num" w:pos="720"/>
        </w:tabs>
        <w:rPr>
          <w:lang w:val="es-ES"/>
        </w:rPr>
      </w:pPr>
      <w:r w:rsidRPr="006F295B">
        <w:rPr>
          <w:lang w:val="es-ES"/>
        </w:rPr>
        <w:t>Inputs con validación visual (</w:t>
      </w:r>
      <w:proofErr w:type="spellStart"/>
      <w:r w:rsidRPr="006F295B">
        <w:rPr>
          <w:lang w:val="es-ES"/>
        </w:rPr>
        <w:t>is-valid</w:t>
      </w:r>
      <w:proofErr w:type="spellEnd"/>
      <w:r w:rsidRPr="006F295B">
        <w:rPr>
          <w:lang w:val="es-ES"/>
        </w:rPr>
        <w:t xml:space="preserve">, </w:t>
      </w:r>
      <w:proofErr w:type="spellStart"/>
      <w:r w:rsidRPr="006F295B">
        <w:rPr>
          <w:lang w:val="es-ES"/>
        </w:rPr>
        <w:t>is-invalid</w:t>
      </w:r>
      <w:proofErr w:type="spellEnd"/>
      <w:r w:rsidRPr="006F295B">
        <w:rPr>
          <w:lang w:val="es-ES"/>
        </w:rPr>
        <w:t>).</w:t>
      </w:r>
    </w:p>
    <w:p w:rsidR="006F295B" w:rsidRPr="006F295B" w:rsidRDefault="006F295B" w:rsidP="006F295B">
      <w:pPr>
        <w:numPr>
          <w:ilvl w:val="0"/>
          <w:numId w:val="16"/>
        </w:numPr>
        <w:tabs>
          <w:tab w:val="num" w:pos="720"/>
        </w:tabs>
        <w:rPr>
          <w:lang w:val="es-ES"/>
        </w:rPr>
      </w:pPr>
      <w:r w:rsidRPr="006F295B">
        <w:rPr>
          <w:lang w:val="es-ES"/>
        </w:rPr>
        <w:t>Botones accesibles y bien espaciados.</w:t>
      </w:r>
    </w:p>
    <w:p w:rsidR="006F295B" w:rsidRPr="006F295B" w:rsidRDefault="006F295B" w:rsidP="006F295B">
      <w:pPr>
        <w:ind w:left="360"/>
        <w:rPr>
          <w:b/>
          <w:bCs/>
          <w:lang w:val="es-ES"/>
        </w:rPr>
      </w:pPr>
      <w:r w:rsidRPr="006F295B">
        <w:rPr>
          <w:b/>
          <w:bCs/>
          <w:lang w:val="es-ES"/>
        </w:rPr>
        <w:t>Lista de productos</w:t>
      </w:r>
    </w:p>
    <w:p w:rsidR="006F295B" w:rsidRPr="006F295B" w:rsidRDefault="006F295B" w:rsidP="006F295B">
      <w:pPr>
        <w:numPr>
          <w:ilvl w:val="0"/>
          <w:numId w:val="17"/>
        </w:numPr>
        <w:tabs>
          <w:tab w:val="num" w:pos="720"/>
        </w:tabs>
        <w:rPr>
          <w:lang w:val="es-ES"/>
        </w:rPr>
      </w:pPr>
      <w:r w:rsidRPr="006F295B">
        <w:rPr>
          <w:lang w:val="es-ES"/>
        </w:rPr>
        <w:t>Cada producto se muestra en una tarjeta blanca con imagen, nombre, descripción y botón de acción.</w:t>
      </w:r>
    </w:p>
    <w:p w:rsidR="006F295B" w:rsidRPr="006F295B" w:rsidRDefault="006F295B" w:rsidP="006F295B">
      <w:pPr>
        <w:numPr>
          <w:ilvl w:val="0"/>
          <w:numId w:val="17"/>
        </w:numPr>
        <w:tabs>
          <w:tab w:val="num" w:pos="720"/>
        </w:tabs>
        <w:rPr>
          <w:lang w:val="es-ES"/>
        </w:rPr>
      </w:pPr>
      <w:r w:rsidRPr="006F295B">
        <w:rPr>
          <w:lang w:val="es-ES"/>
        </w:rPr>
        <w:t>Imágenes recortadas uniformemente para mantener armonía visual.</w:t>
      </w:r>
    </w:p>
    <w:p w:rsidR="006F295B" w:rsidRPr="006F295B" w:rsidRDefault="006F295B" w:rsidP="006F295B">
      <w:pPr>
        <w:ind w:left="360"/>
        <w:rPr>
          <w:b/>
          <w:bCs/>
          <w:lang w:val="es-ES"/>
        </w:rPr>
      </w:pPr>
      <w:r w:rsidRPr="006F295B">
        <w:rPr>
          <w:b/>
          <w:bCs/>
          <w:lang w:val="es-ES"/>
        </w:rPr>
        <w:t xml:space="preserve">Carrito y </w:t>
      </w:r>
      <w:proofErr w:type="spellStart"/>
      <w:r w:rsidRPr="006F295B">
        <w:rPr>
          <w:b/>
          <w:bCs/>
          <w:lang w:val="es-ES"/>
        </w:rPr>
        <w:t>Checkout</w:t>
      </w:r>
      <w:proofErr w:type="spellEnd"/>
    </w:p>
    <w:p w:rsidR="006F295B" w:rsidRPr="006F295B" w:rsidRDefault="006F295B" w:rsidP="006F295B">
      <w:pPr>
        <w:numPr>
          <w:ilvl w:val="0"/>
          <w:numId w:val="18"/>
        </w:numPr>
        <w:rPr>
          <w:lang w:val="es-ES"/>
        </w:rPr>
      </w:pPr>
      <w:r w:rsidRPr="006F295B">
        <w:rPr>
          <w:lang w:val="es-ES"/>
        </w:rPr>
        <w:t>Tabla con botones para sumar/restar productos.</w:t>
      </w:r>
    </w:p>
    <w:p w:rsidR="006F295B" w:rsidRPr="006F295B" w:rsidRDefault="006F295B" w:rsidP="006F295B">
      <w:pPr>
        <w:numPr>
          <w:ilvl w:val="0"/>
          <w:numId w:val="18"/>
        </w:numPr>
        <w:rPr>
          <w:lang w:val="es-ES"/>
        </w:rPr>
      </w:pPr>
      <w:proofErr w:type="spellStart"/>
      <w:r w:rsidRPr="006F295B">
        <w:rPr>
          <w:lang w:val="es-ES"/>
        </w:rPr>
        <w:t>Checkout</w:t>
      </w:r>
      <w:proofErr w:type="spellEnd"/>
      <w:r w:rsidRPr="006F295B">
        <w:rPr>
          <w:lang w:val="es-ES"/>
        </w:rPr>
        <w:t xml:space="preserve"> con diseño limpio, donde el usuario introduce su dirección de forma manual.</w:t>
      </w:r>
    </w:p>
    <w:p w:rsidR="006F295B" w:rsidRPr="006F295B" w:rsidRDefault="006F295B" w:rsidP="006F295B">
      <w:pPr>
        <w:numPr>
          <w:ilvl w:val="0"/>
          <w:numId w:val="18"/>
        </w:numPr>
        <w:rPr>
          <w:lang w:val="es-ES"/>
        </w:rPr>
      </w:pPr>
      <w:r w:rsidRPr="006F295B">
        <w:rPr>
          <w:lang w:val="es-ES"/>
        </w:rPr>
        <w:t>Botones grandes y accesibles para confirmar el pedido o vaciar el carrito.</w:t>
      </w:r>
    </w:p>
    <w:p w:rsidR="006F295B" w:rsidRPr="006F295B" w:rsidRDefault="006F295B" w:rsidP="006F295B">
      <w:pPr>
        <w:ind w:left="360"/>
        <w:rPr>
          <w:b/>
          <w:bCs/>
          <w:lang w:val="es-ES"/>
        </w:rPr>
      </w:pPr>
      <w:r w:rsidRPr="006F295B">
        <w:rPr>
          <w:b/>
          <w:bCs/>
          <w:lang w:val="es-ES"/>
        </w:rPr>
        <w:t>Detalle del producto</w:t>
      </w:r>
    </w:p>
    <w:p w:rsidR="006F295B" w:rsidRPr="006F295B" w:rsidRDefault="006F295B" w:rsidP="006F295B">
      <w:pPr>
        <w:numPr>
          <w:ilvl w:val="0"/>
          <w:numId w:val="19"/>
        </w:numPr>
        <w:tabs>
          <w:tab w:val="clear" w:pos="1080"/>
          <w:tab w:val="num" w:pos="720"/>
        </w:tabs>
        <w:rPr>
          <w:lang w:val="es-ES"/>
        </w:rPr>
      </w:pPr>
      <w:r w:rsidRPr="006F295B">
        <w:rPr>
          <w:lang w:val="es-ES"/>
        </w:rPr>
        <w:t>Imagen grande del producto a la izquierda, y descripción detallada a la derecha.</w:t>
      </w:r>
    </w:p>
    <w:p w:rsidR="006F295B" w:rsidRPr="006F295B" w:rsidRDefault="006F295B" w:rsidP="006F295B">
      <w:pPr>
        <w:numPr>
          <w:ilvl w:val="0"/>
          <w:numId w:val="19"/>
        </w:numPr>
        <w:tabs>
          <w:tab w:val="clear" w:pos="1080"/>
          <w:tab w:val="num" w:pos="720"/>
        </w:tabs>
        <w:rPr>
          <w:lang w:val="es-ES"/>
        </w:rPr>
      </w:pPr>
      <w:r w:rsidRPr="006F295B">
        <w:rPr>
          <w:lang w:val="es-ES"/>
        </w:rPr>
        <w:lastRenderedPageBreak/>
        <w:t>Botón para “Agregar al carrito” y otro para volver a la lista de productos.</w:t>
      </w:r>
    </w:p>
    <w:p w:rsidR="006F295B" w:rsidRPr="006F295B" w:rsidRDefault="006F295B" w:rsidP="006F295B">
      <w:pPr>
        <w:pStyle w:val="Ttulo2"/>
        <w:rPr>
          <w:lang w:val="es-ES"/>
        </w:rPr>
      </w:pPr>
      <w:r w:rsidRPr="006F295B">
        <w:rPr>
          <w:lang w:val="es-ES"/>
        </w:rPr>
        <w:t>Accesibilidad y experiencia de usuario</w:t>
      </w:r>
    </w:p>
    <w:p w:rsidR="006F295B" w:rsidRPr="006F295B" w:rsidRDefault="006F295B" w:rsidP="006F295B">
      <w:pPr>
        <w:numPr>
          <w:ilvl w:val="0"/>
          <w:numId w:val="20"/>
        </w:numPr>
        <w:rPr>
          <w:lang w:val="es-ES"/>
        </w:rPr>
      </w:pPr>
      <w:r w:rsidRPr="006F295B">
        <w:rPr>
          <w:lang w:val="es-ES"/>
        </w:rPr>
        <w:t xml:space="preserve">Se utilizaron etiquetas </w:t>
      </w:r>
      <w:proofErr w:type="spellStart"/>
      <w:r w:rsidRPr="006F295B">
        <w:rPr>
          <w:lang w:val="es-ES"/>
        </w:rPr>
        <w:t>label</w:t>
      </w:r>
      <w:proofErr w:type="spellEnd"/>
      <w:r w:rsidRPr="006F295B">
        <w:rPr>
          <w:lang w:val="es-ES"/>
        </w:rPr>
        <w:t xml:space="preserve"> correctamente asociadas a sus respectivos campos input.</w:t>
      </w:r>
    </w:p>
    <w:p w:rsidR="006F295B" w:rsidRPr="006F295B" w:rsidRDefault="006F295B" w:rsidP="006F295B">
      <w:pPr>
        <w:numPr>
          <w:ilvl w:val="0"/>
          <w:numId w:val="20"/>
        </w:numPr>
        <w:rPr>
          <w:lang w:val="es-ES"/>
        </w:rPr>
      </w:pPr>
      <w:r w:rsidRPr="006F295B">
        <w:rPr>
          <w:lang w:val="es-ES"/>
        </w:rPr>
        <w:t>Contraste suficiente entre texto y fondo para asegurar legibilidad.</w:t>
      </w:r>
    </w:p>
    <w:p w:rsidR="00DF0686" w:rsidRPr="006F295B" w:rsidRDefault="006F295B" w:rsidP="006F295B">
      <w:pPr>
        <w:numPr>
          <w:ilvl w:val="0"/>
          <w:numId w:val="20"/>
        </w:numPr>
        <w:rPr>
          <w:lang w:val="es-ES"/>
        </w:rPr>
      </w:pPr>
      <w:r w:rsidRPr="006F295B">
        <w:rPr>
          <w:lang w:val="es-ES"/>
        </w:rPr>
        <w:t>Botones e inputs de tamaño adecuado para dispositivos táctiles.</w:t>
      </w:r>
    </w:p>
    <w:sectPr w:rsidR="00DF0686" w:rsidRPr="006F29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F508B"/>
    <w:multiLevelType w:val="multilevel"/>
    <w:tmpl w:val="569E7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A4F98"/>
    <w:multiLevelType w:val="multilevel"/>
    <w:tmpl w:val="7A58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219BB"/>
    <w:multiLevelType w:val="multilevel"/>
    <w:tmpl w:val="B852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3F1AEE"/>
    <w:multiLevelType w:val="multilevel"/>
    <w:tmpl w:val="AEA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7B56C9"/>
    <w:multiLevelType w:val="multilevel"/>
    <w:tmpl w:val="590212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655E84"/>
    <w:multiLevelType w:val="multilevel"/>
    <w:tmpl w:val="72B40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41116"/>
    <w:multiLevelType w:val="multilevel"/>
    <w:tmpl w:val="56A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444EC3"/>
    <w:multiLevelType w:val="multilevel"/>
    <w:tmpl w:val="BAD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8117C"/>
    <w:multiLevelType w:val="multilevel"/>
    <w:tmpl w:val="EE4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B57CF"/>
    <w:multiLevelType w:val="multilevel"/>
    <w:tmpl w:val="E17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D173B"/>
    <w:multiLevelType w:val="multilevel"/>
    <w:tmpl w:val="C3702D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17"/>
  </w:num>
  <w:num w:numId="13">
    <w:abstractNumId w:val="16"/>
  </w:num>
  <w:num w:numId="14">
    <w:abstractNumId w:val="15"/>
  </w:num>
  <w:num w:numId="15">
    <w:abstractNumId w:val="12"/>
  </w:num>
  <w:num w:numId="16">
    <w:abstractNumId w:val="13"/>
  </w:num>
  <w:num w:numId="17">
    <w:abstractNumId w:val="9"/>
  </w:num>
  <w:num w:numId="18">
    <w:abstractNumId w:val="19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95B"/>
    <w:rsid w:val="009F2507"/>
    <w:rsid w:val="00AA1D8D"/>
    <w:rsid w:val="00B47730"/>
    <w:rsid w:val="00CB0664"/>
    <w:rsid w:val="00DF06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3994CE"/>
  <w14:defaultImageDpi w14:val="300"/>
  <w15:docId w15:val="{55E76D8B-E8B8-4003-838C-3D234F95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507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98C1BB-5592-4B24-9491-AD864881A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1554</Words>
  <Characters>8550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2025-07-18T21:05:00Z</dcterms:created>
  <dcterms:modified xsi:type="dcterms:W3CDTF">2025-07-18T21:05:00Z</dcterms:modified>
  <cp:category/>
</cp:coreProperties>
</file>