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FD14E" w14:textId="77777777" w:rsidR="008F7E4D" w:rsidRDefault="008F7E4D" w:rsidP="008F7E4D">
      <w:pPr>
        <w:spacing w:after="0"/>
        <w:jc w:val="center"/>
        <w:rPr>
          <w:b/>
          <w:bCs/>
          <w:noProof/>
          <w:sz w:val="24"/>
          <w:szCs w:val="24"/>
        </w:rPr>
      </w:pPr>
      <w:r w:rsidRPr="006B1850">
        <w:rPr>
          <w:b/>
          <w:bCs/>
          <w:noProof/>
          <w:sz w:val="24"/>
          <w:szCs w:val="24"/>
        </w:rPr>
        <w:drawing>
          <wp:anchor distT="0" distB="0" distL="114300" distR="114300" simplePos="0" relativeHeight="251659264" behindDoc="1" locked="0" layoutInCell="1" allowOverlap="1" wp14:anchorId="4D881370" wp14:editId="7014C9DA">
            <wp:simplePos x="0" y="0"/>
            <wp:positionH relativeFrom="margin">
              <wp:posOffset>-1073785</wp:posOffset>
            </wp:positionH>
            <wp:positionV relativeFrom="paragraph">
              <wp:posOffset>-900828</wp:posOffset>
            </wp:positionV>
            <wp:extent cx="1885714" cy="2047619"/>
            <wp:effectExtent l="0" t="0" r="635" b="0"/>
            <wp:wrapNone/>
            <wp:docPr id="683753518"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53518" name="Imagen 1" descr="Imagen que contiene dibujo, alimento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885714" cy="2047619"/>
                    </a:xfrm>
                    <a:prstGeom prst="rect">
                      <a:avLst/>
                    </a:prstGeom>
                  </pic:spPr>
                </pic:pic>
              </a:graphicData>
            </a:graphic>
          </wp:anchor>
        </w:drawing>
      </w:r>
      <w:r>
        <w:rPr>
          <w:b/>
          <w:bCs/>
          <w:noProof/>
          <w:sz w:val="24"/>
          <w:szCs w:val="24"/>
        </w:rPr>
        <w:t xml:space="preserve">  </w:t>
      </w:r>
    </w:p>
    <w:p w14:paraId="5D5D6A96" w14:textId="77777777" w:rsidR="008F7E4D" w:rsidRDefault="008F7E4D" w:rsidP="008F7E4D">
      <w:pPr>
        <w:spacing w:after="0"/>
        <w:jc w:val="center"/>
        <w:rPr>
          <w:b/>
          <w:bCs/>
          <w:noProof/>
          <w:sz w:val="24"/>
          <w:szCs w:val="24"/>
        </w:rPr>
      </w:pPr>
      <w:r>
        <w:rPr>
          <w:b/>
          <w:bCs/>
          <w:noProof/>
          <w:sz w:val="24"/>
          <w:szCs w:val="24"/>
        </w:rPr>
        <w:t xml:space="preserve"> </w:t>
      </w:r>
      <w:r w:rsidRPr="006B1850">
        <w:rPr>
          <w:b/>
          <w:bCs/>
          <w:noProof/>
          <w:sz w:val="24"/>
          <w:szCs w:val="24"/>
        </w:rPr>
        <w:t xml:space="preserve">TECNOLÓGICO NACIONAL DE MÉXICO </w:t>
      </w:r>
    </w:p>
    <w:p w14:paraId="63CEE0BF" w14:textId="77777777" w:rsidR="008F7E4D" w:rsidRPr="006B1850" w:rsidRDefault="008F7E4D" w:rsidP="008F7E4D">
      <w:pPr>
        <w:spacing w:after="0"/>
        <w:jc w:val="center"/>
        <w:rPr>
          <w:b/>
          <w:bCs/>
          <w:noProof/>
        </w:rPr>
      </w:pPr>
      <w:r w:rsidRPr="006B1850">
        <w:rPr>
          <w:b/>
          <w:bCs/>
          <w:noProof/>
          <w:sz w:val="24"/>
          <w:szCs w:val="24"/>
        </w:rPr>
        <w:t>CAMPUS CULIACÁN</w:t>
      </w:r>
    </w:p>
    <w:p w14:paraId="1290DA94" w14:textId="77777777" w:rsidR="008F7E4D" w:rsidRDefault="008F7E4D" w:rsidP="008F7E4D">
      <w:pPr>
        <w:spacing w:after="0"/>
      </w:pPr>
    </w:p>
    <w:p w14:paraId="5A1E156A" w14:textId="77777777" w:rsidR="008F7E4D" w:rsidRDefault="008F7E4D" w:rsidP="008F7E4D">
      <w:pPr>
        <w:spacing w:after="0"/>
      </w:pPr>
    </w:p>
    <w:p w14:paraId="4F285F72" w14:textId="77777777" w:rsidR="008F7E4D" w:rsidRDefault="008F7E4D" w:rsidP="008F7E4D">
      <w:pPr>
        <w:spacing w:after="0"/>
      </w:pPr>
    </w:p>
    <w:p w14:paraId="5AE26D62" w14:textId="77777777" w:rsidR="008F7E4D" w:rsidRDefault="008F7E4D" w:rsidP="008F7E4D">
      <w:pPr>
        <w:spacing w:after="0"/>
      </w:pPr>
    </w:p>
    <w:p w14:paraId="55E2FE6D" w14:textId="77777777" w:rsidR="00B47D9E" w:rsidRDefault="00B47D9E" w:rsidP="008F7E4D">
      <w:pPr>
        <w:spacing w:after="0"/>
      </w:pPr>
    </w:p>
    <w:p w14:paraId="3B8B21B1" w14:textId="2E3FC7A5" w:rsidR="008F7E4D" w:rsidRPr="005B7224" w:rsidRDefault="00B47D9E" w:rsidP="008F7E4D">
      <w:pPr>
        <w:pBdr>
          <w:top w:val="single" w:sz="58" w:space="0" w:color="F4B29B"/>
          <w:bottom w:val="single" w:sz="58" w:space="0" w:color="918485"/>
        </w:pBdr>
        <w:shd w:val="clear" w:color="auto" w:fill="2F5496"/>
        <w:spacing w:after="0"/>
        <w:ind w:right="49"/>
        <w:jc w:val="center"/>
      </w:pPr>
      <w:r w:rsidRPr="00B47D9E">
        <w:rPr>
          <w:rFonts w:ascii="Comic Sans MS" w:eastAsia="Comic Sans MS" w:hAnsi="Comic Sans MS" w:cs="Comic Sans MS"/>
          <w:color w:val="FFFFFF"/>
          <w:sz w:val="80"/>
        </w:rPr>
        <w:t xml:space="preserve">Historia de la </w:t>
      </w:r>
      <w:r>
        <w:rPr>
          <w:rFonts w:ascii="Comic Sans MS" w:eastAsia="Comic Sans MS" w:hAnsi="Comic Sans MS" w:cs="Comic Sans MS"/>
          <w:color w:val="FFFFFF"/>
          <w:sz w:val="80"/>
        </w:rPr>
        <w:t>IA</w:t>
      </w:r>
    </w:p>
    <w:p w14:paraId="4E0B0D7F" w14:textId="00478F71" w:rsidR="00B47D9E" w:rsidRDefault="008F7E4D" w:rsidP="00B47D9E">
      <w:pPr>
        <w:spacing w:after="349"/>
        <w:rPr>
          <w:rFonts w:ascii="Calibri" w:eastAsia="Calibri" w:hAnsi="Calibri" w:cs="Calibri"/>
        </w:rPr>
      </w:pPr>
      <w:r>
        <w:rPr>
          <w:rFonts w:ascii="Arial" w:eastAsia="Arial" w:hAnsi="Arial" w:cs="Arial"/>
          <w:sz w:val="24"/>
        </w:rPr>
        <w:t xml:space="preserve"> </w:t>
      </w:r>
      <w:r>
        <w:rPr>
          <w:rFonts w:ascii="Perpetua" w:eastAsia="Perpetua" w:hAnsi="Perpetua" w:cs="Perpetua"/>
          <w:sz w:val="8"/>
        </w:rPr>
        <w:t xml:space="preserve"> </w:t>
      </w:r>
      <w:r>
        <w:rPr>
          <w:rFonts w:ascii="Perpetua" w:eastAsia="Perpetua" w:hAnsi="Perpetua" w:cs="Perpetua"/>
          <w:sz w:val="12"/>
          <w:vertAlign w:val="subscript"/>
        </w:rPr>
        <w:t xml:space="preserve"> </w:t>
      </w:r>
      <w:r>
        <w:rPr>
          <w:rFonts w:ascii="Perpetua" w:eastAsia="Perpetua" w:hAnsi="Perpetua" w:cs="Perpetua"/>
          <w:sz w:val="12"/>
          <w:vertAlign w:val="subscript"/>
        </w:rPr>
        <w:tab/>
      </w:r>
      <w:r>
        <w:rPr>
          <w:rFonts w:ascii="Arial" w:eastAsia="Arial" w:hAnsi="Arial" w:cs="Arial"/>
          <w:sz w:val="24"/>
        </w:rPr>
        <w:t xml:space="preserve"> </w:t>
      </w:r>
      <w:r>
        <w:rPr>
          <w:rFonts w:ascii="Calibri" w:eastAsia="Calibri" w:hAnsi="Calibri" w:cs="Calibri"/>
        </w:rPr>
        <w:t xml:space="preserve"> </w:t>
      </w:r>
    </w:p>
    <w:p w14:paraId="17A4F9E0" w14:textId="77777777" w:rsidR="00B47D9E" w:rsidRPr="00B47D9E" w:rsidRDefault="00B47D9E" w:rsidP="00B47D9E">
      <w:pPr>
        <w:spacing w:after="349"/>
      </w:pPr>
    </w:p>
    <w:p w14:paraId="40F50DC8" w14:textId="65F0481A" w:rsidR="008F7E4D" w:rsidRDefault="008F7E4D" w:rsidP="008F7E4D">
      <w:pPr>
        <w:pStyle w:val="Ttulo1"/>
        <w:ind w:right="49"/>
        <w:jc w:val="center"/>
        <w:rPr>
          <w:rFonts w:ascii="Comic Sans MS" w:hAnsi="Comic Sans MS"/>
          <w:b/>
          <w:bCs/>
          <w:color w:val="auto"/>
        </w:rPr>
      </w:pPr>
      <w:r w:rsidRPr="008F7E4D">
        <w:rPr>
          <w:rFonts w:ascii="Comic Sans MS" w:hAnsi="Comic Sans MS"/>
          <w:b/>
          <w:bCs/>
          <w:color w:val="auto"/>
        </w:rPr>
        <w:t>Ingeniería en Sistemas Computacionales</w:t>
      </w:r>
    </w:p>
    <w:p w14:paraId="17C72B70" w14:textId="77777777" w:rsidR="00643D81" w:rsidRPr="00643D81" w:rsidRDefault="00643D81" w:rsidP="00643D81"/>
    <w:p w14:paraId="3B88BB6D" w14:textId="61410438" w:rsidR="008F7E4D" w:rsidRDefault="008F7E4D" w:rsidP="008F7E4D">
      <w:pPr>
        <w:pStyle w:val="Ttulo1"/>
        <w:ind w:right="49"/>
        <w:jc w:val="center"/>
        <w:rPr>
          <w:rFonts w:ascii="Comic Sans MS" w:hAnsi="Comic Sans MS"/>
          <w:b/>
          <w:bCs/>
          <w:color w:val="auto"/>
        </w:rPr>
      </w:pPr>
      <w:r w:rsidRPr="008F7E4D">
        <w:rPr>
          <w:rFonts w:ascii="Comic Sans MS" w:hAnsi="Comic Sans MS"/>
          <w:b/>
          <w:bCs/>
          <w:color w:val="auto"/>
        </w:rPr>
        <w:t xml:space="preserve">Grupo: </w:t>
      </w:r>
      <w:r w:rsidR="00B47D9E">
        <w:rPr>
          <w:rFonts w:ascii="Comic Sans MS" w:hAnsi="Comic Sans MS"/>
          <w:b/>
          <w:bCs/>
          <w:color w:val="auto"/>
        </w:rPr>
        <w:t>09</w:t>
      </w:r>
      <w:r w:rsidRPr="008F7E4D">
        <w:rPr>
          <w:rFonts w:ascii="Comic Sans MS" w:hAnsi="Comic Sans MS"/>
          <w:b/>
          <w:bCs/>
          <w:color w:val="auto"/>
        </w:rPr>
        <w:t>:00-</w:t>
      </w:r>
      <w:r w:rsidR="00643D81">
        <w:rPr>
          <w:rFonts w:ascii="Comic Sans MS" w:hAnsi="Comic Sans MS"/>
          <w:b/>
          <w:bCs/>
          <w:color w:val="auto"/>
        </w:rPr>
        <w:t>1</w:t>
      </w:r>
      <w:r w:rsidR="00B47D9E">
        <w:rPr>
          <w:rFonts w:ascii="Comic Sans MS" w:hAnsi="Comic Sans MS"/>
          <w:b/>
          <w:bCs/>
          <w:color w:val="auto"/>
        </w:rPr>
        <w:t>0</w:t>
      </w:r>
      <w:r w:rsidRPr="008F7E4D">
        <w:rPr>
          <w:rFonts w:ascii="Comic Sans MS" w:hAnsi="Comic Sans MS"/>
          <w:b/>
          <w:bCs/>
          <w:color w:val="auto"/>
        </w:rPr>
        <w:t>:00</w:t>
      </w:r>
    </w:p>
    <w:p w14:paraId="226D5F1F" w14:textId="77777777" w:rsidR="00643D81" w:rsidRPr="00643D81" w:rsidRDefault="00643D81" w:rsidP="00643D81"/>
    <w:p w14:paraId="2A24EEF7" w14:textId="77777777" w:rsidR="00B47D9E" w:rsidRDefault="008F7E4D" w:rsidP="00643D81">
      <w:pPr>
        <w:pStyle w:val="Ttulo1"/>
        <w:ind w:right="49"/>
        <w:jc w:val="center"/>
      </w:pPr>
      <w:r w:rsidRPr="008F7E4D">
        <w:rPr>
          <w:rFonts w:ascii="Comic Sans MS" w:hAnsi="Comic Sans MS"/>
          <w:b/>
          <w:bCs/>
          <w:color w:val="auto"/>
        </w:rPr>
        <w:t>Cazarez Ibarra</w:t>
      </w:r>
      <w:r>
        <w:rPr>
          <w:rFonts w:ascii="Comic Sans MS" w:hAnsi="Comic Sans MS"/>
          <w:b/>
          <w:bCs/>
          <w:color w:val="auto"/>
        </w:rPr>
        <w:t xml:space="preserve"> </w:t>
      </w:r>
      <w:r w:rsidRPr="008F7E4D">
        <w:rPr>
          <w:rFonts w:ascii="Comic Sans MS" w:hAnsi="Comic Sans MS"/>
          <w:b/>
          <w:bCs/>
          <w:color w:val="auto"/>
        </w:rPr>
        <w:t>Francisco Javier</w:t>
      </w:r>
      <w:r w:rsidR="00B47D9E" w:rsidRPr="00B47D9E">
        <w:t xml:space="preserve"> </w:t>
      </w:r>
    </w:p>
    <w:p w14:paraId="2C8887D3" w14:textId="77777777" w:rsidR="00643D81" w:rsidRPr="00643D81" w:rsidRDefault="00643D81" w:rsidP="00643D81"/>
    <w:p w14:paraId="1A8C2AC1" w14:textId="30D45B98" w:rsidR="008F7E4D" w:rsidRDefault="008F7E4D" w:rsidP="008F7E4D">
      <w:pPr>
        <w:pStyle w:val="Ttulo1"/>
        <w:ind w:right="49"/>
        <w:jc w:val="center"/>
        <w:rPr>
          <w:rFonts w:ascii="Comic Sans MS" w:hAnsi="Comic Sans MS"/>
          <w:b/>
          <w:bCs/>
          <w:color w:val="auto"/>
        </w:rPr>
      </w:pPr>
      <w:r w:rsidRPr="008F7E4D">
        <w:rPr>
          <w:rFonts w:ascii="Comic Sans MS" w:hAnsi="Comic Sans MS"/>
          <w:b/>
          <w:bCs/>
          <w:color w:val="auto"/>
        </w:rPr>
        <w:t xml:space="preserve">Profesor: </w:t>
      </w:r>
      <w:r w:rsidR="005E7AF0" w:rsidRPr="008F7E4D">
        <w:rPr>
          <w:rFonts w:ascii="Comic Sans MS" w:hAnsi="Comic Sans MS"/>
          <w:b/>
          <w:bCs/>
          <w:color w:val="auto"/>
        </w:rPr>
        <w:t xml:space="preserve">Zuriel </w:t>
      </w:r>
      <w:proofErr w:type="spellStart"/>
      <w:r w:rsidR="005E7AF0" w:rsidRPr="008F7E4D">
        <w:rPr>
          <w:rFonts w:ascii="Comic Sans MS" w:hAnsi="Comic Sans MS"/>
          <w:b/>
          <w:bCs/>
          <w:color w:val="auto"/>
        </w:rPr>
        <w:t>Dathan</w:t>
      </w:r>
      <w:proofErr w:type="spellEnd"/>
      <w:r w:rsidR="005E7AF0" w:rsidRPr="008F7E4D">
        <w:rPr>
          <w:rFonts w:ascii="Comic Sans MS" w:hAnsi="Comic Sans MS"/>
          <w:b/>
          <w:bCs/>
          <w:color w:val="auto"/>
        </w:rPr>
        <w:t xml:space="preserve"> Mora </w:t>
      </w:r>
      <w:proofErr w:type="spellStart"/>
      <w:r w:rsidR="005E7AF0" w:rsidRPr="008F7E4D">
        <w:rPr>
          <w:rFonts w:ascii="Comic Sans MS" w:hAnsi="Comic Sans MS"/>
          <w:b/>
          <w:bCs/>
          <w:color w:val="auto"/>
        </w:rPr>
        <w:t>Felix</w:t>
      </w:r>
      <w:proofErr w:type="spellEnd"/>
    </w:p>
    <w:p w14:paraId="0CAA1057" w14:textId="77777777" w:rsidR="00643D81" w:rsidRPr="00643D81" w:rsidRDefault="00643D81" w:rsidP="00643D81"/>
    <w:p w14:paraId="76F47C88" w14:textId="1EFFFBE7" w:rsidR="008F7E4D" w:rsidRPr="004811FD" w:rsidRDefault="0096581C" w:rsidP="008F7E4D">
      <w:pPr>
        <w:pStyle w:val="Ttulo1"/>
        <w:ind w:right="49"/>
        <w:jc w:val="center"/>
        <w:rPr>
          <w:rFonts w:ascii="Comic Sans MS" w:hAnsi="Comic Sans MS"/>
          <w:b/>
          <w:bCs/>
          <w:color w:val="auto"/>
          <w:lang w:val="en-US"/>
        </w:rPr>
      </w:pPr>
      <w:r>
        <w:rPr>
          <w:rFonts w:ascii="Comic Sans MS" w:hAnsi="Comic Sans MS"/>
          <w:b/>
          <w:bCs/>
          <w:color w:val="auto"/>
          <w:lang w:val="en-US"/>
        </w:rPr>
        <w:t>10</w:t>
      </w:r>
      <w:r w:rsidR="008F7E4D" w:rsidRPr="004811FD">
        <w:rPr>
          <w:rFonts w:ascii="Comic Sans MS" w:hAnsi="Comic Sans MS"/>
          <w:b/>
          <w:bCs/>
          <w:color w:val="auto"/>
          <w:lang w:val="en-US"/>
        </w:rPr>
        <w:t>/02/2025</w:t>
      </w:r>
    </w:p>
    <w:p w14:paraId="2F426310" w14:textId="28B9E66C" w:rsidR="008F7E4D" w:rsidRPr="004811FD" w:rsidRDefault="008F7E4D" w:rsidP="008F7E4D">
      <w:pPr>
        <w:rPr>
          <w:rFonts w:ascii="Comic Sans MS" w:hAnsi="Comic Sans MS"/>
          <w:b/>
          <w:bCs/>
          <w:lang w:val="en-US"/>
        </w:rPr>
      </w:pPr>
      <w:r w:rsidRPr="004811FD">
        <w:rPr>
          <w:rFonts w:ascii="Comic Sans MS" w:hAnsi="Comic Sans MS"/>
          <w:b/>
          <w:bCs/>
          <w:lang w:val="en-US"/>
        </w:rPr>
        <w:br w:type="page"/>
      </w:r>
    </w:p>
    <w:p w14:paraId="78456C9C" w14:textId="31B24124" w:rsidR="00643D81" w:rsidRPr="004811FD" w:rsidRDefault="004811FD" w:rsidP="00643D81">
      <w:pPr>
        <w:pStyle w:val="Ttulo1"/>
        <w:rPr>
          <w:rFonts w:ascii="Arial Black" w:hAnsi="Arial Black"/>
          <w:color w:val="auto"/>
          <w:sz w:val="28"/>
          <w:szCs w:val="28"/>
        </w:rPr>
      </w:pPr>
      <w:bookmarkStart w:id="0" w:name="_Hlk189762989"/>
      <w:r w:rsidRPr="004811FD">
        <w:rPr>
          <w:rFonts w:ascii="Arial Black" w:hAnsi="Arial Black"/>
          <w:color w:val="auto"/>
          <w:sz w:val="28"/>
          <w:szCs w:val="28"/>
        </w:rPr>
        <w:lastRenderedPageBreak/>
        <w:t>Historia de la inteligencia a</w:t>
      </w:r>
      <w:r>
        <w:rPr>
          <w:rFonts w:ascii="Arial Black" w:hAnsi="Arial Black"/>
          <w:color w:val="auto"/>
          <w:sz w:val="28"/>
          <w:szCs w:val="28"/>
        </w:rPr>
        <w:t>rtificial</w:t>
      </w:r>
    </w:p>
    <w:bookmarkEnd w:id="0"/>
    <w:p w14:paraId="76E4FB4A" w14:textId="06C9E172"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La historia de la inteligencia artificial inicia en la década de </w:t>
      </w:r>
      <w:r w:rsidRPr="00B47D9E">
        <w:rPr>
          <w:rFonts w:ascii="Arial" w:hAnsi="Arial" w:cs="Arial"/>
          <w:b/>
          <w:bCs/>
          <w:sz w:val="24"/>
          <w:szCs w:val="24"/>
        </w:rPr>
        <w:t>1950</w:t>
      </w:r>
      <w:r w:rsidRPr="00B47D9E">
        <w:rPr>
          <w:rFonts w:ascii="Arial" w:hAnsi="Arial" w:cs="Arial"/>
          <w:sz w:val="24"/>
          <w:szCs w:val="24"/>
        </w:rPr>
        <w:t xml:space="preserve"> y ha evolucionado significativamente hasta la actualidad. Entre </w:t>
      </w:r>
      <w:r w:rsidRPr="00B47D9E">
        <w:rPr>
          <w:rFonts w:ascii="Arial" w:hAnsi="Arial" w:cs="Arial"/>
          <w:b/>
          <w:bCs/>
          <w:sz w:val="24"/>
          <w:szCs w:val="24"/>
        </w:rPr>
        <w:t>1950</w:t>
      </w:r>
      <w:r w:rsidRPr="00B47D9E">
        <w:rPr>
          <w:rFonts w:ascii="Arial" w:hAnsi="Arial" w:cs="Arial"/>
          <w:sz w:val="24"/>
          <w:szCs w:val="24"/>
        </w:rPr>
        <w:t xml:space="preserve"> y </w:t>
      </w:r>
      <w:r w:rsidRPr="00B47D9E">
        <w:rPr>
          <w:rFonts w:ascii="Arial" w:hAnsi="Arial" w:cs="Arial"/>
          <w:b/>
          <w:bCs/>
          <w:sz w:val="24"/>
          <w:szCs w:val="24"/>
        </w:rPr>
        <w:t>1970</w:t>
      </w:r>
      <w:r w:rsidRPr="00B47D9E">
        <w:rPr>
          <w:rFonts w:ascii="Arial" w:hAnsi="Arial" w:cs="Arial"/>
          <w:sz w:val="24"/>
          <w:szCs w:val="24"/>
        </w:rPr>
        <w:t>, la inteligencia artificial nació con la publicación del artículo pionero de Alan Turing, en el que proponía la prueba que lleva su nombre para evaluar la capacidad de las máquinas de exhibir comportamientos humanos.</w:t>
      </w:r>
    </w:p>
    <w:p w14:paraId="31E550A8" w14:textId="14A7DCAF"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En </w:t>
      </w:r>
      <w:r w:rsidRPr="00B47D9E">
        <w:rPr>
          <w:rFonts w:ascii="Arial" w:hAnsi="Arial" w:cs="Arial"/>
          <w:b/>
          <w:bCs/>
          <w:sz w:val="24"/>
          <w:szCs w:val="24"/>
        </w:rPr>
        <w:t>1956</w:t>
      </w:r>
      <w:r w:rsidRPr="00B47D9E">
        <w:rPr>
          <w:rFonts w:ascii="Arial" w:hAnsi="Arial" w:cs="Arial"/>
          <w:sz w:val="24"/>
          <w:szCs w:val="24"/>
        </w:rPr>
        <w:t xml:space="preserve">, se definió la inteligencia artificial como la ciencia y la ingeniería de crear máquinas inteligentes, marcando el inicio formal del campo con figuras clave como </w:t>
      </w:r>
      <w:r w:rsidRPr="00B47D9E">
        <w:rPr>
          <w:rFonts w:ascii="Arial" w:hAnsi="Arial" w:cs="Arial"/>
          <w:b/>
          <w:bCs/>
          <w:sz w:val="24"/>
          <w:szCs w:val="24"/>
        </w:rPr>
        <w:t>John McCarthy</w:t>
      </w:r>
      <w:r w:rsidRPr="00B47D9E">
        <w:rPr>
          <w:rFonts w:ascii="Arial" w:hAnsi="Arial" w:cs="Arial"/>
          <w:sz w:val="24"/>
          <w:szCs w:val="24"/>
        </w:rPr>
        <w:t xml:space="preserve"> y </w:t>
      </w:r>
      <w:r w:rsidRPr="00B47D9E">
        <w:rPr>
          <w:rFonts w:ascii="Arial" w:hAnsi="Arial" w:cs="Arial"/>
          <w:b/>
          <w:bCs/>
          <w:sz w:val="24"/>
          <w:szCs w:val="24"/>
        </w:rPr>
        <w:t>Marvin Minsky</w:t>
      </w:r>
      <w:r w:rsidRPr="00B47D9E">
        <w:rPr>
          <w:rFonts w:ascii="Arial" w:hAnsi="Arial" w:cs="Arial"/>
          <w:sz w:val="24"/>
          <w:szCs w:val="24"/>
        </w:rPr>
        <w:t xml:space="preserve">. </w:t>
      </w:r>
      <w:r w:rsidRPr="00B47D9E">
        <w:rPr>
          <w:rFonts w:ascii="Arial" w:hAnsi="Arial" w:cs="Arial"/>
          <w:b/>
          <w:bCs/>
          <w:sz w:val="24"/>
          <w:szCs w:val="24"/>
        </w:rPr>
        <w:t xml:space="preserve">Alan Newell y Herbert </w:t>
      </w:r>
      <w:proofErr w:type="spellStart"/>
      <w:r w:rsidRPr="00B47D9E">
        <w:rPr>
          <w:rFonts w:ascii="Arial" w:hAnsi="Arial" w:cs="Arial"/>
          <w:b/>
          <w:bCs/>
          <w:sz w:val="24"/>
          <w:szCs w:val="24"/>
        </w:rPr>
        <w:t>Simon</w:t>
      </w:r>
      <w:proofErr w:type="spellEnd"/>
      <w:r w:rsidRPr="00B47D9E">
        <w:rPr>
          <w:rFonts w:ascii="Arial" w:hAnsi="Arial" w:cs="Arial"/>
          <w:sz w:val="24"/>
          <w:szCs w:val="24"/>
        </w:rPr>
        <w:t xml:space="preserve"> desarrollaron el </w:t>
      </w:r>
      <w:r w:rsidRPr="00B47D9E">
        <w:rPr>
          <w:rFonts w:ascii="Arial" w:hAnsi="Arial" w:cs="Arial"/>
          <w:b/>
          <w:bCs/>
          <w:sz w:val="24"/>
          <w:szCs w:val="24"/>
        </w:rPr>
        <w:t xml:space="preserve">'General </w:t>
      </w:r>
      <w:proofErr w:type="spellStart"/>
      <w:r w:rsidRPr="00B47D9E">
        <w:rPr>
          <w:rFonts w:ascii="Arial" w:hAnsi="Arial" w:cs="Arial"/>
          <w:b/>
          <w:bCs/>
          <w:sz w:val="24"/>
          <w:szCs w:val="24"/>
        </w:rPr>
        <w:t>Problem</w:t>
      </w:r>
      <w:proofErr w:type="spellEnd"/>
      <w:r w:rsidRPr="00B47D9E">
        <w:rPr>
          <w:rFonts w:ascii="Arial" w:hAnsi="Arial" w:cs="Arial"/>
          <w:b/>
          <w:bCs/>
          <w:sz w:val="24"/>
          <w:szCs w:val="24"/>
        </w:rPr>
        <w:t xml:space="preserve"> </w:t>
      </w:r>
      <w:proofErr w:type="spellStart"/>
      <w:r w:rsidRPr="00B47D9E">
        <w:rPr>
          <w:rFonts w:ascii="Arial" w:hAnsi="Arial" w:cs="Arial"/>
          <w:b/>
          <w:bCs/>
          <w:sz w:val="24"/>
          <w:szCs w:val="24"/>
        </w:rPr>
        <w:t>Solver</w:t>
      </w:r>
      <w:proofErr w:type="spellEnd"/>
      <w:r w:rsidRPr="00B47D9E">
        <w:rPr>
          <w:rFonts w:ascii="Arial" w:hAnsi="Arial" w:cs="Arial"/>
          <w:b/>
          <w:bCs/>
          <w:sz w:val="24"/>
          <w:szCs w:val="24"/>
        </w:rPr>
        <w:t>'</w:t>
      </w:r>
      <w:r w:rsidRPr="00B47D9E">
        <w:rPr>
          <w:rFonts w:ascii="Arial" w:hAnsi="Arial" w:cs="Arial"/>
          <w:sz w:val="24"/>
          <w:szCs w:val="24"/>
        </w:rPr>
        <w:t>, un programa diseñado para imitar estrategias de resolución de problemas humanas. También se introdujo el perceptrón, un algoritmo fundamental en el aprendizaje supervisado.</w:t>
      </w:r>
    </w:p>
    <w:p w14:paraId="41B14C37" w14:textId="41F95111"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En la década de </w:t>
      </w:r>
      <w:r w:rsidRPr="00B47D9E">
        <w:rPr>
          <w:rFonts w:ascii="Arial" w:hAnsi="Arial" w:cs="Arial"/>
          <w:b/>
          <w:bCs/>
          <w:sz w:val="24"/>
          <w:szCs w:val="24"/>
        </w:rPr>
        <w:t>1960</w:t>
      </w:r>
      <w:r w:rsidRPr="00B47D9E">
        <w:rPr>
          <w:rFonts w:ascii="Arial" w:hAnsi="Arial" w:cs="Arial"/>
          <w:sz w:val="24"/>
          <w:szCs w:val="24"/>
        </w:rPr>
        <w:t xml:space="preserve">, la investigación se centró en sistemas basados en conocimiento y en el desarrollo de los primeros robots autónomos, como el robot </w:t>
      </w:r>
      <w:proofErr w:type="spellStart"/>
      <w:r w:rsidRPr="00B47D9E">
        <w:rPr>
          <w:rFonts w:ascii="Arial" w:hAnsi="Arial" w:cs="Arial"/>
          <w:b/>
          <w:bCs/>
          <w:sz w:val="24"/>
          <w:szCs w:val="24"/>
        </w:rPr>
        <w:t>Shaky</w:t>
      </w:r>
      <w:proofErr w:type="spellEnd"/>
      <w:r w:rsidRPr="00B47D9E">
        <w:rPr>
          <w:rFonts w:ascii="Arial" w:hAnsi="Arial" w:cs="Arial"/>
          <w:sz w:val="24"/>
          <w:szCs w:val="24"/>
        </w:rPr>
        <w:t>, capaz de analizar y reaccionar a su entorno.</w:t>
      </w:r>
    </w:p>
    <w:p w14:paraId="4150E84C" w14:textId="2C332AAF"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La evolución de la inteligencia artificial ha tenido altibajos. En los </w:t>
      </w:r>
      <w:r w:rsidRPr="00B47D9E">
        <w:rPr>
          <w:rFonts w:ascii="Arial" w:hAnsi="Arial" w:cs="Arial"/>
          <w:b/>
          <w:bCs/>
          <w:sz w:val="24"/>
          <w:szCs w:val="24"/>
        </w:rPr>
        <w:t>años 70</w:t>
      </w:r>
      <w:r w:rsidRPr="00B47D9E">
        <w:rPr>
          <w:rFonts w:ascii="Arial" w:hAnsi="Arial" w:cs="Arial"/>
          <w:sz w:val="24"/>
          <w:szCs w:val="24"/>
        </w:rPr>
        <w:t xml:space="preserve">, la financiación de la inteligencia artificial se redujo y el interés decayó debido a la falta de aplicaciones prácticas. Sin embargo, en </w:t>
      </w:r>
      <w:r w:rsidRPr="00B47D9E">
        <w:rPr>
          <w:rFonts w:ascii="Arial" w:hAnsi="Arial" w:cs="Arial"/>
          <w:b/>
          <w:bCs/>
          <w:sz w:val="24"/>
          <w:szCs w:val="24"/>
        </w:rPr>
        <w:t>1986</w:t>
      </w:r>
      <w:r w:rsidRPr="00B47D9E">
        <w:rPr>
          <w:rFonts w:ascii="Arial" w:hAnsi="Arial" w:cs="Arial"/>
          <w:sz w:val="24"/>
          <w:szCs w:val="24"/>
        </w:rPr>
        <w:t xml:space="preserve">, la introducción de la </w:t>
      </w:r>
      <w:proofErr w:type="spellStart"/>
      <w:r w:rsidRPr="00B47D9E">
        <w:rPr>
          <w:rFonts w:ascii="Arial" w:hAnsi="Arial" w:cs="Arial"/>
          <w:sz w:val="24"/>
          <w:szCs w:val="24"/>
        </w:rPr>
        <w:t>retropropagación</w:t>
      </w:r>
      <w:proofErr w:type="spellEnd"/>
      <w:r w:rsidRPr="00B47D9E">
        <w:rPr>
          <w:rFonts w:ascii="Arial" w:hAnsi="Arial" w:cs="Arial"/>
          <w:sz w:val="24"/>
          <w:szCs w:val="24"/>
        </w:rPr>
        <w:t xml:space="preserve"> para entrenar redes neuronales multicapa revitalizó la investigación en este campo.</w:t>
      </w:r>
    </w:p>
    <w:p w14:paraId="2694CC4A" w14:textId="14A8D655"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En </w:t>
      </w:r>
      <w:r w:rsidRPr="00B47D9E">
        <w:rPr>
          <w:rFonts w:ascii="Arial" w:hAnsi="Arial" w:cs="Arial"/>
          <w:b/>
          <w:bCs/>
          <w:sz w:val="24"/>
          <w:szCs w:val="24"/>
        </w:rPr>
        <w:t>1997</w:t>
      </w:r>
      <w:r w:rsidRPr="00B47D9E">
        <w:rPr>
          <w:rFonts w:ascii="Arial" w:hAnsi="Arial" w:cs="Arial"/>
          <w:sz w:val="24"/>
          <w:szCs w:val="24"/>
        </w:rPr>
        <w:t xml:space="preserve">, </w:t>
      </w:r>
      <w:r w:rsidRPr="00B47D9E">
        <w:rPr>
          <w:rFonts w:ascii="Arial" w:hAnsi="Arial" w:cs="Arial"/>
          <w:b/>
          <w:bCs/>
          <w:sz w:val="24"/>
          <w:szCs w:val="24"/>
        </w:rPr>
        <w:t>Deep Blue</w:t>
      </w:r>
      <w:r w:rsidRPr="00B47D9E">
        <w:rPr>
          <w:rFonts w:ascii="Arial" w:hAnsi="Arial" w:cs="Arial"/>
          <w:sz w:val="24"/>
          <w:szCs w:val="24"/>
        </w:rPr>
        <w:t xml:space="preserve"> de </w:t>
      </w:r>
      <w:r w:rsidRPr="00B47D9E">
        <w:rPr>
          <w:rFonts w:ascii="Arial" w:hAnsi="Arial" w:cs="Arial"/>
          <w:b/>
          <w:bCs/>
          <w:sz w:val="24"/>
          <w:szCs w:val="24"/>
        </w:rPr>
        <w:t>IBM</w:t>
      </w:r>
      <w:r w:rsidRPr="00B47D9E">
        <w:rPr>
          <w:rFonts w:ascii="Arial" w:hAnsi="Arial" w:cs="Arial"/>
          <w:sz w:val="24"/>
          <w:szCs w:val="24"/>
        </w:rPr>
        <w:t xml:space="preserve"> derrotó al campeón mundial de ajedrez, lo que generó un nuevo interés en la posibilidad de que la IA superara a los humanos en tareas complejas.</w:t>
      </w:r>
    </w:p>
    <w:p w14:paraId="356DF8DE" w14:textId="77777777"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El surgimiento del aprendizaje profundo en </w:t>
      </w:r>
      <w:r w:rsidRPr="00B47D9E">
        <w:rPr>
          <w:rFonts w:ascii="Arial" w:hAnsi="Arial" w:cs="Arial"/>
          <w:b/>
          <w:bCs/>
          <w:sz w:val="24"/>
          <w:szCs w:val="24"/>
        </w:rPr>
        <w:t>2010</w:t>
      </w:r>
      <w:r w:rsidRPr="00B47D9E">
        <w:rPr>
          <w:rFonts w:ascii="Arial" w:hAnsi="Arial" w:cs="Arial"/>
          <w:sz w:val="24"/>
          <w:szCs w:val="24"/>
        </w:rPr>
        <w:t xml:space="preserve"> marcó una nueva era para la IA, con avances significativos en el reconocimiento visual y la resolución de problemas complejos. En </w:t>
      </w:r>
      <w:r w:rsidRPr="00B47D9E">
        <w:rPr>
          <w:rFonts w:ascii="Arial" w:hAnsi="Arial" w:cs="Arial"/>
          <w:b/>
          <w:bCs/>
          <w:sz w:val="24"/>
          <w:szCs w:val="24"/>
        </w:rPr>
        <w:t>2015</w:t>
      </w:r>
      <w:r w:rsidRPr="00B47D9E">
        <w:rPr>
          <w:rFonts w:ascii="Arial" w:hAnsi="Arial" w:cs="Arial"/>
          <w:sz w:val="24"/>
          <w:szCs w:val="24"/>
        </w:rPr>
        <w:t xml:space="preserve">, </w:t>
      </w:r>
      <w:proofErr w:type="spellStart"/>
      <w:r w:rsidRPr="00B47D9E">
        <w:rPr>
          <w:rFonts w:ascii="Arial" w:hAnsi="Arial" w:cs="Arial"/>
          <w:b/>
          <w:bCs/>
          <w:sz w:val="24"/>
          <w:szCs w:val="24"/>
        </w:rPr>
        <w:t>AlphaGo</w:t>
      </w:r>
      <w:proofErr w:type="spellEnd"/>
      <w:r w:rsidRPr="00B47D9E">
        <w:rPr>
          <w:rFonts w:ascii="Arial" w:hAnsi="Arial" w:cs="Arial"/>
          <w:sz w:val="24"/>
          <w:szCs w:val="24"/>
        </w:rPr>
        <w:t xml:space="preserve">, desarrollado por </w:t>
      </w:r>
      <w:r w:rsidRPr="00B47D9E">
        <w:rPr>
          <w:rFonts w:ascii="Arial" w:hAnsi="Arial" w:cs="Arial"/>
          <w:b/>
          <w:bCs/>
          <w:sz w:val="24"/>
          <w:szCs w:val="24"/>
        </w:rPr>
        <w:t>Google</w:t>
      </w:r>
      <w:r w:rsidRPr="00B47D9E">
        <w:rPr>
          <w:rFonts w:ascii="Arial" w:hAnsi="Arial" w:cs="Arial"/>
          <w:sz w:val="24"/>
          <w:szCs w:val="24"/>
        </w:rPr>
        <w:t>, derrotó a un jugador humano profesional, demostrando el potencial de la IA en juegos complejos.</w:t>
      </w:r>
    </w:p>
    <w:p w14:paraId="19BFFD7C" w14:textId="39F204A4"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Desde </w:t>
      </w:r>
      <w:r w:rsidRPr="00B47D9E">
        <w:rPr>
          <w:rFonts w:ascii="Arial" w:hAnsi="Arial" w:cs="Arial"/>
          <w:b/>
          <w:bCs/>
          <w:sz w:val="24"/>
          <w:szCs w:val="24"/>
        </w:rPr>
        <w:t>2017</w:t>
      </w:r>
      <w:r w:rsidRPr="00B47D9E">
        <w:rPr>
          <w:rFonts w:ascii="Arial" w:hAnsi="Arial" w:cs="Arial"/>
          <w:sz w:val="24"/>
          <w:szCs w:val="24"/>
        </w:rPr>
        <w:t xml:space="preserve"> hasta la actualidad, se han logrado avances significativos en el procesamiento del lenguaje natural (</w:t>
      </w:r>
      <w:r w:rsidRPr="00B47D9E">
        <w:rPr>
          <w:rFonts w:ascii="Arial" w:hAnsi="Arial" w:cs="Arial"/>
          <w:b/>
          <w:bCs/>
          <w:sz w:val="24"/>
          <w:szCs w:val="24"/>
        </w:rPr>
        <w:t>NLP</w:t>
      </w:r>
      <w:r w:rsidRPr="00B47D9E">
        <w:rPr>
          <w:rFonts w:ascii="Arial" w:hAnsi="Arial" w:cs="Arial"/>
          <w:sz w:val="24"/>
          <w:szCs w:val="24"/>
        </w:rPr>
        <w:t xml:space="preserve">) y el desarrollo de modelos de inteligencia artificial generativa. Los modelos basados en mecanismos de atención, introducidos en </w:t>
      </w:r>
      <w:r w:rsidRPr="00B47D9E">
        <w:rPr>
          <w:rFonts w:ascii="Arial" w:hAnsi="Arial" w:cs="Arial"/>
          <w:b/>
          <w:bCs/>
          <w:sz w:val="24"/>
          <w:szCs w:val="24"/>
        </w:rPr>
        <w:t>2017</w:t>
      </w:r>
      <w:r w:rsidRPr="00B47D9E">
        <w:rPr>
          <w:rFonts w:ascii="Arial" w:hAnsi="Arial" w:cs="Arial"/>
          <w:sz w:val="24"/>
          <w:szCs w:val="24"/>
        </w:rPr>
        <w:t>, mejoraron la comprensión del contexto en el lenguaje.</w:t>
      </w:r>
    </w:p>
    <w:p w14:paraId="527B35F0" w14:textId="7DE449D9" w:rsidR="00B47D9E" w:rsidRPr="00B47D9E" w:rsidRDefault="00B47D9E" w:rsidP="00B47D9E">
      <w:pPr>
        <w:jc w:val="both"/>
        <w:rPr>
          <w:rFonts w:ascii="Arial" w:hAnsi="Arial" w:cs="Arial"/>
          <w:sz w:val="24"/>
          <w:szCs w:val="24"/>
        </w:rPr>
      </w:pPr>
      <w:r w:rsidRPr="00B47D9E">
        <w:rPr>
          <w:rFonts w:ascii="Arial" w:hAnsi="Arial" w:cs="Arial"/>
          <w:sz w:val="24"/>
          <w:szCs w:val="24"/>
        </w:rPr>
        <w:t xml:space="preserve">Modelos como </w:t>
      </w:r>
      <w:r w:rsidRPr="00B47D9E">
        <w:rPr>
          <w:rFonts w:ascii="Arial" w:hAnsi="Arial" w:cs="Arial"/>
          <w:b/>
          <w:bCs/>
          <w:sz w:val="24"/>
          <w:szCs w:val="24"/>
        </w:rPr>
        <w:t>GPT-1</w:t>
      </w:r>
      <w:r w:rsidRPr="00B47D9E">
        <w:rPr>
          <w:rFonts w:ascii="Arial" w:hAnsi="Arial" w:cs="Arial"/>
          <w:sz w:val="24"/>
          <w:szCs w:val="24"/>
        </w:rPr>
        <w:t xml:space="preserve"> y </w:t>
      </w:r>
      <w:r w:rsidRPr="00B47D9E">
        <w:rPr>
          <w:rFonts w:ascii="Arial" w:hAnsi="Arial" w:cs="Arial"/>
          <w:b/>
          <w:bCs/>
          <w:sz w:val="24"/>
          <w:szCs w:val="24"/>
        </w:rPr>
        <w:t>GPT-3</w:t>
      </w:r>
      <w:r w:rsidRPr="00B47D9E">
        <w:rPr>
          <w:rFonts w:ascii="Arial" w:hAnsi="Arial" w:cs="Arial"/>
          <w:sz w:val="24"/>
          <w:szCs w:val="24"/>
        </w:rPr>
        <w:t xml:space="preserve"> lograron generar texto coherente y con un estilo humano, marcando un hito en la IA. En </w:t>
      </w:r>
      <w:r w:rsidRPr="00B47D9E">
        <w:rPr>
          <w:rFonts w:ascii="Arial" w:hAnsi="Arial" w:cs="Arial"/>
          <w:b/>
          <w:bCs/>
          <w:sz w:val="24"/>
          <w:szCs w:val="24"/>
        </w:rPr>
        <w:t>2022</w:t>
      </w:r>
      <w:r w:rsidRPr="00B47D9E">
        <w:rPr>
          <w:rFonts w:ascii="Arial" w:hAnsi="Arial" w:cs="Arial"/>
          <w:sz w:val="24"/>
          <w:szCs w:val="24"/>
        </w:rPr>
        <w:t xml:space="preserve">, se lanzó </w:t>
      </w:r>
      <w:proofErr w:type="spellStart"/>
      <w:r w:rsidRPr="00B47D9E">
        <w:rPr>
          <w:rFonts w:ascii="Arial" w:hAnsi="Arial" w:cs="Arial"/>
          <w:b/>
          <w:bCs/>
          <w:sz w:val="24"/>
          <w:szCs w:val="24"/>
        </w:rPr>
        <w:t>ChatGPT</w:t>
      </w:r>
      <w:proofErr w:type="spellEnd"/>
      <w:r w:rsidRPr="00B47D9E">
        <w:rPr>
          <w:rFonts w:ascii="Arial" w:hAnsi="Arial" w:cs="Arial"/>
          <w:sz w:val="24"/>
          <w:szCs w:val="24"/>
        </w:rPr>
        <w:t xml:space="preserve">, un sistema de IA conversacional que puede mantener diálogos detallados y contextuales con los usuarios. También se han producido progresos notables en IA generativa, gracias a avances en aprendizaje profundo y hardware, incluyendo desarrollos como </w:t>
      </w:r>
      <w:proofErr w:type="spellStart"/>
      <w:r w:rsidRPr="00B47D9E">
        <w:rPr>
          <w:rFonts w:ascii="Arial" w:hAnsi="Arial" w:cs="Arial"/>
          <w:b/>
          <w:bCs/>
          <w:sz w:val="24"/>
          <w:szCs w:val="24"/>
        </w:rPr>
        <w:t>Musenet</w:t>
      </w:r>
      <w:proofErr w:type="spellEnd"/>
      <w:r w:rsidRPr="00B47D9E">
        <w:rPr>
          <w:rFonts w:ascii="Arial" w:hAnsi="Arial" w:cs="Arial"/>
          <w:sz w:val="24"/>
          <w:szCs w:val="24"/>
        </w:rPr>
        <w:t xml:space="preserve"> y </w:t>
      </w:r>
      <w:r w:rsidRPr="00B47D9E">
        <w:rPr>
          <w:rFonts w:ascii="Arial" w:hAnsi="Arial" w:cs="Arial"/>
          <w:b/>
          <w:bCs/>
          <w:sz w:val="24"/>
          <w:szCs w:val="24"/>
        </w:rPr>
        <w:t>DALL-E</w:t>
      </w:r>
      <w:r w:rsidRPr="00B47D9E">
        <w:rPr>
          <w:rFonts w:ascii="Arial" w:hAnsi="Arial" w:cs="Arial"/>
          <w:sz w:val="24"/>
          <w:szCs w:val="24"/>
        </w:rPr>
        <w:t>.</w:t>
      </w:r>
    </w:p>
    <w:p w14:paraId="7F7C5EE6" w14:textId="14939C6A" w:rsidR="00B47D9E" w:rsidRPr="00B47D9E" w:rsidRDefault="00B47D9E" w:rsidP="00B47D9E">
      <w:pPr>
        <w:jc w:val="both"/>
        <w:rPr>
          <w:rFonts w:ascii="Arial" w:hAnsi="Arial" w:cs="Arial"/>
          <w:sz w:val="24"/>
          <w:szCs w:val="24"/>
        </w:rPr>
      </w:pPr>
      <w:r w:rsidRPr="00B47D9E">
        <w:rPr>
          <w:rFonts w:ascii="Arial" w:hAnsi="Arial" w:cs="Arial"/>
          <w:sz w:val="24"/>
          <w:szCs w:val="24"/>
        </w:rPr>
        <w:t>La inteligencia artificial ha evolucionado significativamente, impactando diversas áreas como la creatividad, la automoción y la medicina, prometiendo revolucionar nuestra vida cotidiana. Los modelos de difusión permiten generar imágenes a partir de descripciones textuales, abriendo nuevas posibilidades para la expresión creativa.</w:t>
      </w:r>
    </w:p>
    <w:p w14:paraId="72A97770" w14:textId="6151A77F" w:rsidR="004811FD" w:rsidRDefault="00B47D9E" w:rsidP="00B47D9E">
      <w:pPr>
        <w:jc w:val="both"/>
        <w:rPr>
          <w:rFonts w:ascii="Arial" w:hAnsi="Arial" w:cs="Arial"/>
          <w:sz w:val="24"/>
          <w:szCs w:val="24"/>
        </w:rPr>
      </w:pPr>
      <w:r w:rsidRPr="00B47D9E">
        <w:rPr>
          <w:rFonts w:ascii="Arial" w:hAnsi="Arial" w:cs="Arial"/>
          <w:sz w:val="24"/>
          <w:szCs w:val="24"/>
        </w:rPr>
        <w:t>Además, existen sistemas de inteligencia artificial autónoma que han sido probados en vehículos, drones y robótica, lo que ha llevado a innovaciones significativas. En el sector médico, la IA se ha integrado en el desarrollo de modelos para el diagnóstico y la personalización de tratamientos. Con el tiempo, se espera que continúen los avances importantes en el aprendizaje profundo y la comprensión del lenguaje natural.</w:t>
      </w:r>
    </w:p>
    <w:p w14:paraId="5BA9AE3E" w14:textId="77777777" w:rsidR="005E7AF0" w:rsidRDefault="005E7AF0" w:rsidP="00B47D9E">
      <w:pPr>
        <w:jc w:val="both"/>
        <w:rPr>
          <w:rFonts w:ascii="Arial" w:hAnsi="Arial" w:cs="Arial"/>
          <w:sz w:val="24"/>
          <w:szCs w:val="24"/>
        </w:rPr>
      </w:pPr>
    </w:p>
    <w:p w14:paraId="4AD73756" w14:textId="66986A30" w:rsidR="005E7AF0" w:rsidRDefault="005E7AF0" w:rsidP="005E7AF0">
      <w:pPr>
        <w:pStyle w:val="Ttulo1"/>
        <w:rPr>
          <w:rFonts w:ascii="Arial Black" w:hAnsi="Arial Black"/>
          <w:color w:val="auto"/>
          <w:sz w:val="28"/>
          <w:szCs w:val="28"/>
        </w:rPr>
      </w:pPr>
      <w:r>
        <w:rPr>
          <w:rFonts w:ascii="Arial Black" w:hAnsi="Arial Black"/>
          <w:color w:val="auto"/>
          <w:sz w:val="28"/>
          <w:szCs w:val="28"/>
        </w:rPr>
        <w:t>Referencias</w:t>
      </w:r>
    </w:p>
    <w:p w14:paraId="47CCB062" w14:textId="467FE61E" w:rsidR="005E7AF0" w:rsidRPr="005E7AF0" w:rsidRDefault="005E7AF0" w:rsidP="005E7AF0">
      <w:pPr>
        <w:rPr>
          <w:rFonts w:ascii="Arial" w:hAnsi="Arial" w:cs="Arial"/>
        </w:rPr>
      </w:pPr>
      <w:r w:rsidRPr="005E7AF0">
        <w:rPr>
          <w:rFonts w:ascii="Arial" w:hAnsi="Arial" w:cs="Arial"/>
        </w:rPr>
        <w:t xml:space="preserve">Tecnología 4.0. (2024, 4 septiembre). </w:t>
      </w:r>
      <w:r w:rsidRPr="005E7AF0">
        <w:rPr>
          <w:rFonts w:ascii="Arial" w:hAnsi="Arial" w:cs="Arial"/>
          <w:i/>
          <w:iCs/>
        </w:rPr>
        <w:t>Historia de la inteligencia artificial || Evolución de la inteligencia artificial</w:t>
      </w:r>
      <w:r w:rsidRPr="005E7AF0">
        <w:rPr>
          <w:rFonts w:ascii="Arial" w:hAnsi="Arial" w:cs="Arial"/>
        </w:rPr>
        <w:t xml:space="preserve"> [Vídeo]. YouTube. </w:t>
      </w:r>
      <w:hyperlink r:id="rId6" w:history="1">
        <w:r w:rsidRPr="005E7AF0">
          <w:rPr>
            <w:rStyle w:val="Hipervnculo"/>
            <w:rFonts w:ascii="Arial" w:hAnsi="Arial" w:cs="Arial"/>
          </w:rPr>
          <w:t>https://www.youtube.com/watch?v=mykrieNb9p0</w:t>
        </w:r>
      </w:hyperlink>
    </w:p>
    <w:p w14:paraId="15112CEA" w14:textId="77777777" w:rsidR="005E7AF0" w:rsidRPr="005E7AF0" w:rsidRDefault="005E7AF0" w:rsidP="005E7AF0">
      <w:pPr>
        <w:rPr>
          <w:rFonts w:ascii="Arial" w:hAnsi="Arial" w:cs="Arial"/>
        </w:rPr>
      </w:pPr>
    </w:p>
    <w:p w14:paraId="6A5805E9" w14:textId="77777777" w:rsidR="004811FD" w:rsidRPr="004811FD" w:rsidRDefault="004811FD" w:rsidP="004811FD">
      <w:pPr>
        <w:jc w:val="both"/>
        <w:rPr>
          <w:rFonts w:ascii="Arial" w:hAnsi="Arial" w:cs="Arial"/>
          <w:sz w:val="24"/>
          <w:szCs w:val="24"/>
        </w:rPr>
      </w:pPr>
      <w:r w:rsidRPr="004811FD">
        <w:rPr>
          <w:rFonts w:ascii="Arial" w:hAnsi="Arial" w:cs="Arial"/>
          <w:sz w:val="24"/>
          <w:szCs w:val="24"/>
        </w:rPr>
        <w:t xml:space="preserve">          </w:t>
      </w:r>
    </w:p>
    <w:p w14:paraId="38D23F2F" w14:textId="4DE7B028" w:rsidR="008F7E4D" w:rsidRPr="004811FD" w:rsidRDefault="004811FD" w:rsidP="004811FD">
      <w:pPr>
        <w:jc w:val="both"/>
        <w:rPr>
          <w:rFonts w:ascii="Arial" w:hAnsi="Arial" w:cs="Arial"/>
          <w:sz w:val="24"/>
          <w:szCs w:val="24"/>
        </w:rPr>
      </w:pPr>
      <w:r w:rsidRPr="004811FD">
        <w:rPr>
          <w:rFonts w:ascii="Arial" w:hAnsi="Arial" w:cs="Arial"/>
          <w:sz w:val="24"/>
          <w:szCs w:val="24"/>
        </w:rPr>
        <w:t xml:space="preserve">      </w:t>
      </w:r>
    </w:p>
    <w:sectPr w:rsidR="008F7E4D" w:rsidRPr="004811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D7E13"/>
    <w:multiLevelType w:val="multilevel"/>
    <w:tmpl w:val="0A0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45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4D"/>
    <w:rsid w:val="00200168"/>
    <w:rsid w:val="003C0DDC"/>
    <w:rsid w:val="00426301"/>
    <w:rsid w:val="004811FD"/>
    <w:rsid w:val="005E7AF0"/>
    <w:rsid w:val="005F605A"/>
    <w:rsid w:val="00643D81"/>
    <w:rsid w:val="006B0BA7"/>
    <w:rsid w:val="006F7AA6"/>
    <w:rsid w:val="008F7E4D"/>
    <w:rsid w:val="00942893"/>
    <w:rsid w:val="00942EDC"/>
    <w:rsid w:val="0096581C"/>
    <w:rsid w:val="00B47D9E"/>
    <w:rsid w:val="00C848E3"/>
    <w:rsid w:val="00D22BD0"/>
    <w:rsid w:val="00EE51AE"/>
    <w:rsid w:val="00FF26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A38C"/>
  <w15:chartTrackingRefBased/>
  <w15:docId w15:val="{BD60F39F-EADA-4F9E-9861-5ED4AD18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4D"/>
  </w:style>
  <w:style w:type="paragraph" w:styleId="Ttulo1">
    <w:name w:val="heading 1"/>
    <w:basedOn w:val="Normal"/>
    <w:next w:val="Normal"/>
    <w:link w:val="Ttulo1Car"/>
    <w:uiPriority w:val="9"/>
    <w:qFormat/>
    <w:rsid w:val="008F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E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E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E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E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E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E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E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E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E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E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E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E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E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E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E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E4D"/>
    <w:rPr>
      <w:rFonts w:eastAsiaTheme="majorEastAsia" w:cstheme="majorBidi"/>
      <w:color w:val="272727" w:themeColor="text1" w:themeTint="D8"/>
    </w:rPr>
  </w:style>
  <w:style w:type="paragraph" w:styleId="Ttulo">
    <w:name w:val="Title"/>
    <w:basedOn w:val="Normal"/>
    <w:next w:val="Normal"/>
    <w:link w:val="TtuloCar"/>
    <w:uiPriority w:val="10"/>
    <w:qFormat/>
    <w:rsid w:val="008F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E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E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E4D"/>
    <w:pPr>
      <w:spacing w:before="160"/>
      <w:jc w:val="center"/>
    </w:pPr>
    <w:rPr>
      <w:i/>
      <w:iCs/>
      <w:color w:val="404040" w:themeColor="text1" w:themeTint="BF"/>
    </w:rPr>
  </w:style>
  <w:style w:type="character" w:customStyle="1" w:styleId="CitaCar">
    <w:name w:val="Cita Car"/>
    <w:basedOn w:val="Fuentedeprrafopredeter"/>
    <w:link w:val="Cita"/>
    <w:uiPriority w:val="29"/>
    <w:rsid w:val="008F7E4D"/>
    <w:rPr>
      <w:i/>
      <w:iCs/>
      <w:color w:val="404040" w:themeColor="text1" w:themeTint="BF"/>
    </w:rPr>
  </w:style>
  <w:style w:type="paragraph" w:styleId="Prrafodelista">
    <w:name w:val="List Paragraph"/>
    <w:basedOn w:val="Normal"/>
    <w:uiPriority w:val="34"/>
    <w:qFormat/>
    <w:rsid w:val="008F7E4D"/>
    <w:pPr>
      <w:ind w:left="720"/>
      <w:contextualSpacing/>
    </w:pPr>
  </w:style>
  <w:style w:type="character" w:styleId="nfasisintenso">
    <w:name w:val="Intense Emphasis"/>
    <w:basedOn w:val="Fuentedeprrafopredeter"/>
    <w:uiPriority w:val="21"/>
    <w:qFormat/>
    <w:rsid w:val="008F7E4D"/>
    <w:rPr>
      <w:i/>
      <w:iCs/>
      <w:color w:val="0F4761" w:themeColor="accent1" w:themeShade="BF"/>
    </w:rPr>
  </w:style>
  <w:style w:type="paragraph" w:styleId="Citadestacada">
    <w:name w:val="Intense Quote"/>
    <w:basedOn w:val="Normal"/>
    <w:next w:val="Normal"/>
    <w:link w:val="CitadestacadaCar"/>
    <w:uiPriority w:val="30"/>
    <w:qFormat/>
    <w:rsid w:val="008F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E4D"/>
    <w:rPr>
      <w:i/>
      <w:iCs/>
      <w:color w:val="0F4761" w:themeColor="accent1" w:themeShade="BF"/>
    </w:rPr>
  </w:style>
  <w:style w:type="character" w:styleId="Referenciaintensa">
    <w:name w:val="Intense Reference"/>
    <w:basedOn w:val="Fuentedeprrafopredeter"/>
    <w:uiPriority w:val="32"/>
    <w:qFormat/>
    <w:rsid w:val="008F7E4D"/>
    <w:rPr>
      <w:b/>
      <w:bCs/>
      <w:smallCaps/>
      <w:color w:val="0F4761" w:themeColor="accent1" w:themeShade="BF"/>
      <w:spacing w:val="5"/>
    </w:rPr>
  </w:style>
  <w:style w:type="character" w:styleId="Hipervnculo">
    <w:name w:val="Hyperlink"/>
    <w:basedOn w:val="Fuentedeprrafopredeter"/>
    <w:uiPriority w:val="99"/>
    <w:unhideWhenUsed/>
    <w:rsid w:val="00643D81"/>
    <w:rPr>
      <w:color w:val="467886" w:themeColor="hyperlink"/>
      <w:u w:val="single"/>
    </w:rPr>
  </w:style>
  <w:style w:type="character" w:styleId="Mencinsinresolver">
    <w:name w:val="Unresolved Mention"/>
    <w:basedOn w:val="Fuentedeprrafopredeter"/>
    <w:uiPriority w:val="99"/>
    <w:semiHidden/>
    <w:unhideWhenUsed/>
    <w:rsid w:val="00643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7472">
      <w:bodyDiv w:val="1"/>
      <w:marLeft w:val="0"/>
      <w:marRight w:val="0"/>
      <w:marTop w:val="0"/>
      <w:marBottom w:val="0"/>
      <w:divBdr>
        <w:top w:val="none" w:sz="0" w:space="0" w:color="auto"/>
        <w:left w:val="none" w:sz="0" w:space="0" w:color="auto"/>
        <w:bottom w:val="none" w:sz="0" w:space="0" w:color="auto"/>
        <w:right w:val="none" w:sz="0" w:space="0" w:color="auto"/>
      </w:divBdr>
    </w:div>
    <w:div w:id="287859703">
      <w:bodyDiv w:val="1"/>
      <w:marLeft w:val="0"/>
      <w:marRight w:val="0"/>
      <w:marTop w:val="0"/>
      <w:marBottom w:val="0"/>
      <w:divBdr>
        <w:top w:val="none" w:sz="0" w:space="0" w:color="auto"/>
        <w:left w:val="none" w:sz="0" w:space="0" w:color="auto"/>
        <w:bottom w:val="none" w:sz="0" w:space="0" w:color="auto"/>
        <w:right w:val="none" w:sz="0" w:space="0" w:color="auto"/>
      </w:divBdr>
      <w:divsChild>
        <w:div w:id="1775202362">
          <w:marLeft w:val="-720"/>
          <w:marRight w:val="0"/>
          <w:marTop w:val="0"/>
          <w:marBottom w:val="0"/>
          <w:divBdr>
            <w:top w:val="none" w:sz="0" w:space="0" w:color="auto"/>
            <w:left w:val="none" w:sz="0" w:space="0" w:color="auto"/>
            <w:bottom w:val="none" w:sz="0" w:space="0" w:color="auto"/>
            <w:right w:val="none" w:sz="0" w:space="0" w:color="auto"/>
          </w:divBdr>
        </w:div>
      </w:divsChild>
    </w:div>
    <w:div w:id="679166499">
      <w:bodyDiv w:val="1"/>
      <w:marLeft w:val="0"/>
      <w:marRight w:val="0"/>
      <w:marTop w:val="0"/>
      <w:marBottom w:val="0"/>
      <w:divBdr>
        <w:top w:val="none" w:sz="0" w:space="0" w:color="auto"/>
        <w:left w:val="none" w:sz="0" w:space="0" w:color="auto"/>
        <w:bottom w:val="none" w:sz="0" w:space="0" w:color="auto"/>
        <w:right w:val="none" w:sz="0" w:space="0" w:color="auto"/>
      </w:divBdr>
      <w:divsChild>
        <w:div w:id="1618366554">
          <w:marLeft w:val="0"/>
          <w:marRight w:val="0"/>
          <w:marTop w:val="0"/>
          <w:marBottom w:val="0"/>
          <w:divBdr>
            <w:top w:val="none" w:sz="0" w:space="0" w:color="auto"/>
            <w:left w:val="none" w:sz="0" w:space="0" w:color="auto"/>
            <w:bottom w:val="none" w:sz="0" w:space="0" w:color="auto"/>
            <w:right w:val="none" w:sz="0" w:space="0" w:color="auto"/>
          </w:divBdr>
          <w:divsChild>
            <w:div w:id="1656688292">
              <w:marLeft w:val="0"/>
              <w:marRight w:val="0"/>
              <w:marTop w:val="0"/>
              <w:marBottom w:val="0"/>
              <w:divBdr>
                <w:top w:val="none" w:sz="0" w:space="0" w:color="auto"/>
                <w:left w:val="none" w:sz="0" w:space="0" w:color="auto"/>
                <w:bottom w:val="none" w:sz="0" w:space="0" w:color="auto"/>
                <w:right w:val="none" w:sz="0" w:space="0" w:color="auto"/>
              </w:divBdr>
            </w:div>
            <w:div w:id="969827425">
              <w:marLeft w:val="0"/>
              <w:marRight w:val="0"/>
              <w:marTop w:val="0"/>
              <w:marBottom w:val="0"/>
              <w:divBdr>
                <w:top w:val="none" w:sz="0" w:space="0" w:color="auto"/>
                <w:left w:val="none" w:sz="0" w:space="0" w:color="auto"/>
                <w:bottom w:val="none" w:sz="0" w:space="0" w:color="auto"/>
                <w:right w:val="none" w:sz="0" w:space="0" w:color="auto"/>
              </w:divBdr>
            </w:div>
            <w:div w:id="314115414">
              <w:marLeft w:val="0"/>
              <w:marRight w:val="0"/>
              <w:marTop w:val="0"/>
              <w:marBottom w:val="0"/>
              <w:divBdr>
                <w:top w:val="none" w:sz="0" w:space="0" w:color="auto"/>
                <w:left w:val="none" w:sz="0" w:space="0" w:color="auto"/>
                <w:bottom w:val="none" w:sz="0" w:space="0" w:color="auto"/>
                <w:right w:val="none" w:sz="0" w:space="0" w:color="auto"/>
              </w:divBdr>
            </w:div>
            <w:div w:id="1037119376">
              <w:marLeft w:val="0"/>
              <w:marRight w:val="0"/>
              <w:marTop w:val="0"/>
              <w:marBottom w:val="0"/>
              <w:divBdr>
                <w:top w:val="none" w:sz="0" w:space="0" w:color="auto"/>
                <w:left w:val="none" w:sz="0" w:space="0" w:color="auto"/>
                <w:bottom w:val="none" w:sz="0" w:space="0" w:color="auto"/>
                <w:right w:val="none" w:sz="0" w:space="0" w:color="auto"/>
              </w:divBdr>
            </w:div>
            <w:div w:id="994181805">
              <w:marLeft w:val="0"/>
              <w:marRight w:val="0"/>
              <w:marTop w:val="0"/>
              <w:marBottom w:val="0"/>
              <w:divBdr>
                <w:top w:val="none" w:sz="0" w:space="0" w:color="auto"/>
                <w:left w:val="none" w:sz="0" w:space="0" w:color="auto"/>
                <w:bottom w:val="none" w:sz="0" w:space="0" w:color="auto"/>
                <w:right w:val="none" w:sz="0" w:space="0" w:color="auto"/>
              </w:divBdr>
            </w:div>
            <w:div w:id="635377948">
              <w:marLeft w:val="0"/>
              <w:marRight w:val="0"/>
              <w:marTop w:val="0"/>
              <w:marBottom w:val="0"/>
              <w:divBdr>
                <w:top w:val="none" w:sz="0" w:space="0" w:color="auto"/>
                <w:left w:val="none" w:sz="0" w:space="0" w:color="auto"/>
                <w:bottom w:val="none" w:sz="0" w:space="0" w:color="auto"/>
                <w:right w:val="none" w:sz="0" w:space="0" w:color="auto"/>
              </w:divBdr>
            </w:div>
            <w:div w:id="1549687108">
              <w:marLeft w:val="0"/>
              <w:marRight w:val="0"/>
              <w:marTop w:val="0"/>
              <w:marBottom w:val="0"/>
              <w:divBdr>
                <w:top w:val="none" w:sz="0" w:space="0" w:color="auto"/>
                <w:left w:val="none" w:sz="0" w:space="0" w:color="auto"/>
                <w:bottom w:val="none" w:sz="0" w:space="0" w:color="auto"/>
                <w:right w:val="none" w:sz="0" w:space="0" w:color="auto"/>
              </w:divBdr>
            </w:div>
            <w:div w:id="744107782">
              <w:marLeft w:val="0"/>
              <w:marRight w:val="0"/>
              <w:marTop w:val="0"/>
              <w:marBottom w:val="0"/>
              <w:divBdr>
                <w:top w:val="none" w:sz="0" w:space="0" w:color="auto"/>
                <w:left w:val="none" w:sz="0" w:space="0" w:color="auto"/>
                <w:bottom w:val="none" w:sz="0" w:space="0" w:color="auto"/>
                <w:right w:val="none" w:sz="0" w:space="0" w:color="auto"/>
              </w:divBdr>
            </w:div>
            <w:div w:id="198202282">
              <w:marLeft w:val="0"/>
              <w:marRight w:val="0"/>
              <w:marTop w:val="0"/>
              <w:marBottom w:val="0"/>
              <w:divBdr>
                <w:top w:val="none" w:sz="0" w:space="0" w:color="auto"/>
                <w:left w:val="none" w:sz="0" w:space="0" w:color="auto"/>
                <w:bottom w:val="none" w:sz="0" w:space="0" w:color="auto"/>
                <w:right w:val="none" w:sz="0" w:space="0" w:color="auto"/>
              </w:divBdr>
            </w:div>
            <w:div w:id="1084256665">
              <w:marLeft w:val="0"/>
              <w:marRight w:val="0"/>
              <w:marTop w:val="0"/>
              <w:marBottom w:val="0"/>
              <w:divBdr>
                <w:top w:val="none" w:sz="0" w:space="0" w:color="auto"/>
                <w:left w:val="none" w:sz="0" w:space="0" w:color="auto"/>
                <w:bottom w:val="none" w:sz="0" w:space="0" w:color="auto"/>
                <w:right w:val="none" w:sz="0" w:space="0" w:color="auto"/>
              </w:divBdr>
            </w:div>
            <w:div w:id="721292389">
              <w:marLeft w:val="0"/>
              <w:marRight w:val="0"/>
              <w:marTop w:val="0"/>
              <w:marBottom w:val="0"/>
              <w:divBdr>
                <w:top w:val="none" w:sz="0" w:space="0" w:color="auto"/>
                <w:left w:val="none" w:sz="0" w:space="0" w:color="auto"/>
                <w:bottom w:val="none" w:sz="0" w:space="0" w:color="auto"/>
                <w:right w:val="none" w:sz="0" w:space="0" w:color="auto"/>
              </w:divBdr>
            </w:div>
            <w:div w:id="173305839">
              <w:marLeft w:val="0"/>
              <w:marRight w:val="0"/>
              <w:marTop w:val="0"/>
              <w:marBottom w:val="0"/>
              <w:divBdr>
                <w:top w:val="none" w:sz="0" w:space="0" w:color="auto"/>
                <w:left w:val="none" w:sz="0" w:space="0" w:color="auto"/>
                <w:bottom w:val="none" w:sz="0" w:space="0" w:color="auto"/>
                <w:right w:val="none" w:sz="0" w:space="0" w:color="auto"/>
              </w:divBdr>
            </w:div>
            <w:div w:id="1530484645">
              <w:marLeft w:val="0"/>
              <w:marRight w:val="0"/>
              <w:marTop w:val="0"/>
              <w:marBottom w:val="0"/>
              <w:divBdr>
                <w:top w:val="none" w:sz="0" w:space="0" w:color="auto"/>
                <w:left w:val="none" w:sz="0" w:space="0" w:color="auto"/>
                <w:bottom w:val="none" w:sz="0" w:space="0" w:color="auto"/>
                <w:right w:val="none" w:sz="0" w:space="0" w:color="auto"/>
              </w:divBdr>
            </w:div>
            <w:div w:id="1795368354">
              <w:marLeft w:val="0"/>
              <w:marRight w:val="0"/>
              <w:marTop w:val="0"/>
              <w:marBottom w:val="0"/>
              <w:divBdr>
                <w:top w:val="none" w:sz="0" w:space="0" w:color="auto"/>
                <w:left w:val="none" w:sz="0" w:space="0" w:color="auto"/>
                <w:bottom w:val="none" w:sz="0" w:space="0" w:color="auto"/>
                <w:right w:val="none" w:sz="0" w:space="0" w:color="auto"/>
              </w:divBdr>
            </w:div>
            <w:div w:id="1288044919">
              <w:marLeft w:val="0"/>
              <w:marRight w:val="0"/>
              <w:marTop w:val="0"/>
              <w:marBottom w:val="0"/>
              <w:divBdr>
                <w:top w:val="none" w:sz="0" w:space="0" w:color="auto"/>
                <w:left w:val="none" w:sz="0" w:space="0" w:color="auto"/>
                <w:bottom w:val="none" w:sz="0" w:space="0" w:color="auto"/>
                <w:right w:val="none" w:sz="0" w:space="0" w:color="auto"/>
              </w:divBdr>
            </w:div>
            <w:div w:id="703214599">
              <w:marLeft w:val="0"/>
              <w:marRight w:val="0"/>
              <w:marTop w:val="0"/>
              <w:marBottom w:val="0"/>
              <w:divBdr>
                <w:top w:val="none" w:sz="0" w:space="0" w:color="auto"/>
                <w:left w:val="none" w:sz="0" w:space="0" w:color="auto"/>
                <w:bottom w:val="none" w:sz="0" w:space="0" w:color="auto"/>
                <w:right w:val="none" w:sz="0" w:space="0" w:color="auto"/>
              </w:divBdr>
            </w:div>
            <w:div w:id="2243233">
              <w:marLeft w:val="0"/>
              <w:marRight w:val="0"/>
              <w:marTop w:val="0"/>
              <w:marBottom w:val="0"/>
              <w:divBdr>
                <w:top w:val="none" w:sz="0" w:space="0" w:color="auto"/>
                <w:left w:val="none" w:sz="0" w:space="0" w:color="auto"/>
                <w:bottom w:val="none" w:sz="0" w:space="0" w:color="auto"/>
                <w:right w:val="none" w:sz="0" w:space="0" w:color="auto"/>
              </w:divBdr>
            </w:div>
            <w:div w:id="1249726293">
              <w:marLeft w:val="0"/>
              <w:marRight w:val="0"/>
              <w:marTop w:val="0"/>
              <w:marBottom w:val="0"/>
              <w:divBdr>
                <w:top w:val="none" w:sz="0" w:space="0" w:color="auto"/>
                <w:left w:val="none" w:sz="0" w:space="0" w:color="auto"/>
                <w:bottom w:val="none" w:sz="0" w:space="0" w:color="auto"/>
                <w:right w:val="none" w:sz="0" w:space="0" w:color="auto"/>
              </w:divBdr>
            </w:div>
            <w:div w:id="475997478">
              <w:marLeft w:val="0"/>
              <w:marRight w:val="0"/>
              <w:marTop w:val="0"/>
              <w:marBottom w:val="0"/>
              <w:divBdr>
                <w:top w:val="none" w:sz="0" w:space="0" w:color="auto"/>
                <w:left w:val="none" w:sz="0" w:space="0" w:color="auto"/>
                <w:bottom w:val="none" w:sz="0" w:space="0" w:color="auto"/>
                <w:right w:val="none" w:sz="0" w:space="0" w:color="auto"/>
              </w:divBdr>
            </w:div>
            <w:div w:id="978343624">
              <w:marLeft w:val="0"/>
              <w:marRight w:val="0"/>
              <w:marTop w:val="0"/>
              <w:marBottom w:val="0"/>
              <w:divBdr>
                <w:top w:val="none" w:sz="0" w:space="0" w:color="auto"/>
                <w:left w:val="none" w:sz="0" w:space="0" w:color="auto"/>
                <w:bottom w:val="none" w:sz="0" w:space="0" w:color="auto"/>
                <w:right w:val="none" w:sz="0" w:space="0" w:color="auto"/>
              </w:divBdr>
            </w:div>
            <w:div w:id="1503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702">
      <w:bodyDiv w:val="1"/>
      <w:marLeft w:val="0"/>
      <w:marRight w:val="0"/>
      <w:marTop w:val="0"/>
      <w:marBottom w:val="0"/>
      <w:divBdr>
        <w:top w:val="none" w:sz="0" w:space="0" w:color="auto"/>
        <w:left w:val="none" w:sz="0" w:space="0" w:color="auto"/>
        <w:bottom w:val="none" w:sz="0" w:space="0" w:color="auto"/>
        <w:right w:val="none" w:sz="0" w:space="0" w:color="auto"/>
      </w:divBdr>
      <w:divsChild>
        <w:div w:id="2082286797">
          <w:marLeft w:val="0"/>
          <w:marRight w:val="0"/>
          <w:marTop w:val="0"/>
          <w:marBottom w:val="0"/>
          <w:divBdr>
            <w:top w:val="none" w:sz="0" w:space="0" w:color="auto"/>
            <w:left w:val="none" w:sz="0" w:space="0" w:color="auto"/>
            <w:bottom w:val="none" w:sz="0" w:space="0" w:color="auto"/>
            <w:right w:val="none" w:sz="0" w:space="0" w:color="auto"/>
          </w:divBdr>
          <w:divsChild>
            <w:div w:id="211963084">
              <w:marLeft w:val="0"/>
              <w:marRight w:val="0"/>
              <w:marTop w:val="0"/>
              <w:marBottom w:val="0"/>
              <w:divBdr>
                <w:top w:val="none" w:sz="0" w:space="0" w:color="auto"/>
                <w:left w:val="none" w:sz="0" w:space="0" w:color="auto"/>
                <w:bottom w:val="none" w:sz="0" w:space="0" w:color="auto"/>
                <w:right w:val="none" w:sz="0" w:space="0" w:color="auto"/>
              </w:divBdr>
            </w:div>
            <w:div w:id="1251549790">
              <w:marLeft w:val="0"/>
              <w:marRight w:val="0"/>
              <w:marTop w:val="0"/>
              <w:marBottom w:val="0"/>
              <w:divBdr>
                <w:top w:val="none" w:sz="0" w:space="0" w:color="auto"/>
                <w:left w:val="none" w:sz="0" w:space="0" w:color="auto"/>
                <w:bottom w:val="none" w:sz="0" w:space="0" w:color="auto"/>
                <w:right w:val="none" w:sz="0" w:space="0" w:color="auto"/>
              </w:divBdr>
            </w:div>
            <w:div w:id="309557802">
              <w:marLeft w:val="0"/>
              <w:marRight w:val="0"/>
              <w:marTop w:val="0"/>
              <w:marBottom w:val="0"/>
              <w:divBdr>
                <w:top w:val="none" w:sz="0" w:space="0" w:color="auto"/>
                <w:left w:val="none" w:sz="0" w:space="0" w:color="auto"/>
                <w:bottom w:val="none" w:sz="0" w:space="0" w:color="auto"/>
                <w:right w:val="none" w:sz="0" w:space="0" w:color="auto"/>
              </w:divBdr>
            </w:div>
            <w:div w:id="961158190">
              <w:marLeft w:val="0"/>
              <w:marRight w:val="0"/>
              <w:marTop w:val="0"/>
              <w:marBottom w:val="0"/>
              <w:divBdr>
                <w:top w:val="none" w:sz="0" w:space="0" w:color="auto"/>
                <w:left w:val="none" w:sz="0" w:space="0" w:color="auto"/>
                <w:bottom w:val="none" w:sz="0" w:space="0" w:color="auto"/>
                <w:right w:val="none" w:sz="0" w:space="0" w:color="auto"/>
              </w:divBdr>
            </w:div>
            <w:div w:id="568619876">
              <w:marLeft w:val="0"/>
              <w:marRight w:val="0"/>
              <w:marTop w:val="0"/>
              <w:marBottom w:val="0"/>
              <w:divBdr>
                <w:top w:val="none" w:sz="0" w:space="0" w:color="auto"/>
                <w:left w:val="none" w:sz="0" w:space="0" w:color="auto"/>
                <w:bottom w:val="none" w:sz="0" w:space="0" w:color="auto"/>
                <w:right w:val="none" w:sz="0" w:space="0" w:color="auto"/>
              </w:divBdr>
            </w:div>
            <w:div w:id="12154880">
              <w:marLeft w:val="0"/>
              <w:marRight w:val="0"/>
              <w:marTop w:val="0"/>
              <w:marBottom w:val="0"/>
              <w:divBdr>
                <w:top w:val="none" w:sz="0" w:space="0" w:color="auto"/>
                <w:left w:val="none" w:sz="0" w:space="0" w:color="auto"/>
                <w:bottom w:val="none" w:sz="0" w:space="0" w:color="auto"/>
                <w:right w:val="none" w:sz="0" w:space="0" w:color="auto"/>
              </w:divBdr>
            </w:div>
            <w:div w:id="1293751842">
              <w:marLeft w:val="0"/>
              <w:marRight w:val="0"/>
              <w:marTop w:val="0"/>
              <w:marBottom w:val="0"/>
              <w:divBdr>
                <w:top w:val="none" w:sz="0" w:space="0" w:color="auto"/>
                <w:left w:val="none" w:sz="0" w:space="0" w:color="auto"/>
                <w:bottom w:val="none" w:sz="0" w:space="0" w:color="auto"/>
                <w:right w:val="none" w:sz="0" w:space="0" w:color="auto"/>
              </w:divBdr>
            </w:div>
            <w:div w:id="875774540">
              <w:marLeft w:val="0"/>
              <w:marRight w:val="0"/>
              <w:marTop w:val="0"/>
              <w:marBottom w:val="0"/>
              <w:divBdr>
                <w:top w:val="none" w:sz="0" w:space="0" w:color="auto"/>
                <w:left w:val="none" w:sz="0" w:space="0" w:color="auto"/>
                <w:bottom w:val="none" w:sz="0" w:space="0" w:color="auto"/>
                <w:right w:val="none" w:sz="0" w:space="0" w:color="auto"/>
              </w:divBdr>
            </w:div>
            <w:div w:id="2052068051">
              <w:marLeft w:val="0"/>
              <w:marRight w:val="0"/>
              <w:marTop w:val="0"/>
              <w:marBottom w:val="0"/>
              <w:divBdr>
                <w:top w:val="none" w:sz="0" w:space="0" w:color="auto"/>
                <w:left w:val="none" w:sz="0" w:space="0" w:color="auto"/>
                <w:bottom w:val="none" w:sz="0" w:space="0" w:color="auto"/>
                <w:right w:val="none" w:sz="0" w:space="0" w:color="auto"/>
              </w:divBdr>
            </w:div>
            <w:div w:id="1174607478">
              <w:marLeft w:val="0"/>
              <w:marRight w:val="0"/>
              <w:marTop w:val="0"/>
              <w:marBottom w:val="0"/>
              <w:divBdr>
                <w:top w:val="none" w:sz="0" w:space="0" w:color="auto"/>
                <w:left w:val="none" w:sz="0" w:space="0" w:color="auto"/>
                <w:bottom w:val="none" w:sz="0" w:space="0" w:color="auto"/>
                <w:right w:val="none" w:sz="0" w:space="0" w:color="auto"/>
              </w:divBdr>
            </w:div>
            <w:div w:id="798257646">
              <w:marLeft w:val="0"/>
              <w:marRight w:val="0"/>
              <w:marTop w:val="0"/>
              <w:marBottom w:val="0"/>
              <w:divBdr>
                <w:top w:val="none" w:sz="0" w:space="0" w:color="auto"/>
                <w:left w:val="none" w:sz="0" w:space="0" w:color="auto"/>
                <w:bottom w:val="none" w:sz="0" w:space="0" w:color="auto"/>
                <w:right w:val="none" w:sz="0" w:space="0" w:color="auto"/>
              </w:divBdr>
            </w:div>
            <w:div w:id="1413118065">
              <w:marLeft w:val="0"/>
              <w:marRight w:val="0"/>
              <w:marTop w:val="0"/>
              <w:marBottom w:val="0"/>
              <w:divBdr>
                <w:top w:val="none" w:sz="0" w:space="0" w:color="auto"/>
                <w:left w:val="none" w:sz="0" w:space="0" w:color="auto"/>
                <w:bottom w:val="none" w:sz="0" w:space="0" w:color="auto"/>
                <w:right w:val="none" w:sz="0" w:space="0" w:color="auto"/>
              </w:divBdr>
            </w:div>
            <w:div w:id="949971050">
              <w:marLeft w:val="0"/>
              <w:marRight w:val="0"/>
              <w:marTop w:val="0"/>
              <w:marBottom w:val="0"/>
              <w:divBdr>
                <w:top w:val="none" w:sz="0" w:space="0" w:color="auto"/>
                <w:left w:val="none" w:sz="0" w:space="0" w:color="auto"/>
                <w:bottom w:val="none" w:sz="0" w:space="0" w:color="auto"/>
                <w:right w:val="none" w:sz="0" w:space="0" w:color="auto"/>
              </w:divBdr>
            </w:div>
            <w:div w:id="1400983409">
              <w:marLeft w:val="0"/>
              <w:marRight w:val="0"/>
              <w:marTop w:val="0"/>
              <w:marBottom w:val="0"/>
              <w:divBdr>
                <w:top w:val="none" w:sz="0" w:space="0" w:color="auto"/>
                <w:left w:val="none" w:sz="0" w:space="0" w:color="auto"/>
                <w:bottom w:val="none" w:sz="0" w:space="0" w:color="auto"/>
                <w:right w:val="none" w:sz="0" w:space="0" w:color="auto"/>
              </w:divBdr>
            </w:div>
            <w:div w:id="1276910451">
              <w:marLeft w:val="0"/>
              <w:marRight w:val="0"/>
              <w:marTop w:val="0"/>
              <w:marBottom w:val="0"/>
              <w:divBdr>
                <w:top w:val="none" w:sz="0" w:space="0" w:color="auto"/>
                <w:left w:val="none" w:sz="0" w:space="0" w:color="auto"/>
                <w:bottom w:val="none" w:sz="0" w:space="0" w:color="auto"/>
                <w:right w:val="none" w:sz="0" w:space="0" w:color="auto"/>
              </w:divBdr>
            </w:div>
            <w:div w:id="605117341">
              <w:marLeft w:val="0"/>
              <w:marRight w:val="0"/>
              <w:marTop w:val="0"/>
              <w:marBottom w:val="0"/>
              <w:divBdr>
                <w:top w:val="none" w:sz="0" w:space="0" w:color="auto"/>
                <w:left w:val="none" w:sz="0" w:space="0" w:color="auto"/>
                <w:bottom w:val="none" w:sz="0" w:space="0" w:color="auto"/>
                <w:right w:val="none" w:sz="0" w:space="0" w:color="auto"/>
              </w:divBdr>
            </w:div>
            <w:div w:id="955212261">
              <w:marLeft w:val="0"/>
              <w:marRight w:val="0"/>
              <w:marTop w:val="0"/>
              <w:marBottom w:val="0"/>
              <w:divBdr>
                <w:top w:val="none" w:sz="0" w:space="0" w:color="auto"/>
                <w:left w:val="none" w:sz="0" w:space="0" w:color="auto"/>
                <w:bottom w:val="none" w:sz="0" w:space="0" w:color="auto"/>
                <w:right w:val="none" w:sz="0" w:space="0" w:color="auto"/>
              </w:divBdr>
            </w:div>
            <w:div w:id="764420374">
              <w:marLeft w:val="0"/>
              <w:marRight w:val="0"/>
              <w:marTop w:val="0"/>
              <w:marBottom w:val="0"/>
              <w:divBdr>
                <w:top w:val="none" w:sz="0" w:space="0" w:color="auto"/>
                <w:left w:val="none" w:sz="0" w:space="0" w:color="auto"/>
                <w:bottom w:val="none" w:sz="0" w:space="0" w:color="auto"/>
                <w:right w:val="none" w:sz="0" w:space="0" w:color="auto"/>
              </w:divBdr>
            </w:div>
            <w:div w:id="1469056957">
              <w:marLeft w:val="0"/>
              <w:marRight w:val="0"/>
              <w:marTop w:val="0"/>
              <w:marBottom w:val="0"/>
              <w:divBdr>
                <w:top w:val="none" w:sz="0" w:space="0" w:color="auto"/>
                <w:left w:val="none" w:sz="0" w:space="0" w:color="auto"/>
                <w:bottom w:val="none" w:sz="0" w:space="0" w:color="auto"/>
                <w:right w:val="none" w:sz="0" w:space="0" w:color="auto"/>
              </w:divBdr>
            </w:div>
            <w:div w:id="1562862368">
              <w:marLeft w:val="0"/>
              <w:marRight w:val="0"/>
              <w:marTop w:val="0"/>
              <w:marBottom w:val="0"/>
              <w:divBdr>
                <w:top w:val="none" w:sz="0" w:space="0" w:color="auto"/>
                <w:left w:val="none" w:sz="0" w:space="0" w:color="auto"/>
                <w:bottom w:val="none" w:sz="0" w:space="0" w:color="auto"/>
                <w:right w:val="none" w:sz="0" w:space="0" w:color="auto"/>
              </w:divBdr>
            </w:div>
            <w:div w:id="18189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0582">
      <w:bodyDiv w:val="1"/>
      <w:marLeft w:val="0"/>
      <w:marRight w:val="0"/>
      <w:marTop w:val="0"/>
      <w:marBottom w:val="0"/>
      <w:divBdr>
        <w:top w:val="none" w:sz="0" w:space="0" w:color="auto"/>
        <w:left w:val="none" w:sz="0" w:space="0" w:color="auto"/>
        <w:bottom w:val="none" w:sz="0" w:space="0" w:color="auto"/>
        <w:right w:val="none" w:sz="0" w:space="0" w:color="auto"/>
      </w:divBdr>
    </w:div>
    <w:div w:id="1102140979">
      <w:bodyDiv w:val="1"/>
      <w:marLeft w:val="0"/>
      <w:marRight w:val="0"/>
      <w:marTop w:val="0"/>
      <w:marBottom w:val="0"/>
      <w:divBdr>
        <w:top w:val="none" w:sz="0" w:space="0" w:color="auto"/>
        <w:left w:val="none" w:sz="0" w:space="0" w:color="auto"/>
        <w:bottom w:val="none" w:sz="0" w:space="0" w:color="auto"/>
        <w:right w:val="none" w:sz="0" w:space="0" w:color="auto"/>
      </w:divBdr>
    </w:div>
    <w:div w:id="1197934324">
      <w:bodyDiv w:val="1"/>
      <w:marLeft w:val="0"/>
      <w:marRight w:val="0"/>
      <w:marTop w:val="0"/>
      <w:marBottom w:val="0"/>
      <w:divBdr>
        <w:top w:val="none" w:sz="0" w:space="0" w:color="auto"/>
        <w:left w:val="none" w:sz="0" w:space="0" w:color="auto"/>
        <w:bottom w:val="none" w:sz="0" w:space="0" w:color="auto"/>
        <w:right w:val="none" w:sz="0" w:space="0" w:color="auto"/>
      </w:divBdr>
      <w:divsChild>
        <w:div w:id="1270313270">
          <w:marLeft w:val="0"/>
          <w:marRight w:val="0"/>
          <w:marTop w:val="0"/>
          <w:marBottom w:val="0"/>
          <w:divBdr>
            <w:top w:val="none" w:sz="0" w:space="0" w:color="auto"/>
            <w:left w:val="none" w:sz="0" w:space="0" w:color="auto"/>
            <w:bottom w:val="none" w:sz="0" w:space="0" w:color="auto"/>
            <w:right w:val="none" w:sz="0" w:space="0" w:color="auto"/>
          </w:divBdr>
          <w:divsChild>
            <w:div w:id="1828203076">
              <w:marLeft w:val="0"/>
              <w:marRight w:val="0"/>
              <w:marTop w:val="0"/>
              <w:marBottom w:val="0"/>
              <w:divBdr>
                <w:top w:val="none" w:sz="0" w:space="0" w:color="auto"/>
                <w:left w:val="none" w:sz="0" w:space="0" w:color="auto"/>
                <w:bottom w:val="none" w:sz="0" w:space="0" w:color="auto"/>
                <w:right w:val="none" w:sz="0" w:space="0" w:color="auto"/>
              </w:divBdr>
            </w:div>
            <w:div w:id="2006468053">
              <w:marLeft w:val="0"/>
              <w:marRight w:val="0"/>
              <w:marTop w:val="0"/>
              <w:marBottom w:val="0"/>
              <w:divBdr>
                <w:top w:val="none" w:sz="0" w:space="0" w:color="auto"/>
                <w:left w:val="none" w:sz="0" w:space="0" w:color="auto"/>
                <w:bottom w:val="none" w:sz="0" w:space="0" w:color="auto"/>
                <w:right w:val="none" w:sz="0" w:space="0" w:color="auto"/>
              </w:divBdr>
            </w:div>
            <w:div w:id="302581696">
              <w:marLeft w:val="0"/>
              <w:marRight w:val="0"/>
              <w:marTop w:val="0"/>
              <w:marBottom w:val="0"/>
              <w:divBdr>
                <w:top w:val="none" w:sz="0" w:space="0" w:color="auto"/>
                <w:left w:val="none" w:sz="0" w:space="0" w:color="auto"/>
                <w:bottom w:val="none" w:sz="0" w:space="0" w:color="auto"/>
                <w:right w:val="none" w:sz="0" w:space="0" w:color="auto"/>
              </w:divBdr>
            </w:div>
            <w:div w:id="1672216793">
              <w:marLeft w:val="0"/>
              <w:marRight w:val="0"/>
              <w:marTop w:val="0"/>
              <w:marBottom w:val="0"/>
              <w:divBdr>
                <w:top w:val="none" w:sz="0" w:space="0" w:color="auto"/>
                <w:left w:val="none" w:sz="0" w:space="0" w:color="auto"/>
                <w:bottom w:val="none" w:sz="0" w:space="0" w:color="auto"/>
                <w:right w:val="none" w:sz="0" w:space="0" w:color="auto"/>
              </w:divBdr>
            </w:div>
            <w:div w:id="113644910">
              <w:marLeft w:val="0"/>
              <w:marRight w:val="0"/>
              <w:marTop w:val="0"/>
              <w:marBottom w:val="0"/>
              <w:divBdr>
                <w:top w:val="none" w:sz="0" w:space="0" w:color="auto"/>
                <w:left w:val="none" w:sz="0" w:space="0" w:color="auto"/>
                <w:bottom w:val="none" w:sz="0" w:space="0" w:color="auto"/>
                <w:right w:val="none" w:sz="0" w:space="0" w:color="auto"/>
              </w:divBdr>
            </w:div>
            <w:div w:id="521943267">
              <w:marLeft w:val="0"/>
              <w:marRight w:val="0"/>
              <w:marTop w:val="0"/>
              <w:marBottom w:val="0"/>
              <w:divBdr>
                <w:top w:val="none" w:sz="0" w:space="0" w:color="auto"/>
                <w:left w:val="none" w:sz="0" w:space="0" w:color="auto"/>
                <w:bottom w:val="none" w:sz="0" w:space="0" w:color="auto"/>
                <w:right w:val="none" w:sz="0" w:space="0" w:color="auto"/>
              </w:divBdr>
            </w:div>
            <w:div w:id="1725761561">
              <w:marLeft w:val="0"/>
              <w:marRight w:val="0"/>
              <w:marTop w:val="0"/>
              <w:marBottom w:val="0"/>
              <w:divBdr>
                <w:top w:val="none" w:sz="0" w:space="0" w:color="auto"/>
                <w:left w:val="none" w:sz="0" w:space="0" w:color="auto"/>
                <w:bottom w:val="none" w:sz="0" w:space="0" w:color="auto"/>
                <w:right w:val="none" w:sz="0" w:space="0" w:color="auto"/>
              </w:divBdr>
            </w:div>
            <w:div w:id="742606249">
              <w:marLeft w:val="0"/>
              <w:marRight w:val="0"/>
              <w:marTop w:val="0"/>
              <w:marBottom w:val="0"/>
              <w:divBdr>
                <w:top w:val="none" w:sz="0" w:space="0" w:color="auto"/>
                <w:left w:val="none" w:sz="0" w:space="0" w:color="auto"/>
                <w:bottom w:val="none" w:sz="0" w:space="0" w:color="auto"/>
                <w:right w:val="none" w:sz="0" w:space="0" w:color="auto"/>
              </w:divBdr>
            </w:div>
            <w:div w:id="1867064697">
              <w:marLeft w:val="0"/>
              <w:marRight w:val="0"/>
              <w:marTop w:val="0"/>
              <w:marBottom w:val="0"/>
              <w:divBdr>
                <w:top w:val="none" w:sz="0" w:space="0" w:color="auto"/>
                <w:left w:val="none" w:sz="0" w:space="0" w:color="auto"/>
                <w:bottom w:val="none" w:sz="0" w:space="0" w:color="auto"/>
                <w:right w:val="none" w:sz="0" w:space="0" w:color="auto"/>
              </w:divBdr>
            </w:div>
            <w:div w:id="363597248">
              <w:marLeft w:val="0"/>
              <w:marRight w:val="0"/>
              <w:marTop w:val="0"/>
              <w:marBottom w:val="0"/>
              <w:divBdr>
                <w:top w:val="none" w:sz="0" w:space="0" w:color="auto"/>
                <w:left w:val="none" w:sz="0" w:space="0" w:color="auto"/>
                <w:bottom w:val="none" w:sz="0" w:space="0" w:color="auto"/>
                <w:right w:val="none" w:sz="0" w:space="0" w:color="auto"/>
              </w:divBdr>
            </w:div>
            <w:div w:id="470905355">
              <w:marLeft w:val="0"/>
              <w:marRight w:val="0"/>
              <w:marTop w:val="0"/>
              <w:marBottom w:val="0"/>
              <w:divBdr>
                <w:top w:val="none" w:sz="0" w:space="0" w:color="auto"/>
                <w:left w:val="none" w:sz="0" w:space="0" w:color="auto"/>
                <w:bottom w:val="none" w:sz="0" w:space="0" w:color="auto"/>
                <w:right w:val="none" w:sz="0" w:space="0" w:color="auto"/>
              </w:divBdr>
            </w:div>
            <w:div w:id="657269378">
              <w:marLeft w:val="0"/>
              <w:marRight w:val="0"/>
              <w:marTop w:val="0"/>
              <w:marBottom w:val="0"/>
              <w:divBdr>
                <w:top w:val="none" w:sz="0" w:space="0" w:color="auto"/>
                <w:left w:val="none" w:sz="0" w:space="0" w:color="auto"/>
                <w:bottom w:val="none" w:sz="0" w:space="0" w:color="auto"/>
                <w:right w:val="none" w:sz="0" w:space="0" w:color="auto"/>
              </w:divBdr>
            </w:div>
            <w:div w:id="2025128756">
              <w:marLeft w:val="0"/>
              <w:marRight w:val="0"/>
              <w:marTop w:val="0"/>
              <w:marBottom w:val="0"/>
              <w:divBdr>
                <w:top w:val="none" w:sz="0" w:space="0" w:color="auto"/>
                <w:left w:val="none" w:sz="0" w:space="0" w:color="auto"/>
                <w:bottom w:val="none" w:sz="0" w:space="0" w:color="auto"/>
                <w:right w:val="none" w:sz="0" w:space="0" w:color="auto"/>
              </w:divBdr>
            </w:div>
            <w:div w:id="1685862679">
              <w:marLeft w:val="0"/>
              <w:marRight w:val="0"/>
              <w:marTop w:val="0"/>
              <w:marBottom w:val="0"/>
              <w:divBdr>
                <w:top w:val="none" w:sz="0" w:space="0" w:color="auto"/>
                <w:left w:val="none" w:sz="0" w:space="0" w:color="auto"/>
                <w:bottom w:val="none" w:sz="0" w:space="0" w:color="auto"/>
                <w:right w:val="none" w:sz="0" w:space="0" w:color="auto"/>
              </w:divBdr>
            </w:div>
            <w:div w:id="1072505408">
              <w:marLeft w:val="0"/>
              <w:marRight w:val="0"/>
              <w:marTop w:val="0"/>
              <w:marBottom w:val="0"/>
              <w:divBdr>
                <w:top w:val="none" w:sz="0" w:space="0" w:color="auto"/>
                <w:left w:val="none" w:sz="0" w:space="0" w:color="auto"/>
                <w:bottom w:val="none" w:sz="0" w:space="0" w:color="auto"/>
                <w:right w:val="none" w:sz="0" w:space="0" w:color="auto"/>
              </w:divBdr>
            </w:div>
            <w:div w:id="78063625">
              <w:marLeft w:val="0"/>
              <w:marRight w:val="0"/>
              <w:marTop w:val="0"/>
              <w:marBottom w:val="0"/>
              <w:divBdr>
                <w:top w:val="none" w:sz="0" w:space="0" w:color="auto"/>
                <w:left w:val="none" w:sz="0" w:space="0" w:color="auto"/>
                <w:bottom w:val="none" w:sz="0" w:space="0" w:color="auto"/>
                <w:right w:val="none" w:sz="0" w:space="0" w:color="auto"/>
              </w:divBdr>
            </w:div>
            <w:div w:id="1868565143">
              <w:marLeft w:val="0"/>
              <w:marRight w:val="0"/>
              <w:marTop w:val="0"/>
              <w:marBottom w:val="0"/>
              <w:divBdr>
                <w:top w:val="none" w:sz="0" w:space="0" w:color="auto"/>
                <w:left w:val="none" w:sz="0" w:space="0" w:color="auto"/>
                <w:bottom w:val="none" w:sz="0" w:space="0" w:color="auto"/>
                <w:right w:val="none" w:sz="0" w:space="0" w:color="auto"/>
              </w:divBdr>
            </w:div>
            <w:div w:id="991106134">
              <w:marLeft w:val="0"/>
              <w:marRight w:val="0"/>
              <w:marTop w:val="0"/>
              <w:marBottom w:val="0"/>
              <w:divBdr>
                <w:top w:val="none" w:sz="0" w:space="0" w:color="auto"/>
                <w:left w:val="none" w:sz="0" w:space="0" w:color="auto"/>
                <w:bottom w:val="none" w:sz="0" w:space="0" w:color="auto"/>
                <w:right w:val="none" w:sz="0" w:space="0" w:color="auto"/>
              </w:divBdr>
            </w:div>
            <w:div w:id="1010065686">
              <w:marLeft w:val="0"/>
              <w:marRight w:val="0"/>
              <w:marTop w:val="0"/>
              <w:marBottom w:val="0"/>
              <w:divBdr>
                <w:top w:val="none" w:sz="0" w:space="0" w:color="auto"/>
                <w:left w:val="none" w:sz="0" w:space="0" w:color="auto"/>
                <w:bottom w:val="none" w:sz="0" w:space="0" w:color="auto"/>
                <w:right w:val="none" w:sz="0" w:space="0" w:color="auto"/>
              </w:divBdr>
            </w:div>
            <w:div w:id="487868979">
              <w:marLeft w:val="0"/>
              <w:marRight w:val="0"/>
              <w:marTop w:val="0"/>
              <w:marBottom w:val="0"/>
              <w:divBdr>
                <w:top w:val="none" w:sz="0" w:space="0" w:color="auto"/>
                <w:left w:val="none" w:sz="0" w:space="0" w:color="auto"/>
                <w:bottom w:val="none" w:sz="0" w:space="0" w:color="auto"/>
                <w:right w:val="none" w:sz="0" w:space="0" w:color="auto"/>
              </w:divBdr>
            </w:div>
            <w:div w:id="925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728">
      <w:bodyDiv w:val="1"/>
      <w:marLeft w:val="0"/>
      <w:marRight w:val="0"/>
      <w:marTop w:val="0"/>
      <w:marBottom w:val="0"/>
      <w:divBdr>
        <w:top w:val="none" w:sz="0" w:space="0" w:color="auto"/>
        <w:left w:val="none" w:sz="0" w:space="0" w:color="auto"/>
        <w:bottom w:val="none" w:sz="0" w:space="0" w:color="auto"/>
        <w:right w:val="none" w:sz="0" w:space="0" w:color="auto"/>
      </w:divBdr>
      <w:divsChild>
        <w:div w:id="155650724">
          <w:marLeft w:val="0"/>
          <w:marRight w:val="0"/>
          <w:marTop w:val="0"/>
          <w:marBottom w:val="0"/>
          <w:divBdr>
            <w:top w:val="none" w:sz="0" w:space="0" w:color="auto"/>
            <w:left w:val="none" w:sz="0" w:space="0" w:color="auto"/>
            <w:bottom w:val="none" w:sz="0" w:space="0" w:color="auto"/>
            <w:right w:val="none" w:sz="0" w:space="0" w:color="auto"/>
          </w:divBdr>
          <w:divsChild>
            <w:div w:id="1163427137">
              <w:marLeft w:val="0"/>
              <w:marRight w:val="0"/>
              <w:marTop w:val="0"/>
              <w:marBottom w:val="0"/>
              <w:divBdr>
                <w:top w:val="none" w:sz="0" w:space="0" w:color="auto"/>
                <w:left w:val="none" w:sz="0" w:space="0" w:color="auto"/>
                <w:bottom w:val="none" w:sz="0" w:space="0" w:color="auto"/>
                <w:right w:val="none" w:sz="0" w:space="0" w:color="auto"/>
              </w:divBdr>
            </w:div>
            <w:div w:id="1595162547">
              <w:marLeft w:val="0"/>
              <w:marRight w:val="0"/>
              <w:marTop w:val="0"/>
              <w:marBottom w:val="0"/>
              <w:divBdr>
                <w:top w:val="none" w:sz="0" w:space="0" w:color="auto"/>
                <w:left w:val="none" w:sz="0" w:space="0" w:color="auto"/>
                <w:bottom w:val="none" w:sz="0" w:space="0" w:color="auto"/>
                <w:right w:val="none" w:sz="0" w:space="0" w:color="auto"/>
              </w:divBdr>
            </w:div>
            <w:div w:id="1245409209">
              <w:marLeft w:val="0"/>
              <w:marRight w:val="0"/>
              <w:marTop w:val="0"/>
              <w:marBottom w:val="0"/>
              <w:divBdr>
                <w:top w:val="none" w:sz="0" w:space="0" w:color="auto"/>
                <w:left w:val="none" w:sz="0" w:space="0" w:color="auto"/>
                <w:bottom w:val="none" w:sz="0" w:space="0" w:color="auto"/>
                <w:right w:val="none" w:sz="0" w:space="0" w:color="auto"/>
              </w:divBdr>
            </w:div>
            <w:div w:id="1097598657">
              <w:marLeft w:val="0"/>
              <w:marRight w:val="0"/>
              <w:marTop w:val="0"/>
              <w:marBottom w:val="0"/>
              <w:divBdr>
                <w:top w:val="none" w:sz="0" w:space="0" w:color="auto"/>
                <w:left w:val="none" w:sz="0" w:space="0" w:color="auto"/>
                <w:bottom w:val="none" w:sz="0" w:space="0" w:color="auto"/>
                <w:right w:val="none" w:sz="0" w:space="0" w:color="auto"/>
              </w:divBdr>
            </w:div>
            <w:div w:id="798914558">
              <w:marLeft w:val="0"/>
              <w:marRight w:val="0"/>
              <w:marTop w:val="0"/>
              <w:marBottom w:val="0"/>
              <w:divBdr>
                <w:top w:val="none" w:sz="0" w:space="0" w:color="auto"/>
                <w:left w:val="none" w:sz="0" w:space="0" w:color="auto"/>
                <w:bottom w:val="none" w:sz="0" w:space="0" w:color="auto"/>
                <w:right w:val="none" w:sz="0" w:space="0" w:color="auto"/>
              </w:divBdr>
            </w:div>
            <w:div w:id="1952857372">
              <w:marLeft w:val="0"/>
              <w:marRight w:val="0"/>
              <w:marTop w:val="0"/>
              <w:marBottom w:val="0"/>
              <w:divBdr>
                <w:top w:val="none" w:sz="0" w:space="0" w:color="auto"/>
                <w:left w:val="none" w:sz="0" w:space="0" w:color="auto"/>
                <w:bottom w:val="none" w:sz="0" w:space="0" w:color="auto"/>
                <w:right w:val="none" w:sz="0" w:space="0" w:color="auto"/>
              </w:divBdr>
            </w:div>
            <w:div w:id="56058298">
              <w:marLeft w:val="0"/>
              <w:marRight w:val="0"/>
              <w:marTop w:val="0"/>
              <w:marBottom w:val="0"/>
              <w:divBdr>
                <w:top w:val="none" w:sz="0" w:space="0" w:color="auto"/>
                <w:left w:val="none" w:sz="0" w:space="0" w:color="auto"/>
                <w:bottom w:val="none" w:sz="0" w:space="0" w:color="auto"/>
                <w:right w:val="none" w:sz="0" w:space="0" w:color="auto"/>
              </w:divBdr>
            </w:div>
            <w:div w:id="1259873555">
              <w:marLeft w:val="0"/>
              <w:marRight w:val="0"/>
              <w:marTop w:val="0"/>
              <w:marBottom w:val="0"/>
              <w:divBdr>
                <w:top w:val="none" w:sz="0" w:space="0" w:color="auto"/>
                <w:left w:val="none" w:sz="0" w:space="0" w:color="auto"/>
                <w:bottom w:val="none" w:sz="0" w:space="0" w:color="auto"/>
                <w:right w:val="none" w:sz="0" w:space="0" w:color="auto"/>
              </w:divBdr>
            </w:div>
            <w:div w:id="1380278520">
              <w:marLeft w:val="0"/>
              <w:marRight w:val="0"/>
              <w:marTop w:val="0"/>
              <w:marBottom w:val="0"/>
              <w:divBdr>
                <w:top w:val="none" w:sz="0" w:space="0" w:color="auto"/>
                <w:left w:val="none" w:sz="0" w:space="0" w:color="auto"/>
                <w:bottom w:val="none" w:sz="0" w:space="0" w:color="auto"/>
                <w:right w:val="none" w:sz="0" w:space="0" w:color="auto"/>
              </w:divBdr>
            </w:div>
            <w:div w:id="874461292">
              <w:marLeft w:val="0"/>
              <w:marRight w:val="0"/>
              <w:marTop w:val="0"/>
              <w:marBottom w:val="0"/>
              <w:divBdr>
                <w:top w:val="none" w:sz="0" w:space="0" w:color="auto"/>
                <w:left w:val="none" w:sz="0" w:space="0" w:color="auto"/>
                <w:bottom w:val="none" w:sz="0" w:space="0" w:color="auto"/>
                <w:right w:val="none" w:sz="0" w:space="0" w:color="auto"/>
              </w:divBdr>
            </w:div>
            <w:div w:id="570116965">
              <w:marLeft w:val="0"/>
              <w:marRight w:val="0"/>
              <w:marTop w:val="0"/>
              <w:marBottom w:val="0"/>
              <w:divBdr>
                <w:top w:val="none" w:sz="0" w:space="0" w:color="auto"/>
                <w:left w:val="none" w:sz="0" w:space="0" w:color="auto"/>
                <w:bottom w:val="none" w:sz="0" w:space="0" w:color="auto"/>
                <w:right w:val="none" w:sz="0" w:space="0" w:color="auto"/>
              </w:divBdr>
            </w:div>
            <w:div w:id="1927690838">
              <w:marLeft w:val="0"/>
              <w:marRight w:val="0"/>
              <w:marTop w:val="0"/>
              <w:marBottom w:val="0"/>
              <w:divBdr>
                <w:top w:val="none" w:sz="0" w:space="0" w:color="auto"/>
                <w:left w:val="none" w:sz="0" w:space="0" w:color="auto"/>
                <w:bottom w:val="none" w:sz="0" w:space="0" w:color="auto"/>
                <w:right w:val="none" w:sz="0" w:space="0" w:color="auto"/>
              </w:divBdr>
            </w:div>
            <w:div w:id="11955225">
              <w:marLeft w:val="0"/>
              <w:marRight w:val="0"/>
              <w:marTop w:val="0"/>
              <w:marBottom w:val="0"/>
              <w:divBdr>
                <w:top w:val="none" w:sz="0" w:space="0" w:color="auto"/>
                <w:left w:val="none" w:sz="0" w:space="0" w:color="auto"/>
                <w:bottom w:val="none" w:sz="0" w:space="0" w:color="auto"/>
                <w:right w:val="none" w:sz="0" w:space="0" w:color="auto"/>
              </w:divBdr>
            </w:div>
            <w:div w:id="446240145">
              <w:marLeft w:val="0"/>
              <w:marRight w:val="0"/>
              <w:marTop w:val="0"/>
              <w:marBottom w:val="0"/>
              <w:divBdr>
                <w:top w:val="none" w:sz="0" w:space="0" w:color="auto"/>
                <w:left w:val="none" w:sz="0" w:space="0" w:color="auto"/>
                <w:bottom w:val="none" w:sz="0" w:space="0" w:color="auto"/>
                <w:right w:val="none" w:sz="0" w:space="0" w:color="auto"/>
              </w:divBdr>
            </w:div>
            <w:div w:id="1595356265">
              <w:marLeft w:val="0"/>
              <w:marRight w:val="0"/>
              <w:marTop w:val="0"/>
              <w:marBottom w:val="0"/>
              <w:divBdr>
                <w:top w:val="none" w:sz="0" w:space="0" w:color="auto"/>
                <w:left w:val="none" w:sz="0" w:space="0" w:color="auto"/>
                <w:bottom w:val="none" w:sz="0" w:space="0" w:color="auto"/>
                <w:right w:val="none" w:sz="0" w:space="0" w:color="auto"/>
              </w:divBdr>
            </w:div>
            <w:div w:id="745803115">
              <w:marLeft w:val="0"/>
              <w:marRight w:val="0"/>
              <w:marTop w:val="0"/>
              <w:marBottom w:val="0"/>
              <w:divBdr>
                <w:top w:val="none" w:sz="0" w:space="0" w:color="auto"/>
                <w:left w:val="none" w:sz="0" w:space="0" w:color="auto"/>
                <w:bottom w:val="none" w:sz="0" w:space="0" w:color="auto"/>
                <w:right w:val="none" w:sz="0" w:space="0" w:color="auto"/>
              </w:divBdr>
            </w:div>
            <w:div w:id="1548757002">
              <w:marLeft w:val="0"/>
              <w:marRight w:val="0"/>
              <w:marTop w:val="0"/>
              <w:marBottom w:val="0"/>
              <w:divBdr>
                <w:top w:val="none" w:sz="0" w:space="0" w:color="auto"/>
                <w:left w:val="none" w:sz="0" w:space="0" w:color="auto"/>
                <w:bottom w:val="none" w:sz="0" w:space="0" w:color="auto"/>
                <w:right w:val="none" w:sz="0" w:space="0" w:color="auto"/>
              </w:divBdr>
            </w:div>
            <w:div w:id="180827174">
              <w:marLeft w:val="0"/>
              <w:marRight w:val="0"/>
              <w:marTop w:val="0"/>
              <w:marBottom w:val="0"/>
              <w:divBdr>
                <w:top w:val="none" w:sz="0" w:space="0" w:color="auto"/>
                <w:left w:val="none" w:sz="0" w:space="0" w:color="auto"/>
                <w:bottom w:val="none" w:sz="0" w:space="0" w:color="auto"/>
                <w:right w:val="none" w:sz="0" w:space="0" w:color="auto"/>
              </w:divBdr>
            </w:div>
            <w:div w:id="770315538">
              <w:marLeft w:val="0"/>
              <w:marRight w:val="0"/>
              <w:marTop w:val="0"/>
              <w:marBottom w:val="0"/>
              <w:divBdr>
                <w:top w:val="none" w:sz="0" w:space="0" w:color="auto"/>
                <w:left w:val="none" w:sz="0" w:space="0" w:color="auto"/>
                <w:bottom w:val="none" w:sz="0" w:space="0" w:color="auto"/>
                <w:right w:val="none" w:sz="0" w:space="0" w:color="auto"/>
              </w:divBdr>
            </w:div>
            <w:div w:id="1335375844">
              <w:marLeft w:val="0"/>
              <w:marRight w:val="0"/>
              <w:marTop w:val="0"/>
              <w:marBottom w:val="0"/>
              <w:divBdr>
                <w:top w:val="none" w:sz="0" w:space="0" w:color="auto"/>
                <w:left w:val="none" w:sz="0" w:space="0" w:color="auto"/>
                <w:bottom w:val="none" w:sz="0" w:space="0" w:color="auto"/>
                <w:right w:val="none" w:sz="0" w:space="0" w:color="auto"/>
              </w:divBdr>
            </w:div>
            <w:div w:id="1219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203">
      <w:bodyDiv w:val="1"/>
      <w:marLeft w:val="0"/>
      <w:marRight w:val="0"/>
      <w:marTop w:val="0"/>
      <w:marBottom w:val="0"/>
      <w:divBdr>
        <w:top w:val="none" w:sz="0" w:space="0" w:color="auto"/>
        <w:left w:val="none" w:sz="0" w:space="0" w:color="auto"/>
        <w:bottom w:val="none" w:sz="0" w:space="0" w:color="auto"/>
        <w:right w:val="none" w:sz="0" w:space="0" w:color="auto"/>
      </w:divBdr>
      <w:divsChild>
        <w:div w:id="865096840">
          <w:marLeft w:val="-720"/>
          <w:marRight w:val="0"/>
          <w:marTop w:val="0"/>
          <w:marBottom w:val="0"/>
          <w:divBdr>
            <w:top w:val="none" w:sz="0" w:space="0" w:color="auto"/>
            <w:left w:val="none" w:sz="0" w:space="0" w:color="auto"/>
            <w:bottom w:val="none" w:sz="0" w:space="0" w:color="auto"/>
            <w:right w:val="none" w:sz="0" w:space="0" w:color="auto"/>
          </w:divBdr>
        </w:div>
      </w:divsChild>
    </w:div>
    <w:div w:id="209879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ykrieNb9p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CAZAREZ IBARRA</dc:creator>
  <cp:keywords/>
  <dc:description/>
  <cp:lastModifiedBy>JOSE LORENZO RIOS SAUCEDA</cp:lastModifiedBy>
  <cp:revision>2</cp:revision>
  <dcterms:created xsi:type="dcterms:W3CDTF">2025-02-10T01:40:00Z</dcterms:created>
  <dcterms:modified xsi:type="dcterms:W3CDTF">2025-02-10T01:40:00Z</dcterms:modified>
</cp:coreProperties>
</file>