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4510C" w14:textId="7E95022B" w:rsidR="00B51E09" w:rsidRDefault="00ED409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BD24AD" wp14:editId="35812B2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" name="DeepLBoxSPIDType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17B336" id="_x0000_t202" coordsize="21600,21600" o:spt="202" path="m,l,21600r21600,l21600,xe">
                <v:stroke joinstyle="miter"/>
                <v:path gradientshapeok="t" o:connecttype="rect"/>
              </v:shapetype>
              <v:shape id="DeepLBoxSPIDType" o:spid="_x0000_s1026" type="#_x0000_t202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">
                <v:path arrowok="t"/>
              </v:shape>
            </w:pict>
          </mc:Fallback>
        </mc:AlternateContent>
      </w:r>
    </w:p>
    <w:p w14:paraId="44674350" w14:textId="77777777" w:rsidR="00B51E09" w:rsidRPr="00ED4098" w:rsidRDefault="00BE13C3">
      <w:pPr>
        <w:jc w:val="center"/>
        <w:rPr>
          <w:rFonts w:ascii="Times New Roman" w:hAnsi="Times New Roman" w:cs="Times New Roman"/>
          <w:b/>
          <w:lang w:val="pt-PT"/>
        </w:rPr>
      </w:pPr>
      <w:r w:rsidRPr="00ED4098">
        <w:rPr>
          <w:rFonts w:ascii="Times New Roman" w:hAnsi="Times New Roman" w:cs="Times New Roman"/>
          <w:b/>
          <w:lang w:val="pt-PT"/>
        </w:rPr>
        <w:t xml:space="preserve">O3.2_Quadro </w:t>
      </w:r>
      <w:r w:rsidR="0062078C" w:rsidRPr="00ED4098">
        <w:rPr>
          <w:rFonts w:ascii="Times New Roman" w:hAnsi="Times New Roman" w:cs="Times New Roman"/>
          <w:b/>
          <w:lang w:val="pt-PT"/>
        </w:rPr>
        <w:t>do plano de aula</w:t>
      </w:r>
    </w:p>
    <w:p w14:paraId="488E1A1F" w14:textId="77777777" w:rsidR="00B51E09" w:rsidRPr="00ED4098" w:rsidRDefault="00BE13C3">
      <w:pPr>
        <w:rPr>
          <w:rFonts w:ascii="Times New Roman" w:hAnsi="Times New Roman" w:cs="Times New Roman"/>
          <w:lang w:val="pt-PT"/>
        </w:rPr>
      </w:pPr>
      <w:r w:rsidRPr="00ED4098">
        <w:rPr>
          <w:rFonts w:ascii="Times New Roman" w:hAnsi="Times New Roman" w:cs="Times New Roman"/>
          <w:b/>
          <w:lang w:val="pt-PT"/>
        </w:rPr>
        <w:t>Grupo etário/classe</w:t>
      </w:r>
      <w:r w:rsidR="0062078C" w:rsidRPr="00ED4098">
        <w:rPr>
          <w:rFonts w:ascii="Times New Roman" w:hAnsi="Times New Roman" w:cs="Times New Roman"/>
          <w:b/>
          <w:lang w:val="pt-PT"/>
        </w:rPr>
        <w:t>:</w:t>
      </w:r>
      <w:r w:rsidR="00B1460B" w:rsidRPr="00ED4098">
        <w:rPr>
          <w:rFonts w:ascii="Times New Roman" w:hAnsi="Times New Roman" w:cs="Times New Roman"/>
          <w:b/>
          <w:lang w:val="pt-PT"/>
        </w:rPr>
        <w:t xml:space="preserve"> 15 anos de idade ou mais</w:t>
      </w:r>
      <w:r w:rsidRPr="00ED4098">
        <w:rPr>
          <w:rFonts w:ascii="Times New Roman" w:hAnsi="Times New Roman" w:cs="Times New Roman"/>
          <w:lang w:val="pt-PT"/>
        </w:rPr>
        <w:tab/>
      </w:r>
      <w:r w:rsidRPr="00ED4098">
        <w:rPr>
          <w:rFonts w:ascii="Times New Roman" w:hAnsi="Times New Roman" w:cs="Times New Roman"/>
          <w:lang w:val="pt-PT"/>
        </w:rPr>
        <w:tab/>
      </w:r>
    </w:p>
    <w:p w14:paraId="0E8CEABC" w14:textId="77777777" w:rsidR="00B51E09" w:rsidRPr="00ED4098" w:rsidRDefault="00BE13C3">
      <w:pPr>
        <w:rPr>
          <w:rFonts w:ascii="Times New Roman" w:hAnsi="Times New Roman" w:cs="Times New Roman"/>
          <w:b/>
          <w:lang w:val="pt-PT"/>
        </w:rPr>
      </w:pPr>
      <w:r w:rsidRPr="00ED4098">
        <w:rPr>
          <w:rFonts w:ascii="Times New Roman" w:hAnsi="Times New Roman" w:cs="Times New Roman"/>
          <w:b/>
          <w:lang w:val="pt-PT"/>
        </w:rPr>
        <w:t xml:space="preserve">Título da lição: </w:t>
      </w:r>
      <w:r w:rsidR="000A555E" w:rsidRPr="00ED4098">
        <w:rPr>
          <w:rFonts w:ascii="Times New Roman" w:hAnsi="Times New Roman" w:cs="Times New Roman"/>
          <w:b/>
          <w:lang w:val="pt-PT"/>
        </w:rPr>
        <w:t>A Torre de Pisa</w:t>
      </w:r>
      <w:r w:rsidR="00485298" w:rsidRPr="00ED4098">
        <w:rPr>
          <w:rFonts w:ascii="Times New Roman" w:hAnsi="Times New Roman" w:cs="Times New Roman"/>
          <w:b/>
          <w:lang w:val="pt-PT"/>
        </w:rPr>
        <w:t xml:space="preserve">, história e curiosidades </w:t>
      </w:r>
      <w:r w:rsidRPr="00ED4098">
        <w:rPr>
          <w:rFonts w:ascii="Times New Roman" w:hAnsi="Times New Roman" w:cs="Times New Roman"/>
          <w:b/>
          <w:lang w:val="pt-PT"/>
        </w:rPr>
        <w:tab/>
      </w:r>
    </w:p>
    <w:p w14:paraId="4F15EF1C" w14:textId="77777777" w:rsidR="00B51E09" w:rsidRPr="00ED4098" w:rsidRDefault="00BE13C3">
      <w:pPr>
        <w:rPr>
          <w:rFonts w:ascii="Times New Roman" w:hAnsi="Times New Roman" w:cs="Times New Roman"/>
          <w:lang w:val="pt-PT"/>
        </w:rPr>
      </w:pPr>
      <w:r w:rsidRPr="00ED4098">
        <w:rPr>
          <w:rFonts w:ascii="Times New Roman" w:hAnsi="Times New Roman" w:cs="Times New Roman"/>
          <w:b/>
          <w:lang w:val="pt-PT"/>
        </w:rPr>
        <w:t xml:space="preserve">Disciplina escolar: </w:t>
      </w:r>
      <w:r w:rsidR="00B1460B" w:rsidRPr="00ED4098">
        <w:rPr>
          <w:rFonts w:ascii="Times New Roman" w:hAnsi="Times New Roman" w:cs="Times New Roman"/>
          <w:b/>
          <w:lang w:val="pt-PT"/>
        </w:rPr>
        <w:t xml:space="preserve">Arte    </w:t>
      </w:r>
    </w:p>
    <w:p w14:paraId="1782E396" w14:textId="77777777" w:rsidR="00B51E09" w:rsidRPr="00ED4098" w:rsidRDefault="00BE13C3">
      <w:pPr>
        <w:rPr>
          <w:rFonts w:ascii="Times New Roman" w:hAnsi="Times New Roman" w:cs="Times New Roman"/>
          <w:lang w:val="pt-PT"/>
        </w:rPr>
      </w:pPr>
      <w:r w:rsidRPr="00ED4098">
        <w:rPr>
          <w:rFonts w:ascii="Times New Roman" w:hAnsi="Times New Roman" w:cs="Times New Roman"/>
          <w:b/>
          <w:lang w:val="pt-PT"/>
        </w:rPr>
        <w:t xml:space="preserve">Conceitos chave: </w:t>
      </w:r>
      <w:r w:rsidR="00B1460B" w:rsidRPr="00ED4098">
        <w:rPr>
          <w:rFonts w:ascii="Times New Roman" w:hAnsi="Times New Roman" w:cs="Times New Roman"/>
          <w:lang w:val="pt-PT"/>
        </w:rPr>
        <w:t xml:space="preserve">A Torre de Pisa - </w:t>
      </w:r>
      <w:r w:rsidR="00B1460B" w:rsidRPr="00ED4098">
        <w:rPr>
          <w:rFonts w:ascii="TimesNewRomanPSMT" w:hAnsi="TimesNewRomanPSMT"/>
          <w:lang w:val="pt-PT"/>
        </w:rPr>
        <w:t xml:space="preserve">história, objectivo, dimensões          </w:t>
      </w:r>
    </w:p>
    <w:p w14:paraId="13619FE0" w14:textId="77777777" w:rsidR="00B51E09" w:rsidRDefault="00BE13C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 xml:space="preserve">Objectivos: </w:t>
      </w:r>
    </w:p>
    <w:p w14:paraId="233F1890" w14:textId="77777777" w:rsidR="00B51E09" w:rsidRDefault="00BE13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B1460B">
        <w:rPr>
          <w:rFonts w:ascii="Times New Roman" w:hAnsi="Times New Roman" w:cs="Times New Roman"/>
        </w:rPr>
        <w:t>Experimente a Praça dos Milagres</w:t>
      </w:r>
    </w:p>
    <w:p w14:paraId="469E0B07" w14:textId="77777777" w:rsidR="00B51E09" w:rsidRPr="00ED4098" w:rsidRDefault="00BE13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lang w:val="pt-PT"/>
        </w:rPr>
      </w:pPr>
      <w:r w:rsidRPr="00ED4098">
        <w:rPr>
          <w:rFonts w:ascii="Times New Roman" w:hAnsi="Times New Roman" w:cs="Times New Roman"/>
          <w:lang w:val="pt-PT"/>
        </w:rPr>
        <w:t>Observar a posição da torre em relação ao espaço</w:t>
      </w:r>
    </w:p>
    <w:p w14:paraId="3819E6A8" w14:textId="77777777" w:rsidR="00B51E09" w:rsidRPr="00ED4098" w:rsidRDefault="00BE13C3">
      <w:pPr>
        <w:pStyle w:val="NormalWeb"/>
        <w:rPr>
          <w:sz w:val="22"/>
          <w:szCs w:val="22"/>
          <w:lang w:val="pt-PT"/>
        </w:rPr>
      </w:pPr>
      <w:r w:rsidRPr="00ED4098">
        <w:rPr>
          <w:b/>
          <w:sz w:val="22"/>
          <w:szCs w:val="22"/>
          <w:lang w:val="pt-PT"/>
        </w:rPr>
        <w:t>Habilidades desenvolvidas</w:t>
      </w:r>
      <w:r w:rsidRPr="00ED4098">
        <w:rPr>
          <w:sz w:val="22"/>
          <w:szCs w:val="22"/>
          <w:lang w:val="pt-PT"/>
        </w:rPr>
        <w:t xml:space="preserve">: </w:t>
      </w:r>
      <w:r w:rsidR="00925769" w:rsidRPr="00ED4098">
        <w:rPr>
          <w:sz w:val="22"/>
          <w:szCs w:val="22"/>
          <w:lang w:val="pt-PT"/>
        </w:rPr>
        <w:t xml:space="preserve">observação, descrição, análise </w:t>
      </w:r>
    </w:p>
    <w:p w14:paraId="54B29013" w14:textId="77777777" w:rsidR="00B51E09" w:rsidRPr="00ED4098" w:rsidRDefault="00BE13C3">
      <w:pPr>
        <w:rPr>
          <w:rFonts w:ascii="Times New Roman" w:hAnsi="Times New Roman" w:cs="Times New Roman"/>
          <w:lang w:val="pt-PT"/>
        </w:rPr>
      </w:pPr>
      <w:r w:rsidRPr="00ED4098">
        <w:rPr>
          <w:rFonts w:ascii="Times New Roman" w:hAnsi="Times New Roman" w:cs="Times New Roman"/>
          <w:b/>
          <w:lang w:val="pt-PT"/>
        </w:rPr>
        <w:t>Materiais/Equipamentos necessários</w:t>
      </w:r>
      <w:r w:rsidRPr="00ED4098">
        <w:rPr>
          <w:rFonts w:ascii="Times New Roman" w:hAnsi="Times New Roman" w:cs="Times New Roman"/>
          <w:lang w:val="pt-PT"/>
        </w:rPr>
        <w:t xml:space="preserve">: </w:t>
      </w:r>
    </w:p>
    <w:p w14:paraId="614E08F5" w14:textId="77777777" w:rsidR="00B51E09" w:rsidRDefault="00BE13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F2571">
        <w:rPr>
          <w:rFonts w:ascii="TimesNewRomanPSMT" w:hAnsi="TimesNewRomanPSMT"/>
        </w:rPr>
        <w:t xml:space="preserve">Fone de ouvido VR </w:t>
      </w:r>
    </w:p>
    <w:p w14:paraId="09BA99F7" w14:textId="77777777" w:rsidR="00B51E09" w:rsidRPr="00ED4098" w:rsidRDefault="00DA54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pt-PT"/>
        </w:rPr>
      </w:pPr>
      <w:r w:rsidRPr="00ED4098">
        <w:rPr>
          <w:rFonts w:ascii="TimesNewRomanPSMT" w:hAnsi="TimesNewRomanPSMT"/>
          <w:lang w:val="pt-PT"/>
        </w:rPr>
        <w:t xml:space="preserve">Vídeo </w:t>
      </w:r>
      <w:r w:rsidR="00BE13C3" w:rsidRPr="00ED4098">
        <w:rPr>
          <w:rFonts w:ascii="TimesNewRomanPSMT" w:hAnsi="TimesNewRomanPSMT"/>
          <w:lang w:val="pt-PT"/>
        </w:rPr>
        <w:t xml:space="preserve">VR </w:t>
      </w:r>
      <w:hyperlink r:id="rId7" w:history="1">
        <w:r w:rsidRPr="00ED4098">
          <w:rPr>
            <w:rStyle w:val="Hyperlink"/>
            <w:lang w:val="pt-PT"/>
          </w:rPr>
          <w:t xml:space="preserve">https://eloquent-ramanujan-887aa5.netlify.app/math.html </w:t>
        </w:r>
      </w:hyperlink>
    </w:p>
    <w:p w14:paraId="56B14EFA" w14:textId="77777777" w:rsidR="00B51E09" w:rsidRDefault="00BE13C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Plano de aula</w:t>
      </w:r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940"/>
        <w:gridCol w:w="6406"/>
        <w:gridCol w:w="975"/>
      </w:tblGrid>
      <w:tr w:rsidR="005259CF" w:rsidRPr="00EA3085" w14:paraId="62D0C94D" w14:textId="77777777" w:rsidTr="002E6E55">
        <w:tc>
          <w:tcPr>
            <w:tcW w:w="1703" w:type="dxa"/>
          </w:tcPr>
          <w:p w14:paraId="6B2FBA23" w14:textId="77777777" w:rsidR="00B51E09" w:rsidRDefault="00BE13C3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Fases</w:t>
            </w:r>
          </w:p>
        </w:tc>
        <w:tc>
          <w:tcPr>
            <w:tcW w:w="6627" w:type="dxa"/>
          </w:tcPr>
          <w:p w14:paraId="2104D172" w14:textId="77777777" w:rsidR="00B51E09" w:rsidRDefault="00BE13C3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 xml:space="preserve">Descrição da actividade </w:t>
            </w:r>
          </w:p>
          <w:p w14:paraId="53A92432" w14:textId="77777777" w:rsidR="00EA3085" w:rsidRPr="00EA3085" w:rsidRDefault="00EA3085" w:rsidP="00F624A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1" w:type="dxa"/>
          </w:tcPr>
          <w:p w14:paraId="50E3B849" w14:textId="77777777" w:rsidR="00B51E09" w:rsidRDefault="00BE13C3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Hora</w:t>
            </w:r>
          </w:p>
        </w:tc>
      </w:tr>
      <w:tr w:rsidR="000A1812" w:rsidRPr="00ED4098" w14:paraId="376F3F09" w14:textId="77777777" w:rsidTr="008E49CA">
        <w:trPr>
          <w:trHeight w:val="4148"/>
        </w:trPr>
        <w:tc>
          <w:tcPr>
            <w:tcW w:w="1703" w:type="dxa"/>
          </w:tcPr>
          <w:p w14:paraId="4B21B95C" w14:textId="77777777" w:rsidR="00B51E09" w:rsidRDefault="00BE13C3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Preparação antes da aula</w:t>
            </w:r>
          </w:p>
        </w:tc>
        <w:tc>
          <w:tcPr>
            <w:tcW w:w="6627" w:type="dxa"/>
          </w:tcPr>
          <w:p w14:paraId="67D0ED63" w14:textId="77777777" w:rsidR="00B51E09" w:rsidRPr="00ED4098" w:rsidRDefault="00BE13C3">
            <w:pPr>
              <w:pStyle w:val="NormalWeb"/>
              <w:rPr>
                <w:lang w:val="pt-PT"/>
              </w:rPr>
            </w:pPr>
            <w:r w:rsidRPr="00ED409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Esta lição centra-se na Torre de Pisa. </w:t>
            </w:r>
          </w:p>
          <w:p w14:paraId="552FEF8A" w14:textId="77777777" w:rsidR="00B51E09" w:rsidRPr="00ED4098" w:rsidRDefault="00BE13C3">
            <w:pPr>
              <w:pStyle w:val="NormalWeb"/>
              <w:contextualSpacing/>
              <w:rPr>
                <w:sz w:val="22"/>
                <w:szCs w:val="22"/>
                <w:lang w:val="pt-PT"/>
              </w:rPr>
            </w:pPr>
            <w:r w:rsidRPr="00ED409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Se esta é uma primeira experiência de RV para estudantes - siga as regras de segurança: - Os alunos devem sentar-se enquanto utilizam os óculos VR e não segurar nada nas mãos, a menos que a experiência seja de tal natureza que exija que se mantenha de pé; nesse caso, garantir espaço suficiente em torno de todos os alunos. </w:t>
            </w:r>
          </w:p>
          <w:p w14:paraId="2B0575A6" w14:textId="77777777" w:rsidR="00B51E09" w:rsidRPr="00ED4098" w:rsidRDefault="00BE13C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pt-PT"/>
              </w:rPr>
            </w:pPr>
            <w:r w:rsidRPr="00ED409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- Será dito aos alunos que esperem um sentimento de vertigem. Se a vertigem piorar, os alunos deverão remover os óculos VR. </w:t>
            </w:r>
          </w:p>
          <w:p w14:paraId="0B7F2618" w14:textId="77777777" w:rsidR="00B51E09" w:rsidRPr="00ED4098" w:rsidRDefault="00BE13C3">
            <w:pPr>
              <w:pStyle w:val="NormalWeb"/>
              <w:contextualSpacing/>
              <w:rPr>
                <w:sz w:val="22"/>
                <w:szCs w:val="22"/>
                <w:lang w:val="pt-PT"/>
              </w:rPr>
            </w:pPr>
            <w:r w:rsidRPr="00ED409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- Os alunos precisam de saber como ajustar o foco de visualização antes de utilizarem os auscultadores. </w:t>
            </w:r>
          </w:p>
          <w:p w14:paraId="27E51075" w14:textId="77777777" w:rsidR="00B51E09" w:rsidRPr="00ED4098" w:rsidRDefault="00BE13C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pt-PT"/>
              </w:rPr>
            </w:pPr>
            <w:r w:rsidRPr="00ED409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- Os alunos não devem utilizar os auscultadores quando estão: cansados, precisam de dormir, sob stress emocional ou ansiedade, quando sofrem de frio, gripe, dores de cabeça, enxaquecas, pois isto pode agravar a sua susceptibilidade a reacções adversas. </w:t>
            </w:r>
          </w:p>
          <w:p w14:paraId="19B512A7" w14:textId="77777777" w:rsidR="00B51E09" w:rsidRPr="00ED4098" w:rsidRDefault="00BE13C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pt-PT"/>
              </w:rPr>
            </w:pPr>
            <w:r w:rsidRPr="00ED409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- Os alunos devem ter a possibilidade de optar por não utilizar o VR. </w:t>
            </w:r>
          </w:p>
        </w:tc>
        <w:tc>
          <w:tcPr>
            <w:tcW w:w="991" w:type="dxa"/>
          </w:tcPr>
          <w:p w14:paraId="4C24B637" w14:textId="77777777" w:rsidR="000A1812" w:rsidRPr="00ED4098" w:rsidRDefault="000A1812" w:rsidP="000A1812">
            <w:pPr>
              <w:rPr>
                <w:rFonts w:ascii="Times New Roman" w:hAnsi="Times New Roman" w:cs="Times New Roman"/>
                <w:lang w:val="pt-PT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41D21B0E" w14:textId="77777777" w:rsidR="000A1812" w:rsidRPr="00ED4098" w:rsidRDefault="000A1812" w:rsidP="000A1812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  <w:p w14:paraId="52994258" w14:textId="77777777" w:rsidR="00B51E09" w:rsidRDefault="00BE13C3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Introdução</w:t>
            </w:r>
          </w:p>
          <w:p w14:paraId="1725E1A5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5C931437" w14:textId="77777777" w:rsidR="00B51E09" w:rsidRPr="00ED4098" w:rsidRDefault="00BE13C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pt-PT"/>
              </w:rPr>
            </w:pPr>
            <w:r w:rsidRPr="00ED409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Partilhar Intenções de Aprendizagem com estudantes. </w:t>
            </w:r>
          </w:p>
          <w:p w14:paraId="5E4CCD23" w14:textId="77777777" w:rsidR="008E49CA" w:rsidRPr="00ED4098" w:rsidRDefault="008E49CA" w:rsidP="001421A9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pt-PT"/>
              </w:rPr>
            </w:pPr>
          </w:p>
          <w:p w14:paraId="117B718D" w14:textId="77777777" w:rsidR="00B51E09" w:rsidRPr="00ED4098" w:rsidRDefault="00BE13C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pt-PT"/>
              </w:rPr>
            </w:pPr>
            <w:r w:rsidRPr="00ED4098">
              <w:rPr>
                <w:rFonts w:ascii="TimesNewRomanPSMT" w:hAnsi="TimesNewRomanPSMT"/>
                <w:sz w:val="22"/>
                <w:szCs w:val="22"/>
                <w:lang w:val="pt-PT"/>
              </w:rPr>
              <w:t>Pedir aos alunos para pensarem e escreverem quaisquer perguntas que tenham em relação aos objectivos de aprendizagem, como por exemplo</w:t>
            </w:r>
            <w:r w:rsidR="00D06552" w:rsidRPr="00ED409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: </w:t>
            </w:r>
            <w:r w:rsidRPr="00ED4098">
              <w:rPr>
                <w:rFonts w:ascii="TimesNewRomanPSMT" w:hAnsi="TimesNewRomanPSMT"/>
                <w:i/>
                <w:sz w:val="22"/>
                <w:szCs w:val="22"/>
                <w:lang w:val="pt-PT"/>
              </w:rPr>
              <w:t>Onde se encontra a torre</w:t>
            </w:r>
            <w:r w:rsidR="00465B33" w:rsidRPr="00ED4098">
              <w:rPr>
                <w:rFonts w:ascii="TimesNewRomanPSMT" w:hAnsi="TimesNewRomanPSMT"/>
                <w:i/>
                <w:sz w:val="22"/>
                <w:szCs w:val="22"/>
                <w:lang w:val="pt-PT"/>
              </w:rPr>
              <w:t xml:space="preserve">? </w:t>
            </w:r>
            <w:r w:rsidRPr="00ED4098">
              <w:rPr>
                <w:rFonts w:ascii="TimesNewRomanPSMT" w:hAnsi="TimesNewRomanPSMT"/>
                <w:i/>
                <w:sz w:val="22"/>
                <w:szCs w:val="22"/>
                <w:lang w:val="pt-PT"/>
              </w:rPr>
              <w:t>Como é que ela é inclinada</w:t>
            </w:r>
            <w:r w:rsidR="00465B33" w:rsidRPr="00ED4098">
              <w:rPr>
                <w:rFonts w:ascii="TimesNewRomanPSMT" w:hAnsi="TimesNewRomanPSMT"/>
                <w:i/>
                <w:sz w:val="22"/>
                <w:szCs w:val="22"/>
                <w:lang w:val="pt-PT"/>
              </w:rPr>
              <w:t xml:space="preserve">? </w:t>
            </w:r>
            <w:r w:rsidR="00D06552" w:rsidRPr="00ED4098">
              <w:rPr>
                <w:rFonts w:ascii="TimesNewRomanPSMT" w:hAnsi="TimesNewRomanPSMT"/>
                <w:i/>
                <w:sz w:val="22"/>
                <w:szCs w:val="22"/>
                <w:lang w:val="pt-PT"/>
              </w:rPr>
              <w:t>Qual era a sua finalidade</w:t>
            </w:r>
            <w:r w:rsidR="00465B33" w:rsidRPr="00ED4098">
              <w:rPr>
                <w:rFonts w:ascii="TimesNewRomanPSMT" w:hAnsi="TimesNewRomanPSMT"/>
                <w:i/>
                <w:sz w:val="22"/>
                <w:szCs w:val="22"/>
                <w:lang w:val="pt-PT"/>
              </w:rPr>
              <w:t xml:space="preserve">? </w:t>
            </w:r>
            <w:r w:rsidRPr="00ED409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(o professor garante que todas as perguntas são respondidas até ao final da aula). </w:t>
            </w:r>
          </w:p>
        </w:tc>
        <w:tc>
          <w:tcPr>
            <w:tcW w:w="991" w:type="dxa"/>
          </w:tcPr>
          <w:p w14:paraId="68B2D09D" w14:textId="43669F44" w:rsidR="001421A9" w:rsidRPr="00ED4098" w:rsidRDefault="001421A9" w:rsidP="000A1812">
            <w:pPr>
              <w:rPr>
                <w:rFonts w:ascii="Times New Roman" w:hAnsi="Times New Roman" w:cs="Times New Roman"/>
                <w:lang w:val="pt-PT"/>
              </w:rPr>
            </w:pPr>
          </w:p>
          <w:p w14:paraId="52F8CE97" w14:textId="77777777" w:rsidR="008E49CA" w:rsidRPr="00ED4098" w:rsidRDefault="008E49CA" w:rsidP="000A1812">
            <w:pPr>
              <w:rPr>
                <w:rFonts w:ascii="Times New Roman" w:hAnsi="Times New Roman" w:cs="Times New Roman"/>
                <w:lang w:val="pt-PT"/>
              </w:rPr>
            </w:pPr>
          </w:p>
          <w:p w14:paraId="47BFF375" w14:textId="77777777" w:rsidR="00B51E09" w:rsidRDefault="00BE13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</w:t>
            </w:r>
            <w:r w:rsidR="001421A9">
              <w:rPr>
                <w:rFonts w:ascii="Times New Roman" w:hAnsi="Times New Roman" w:cs="Times New Roman"/>
              </w:rPr>
              <w:t>min.</w:t>
            </w: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29EBA30D" w14:textId="77777777" w:rsidR="00B51E09" w:rsidRDefault="00BE13C3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 xml:space="preserve">Experiência </w:t>
            </w:r>
            <w:r w:rsidRPr="00EA3085">
              <w:rPr>
                <w:rFonts w:ascii="Times New Roman" w:hAnsi="Times New Roman" w:cs="Times New Roman"/>
                <w:b/>
              </w:rPr>
              <w:lastRenderedPageBreak/>
              <w:t>inicial imersiva</w:t>
            </w:r>
          </w:p>
        </w:tc>
        <w:tc>
          <w:tcPr>
            <w:tcW w:w="6627" w:type="dxa"/>
          </w:tcPr>
          <w:p w14:paraId="4FDAF181" w14:textId="77777777" w:rsidR="00B51E09" w:rsidRPr="00ED4098" w:rsidRDefault="00BE13C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pt-PT"/>
              </w:rPr>
            </w:pPr>
            <w:r w:rsidRPr="00ED4098">
              <w:rPr>
                <w:rFonts w:ascii="TimesNewRomanPSMT" w:hAnsi="TimesNewRomanPSMT"/>
                <w:sz w:val="22"/>
                <w:szCs w:val="22"/>
                <w:lang w:val="pt-PT"/>
              </w:rPr>
              <w:lastRenderedPageBreak/>
              <w:t xml:space="preserve">Os alunos colocam os auscultadores VR e exploram o vídeo ao seu </w:t>
            </w:r>
            <w:r w:rsidRPr="00ED4098">
              <w:rPr>
                <w:rFonts w:ascii="TimesNewRomanPSMT" w:hAnsi="TimesNewRomanPSMT"/>
                <w:sz w:val="22"/>
                <w:szCs w:val="22"/>
                <w:lang w:val="pt-PT"/>
              </w:rPr>
              <w:lastRenderedPageBreak/>
              <w:t>próprio ritmo.</w:t>
            </w:r>
          </w:p>
          <w:p w14:paraId="1D6FBC28" w14:textId="77777777" w:rsidR="00B51E09" w:rsidRPr="00ED4098" w:rsidRDefault="00BE13C3">
            <w:pPr>
              <w:pStyle w:val="NormalWeb"/>
              <w:contextualSpacing/>
              <w:rPr>
                <w:lang w:val="pt-PT"/>
              </w:rPr>
            </w:pPr>
            <w:r w:rsidRPr="00ED409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Desligar os auscultadores e trazer os alunos de volta para a sala de aula. </w:t>
            </w:r>
          </w:p>
        </w:tc>
        <w:tc>
          <w:tcPr>
            <w:tcW w:w="991" w:type="dxa"/>
          </w:tcPr>
          <w:p w14:paraId="6291F949" w14:textId="77777777" w:rsidR="00B51E09" w:rsidRDefault="00BE13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 min.</w:t>
            </w: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15154C8D" w14:textId="77777777" w:rsidR="00B51E09" w:rsidRDefault="00BE13C3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Experiência Imersiva Guiada</w:t>
            </w:r>
          </w:p>
        </w:tc>
        <w:tc>
          <w:tcPr>
            <w:tcW w:w="6627" w:type="dxa"/>
          </w:tcPr>
          <w:p w14:paraId="6D266754" w14:textId="77777777" w:rsidR="00B51E09" w:rsidRPr="00ED4098" w:rsidRDefault="00BE13C3">
            <w:pPr>
              <w:rPr>
                <w:rFonts w:ascii="Times New Roman" w:hAnsi="Times New Roman" w:cs="Times New Roman"/>
                <w:lang w:val="pt-PT"/>
              </w:rPr>
            </w:pPr>
            <w:r w:rsidRPr="00ED4098">
              <w:rPr>
                <w:rFonts w:ascii="Times New Roman" w:hAnsi="Times New Roman" w:cs="Times New Roman"/>
                <w:lang w:val="pt-PT"/>
              </w:rPr>
              <w:t xml:space="preserve">Os alunos começam a explorar a praça </w:t>
            </w:r>
            <w:r w:rsidR="00BF4FD9" w:rsidRPr="00ED4098">
              <w:rPr>
                <w:rFonts w:ascii="Times New Roman" w:hAnsi="Times New Roman" w:cs="Times New Roman"/>
                <w:lang w:val="pt-PT"/>
              </w:rPr>
              <w:t>e a tomar notas</w:t>
            </w:r>
            <w:r w:rsidRPr="00ED4098">
              <w:rPr>
                <w:rFonts w:ascii="Times New Roman" w:hAnsi="Times New Roman" w:cs="Times New Roman"/>
                <w:lang w:val="pt-PT"/>
              </w:rPr>
              <w:t>.</w:t>
            </w:r>
          </w:p>
          <w:p w14:paraId="755704DD" w14:textId="77777777" w:rsidR="00B51E09" w:rsidRPr="00ED4098" w:rsidRDefault="00BE13C3">
            <w:pPr>
              <w:contextualSpacing/>
              <w:rPr>
                <w:rFonts w:ascii="TimesNewRomanPSMT" w:hAnsi="TimesNewRomanPSMT"/>
                <w:lang w:val="pt-PT"/>
              </w:rPr>
            </w:pPr>
            <w:r w:rsidRPr="00ED4098">
              <w:rPr>
                <w:rFonts w:ascii="TimesNewRomanPSMT" w:hAnsi="TimesNewRomanPSMT"/>
                <w:lang w:val="pt-PT"/>
              </w:rPr>
              <w:t>Os estudantes colocam os auscultadores VR e começam a experiência imersiva concentrando-se em encontrar mais informação sobre a torre: antecedentes históricos, objectivo real, dimensões.</w:t>
            </w:r>
          </w:p>
          <w:p w14:paraId="702E61B2" w14:textId="6302BF91" w:rsidR="00BF4FD9" w:rsidRPr="00ED4098" w:rsidRDefault="00BF4FD9" w:rsidP="00BF4FD9">
            <w:pPr>
              <w:contextualSpacing/>
              <w:rPr>
                <w:rFonts w:ascii="TimesNewRomanPSMT" w:hAnsi="TimesNewRomanPSMT"/>
                <w:lang w:val="pt-PT"/>
              </w:rPr>
            </w:pPr>
            <w:r w:rsidRPr="00ED4098">
              <w:rPr>
                <w:rFonts w:ascii="TimesNewRomanPSMT" w:hAnsi="TimesNewRomanPSMT"/>
                <w:lang w:val="pt-PT"/>
              </w:rPr>
              <w:t xml:space="preserve"> </w:t>
            </w:r>
          </w:p>
          <w:p w14:paraId="26627C29" w14:textId="77777777" w:rsidR="00B51E09" w:rsidRPr="00ED4098" w:rsidRDefault="00BE13C3">
            <w:pPr>
              <w:contextualSpacing/>
              <w:rPr>
                <w:rFonts w:ascii="TimesNewRomanPSMT" w:hAnsi="TimesNewRomanPSMT"/>
                <w:lang w:val="pt-PT"/>
              </w:rPr>
            </w:pPr>
            <w:r w:rsidRPr="00ED4098">
              <w:rPr>
                <w:rFonts w:ascii="TimesNewRomanPSMT" w:hAnsi="TimesNewRomanPSMT"/>
                <w:lang w:val="pt-PT"/>
              </w:rPr>
              <w:t xml:space="preserve">Dar tempo para esta exploração guiada ou ligar e desligar durante o tempo necessário para os alunos </w:t>
            </w:r>
            <w:r w:rsidR="001420C4" w:rsidRPr="00ED4098">
              <w:rPr>
                <w:rFonts w:ascii="TimesNewRomanPSMT" w:hAnsi="TimesNewRomanPSMT"/>
                <w:lang w:val="pt-PT"/>
              </w:rPr>
              <w:t>se familiarizarem com o espaço.</w:t>
            </w:r>
          </w:p>
        </w:tc>
        <w:tc>
          <w:tcPr>
            <w:tcW w:w="991" w:type="dxa"/>
          </w:tcPr>
          <w:p w14:paraId="55CE871B" w14:textId="77777777" w:rsidR="000A1812" w:rsidRPr="00ED4098" w:rsidRDefault="000A1812" w:rsidP="000A1812">
            <w:pPr>
              <w:rPr>
                <w:rFonts w:ascii="Times New Roman" w:hAnsi="Times New Roman" w:cs="Times New Roman"/>
                <w:lang w:val="pt-PT"/>
              </w:rPr>
            </w:pPr>
          </w:p>
          <w:p w14:paraId="06644799" w14:textId="77777777" w:rsidR="00BF4FD9" w:rsidRPr="00ED4098" w:rsidRDefault="00BF4FD9" w:rsidP="000A1812">
            <w:pPr>
              <w:rPr>
                <w:rFonts w:ascii="Times New Roman" w:hAnsi="Times New Roman" w:cs="Times New Roman"/>
                <w:lang w:val="pt-PT"/>
              </w:rPr>
            </w:pPr>
          </w:p>
          <w:p w14:paraId="2B41FDB3" w14:textId="77777777" w:rsidR="00B51E09" w:rsidRDefault="00BE13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1DAE7679" w14:textId="77777777" w:rsidR="00B51E09" w:rsidRDefault="00BE13C3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Acompanhamento</w:t>
            </w:r>
          </w:p>
        </w:tc>
        <w:tc>
          <w:tcPr>
            <w:tcW w:w="6627" w:type="dxa"/>
          </w:tcPr>
          <w:p w14:paraId="4903CD82" w14:textId="77777777" w:rsidR="00B51E09" w:rsidRPr="00ED4098" w:rsidRDefault="00BE13C3">
            <w:pPr>
              <w:pStyle w:val="NormalWeb"/>
              <w:contextualSpacing/>
              <w:rPr>
                <w:lang w:val="pt-PT"/>
              </w:rPr>
            </w:pPr>
            <w:r w:rsidRPr="00ED409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Quando o momento da RV termina, os alunos reúnem-se em </w:t>
            </w:r>
            <w:r w:rsidRPr="00ED4098">
              <w:rPr>
                <w:rFonts w:ascii="TimesNewRomanPS" w:hAnsi="TimesNewRomanPS"/>
                <w:bCs/>
                <w:sz w:val="22"/>
                <w:szCs w:val="22"/>
                <w:lang w:val="pt-PT"/>
              </w:rPr>
              <w:t xml:space="preserve">grupos de 2 ou 3 </w:t>
            </w:r>
            <w:r w:rsidRPr="00ED409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e partilham as suas ideias. </w:t>
            </w:r>
          </w:p>
          <w:p w14:paraId="31EFCDFE" w14:textId="77777777" w:rsidR="00B51E09" w:rsidRPr="00ED4098" w:rsidRDefault="00BE13C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pt-PT"/>
              </w:rPr>
            </w:pPr>
            <w:r w:rsidRPr="00ED4098">
              <w:rPr>
                <w:rFonts w:ascii="TimesNewRomanPSMT" w:hAnsi="TimesNewRomanPSMT"/>
                <w:sz w:val="22"/>
                <w:szCs w:val="22"/>
                <w:lang w:val="pt-PT"/>
              </w:rPr>
              <w:t>Os alunos comparam notas e discutem para completar os seus conhecimentos e compreensão. O professor facilita a discussão e assegura que não há mal-entendidos.</w:t>
            </w:r>
          </w:p>
          <w:p w14:paraId="7605605F" w14:textId="77777777" w:rsidR="00FD5F18" w:rsidRPr="00ED4098" w:rsidRDefault="00FD5F18" w:rsidP="00B9566E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pt-PT"/>
              </w:rPr>
            </w:pPr>
          </w:p>
          <w:p w14:paraId="57BE53FA" w14:textId="77777777" w:rsidR="00B51E09" w:rsidRPr="00ED4098" w:rsidRDefault="00BE13C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pt-PT"/>
              </w:rPr>
            </w:pPr>
            <w:r w:rsidRPr="00ED409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Os alunos utilizam as suas estações de investigação (computadores portáteis/tábulos/fones) para acrescentar aos conhecimentos adquiridos através da experiência de RV, completando as suas notas. </w:t>
            </w:r>
          </w:p>
          <w:p w14:paraId="3BA87B55" w14:textId="77777777" w:rsidR="00B51E09" w:rsidRPr="00ED4098" w:rsidRDefault="00BE13C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pt-PT"/>
              </w:rPr>
            </w:pPr>
            <w:r w:rsidRPr="00ED4098">
              <w:rPr>
                <w:rFonts w:ascii="TimesNewRomanPSMT" w:hAnsi="TimesNewRomanPSMT"/>
                <w:sz w:val="22"/>
                <w:szCs w:val="22"/>
                <w:lang w:val="pt-PT"/>
              </w:rPr>
              <w:t>A tarefa é:</w:t>
            </w:r>
          </w:p>
          <w:p w14:paraId="499039BB" w14:textId="77777777" w:rsidR="00B51E09" w:rsidRPr="00ED4098" w:rsidRDefault="00BE13C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pt-PT"/>
              </w:rPr>
            </w:pPr>
            <w:r w:rsidRPr="00ED409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- escrever um parágrafo em que descreva a torre com particular referência à </w:t>
            </w:r>
            <w:r w:rsidR="00485298" w:rsidRPr="00ED409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história, </w:t>
            </w:r>
            <w:r w:rsidR="00D07A0D" w:rsidRPr="00ED409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estilo e motivos, </w:t>
            </w:r>
            <w:r w:rsidRPr="00ED4098">
              <w:rPr>
                <w:rFonts w:ascii="TimesNewRomanPSMT" w:hAnsi="TimesNewRomanPSMT"/>
                <w:sz w:val="22"/>
                <w:szCs w:val="22"/>
                <w:lang w:val="pt-PT"/>
              </w:rPr>
              <w:t>razão pela qual o monumento é chamado de inclinação, a sua localização e finalidade, dimensões e materiais.</w:t>
            </w:r>
          </w:p>
        </w:tc>
        <w:tc>
          <w:tcPr>
            <w:tcW w:w="991" w:type="dxa"/>
          </w:tcPr>
          <w:p w14:paraId="3D038A35" w14:textId="77777777" w:rsidR="00B51E09" w:rsidRDefault="00BE13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</w:t>
            </w:r>
            <w:r w:rsidR="00B9566E">
              <w:rPr>
                <w:rFonts w:ascii="Times New Roman" w:hAnsi="Times New Roman" w:cs="Times New Roman"/>
              </w:rPr>
              <w:t>min.</w:t>
            </w:r>
          </w:p>
          <w:p w14:paraId="71CFFE24" w14:textId="77777777" w:rsidR="00B9566E" w:rsidRDefault="00B9566E" w:rsidP="000A1812">
            <w:pPr>
              <w:rPr>
                <w:rFonts w:ascii="Times New Roman" w:hAnsi="Times New Roman" w:cs="Times New Roman"/>
              </w:rPr>
            </w:pPr>
          </w:p>
          <w:p w14:paraId="3D7E334D" w14:textId="77777777" w:rsidR="00B9566E" w:rsidRDefault="00B9566E" w:rsidP="000A1812">
            <w:pPr>
              <w:rPr>
                <w:rFonts w:ascii="Times New Roman" w:hAnsi="Times New Roman" w:cs="Times New Roman"/>
              </w:rPr>
            </w:pPr>
          </w:p>
          <w:p w14:paraId="0F0A46AF" w14:textId="77777777" w:rsidR="00FD5F18" w:rsidRDefault="00FD5F18" w:rsidP="000A1812">
            <w:pPr>
              <w:rPr>
                <w:rFonts w:ascii="Times New Roman" w:hAnsi="Times New Roman" w:cs="Times New Roman"/>
              </w:rPr>
            </w:pPr>
          </w:p>
          <w:p w14:paraId="5CB2C3D1" w14:textId="77777777" w:rsidR="00FD5F18" w:rsidRDefault="00FD5F18" w:rsidP="000A1812">
            <w:pPr>
              <w:rPr>
                <w:rFonts w:ascii="Times New Roman" w:hAnsi="Times New Roman" w:cs="Times New Roman"/>
              </w:rPr>
            </w:pPr>
          </w:p>
          <w:p w14:paraId="4B8A611A" w14:textId="77777777" w:rsidR="00FD5F18" w:rsidRDefault="00FD5F18" w:rsidP="000A1812">
            <w:pPr>
              <w:rPr>
                <w:rFonts w:ascii="Times New Roman" w:hAnsi="Times New Roman" w:cs="Times New Roman"/>
              </w:rPr>
            </w:pPr>
          </w:p>
          <w:p w14:paraId="4BD9F3D6" w14:textId="77777777" w:rsidR="00B51E09" w:rsidRDefault="00BE13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A3085" w:rsidRPr="00EA3085" w14:paraId="1C7E369A" w14:textId="77777777" w:rsidTr="002E6E55">
        <w:tc>
          <w:tcPr>
            <w:tcW w:w="1703" w:type="dxa"/>
          </w:tcPr>
          <w:p w14:paraId="036C37C1" w14:textId="77777777" w:rsidR="00B51E09" w:rsidRDefault="00BE13C3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Avaliação Formativa</w:t>
            </w:r>
          </w:p>
        </w:tc>
        <w:tc>
          <w:tcPr>
            <w:tcW w:w="6627" w:type="dxa"/>
          </w:tcPr>
          <w:p w14:paraId="69A3A6E0" w14:textId="77777777" w:rsidR="00B51E09" w:rsidRPr="00ED4098" w:rsidRDefault="00BE13C3">
            <w:pPr>
              <w:rPr>
                <w:rFonts w:ascii="TimesNewRomanPSMT" w:hAnsi="TimesNewRomanPSMT"/>
                <w:lang w:val="pt-PT"/>
              </w:rPr>
            </w:pPr>
            <w:r w:rsidRPr="00ED4098">
              <w:rPr>
                <w:rFonts w:ascii="TimesNewRomanPSMT" w:hAnsi="TimesNewRomanPSMT"/>
                <w:lang w:val="pt-PT"/>
              </w:rPr>
              <w:t xml:space="preserve">O professor </w:t>
            </w:r>
            <w:r w:rsidR="00D07A0D" w:rsidRPr="00ED4098">
              <w:rPr>
                <w:rFonts w:ascii="TimesNewRomanPSMT" w:hAnsi="TimesNewRomanPSMT"/>
                <w:lang w:val="pt-PT"/>
              </w:rPr>
              <w:t xml:space="preserve">mostra </w:t>
            </w:r>
            <w:r w:rsidR="00214D09" w:rsidRPr="00ED4098">
              <w:rPr>
                <w:rFonts w:ascii="TimesNewRomanPSMT" w:hAnsi="TimesNewRomanPSMT"/>
                <w:lang w:val="pt-PT"/>
              </w:rPr>
              <w:t>sites</w:t>
            </w:r>
            <w:r w:rsidR="00D07A0D" w:rsidRPr="00ED4098">
              <w:rPr>
                <w:rFonts w:ascii="TimesNewRomanPSMT" w:hAnsi="TimesNewRomanPSMT"/>
                <w:lang w:val="pt-PT"/>
              </w:rPr>
              <w:t xml:space="preserve"> oficiais </w:t>
            </w:r>
            <w:hyperlink r:id="rId8" w:history="1">
              <w:r w:rsidR="00D07A0D" w:rsidRPr="00ED4098">
                <w:rPr>
                  <w:rStyle w:val="Hyperlink"/>
                  <w:rFonts w:ascii="TimesNewRomanPSMT" w:hAnsi="TimesNewRomanPSMT"/>
                  <w:lang w:val="pt-PT"/>
                </w:rPr>
                <w:t>(</w:t>
              </w:r>
            </w:hyperlink>
            <w:r w:rsidR="00214D09" w:rsidRPr="00ED4098">
              <w:rPr>
                <w:rStyle w:val="Hyperlink"/>
                <w:rFonts w:ascii="TimesNewRomanPSMT" w:hAnsi="TimesNewRomanPSMT"/>
                <w:color w:val="auto"/>
                <w:u w:val="none"/>
                <w:lang w:val="pt-PT"/>
              </w:rPr>
              <w:t xml:space="preserve">https://www.opapisa.it/en, </w:t>
            </w:r>
            <w:r w:rsidR="00D07A0D" w:rsidRPr="00ED4098">
              <w:rPr>
                <w:rFonts w:ascii="TimesNewRomanPSMT" w:hAnsi="TimesNewRomanPSMT"/>
                <w:lang w:val="pt-PT"/>
              </w:rPr>
              <w:t xml:space="preserve">https://www.florence-museum.com/it/torre-di-pisa.php) </w:t>
            </w:r>
            <w:r w:rsidRPr="00ED4098">
              <w:rPr>
                <w:rFonts w:ascii="TimesNewRomanPSMT" w:hAnsi="TimesNewRomanPSMT"/>
                <w:lang w:val="pt-PT"/>
              </w:rPr>
              <w:t xml:space="preserve">com </w:t>
            </w:r>
            <w:r w:rsidR="00214D09" w:rsidRPr="00ED4098">
              <w:rPr>
                <w:rFonts w:ascii="TimesNewRomanPSMT" w:hAnsi="TimesNewRomanPSMT"/>
                <w:lang w:val="pt-PT"/>
              </w:rPr>
              <w:t xml:space="preserve">um pouco de história e curiosidades da Torre de Pisa, e </w:t>
            </w:r>
            <w:r w:rsidRPr="00ED4098">
              <w:rPr>
                <w:rFonts w:ascii="TimesNewRomanPSMT" w:hAnsi="TimesNewRomanPSMT"/>
                <w:lang w:val="pt-PT"/>
              </w:rPr>
              <w:t xml:space="preserve">informações sobre o monumento apresentado durante esta </w:t>
            </w:r>
            <w:r w:rsidR="00D07A0D" w:rsidRPr="00ED4098">
              <w:rPr>
                <w:rFonts w:ascii="TimesNewRomanPSMT" w:hAnsi="TimesNewRomanPSMT"/>
                <w:lang w:val="pt-PT"/>
              </w:rPr>
              <w:t xml:space="preserve">lição, incluindo a Praça dos Milagres e </w:t>
            </w:r>
            <w:r w:rsidR="008A2964" w:rsidRPr="00ED4098">
              <w:rPr>
                <w:rFonts w:ascii="TimesNewRomanPSMT" w:hAnsi="TimesNewRomanPSMT"/>
                <w:lang w:val="pt-PT"/>
              </w:rPr>
              <w:t xml:space="preserve">as peças </w:t>
            </w:r>
            <w:r w:rsidR="00D07A0D" w:rsidRPr="00ED4098">
              <w:rPr>
                <w:rFonts w:ascii="TimesNewRomanPSMT" w:hAnsi="TimesNewRomanPSMT"/>
                <w:lang w:val="pt-PT"/>
              </w:rPr>
              <w:t>que representam em conjunto a alegoria da vida humana</w:t>
            </w:r>
            <w:r w:rsidR="00465B33" w:rsidRPr="00ED4098">
              <w:rPr>
                <w:rFonts w:ascii="TimesNewRomanPSMT" w:hAnsi="TimesNewRomanPSMT"/>
                <w:lang w:val="pt-PT"/>
              </w:rPr>
              <w:t>.</w:t>
            </w:r>
          </w:p>
        </w:tc>
        <w:tc>
          <w:tcPr>
            <w:tcW w:w="991" w:type="dxa"/>
          </w:tcPr>
          <w:p w14:paraId="4645CF51" w14:textId="77777777" w:rsidR="00B51E09" w:rsidRDefault="00BE13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3101662C" w14:textId="77777777" w:rsidR="00695154" w:rsidRPr="00EA3085" w:rsidRDefault="00695154" w:rsidP="005259CF">
      <w:pPr>
        <w:rPr>
          <w:rFonts w:ascii="Times New Roman" w:hAnsi="Times New Roman" w:cs="Times New Roman"/>
          <w:b/>
        </w:rPr>
      </w:pPr>
    </w:p>
    <w:sectPr w:rsidR="00695154" w:rsidRPr="00EA3085" w:rsidSect="002E6E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1C410" w14:textId="77777777" w:rsidR="005F3341" w:rsidRDefault="005F3341" w:rsidP="0062078C">
      <w:pPr>
        <w:spacing w:after="0" w:line="240" w:lineRule="auto"/>
      </w:pPr>
      <w:r>
        <w:separator/>
      </w:r>
    </w:p>
  </w:endnote>
  <w:endnote w:type="continuationSeparator" w:id="0">
    <w:p w14:paraId="7F742D40" w14:textId="77777777" w:rsidR="005F3341" w:rsidRDefault="005F3341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C090B" w14:textId="77777777" w:rsidR="00ED4098" w:rsidRDefault="00ED40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09C3D" w14:textId="77777777" w:rsidR="00B51E09" w:rsidRDefault="00BE13C3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7A1DE" w14:textId="77777777" w:rsidR="00ED4098" w:rsidRDefault="00ED40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2E7F9" w14:textId="77777777" w:rsidR="005F3341" w:rsidRDefault="005F3341" w:rsidP="0062078C">
      <w:pPr>
        <w:spacing w:after="0" w:line="240" w:lineRule="auto"/>
      </w:pPr>
      <w:r>
        <w:separator/>
      </w:r>
    </w:p>
  </w:footnote>
  <w:footnote w:type="continuationSeparator" w:id="0">
    <w:p w14:paraId="0FA8D151" w14:textId="77777777" w:rsidR="005F3341" w:rsidRDefault="005F3341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3C345" w14:textId="77777777" w:rsidR="00ED4098" w:rsidRDefault="00ED40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F6F2B" w14:textId="77777777" w:rsidR="00ED4098" w:rsidRPr="00DE583A" w:rsidRDefault="00ED4098" w:rsidP="00ED4098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it-IT" w:eastAsia="it-IT"/>
      </w:rPr>
      <w:drawing>
        <wp:anchor distT="0" distB="0" distL="114300" distR="114300" simplePos="0" relativeHeight="251659264" behindDoc="0" locked="0" layoutInCell="1" allowOverlap="1" wp14:anchorId="161D77B0" wp14:editId="03854A72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57488835" w14:textId="77777777" w:rsidR="00ED4098" w:rsidRPr="00DE583A" w:rsidRDefault="00ED4098" w:rsidP="00ED4098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149E2CF4" w14:textId="77777777" w:rsidR="00ED4098" w:rsidRPr="00DE583A" w:rsidRDefault="00ED4098" w:rsidP="00ED4098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6825EA52" w14:textId="132F3C00" w:rsidR="00B51E09" w:rsidRDefault="00ED4098" w:rsidP="00ED4098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C8445" w14:textId="77777777" w:rsidR="00ED4098" w:rsidRDefault="00ED40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B24A7"/>
    <w:multiLevelType w:val="multilevel"/>
    <w:tmpl w:val="9CC6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5271B"/>
    <w:multiLevelType w:val="multilevel"/>
    <w:tmpl w:val="BB5E8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784310"/>
    <w:multiLevelType w:val="multilevel"/>
    <w:tmpl w:val="F258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7389F"/>
    <w:multiLevelType w:val="multilevel"/>
    <w:tmpl w:val="DF90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ocumentProtection w:edit="forms" w:enforcement="0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A0"/>
    <w:rsid w:val="00035BAB"/>
    <w:rsid w:val="00045966"/>
    <w:rsid w:val="000A1812"/>
    <w:rsid w:val="000A555E"/>
    <w:rsid w:val="000B56DF"/>
    <w:rsid w:val="00124C41"/>
    <w:rsid w:val="001420C4"/>
    <w:rsid w:val="001421A9"/>
    <w:rsid w:val="00142D6C"/>
    <w:rsid w:val="00214D09"/>
    <w:rsid w:val="00272340"/>
    <w:rsid w:val="002E6E55"/>
    <w:rsid w:val="0041508F"/>
    <w:rsid w:val="00465B33"/>
    <w:rsid w:val="00485298"/>
    <w:rsid w:val="00491309"/>
    <w:rsid w:val="00516CC8"/>
    <w:rsid w:val="005259CF"/>
    <w:rsid w:val="005E17FB"/>
    <w:rsid w:val="005F3341"/>
    <w:rsid w:val="0062078C"/>
    <w:rsid w:val="00660D76"/>
    <w:rsid w:val="00695154"/>
    <w:rsid w:val="006B53CF"/>
    <w:rsid w:val="00721E15"/>
    <w:rsid w:val="00722E69"/>
    <w:rsid w:val="0077733C"/>
    <w:rsid w:val="007845FE"/>
    <w:rsid w:val="007B0063"/>
    <w:rsid w:val="007F1BF6"/>
    <w:rsid w:val="00801E67"/>
    <w:rsid w:val="008A2964"/>
    <w:rsid w:val="008C7C10"/>
    <w:rsid w:val="008E49CA"/>
    <w:rsid w:val="00925769"/>
    <w:rsid w:val="00961661"/>
    <w:rsid w:val="00992EEA"/>
    <w:rsid w:val="009B4F64"/>
    <w:rsid w:val="009C60BC"/>
    <w:rsid w:val="00A5255C"/>
    <w:rsid w:val="00A874CA"/>
    <w:rsid w:val="00AC4E7E"/>
    <w:rsid w:val="00AE5806"/>
    <w:rsid w:val="00AF4156"/>
    <w:rsid w:val="00B1460B"/>
    <w:rsid w:val="00B51E09"/>
    <w:rsid w:val="00B9566E"/>
    <w:rsid w:val="00BE13C3"/>
    <w:rsid w:val="00BF2571"/>
    <w:rsid w:val="00BF4FD9"/>
    <w:rsid w:val="00CD7E6A"/>
    <w:rsid w:val="00CE5283"/>
    <w:rsid w:val="00D06552"/>
    <w:rsid w:val="00D07A0D"/>
    <w:rsid w:val="00D34B2B"/>
    <w:rsid w:val="00DA54C6"/>
    <w:rsid w:val="00EA3085"/>
    <w:rsid w:val="00ED4098"/>
    <w:rsid w:val="00F253BC"/>
    <w:rsid w:val="00F5349E"/>
    <w:rsid w:val="00F624A0"/>
    <w:rsid w:val="00FD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207AC50"/>
  <w15:docId w15:val="{2B18ED7B-E245-424E-A55F-63CC7326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paragraph" w:styleId="NormalWeb">
    <w:name w:val="Normal (Web)"/>
    <w:basedOn w:val="Normal"/>
    <w:uiPriority w:val="99"/>
    <w:unhideWhenUsed/>
    <w:rsid w:val="00BF2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D07A0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7A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4D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1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8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9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3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3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2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1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4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1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9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7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0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5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1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5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3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7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apisa.it/e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math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551</Words>
  <Characters>3146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Rui Lopes</cp:lastModifiedBy>
  <cp:revision>2</cp:revision>
  <dcterms:created xsi:type="dcterms:W3CDTF">2021-07-03T09:00:00Z</dcterms:created>
  <dcterms:modified xsi:type="dcterms:W3CDTF">2021-07-03T09:00:00Z</dcterms:modified>
</cp:coreProperties>
</file>