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30B7A">
        <w:rPr>
          <w:rFonts w:ascii="Courier New" w:hAnsi="Courier New" w:cs="Courier New"/>
        </w:rPr>
        <w:t>1¥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½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■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  <w:t>NORMAL.MOD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EPLX800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  <w:t>@</w:t>
      </w:r>
      <w:r w:rsidRPr="00230B7A">
        <w:rPr>
          <w:rFonts w:ascii="Courier New" w:hAnsi="Courier New" w:cs="Courier New"/>
        </w:rPr>
        <w:pgNum/>
        <w:t>b</w:t>
      </w:r>
      <w:r w:rsidRPr="00230B7A">
        <w:rPr>
          <w:rFonts w:ascii="Courier New" w:hAnsi="Courier New" w:cs="Courier New"/>
        </w:rPr>
        <w:t>┼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separator/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ORDENANZA  Nº  4023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Visto: El informe presentado  por Secretaría General acerca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del estado de ciertos vehículos qu</w:t>
      </w:r>
      <w:r w:rsidRPr="00230B7A">
        <w:rPr>
          <w:rFonts w:ascii="Courier New" w:hAnsi="Courier New" w:cs="Courier New"/>
        </w:rPr>
        <w:t>e se encuentran depositados en la Sección Maestranza; y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C O N S I D E R A N D O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Que dichos vehículos tienen un estado de deterioro y desmantelamiento tal, que impide su utilización, sin tener que invertir una importante suma de dinero en su resta</w:t>
      </w:r>
      <w:r w:rsidRPr="00230B7A">
        <w:rPr>
          <w:rFonts w:ascii="Courier New" w:hAnsi="Courier New" w:cs="Courier New"/>
        </w:rPr>
        <w:t>uración;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Que Secretaría General considera conveniente proceder de igual manera a lo establecido por Ordenanza Nº 3757, promulgada por Decreto Nº 099/98, mediante la cual se donó dichos elementos a una entidad de bien público.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EL CONCEJO DELIBERANTE</w:t>
      </w:r>
      <w:r w:rsidRPr="00230B7A">
        <w:rPr>
          <w:rFonts w:ascii="Courier New" w:hAnsi="Courier New" w:cs="Courier New"/>
        </w:rPr>
        <w:t xml:space="preserve"> DE LA CIUDAD DE ALTA GRACIA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O R D E N A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Art.1: OTORGAR en donación a la Sociedad de Bomberos Volun-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tarios de Alta Gracia, los vehículos cuya documentación consta de fs. 3 a 4 del Expediente Nº 180-Interno-98, la cual se detalla a continuación: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1- Motoniveladora marca Galión, motor Nº 6 A- 10087 RC Chasis 660- C  A B  D.A.T.A. Modelo KCE 1/1966 Serie 2968.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2- Chasis de Rastrojero tipo Pick-up modelo P-67, carrocería marca IME Nº P-67 - 23114 dominio X 188947 sin motor.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Art.2: PROCEDASE  a  da</w:t>
      </w:r>
      <w:r w:rsidRPr="00230B7A">
        <w:rPr>
          <w:rFonts w:ascii="Courier New" w:hAnsi="Courier New" w:cs="Courier New"/>
        </w:rPr>
        <w:t xml:space="preserve">r  de baja del Patrimonio Municipal, 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los elementos enumerados en el Art. 1 debiendo darse de baja los vehículos que no vayan a ser utilizados para circular en forma inmediata ante el Registro Nacional de la Propiedad del Automotor y Transferir en forma i</w:t>
      </w:r>
      <w:r w:rsidRPr="00230B7A">
        <w:rPr>
          <w:rFonts w:ascii="Courier New" w:hAnsi="Courier New" w:cs="Courier New"/>
        </w:rPr>
        <w:t xml:space="preserve">nmediata los vehículos que vayan a ser utilizados para circular, quedando liberada la Municipalidad de Alta Gracia de toda responsabilidad 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...///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...///2.-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civil futura por hechos que se puedan generar a consecuencia del u</w:t>
      </w:r>
      <w:r w:rsidRPr="00230B7A">
        <w:rPr>
          <w:rFonts w:ascii="Courier New" w:hAnsi="Courier New" w:cs="Courier New"/>
        </w:rPr>
        <w:t>so de dichos bienes.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Art.3: COMUNIQUESE,  publíquese,  transcríbase al  Libro de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Ordenanzas y archívese.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DADA EN LA SALA DE SESIONES DEL HONORABLE CONCEJO DELIBERANTE A VEINTITRES DIAS DEL MES DE SEPTIEMBRE DE MIL NOVECIENTOS NOVENTA Y OCHO.</w:t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>▄▄</w:t>
      </w:r>
      <w:r w:rsidRPr="00230B7A">
        <w:rPr>
          <w:rFonts w:ascii="Courier New" w:hAnsi="Courier New" w:cs="Courier New"/>
        </w:rPr>
        <w:t>Ç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å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Ö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v</w:t>
      </w:r>
      <w:r w:rsidRPr="00230B7A">
        <w:rPr>
          <w:rFonts w:ascii="Courier New" w:hAnsi="Courier New" w:cs="Courier New"/>
        </w:rPr>
        <w:pgNum/>
        <w:t>=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T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s</w:t>
      </w:r>
      <w:r w:rsidRPr="00230B7A">
        <w:rPr>
          <w:rFonts w:ascii="Courier New" w:hAnsi="Courier New" w:cs="Courier New"/>
        </w:rPr>
        <w:pgNum/>
        <w:t>Û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-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p</w:t>
      </w:r>
      <w:r w:rsidRPr="00230B7A">
        <w:rPr>
          <w:rFonts w:ascii="Courier New" w:hAnsi="Courier New" w:cs="Courier New"/>
        </w:rPr>
        <w:pgNum/>
        <w:t>1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7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k</w:t>
      </w:r>
      <w:r w:rsidRPr="00230B7A">
        <w:rPr>
          <w:rFonts w:ascii="Courier New" w:hAnsi="Courier New" w:cs="Courier New"/>
        </w:rPr>
        <w:pgNum/>
        <w:t>?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h</w:t>
      </w:r>
      <w:r w:rsidRPr="00230B7A">
        <w:rPr>
          <w:rFonts w:ascii="Courier New" w:hAnsi="Courier New" w:cs="Courier New"/>
        </w:rPr>
        <w:pgNum/>
        <w:t>Ú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´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c</w:t>
      </w:r>
      <w:r w:rsidRPr="00230B7A">
        <w:rPr>
          <w:rFonts w:ascii="Courier New" w:hAnsi="Courier New" w:cs="Courier New"/>
        </w:rPr>
        <w:pgNum/>
        <w:t>¨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`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^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Y</w:t>
      </w:r>
      <w:r w:rsidRPr="00230B7A">
        <w:rPr>
          <w:rFonts w:ascii="Courier New" w:hAnsi="Courier New" w:cs="Courier New"/>
        </w:rPr>
        <w:pgNum/>
        <w:t>▄▄▄▄▄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br w:type="column"/>
      </w:r>
      <w:r w:rsidRPr="00230B7A">
        <w:rPr>
          <w:rFonts w:ascii="Courier New" w:hAnsi="Courier New" w:cs="Courier New"/>
        </w:rPr>
        <w:lastRenderedPageBreak/>
        <w:noBreakHyphen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*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x</w:t>
      </w:r>
      <w:r w:rsidRPr="00230B7A">
        <w:rPr>
          <w:rFonts w:ascii="Courier New" w:hAnsi="Courier New" w:cs="Courier New"/>
        </w:rPr>
        <w:pgNum/>
        <w:t>p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³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u</w:t>
      </w:r>
      <w:r w:rsidRPr="00230B7A">
        <w:rPr>
          <w:rFonts w:ascii="Courier New" w:hAnsi="Courier New" w:cs="Courier New"/>
        </w:rPr>
        <w:pgNum/>
        <w:t>■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Û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-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p</w:t>
      </w:r>
      <w:r w:rsidRPr="00230B7A">
        <w:rPr>
          <w:rFonts w:ascii="Courier New" w:hAnsi="Courier New" w:cs="Courier New"/>
        </w:rPr>
        <w:pgNum/>
        <w:t>1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7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k</w:t>
      </w:r>
      <w:r w:rsidRPr="00230B7A">
        <w:rPr>
          <w:rFonts w:ascii="Courier New" w:hAnsi="Courier New" w:cs="Courier New"/>
        </w:rPr>
        <w:pgNum/>
        <w:t>?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h</w:t>
      </w:r>
      <w:r w:rsidRPr="00230B7A">
        <w:rPr>
          <w:rFonts w:ascii="Courier New" w:hAnsi="Courier New" w:cs="Courier New"/>
        </w:rPr>
        <w:pgNum/>
        <w:t>Ú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´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c</w:t>
      </w:r>
      <w:r w:rsidRPr="00230B7A">
        <w:rPr>
          <w:rFonts w:ascii="Courier New" w:hAnsi="Courier New" w:cs="Courier New"/>
        </w:rPr>
        <w:pgNum/>
        <w:t>¨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`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^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Y</w:t>
      </w:r>
      <w:r w:rsidRPr="00230B7A">
        <w:rPr>
          <w:rFonts w:ascii="Courier New" w:hAnsi="Courier New" w:cs="Courier New"/>
        </w:rPr>
        <w:pgNum/>
        <w:t>▄▄▄▄▄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t>Ç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é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ä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å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ø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x</w:t>
      </w:r>
      <w:r w:rsidRPr="00230B7A">
        <w:rPr>
          <w:rFonts w:ascii="Courier New" w:hAnsi="Courier New" w:cs="Courier New"/>
        </w:rPr>
        <w:pgNum/>
        <w:t>Ø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ƒ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Ì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9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tab/>
        <w:t>9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;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=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V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>X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>Z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`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br w:type="page"/>
      </w:r>
      <w:r w:rsidRPr="00230B7A">
        <w:rPr>
          <w:rFonts w:ascii="Courier New" w:hAnsi="Courier New" w:cs="Courier New"/>
        </w:rPr>
        <w:lastRenderedPageBreak/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`</w:t>
      </w:r>
      <w:r w:rsidRPr="00230B7A">
        <w:rPr>
          <w:rFonts w:ascii="Courier New" w:hAnsi="Courier New" w:cs="Courier New"/>
        </w:rPr>
        <w:pgNum/>
        <w:t>µ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`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continuationSeparator/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>µ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Þ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Û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 xml:space="preserve"> 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>"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>/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i</w:t>
      </w:r>
      <w:r w:rsidRPr="00230B7A">
        <w:rPr>
          <w:rFonts w:ascii="Courier New" w:hAnsi="Courier New" w:cs="Courier New"/>
        </w:rPr>
        <w:pgNum/>
        <w:t>1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n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n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s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þ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Ú</w:t>
      </w:r>
      <w:r w:rsidRPr="00230B7A">
        <w:rPr>
          <w:rFonts w:ascii="Courier New" w:hAnsi="Courier New" w:cs="Courier New"/>
        </w:rPr>
        <w:continuationSeparator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'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</w:t>
      </w:r>
      <w:r w:rsidRPr="00230B7A">
        <w:rPr>
          <w:rFonts w:ascii="Courier New" w:hAnsi="Courier New" w:cs="Courier New"/>
        </w:rPr>
        <w:pgNum/>
        <w:t>ì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f</w:t>
      </w:r>
      <w:r w:rsidRPr="00230B7A">
        <w:rPr>
          <w:rFonts w:ascii="Courier New" w:hAnsi="Courier New" w:cs="Courier New"/>
        </w:rPr>
        <w:pgNum/>
        <w:t>ò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]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separator/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separator/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separator/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</w:t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>ò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ù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Ö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ø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Ø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ƒ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í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ú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Ñ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º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ab/>
        <w:t>º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®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½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¡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pgNum/>
        <w:t>©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</w:t>
      </w:r>
      <w:r w:rsidRPr="00230B7A">
        <w:rPr>
          <w:rFonts w:ascii="Courier New" w:hAnsi="Courier New" w:cs="Courier New"/>
        </w:rPr>
        <w:pgNum/>
        <w:t>║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f</w:t>
      </w:r>
      <w:r w:rsidRPr="00230B7A">
        <w:rPr>
          <w:rFonts w:ascii="Courier New" w:hAnsi="Courier New" w:cs="Courier New"/>
        </w:rPr>
        <w:pgNum/>
        <w:t>╝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f</w:t>
      </w:r>
      <w:r w:rsidRPr="00230B7A">
        <w:rPr>
          <w:rFonts w:ascii="Courier New" w:hAnsi="Courier New" w:cs="Courier New"/>
        </w:rPr>
        <w:pgNum/>
        <w:t>¥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f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f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U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x</w:t>
      </w:r>
      <w:r w:rsidRPr="00230B7A">
        <w:rPr>
          <w:rFonts w:ascii="Courier New" w:hAnsi="Courier New" w:cs="Courier New"/>
        </w:rPr>
        <w:pgNum/>
        <w:t>n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</w:t>
      </w:r>
      <w:r w:rsidRPr="00230B7A">
        <w:rPr>
          <w:rFonts w:ascii="Courier New" w:hAnsi="Courier New" w:cs="Courier New"/>
        </w:rPr>
        <w:pgNum/>
        <w:t>p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l</w:t>
      </w:r>
      <w:r w:rsidRPr="00230B7A">
        <w:rPr>
          <w:rFonts w:ascii="Courier New" w:hAnsi="Courier New" w:cs="Courier New"/>
        </w:rPr>
        <w:pgNum/>
        <w:t>r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l</w:t>
      </w:r>
      <w:r w:rsidRPr="00230B7A">
        <w:rPr>
          <w:rFonts w:ascii="Courier New" w:hAnsi="Courier New" w:cs="Courier New"/>
        </w:rPr>
        <w:pgNum/>
        <w:t>t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l</w:t>
      </w:r>
      <w:r w:rsidRPr="00230B7A">
        <w:rPr>
          <w:rFonts w:ascii="Courier New" w:hAnsi="Courier New" w:cs="Courier New"/>
        </w:rPr>
        <w:pgNum/>
        <w:t>■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l</w:t>
      </w:r>
      <w:r w:rsidRPr="00230B7A">
        <w:rPr>
          <w:rFonts w:ascii="Courier New" w:hAnsi="Courier New" w:cs="Courier New"/>
        </w:rPr>
        <w:pgNum/>
        <w:t> 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  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separator/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rB­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noBreakHyphen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─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>&lt;</w:t>
      </w:r>
      <w:r w:rsidRPr="00230B7A">
        <w:rPr>
          <w:rFonts w:ascii="Courier New" w:hAnsi="Courier New" w:cs="Courier New"/>
        </w:rPr>
        <w:separator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</w:p>
    <w:p w:rsidR="00000000" w:rsidRPr="00230B7A" w:rsidRDefault="00B23EB3" w:rsidP="00230B7A">
      <w:pPr>
        <w:pStyle w:val="Textosinformato"/>
        <w:rPr>
          <w:rFonts w:ascii="Courier New" w:hAnsi="Courier New" w:cs="Courier New"/>
        </w:rPr>
      </w:pP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!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~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  <w:t>&amp;</w:t>
      </w:r>
      <w:r w:rsidRPr="00230B7A">
        <w:rPr>
          <w:rFonts w:ascii="Courier New" w:hAnsi="Courier New" w:cs="Courier New"/>
        </w:rPr>
        <w:pgNum/>
        <w:t>+</w:t>
      </w:r>
      <w:r w:rsidRPr="00230B7A">
        <w:rPr>
          <w:rFonts w:ascii="Courier New" w:hAnsi="Courier New" w:cs="Courier New"/>
        </w:rPr>
        <w:pgNum/>
        <w:t>1</w:t>
      </w:r>
      <w:r w:rsidRPr="00230B7A">
        <w:rPr>
          <w:rFonts w:ascii="Courier New" w:hAnsi="Courier New" w:cs="Courier New"/>
        </w:rPr>
        <w:pgNum/>
        <w:t>2</w:t>
      </w:r>
      <w:r w:rsidRPr="00230B7A">
        <w:rPr>
          <w:rFonts w:ascii="Courier New" w:hAnsi="Courier New" w:cs="Courier New"/>
        </w:rPr>
        <w:pgNum/>
        <w:t>à</w:t>
      </w:r>
      <w:r w:rsidRPr="00230B7A">
        <w:rPr>
          <w:rFonts w:ascii="Courier New" w:hAnsi="Courier New" w:cs="Courier New"/>
        </w:rPr>
        <w:pgNum/>
        <w:t>å</w:t>
      </w:r>
      <w:r w:rsidRPr="00230B7A">
        <w:rPr>
          <w:rFonts w:ascii="Courier New" w:hAnsi="Courier New" w:cs="Courier New"/>
        </w:rPr>
        <w:pgNum/>
        <w:t>Ä</w:t>
      </w:r>
      <w:r w:rsidRPr="00230B7A">
        <w:rPr>
          <w:rFonts w:ascii="Courier New" w:hAnsi="Courier New" w:cs="Courier New"/>
        </w:rPr>
        <w:pgNum/>
        <w:t>û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ORDENANZA Nº 4023</w:t>
      </w:r>
      <w:r w:rsidRPr="00230B7A">
        <w:rPr>
          <w:rFonts w:ascii="Courier New" w:hAnsi="Courier New" w:cs="Courier New"/>
        </w:rPr>
        <w:pgNum/>
        <w:t>D.E.</w:t>
      </w:r>
      <w:r w:rsidRPr="00230B7A">
        <w:rPr>
          <w:rFonts w:ascii="Courier New" w:hAnsi="Courier New" w:cs="Courier New"/>
        </w:rPr>
        <w:pgNum/>
        <w:t>GRA 2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OTORGANDO EN DONACION A LA SOCIEDAD DE BOMBEROS VOLUNTARIOS VEHICULOS MUNICIPALES.</w:t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01/04/8001/04/80~</w:t>
      </w:r>
      <w:r w:rsidRPr="00230B7A">
        <w:rPr>
          <w:rFonts w:ascii="Courier New" w:hAnsi="Courier New" w:cs="Courier New"/>
        </w:rPr>
        <w:t/>
      </w:r>
      <w:r w:rsidRPr="00230B7A">
        <w:rPr>
          <w:rFonts w:ascii="Courier New" w:hAnsi="Courier New" w:cs="Courier New"/>
        </w:rPr>
        <w:pgNum/>
      </w:r>
      <w:r w:rsidRPr="00230B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30B7A" w:rsidSect="00230B7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0B7A"/>
    <w:rsid w:val="00B06D87"/>
    <w:rsid w:val="00B2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C88149-00A7-4073-BDAA-3A375914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30B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30B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