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C42E7">
        <w:rPr>
          <w:rFonts w:ascii="Courier New" w:hAnsi="Courier New" w:cs="Courier New"/>
        </w:rPr>
        <w:t>1¥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½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br w:type="page"/>
      </w:r>
      <w:r w:rsidRPr="003C42E7">
        <w:rPr>
          <w:rFonts w:ascii="Courier New" w:hAnsi="Courier New" w:cs="Courier New"/>
        </w:rPr>
        <w:lastRenderedPageBreak/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  <w:t>NORMAL.MOD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EPLX800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  <w:t>@</w:t>
      </w:r>
      <w:r w:rsidRPr="003C42E7">
        <w:rPr>
          <w:rFonts w:ascii="Courier New" w:hAnsi="Courier New" w:cs="Courier New"/>
        </w:rPr>
        <w:pgNum/>
        <w:t>b</w:t>
      </w:r>
      <w:r w:rsidRPr="003C42E7">
        <w:rPr>
          <w:rFonts w:ascii="Courier New" w:hAnsi="Courier New" w:cs="Courier New"/>
        </w:rPr>
        <w:t>┼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separator/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ORDENANZA  Nº  5160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 xml:space="preserve">Visto: La  nota  presentada  por  el Sr. Santiago Alejandro 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Blas solicitando autorización p</w:t>
      </w:r>
      <w:r w:rsidRPr="003C42E7">
        <w:rPr>
          <w:rFonts w:ascii="Courier New" w:hAnsi="Courier New" w:cs="Courier New"/>
        </w:rPr>
        <w:t>ara la instalación de una fábrica de calzados en calle Lucas V. Córdoba Nº 744; y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C O N S I D E R A N D O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Que la instalación significa ofrecer fuentes de trabajo a 10 o 20 personas, según lo manifestado por el solicitante;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Que evaluada la peti</w:t>
      </w:r>
      <w:r w:rsidRPr="003C42E7">
        <w:rPr>
          <w:rFonts w:ascii="Courier New" w:hAnsi="Courier New" w:cs="Courier New"/>
        </w:rPr>
        <w:t>ción por Comisión de Obras Públicas, la misma emite despacho accediendo a lo solicitado, despacho aprobado por unanimidad en Sesión de fecha 5 de abril de 2001.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 xml:space="preserve">EL HONORABLE CONCEJO DELIBERANTE DE LA CIUDAD DE 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 xml:space="preserve">ALTA GRACIA SANCIONA CON FUERZA DE </w:t>
      </w:r>
      <w:r w:rsidRPr="003C42E7">
        <w:rPr>
          <w:rFonts w:ascii="Courier New" w:hAnsi="Courier New" w:cs="Courier New"/>
        </w:rPr>
        <w:t>ORDENANZA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 xml:space="preserve">Art.1: AUTORIZAR  el  uso  del  suelo  en el local de calle 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Lucas V. Córdoba Nº 744, para la instalación de una fábrica de calzado, condicionando su habilitación a que no produzca molestias a los vecinos de la zona y cumpla con todos los r</w:t>
      </w:r>
      <w:r w:rsidRPr="003C42E7">
        <w:rPr>
          <w:rFonts w:ascii="Courier New" w:hAnsi="Courier New" w:cs="Courier New"/>
        </w:rPr>
        <w:t>equisitos establecidos por Ordenanza para el rubro de que se trata.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Art.2: COMUNIQUESE,  publíquese,  transcríbase  al Libro de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Ordenanzas y archívese.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DADA EN LA SALA DE SESIONES DEL HONORABLE CONCEJO DELIBERANTE A CINCO DIAS DEL MES DE ABRIL</w:t>
      </w:r>
      <w:r w:rsidRPr="003C42E7">
        <w:rPr>
          <w:rFonts w:ascii="Courier New" w:hAnsi="Courier New" w:cs="Courier New"/>
        </w:rPr>
        <w:t xml:space="preserve"> DEL AÑO DOS MIL UNO.</w:t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ä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Ö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v</w:t>
      </w:r>
      <w:r w:rsidRPr="003C42E7">
        <w:rPr>
          <w:rFonts w:ascii="Courier New" w:hAnsi="Courier New" w:cs="Courier New"/>
        </w:rPr>
        <w:pgNum/>
        <w:t>W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n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s</w:t>
      </w:r>
      <w:r w:rsidRPr="003C42E7">
        <w:rPr>
          <w:rFonts w:ascii="Courier New" w:hAnsi="Courier New" w:cs="Courier New"/>
        </w:rPr>
        <w:pgNum/>
        <w:t>ª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tab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p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k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softHyphen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h</w:t>
      </w:r>
      <w:r w:rsidRPr="003C42E7">
        <w:rPr>
          <w:rFonts w:ascii="Courier New" w:hAnsi="Courier New" w:cs="Courier New"/>
        </w:rPr>
        <w:pgNum/>
        <w:t>G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M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c</w:t>
      </w:r>
      <w:r w:rsidRPr="003C42E7">
        <w:rPr>
          <w:rFonts w:ascii="Courier New" w:hAnsi="Courier New" w:cs="Courier New"/>
        </w:rPr>
        <w:pgNum/>
        <w:t>Z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`</w:t>
      </w:r>
      <w:r w:rsidRPr="003C42E7">
        <w:rPr>
          <w:rFonts w:ascii="Courier New" w:hAnsi="Courier New" w:cs="Courier New"/>
        </w:rPr>
        <w:pgNum/>
        <w:t>í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]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▄▄▄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>Ç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é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ä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å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x</w:t>
      </w:r>
      <w:r w:rsidRPr="003C42E7">
        <w:rPr>
          <w:rFonts w:ascii="Courier New" w:hAnsi="Courier New" w:cs="Courier New"/>
        </w:rPr>
        <w:pgNum/>
        <w:t>ø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x</w:t>
      </w:r>
      <w:r w:rsidRPr="003C42E7">
        <w:rPr>
          <w:rFonts w:ascii="Courier New" w:hAnsi="Courier New" w:cs="Courier New"/>
        </w:rPr>
        <w:pgNum/>
        <w:t>Ø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ƒ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ú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ß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ab/>
        <w:t>ß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S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U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W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p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t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Û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`</w:t>
      </w:r>
      <w:r w:rsidRPr="003C42E7">
        <w:rPr>
          <w:rFonts w:ascii="Courier New" w:hAnsi="Courier New" w:cs="Courier New"/>
        </w:rPr>
        <w:pgNum/>
        <w:t>ý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`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separator/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separator/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>ý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ó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ñ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ª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┘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█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¦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br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cr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continuationSeparator/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cr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M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E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r</w:t>
      </w:r>
      <w:r w:rsidRPr="003C42E7">
        <w:rPr>
          <w:rFonts w:ascii="Courier New" w:hAnsi="Courier New" w:cs="Courier New"/>
        </w:rPr>
        <w:pgNum/>
        <w:t>G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ä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Ø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ƒ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  <w:t>í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i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>í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lastRenderedPageBreak/>
        <w:t>ú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x</w:t>
      </w:r>
      <w:r w:rsidRPr="003C42E7">
        <w:rPr>
          <w:rFonts w:ascii="Courier New" w:hAnsi="Courier New" w:cs="Courier New"/>
        </w:rPr>
        <w:pgNum/>
        <w:t>Ñ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x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x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  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separator/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rB­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─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noBreakHyphen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>&lt;</w:t>
      </w:r>
      <w:r w:rsidRPr="003C42E7">
        <w:rPr>
          <w:rFonts w:ascii="Courier New" w:hAnsi="Courier New" w:cs="Courier New"/>
        </w:rPr>
        <w:separator/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</w:p>
    <w:p w:rsidR="00000000" w:rsidRPr="003C42E7" w:rsidRDefault="00192101" w:rsidP="003C42E7">
      <w:pPr>
        <w:pStyle w:val="Textosinformato"/>
        <w:rPr>
          <w:rFonts w:ascii="Courier New" w:hAnsi="Courier New" w:cs="Courier New"/>
        </w:rPr>
      </w:pP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ù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C42E7">
        <w:rPr>
          <w:rFonts w:ascii="Courier New" w:hAnsi="Courier New" w:cs="Courier New"/>
        </w:rPr>
        <w:t/>
      </w:r>
      <w:r w:rsidRPr="003C42E7">
        <w:rPr>
          <w:rFonts w:ascii="Courier New" w:hAnsi="Courier New" w:cs="Courier New"/>
        </w:rPr>
        <w:pgNum/>
        <w:t>5</w:t>
      </w:r>
      <w:r w:rsidRPr="003C42E7">
        <w:rPr>
          <w:rFonts w:ascii="Courier New" w:hAnsi="Courier New" w:cs="Courier New"/>
        </w:rPr>
        <w:pgNum/>
        <w:t>P</w:t>
      </w:r>
      <w:r w:rsidRPr="003C42E7">
        <w:rPr>
          <w:rFonts w:ascii="Courier New" w:hAnsi="Courier New" w:cs="Courier New"/>
        </w:rPr>
        <w:pgNum/>
        <w:t>V</w:t>
      </w:r>
      <w:r w:rsidRPr="003C42E7">
        <w:rPr>
          <w:rFonts w:ascii="Courier New" w:hAnsi="Courier New" w:cs="Courier New"/>
        </w:rPr>
        <w:pgNum/>
        <w:t>W</w:t>
      </w:r>
      <w:r w:rsidRPr="003C42E7">
        <w:rPr>
          <w:rFonts w:ascii="Courier New" w:hAnsi="Courier New" w:cs="Courier New"/>
        </w:rPr>
        <w:pgNum/>
        <w:t>Á</w:t>
      </w:r>
      <w:r w:rsidRPr="003C42E7">
        <w:rPr>
          <w:rFonts w:ascii="Courier New" w:hAnsi="Courier New" w:cs="Courier New"/>
        </w:rPr>
        <w:pgNum/>
        <w:t>Â</w:t>
      </w:r>
      <w:r w:rsidRPr="003C42E7">
        <w:rPr>
          <w:rFonts w:ascii="Courier New" w:hAnsi="Courier New" w:cs="Courier New"/>
        </w:rPr>
        <w:pgNum/>
        <w:t>¥</w:t>
      </w:r>
      <w:r w:rsidRPr="003C42E7">
        <w:rPr>
          <w:rFonts w:ascii="Courier New" w:hAnsi="Courier New" w:cs="Courier New"/>
        </w:rPr>
        <w:pgNum/>
        <w:t>ã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</w:r>
      <w:r w:rsidRPr="003C42E7">
        <w:rPr>
          <w:rFonts w:ascii="Courier New" w:hAnsi="Courier New" w:cs="Courier New"/>
        </w:rPr>
        <w:t>ORDENANZA  Nº 5160 - S. 05/04/01</w:t>
      </w:r>
      <w:r w:rsidRPr="003C42E7">
        <w:rPr>
          <w:rFonts w:ascii="Courier New" w:hAnsi="Courier New" w:cs="Courier New"/>
        </w:rPr>
        <w:pgNum/>
        <w:t>COMISION DE OBRAS PUBLICAS</w:t>
      </w:r>
      <w:r w:rsidRPr="003C42E7">
        <w:rPr>
          <w:rFonts w:ascii="Courier New" w:hAnsi="Courier New" w:cs="Courier New"/>
        </w:rPr>
        <w:pgNum/>
        <w:t>GRA 2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AUTORIZANDO EL USO DEL SUELO EN CALLE L.V.CBA. PARA LA INSTALACION DE UNA FABRICA DE ZAPATOS.</w:t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01/01/9201/01/92ù</w:t>
      </w:r>
      <w:r w:rsidRPr="003C42E7">
        <w:rPr>
          <w:rFonts w:ascii="Courier New" w:hAnsi="Courier New" w:cs="Courier New"/>
        </w:rPr>
        <w:continuationSeparator/>
      </w:r>
      <w:r w:rsidRPr="003C42E7">
        <w:rPr>
          <w:rFonts w:ascii="Courier New" w:hAnsi="Courier New" w:cs="Courier New"/>
        </w:rPr>
        <w:pgNum/>
      </w:r>
      <w:r w:rsidRPr="003C42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</w:t>
      </w:r>
    </w:p>
    <w:sectPr w:rsidR="00000000" w:rsidRPr="003C42E7" w:rsidSect="003C42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2101"/>
    <w:rsid w:val="003C42E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20786-AB00-41DB-95D5-E94F979C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C42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C42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