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212DED" w:rsidRDefault="00CD56B7" w:rsidP="00212DED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212DED">
        <w:rPr>
          <w:rFonts w:ascii="Courier New" w:hAnsi="Courier New" w:cs="Courier New"/>
        </w:rPr>
        <w:t>1¥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½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7</w:t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pgNum/>
        <w:t>NORMAL.MOD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EPLX800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pgNum/>
        <w:t>@</w:t>
      </w:r>
      <w:r w:rsidRPr="00212DED">
        <w:rPr>
          <w:rFonts w:ascii="Courier New" w:hAnsi="Courier New" w:cs="Courier New"/>
        </w:rPr>
        <w:pgNum/>
        <w:t>b</w:t>
      </w:r>
      <w:r w:rsidRPr="00212DED">
        <w:rPr>
          <w:rFonts w:ascii="Courier New" w:hAnsi="Courier New" w:cs="Courier New"/>
        </w:rPr>
        <w:t>┼</w:t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pgNum/>
        <w:t>R</w:t>
      </w:r>
      <w:r w:rsidRPr="00212DED">
        <w:rPr>
          <w:rFonts w:ascii="Courier New" w:hAnsi="Courier New" w:cs="Courier New"/>
        </w:rPr>
        <w:separator/>
      </w:r>
    </w:p>
    <w:p w:rsidR="00000000" w:rsidRPr="00212DED" w:rsidRDefault="00CD56B7" w:rsidP="00212DED">
      <w:pPr>
        <w:pStyle w:val="Textosinformato"/>
        <w:rPr>
          <w:rFonts w:ascii="Courier New" w:hAnsi="Courier New" w:cs="Courier New"/>
        </w:rPr>
      </w:pPr>
    </w:p>
    <w:p w:rsidR="00000000" w:rsidRPr="00212DED" w:rsidRDefault="00CD56B7" w:rsidP="00212DED">
      <w:pPr>
        <w:pStyle w:val="Textosinformato"/>
        <w:rPr>
          <w:rFonts w:ascii="Courier New" w:hAnsi="Courier New" w:cs="Courier New"/>
        </w:rPr>
      </w:pPr>
      <w:r w:rsidRPr="00212DED">
        <w:rPr>
          <w:rFonts w:ascii="Courier New" w:hAnsi="Courier New" w:cs="Courier New"/>
        </w:rPr>
        <w:t>ORDENANZA  Nº  5173</w:t>
      </w:r>
    </w:p>
    <w:p w:rsidR="00000000" w:rsidRPr="00212DED" w:rsidRDefault="00CD56B7" w:rsidP="00212DED">
      <w:pPr>
        <w:pStyle w:val="Textosinformato"/>
        <w:rPr>
          <w:rFonts w:ascii="Courier New" w:hAnsi="Courier New" w:cs="Courier New"/>
        </w:rPr>
      </w:pPr>
    </w:p>
    <w:p w:rsidR="00000000" w:rsidRPr="00212DED" w:rsidRDefault="00CD56B7" w:rsidP="00212DED">
      <w:pPr>
        <w:pStyle w:val="Textosinformato"/>
        <w:rPr>
          <w:rFonts w:ascii="Courier New" w:hAnsi="Courier New" w:cs="Courier New"/>
        </w:rPr>
      </w:pPr>
    </w:p>
    <w:p w:rsidR="00000000" w:rsidRPr="00212DED" w:rsidRDefault="00CD56B7" w:rsidP="00212DED">
      <w:pPr>
        <w:pStyle w:val="Textosinformato"/>
        <w:rPr>
          <w:rFonts w:ascii="Courier New" w:hAnsi="Courier New" w:cs="Courier New"/>
        </w:rPr>
      </w:pPr>
    </w:p>
    <w:p w:rsidR="00000000" w:rsidRPr="00212DED" w:rsidRDefault="00CD56B7" w:rsidP="00212DED">
      <w:pPr>
        <w:pStyle w:val="Textosinformato"/>
        <w:rPr>
          <w:rFonts w:ascii="Courier New" w:hAnsi="Courier New" w:cs="Courier New"/>
        </w:rPr>
      </w:pPr>
      <w:r w:rsidRPr="00212DED">
        <w:rPr>
          <w:rFonts w:ascii="Courier New" w:hAnsi="Courier New" w:cs="Courier New"/>
        </w:rPr>
        <w:t xml:space="preserve">Visto: El  Expediente  Nº  2354/00  iniciado  por las Sras. </w:t>
      </w:r>
    </w:p>
    <w:p w:rsidR="00000000" w:rsidRPr="00212DED" w:rsidRDefault="00CD56B7" w:rsidP="00212DED">
      <w:pPr>
        <w:pStyle w:val="Textosinformato"/>
        <w:rPr>
          <w:rFonts w:ascii="Courier New" w:hAnsi="Courier New" w:cs="Courier New"/>
        </w:rPr>
      </w:pPr>
      <w:r w:rsidRPr="00212DED">
        <w:rPr>
          <w:rFonts w:ascii="Courier New" w:hAnsi="Courier New" w:cs="Courier New"/>
        </w:rPr>
        <w:t>Roxana Renda y Patricia Renda solic</w:t>
      </w:r>
      <w:r w:rsidRPr="00212DED">
        <w:rPr>
          <w:rFonts w:ascii="Courier New" w:hAnsi="Courier New" w:cs="Courier New"/>
        </w:rPr>
        <w:t>itando autorización para la construcción de un depósito en calle Agustín Aguirre entre las calles Lorusso y Chubut en Barrio Cámara; y</w:t>
      </w:r>
    </w:p>
    <w:p w:rsidR="00000000" w:rsidRPr="00212DED" w:rsidRDefault="00CD56B7" w:rsidP="00212DED">
      <w:pPr>
        <w:pStyle w:val="Textosinformato"/>
        <w:rPr>
          <w:rFonts w:ascii="Courier New" w:hAnsi="Courier New" w:cs="Courier New"/>
        </w:rPr>
      </w:pPr>
    </w:p>
    <w:p w:rsidR="00000000" w:rsidRPr="00212DED" w:rsidRDefault="00CD56B7" w:rsidP="00212DED">
      <w:pPr>
        <w:pStyle w:val="Textosinformato"/>
        <w:rPr>
          <w:rFonts w:ascii="Courier New" w:hAnsi="Courier New" w:cs="Courier New"/>
        </w:rPr>
      </w:pPr>
    </w:p>
    <w:p w:rsidR="00000000" w:rsidRPr="00212DED" w:rsidRDefault="00CD56B7" w:rsidP="00212DED">
      <w:pPr>
        <w:pStyle w:val="Textosinformato"/>
        <w:rPr>
          <w:rFonts w:ascii="Courier New" w:hAnsi="Courier New" w:cs="Courier New"/>
        </w:rPr>
      </w:pPr>
      <w:r w:rsidRPr="00212DED">
        <w:rPr>
          <w:rFonts w:ascii="Courier New" w:hAnsi="Courier New" w:cs="Courier New"/>
        </w:rPr>
        <w:t>C O N S I D E R A N D O</w:t>
      </w:r>
    </w:p>
    <w:p w:rsidR="00000000" w:rsidRPr="00212DED" w:rsidRDefault="00CD56B7" w:rsidP="00212DED">
      <w:pPr>
        <w:pStyle w:val="Textosinformato"/>
        <w:rPr>
          <w:rFonts w:ascii="Courier New" w:hAnsi="Courier New" w:cs="Courier New"/>
        </w:rPr>
      </w:pPr>
    </w:p>
    <w:p w:rsidR="00000000" w:rsidRPr="00212DED" w:rsidRDefault="00CD56B7" w:rsidP="00212DED">
      <w:pPr>
        <w:pStyle w:val="Textosinformato"/>
        <w:rPr>
          <w:rFonts w:ascii="Courier New" w:hAnsi="Courier New" w:cs="Courier New"/>
        </w:rPr>
      </w:pPr>
    </w:p>
    <w:p w:rsidR="00000000" w:rsidRPr="00212DED" w:rsidRDefault="00CD56B7" w:rsidP="00212DED">
      <w:pPr>
        <w:pStyle w:val="Textosinformato"/>
        <w:rPr>
          <w:rFonts w:ascii="Courier New" w:hAnsi="Courier New" w:cs="Courier New"/>
        </w:rPr>
      </w:pPr>
      <w:r w:rsidRPr="00212DED">
        <w:rPr>
          <w:rFonts w:ascii="Courier New" w:hAnsi="Courier New" w:cs="Courier New"/>
        </w:rPr>
        <w:t>Que en la zona donde se pretende realizar la construcción del depósito, el uso del suel</w:t>
      </w:r>
      <w:r w:rsidRPr="00212DED">
        <w:rPr>
          <w:rFonts w:ascii="Courier New" w:hAnsi="Courier New" w:cs="Courier New"/>
        </w:rPr>
        <w:t>o a estos fines, es condicionado, conforme a lo establecido en el Código de Edificación;</w:t>
      </w:r>
    </w:p>
    <w:p w:rsidR="00000000" w:rsidRPr="00212DED" w:rsidRDefault="00CD56B7" w:rsidP="00212DED">
      <w:pPr>
        <w:pStyle w:val="Textosinformato"/>
        <w:rPr>
          <w:rFonts w:ascii="Courier New" w:hAnsi="Courier New" w:cs="Courier New"/>
        </w:rPr>
      </w:pPr>
    </w:p>
    <w:p w:rsidR="00000000" w:rsidRPr="00212DED" w:rsidRDefault="00CD56B7" w:rsidP="00212DED">
      <w:pPr>
        <w:pStyle w:val="Textosinformato"/>
        <w:rPr>
          <w:rFonts w:ascii="Courier New" w:hAnsi="Courier New" w:cs="Courier New"/>
        </w:rPr>
      </w:pPr>
      <w:r w:rsidRPr="00212DED">
        <w:rPr>
          <w:rFonts w:ascii="Courier New" w:hAnsi="Courier New" w:cs="Courier New"/>
        </w:rPr>
        <w:t>Que el retiro exigido es de diez (10) metros de la línea media municipal, para este tipo de construcción, no para otros tipos;</w:t>
      </w:r>
    </w:p>
    <w:p w:rsidR="00000000" w:rsidRPr="00212DED" w:rsidRDefault="00CD56B7" w:rsidP="00212DED">
      <w:pPr>
        <w:pStyle w:val="Textosinformato"/>
        <w:rPr>
          <w:rFonts w:ascii="Courier New" w:hAnsi="Courier New" w:cs="Courier New"/>
        </w:rPr>
      </w:pPr>
    </w:p>
    <w:p w:rsidR="00000000" w:rsidRPr="00212DED" w:rsidRDefault="00CD56B7" w:rsidP="00212DED">
      <w:pPr>
        <w:pStyle w:val="Textosinformato"/>
        <w:rPr>
          <w:rFonts w:ascii="Courier New" w:hAnsi="Courier New" w:cs="Courier New"/>
        </w:rPr>
      </w:pPr>
      <w:r w:rsidRPr="00212DED">
        <w:rPr>
          <w:rFonts w:ascii="Courier New" w:hAnsi="Courier New" w:cs="Courier New"/>
        </w:rPr>
        <w:t xml:space="preserve">Que no se exige en la zona retiro </w:t>
      </w:r>
      <w:r w:rsidRPr="00212DED">
        <w:rPr>
          <w:rFonts w:ascii="Courier New" w:hAnsi="Courier New" w:cs="Courier New"/>
        </w:rPr>
        <w:t>de contrafrente como corazón de manzana, no obstante ello se prevé un espacio verde que se entrega al corazón de manzana;</w:t>
      </w:r>
    </w:p>
    <w:p w:rsidR="00000000" w:rsidRPr="00212DED" w:rsidRDefault="00CD56B7" w:rsidP="00212DED">
      <w:pPr>
        <w:pStyle w:val="Textosinformato"/>
        <w:rPr>
          <w:rFonts w:ascii="Courier New" w:hAnsi="Courier New" w:cs="Courier New"/>
        </w:rPr>
      </w:pPr>
    </w:p>
    <w:p w:rsidR="00000000" w:rsidRPr="00212DED" w:rsidRDefault="00CD56B7" w:rsidP="00212DED">
      <w:pPr>
        <w:pStyle w:val="Textosinformato"/>
        <w:rPr>
          <w:rFonts w:ascii="Courier New" w:hAnsi="Courier New" w:cs="Courier New"/>
        </w:rPr>
      </w:pPr>
      <w:r w:rsidRPr="00212DED">
        <w:rPr>
          <w:rFonts w:ascii="Courier New" w:hAnsi="Courier New" w:cs="Courier New"/>
        </w:rPr>
        <w:t xml:space="preserve">Que el retiro de ocho (8) metros de la línea Municipal que se dejan, permite la carga y descarga de camiones sin interferencia con </w:t>
      </w:r>
      <w:r w:rsidRPr="00212DED">
        <w:rPr>
          <w:rFonts w:ascii="Courier New" w:hAnsi="Courier New" w:cs="Courier New"/>
        </w:rPr>
        <w:t>la vía pública;</w:t>
      </w:r>
    </w:p>
    <w:p w:rsidR="00000000" w:rsidRPr="00212DED" w:rsidRDefault="00CD56B7" w:rsidP="00212DED">
      <w:pPr>
        <w:pStyle w:val="Textosinformato"/>
        <w:rPr>
          <w:rFonts w:ascii="Courier New" w:hAnsi="Courier New" w:cs="Courier New"/>
        </w:rPr>
      </w:pPr>
    </w:p>
    <w:p w:rsidR="00000000" w:rsidRPr="00212DED" w:rsidRDefault="00CD56B7" w:rsidP="00212DED">
      <w:pPr>
        <w:pStyle w:val="Textosinformato"/>
        <w:rPr>
          <w:rFonts w:ascii="Courier New" w:hAnsi="Courier New" w:cs="Courier New"/>
        </w:rPr>
      </w:pPr>
      <w:r w:rsidRPr="00212DED">
        <w:rPr>
          <w:rFonts w:ascii="Courier New" w:hAnsi="Courier New" w:cs="Courier New"/>
        </w:rPr>
        <w:t>Que evaluado el contenido del Expediente por Comisión de Obras Públicas, la misma emite despacho accediendo a lo solicitado, despacho aprobado por unanimidad en Sesión de fecha 19 de abril de 2001.</w:t>
      </w:r>
    </w:p>
    <w:p w:rsidR="00000000" w:rsidRPr="00212DED" w:rsidRDefault="00CD56B7" w:rsidP="00212DED">
      <w:pPr>
        <w:pStyle w:val="Textosinformato"/>
        <w:rPr>
          <w:rFonts w:ascii="Courier New" w:hAnsi="Courier New" w:cs="Courier New"/>
        </w:rPr>
      </w:pPr>
    </w:p>
    <w:p w:rsidR="00000000" w:rsidRPr="00212DED" w:rsidRDefault="00CD56B7" w:rsidP="00212DED">
      <w:pPr>
        <w:pStyle w:val="Textosinformato"/>
        <w:rPr>
          <w:rFonts w:ascii="Courier New" w:hAnsi="Courier New" w:cs="Courier New"/>
        </w:rPr>
      </w:pPr>
    </w:p>
    <w:p w:rsidR="00000000" w:rsidRPr="00212DED" w:rsidRDefault="00CD56B7" w:rsidP="00212DED">
      <w:pPr>
        <w:pStyle w:val="Textosinformato"/>
        <w:rPr>
          <w:rFonts w:ascii="Courier New" w:hAnsi="Courier New" w:cs="Courier New"/>
        </w:rPr>
      </w:pPr>
      <w:r w:rsidRPr="00212DED">
        <w:rPr>
          <w:rFonts w:ascii="Courier New" w:hAnsi="Courier New" w:cs="Courier New"/>
        </w:rPr>
        <w:t>EL HONORABLE CONCEJO DELIBERANTE D</w:t>
      </w:r>
      <w:r w:rsidRPr="00212DED">
        <w:rPr>
          <w:rFonts w:ascii="Courier New" w:hAnsi="Courier New" w:cs="Courier New"/>
        </w:rPr>
        <w:t xml:space="preserve">E LA CIUDAD DE </w:t>
      </w:r>
    </w:p>
    <w:p w:rsidR="00000000" w:rsidRPr="00212DED" w:rsidRDefault="00CD56B7" w:rsidP="00212DED">
      <w:pPr>
        <w:pStyle w:val="Textosinformato"/>
        <w:rPr>
          <w:rFonts w:ascii="Courier New" w:hAnsi="Courier New" w:cs="Courier New"/>
        </w:rPr>
      </w:pPr>
    </w:p>
    <w:p w:rsidR="00000000" w:rsidRPr="00212DED" w:rsidRDefault="00CD56B7" w:rsidP="00212DED">
      <w:pPr>
        <w:pStyle w:val="Textosinformato"/>
        <w:rPr>
          <w:rFonts w:ascii="Courier New" w:hAnsi="Courier New" w:cs="Courier New"/>
        </w:rPr>
      </w:pPr>
    </w:p>
    <w:p w:rsidR="00000000" w:rsidRPr="00212DED" w:rsidRDefault="00CD56B7" w:rsidP="00212DED">
      <w:pPr>
        <w:pStyle w:val="Textosinformato"/>
        <w:rPr>
          <w:rFonts w:ascii="Courier New" w:hAnsi="Courier New" w:cs="Courier New"/>
        </w:rPr>
      </w:pPr>
      <w:r w:rsidRPr="00212DED">
        <w:rPr>
          <w:rFonts w:ascii="Courier New" w:hAnsi="Courier New" w:cs="Courier New"/>
        </w:rPr>
        <w:t xml:space="preserve">ALTA GRACIA SANCIONA CON FUERZA DE ORDENANZA </w:t>
      </w:r>
    </w:p>
    <w:p w:rsidR="00000000" w:rsidRPr="00212DED" w:rsidRDefault="00CD56B7" w:rsidP="00212DED">
      <w:pPr>
        <w:pStyle w:val="Textosinformato"/>
        <w:rPr>
          <w:rFonts w:ascii="Courier New" w:hAnsi="Courier New" w:cs="Courier New"/>
        </w:rPr>
      </w:pPr>
    </w:p>
    <w:p w:rsidR="00000000" w:rsidRPr="00212DED" w:rsidRDefault="00CD56B7" w:rsidP="00212DED">
      <w:pPr>
        <w:pStyle w:val="Textosinformato"/>
        <w:rPr>
          <w:rFonts w:ascii="Courier New" w:hAnsi="Courier New" w:cs="Courier New"/>
        </w:rPr>
      </w:pPr>
    </w:p>
    <w:p w:rsidR="00000000" w:rsidRPr="00212DED" w:rsidRDefault="00CD56B7" w:rsidP="00212DED">
      <w:pPr>
        <w:pStyle w:val="Textosinformato"/>
        <w:rPr>
          <w:rFonts w:ascii="Courier New" w:hAnsi="Courier New" w:cs="Courier New"/>
        </w:rPr>
      </w:pPr>
      <w:r w:rsidRPr="00212DED">
        <w:rPr>
          <w:rFonts w:ascii="Courier New" w:hAnsi="Courier New" w:cs="Courier New"/>
        </w:rPr>
        <w:t>Art.1: AUTORIZAR  la construcción de un depósito de almace-</w:t>
      </w:r>
    </w:p>
    <w:p w:rsidR="00000000" w:rsidRPr="00212DED" w:rsidRDefault="00CD56B7" w:rsidP="00212DED">
      <w:pPr>
        <w:pStyle w:val="Textosinformato"/>
        <w:rPr>
          <w:rFonts w:ascii="Courier New" w:hAnsi="Courier New" w:cs="Courier New"/>
        </w:rPr>
      </w:pPr>
      <w:r w:rsidRPr="00212DED">
        <w:rPr>
          <w:rFonts w:ascii="Courier New" w:hAnsi="Courier New" w:cs="Courier New"/>
        </w:rPr>
        <w:t>namiento en calle Agustín Aguirre entre Lorusso y Chubut, con retiro de línea Municipal de ocho (8) metros, conforme al pla</w:t>
      </w:r>
      <w:r w:rsidRPr="00212DED">
        <w:rPr>
          <w:rFonts w:ascii="Courier New" w:hAnsi="Courier New" w:cs="Courier New"/>
        </w:rPr>
        <w:t>no que obra anexado al Expediente Nº 2354/00.</w:t>
      </w:r>
    </w:p>
    <w:p w:rsidR="00000000" w:rsidRPr="00212DED" w:rsidRDefault="00CD56B7" w:rsidP="00212DED">
      <w:pPr>
        <w:pStyle w:val="Textosinformato"/>
        <w:rPr>
          <w:rFonts w:ascii="Courier New" w:hAnsi="Courier New" w:cs="Courier New"/>
        </w:rPr>
      </w:pPr>
      <w:r w:rsidRPr="00212DED">
        <w:rPr>
          <w:rFonts w:ascii="Courier New" w:hAnsi="Courier New" w:cs="Courier New"/>
        </w:rPr>
        <w:t>...///</w:t>
      </w:r>
    </w:p>
    <w:p w:rsidR="00000000" w:rsidRPr="00212DED" w:rsidRDefault="00CD56B7" w:rsidP="00212DED">
      <w:pPr>
        <w:pStyle w:val="Textosinformato"/>
        <w:rPr>
          <w:rFonts w:ascii="Courier New" w:hAnsi="Courier New" w:cs="Courier New"/>
        </w:rPr>
      </w:pPr>
    </w:p>
    <w:p w:rsidR="00000000" w:rsidRPr="00212DED" w:rsidRDefault="00CD56B7" w:rsidP="00212DED">
      <w:pPr>
        <w:pStyle w:val="Textosinformato"/>
        <w:rPr>
          <w:rFonts w:ascii="Courier New" w:hAnsi="Courier New" w:cs="Courier New"/>
        </w:rPr>
      </w:pPr>
    </w:p>
    <w:p w:rsidR="00000000" w:rsidRPr="00212DED" w:rsidRDefault="00CD56B7" w:rsidP="00212DED">
      <w:pPr>
        <w:pStyle w:val="Textosinformato"/>
        <w:rPr>
          <w:rFonts w:ascii="Courier New" w:hAnsi="Courier New" w:cs="Courier New"/>
        </w:rPr>
      </w:pPr>
    </w:p>
    <w:p w:rsidR="00000000" w:rsidRPr="00212DED" w:rsidRDefault="00CD56B7" w:rsidP="00212DED">
      <w:pPr>
        <w:pStyle w:val="Textosinformato"/>
        <w:rPr>
          <w:rFonts w:ascii="Courier New" w:hAnsi="Courier New" w:cs="Courier New"/>
        </w:rPr>
      </w:pPr>
    </w:p>
    <w:p w:rsidR="00000000" w:rsidRPr="00212DED" w:rsidRDefault="00CD56B7" w:rsidP="00212DED">
      <w:pPr>
        <w:pStyle w:val="Textosinformato"/>
        <w:rPr>
          <w:rFonts w:ascii="Courier New" w:hAnsi="Courier New" w:cs="Courier New"/>
        </w:rPr>
      </w:pPr>
    </w:p>
    <w:p w:rsidR="00000000" w:rsidRPr="00212DED" w:rsidRDefault="00CD56B7" w:rsidP="00212DED">
      <w:pPr>
        <w:pStyle w:val="Textosinformato"/>
        <w:rPr>
          <w:rFonts w:ascii="Courier New" w:hAnsi="Courier New" w:cs="Courier New"/>
        </w:rPr>
      </w:pPr>
    </w:p>
    <w:p w:rsidR="00000000" w:rsidRPr="00212DED" w:rsidRDefault="00CD56B7" w:rsidP="00212DED">
      <w:pPr>
        <w:pStyle w:val="Textosinformato"/>
        <w:rPr>
          <w:rFonts w:ascii="Courier New" w:hAnsi="Courier New" w:cs="Courier New"/>
        </w:rPr>
      </w:pPr>
    </w:p>
    <w:p w:rsidR="00000000" w:rsidRPr="00212DED" w:rsidRDefault="00CD56B7" w:rsidP="00212DED">
      <w:pPr>
        <w:pStyle w:val="Textosinformato"/>
        <w:rPr>
          <w:rFonts w:ascii="Courier New" w:hAnsi="Courier New" w:cs="Courier New"/>
        </w:rPr>
      </w:pPr>
    </w:p>
    <w:p w:rsidR="00000000" w:rsidRPr="00212DED" w:rsidRDefault="00CD56B7" w:rsidP="00212DED">
      <w:pPr>
        <w:pStyle w:val="Textosinformato"/>
        <w:rPr>
          <w:rFonts w:ascii="Courier New" w:hAnsi="Courier New" w:cs="Courier New"/>
        </w:rPr>
      </w:pPr>
    </w:p>
    <w:p w:rsidR="00000000" w:rsidRPr="00212DED" w:rsidRDefault="00CD56B7" w:rsidP="00212DED">
      <w:pPr>
        <w:pStyle w:val="Textosinformato"/>
        <w:rPr>
          <w:rFonts w:ascii="Courier New" w:hAnsi="Courier New" w:cs="Courier New"/>
        </w:rPr>
      </w:pPr>
    </w:p>
    <w:p w:rsidR="00000000" w:rsidRPr="00212DED" w:rsidRDefault="00CD56B7" w:rsidP="00212DED">
      <w:pPr>
        <w:pStyle w:val="Textosinformato"/>
        <w:rPr>
          <w:rFonts w:ascii="Courier New" w:hAnsi="Courier New" w:cs="Courier New"/>
        </w:rPr>
      </w:pPr>
    </w:p>
    <w:p w:rsidR="00000000" w:rsidRPr="00212DED" w:rsidRDefault="00CD56B7" w:rsidP="00212DED">
      <w:pPr>
        <w:pStyle w:val="Textosinformato"/>
        <w:rPr>
          <w:rFonts w:ascii="Courier New" w:hAnsi="Courier New" w:cs="Courier New"/>
        </w:rPr>
      </w:pPr>
    </w:p>
    <w:p w:rsidR="00000000" w:rsidRPr="00212DED" w:rsidRDefault="00CD56B7" w:rsidP="00212DED">
      <w:pPr>
        <w:pStyle w:val="Textosinformato"/>
        <w:rPr>
          <w:rFonts w:ascii="Courier New" w:hAnsi="Courier New" w:cs="Courier New"/>
        </w:rPr>
      </w:pPr>
      <w:r w:rsidRPr="00212DED">
        <w:rPr>
          <w:rFonts w:ascii="Courier New" w:hAnsi="Courier New" w:cs="Courier New"/>
        </w:rPr>
        <w:t>...///2.-</w:t>
      </w:r>
    </w:p>
    <w:p w:rsidR="00000000" w:rsidRPr="00212DED" w:rsidRDefault="00CD56B7" w:rsidP="00212DED">
      <w:pPr>
        <w:pStyle w:val="Textosinformato"/>
        <w:rPr>
          <w:rFonts w:ascii="Courier New" w:hAnsi="Courier New" w:cs="Courier New"/>
        </w:rPr>
      </w:pPr>
    </w:p>
    <w:p w:rsidR="00000000" w:rsidRPr="00212DED" w:rsidRDefault="00CD56B7" w:rsidP="00212DED">
      <w:pPr>
        <w:pStyle w:val="Textosinformato"/>
        <w:rPr>
          <w:rFonts w:ascii="Courier New" w:hAnsi="Courier New" w:cs="Courier New"/>
        </w:rPr>
      </w:pPr>
    </w:p>
    <w:p w:rsidR="00000000" w:rsidRPr="00212DED" w:rsidRDefault="00CD56B7" w:rsidP="00212DED">
      <w:pPr>
        <w:pStyle w:val="Textosinformato"/>
        <w:rPr>
          <w:rFonts w:ascii="Courier New" w:hAnsi="Courier New" w:cs="Courier New"/>
        </w:rPr>
      </w:pPr>
    </w:p>
    <w:p w:rsidR="00000000" w:rsidRPr="00212DED" w:rsidRDefault="00CD56B7" w:rsidP="00212DED">
      <w:pPr>
        <w:pStyle w:val="Textosinformato"/>
        <w:rPr>
          <w:rFonts w:ascii="Courier New" w:hAnsi="Courier New" w:cs="Courier New"/>
        </w:rPr>
      </w:pPr>
    </w:p>
    <w:p w:rsidR="00000000" w:rsidRPr="00212DED" w:rsidRDefault="00CD56B7" w:rsidP="00212DED">
      <w:pPr>
        <w:pStyle w:val="Textosinformato"/>
        <w:rPr>
          <w:rFonts w:ascii="Courier New" w:hAnsi="Courier New" w:cs="Courier New"/>
        </w:rPr>
      </w:pPr>
    </w:p>
    <w:p w:rsidR="00000000" w:rsidRPr="00212DED" w:rsidRDefault="00CD56B7" w:rsidP="00212DED">
      <w:pPr>
        <w:pStyle w:val="Textosinformato"/>
        <w:rPr>
          <w:rFonts w:ascii="Courier New" w:hAnsi="Courier New" w:cs="Courier New"/>
        </w:rPr>
      </w:pPr>
      <w:r w:rsidRPr="00212DED">
        <w:rPr>
          <w:rFonts w:ascii="Courier New" w:hAnsi="Courier New" w:cs="Courier New"/>
        </w:rPr>
        <w:t>Art.2: COMUNIQUESE,  publíquese,  transcríbase  al Libro de</w:t>
      </w:r>
    </w:p>
    <w:p w:rsidR="00000000" w:rsidRPr="00212DED" w:rsidRDefault="00CD56B7" w:rsidP="00212DED">
      <w:pPr>
        <w:pStyle w:val="Textosinformato"/>
        <w:rPr>
          <w:rFonts w:ascii="Courier New" w:hAnsi="Courier New" w:cs="Courier New"/>
        </w:rPr>
      </w:pPr>
      <w:r w:rsidRPr="00212DED">
        <w:rPr>
          <w:rFonts w:ascii="Courier New" w:hAnsi="Courier New" w:cs="Courier New"/>
        </w:rPr>
        <w:t>Ordenanzas y archívese.</w:t>
      </w:r>
    </w:p>
    <w:p w:rsidR="00000000" w:rsidRPr="00212DED" w:rsidRDefault="00CD56B7" w:rsidP="00212DED">
      <w:pPr>
        <w:pStyle w:val="Textosinformato"/>
        <w:rPr>
          <w:rFonts w:ascii="Courier New" w:hAnsi="Courier New" w:cs="Courier New"/>
        </w:rPr>
      </w:pPr>
    </w:p>
    <w:p w:rsidR="00000000" w:rsidRPr="00212DED" w:rsidRDefault="00CD56B7" w:rsidP="00212DED">
      <w:pPr>
        <w:pStyle w:val="Textosinformato"/>
        <w:rPr>
          <w:rFonts w:ascii="Courier New" w:hAnsi="Courier New" w:cs="Courier New"/>
        </w:rPr>
      </w:pPr>
    </w:p>
    <w:p w:rsidR="00000000" w:rsidRPr="00212DED" w:rsidRDefault="00CD56B7" w:rsidP="00212DED">
      <w:pPr>
        <w:pStyle w:val="Textosinformato"/>
        <w:rPr>
          <w:rFonts w:ascii="Courier New" w:hAnsi="Courier New" w:cs="Courier New"/>
        </w:rPr>
      </w:pPr>
    </w:p>
    <w:p w:rsidR="00000000" w:rsidRPr="00212DED" w:rsidRDefault="00CD56B7" w:rsidP="00212DED">
      <w:pPr>
        <w:pStyle w:val="Textosinformato"/>
        <w:rPr>
          <w:rFonts w:ascii="Courier New" w:hAnsi="Courier New" w:cs="Courier New"/>
        </w:rPr>
      </w:pPr>
      <w:r w:rsidRPr="00212DED">
        <w:rPr>
          <w:rFonts w:ascii="Courier New" w:hAnsi="Courier New" w:cs="Courier New"/>
        </w:rPr>
        <w:t xml:space="preserve">DADA EN LA SALA DE SESIONES DEL HONORABLE CONCEJO DELIBERANTE A </w:t>
      </w:r>
      <w:r w:rsidRPr="00212DED">
        <w:rPr>
          <w:rFonts w:ascii="Courier New" w:hAnsi="Courier New" w:cs="Courier New"/>
        </w:rPr>
        <w:t>DIECINUEVE DIAS DEL MES DE ABRIL DEL AÑO DOS MIL UNO.</w:t>
      </w:r>
    </w:p>
    <w:p w:rsidR="00000000" w:rsidRPr="00212DED" w:rsidRDefault="00CD56B7" w:rsidP="00212DED">
      <w:pPr>
        <w:pStyle w:val="Textosinformato"/>
        <w:rPr>
          <w:rFonts w:ascii="Courier New" w:hAnsi="Courier New" w:cs="Courier New"/>
        </w:rPr>
      </w:pPr>
      <w:r w:rsidRPr="00212DE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▄▄▄▄▄▄▄▄▄▄▄▄▄▄▄▄▄▄▄▄▄▄▄▄▄▄▄▄▄▄▄▄▄▄▄▄▄▄▄▄▄▄▄▄▄▄▄▄▄▄▄▄▄▄▄▄▄▄▄▄▄▄▄▄▄▄▄▄▄▄▄▄▄Ç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ä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  ù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v</w:t>
      </w:r>
      <w:r w:rsidRPr="00212DED">
        <w:rPr>
          <w:rFonts w:ascii="Courier New" w:hAnsi="Courier New" w:cs="Courier New"/>
        </w:rPr>
        <w:pgNum/>
        <w:t>î</w:t>
      </w:r>
      <w:r w:rsidRPr="00212DED">
        <w:rPr>
          <w:rFonts w:ascii="Courier New" w:hAnsi="Courier New" w:cs="Courier New"/>
        </w:rPr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  ú</w:t>
      </w:r>
      <w:r w:rsidRPr="00212DED">
        <w:rPr>
          <w:rFonts w:ascii="Courier New" w:hAnsi="Courier New" w:cs="Courier New"/>
        </w:rPr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s</w:t>
      </w:r>
      <w:r w:rsidRPr="00212DED">
        <w:rPr>
          <w:rFonts w:ascii="Courier New" w:hAnsi="Courier New" w:cs="Courier New"/>
        </w:rPr>
        <w:pgNum/>
        <w:t>Ì</w:t>
      </w:r>
      <w:r w:rsidRPr="00212DED">
        <w:rPr>
          <w:rFonts w:ascii="Courier New" w:hAnsi="Courier New" w:cs="Courier New"/>
        </w:rPr>
        <w:continuationSeparator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  A</w:t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p</w:t>
      </w:r>
      <w:r w:rsidRPr="00212DED">
        <w:rPr>
          <w:rFonts w:ascii="Courier New" w:hAnsi="Courier New" w:cs="Courier New"/>
        </w:rPr>
        <w:pgNum/>
        <w:t>H</w:t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  N</w:t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k</w:t>
      </w:r>
      <w:r w:rsidRPr="00212DED">
        <w:rPr>
          <w:rFonts w:ascii="Courier New" w:hAnsi="Courier New" w:cs="Courier New"/>
        </w:rPr>
        <w:pgNum/>
        <w:t>X</w:t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h</w:t>
      </w:r>
      <w:r w:rsidRPr="00212DED">
        <w:rPr>
          <w:rFonts w:ascii="Courier New" w:hAnsi="Courier New" w:cs="Courier New"/>
        </w:rPr>
        <w:pgNum/>
        <w:t>`</w:t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  j</w:t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c</w:t>
      </w:r>
      <w:r w:rsidRPr="00212DED">
        <w:rPr>
          <w:rFonts w:ascii="Courier New" w:hAnsi="Courier New" w:cs="Courier New"/>
        </w:rPr>
        <w:pgNum/>
        <w:t>w</w:t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`</w:t>
      </w:r>
      <w:r w:rsidRPr="00212DED">
        <w:rPr>
          <w:rFonts w:ascii="Courier New" w:hAnsi="Courier New" w:cs="Courier New"/>
        </w:rPr>
        <w:pgNum/>
        <w:t>¥</w:t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  5</w:t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]</w:t>
      </w:r>
      <w:r w:rsidRPr="00212DED">
        <w:rPr>
          <w:rFonts w:ascii="Courier New" w:hAnsi="Courier New" w:cs="Courier New"/>
        </w:rPr>
        <w:pgNum/>
        <w:t>7</w:t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  ▄▄▄</w:t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</w:r>
      <w:r w:rsidRPr="00212DED">
        <w:rPr>
          <w:rFonts w:ascii="Courier New" w:hAnsi="Courier New" w:cs="Courier New"/>
        </w:rPr>
        <w:continuationSeparator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</w:r>
      <w:r w:rsidRPr="00212DED">
        <w:rPr>
          <w:rFonts w:ascii="Courier New" w:hAnsi="Courier New" w:cs="Courier New"/>
        </w:rPr>
        <w:continuationSeparator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</w:r>
      <w:r w:rsidRPr="00212DED">
        <w:rPr>
          <w:rFonts w:ascii="Courier New" w:hAnsi="Courier New" w:cs="Courier New"/>
        </w:rPr>
        <w:continuationSeparator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t>Ç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é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  ä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  Ö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x</w:t>
      </w:r>
      <w:r w:rsidRPr="00212DED">
        <w:rPr>
          <w:rFonts w:ascii="Courier New" w:hAnsi="Courier New" w:cs="Courier New"/>
        </w:rPr>
        <w:pgNum/>
        <w:t>ø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  Ø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  ƒ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  ¦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  ê</w:t>
      </w:r>
      <w:r w:rsidRPr="00212DED">
        <w:rPr>
          <w:rFonts w:ascii="Courier New" w:hAnsi="Courier New" w:cs="Courier New"/>
        </w:rPr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o</w:t>
      </w:r>
      <w:r w:rsidRPr="00212DED">
        <w:rPr>
          <w:rFonts w:ascii="Courier New" w:hAnsi="Courier New" w:cs="Courier New"/>
        </w:rPr>
        <w:pgNum/>
        <w:t>è</w:t>
      </w:r>
      <w:r w:rsidRPr="00212DED">
        <w:rPr>
          <w:rFonts w:ascii="Courier New" w:hAnsi="Courier New" w:cs="Courier New"/>
        </w:rPr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o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t>rB­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t>rB­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t>rB­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t>rB­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t>rB­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t>rB­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t>rB­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continuationSeparator/>
        <w:t>rB­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t>rB­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t>&lt;</w:t>
      </w:r>
      <w:r w:rsidRPr="00212DED">
        <w:rPr>
          <w:rFonts w:ascii="Courier New" w:hAnsi="Courier New" w:cs="Courier New"/>
        </w:rPr>
        <w:separator/>
      </w:r>
      <w:r w:rsidRPr="00212DED">
        <w:rPr>
          <w:rFonts w:ascii="Courier New" w:hAnsi="Courier New" w:cs="Courier New"/>
        </w:rPr>
        <w:noBreakHyphen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─</w:t>
      </w:r>
      <w:r w:rsidRPr="00212DED">
        <w:rPr>
          <w:rFonts w:ascii="Courier New" w:hAnsi="Courier New" w:cs="Courier New"/>
        </w:rPr>
        <w:separator/>
      </w:r>
      <w:r w:rsidRPr="00212DED">
        <w:rPr>
          <w:rFonts w:ascii="Courier New" w:hAnsi="Courier New" w:cs="Courier New"/>
        </w:rPr>
        <w:t>&lt;</w:t>
      </w:r>
      <w:r w:rsidRPr="00212DED">
        <w:rPr>
          <w:rFonts w:ascii="Courier New" w:hAnsi="Courier New" w:cs="Courier New"/>
        </w:rPr>
      </w:r>
      <w:r w:rsidRPr="00212DED">
        <w:rPr>
          <w:rFonts w:ascii="Courier New" w:hAnsi="Courier New" w:cs="Courier New"/>
        </w:rPr>
        <w:tab/>
        <w:t>è</w:t>
      </w:r>
      <w:r w:rsidRPr="00212DED">
        <w:rPr>
          <w:rFonts w:ascii="Courier New" w:hAnsi="Courier New" w:cs="Courier New"/>
        </w:rPr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î</w:t>
      </w:r>
      <w:r w:rsidRPr="00212DED">
        <w:rPr>
          <w:rFonts w:ascii="Courier New" w:hAnsi="Courier New" w:cs="Courier New"/>
        </w:rPr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r</w:t>
      </w:r>
      <w:r w:rsidRPr="00212DED">
        <w:rPr>
          <w:rFonts w:ascii="Courier New" w:hAnsi="Courier New" w:cs="Courier New"/>
        </w:rPr>
        <w:pgNum/>
        <w:t>Ñ</w:t>
      </w:r>
      <w:r w:rsidRPr="00212DED">
        <w:rPr>
          <w:rFonts w:ascii="Courier New" w:hAnsi="Courier New" w:cs="Courier New"/>
        </w:rPr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i</w:t>
      </w:r>
      <w:r w:rsidRPr="00212DED">
        <w:rPr>
          <w:rFonts w:ascii="Courier New" w:hAnsi="Courier New" w:cs="Courier New"/>
        </w:rPr>
        <w:pgNum/>
        <w:t>º</w:t>
      </w:r>
      <w:r w:rsidRPr="00212DED">
        <w:rPr>
          <w:rFonts w:ascii="Courier New" w:hAnsi="Courier New" w:cs="Courier New"/>
        </w:rPr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i</w:t>
      </w:r>
      <w:r w:rsidRPr="00212DED">
        <w:rPr>
          <w:rFonts w:ascii="Courier New" w:hAnsi="Courier New" w:cs="Courier New"/>
        </w:rPr>
        <w:pgNum/>
        <w:t>®</w:t>
      </w:r>
      <w:r w:rsidRPr="00212DED">
        <w:rPr>
          <w:rFonts w:ascii="Courier New" w:hAnsi="Courier New" w:cs="Courier New"/>
        </w:rPr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i</w:t>
      </w:r>
      <w:r w:rsidRPr="00212DED">
        <w:rPr>
          <w:rFonts w:ascii="Courier New" w:hAnsi="Courier New" w:cs="Courier New"/>
        </w:rPr>
        <w:pgNum/>
        <w:t>Z</w:t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`</w:t>
      </w:r>
      <w:r w:rsidRPr="00212DED">
        <w:rPr>
          <w:rFonts w:ascii="Courier New" w:hAnsi="Courier New" w:cs="Courier New"/>
        </w:rPr>
        <w:pgNum/>
        <w:t>\</w:t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`</w:t>
      </w:r>
      <w:r w:rsidRPr="00212DED">
        <w:rPr>
          <w:rFonts w:ascii="Courier New" w:hAnsi="Courier New" w:cs="Courier New"/>
        </w:rPr>
        <w:pgNum/>
        <w:t>▄</w:t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`</w:t>
      </w:r>
      <w:r w:rsidRPr="00212DED">
        <w:rPr>
          <w:rFonts w:ascii="Courier New" w:hAnsi="Courier New" w:cs="Courier New"/>
        </w:rPr>
        <w:pgNum/>
        <w:t>Ì</w:t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`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t>rB­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t>rB­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t>rB­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t>rB­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continuationSeparator/>
        <w:t>rB­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t>rB­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separator/>
        <w:t>rB­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t>rB­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t>&lt;</w:t>
      </w:r>
      <w:r w:rsidRPr="00212DED">
        <w:rPr>
          <w:rFonts w:ascii="Courier New" w:hAnsi="Courier New" w:cs="Courier New"/>
        </w:rPr>
        <w:separator/>
      </w:r>
      <w:r w:rsidRPr="00212DED">
        <w:rPr>
          <w:rFonts w:ascii="Courier New" w:hAnsi="Courier New" w:cs="Courier New"/>
        </w:rPr>
        <w:noBreakHyphen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─</w:t>
      </w:r>
      <w:r w:rsidRPr="00212DED">
        <w:rPr>
          <w:rFonts w:ascii="Courier New" w:hAnsi="Courier New" w:cs="Courier New"/>
        </w:rPr>
        <w:separator/>
      </w:r>
      <w:r w:rsidRPr="00212DED">
        <w:rPr>
          <w:rFonts w:ascii="Courier New" w:hAnsi="Courier New" w:cs="Courier New"/>
        </w:rPr>
        <w:t>&lt;</w:t>
      </w:r>
      <w:r w:rsidRPr="00212DED">
        <w:rPr>
          <w:rFonts w:ascii="Courier New" w:hAnsi="Courier New" w:cs="Courier New"/>
        </w:rPr>
      </w:r>
      <w:r w:rsidRPr="00212DED">
        <w:rPr>
          <w:rFonts w:ascii="Courier New" w:hAnsi="Courier New" w:cs="Courier New"/>
        </w:rPr>
        <w:noBreakHyphen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─</w:t>
      </w:r>
      <w:r w:rsidRPr="00212DED">
        <w:rPr>
          <w:rFonts w:ascii="Courier New" w:hAnsi="Courier New" w:cs="Courier New"/>
        </w:rPr>
        <w:separator/>
      </w:r>
      <w:r w:rsidRPr="00212DED">
        <w:rPr>
          <w:rFonts w:ascii="Courier New" w:hAnsi="Courier New" w:cs="Courier New"/>
        </w:rPr>
        <w:t>&lt;</w:t>
      </w:r>
      <w:r w:rsidRPr="00212DED">
        <w:rPr>
          <w:rFonts w:ascii="Courier New" w:hAnsi="Courier New" w:cs="Courier New"/>
        </w:rPr>
        <w:separator/>
      </w:r>
      <w:r w:rsidRPr="00212DED">
        <w:rPr>
          <w:rFonts w:ascii="Courier New" w:hAnsi="Courier New" w:cs="Courier New"/>
        </w:rPr>
        <w:noBreakHyphen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─</w:t>
      </w:r>
      <w:r w:rsidRPr="00212DED">
        <w:rPr>
          <w:rFonts w:ascii="Courier New" w:hAnsi="Courier New" w:cs="Courier New"/>
        </w:rPr>
        <w:separator/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t>Ì</w:t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{</w:t>
      </w:r>
      <w:r w:rsidRPr="00212DED">
        <w:rPr>
          <w:rFonts w:ascii="Courier New" w:hAnsi="Courier New" w:cs="Courier New"/>
        </w:rPr>
        <w:separator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r</w:t>
      </w:r>
      <w:r w:rsidRPr="00212DED">
        <w:rPr>
          <w:rFonts w:ascii="Courier New" w:hAnsi="Courier New" w:cs="Courier New"/>
        </w:rPr>
        <w:pgNum/>
        <w:t>}</w:t>
      </w:r>
      <w:r w:rsidRPr="00212DED">
        <w:rPr>
          <w:rFonts w:ascii="Courier New" w:hAnsi="Courier New" w:cs="Courier New"/>
        </w:rPr>
        <w:separator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r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continuationSeparator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r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continuationSeparator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r</w:t>
      </w:r>
      <w:r w:rsidRPr="00212DED">
        <w:rPr>
          <w:rFonts w:ascii="Courier New" w:hAnsi="Courier New" w:cs="Courier New"/>
        </w:rPr>
        <w:pgNum/>
        <w:t>┌</w:t>
      </w:r>
      <w:r w:rsidRPr="00212DED">
        <w:rPr>
          <w:rFonts w:ascii="Courier New" w:hAnsi="Courier New" w:cs="Courier New"/>
        </w:rPr>
        <w:continuationSeparator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r</w:t>
      </w:r>
      <w:r w:rsidRPr="00212DED">
        <w:rPr>
          <w:rFonts w:ascii="Courier New" w:hAnsi="Courier New" w:cs="Courier New"/>
        </w:rPr>
        <w:pgNum/>
        <w:t>▄</w:t>
      </w:r>
      <w:r w:rsidRPr="00212DED">
        <w:rPr>
          <w:rFonts w:ascii="Courier New" w:hAnsi="Courier New" w:cs="Courier New"/>
        </w:rPr>
        <w:continuationSeparator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r</w:t>
      </w:r>
      <w:r w:rsidRPr="00212DED">
        <w:rPr>
          <w:rFonts w:ascii="Courier New" w:hAnsi="Courier New" w:cs="Courier New"/>
        </w:rPr>
        <w:pgNum/>
        <w:t>Ì</w:t>
      </w:r>
      <w:r w:rsidRPr="00212DED">
        <w:rPr>
          <w:rFonts w:ascii="Courier New" w:hAnsi="Courier New" w:cs="Courier New"/>
        </w:rPr>
        <w:continuationSeparator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r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i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continuationSeparator/>
        <w:t>rB­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t>rB­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separator/>
        <w:t>rB­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t>rB­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continuationSeparator/>
        <w:t>rB­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t>rB­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t>rB­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t>rB­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t>&lt;</w:t>
      </w:r>
      <w:r w:rsidRPr="00212DED">
        <w:rPr>
          <w:rFonts w:ascii="Courier New" w:hAnsi="Courier New" w:cs="Courier New"/>
        </w:rPr>
        <w:separator/>
      </w:r>
      <w:r w:rsidRPr="00212DED">
        <w:rPr>
          <w:rFonts w:ascii="Courier New" w:hAnsi="Courier New" w:cs="Courier New"/>
        </w:rPr>
        <w:noBreakHyphen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─</w:t>
      </w:r>
      <w:r w:rsidRPr="00212DED">
        <w:rPr>
          <w:rFonts w:ascii="Courier New" w:hAnsi="Courier New" w:cs="Courier New"/>
        </w:rPr>
        <w:separator/>
      </w:r>
      <w:r w:rsidRPr="00212DED">
        <w:rPr>
          <w:rFonts w:ascii="Courier New" w:hAnsi="Courier New" w:cs="Courier New"/>
        </w:rPr>
        <w:t>&lt;</w:t>
      </w:r>
      <w:r w:rsidRPr="00212DED">
        <w:rPr>
          <w:rFonts w:ascii="Courier New" w:hAnsi="Courier New" w:cs="Courier New"/>
        </w:rPr>
      </w:r>
      <w:r w:rsidRPr="00212DED">
        <w:rPr>
          <w:rFonts w:ascii="Courier New" w:hAnsi="Courier New" w:cs="Courier New"/>
        </w:rPr>
        <w:noBreakHyphen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─</w:t>
      </w:r>
      <w:r w:rsidRPr="00212DED">
        <w:rPr>
          <w:rFonts w:ascii="Courier New" w:hAnsi="Courier New" w:cs="Courier New"/>
        </w:rPr>
        <w:separator/>
      </w:r>
      <w:r w:rsidRPr="00212DED">
        <w:rPr>
          <w:rFonts w:ascii="Courier New" w:hAnsi="Courier New" w:cs="Courier New"/>
        </w:rPr>
        <w:t>&lt;</w:t>
      </w:r>
      <w:r w:rsidRPr="00212DED">
        <w:rPr>
          <w:rFonts w:ascii="Courier New" w:hAnsi="Courier New" w:cs="Courier New"/>
        </w:rPr>
        <w:separator/>
      </w:r>
      <w:r w:rsidRPr="00212DED">
        <w:rPr>
          <w:rFonts w:ascii="Courier New" w:hAnsi="Courier New" w:cs="Courier New"/>
        </w:rPr>
        <w:noBreakHyphen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─</w:t>
      </w:r>
      <w:r w:rsidRPr="00212DED">
        <w:rPr>
          <w:rFonts w:ascii="Courier New" w:hAnsi="Courier New" w:cs="Courier New"/>
        </w:rPr>
        <w:separator/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r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r</w:t>
      </w:r>
      <w:r w:rsidRPr="00212DED">
        <w:rPr>
          <w:rFonts w:ascii="Courier New" w:hAnsi="Courier New" w:cs="Courier New"/>
        </w:rPr>
        <w:pgNum/>
        <w:t>D</w:t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r</w:t>
      </w:r>
      <w:r w:rsidRPr="00212DED">
        <w:rPr>
          <w:rFonts w:ascii="Courier New" w:hAnsi="Courier New" w:cs="Courier New"/>
        </w:rPr>
        <w:pgNum/>
        <w:t>F</w:t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  H</w:t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  à</w:t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  /</w:t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i</w:t>
      </w:r>
      <w:r w:rsidRPr="00212DED">
        <w:rPr>
          <w:rFonts w:ascii="Courier New" w:hAnsi="Courier New" w:cs="Courier New"/>
        </w:rPr>
        <w:pgNum/>
        <w:t>7</w:t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f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t>rB­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t>rB­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t>rB­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t>rB­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t>rB­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t>rB­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continuationSeparator/>
        <w:t>rB­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t>rB­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t>&lt;</w:t>
      </w:r>
      <w:r w:rsidRPr="00212DED">
        <w:rPr>
          <w:rFonts w:ascii="Courier New" w:hAnsi="Courier New" w:cs="Courier New"/>
        </w:rPr>
        <w:separator/>
      </w:r>
      <w:r w:rsidRPr="00212DED">
        <w:rPr>
          <w:rFonts w:ascii="Courier New" w:hAnsi="Courier New" w:cs="Courier New"/>
        </w:rPr>
        <w:noBreakHyphen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t>&lt;</w:t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t>&lt;</w:t>
      </w:r>
      <w:r w:rsidRPr="00212DED">
        <w:rPr>
          <w:rFonts w:ascii="Courier New" w:hAnsi="Courier New" w:cs="Courier New"/>
        </w:rPr>
        <w:separator/>
      </w:r>
      <w:r w:rsidRPr="00212DED">
        <w:rPr>
          <w:rFonts w:ascii="Courier New" w:hAnsi="Courier New" w:cs="Courier New"/>
        </w:rPr>
        <w:noBreakHyphen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─</w:t>
      </w:r>
      <w:r w:rsidRPr="00212DED">
        <w:rPr>
          <w:rFonts w:ascii="Courier New" w:hAnsi="Courier New" w:cs="Courier New"/>
        </w:rPr>
        <w:separator/>
      </w:r>
      <w:r w:rsidRPr="00212DED">
        <w:rPr>
          <w:rFonts w:ascii="Courier New" w:hAnsi="Courier New" w:cs="Courier New"/>
        </w:rPr>
        <w:t>&lt;</w:t>
      </w:r>
      <w:r w:rsidRPr="00212DED">
        <w:rPr>
          <w:rFonts w:ascii="Courier New" w:hAnsi="Courier New" w:cs="Courier New"/>
        </w:rPr>
      </w:r>
      <w:r w:rsidRPr="00212DED">
        <w:rPr>
          <w:rFonts w:ascii="Courier New" w:hAnsi="Courier New" w:cs="Courier New"/>
        </w:rPr>
        <w:noBreakHyphen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─</w:t>
      </w:r>
      <w:r w:rsidRPr="00212DED">
        <w:rPr>
          <w:rFonts w:ascii="Courier New" w:hAnsi="Courier New" w:cs="Courier New"/>
        </w:rPr>
        <w:separator/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t>7</w:t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9</w:t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  ;</w:t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  =</w:t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  ?</w:t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  A</w:t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  C</w:t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  E</w:t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  G</w:t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  I</w:t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  K</w:t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  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t>rB­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t>rB­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t>rB­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t>rB­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t>rB­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t>rB­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t>rB­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t>rB­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t>rB­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t>rB­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─</w:t>
      </w:r>
      <w:r w:rsidRPr="00212DED">
        <w:rPr>
          <w:rFonts w:ascii="Courier New" w:hAnsi="Courier New" w:cs="Courier New"/>
        </w:rPr>
        <w:separator/>
      </w:r>
    </w:p>
    <w:p w:rsidR="00000000" w:rsidRPr="00212DED" w:rsidRDefault="00CD56B7" w:rsidP="00212DED">
      <w:pPr>
        <w:pStyle w:val="Textosinformato"/>
        <w:rPr>
          <w:rFonts w:ascii="Courier New" w:hAnsi="Courier New" w:cs="Courier New"/>
        </w:rPr>
      </w:pPr>
      <w:r w:rsidRPr="00212DED">
        <w:rPr>
          <w:rFonts w:ascii="Courier New" w:hAnsi="Courier New" w:cs="Courier New"/>
        </w:rPr>
        <w:t>K</w:t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M</w:t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  O</w:t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  Z</w:t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  \</w:t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  ^</w:t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  `</w:t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  b</w:t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  d</w:t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  í</w:t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  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t>rB­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t>rB­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t>rB­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t>rB­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t>rB­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t>rB­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t>rB­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t>rB­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t>rB­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t>rB­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t>rB­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─</w:t>
      </w:r>
      <w:r w:rsidRPr="00212DED">
        <w:rPr>
          <w:rFonts w:ascii="Courier New" w:hAnsi="Courier New" w:cs="Courier New"/>
        </w:rPr>
        <w:separator/>
      </w:r>
      <w:r w:rsidRPr="00212DED">
        <w:rPr>
          <w:rFonts w:ascii="Courier New" w:hAnsi="Courier New" w:cs="Courier New"/>
        </w:rPr>
        <w:tab/>
      </w:r>
      <w:r w:rsidRPr="00212DED">
        <w:rPr>
          <w:rFonts w:ascii="Courier New" w:hAnsi="Courier New" w:cs="Courier New"/>
        </w:rPr>
        <w:t>í</w:t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║</w:t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r</w:t>
      </w:r>
      <w:r w:rsidRPr="00212DED">
        <w:rPr>
          <w:rFonts w:ascii="Courier New" w:hAnsi="Courier New" w:cs="Courier New"/>
        </w:rPr>
        <w:pgNum/>
        <w:t>╝</w:t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r</w:t>
      </w:r>
      <w:r w:rsidRPr="00212DED">
        <w:rPr>
          <w:rFonts w:ascii="Courier New" w:hAnsi="Courier New" w:cs="Courier New"/>
        </w:rPr>
        <w:pgNum/>
        <w:t>¥</w:t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r</w:t>
      </w:r>
      <w:r w:rsidRPr="00212DED">
        <w:rPr>
          <w:rFonts w:ascii="Courier New" w:hAnsi="Courier New" w:cs="Courier New"/>
        </w:rPr>
        <w:pgNum/>
        <w:t>└</w:t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o</w:t>
      </w:r>
      <w:r w:rsidRPr="00212DED">
        <w:rPr>
          <w:rFonts w:ascii="Courier New" w:hAnsi="Courier New" w:cs="Courier New"/>
        </w:rPr>
        <w:pgNum/>
        <w:t>7</w:t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o</w:t>
      </w:r>
      <w:r w:rsidRPr="00212DED">
        <w:rPr>
          <w:rFonts w:ascii="Courier New" w:hAnsi="Courier New" w:cs="Courier New"/>
        </w:rPr>
        <w:pgNum/>
        <w:t>8</w:t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  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t>rB­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t>rB­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t>rB­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t>rB­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separator/>
        <w:t>rB­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t>rB­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t>rB­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t>rB­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t>rB­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t>rB­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t>rB­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t>r</w:t>
      </w:r>
      <w:r w:rsidRPr="00212DED">
        <w:rPr>
          <w:rFonts w:ascii="Courier New" w:hAnsi="Courier New" w:cs="Courier New"/>
        </w:rPr>
        <w:t>&lt;</w:t>
      </w:r>
      <w:r w:rsidRPr="00212DED">
        <w:rPr>
          <w:rFonts w:ascii="Courier New" w:hAnsi="Courier New" w:cs="Courier New"/>
        </w:rPr>
        <w:separator/>
      </w:r>
      <w:r w:rsidRPr="00212DED">
        <w:rPr>
          <w:rFonts w:ascii="Courier New" w:hAnsi="Courier New" w:cs="Courier New"/>
        </w:rPr>
        <w:t>&lt;</w:t>
      </w:r>
      <w:r w:rsidRPr="00212DED">
        <w:rPr>
          <w:rFonts w:ascii="Courier New" w:hAnsi="Courier New" w:cs="Courier New"/>
        </w:rPr>
        <w:separator/>
      </w:r>
      <w:r w:rsidRPr="00212DED">
        <w:rPr>
          <w:rFonts w:ascii="Courier New" w:hAnsi="Courier New" w:cs="Courier New"/>
        </w:rPr>
        <w:noBreakHyphen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─</w:t>
      </w:r>
      <w:r w:rsidRPr="00212DED">
        <w:rPr>
          <w:rFonts w:ascii="Courier New" w:hAnsi="Courier New" w:cs="Courier New"/>
        </w:rPr>
        <w:separator/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pgNum/>
      </w:r>
    </w:p>
    <w:p w:rsidR="00000000" w:rsidRPr="00212DED" w:rsidRDefault="00CD56B7" w:rsidP="00212DED">
      <w:pPr>
        <w:pStyle w:val="Textosinformato"/>
        <w:rPr>
          <w:rFonts w:ascii="Courier New" w:hAnsi="Courier New" w:cs="Courier New"/>
        </w:rPr>
      </w:pP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├</w:t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À</w:t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pgNum/>
        <w:t>4</w:t>
      </w:r>
      <w:r w:rsidRPr="00212DED">
        <w:rPr>
          <w:rFonts w:ascii="Courier New" w:hAnsi="Courier New" w:cs="Courier New"/>
        </w:rPr>
        <w:pgNum/>
        <w:t>O</w:t>
      </w:r>
      <w:r w:rsidRPr="00212DED">
        <w:rPr>
          <w:rFonts w:ascii="Courier New" w:hAnsi="Courier New" w:cs="Courier New"/>
        </w:rPr>
        <w:pgNum/>
        <w:t>U</w:t>
      </w:r>
      <w:r w:rsidRPr="00212DED">
        <w:rPr>
          <w:rFonts w:ascii="Courier New" w:hAnsi="Courier New" w:cs="Courier New"/>
        </w:rPr>
        <w:pgNum/>
        <w:t>V</w:t>
      </w:r>
      <w:r w:rsidRPr="00212DED">
        <w:rPr>
          <w:rFonts w:ascii="Courier New" w:hAnsi="Courier New" w:cs="Courier New"/>
        </w:rPr>
        <w:pgNum/>
        <w:t>╣</w:t>
      </w:r>
      <w:r w:rsidRPr="00212DED">
        <w:rPr>
          <w:rFonts w:ascii="Courier New" w:hAnsi="Courier New" w:cs="Courier New"/>
        </w:rPr>
        <w:pgNum/>
        <w:t>║</w:t>
      </w:r>
      <w:r w:rsidRPr="00212DED">
        <w:rPr>
          <w:rFonts w:ascii="Courier New" w:hAnsi="Courier New" w:cs="Courier New"/>
        </w:rPr>
        <w:pgNum/>
        <w:t>┬</w:t>
      </w:r>
      <w:r w:rsidRPr="00212DED">
        <w:rPr>
          <w:rFonts w:ascii="Courier New" w:hAnsi="Courier New" w:cs="Courier New"/>
        </w:rPr>
        <w:pgNum/>
        <w:t>╩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</w:r>
      <w:r w:rsidRPr="00212DED">
        <w:rPr>
          <w:rFonts w:ascii="Courier New" w:hAnsi="Courier New" w:cs="Courier New"/>
        </w:rPr>
        <w:t>ORDENANZA Nº 5173 - S. 19/04/01</w:t>
      </w:r>
      <w:r w:rsidRPr="00212DED">
        <w:rPr>
          <w:rFonts w:ascii="Courier New" w:hAnsi="Courier New" w:cs="Courier New"/>
        </w:rPr>
        <w:pgNum/>
        <w:t>COMISION DE OBRAS PUBLICAS</w:t>
      </w:r>
      <w:r w:rsidRPr="00212DED">
        <w:rPr>
          <w:rFonts w:ascii="Courier New" w:hAnsi="Courier New" w:cs="Courier New"/>
        </w:rPr>
        <w:pgNum/>
        <w:t>GRA 2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AUTORIZANDO LA CONSTRUCCION DE UN DEPOSITO A LAS SRAS. ROXANA Y PATRICIA RENDA (CALLE A. AGUIRRE).</w:t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01/01/9201/01/92À</w:t>
      </w:r>
      <w:r w:rsidRPr="00212DED">
        <w:rPr>
          <w:rFonts w:ascii="Courier New" w:hAnsi="Courier New" w:cs="Courier New"/>
        </w:rPr>
        <w:t/>
      </w:r>
      <w:r w:rsidRPr="00212DED">
        <w:rPr>
          <w:rFonts w:ascii="Courier New" w:hAnsi="Courier New" w:cs="Courier New"/>
        </w:rPr>
        <w:pgNum/>
      </w:r>
      <w:r w:rsidRPr="00212DE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</w:t>
      </w:r>
      <w:r w:rsidRPr="00212DE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212DED" w:rsidSect="00212DE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12DED"/>
    <w:rsid w:val="00B06D87"/>
    <w:rsid w:val="00CD5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237CD3-7904-43D0-8AD3-114287C36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212DE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212DE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