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2976B58" w:rsidR="00B977D8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7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10741</w:t>
      </w:r>
    </w:p>
    <w:p w14:paraId="42ADA85F" w14:textId="42BA6558" w:rsidR="00C11298" w:rsidRPr="00724BDE" w:rsidRDefault="00982089" w:rsidP="00724BDE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724BDE">
        <w:rPr>
          <w:rFonts w:ascii="Courier New" w:hAnsi="Courier New" w:cs="Courier New"/>
          <w:sz w:val="24"/>
          <w:szCs w:val="24"/>
        </w:rPr>
        <w:t>L</w:t>
      </w:r>
      <w:r w:rsidR="00724BDE" w:rsidRPr="00403651">
        <w:rPr>
          <w:rFonts w:ascii="Courier New" w:hAnsi="Courier New" w:cs="Courier New"/>
          <w:sz w:val="24"/>
          <w:szCs w:val="24"/>
        </w:rPr>
        <w:t>a O</w:t>
      </w:r>
      <w:r w:rsidR="00724BDE">
        <w:rPr>
          <w:rFonts w:ascii="Courier New" w:hAnsi="Courier New" w:cs="Courier New"/>
          <w:sz w:val="24"/>
          <w:szCs w:val="24"/>
        </w:rPr>
        <w:t>rdenanza N° 10.701</w:t>
      </w:r>
      <w:r w:rsidR="00724BDE" w:rsidRPr="00403651">
        <w:rPr>
          <w:rFonts w:ascii="Courier New" w:hAnsi="Courier New" w:cs="Courier New"/>
          <w:sz w:val="24"/>
          <w:szCs w:val="24"/>
        </w:rPr>
        <w:t xml:space="preserve"> la cual designa el nombre de Miguel Ferrari a la Calle Cervantes de </w:t>
      </w:r>
      <w:proofErr w:type="gramStart"/>
      <w:r w:rsidR="00724BDE" w:rsidRPr="00403651">
        <w:rPr>
          <w:rFonts w:ascii="Courier New" w:hAnsi="Courier New" w:cs="Courier New"/>
          <w:sz w:val="24"/>
          <w:szCs w:val="24"/>
        </w:rPr>
        <w:t xml:space="preserve">barrio </w:t>
      </w:r>
      <w:r w:rsidR="00724BDE">
        <w:rPr>
          <w:rFonts w:ascii="Courier New" w:hAnsi="Courier New" w:cs="Courier New"/>
          <w:sz w:val="24"/>
          <w:szCs w:val="24"/>
        </w:rPr>
        <w:t xml:space="preserve"> </w:t>
      </w:r>
      <w:r w:rsidR="00724BDE" w:rsidRPr="00403651">
        <w:rPr>
          <w:rFonts w:ascii="Courier New" w:hAnsi="Courier New" w:cs="Courier New"/>
          <w:sz w:val="24"/>
          <w:szCs w:val="24"/>
        </w:rPr>
        <w:t>Villa</w:t>
      </w:r>
      <w:proofErr w:type="gramEnd"/>
      <w:r w:rsidR="00724BDE" w:rsidRPr="00403651">
        <w:rPr>
          <w:rFonts w:ascii="Courier New" w:hAnsi="Courier New" w:cs="Courier New"/>
          <w:sz w:val="24"/>
          <w:szCs w:val="24"/>
        </w:rPr>
        <w:t xml:space="preserve"> Oviedo;</w:t>
      </w:r>
      <w:r w:rsidR="00724BDE">
        <w:rPr>
          <w:rFonts w:ascii="Courier New" w:hAnsi="Courier New" w:cs="Courier New"/>
          <w:sz w:val="24"/>
          <w:szCs w:val="24"/>
        </w:rPr>
        <w:t xml:space="preserve"> y</w:t>
      </w:r>
    </w:p>
    <w:p w14:paraId="48E4F88D" w14:textId="60941B2A" w:rsidR="007368CF" w:rsidRPr="00C11298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AF8E971" w14:textId="42C179D9" w:rsidR="00724BDE" w:rsidRPr="00724BDE" w:rsidRDefault="00175B84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 xml:space="preserve">Que </w:t>
      </w:r>
      <w:r w:rsidR="00724BDE" w:rsidRPr="00724BDE">
        <w:rPr>
          <w:rFonts w:ascii="Courier New" w:hAnsi="Courier New" w:cs="Courier New"/>
          <w:b w:val="0"/>
        </w:rPr>
        <w:t>Miguel Ferrari, fue una figura importante para la historia de Alta Gracia, quien fuera Convencional Constituyente de la Carta Orgánica Municipal en 1999; quien fue el primer Secretario General Sindical que tuvo la Municipalidad de Alta Gracia luego de vuelta a la democracia</w:t>
      </w:r>
      <w:r w:rsidR="00724BDE" w:rsidRPr="00724BDE">
        <w:rPr>
          <w:rFonts w:ascii="Courier New" w:hAnsi="Courier New" w:cs="Courier New"/>
          <w:b w:val="0"/>
        </w:rPr>
        <w:t>; Secretario</w:t>
      </w:r>
      <w:r w:rsidR="00724BDE" w:rsidRPr="00724BDE">
        <w:rPr>
          <w:rFonts w:ascii="Courier New" w:hAnsi="Courier New" w:cs="Courier New"/>
          <w:b w:val="0"/>
        </w:rPr>
        <w:t xml:space="preserve"> Adjunto de la Federación de Sindicatos de Trabajadores Municipales de la Provincia de Córdoba; y dos veces presidente del Partido Justicialista Circuito Alta Gracia. </w:t>
      </w:r>
    </w:p>
    <w:p w14:paraId="4A207156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A8CF8D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 xml:space="preserve">Que es mi obligación y deber moral como hija, velar, salvaguardar y hacer respetar la memoria intachable de mi padre. </w:t>
      </w:r>
    </w:p>
    <w:p w14:paraId="3C2F2FDC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94BEA61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>Que tras el correr de los días, luego de haber sido aprobada la Ordenanza de designación de calle, quien suscribe, mi familia, seres queridos, amigos y compañeros de mi padre, han sido lastimados y afectados emocionalmente, por este desgaste innecesario de vecinos que se negaron al cambio.</w:t>
      </w:r>
    </w:p>
    <w:p w14:paraId="706B74CF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56D26DA" w14:textId="77777777" w:rsid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>Que si bien el objetivo principal era homenajearlo como él se merecía, al haber sido un importante referente de la ciudad y en especial haber querido tanto ese barrio, hoy como hija no puedo permitir bajo ningún punto de vista que se lo siga manoseando y ultrajando de la manera que se lo está haciendo.</w:t>
      </w:r>
    </w:p>
    <w:p w14:paraId="7A23BA0A" w14:textId="77777777" w:rsid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A50F96" w14:textId="77777777" w:rsid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53D45F" w14:textId="77777777" w:rsid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90CC896" w14:textId="27159D4C" w:rsidR="00724BDE" w:rsidRDefault="00724BDE" w:rsidP="00724BDE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27786A90" w14:textId="043EDEE6" w:rsidR="00724BDE" w:rsidRPr="00724BDE" w:rsidRDefault="00724BDE" w:rsidP="00724B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519CE955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 xml:space="preserve">Que me duele en el alma todo lo que ocasionó este proyecto que fue realizado con el afán de rendir un homenaje a mi padre, priorizando una calle de un barrio donde </w:t>
      </w:r>
      <w:proofErr w:type="spellStart"/>
      <w:r w:rsidRPr="00724BDE">
        <w:rPr>
          <w:rFonts w:ascii="Courier New" w:hAnsi="Courier New" w:cs="Courier New"/>
          <w:b w:val="0"/>
        </w:rPr>
        <w:t>el</w:t>
      </w:r>
      <w:proofErr w:type="spellEnd"/>
      <w:r w:rsidRPr="00724BDE">
        <w:rPr>
          <w:rFonts w:ascii="Courier New" w:hAnsi="Courier New" w:cs="Courier New"/>
          <w:b w:val="0"/>
        </w:rPr>
        <w:t xml:space="preserve"> siempre decía que ahí había pasado los mejores momento de su vida. </w:t>
      </w:r>
    </w:p>
    <w:p w14:paraId="0BB0459D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6B4273" w14:textId="77777777" w:rsidR="00724BDE" w:rsidRPr="00724BDE" w:rsidRDefault="00724BDE" w:rsidP="00724BD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4BDE">
        <w:rPr>
          <w:rFonts w:ascii="Courier New" w:hAnsi="Courier New" w:cs="Courier New"/>
          <w:b w:val="0"/>
        </w:rPr>
        <w:t>Es por ello que en forma personal, por la memoria de mi padre y como concejal, presento el presente proyecto de ordenanza, solicitando a mis compañeros de bloque, me entiendan y me acompañen en la aprobación del mismo, en este momento tan doloroso que me toca vivir como hija.</w:t>
      </w:r>
    </w:p>
    <w:p w14:paraId="204CD4CF" w14:textId="77777777" w:rsidR="00175B84" w:rsidRPr="00724BDE" w:rsidRDefault="00175B84" w:rsidP="00724BDE">
      <w:pPr>
        <w:spacing w:line="360" w:lineRule="auto"/>
        <w:jc w:val="both"/>
        <w:rPr>
          <w:rFonts w:ascii="Courier New" w:hAnsi="Courier New" w:cs="Courier New"/>
        </w:rPr>
      </w:pPr>
    </w:p>
    <w:p w14:paraId="13EF9D7F" w14:textId="145A9FEB" w:rsidR="00C11298" w:rsidRPr="001676CA" w:rsidRDefault="00A40A89" w:rsidP="00175B84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724B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proyecto de Ordenanza presentado por la Concejal Daniela Valentina Ferrari</w:t>
      </w:r>
      <w:r w:rsidR="006F5C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por la totalidad de los </w:t>
      </w:r>
      <w:proofErr w:type="spellStart"/>
      <w:r w:rsidR="006F5C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concejales</w:t>
      </w:r>
      <w:proofErr w:type="gramStart"/>
      <w:r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6F5C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se</w:t>
      </w:r>
      <w:bookmarkStart w:id="0" w:name="_GoBack"/>
      <w:bookmarkEnd w:id="0"/>
      <w:proofErr w:type="spellEnd"/>
      <w:proofErr w:type="gramEnd"/>
      <w:r w:rsidR="00F87D4D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724BD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mayoría</w:t>
      </w:r>
      <w:r w:rsidR="00EF549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F549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en</w:t>
      </w:r>
      <w:r w:rsidR="008301B0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B20D8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314215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645540" w14:textId="32FB2F5D" w:rsidR="001676CA" w:rsidRPr="00175B84" w:rsidRDefault="001676CA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724BDE" w:rsidRPr="00403651">
        <w:rPr>
          <w:rFonts w:ascii="Courier New" w:hAnsi="Courier New" w:cs="Courier New"/>
          <w:b/>
          <w:sz w:val="24"/>
          <w:szCs w:val="24"/>
        </w:rPr>
        <w:t>DEROGUESE</w:t>
      </w:r>
      <w:r w:rsidR="00724BDE" w:rsidRPr="00403651">
        <w:rPr>
          <w:rFonts w:ascii="Courier New" w:hAnsi="Courier New" w:cs="Courier New"/>
          <w:sz w:val="24"/>
          <w:szCs w:val="24"/>
        </w:rPr>
        <w:t xml:space="preserve"> la Ordenanza</w:t>
      </w:r>
      <w:r w:rsidR="00724BDE">
        <w:rPr>
          <w:rFonts w:ascii="Courier New" w:hAnsi="Courier New" w:cs="Courier New"/>
          <w:sz w:val="24"/>
          <w:szCs w:val="24"/>
        </w:rPr>
        <w:t xml:space="preserve"> Municipal N°10.701 de </w:t>
      </w:r>
      <w:r w:rsidR="00724BDE" w:rsidRPr="00403651">
        <w:rPr>
          <w:rFonts w:ascii="Courier New" w:hAnsi="Courier New" w:cs="Courier New"/>
          <w:sz w:val="24"/>
          <w:szCs w:val="24"/>
        </w:rPr>
        <w:t>fecha 21 de Marzo de 2018</w:t>
      </w:r>
      <w:r w:rsidR="00724BDE">
        <w:rPr>
          <w:rFonts w:ascii="Courier New" w:hAnsi="Courier New" w:cs="Courier New"/>
          <w:sz w:val="24"/>
          <w:szCs w:val="24"/>
        </w:rPr>
        <w:t>.</w:t>
      </w:r>
    </w:p>
    <w:p w14:paraId="59E7F624" w14:textId="682CD0A8" w:rsidR="00F86B7F" w:rsidRDefault="00F86B7F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7735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2BD654C6" w:rsidR="007740AE" w:rsidRDefault="007740AE" w:rsidP="00724BD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31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5CC0"/>
    <w:rsid w:val="00702E31"/>
    <w:rsid w:val="00712F5F"/>
    <w:rsid w:val="007162BB"/>
    <w:rsid w:val="007200AA"/>
    <w:rsid w:val="007214F2"/>
    <w:rsid w:val="00724BDE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7B52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3B764-8551-4460-BE53-075E8EA9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2018-05-03T16:29:00Z</cp:lastPrinted>
  <dcterms:created xsi:type="dcterms:W3CDTF">2018-04-19T12:03:00Z</dcterms:created>
  <dcterms:modified xsi:type="dcterms:W3CDTF">2018-05-03T16:29:00Z</dcterms:modified>
</cp:coreProperties>
</file>