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45C1CFCD" Type="http://schemas.openxmlformats.org/officeDocument/2006/relationships/officeDocument" Target="/word/document.xml" /><Relationship Id="coreR45C1CFCD"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hanging="454" w:left="567"/>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4"/>
        <w:rPr>
          <w:rStyle w:val="C3"/>
        </w:rPr>
      </w:pPr>
    </w:p>
    <w:p>
      <w:pPr>
        <w:pStyle w:val="P4"/>
        <w:rPr>
          <w:rStyle w:val="C3"/>
        </w:rPr>
      </w:pPr>
    </w:p>
    <w:p>
      <w:pPr>
        <w:pStyle w:val="P4"/>
      </w:pPr>
      <w:r>
        <w:t>ORDENANZA Nº 8632</w:t>
      </w:r>
    </w:p>
    <w:p>
      <w:pPr>
        <w:ind w:hanging="561" w:left="561"/>
        <w:jc w:val="both"/>
        <w:rPr>
          <w:rStyle w:val="C3"/>
          <w:rFonts w:ascii="Courier New" w:hAnsi="Courier New"/>
        </w:rPr>
      </w:pPr>
    </w:p>
    <w:p>
      <w:pPr>
        <w:ind w:hanging="561" w:left="561"/>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Visto: El reciente fallecimiento de Juan Adolfo Turri; y</w:t>
      </w:r>
    </w:p>
    <w:p>
      <w:pPr>
        <w:ind w:hanging="561" w:left="561"/>
        <w:jc w:val="both"/>
        <w:rPr>
          <w:rStyle w:val="C3"/>
          <w:rFonts w:ascii="Courier New" w:hAnsi="Courier New"/>
        </w:rPr>
      </w:pPr>
    </w:p>
    <w:p>
      <w:pPr>
        <w:ind w:hanging="561" w:left="561"/>
        <w:jc w:val="both"/>
        <w:rPr>
          <w:rStyle w:val="C3"/>
          <w:rFonts w:ascii="Courier New" w:hAnsi="Courier New"/>
        </w:rPr>
      </w:pPr>
    </w:p>
    <w:p>
      <w:pPr>
        <w:pStyle w:val="P2"/>
      </w:pPr>
      <w:r>
        <w:t>C O N S I D E R A N D O</w:t>
      </w:r>
    </w:p>
    <w:p/>
    <w:p/>
    <w:p>
      <w:pPr>
        <w:spacing w:before="120"/>
        <w:ind w:left="567"/>
        <w:jc w:val="both"/>
        <w:rPr>
          <w:rStyle w:val="C3"/>
          <w:rFonts w:ascii="Courier New" w:hAnsi="Courier New"/>
        </w:rPr>
      </w:pPr>
      <w:r>
        <w:rPr>
          <w:rStyle w:val="C3"/>
          <w:rFonts w:ascii="Courier New" w:hAnsi="Courier New"/>
        </w:rPr>
        <w:t>Que Juan Turri, nacido en Alta Gracia el día 22 de Diciembre de 1950, es uno de los mejores atletas de la historia del atletismo argentino y por ende de nuestra Ciudad;</w:t>
      </w:r>
    </w:p>
    <w:p>
      <w:pPr>
        <w:spacing w:before="120"/>
        <w:ind w:left="567"/>
        <w:jc w:val="both"/>
        <w:rPr>
          <w:rStyle w:val="C3"/>
          <w:rFonts w:ascii="Courier New" w:hAnsi="Courier New"/>
        </w:rPr>
      </w:pPr>
      <w:r>
        <w:rPr>
          <w:rStyle w:val="C3"/>
          <w:rFonts w:ascii="Courier New" w:hAnsi="Courier New"/>
        </w:rPr>
        <w:t>Que lograr un lugar en la historia es sólo para algunos elegidos y lo consiguen con dedicación y disciplina;</w:t>
      </w:r>
    </w:p>
    <w:p>
      <w:pPr>
        <w:spacing w:before="120"/>
        <w:ind w:left="567"/>
        <w:jc w:val="both"/>
        <w:rPr>
          <w:rStyle w:val="C3"/>
          <w:rFonts w:ascii="Courier New" w:hAnsi="Courier New"/>
        </w:rPr>
      </w:pPr>
      <w:r>
        <w:rPr>
          <w:rStyle w:val="C3"/>
          <w:rFonts w:ascii="Courier New" w:hAnsi="Courier New"/>
        </w:rPr>
        <w:t>Que Juan Turri lo consiguió en dos disciplinas, como basquetbolista, deporte que comenzó a practicar muy joven y con solo 16 años formó parte del Seleccionado de Alta Gracia en el Provincial de Hernando en el año 1967, integrando el año siguiente la Selección Cordobesa que finalizó cuarta en el Argentino de Santiago del Estero y destacándose como máxima figura y goleador de nuestra selección en los certámenes de Bell Ville (1970), Cruz del Eje (1974) y Cosquín (1975);</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Que de la mano de Ernesto Badesso, se destacó en el atletismo en la disciplina de lanzamiento de bala, logrando marcas que durante muchos años fueron insuperables siendo su ficha personal la siguiente:</w:t>
      </w:r>
    </w:p>
    <w:p>
      <w:pPr>
        <w:ind w:left="567"/>
        <w:jc w:val="both"/>
        <w:rPr>
          <w:rStyle w:val="C3"/>
          <w:rFonts w:ascii="Courier New" w:hAnsi="Courier New"/>
        </w:rPr>
      </w:pPr>
    </w:p>
    <w:p>
      <w:pPr>
        <w:numPr>
          <w:ilvl w:val="0"/>
          <w:numId w:val="9"/>
        </w:numPr>
        <w:ind w:hanging="142" w:left="709"/>
        <w:jc w:val="both"/>
        <w:rPr>
          <w:rStyle w:val="C3"/>
          <w:rFonts w:ascii="Courier New" w:hAnsi="Courier New"/>
        </w:rPr>
      </w:pPr>
      <w:r>
        <w:rPr>
          <w:rStyle w:val="C3"/>
          <w:rFonts w:ascii="Courier New" w:hAnsi="Courier New"/>
        </w:rPr>
        <w:t>Sus records nacionales y sudamericanos absolutos en lanzamiento de bala.</w:t>
      </w:r>
    </w:p>
    <w:p>
      <w:pPr>
        <w:ind w:left="567"/>
        <w:jc w:val="both"/>
        <w:rPr>
          <w:rStyle w:val="C3"/>
          <w:rFonts w:ascii="Courier New" w:hAnsi="Courier New"/>
        </w:rPr>
      </w:pPr>
    </w:p>
    <w:p>
      <w:pPr>
        <w:ind w:left="567"/>
        <w:jc w:val="both"/>
        <w:rPr>
          <w:rStyle w:val="C3"/>
          <w:rFonts w:ascii="Courier New" w:hAnsi="Courier New"/>
        </w:rPr>
      </w:pPr>
    </w:p>
    <w:p>
      <w:pPr>
        <w:spacing w:before="120"/>
        <w:ind w:left="709"/>
        <w:jc w:val="right"/>
        <w:rPr>
          <w:rStyle w:val="C3"/>
          <w:rFonts w:ascii="Courier New" w:hAnsi="Courier New"/>
        </w:rPr>
      </w:pPr>
      <w:r>
        <w:rPr>
          <w:rStyle w:val="C3"/>
          <w:rFonts w:ascii="Courier New" w:hAnsi="Courier New"/>
        </w:rPr>
        <w:t xml:space="preserve">.../// </w:t>
      </w:r>
    </w:p>
    <w:p>
      <w:pPr>
        <w:spacing w:before="120" w:after="120"/>
        <w:ind w:left="567"/>
        <w:jc w:val="both"/>
        <w:rPr>
          <w:rStyle w:val="C3"/>
          <w:rFonts w:ascii="Courier New" w:hAnsi="Courier New"/>
        </w:rPr>
      </w:pPr>
      <w:r>
        <w:rPr>
          <w:rStyle w:val="C3"/>
          <w:rFonts w:ascii="Courier New" w:hAnsi="Courier New"/>
        </w:rPr>
        <w:t xml:space="preserve">   </w:t>
      </w:r>
    </w:p>
    <w:p>
      <w:pPr>
        <w:spacing w:before="120" w:after="120"/>
        <w:ind w:left="567"/>
        <w:jc w:val="both"/>
        <w:rPr>
          <w:rStyle w:val="C3"/>
          <w:rFonts w:ascii="Courier New" w:hAnsi="Courier New"/>
        </w:rPr>
      </w:pPr>
    </w:p>
    <w:p>
      <w:pPr>
        <w:spacing w:before="120" w:after="120"/>
        <w:ind w:left="567"/>
        <w:jc w:val="both"/>
        <w:rPr>
          <w:rStyle w:val="C3"/>
          <w:rFonts w:ascii="Courier New" w:hAnsi="Courier New"/>
        </w:rPr>
      </w:pPr>
    </w:p>
    <w:p>
      <w:pPr>
        <w:spacing w:before="120" w:after="120"/>
        <w:ind w:left="567"/>
        <w:jc w:val="both"/>
        <w:rPr>
          <w:rStyle w:val="C3"/>
          <w:rFonts w:ascii="Courier New" w:hAnsi="Courier New"/>
        </w:rPr>
      </w:pPr>
    </w:p>
    <w:p>
      <w:pPr>
        <w:spacing w:before="120" w:after="120"/>
        <w:ind w:left="567"/>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11"/>
        <w:rPr>
          <w:rStyle w:val="C3"/>
        </w:rPr>
      </w:pPr>
    </w:p>
    <w:p>
      <w:pPr>
        <w:pStyle w:val="P11"/>
      </w:pPr>
      <w:r>
        <w:t>...///2.-</w:t>
      </w:r>
    </w:p>
    <w:p>
      <w:pPr>
        <w:pStyle w:val="P11"/>
        <w:ind w:left="567"/>
      </w:pPr>
    </w:p>
    <w:p>
      <w:pPr>
        <w:spacing w:before="120"/>
        <w:ind w:left="709"/>
        <w:jc w:val="both"/>
        <w:rPr>
          <w:rStyle w:val="C3"/>
          <w:rFonts w:ascii="Courier New" w:hAnsi="Courier New"/>
        </w:rPr>
      </w:pPr>
      <w:r>
        <w:rPr>
          <w:rStyle w:val="C3"/>
          <w:rFonts w:ascii="Courier New" w:hAnsi="Courier New"/>
        </w:rPr>
        <w:t>17.97 m. en Buenos Aires el 29 de Septiembre de 1974*</w:t>
      </w:r>
    </w:p>
    <w:p>
      <w:pPr>
        <w:spacing w:before="120"/>
        <w:ind w:left="709"/>
        <w:jc w:val="both"/>
        <w:rPr>
          <w:rStyle w:val="C3"/>
          <w:rFonts w:ascii="Courier New" w:hAnsi="Courier New"/>
        </w:rPr>
      </w:pPr>
      <w:r>
        <w:rPr>
          <w:rStyle w:val="C3"/>
          <w:rFonts w:ascii="Courier New" w:hAnsi="Courier New"/>
        </w:rPr>
        <w:t>18.00 m. en Córdoba el 13 de Octubre de 1974*</w:t>
      </w:r>
    </w:p>
    <w:p>
      <w:pPr>
        <w:spacing w:before="120"/>
        <w:ind w:left="709"/>
        <w:jc w:val="both"/>
        <w:rPr>
          <w:rStyle w:val="C3"/>
          <w:rFonts w:ascii="Courier New" w:hAnsi="Courier New"/>
        </w:rPr>
      </w:pPr>
      <w:r>
        <w:rPr>
          <w:rStyle w:val="C3"/>
          <w:rFonts w:ascii="Courier New" w:hAnsi="Courier New"/>
        </w:rPr>
        <w:t>18.50 m. en Córdoba el 19 de Junio de 1975*</w:t>
      </w:r>
    </w:p>
    <w:p>
      <w:pPr>
        <w:spacing w:before="120"/>
        <w:ind w:left="709"/>
        <w:jc w:val="both"/>
        <w:rPr>
          <w:rStyle w:val="C3"/>
          <w:rFonts w:ascii="Courier New" w:hAnsi="Courier New"/>
        </w:rPr>
      </w:pPr>
      <w:r>
        <w:rPr>
          <w:rStyle w:val="C3"/>
          <w:rFonts w:ascii="Courier New" w:hAnsi="Courier New"/>
        </w:rPr>
        <w:t>18.73 m. en Río de Janeiro el 06 de Septiembre de 1975*</w:t>
      </w:r>
    </w:p>
    <w:p>
      <w:pPr>
        <w:pStyle w:val="P11"/>
        <w:ind w:left="567"/>
        <w:rPr>
          <w:rStyle w:val="C3"/>
        </w:rPr>
      </w:pPr>
    </w:p>
    <w:p>
      <w:pPr>
        <w:pStyle w:val="P11"/>
        <w:ind w:left="567"/>
      </w:pPr>
      <w:r>
        <w:t>Hasta aquel momento, el récord estaba en poder de Enrique Helf con 17.76 desde 1961.</w:t>
      </w:r>
    </w:p>
    <w:p>
      <w:pPr>
        <w:pStyle w:val="P11"/>
        <w:ind w:left="567"/>
      </w:pPr>
      <w:r>
        <w:t>La Marca de Turri recién fue mejorada como record nacional por Germán Lauro en 2006 y como récord Sudamericano por el Chileno Gert Weil con 19 m. en 1984.*</w:t>
      </w:r>
    </w:p>
    <w:p>
      <w:pPr>
        <w:pStyle w:val="P11"/>
        <w:ind w:left="567"/>
      </w:pPr>
    </w:p>
    <w:p>
      <w:pPr>
        <w:pStyle w:val="P11"/>
        <w:numPr>
          <w:ilvl w:val="0"/>
          <w:numId w:val="9"/>
        </w:numPr>
      </w:pPr>
      <w:r>
        <w:t>Sus mejores performances en bala:</w:t>
      </w:r>
    </w:p>
    <w:p>
      <w:pPr>
        <w:pStyle w:val="P11"/>
        <w:ind w:left="567"/>
      </w:pPr>
    </w:p>
    <w:p>
      <w:pPr>
        <w:pStyle w:val="P11"/>
        <w:ind w:left="567"/>
      </w:pPr>
      <w:r>
        <w:t>18.73 1 Copa Latina Río de Janeiro el 06 de Septiembre de 1975*</w:t>
      </w:r>
    </w:p>
    <w:p>
      <w:pPr>
        <w:pStyle w:val="P11"/>
        <w:ind w:firstLine="142" w:left="567"/>
      </w:pPr>
    </w:p>
    <w:p>
      <w:pPr>
        <w:pStyle w:val="P11"/>
      </w:pPr>
      <w:r>
        <w:t xml:space="preserve">    18.57 1 Córdoba el 29 de Mayo de 1976*</w:t>
      </w:r>
    </w:p>
    <w:p>
      <w:pPr>
        <w:pStyle w:val="P11"/>
        <w:ind w:firstLine="142" w:left="567"/>
      </w:pPr>
    </w:p>
    <w:p>
      <w:pPr>
        <w:pStyle w:val="P11"/>
      </w:pPr>
      <w:r>
        <w:t xml:space="preserve">    18.50 1 Córdoba el 19 de Junio de 1975*</w:t>
      </w:r>
    </w:p>
    <w:p>
      <w:pPr>
        <w:pStyle w:val="P11"/>
        <w:ind w:firstLine="142" w:left="567"/>
      </w:pPr>
    </w:p>
    <w:p>
      <w:pPr>
        <w:pStyle w:val="P16"/>
        <w:spacing w:before="120" w:after="120"/>
        <w:ind w:left="567"/>
        <w:jc w:val="right"/>
        <w:rPr>
          <w:rStyle w:val="C3"/>
          <w:rFonts w:ascii="Courier New" w:hAnsi="Courier New"/>
          <w:b w:val="1"/>
          <w:sz w:val="24"/>
        </w:rPr>
      </w:pPr>
      <w:r>
        <w:rPr>
          <w:rStyle w:val="C3"/>
          <w:rFonts w:ascii="Courier New" w:hAnsi="Courier New"/>
          <w:b w:val="0"/>
          <w:sz w:val="24"/>
        </w:rPr>
        <w:t>...///</w:t>
      </w:r>
    </w:p>
    <w:p>
      <w:pPr>
        <w:pStyle w:val="P16"/>
        <w:spacing w:before="120" w:after="120"/>
        <w:ind w:left="567"/>
        <w:jc w:val="both"/>
        <w:rPr>
          <w:rStyle w:val="C3"/>
          <w:rFonts w:ascii="Courier New" w:hAnsi="Courier New"/>
          <w:b w:val="1"/>
          <w:sz w:val="24"/>
        </w:rPr>
      </w:pPr>
    </w:p>
    <w:p>
      <w:pPr>
        <w:pStyle w:val="P16"/>
        <w:spacing w:before="120" w:after="120"/>
        <w:ind w:left="567"/>
        <w:jc w:val="both"/>
        <w:rPr>
          <w:rStyle w:val="C3"/>
          <w:rFonts w:ascii="Courier New" w:hAnsi="Courier New"/>
          <w:b w:val="1"/>
          <w:sz w:val="24"/>
        </w:rPr>
      </w:pPr>
    </w:p>
    <w:p>
      <w:pPr>
        <w:pBdr>
          <w:bottom w:val="single" w:sz="12" w:space="0" w:shadow="0" w:frame="0"/>
        </w:pBdr>
        <w:ind w:hanging="360" w:left="360"/>
        <w:jc w:val="both"/>
        <w:rPr>
          <w:rStyle w:val="C3"/>
          <w:rFonts w:ascii="Courier New" w:hAnsi="Courier New"/>
          <w:b w:val="1"/>
          <w:u w:val="single"/>
        </w:rPr>
      </w:pPr>
    </w:p>
    <w:p>
      <w:pPr>
        <w:pBdr>
          <w:bottom w:val="single" w:sz="12" w:space="0" w:shadow="0" w:frame="0"/>
        </w:pBdr>
        <w:ind w:hanging="360" w:left="360"/>
        <w:jc w:val="both"/>
        <w:rPr>
          <w:rStyle w:val="C3"/>
          <w:rFonts w:ascii="Courier New" w:hAnsi="Courier New"/>
          <w:b w:val="1"/>
          <w:u w:val="single"/>
        </w:rPr>
      </w:pPr>
    </w:p>
    <w:p>
      <w:pPr>
        <w:pBdr>
          <w:bottom w:val="single" w:sz="12" w:space="0" w:shadow="0" w:frame="0"/>
        </w:pBdr>
        <w:ind w:hanging="360" w:left="360"/>
        <w:jc w:val="both"/>
        <w:rPr>
          <w:rStyle w:val="C3"/>
          <w:rFonts w:ascii="Courier New" w:hAnsi="Courier New"/>
          <w:b w:val="1"/>
          <w:u w:val="single"/>
        </w:rPr>
      </w:pPr>
    </w:p>
    <w:p>
      <w:pPr>
        <w:pBdr>
          <w:bottom w:val="single" w:sz="12" w:space="0" w:shadow="0" w:frame="0"/>
        </w:pBdr>
        <w:ind w:hanging="360" w:left="360"/>
        <w:jc w:val="both"/>
        <w:rPr>
          <w:rStyle w:val="C3"/>
          <w:rFonts w:ascii="Courier New" w:hAnsi="Courier New"/>
          <w:b w:val="1"/>
          <w:u w:val="single"/>
        </w:rPr>
      </w:pPr>
    </w:p>
    <w:p>
      <w:pPr>
        <w:pBdr>
          <w:bottom w:val="single" w:sz="12" w:space="0" w:shadow="0" w:frame="0"/>
        </w:pBdr>
        <w:ind w:hanging="360" w:left="360"/>
        <w:jc w:val="both"/>
        <w:rPr>
          <w:rStyle w:val="C3"/>
          <w:rFonts w:ascii="Courier New" w:hAnsi="Courier New"/>
          <w:b w:val="1"/>
          <w:u w:val="single"/>
        </w:rPr>
      </w:pPr>
    </w:p>
    <w:p>
      <w:pPr>
        <w:pBdr>
          <w:bottom w:val="single" w:sz="12" w:space="0" w:shadow="0" w:frame="0"/>
        </w:pBdr>
        <w:ind w:hanging="360" w:left="360"/>
        <w:jc w:val="both"/>
        <w:rPr>
          <w:rStyle w:val="C3"/>
          <w:rFonts w:ascii="Courier New" w:hAnsi="Courier New"/>
          <w:b w:val="1"/>
          <w:u w:val="single"/>
        </w:rPr>
      </w:pPr>
    </w:p>
    <w:p>
      <w:pPr>
        <w:pBdr>
          <w:bottom w:val="single" w:sz="12" w:space="0" w:shadow="0" w:frame="0"/>
        </w:pBdr>
        <w:ind w:hanging="360" w:left="360"/>
        <w:jc w:val="both"/>
        <w:rPr>
          <w:rStyle w:val="C3"/>
          <w:rFonts w:ascii="Courier New" w:hAnsi="Courier New"/>
          <w:b w:val="1"/>
          <w:u w:val="single"/>
        </w:rPr>
      </w:pPr>
    </w:p>
    <w:p>
      <w:pPr>
        <w:pBdr>
          <w:bottom w:val="single" w:sz="12" w:space="0" w:shadow="0" w:frame="0"/>
        </w:pBdr>
        <w:ind w:hanging="360" w:left="360"/>
        <w:jc w:val="both"/>
        <w:rPr>
          <w:rStyle w:val="C3"/>
          <w:rFonts w:ascii="Courier New" w:hAnsi="Courier New"/>
          <w:b w:val="1"/>
          <w:u w:val="single"/>
        </w:rPr>
      </w:pPr>
    </w:p>
    <w:p>
      <w:pPr>
        <w:pBdr>
          <w:bottom w:val="single" w:sz="12" w:space="0" w:shadow="0" w:frame="0"/>
        </w:pBdr>
        <w:ind w:hanging="360" w:left="360"/>
        <w:jc w:val="both"/>
        <w:rPr>
          <w:rStyle w:val="C3"/>
          <w:rFonts w:ascii="Courier New" w:hAnsi="Courier New"/>
          <w:b w:val="1"/>
          <w:u w:val="single"/>
        </w:rPr>
      </w:pPr>
    </w:p>
    <w:p>
      <w:pPr>
        <w:pBdr>
          <w:bottom w:val="single" w:sz="12" w:space="0" w:shadow="0" w:frame="0"/>
        </w:pBdr>
        <w:ind w:hanging="360" w:left="360"/>
        <w:jc w:val="both"/>
        <w:rPr>
          <w:rStyle w:val="C3"/>
          <w:rFonts w:ascii="Courier New" w:hAnsi="Courier New"/>
          <w:b w:val="1"/>
          <w:u w:val="single"/>
        </w:rPr>
      </w:pPr>
    </w:p>
    <w:p>
      <w:pPr>
        <w:pBdr>
          <w:bottom w:val="single" w:sz="12" w:space="0" w:shadow="0" w:frame="0"/>
        </w:pBdr>
        <w:ind w:hanging="360" w:left="360"/>
        <w:jc w:val="both"/>
        <w:rPr>
          <w:rStyle w:val="C3"/>
          <w:rFonts w:ascii="Courier New" w:hAnsi="Courier New"/>
          <w:b w:val="1"/>
          <w:u w:val="single"/>
        </w:rPr>
      </w:pPr>
    </w:p>
    <w:p>
      <w:pPr>
        <w:ind w:left="567"/>
        <w:jc w:val="both"/>
        <w:rPr>
          <w:rStyle w:val="C3"/>
          <w:rFonts w:ascii="Courier New" w:hAnsi="Courier New"/>
          <w:b w:val="1"/>
          <w:u w:val="single"/>
        </w:rPr>
      </w:pPr>
      <w:r>
        <w:rPr>
          <w:rStyle w:val="C3"/>
          <w:rFonts w:ascii="Courier New" w:hAnsi="Courier New"/>
        </w:rPr>
        <w:t>*</w:t>
      </w:r>
      <w:r>
        <w:rPr>
          <w:rStyle w:val="C3"/>
          <w:rFonts w:ascii="Courier New" w:hAnsi="Courier New"/>
          <w:sz w:val="18"/>
        </w:rPr>
        <w:t xml:space="preserve">datos obtenidos  de la Página Oficial de la Confederación Argentina de Atletismo</w:t>
      </w: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11"/>
        <w:rPr>
          <w:rStyle w:val="C3"/>
        </w:rPr>
      </w:pPr>
    </w:p>
    <w:p>
      <w:pPr>
        <w:pStyle w:val="P11"/>
      </w:pPr>
      <w:r>
        <w:t>...///3.-</w:t>
      </w:r>
    </w:p>
    <w:p>
      <w:pPr>
        <w:pStyle w:val="P11"/>
      </w:pPr>
    </w:p>
    <w:p>
      <w:pPr>
        <w:pStyle w:val="P11"/>
        <w:ind w:left="567"/>
      </w:pPr>
      <w:r>
        <w:t>18.30 a 4º Juegos Panamericanos Ciudad de México el 14 de Octubre de 1975*</w:t>
      </w:r>
    </w:p>
    <w:p>
      <w:pPr>
        <w:pStyle w:val="P11"/>
        <w:ind w:left="567"/>
      </w:pPr>
    </w:p>
    <w:p>
      <w:pPr>
        <w:pStyle w:val="P11"/>
        <w:ind w:left="567"/>
      </w:pPr>
      <w:r>
        <w:t>18.21 1 Cto. Sudamericano Río de Janeiro el 26 de Agosto de 1975*</w:t>
      </w:r>
    </w:p>
    <w:p>
      <w:pPr>
        <w:pStyle w:val="P11"/>
        <w:ind w:left="567"/>
      </w:pPr>
    </w:p>
    <w:p>
      <w:pPr>
        <w:pStyle w:val="P11"/>
        <w:ind w:left="567"/>
      </w:pPr>
      <w:r>
        <w:t>18.11 1 Buenos Aires el 16 de Agosto 1975*</w:t>
      </w:r>
    </w:p>
    <w:p>
      <w:pPr>
        <w:pStyle w:val="P11"/>
        <w:ind w:left="567"/>
      </w:pPr>
    </w:p>
    <w:p>
      <w:pPr>
        <w:pStyle w:val="P11"/>
        <w:ind w:left="567"/>
      </w:pPr>
      <w:r>
        <w:t>18.00 1 Córdoba el 13 de Octubre de 1974*</w:t>
      </w:r>
    </w:p>
    <w:p>
      <w:pPr>
        <w:pStyle w:val="P11"/>
        <w:ind w:left="567"/>
      </w:pPr>
    </w:p>
    <w:p>
      <w:pPr>
        <w:pStyle w:val="P11"/>
        <w:ind w:left="567"/>
      </w:pPr>
      <w:r>
        <w:t>17.97 1 Buenos Aires el 29 de Septiembre de 1974*</w:t>
      </w:r>
    </w:p>
    <w:p>
      <w:pPr>
        <w:pStyle w:val="P11"/>
        <w:ind w:left="567"/>
      </w:pPr>
    </w:p>
    <w:p>
      <w:pPr>
        <w:pStyle w:val="P11"/>
        <w:ind w:left="567"/>
      </w:pPr>
      <w:r>
        <w:t>17.76 q Juegos Olímpicos Montreal el 25 de Julio de 1976.*</w:t>
      </w:r>
    </w:p>
    <w:p>
      <w:pPr>
        <w:pStyle w:val="P11"/>
      </w:pPr>
    </w:p>
    <w:p>
      <w:pPr>
        <w:pStyle w:val="P11"/>
        <w:numPr>
          <w:ilvl w:val="0"/>
          <w:numId w:val="9"/>
        </w:numPr>
      </w:pPr>
      <w:r>
        <w:t>Sus mejores marcas en otras pruebas:</w:t>
      </w:r>
    </w:p>
    <w:p>
      <w:pPr>
        <w:pStyle w:val="P11"/>
      </w:pPr>
    </w:p>
    <w:p>
      <w:pPr>
        <w:pStyle w:val="P11"/>
        <w:ind w:left="567"/>
      </w:pPr>
      <w:r>
        <w:t>6.93 en salto en largo (durante Campeonatos Nacionales de 1969)*</w:t>
      </w:r>
    </w:p>
    <w:p>
      <w:pPr>
        <w:pStyle w:val="P11"/>
        <w:ind w:left="567"/>
      </w:pPr>
    </w:p>
    <w:p>
      <w:pPr>
        <w:pStyle w:val="P11"/>
        <w:ind w:left="567"/>
      </w:pPr>
      <w:r>
        <w:t>49.04 en lanzamiento de disco (en 1975 en un torneo internacional en River Plate)*</w:t>
      </w:r>
    </w:p>
    <w:p>
      <w:pPr>
        <w:ind w:left="600"/>
        <w:jc w:val="both"/>
        <w:rPr>
          <w:rStyle w:val="C3"/>
          <w:rFonts w:ascii="Courier New" w:hAnsi="Courier New"/>
        </w:rPr>
      </w:pPr>
    </w:p>
    <w:p>
      <w:pPr>
        <w:numPr>
          <w:ilvl w:val="0"/>
          <w:numId w:val="9"/>
        </w:numPr>
        <w:jc w:val="both"/>
        <w:rPr>
          <w:rStyle w:val="C3"/>
          <w:rFonts w:ascii="Courier New" w:hAnsi="Courier New"/>
        </w:rPr>
      </w:pPr>
      <w:r>
        <w:rPr>
          <w:rStyle w:val="C3"/>
          <w:rFonts w:ascii="Courier New" w:hAnsi="Courier New"/>
        </w:rPr>
        <w:t xml:space="preserve"> Actuación en Campeonatos Nacionales</w:t>
      </w:r>
    </w:p>
    <w:p>
      <w:pPr>
        <w:ind w:left="600"/>
        <w:jc w:val="both"/>
        <w:rPr>
          <w:rStyle w:val="C3"/>
          <w:rFonts w:ascii="Courier New" w:hAnsi="Courier New"/>
        </w:rPr>
      </w:pPr>
    </w:p>
    <w:p>
      <w:pPr>
        <w:ind w:left="567"/>
        <w:jc w:val="right"/>
        <w:rPr>
          <w:rStyle w:val="C3"/>
          <w:rFonts w:ascii="Courier New" w:hAnsi="Courier New"/>
        </w:rPr>
      </w:pPr>
      <w:r>
        <w:rPr>
          <w:rStyle w:val="C3"/>
          <w:rFonts w:ascii="Courier New" w:hAnsi="Courier New"/>
        </w:rPr>
        <w:t>...///</w:t>
      </w:r>
    </w:p>
    <w:p>
      <w:pPr>
        <w:ind w:left="567"/>
        <w:jc w:val="both"/>
        <w:rPr>
          <w:rStyle w:val="C3"/>
          <w:rFonts w:ascii="Courier New" w:hAnsi="Courier New"/>
        </w:rPr>
      </w:pPr>
    </w:p>
    <w:p>
      <w:pPr>
        <w:ind w:left="567"/>
        <w:jc w:val="both"/>
        <w:rPr>
          <w:rStyle w:val="C3"/>
          <w:rFonts w:ascii="Courier New" w:hAnsi="Courier New"/>
        </w:rPr>
      </w:pPr>
    </w:p>
    <w:p>
      <w:pPr>
        <w:ind w:left="567"/>
        <w:jc w:val="both"/>
        <w:rPr>
          <w:rStyle w:val="C3"/>
          <w:rFonts w:ascii="Courier New" w:hAnsi="Courier New"/>
        </w:rPr>
      </w:pPr>
    </w:p>
    <w:p>
      <w:pPr>
        <w:ind w:left="567"/>
        <w:jc w:val="both"/>
        <w:rPr>
          <w:rStyle w:val="C3"/>
          <w:rFonts w:ascii="Courier New" w:hAnsi="Courier New"/>
        </w:rPr>
      </w:pPr>
    </w:p>
    <w:p>
      <w:pPr>
        <w:ind w:left="567"/>
        <w:jc w:val="both"/>
        <w:rPr>
          <w:rStyle w:val="C3"/>
          <w:rFonts w:ascii="Courier New" w:hAnsi="Courier New"/>
        </w:rPr>
      </w:pPr>
    </w:p>
    <w:p>
      <w:pPr>
        <w:ind w:left="567"/>
        <w:jc w:val="both"/>
        <w:rPr>
          <w:rStyle w:val="C3"/>
          <w:rFonts w:ascii="Courier New" w:hAnsi="Courier New"/>
        </w:rPr>
      </w:pPr>
    </w:p>
    <w:p>
      <w:pPr>
        <w:ind w:left="567"/>
        <w:jc w:val="both"/>
        <w:rPr>
          <w:rStyle w:val="C3"/>
          <w:rFonts w:ascii="Courier New" w:hAnsi="Courier New"/>
        </w:rPr>
      </w:pPr>
    </w:p>
    <w:p>
      <w:pPr>
        <w:ind w:left="567"/>
        <w:jc w:val="both"/>
        <w:rPr>
          <w:rStyle w:val="C3"/>
          <w:rFonts w:ascii="Courier New" w:hAnsi="Courier New"/>
        </w:rPr>
      </w:pPr>
    </w:p>
    <w:p>
      <w:pPr>
        <w:ind w:left="567"/>
        <w:jc w:val="both"/>
        <w:rPr>
          <w:rStyle w:val="C3"/>
          <w:rFonts w:ascii="Courier New" w:hAnsi="Courier New"/>
        </w:rPr>
      </w:pPr>
    </w:p>
    <w:p>
      <w:pPr>
        <w:ind w:left="567"/>
        <w:jc w:val="both"/>
        <w:rPr>
          <w:rStyle w:val="C3"/>
          <w:rFonts w:ascii="Courier New" w:hAnsi="Courier New"/>
        </w:rPr>
      </w:pPr>
    </w:p>
    <w:p>
      <w:pPr>
        <w:ind w:left="567"/>
        <w:jc w:val="both"/>
        <w:rPr>
          <w:rStyle w:val="C3"/>
          <w:rFonts w:ascii="Courier New" w:hAnsi="Courier New"/>
        </w:rPr>
      </w:pPr>
    </w:p>
    <w:p>
      <w:pPr>
        <w:ind w:left="567"/>
        <w:jc w:val="both"/>
        <w:rPr>
          <w:rStyle w:val="C3"/>
          <w:rFonts w:ascii="Courier New" w:hAnsi="Courier New"/>
        </w:rPr>
      </w:pPr>
    </w:p>
    <w:p>
      <w:pPr>
        <w:ind w:left="567"/>
        <w:jc w:val="both"/>
        <w:rPr>
          <w:rStyle w:val="C3"/>
          <w:rFonts w:ascii="Courier New" w:hAnsi="Courier New"/>
        </w:rPr>
      </w:pPr>
    </w:p>
    <w:p>
      <w:pPr>
        <w:ind w:left="600"/>
        <w:jc w:val="both"/>
        <w:rPr>
          <w:rStyle w:val="C3"/>
          <w:rFonts w:ascii="Courier New" w:hAnsi="Courier New"/>
        </w:rPr>
      </w:pPr>
    </w:p>
    <w:p>
      <w:pPr>
        <w:pBdr>
          <w:bottom w:val="single" w:sz="12" w:space="0" w:shadow="0" w:frame="0"/>
        </w:pBdr>
        <w:ind w:hanging="360" w:left="360"/>
        <w:jc w:val="both"/>
        <w:rPr>
          <w:rStyle w:val="C3"/>
          <w:rFonts w:ascii="Courier New" w:hAnsi="Courier New"/>
          <w:b w:val="1"/>
          <w:u w:val="single"/>
        </w:rPr>
      </w:pPr>
    </w:p>
    <w:p>
      <w:pPr>
        <w:ind w:left="567"/>
        <w:jc w:val="both"/>
        <w:rPr>
          <w:rStyle w:val="C3"/>
          <w:rFonts w:ascii="Courier New" w:hAnsi="Courier New"/>
          <w:b w:val="1"/>
          <w:u w:val="single"/>
        </w:rPr>
      </w:pPr>
      <w:r>
        <w:rPr>
          <w:rStyle w:val="C3"/>
          <w:rFonts w:ascii="Courier New" w:hAnsi="Courier New"/>
        </w:rPr>
        <w:t>*</w:t>
      </w:r>
      <w:r>
        <w:rPr>
          <w:rStyle w:val="C3"/>
          <w:rFonts w:ascii="Courier New" w:hAnsi="Courier New"/>
          <w:sz w:val="18"/>
        </w:rPr>
        <w:t xml:space="preserve">datos obtenidos  de la Página Oficial de la Confederación Argentina de Atletismo</w:t>
      </w:r>
    </w:p>
    <w:p>
      <w:pPr>
        <w:ind w:left="600"/>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11"/>
        <w:rPr>
          <w:rStyle w:val="C3"/>
        </w:rPr>
      </w:pPr>
    </w:p>
    <w:p>
      <w:pPr>
        <w:pStyle w:val="P11"/>
      </w:pPr>
      <w:r>
        <w:t>...///4.-</w:t>
      </w:r>
    </w:p>
    <w:p>
      <w:pPr>
        <w:pStyle w:val="P11"/>
      </w:pPr>
    </w:p>
    <w:p>
      <w:pPr>
        <w:ind w:left="600"/>
        <w:jc w:val="both"/>
        <w:rPr>
          <w:rStyle w:val="C3"/>
          <w:rFonts w:ascii="Courier New" w:hAnsi="Courier New"/>
        </w:rPr>
      </w:pPr>
      <w:r>
        <w:rPr>
          <w:rStyle w:val="C3"/>
          <w:rFonts w:ascii="Courier New" w:hAnsi="Courier New"/>
        </w:rPr>
        <w:t>Turri logró en siete oportunidades el Campeonato Argentino de bala (1969 con 15.71, 970 con 15.64, 1972 con 15.83, 1973 con 16.69, 1974 con 17.96, 1975 con 17.75 y 1981 con 16.92) y fue subcampeón en 1972 con 16.11. También logró el título nacional de disco con 46.20 en 1975 y había sido subcampeón el año anterior. De este modo, acumuló 8 títulos y dos subcampeonatos nacionales.*</w:t>
      </w:r>
    </w:p>
    <w:p>
      <w:pPr>
        <w:ind w:left="600"/>
        <w:jc w:val="both"/>
        <w:rPr>
          <w:rStyle w:val="C3"/>
          <w:rFonts w:ascii="Courier New" w:hAnsi="Courier New"/>
        </w:rPr>
      </w:pPr>
      <w:r>
        <w:rPr>
          <w:rStyle w:val="C3"/>
          <w:rFonts w:ascii="Courier New" w:hAnsi="Courier New"/>
        </w:rPr>
        <w:t xml:space="preserve">   </w:t>
      </w:r>
    </w:p>
    <w:p>
      <w:pPr>
        <w:numPr>
          <w:ilvl w:val="0"/>
          <w:numId w:val="9"/>
        </w:numPr>
        <w:jc w:val="both"/>
        <w:rPr>
          <w:rStyle w:val="C3"/>
          <w:rFonts w:ascii="Courier New" w:hAnsi="Courier New"/>
        </w:rPr>
      </w:pPr>
      <w:r>
        <w:rPr>
          <w:rStyle w:val="C3"/>
          <w:rFonts w:ascii="Courier New" w:hAnsi="Courier New"/>
        </w:rPr>
        <w:t xml:space="preserve"> Actuación en Campeonatos Sudamericanos</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1968 (juvenil, en San Pablo) campeón con 16.94, bala de 6kg.*</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1969 (absoluto, en Quito) medalla de bronce con 15.64*</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 xml:space="preserve">1971 (absoluto, en Lima) medalla de Plata con 15.73* </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1974 (absoluto, en Santiago) Campeón con 17.09*</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1975 (absoluto, en Río) Campeón con 18.21*</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1981 (absoluto, en La Paz) medalla de plata con 16.54*</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1983 (absoluto, en Santa Fe) medalla de plata con 16.56*</w:t>
      </w:r>
    </w:p>
    <w:p>
      <w:pPr>
        <w:ind w:left="567"/>
        <w:jc w:val="both"/>
        <w:rPr>
          <w:rStyle w:val="C3"/>
          <w:rFonts w:ascii="Courier New" w:hAnsi="Courier New"/>
        </w:rPr>
      </w:pPr>
    </w:p>
    <w:p>
      <w:pPr>
        <w:ind w:left="567"/>
        <w:jc w:val="both"/>
        <w:rPr>
          <w:rStyle w:val="C3"/>
          <w:rFonts w:ascii="Courier New" w:hAnsi="Courier New"/>
        </w:rPr>
      </w:pPr>
    </w:p>
    <w:p>
      <w:pPr>
        <w:ind w:hanging="360" w:left="360"/>
        <w:jc w:val="right"/>
        <w:rPr>
          <w:rStyle w:val="C3"/>
          <w:rFonts w:ascii="Courier New" w:hAnsi="Courier New"/>
        </w:rPr>
      </w:pPr>
      <w:r>
        <w:rPr>
          <w:rStyle w:val="C3"/>
          <w:rFonts w:ascii="Courier New" w:hAnsi="Courier New"/>
        </w:rPr>
        <w:t>...///</w:t>
      </w: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pBdr>
          <w:bottom w:val="single" w:sz="12" w:space="0" w:shadow="0" w:frame="0"/>
        </w:pBdr>
        <w:ind w:hanging="360" w:left="360"/>
        <w:jc w:val="both"/>
        <w:rPr>
          <w:rStyle w:val="C3"/>
          <w:rFonts w:ascii="Courier New" w:hAnsi="Courier New"/>
          <w:b w:val="1"/>
          <w:u w:val="single"/>
        </w:rPr>
      </w:pPr>
    </w:p>
    <w:p>
      <w:pPr>
        <w:pBdr>
          <w:bottom w:val="single" w:sz="12" w:space="0" w:shadow="0" w:frame="0"/>
        </w:pBdr>
        <w:ind w:hanging="360" w:left="360"/>
        <w:jc w:val="both"/>
        <w:rPr>
          <w:rStyle w:val="C3"/>
          <w:rFonts w:ascii="Courier New" w:hAnsi="Courier New"/>
          <w:b w:val="1"/>
          <w:u w:val="single"/>
        </w:rPr>
      </w:pPr>
    </w:p>
    <w:p>
      <w:pPr>
        <w:ind w:left="567"/>
        <w:jc w:val="both"/>
        <w:rPr>
          <w:rStyle w:val="C3"/>
          <w:rFonts w:ascii="Courier New" w:hAnsi="Courier New"/>
          <w:b w:val="1"/>
          <w:u w:val="single"/>
        </w:rPr>
      </w:pPr>
      <w:r>
        <w:rPr>
          <w:rStyle w:val="C3"/>
          <w:rFonts w:ascii="Courier New" w:hAnsi="Courier New"/>
        </w:rPr>
        <w:t>*</w:t>
      </w:r>
      <w:r>
        <w:rPr>
          <w:rStyle w:val="C3"/>
          <w:rFonts w:ascii="Courier New" w:hAnsi="Courier New"/>
          <w:sz w:val="18"/>
        </w:rPr>
        <w:t xml:space="preserve">datos obtenidos  de la Página Oficial de la Confederación Argentina de Atletismo</w:t>
      </w: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11"/>
        <w:rPr>
          <w:rStyle w:val="C3"/>
        </w:rPr>
      </w:pPr>
    </w:p>
    <w:p>
      <w:pPr>
        <w:pStyle w:val="P11"/>
      </w:pPr>
      <w:r>
        <w:t>...///5.-</w:t>
      </w:r>
    </w:p>
    <w:p>
      <w:pPr>
        <w:pStyle w:val="P11"/>
      </w:pPr>
    </w:p>
    <w:p>
      <w:pPr>
        <w:numPr>
          <w:ilvl w:val="0"/>
          <w:numId w:val="9"/>
        </w:numPr>
        <w:jc w:val="both"/>
        <w:rPr>
          <w:rStyle w:val="C3"/>
          <w:rFonts w:ascii="Courier New" w:hAnsi="Courier New"/>
        </w:rPr>
      </w:pPr>
      <w:r>
        <w:rPr>
          <w:rStyle w:val="C3"/>
          <w:rFonts w:ascii="Courier New" w:hAnsi="Courier New"/>
        </w:rPr>
        <w:t>Otras actuaciones internacionales</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Juegos Panamericanos de México ´75: 4º con 18.30*</w:t>
      </w:r>
    </w:p>
    <w:p>
      <w:pPr>
        <w:ind w:left="567"/>
        <w:jc w:val="both"/>
        <w:rPr>
          <w:rStyle w:val="C3"/>
          <w:rFonts w:ascii="Courier New" w:hAnsi="Courier New"/>
        </w:rPr>
      </w:pPr>
      <w:r>
        <w:rPr>
          <w:rStyle w:val="C3"/>
          <w:rFonts w:ascii="Courier New" w:hAnsi="Courier New"/>
        </w:rPr>
        <w:t>Juegos Olímpicos de Montreal ´76: 17.76 en qualy*</w:t>
      </w:r>
    </w:p>
    <w:p>
      <w:pPr>
        <w:pStyle w:val="P11"/>
        <w:rPr>
          <w:rStyle w:val="C3"/>
        </w:rPr>
      </w:pPr>
    </w:p>
    <w:p>
      <w:pPr>
        <w:ind w:left="600"/>
        <w:jc w:val="both"/>
        <w:rPr>
          <w:rStyle w:val="C3"/>
          <w:rFonts w:ascii="Courier New" w:hAnsi="Courier New"/>
        </w:rPr>
      </w:pPr>
      <w:r>
        <w:rPr>
          <w:rStyle w:val="C3"/>
          <w:rFonts w:ascii="Courier New" w:hAnsi="Courier New"/>
        </w:rPr>
        <w:t xml:space="preserve">Que por todo lo expuesto merece el reconocimiento del pueblo y gobierno de su querida ciudad natal para dejar como ejemplo a los jóvenes de hoy y del futuro, ya que con su partida, se cerró una gloriosa página del deporte de Alta Gracia;  </w:t>
      </w:r>
    </w:p>
    <w:p>
      <w:pPr>
        <w:ind w:left="600"/>
        <w:jc w:val="both"/>
        <w:rPr>
          <w:rStyle w:val="C3"/>
          <w:rFonts w:ascii="Courier New" w:hAnsi="Courier New"/>
        </w:rPr>
      </w:pPr>
    </w:p>
    <w:p>
      <w:pPr>
        <w:ind w:left="600"/>
        <w:jc w:val="both"/>
        <w:rPr>
          <w:rStyle w:val="C3"/>
          <w:rFonts w:ascii="Courier New" w:hAnsi="Courier New"/>
        </w:rPr>
      </w:pPr>
      <w:r>
        <w:rPr>
          <w:rStyle w:val="C3"/>
          <w:rFonts w:ascii="Courier New" w:hAnsi="Courier New"/>
        </w:rPr>
        <w:t>Que analizado el Proyecto de Ordenanza de referencia por el Concejo en Comisión, el mismo emite despacho favorable, aprobado por unanimidad en Sesión Ordinaria del día 05 de Mayo de 2010.-</w:t>
      </w:r>
    </w:p>
    <w:p>
      <w:pPr>
        <w:pStyle w:val="P11"/>
        <w:ind w:left="567"/>
        <w:rPr>
          <w:rStyle w:val="C3"/>
        </w:rPr>
      </w:pPr>
    </w:p>
    <w:p>
      <w:pPr>
        <w:jc w:val="center"/>
        <w:rPr>
          <w:rStyle w:val="C3"/>
          <w:rFonts w:ascii="Courier New" w:hAnsi="Courier New"/>
          <w:b w:val="1"/>
        </w:rPr>
      </w:pP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pStyle w:val="P12"/>
        <w:ind w:left="561"/>
        <w:rPr>
          <w:rStyle w:val="C3"/>
          <w:b w:val="1"/>
        </w:rPr>
      </w:pPr>
      <w:r>
        <w:rPr>
          <w:rStyle w:val="C3"/>
          <w:b w:val="1"/>
        </w:rPr>
        <w:t xml:space="preserve">    ALTA GRACIA SANCIONA CON FUERZA DE ORDENANZA</w:t>
      </w:r>
    </w:p>
    <w:p>
      <w:pPr>
        <w:pStyle w:val="P11"/>
        <w:ind w:left="567"/>
        <w:rPr>
          <w:rStyle w:val="C3"/>
        </w:rPr>
      </w:pPr>
    </w:p>
    <w:p>
      <w:pPr>
        <w:pStyle w:val="P11"/>
        <w:ind w:left="567"/>
        <w:rPr>
          <w:rStyle w:val="C3"/>
        </w:rPr>
      </w:pPr>
    </w:p>
    <w:p>
      <w:pPr>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rPr>
        <w:t xml:space="preserve">: </w:t>
      </w:r>
      <w:r>
        <w:rPr>
          <w:rStyle w:val="C3"/>
          <w:rFonts w:ascii="Courier New" w:hAnsi="Courier New"/>
          <w:b w:val="1"/>
        </w:rPr>
        <w:t>NOMÍNASE</w:t>
      </w:r>
      <w:r>
        <w:rPr>
          <w:rStyle w:val="C3"/>
          <w:rFonts w:ascii="Courier New" w:hAnsi="Courier New"/>
        </w:rPr>
        <w:t xml:space="preserve"> con el nombre “Juan Adolfo Turri” a la pista de atletismo ubicada en el espacio comprendido entre calles Bv. Raúl Alfonsín, Av. Hipólito Yrigoyen y José Hernández de nuestra Ciudad.-</w:t>
      </w:r>
    </w:p>
    <w:p>
      <w:pPr>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Art.2</w:t>
      </w:r>
      <w:r>
        <w:rPr>
          <w:rStyle w:val="C3"/>
          <w:rFonts w:ascii="Courier New" w:hAnsi="Courier New"/>
          <w:b w:val="1"/>
        </w:rPr>
        <w:t>:</w:t>
      </w:r>
      <w:r>
        <w:rPr>
          <w:rStyle w:val="C3"/>
          <w:rFonts w:ascii="Courier New" w:hAnsi="Courier New"/>
        </w:rPr>
        <w:t xml:space="preserve"> </w:t>
      </w:r>
      <w:r>
        <w:rPr>
          <w:rStyle w:val="C3"/>
          <w:rFonts w:ascii="Courier New" w:hAnsi="Courier New"/>
          <w:b w:val="1"/>
        </w:rPr>
        <w:t xml:space="preserve">COLÓQUESE </w:t>
      </w:r>
      <w:r>
        <w:rPr>
          <w:rStyle w:val="C3"/>
          <w:rFonts w:ascii="Courier New" w:hAnsi="Courier New"/>
        </w:rPr>
        <w:t>una placa en el lugar con el nombre y los principales logros de su carrera deportiva.-</w:t>
      </w:r>
    </w:p>
    <w:p>
      <w:pPr>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pBdr>
          <w:bottom w:val="single" w:sz="12" w:space="0" w:shadow="0" w:frame="0"/>
        </w:pBdr>
        <w:ind w:hanging="360" w:left="360"/>
        <w:jc w:val="both"/>
        <w:rPr>
          <w:rStyle w:val="C3"/>
          <w:rFonts w:ascii="Courier New" w:hAnsi="Courier New"/>
          <w:b w:val="1"/>
          <w:u w:val="single"/>
        </w:rPr>
      </w:pPr>
    </w:p>
    <w:p>
      <w:pPr>
        <w:ind w:left="567"/>
        <w:jc w:val="both"/>
        <w:rPr>
          <w:rStyle w:val="C3"/>
          <w:rFonts w:ascii="Courier New" w:hAnsi="Courier New"/>
          <w:sz w:val="18"/>
        </w:rPr>
      </w:pPr>
      <w:r>
        <w:rPr>
          <w:rStyle w:val="C3"/>
          <w:rFonts w:ascii="Courier New" w:hAnsi="Courier New"/>
        </w:rPr>
        <w:t>*</w:t>
      </w:r>
      <w:r>
        <w:rPr>
          <w:rStyle w:val="C3"/>
          <w:rFonts w:ascii="Courier New" w:hAnsi="Courier New"/>
          <w:sz w:val="18"/>
        </w:rPr>
        <w:t xml:space="preserve">datos obtenidos  de la Página Oficial de la Confederación Argentina de Atletismo</w:t>
      </w:r>
    </w:p>
    <w:p>
      <w:pPr>
        <w:ind w:left="567"/>
        <w:jc w:val="both"/>
        <w:rPr>
          <w:rStyle w:val="C3"/>
          <w:rFonts w:ascii="Courier New" w:hAnsi="Courier New"/>
          <w:sz w:val="18"/>
        </w:rPr>
      </w:pPr>
    </w:p>
    <w:p>
      <w:pPr>
        <w:ind w:left="567"/>
        <w:jc w:val="both"/>
        <w:rPr>
          <w:rStyle w:val="C3"/>
          <w:rFonts w:ascii="Courier New" w:hAnsi="Courier New"/>
          <w:sz w:val="18"/>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11"/>
        <w:rPr>
          <w:rStyle w:val="C3"/>
        </w:rPr>
      </w:pPr>
    </w:p>
    <w:p>
      <w:pPr>
        <w:pStyle w:val="P11"/>
      </w:pPr>
      <w:r>
        <w:t>...///6.-</w:t>
      </w:r>
    </w:p>
    <w:p>
      <w:pPr>
        <w:ind w:left="567"/>
        <w:jc w:val="both"/>
        <w:rPr>
          <w:rStyle w:val="C3"/>
          <w:rFonts w:ascii="Courier New" w:hAnsi="Courier New"/>
          <w:sz w:val="18"/>
        </w:rPr>
      </w:pPr>
    </w:p>
    <w:p>
      <w:pPr>
        <w:ind w:left="567"/>
        <w:jc w:val="both"/>
        <w:rPr>
          <w:rStyle w:val="C3"/>
          <w:rFonts w:ascii="Courier New" w:hAnsi="Courier New"/>
          <w:sz w:val="18"/>
        </w:rPr>
      </w:pPr>
    </w:p>
    <w:p>
      <w:pPr>
        <w:ind w:hanging="426" w:left="426"/>
        <w:jc w:val="both"/>
        <w:rPr>
          <w:rStyle w:val="C3"/>
          <w:rFonts w:ascii="Courier New" w:hAnsi="Courier New"/>
        </w:rPr>
      </w:pPr>
      <w:r>
        <w:rPr>
          <w:rStyle w:val="C3"/>
          <w:rFonts w:ascii="Courier New" w:hAnsi="Courier New"/>
          <w:b w:val="1"/>
          <w:u w:val="single"/>
        </w:rPr>
        <w:t>Art.3</w:t>
      </w:r>
      <w:r>
        <w:rPr>
          <w:rStyle w:val="C3"/>
          <w:rFonts w:ascii="Courier New" w:hAnsi="Courier New"/>
          <w:b w:val="1"/>
        </w:rPr>
        <w:t>: PROTOCOLÍCESE,</w:t>
      </w:r>
      <w:r>
        <w:rPr>
          <w:rStyle w:val="C3"/>
          <w:rFonts w:ascii="Courier New" w:hAnsi="Courier New"/>
        </w:rPr>
        <w:t xml:space="preserve"> comuníquese, publíquese en el Boletín Oficial de la ciudad de Alta Gracia, incorpórese al Libro de Ordenanzas y archívese.- </w:t>
      </w:r>
    </w:p>
    <w:p>
      <w:pPr>
        <w:pStyle w:val="P20"/>
        <w:jc w:val="both"/>
        <w:rPr>
          <w:rStyle w:val="C3"/>
          <w:sz w:val="24"/>
        </w:rPr>
      </w:pPr>
    </w:p>
    <w:p>
      <w:pPr>
        <w:pStyle w:val="P17"/>
        <w:rPr>
          <w:rStyle w:val="C3"/>
        </w:rPr>
      </w:pPr>
    </w:p>
    <w:p>
      <w:pPr>
        <w:pStyle w:val="P17"/>
      </w:pPr>
      <w:r>
        <w:t xml:space="preserve">DADA EN LA SALA DE SESIONES DEL HONORABLE CONCEJO DELIBERANTE A LOS CINCO DÍAS DEL MES DE MAYO DEL AÑO DOS MIL DIEZ.- </w:t>
      </w:r>
    </w:p>
    <w:p>
      <w:pPr>
        <w:ind w:left="567"/>
        <w:jc w:val="both"/>
        <w:rPr>
          <w:rStyle w:val="C3"/>
          <w:rFonts w:ascii="Courier New" w:hAnsi="Courier New"/>
          <w:b w:val="1"/>
          <w:u w:val="single"/>
        </w:rPr>
      </w:pP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45A66F1"/>
    <w:multiLevelType w:val="hybridMultilevel"/>
    <w:lvl w:ilvl="0" w:tplc="721A72E0">
      <w:start w:val="0"/>
      <w:numFmt w:val="bullet"/>
      <w:suff w:val="tab"/>
      <w:lvlText w:val=""/>
      <w:lvlJc w:val="left"/>
      <w:pPr>
        <w:ind w:hanging="360" w:left="927"/>
      </w:pPr>
      <w:rPr>
        <w:rFonts w:ascii="Symbol" w:hAnsi="Symbol"/>
      </w:rPr>
    </w:lvl>
    <w:lvl w:ilvl="1" w:tplc="2EBA05BE">
      <w:start w:val="1"/>
      <w:numFmt w:val="bullet"/>
      <w:suff w:val="tab"/>
      <w:lvlText w:val="o"/>
      <w:lvlJc w:val="left"/>
      <w:pPr>
        <w:ind w:hanging="360" w:left="1647"/>
      </w:pPr>
      <w:rPr>
        <w:rFonts w:ascii="Courier New" w:hAnsi="Courier New"/>
      </w:rPr>
    </w:lvl>
    <w:lvl w:ilvl="2" w:tplc="4F94152A">
      <w:start w:val="1"/>
      <w:numFmt w:val="bullet"/>
      <w:suff w:val="tab"/>
      <w:lvlText w:val=""/>
      <w:lvlJc w:val="left"/>
      <w:pPr>
        <w:ind w:hanging="360" w:left="2367"/>
      </w:pPr>
      <w:rPr>
        <w:rFonts w:ascii="Wingdings" w:hAnsi="Wingdings"/>
      </w:rPr>
    </w:lvl>
    <w:lvl w:ilvl="3" w:tplc="0FDC3AAE">
      <w:start w:val="1"/>
      <w:numFmt w:val="bullet"/>
      <w:suff w:val="tab"/>
      <w:lvlText w:val=""/>
      <w:lvlJc w:val="left"/>
      <w:pPr>
        <w:ind w:hanging="360" w:left="3087"/>
      </w:pPr>
      <w:rPr>
        <w:rFonts w:ascii="Symbol" w:hAnsi="Symbol"/>
      </w:rPr>
    </w:lvl>
    <w:lvl w:ilvl="4" w:tplc="2321BE6F">
      <w:start w:val="1"/>
      <w:numFmt w:val="bullet"/>
      <w:suff w:val="tab"/>
      <w:lvlText w:val="o"/>
      <w:lvlJc w:val="left"/>
      <w:pPr>
        <w:ind w:hanging="360" w:left="3807"/>
      </w:pPr>
      <w:rPr>
        <w:rFonts w:ascii="Courier New" w:hAnsi="Courier New"/>
      </w:rPr>
    </w:lvl>
    <w:lvl w:ilvl="5" w:tplc="4D68B979">
      <w:start w:val="1"/>
      <w:numFmt w:val="bullet"/>
      <w:suff w:val="tab"/>
      <w:lvlText w:val=""/>
      <w:lvlJc w:val="left"/>
      <w:pPr>
        <w:ind w:hanging="360" w:left="4527"/>
      </w:pPr>
      <w:rPr>
        <w:rFonts w:ascii="Wingdings" w:hAnsi="Wingdings"/>
      </w:rPr>
    </w:lvl>
    <w:lvl w:ilvl="6" w:tplc="0B5DA5CC">
      <w:start w:val="1"/>
      <w:numFmt w:val="bullet"/>
      <w:suff w:val="tab"/>
      <w:lvlText w:val=""/>
      <w:lvlJc w:val="left"/>
      <w:pPr>
        <w:ind w:hanging="360" w:left="5247"/>
      </w:pPr>
      <w:rPr>
        <w:rFonts w:ascii="Symbol" w:hAnsi="Symbol"/>
      </w:rPr>
    </w:lvl>
    <w:lvl w:ilvl="7" w:tplc="489230C6">
      <w:start w:val="1"/>
      <w:numFmt w:val="bullet"/>
      <w:suff w:val="tab"/>
      <w:lvlText w:val="o"/>
      <w:lvlJc w:val="left"/>
      <w:pPr>
        <w:ind w:hanging="360" w:left="5967"/>
      </w:pPr>
      <w:rPr>
        <w:rFonts w:ascii="Courier New" w:hAnsi="Courier New"/>
      </w:rPr>
    </w:lvl>
    <w:lvl w:ilvl="8" w:tplc="1D254040">
      <w:start w:val="1"/>
      <w:numFmt w:val="bullet"/>
      <w:suff w:val="tab"/>
      <w:lvlText w:val=""/>
      <w:lvlJc w:val="left"/>
      <w:pPr>
        <w:ind w:hanging="360" w:left="6687"/>
      </w:pPr>
      <w:rPr>
        <w:rFonts w:ascii="Wingdings" w:hAnsi="Wingdings"/>
      </w:rPr>
    </w:lvl>
  </w:abstractNum>
  <w:abstractNum w:abstractNumId="2">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4">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5">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6">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7">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num w:numId="1">
    <w:abstractNumId w:val="5"/>
  </w:num>
  <w:num w:numId="2">
    <w:abstractNumId w:val="3"/>
  </w:num>
  <w:num w:numId="3">
    <w:abstractNumId w:val="4"/>
  </w:num>
  <w:num w:numId="4">
    <w:abstractNumId w:val="7"/>
  </w:num>
  <w:num w:numId="5">
    <w:abstractNumId w:val="8"/>
  </w:num>
  <w:num w:numId="6">
    <w:abstractNumId w:val="2"/>
  </w:num>
  <w:num w:numId="7">
    <w:abstractNumId w:val="6"/>
  </w:num>
  <w:num w:numId="8">
    <w:abstractNumId w:val="0"/>
  </w:num>
  <w:num w:numId="9">
    <w:abstractNumId w:val="1"/>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7"/>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nota al final"/>
    <w:basedOn w:val="P0"/>
    <w:next w:val="P27"/>
    <w:link w:val="C8"/>
    <w:pPr/>
    <w:rPr>
      <w:sz w:val="20"/>
    </w:rPr>
  </w:style>
  <w:style w:type="paragraph" w:styleId="P28">
    <w:name w:val="Pie de página"/>
    <w:basedOn w:val="P0"/>
    <w:next w:val="P28"/>
    <w:link w:val="C10"/>
    <w:pPr>
      <w:tabs>
        <w:tab w:val="center" w:pos="4252" w:leader="none"/>
        <w:tab w:val="right" w:pos="8504" w:leader="none"/>
      </w:tabs>
    </w:pPr>
    <w:rPr/>
  </w:style>
  <w:style w:type="paragraph" w:styleId="P29">
    <w:name w:val="Texto de globo"/>
    <w:basedOn w:val="P0"/>
    <w:next w:val="P29"/>
    <w:link w:val="C11"/>
    <w:pPr/>
    <w:rPr>
      <w:rFonts w:ascii="Tahoma" w:hAnsi="Tahoma"/>
      <w:sz w:val="16"/>
    </w:rPr>
  </w:style>
  <w:style w:type="paragraph" w:styleId="P30">
    <w:name w:val="Texto independiente primera sangría"/>
    <w:basedOn w:val="P11"/>
    <w:next w:val="P30"/>
    <w:link w:val="C12"/>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qFormat/>
    <w:rPr>
      <w:b w:val="1"/>
    </w:rPr>
  </w:style>
  <w:style w:type="character" w:styleId="C5">
    <w:name w:val="Texto independiente Car"/>
    <w:basedOn w:val="C3"/>
    <w:link w:val="P11"/>
    <w:rPr>
      <w:rFonts w:ascii="Courier New" w:hAnsi="Courier New"/>
    </w:rPr>
  </w:style>
  <w:style w:type="character" w:styleId="C6">
    <w:name w:val="Hipervínculo"/>
    <w:basedOn w:val="C3"/>
    <w:rPr>
      <w:color w:val="0000FF"/>
      <w:u w:val="single"/>
    </w:rPr>
  </w:style>
  <w:style w:type="character" w:styleId="C7">
    <w:name w:val="Texto independiente 2 Car"/>
    <w:basedOn w:val="C3"/>
    <w:link w:val="P16"/>
    <w:rPr>
      <w:rFonts w:ascii="Arial" w:hAnsi="Arial"/>
      <w:b w:val="1"/>
      <w:sz w:val="28"/>
    </w:rPr>
  </w:style>
  <w:style w:type="character" w:styleId="C8">
    <w:name w:val="Texto nota al final Car"/>
    <w:basedOn w:val="C3"/>
    <w:link w:val="P27"/>
    <w:rPr>
      <w:sz w:val="20"/>
    </w:rPr>
  </w:style>
  <w:style w:type="character" w:styleId="C9">
    <w:name w:val="Ref. de nota al final"/>
    <w:basedOn w:val="C3"/>
    <w:rPr>
      <w:vertAlign w:val="superscript"/>
    </w:rPr>
  </w:style>
  <w:style w:type="character" w:styleId="C10">
    <w:name w:val="Pie de página Car"/>
    <w:basedOn w:val="C3"/>
    <w:link w:val="P28"/>
    <w:rPr/>
  </w:style>
  <w:style w:type="character" w:styleId="C11">
    <w:name w:val="Texto de globo Car"/>
    <w:basedOn w:val="C3"/>
    <w:link w:val="P29"/>
    <w:rPr>
      <w:rFonts w:ascii="Tahoma" w:hAnsi="Tahoma"/>
      <w:sz w:val="16"/>
    </w:rPr>
  </w:style>
  <w:style w:type="character" w:styleId="C12">
    <w:name w:val="Texto independiente primera sangría Car"/>
    <w:basedOn w:val="C5"/>
    <w:link w:val="P30"/>
    <w:rPr>
      <w:rFonts w:ascii="Times New Roman" w:hAnsi="Times New Roman"/>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2010-05-11T10:58:00Z</dcterms:created>
  <cp:lastModifiedBy>Ethan Puglia</cp:lastModifiedBy>
  <cp:lastPrinted>2010-05-17T15:03:00Z</cp:lastPrinted>
  <dcterms:modified xsi:type="dcterms:W3CDTF">2019-03-28T17:34:21Z</dcterms:modified>
  <cp:revision>19</cp:revision>
  <dc:title>PROYECTO DE ORDENANZA VIOLENCIA FAMILIAR</dc:title>
</cp:coreProperties>
</file>