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2017490495 李启佳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电影</w:t>
      </w:r>
      <w:r>
        <w:rPr>
          <w:rFonts w:hint="eastAsia"/>
        </w:rPr>
        <w:t>开端就是讲述男主小林大悟作为入殓师第一次亲自为逝者纳棺，此时的他看起来并不像新手，熟练地为逝者进行入殓仪式。入殓仪式结束后电影由此开始</w:t>
      </w:r>
      <w:r>
        <w:rPr>
          <w:rFonts w:hint="eastAsia"/>
          <w:lang w:val="en-US" w:eastAsia="zh-CN"/>
        </w:rPr>
        <w:t>讲述主人公</w:t>
      </w:r>
      <w:r>
        <w:rPr>
          <w:rFonts w:hint="eastAsia"/>
        </w:rPr>
        <w:t>小林大悟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谁也想不到他原本是东京一家乐团的大提琴手，他并为此购买了昂贵的大提琴，怀揣着大提琴梦，但是当乐团老板宣布乐团解散时候，他整个人陷入绝望，不仅面临失业，还要背负着大提琴的高额贷款，大提琴梦对于目前的他来说太沉重太遥远。还好大悟身边有善解人意的妻子美香陪伴，最后他们卖掉大提琴回到大悟乡下老家，一家小酒屋。无一技之长的大悟阴差阳错地面试了NK公司，面试时才得知酬劳高、工作时长短、无特殊要求的正式工作其实是入殓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电影后面依次讲述了大悟从简单协助入殓到独当一面的种种经历。第一次充当遗体录制入殓仪式时的局促和搞笑，第一次为独居老人收拾腐烂发臭尸体时的不适和恶心。大悟作为协助者帮助社长为死者进行化妆入殓仪式时，看到亲属面对死者时的万般复杂心情，逐渐从对尸体的恐惧到对死者的敬重、对生者的珍惜，也逐渐对入殓师这份工作认真起来。电影</w:t>
      </w:r>
      <w:r>
        <w:rPr>
          <w:rFonts w:hint="eastAsia"/>
          <w:lang w:val="en-US" w:eastAsia="zh-CN"/>
        </w:rPr>
        <w:t>也</w:t>
      </w:r>
      <w:r>
        <w:rPr>
          <w:rFonts w:hint="eastAsia"/>
        </w:rPr>
        <w:t>穿插着大悟对儿时的回忆，表达了对父亲的默默想念、对其抛妻弃子行为的不谅解、对母亲离世时自己不在身旁陪伴的遗憾。在得知父亲去世消息后，经过大家规劝和内心挣扎，大悟最后决定去看望父亲，处理父亲后事。面对殡仪馆的人粗鲁对待父亲遗体时，他愤怒了，亲自为父亲化妆入殓，最终他原谅了父亲，释怀一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影片对音乐的诠释，那是艺术对生活的理解</w:t>
      </w:r>
      <w:r>
        <w:rPr>
          <w:rFonts w:hint="eastAsia"/>
          <w:lang w:eastAsia="zh-CN"/>
        </w:rPr>
        <w:t>。</w:t>
      </w:r>
      <w:bookmarkStart w:id="0" w:name="_GoBack"/>
      <w:bookmarkEnd w:id="0"/>
      <w:r>
        <w:rPr>
          <w:rFonts w:hint="eastAsia"/>
        </w:rPr>
        <w:t>大悟被录用后，首次充当死亡模特进行广告片拍摄。弹拨器乐的轻快，显得有些黑色幽默的俏皮生动，然后转入弦乐的钢琴合奏旋律突然减缓，大悟脸上被划破，音乐戛然而止，大提琴的断奏，给人一种诡异、诙谐的感觉。单簧管和乐队的协奏，营造成一种幽默、搞笑，轻松的气氛，与入殓师的严肃形成对比</w:t>
      </w:r>
      <w:r>
        <w:rPr>
          <w:rFonts w:hint="eastAsia"/>
          <w:lang w:eastAsia="zh-CN"/>
        </w:rPr>
        <w:t>。</w:t>
      </w:r>
      <w:r>
        <w:rPr>
          <w:rFonts w:hint="eastAsia"/>
        </w:rPr>
        <w:t>深夜，大悟坐到书房，找出装在琴袋里的很久以前的大提琴，大悟坐在书房，独自拉着</w:t>
      </w:r>
      <w:r>
        <w:rPr>
          <w:rFonts w:hint="eastAsia"/>
          <w:lang w:val="en-US" w:eastAsia="zh-CN"/>
        </w:rPr>
        <w:t>大提琴</w:t>
      </w:r>
      <w:r>
        <w:rPr>
          <w:rFonts w:hint="eastAsia"/>
        </w:rPr>
        <w:t>曲。委婉凄美的大提琴，与弦乐或拨奏，或合奏，表现出对死亡的低沉敬畏，出现影片的主题音乐，表现了大悟对父亲的思念，也暗含了父亲对大悟的柔情。</w:t>
      </w:r>
      <w:r>
        <w:rPr>
          <w:rFonts w:hint="eastAsia"/>
          <w:lang w:val="en-US" w:eastAsia="zh-CN"/>
        </w:rPr>
        <w:t>也</w:t>
      </w:r>
      <w:r>
        <w:rPr>
          <w:rFonts w:hint="eastAsia"/>
        </w:rPr>
        <w:t>引出了大悟与父亲的关系，为影片接下来的发展做</w:t>
      </w:r>
      <w:r>
        <w:rPr>
          <w:rFonts w:hint="eastAsia"/>
          <w:lang w:val="en-US" w:eastAsia="zh-CN"/>
        </w:rPr>
        <w:t>铺垫。大悟为父亲入殓时发现父亲手里的石头，一块平滑的小石头，父亲没有忘了他，一直记挂着他。此时音乐充满了脉脉温情，此时这段音乐与之前的多段音乐相呼应，同时也与电影的主题相呼应。大悟为父亲完成入殓仪式，表现了大悟已经完全谅解了父亲的所作所为，大悟最终释怀了，象征着大悟对父亲的谅解，对新生活的希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6756590F"/>
    <w:rsid w:val="7960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Office_11.1.0.12353_F1E327BC-269C-435d-A152-05C5408002CA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2022-08-29T04:24:00Z</dcterms:created>
  <dc:creator>user</dc:creator>
  <cp:lastModifiedBy>Sk</cp:lastModifiedBy>
  <dcterms:modified xsi:type="dcterms:W3CDTF">2022-08-29T06:54:39Z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2052-11.1.0.12353</vt:lpwstr>
  </property>
  <property fmtid="{D5CDD505-2E9C-101B-9397-08002B2CF9AE}" pid="3" name="ICV">
    <vt:lpwstr>8FDEF199195F4B7A870A6886236560E1</vt:lpwstr>
  </property>
</Properties>
</file>