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B4330">
      <w:pPr>
        <w:pStyle w:val="17"/>
        <w:spacing w:line="288" w:lineRule="auto"/>
        <w:rPr>
          <w:rFonts w:hint="default"/>
          <w:color w:val="000000" w:themeColor="text1"/>
          <w:lang w:val="en-US" w:eastAsia="en-US"/>
          <w14:textFill>
            <w14:solidFill>
              <w14:schemeClr w14:val="tx1"/>
            </w14:solidFill>
          </w14:textFill>
          <w14:ligatures w14:val="standardContextual"/>
        </w:rPr>
      </w:pPr>
      <w:r>
        <w:rPr>
          <w:rFonts w:hint="default"/>
          <w:color w:val="000000" w:themeColor="text1"/>
          <w:lang w:val="en-US" w:eastAsia="en-US"/>
          <w14:textFill>
            <w14:solidFill>
              <w14:schemeClr w14:val="tx1"/>
            </w14:solidFill>
          </w14:textFill>
          <w14:ligatures w14:val="standardContextual"/>
        </w:rPr>
        <w:t>Công ty TNHH công nghệ phần mềm phúc lam phương</w:t>
      </w:r>
    </w:p>
    <w:p w14:paraId="7145488E">
      <w:pPr>
        <w:rPr>
          <w:rFonts w:hint="default"/>
          <w:color w:val="000000" w:themeColor="text1"/>
          <w:lang w:val="en-US" w:eastAsia="en-US"/>
          <w14:textFill>
            <w14:solidFill>
              <w14:schemeClr w14:val="tx1"/>
            </w14:solidFill>
          </w14:textFill>
          <w14:ligatures w14:val="standardContextual"/>
        </w:rPr>
      </w:pPr>
    </w:p>
    <w:p w14:paraId="347A10BA">
      <w:pPr>
        <w:rPr>
          <w:rFonts w:hint="default"/>
          <w:color w:val="000000" w:themeColor="text1"/>
          <w:lang w:val="en-US" w:eastAsia="en-US"/>
          <w14:textFill>
            <w14:solidFill>
              <w14:schemeClr w14:val="tx1"/>
            </w14:solidFill>
          </w14:textFill>
          <w14:ligatures w14:val="standardContextual"/>
        </w:rPr>
      </w:pPr>
    </w:p>
    <w:p w14:paraId="788F1052">
      <w:pPr>
        <w:rPr>
          <w:rFonts w:hint="default"/>
          <w:color w:val="000000" w:themeColor="text1"/>
          <w:lang w:val="en-US" w:eastAsia="en-US"/>
          <w14:textFill>
            <w14:solidFill>
              <w14:schemeClr w14:val="tx1"/>
            </w14:solidFill>
          </w14:textFill>
          <w14:ligatures w14:val="standardContextual"/>
        </w:rPr>
      </w:pPr>
    </w:p>
    <w:p w14:paraId="63291F37">
      <w:pPr>
        <w:rPr>
          <w:rFonts w:hint="default"/>
          <w:color w:val="000000" w:themeColor="text1"/>
          <w:lang w:val="en-US" w:eastAsia="en-US"/>
          <w14:textFill>
            <w14:solidFill>
              <w14:schemeClr w14:val="tx1"/>
            </w14:solidFill>
          </w14:textFill>
          <w14:ligatures w14:val="standardContextual"/>
        </w:rPr>
      </w:pPr>
    </w:p>
    <w:p w14:paraId="10B0EBE3">
      <w:pPr>
        <w:rPr>
          <w:rFonts w:hint="default"/>
          <w:color w:val="000000" w:themeColor="text1"/>
          <w:lang w:val="en-US" w:eastAsia="en-US"/>
          <w14:textFill>
            <w14:solidFill>
              <w14:schemeClr w14:val="tx1"/>
            </w14:solidFill>
          </w14:textFill>
          <w14:ligatures w14:val="standardContextual"/>
        </w:rPr>
      </w:pPr>
    </w:p>
    <w:p w14:paraId="2777DDC2">
      <w:pPr>
        <w:rPr>
          <w:rFonts w:hint="default"/>
          <w:color w:val="000000" w:themeColor="text1"/>
          <w:lang w:val="en-US" w:eastAsia="en-US"/>
          <w14:textFill>
            <w14:solidFill>
              <w14:schemeClr w14:val="tx1"/>
            </w14:solidFill>
          </w14:textFill>
          <w14:ligatures w14:val="standardContextual"/>
        </w:rPr>
      </w:pPr>
    </w:p>
    <w:p w14:paraId="700F1D89">
      <w:pPr>
        <w:rPr>
          <w:rFonts w:hint="default"/>
          <w:color w:val="000000" w:themeColor="text1"/>
          <w:lang w:val="en-US" w:eastAsia="en-US"/>
          <w14:textFill>
            <w14:solidFill>
              <w14:schemeClr w14:val="tx1"/>
            </w14:solidFill>
          </w14:textFill>
          <w14:ligatures w14:val="standardContextual"/>
        </w:rPr>
      </w:pPr>
    </w:p>
    <w:p w14:paraId="5DB35D94">
      <w:pPr>
        <w:rPr>
          <w:rFonts w:hint="default"/>
          <w:color w:val="000000" w:themeColor="text1"/>
          <w:lang w:val="en-US" w:eastAsia="en-US"/>
          <w14:textFill>
            <w14:solidFill>
              <w14:schemeClr w14:val="tx1"/>
            </w14:solidFill>
          </w14:textFill>
          <w14:ligatures w14:val="standardContextual"/>
        </w:rPr>
      </w:pPr>
    </w:p>
    <w:p w14:paraId="1137B0F0">
      <w:pPr>
        <w:rPr>
          <w:rFonts w:hint="default"/>
          <w:color w:val="000000" w:themeColor="text1"/>
          <w:lang w:val="en-US" w:eastAsia="en-US"/>
          <w14:textFill>
            <w14:solidFill>
              <w14:schemeClr w14:val="tx1"/>
            </w14:solidFill>
          </w14:textFill>
          <w14:ligatures w14:val="standardContextual"/>
        </w:rPr>
      </w:pPr>
    </w:p>
    <w:p w14:paraId="6AC037F7">
      <w:pPr>
        <w:rPr>
          <w:rFonts w:hint="default"/>
          <w:color w:val="000000" w:themeColor="text1"/>
          <w:lang w:val="en-US" w:eastAsia="en-US"/>
          <w14:textFill>
            <w14:solidFill>
              <w14:schemeClr w14:val="tx1"/>
            </w14:solidFill>
          </w14:textFill>
          <w14:ligatures w14:val="standardContextual"/>
        </w:rPr>
      </w:pPr>
    </w:p>
    <w:p w14:paraId="128E117C">
      <w:pPr>
        <w:ind w:firstLine="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2266F62B">
      <w:pPr>
        <w:ind w:firstLine="0"/>
        <w:jc w:val="center"/>
        <w:rPr>
          <w:rFonts w:hint="default" w:ascii="Times New Roman" w:hAnsi="Times New Roman" w:cs="Times New Roman"/>
          <w:lang w:val="en-US"/>
        </w:rPr>
      </w:pPr>
    </w:p>
    <w:p w14:paraId="0FD5E8EC">
      <w:pPr>
        <w:ind w:firstLine="0"/>
        <w:jc w:val="center"/>
        <w:rPr>
          <w:rFonts w:hint="default" w:ascii="Times New Roman" w:hAnsi="Times New Roman" w:cs="Times New Roman"/>
          <w:lang w:val="en-US"/>
        </w:rPr>
      </w:pPr>
    </w:p>
    <w:p w14:paraId="3FF4910E">
      <w:pPr>
        <w:ind w:firstLine="0"/>
        <w:jc w:val="center"/>
        <w:rPr>
          <w:rFonts w:hint="default" w:ascii="Times New Roman" w:hAnsi="Times New Roman" w:cs="Times New Roman"/>
          <w:lang w:val="en-US"/>
        </w:rPr>
      </w:pPr>
    </w:p>
    <w:p w14:paraId="728AEC11">
      <w:pPr>
        <w:ind w:firstLine="0"/>
        <w:jc w:val="center"/>
        <w:rPr>
          <w:rFonts w:hint="default" w:ascii="Times New Roman" w:hAnsi="Times New Roman" w:cs="Times New Roman"/>
          <w:lang w:val="en-US"/>
        </w:rPr>
      </w:pPr>
    </w:p>
    <w:p w14:paraId="3BA398C0">
      <w:pPr>
        <w:ind w:firstLine="0"/>
        <w:jc w:val="center"/>
        <w:rPr>
          <w:rFonts w:hint="default" w:ascii="Times New Roman" w:hAnsi="Times New Roman" w:cs="Times New Roman"/>
          <w:lang w:val="en-US"/>
        </w:rPr>
      </w:pPr>
    </w:p>
    <w:p w14:paraId="07DF1ABD">
      <w:pPr>
        <w:ind w:firstLine="0"/>
        <w:jc w:val="center"/>
        <w:rPr>
          <w:rFonts w:hint="default" w:ascii="Times New Roman" w:hAnsi="Times New Roman" w:cs="Times New Roman"/>
          <w:lang w:val="en-US"/>
        </w:rPr>
      </w:pPr>
    </w:p>
    <w:p w14:paraId="08D482B4">
      <w:pPr>
        <w:ind w:firstLine="0"/>
        <w:jc w:val="center"/>
        <w:rPr>
          <w:rFonts w:hint="default" w:ascii="Times New Roman" w:hAnsi="Times New Roman" w:cs="Times New Roman"/>
          <w:lang w:val="en-US"/>
        </w:rPr>
      </w:pPr>
    </w:p>
    <w:p w14:paraId="0777C830">
      <w:pPr>
        <w:pStyle w:val="17"/>
        <w:spacing w:line="288" w:lineRule="auto"/>
        <w:rPr>
          <w:rFonts w:hint="default"/>
          <w:color w:val="000000" w:themeColor="text1"/>
          <w:sz w:val="40"/>
          <w:szCs w:val="40"/>
          <w:lang w:val="en-US" w:eastAsia="en-US"/>
          <w14:textFill>
            <w14:solidFill>
              <w14:schemeClr w14:val="tx1"/>
            </w14:solidFill>
          </w14:textFill>
          <w14:ligatures w14:val="standardContextual"/>
        </w:rPr>
      </w:pPr>
      <w:r>
        <w:rPr>
          <w:rFonts w:hint="default"/>
          <w:color w:val="000000" w:themeColor="text1"/>
          <w:sz w:val="40"/>
          <w:szCs w:val="40"/>
          <w:lang w:val="en-US" w:eastAsia="en-US"/>
          <w14:textFill>
            <w14:solidFill>
              <w14:schemeClr w14:val="tx1"/>
            </w14:solidFill>
          </w14:textFill>
          <w14:ligatures w14:val="standardContextual"/>
        </w:rPr>
        <w:t>PHẦN MỀM QUẢN LÝ NHÂN SỰ HRMS</w:t>
      </w:r>
    </w:p>
    <w:p w14:paraId="25B613B4">
      <w:pPr>
        <w:rPr>
          <w:rFonts w:hint="default"/>
          <w:color w:val="000000" w:themeColor="text1"/>
          <w:sz w:val="40"/>
          <w:szCs w:val="40"/>
          <w:lang w:val="en-US" w:eastAsia="en-US"/>
          <w14:textFill>
            <w14:solidFill>
              <w14:schemeClr w14:val="tx1"/>
            </w14:solidFill>
          </w14:textFill>
          <w14:ligatures w14:val="standardContextual"/>
        </w:rPr>
      </w:pPr>
    </w:p>
    <w:p w14:paraId="7D2DE09F">
      <w:pPr>
        <w:spacing w:before="120" w:after="0" w:line="288" w:lineRule="auto"/>
        <w:ind w:firstLine="0"/>
        <w:jc w:val="cente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pP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 xml:space="preserve">Module Định danh &amp; Phân quyền </w:t>
      </w: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br w:type="textWrapping"/>
      </w: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 xml:space="preserve">(Auth Service) </w:t>
      </w:r>
    </w:p>
    <w:p w14:paraId="320C9576">
      <w:pPr>
        <w:ind w:firstLine="0"/>
        <w:jc w:val="both"/>
        <w:rPr>
          <w:rFonts w:hint="default" w:ascii="Times New Roman" w:hAnsi="Times New Roman" w:cs="Times New Roman" w:eastAsiaTheme="majorEastAsia"/>
          <w:b/>
          <w:caps/>
          <w:color w:val="EE0000"/>
          <w:spacing w:val="-10"/>
          <w:kern w:val="28"/>
          <w:sz w:val="30"/>
          <w:szCs w:val="56"/>
          <w:lang w:val="en-US"/>
        </w:rPr>
      </w:pPr>
    </w:p>
    <w:p w14:paraId="18E7C8B2">
      <w:pPr>
        <w:ind w:firstLine="0"/>
        <w:jc w:val="both"/>
        <w:rPr>
          <w:rFonts w:hint="default" w:ascii="Times New Roman" w:hAnsi="Times New Roman" w:cs="Times New Roman" w:eastAsiaTheme="majorEastAsia"/>
          <w:b/>
          <w:caps/>
          <w:color w:val="EE0000"/>
          <w:spacing w:val="-10"/>
          <w:kern w:val="28"/>
          <w:sz w:val="30"/>
          <w:szCs w:val="56"/>
          <w:lang w:val="en-US"/>
        </w:rPr>
      </w:pPr>
    </w:p>
    <w:p w14:paraId="2FD1678A">
      <w:pPr>
        <w:ind w:firstLine="0"/>
        <w:jc w:val="both"/>
        <w:rPr>
          <w:rFonts w:hint="default" w:ascii="Times New Roman" w:hAnsi="Times New Roman" w:cs="Times New Roman" w:eastAsiaTheme="majorEastAsia"/>
          <w:b/>
          <w:caps/>
          <w:color w:val="EE0000"/>
          <w:spacing w:val="-10"/>
          <w:kern w:val="28"/>
          <w:sz w:val="30"/>
          <w:szCs w:val="56"/>
          <w:lang w:val="en-US"/>
        </w:rPr>
      </w:pPr>
    </w:p>
    <w:p w14:paraId="78C479E7">
      <w:pPr>
        <w:ind w:firstLine="0"/>
        <w:jc w:val="both"/>
        <w:rPr>
          <w:rFonts w:hint="default" w:ascii="Times New Roman" w:hAnsi="Times New Roman" w:cs="Times New Roman" w:eastAsiaTheme="majorEastAsia"/>
          <w:b/>
          <w:caps/>
          <w:color w:val="EE0000"/>
          <w:spacing w:val="-10"/>
          <w:kern w:val="28"/>
          <w:sz w:val="30"/>
          <w:szCs w:val="56"/>
          <w:lang w:val="en-US"/>
        </w:rPr>
      </w:pPr>
    </w:p>
    <w:tbl>
      <w:tblPr>
        <w:tblStyle w:val="16"/>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60"/>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16C3C8AB">
            <w:pPr>
              <w:widowControl w:val="0"/>
              <w:jc w:val="both"/>
              <w:rPr>
                <w:rStyle w:val="15"/>
                <w:rFonts w:hint="default" w:ascii="Times New Roman" w:hAnsi="Times New Roman" w:cs="Times New Roman"/>
              </w:rPr>
            </w:pPr>
            <w:r>
              <w:rPr>
                <w:rFonts w:hint="default" w:ascii="Times New Roman" w:hAnsi="Times New Roman" w:cs="Times New Roman"/>
                <w:b/>
                <w:bCs/>
                <w:sz w:val="32"/>
                <w:szCs w:val="32"/>
              </w:rPr>
              <w:t>Người</w:t>
            </w:r>
            <w:r>
              <w:rPr>
                <w:rStyle w:val="15"/>
                <w:rFonts w:hint="default" w:ascii="Times New Roman" w:hAnsi="Times New Roman" w:cs="Times New Roman"/>
                <w:sz w:val="36"/>
                <w:szCs w:val="32"/>
              </w:rPr>
              <w:t xml:space="preserve"> </w:t>
            </w:r>
            <w:r>
              <w:rPr>
                <w:rStyle w:val="15"/>
                <w:rFonts w:hint="default" w:ascii="Times New Roman" w:hAnsi="Times New Roman" w:cs="Times New Roman"/>
              </w:rPr>
              <w:t>biên soạn:</w:t>
            </w:r>
          </w:p>
        </w:tc>
        <w:tc>
          <w:tcPr>
            <w:tcW w:w="3142" w:type="pct"/>
            <w:vAlign w:val="center"/>
          </w:tcPr>
          <w:p w14:paraId="5EE3269D">
            <w:pPr>
              <w:widowControl w:val="0"/>
              <w:jc w:val="both"/>
              <w:rPr>
                <w:rStyle w:val="15"/>
                <w:rFonts w:hint="default" w:ascii="Times New Roman" w:hAnsi="Times New Roman" w:cs="Times New Roman"/>
                <w:lang w:val="en-US"/>
              </w:rPr>
            </w:pPr>
            <w:r>
              <w:rPr>
                <w:rStyle w:val="15"/>
                <w:rFonts w:hint="default" w:ascii="Times New Roman" w:hAnsi="Times New Roman" w:cs="Times New Roman"/>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widowControl w:val="0"/>
              <w:jc w:val="both"/>
              <w:rPr>
                <w:rStyle w:val="15"/>
                <w:rFonts w:hint="default" w:ascii="Times New Roman" w:hAnsi="Times New Roman" w:cs="Times New Roman"/>
              </w:rPr>
            </w:pPr>
            <w:r>
              <w:rPr>
                <w:rStyle w:val="15"/>
                <w:rFonts w:hint="default" w:ascii="Times New Roman" w:hAnsi="Times New Roman" w:cs="Times New Roman"/>
              </w:rPr>
              <w:t xml:space="preserve">Người phê duyệt: </w:t>
            </w:r>
          </w:p>
        </w:tc>
        <w:tc>
          <w:tcPr>
            <w:tcW w:w="3142" w:type="pct"/>
            <w:vAlign w:val="center"/>
          </w:tcPr>
          <w:p w14:paraId="2B3A463C">
            <w:pPr>
              <w:widowControl w:val="0"/>
              <w:jc w:val="both"/>
              <w:rPr>
                <w:rStyle w:val="15"/>
                <w:rFonts w:hint="default" w:ascii="Times New Roman" w:hAnsi="Times New Roman" w:cs="Times New Roman"/>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widowControl w:val="0"/>
              <w:jc w:val="both"/>
              <w:rPr>
                <w:rStyle w:val="15"/>
                <w:rFonts w:hint="default" w:ascii="Times New Roman" w:hAnsi="Times New Roman" w:cs="Times New Roman"/>
              </w:rPr>
            </w:pPr>
            <w:r>
              <w:rPr>
                <w:rStyle w:val="15"/>
                <w:rFonts w:hint="default" w:ascii="Times New Roman" w:hAnsi="Times New Roman" w:cs="Times New Roman"/>
              </w:rPr>
              <w:t>Mã tài liệu:</w:t>
            </w:r>
          </w:p>
        </w:tc>
        <w:tc>
          <w:tcPr>
            <w:tcW w:w="3142" w:type="pct"/>
            <w:vAlign w:val="center"/>
          </w:tcPr>
          <w:p w14:paraId="7EC09985">
            <w:pPr>
              <w:widowControl w:val="0"/>
              <w:jc w:val="both"/>
              <w:rPr>
                <w:rStyle w:val="15"/>
                <w:rFonts w:hint="default" w:ascii="Times New Roman" w:hAnsi="Times New Roman" w:cs="Times New Roman"/>
                <w:lang w:val="en-US"/>
              </w:rPr>
            </w:pPr>
            <w:r>
              <w:rPr>
                <w:rStyle w:val="15"/>
                <w:rFonts w:hint="default" w:ascii="Times New Roman" w:hAnsi="Times New Roman" w:cs="Times New Roman"/>
                <w:lang w:val="en-US"/>
              </w:rPr>
              <w:t>HRMS_DBD_AUTH_v1.0</w:t>
            </w:r>
          </w:p>
        </w:tc>
      </w:tr>
    </w:tbl>
    <w:p w14:paraId="73786F95">
      <w:pPr>
        <w:jc w:val="center"/>
        <w:rPr>
          <w:rStyle w:val="15"/>
          <w:rFonts w:hint="default" w:ascii="Times New Roman" w:hAnsi="Times New Roman" w:eastAsia="SimSun" w:cs="Times New Roman"/>
          <w:b/>
          <w:bCs/>
        </w:rPr>
      </w:pPr>
    </w:p>
    <w:p w14:paraId="1F8C34CC">
      <w:pPr>
        <w:jc w:val="center"/>
        <w:rPr>
          <w:rStyle w:val="15"/>
          <w:rFonts w:hint="default" w:ascii="Times New Roman" w:hAnsi="Times New Roman" w:eastAsia="SimSun" w:cs="Times New Roman"/>
          <w:b/>
          <w:bCs/>
        </w:rPr>
      </w:pPr>
    </w:p>
    <w:p w14:paraId="167EAD6E">
      <w:pPr>
        <w:jc w:val="center"/>
        <w:rPr>
          <w:rStyle w:val="15"/>
          <w:rFonts w:hint="default" w:ascii="Times New Roman" w:hAnsi="Times New Roman" w:eastAsia="SimSun" w:cs="Times New Roman"/>
          <w:b/>
          <w:bCs/>
        </w:rPr>
      </w:pPr>
    </w:p>
    <w:p w14:paraId="01D800C4">
      <w:pPr>
        <w:jc w:val="center"/>
        <w:rPr>
          <w:rStyle w:val="15"/>
          <w:rFonts w:hint="default" w:ascii="Times New Roman" w:hAnsi="Times New Roman" w:eastAsia="SimSun" w:cs="Times New Roman"/>
          <w:b/>
          <w:bCs/>
        </w:rPr>
      </w:pPr>
    </w:p>
    <w:p w14:paraId="74B408BE">
      <w:pPr>
        <w:jc w:val="center"/>
        <w:rPr>
          <w:rStyle w:val="15"/>
          <w:rFonts w:hint="default" w:ascii="Times New Roman" w:hAnsi="Times New Roman" w:eastAsia="SimSun" w:cs="Times New Roman"/>
          <w:b/>
          <w:bCs/>
        </w:rPr>
      </w:pPr>
    </w:p>
    <w:p w14:paraId="4F492D01">
      <w:pPr>
        <w:jc w:val="center"/>
        <w:rPr>
          <w:rStyle w:val="15"/>
          <w:rFonts w:hint="default" w:ascii="Times New Roman" w:hAnsi="Times New Roman" w:eastAsia="SimSun" w:cs="Times New Roman"/>
          <w:b/>
          <w:bCs/>
        </w:rPr>
      </w:pPr>
    </w:p>
    <w:p w14:paraId="532D1DD6">
      <w:pPr>
        <w:jc w:val="both"/>
        <w:rPr>
          <w:rStyle w:val="15"/>
          <w:rFonts w:hint="default" w:ascii="Times New Roman" w:hAnsi="Times New Roman" w:eastAsia="SimSun" w:cs="Times New Roman"/>
          <w:b/>
          <w:bCs/>
        </w:rPr>
      </w:pPr>
      <w:bookmarkStart w:id="66" w:name="_GoBack"/>
      <w:bookmarkEnd w:id="66"/>
    </w:p>
    <w:p w14:paraId="3EC8DE3E">
      <w:pPr>
        <w:jc w:val="center"/>
        <w:rPr>
          <w:rStyle w:val="15"/>
          <w:rFonts w:hint="default" w:ascii="Times New Roman" w:hAnsi="Times New Roman" w:eastAsia="SimSun" w:cs="Times New Roman"/>
          <w:b/>
          <w:bCs/>
        </w:rPr>
      </w:pPr>
    </w:p>
    <w:p w14:paraId="35E5BD01">
      <w:pPr>
        <w:jc w:val="center"/>
        <w:rPr>
          <w:rStyle w:val="15"/>
          <w:rFonts w:hint="default" w:ascii="Times New Roman" w:hAnsi="Times New Roman" w:eastAsia="SimSun" w:cs="Times New Roman"/>
          <w:b/>
          <w:bCs/>
        </w:rPr>
      </w:pPr>
    </w:p>
    <w:p w14:paraId="48D87DC7">
      <w:pPr>
        <w:jc w:val="center"/>
        <w:rPr>
          <w:rStyle w:val="15"/>
          <w:rFonts w:hint="default" w:ascii="Times New Roman" w:hAnsi="Times New Roman" w:eastAsia="SimSun" w:cs="Times New Roman"/>
          <w:b/>
          <w:bCs/>
        </w:rPr>
      </w:pPr>
      <w:r>
        <w:rPr>
          <w:rStyle w:val="15"/>
          <w:rFonts w:hint="default" w:ascii="Times New Roman" w:hAnsi="Times New Roman" w:eastAsia="SimSun" w:cs="Times New Roman"/>
          <w:b/>
          <w:bCs/>
        </w:rPr>
        <w:t>THỰC TẬP 2026</w:t>
      </w:r>
    </w:p>
    <w:p w14:paraId="4A441F65">
      <w:pPr>
        <w:pStyle w:val="2"/>
        <w:numPr>
          <w:ilvl w:val="0"/>
          <w:numId w:val="0"/>
        </w:numPr>
        <w:bidi w:val="0"/>
        <w:ind w:left="0" w:leftChars="0" w:firstLine="0" w:firstLineChars="0"/>
        <w:rPr>
          <w:rFonts w:hint="default"/>
          <w:i w:val="0"/>
          <w:iCs w:val="0"/>
        </w:rPr>
        <w:sectPr>
          <w:pgSz w:w="11906" w:h="16838"/>
          <w:pgMar w:top="1138" w:right="1138" w:bottom="1138" w:left="1961" w:header="720" w:footer="720" w:gutter="0"/>
          <w:cols w:space="720" w:num="1"/>
          <w:docGrid w:linePitch="360" w:charSpace="0"/>
        </w:sectPr>
      </w:pPr>
      <w:bookmarkStart w:id="0" w:name="_Toc6738"/>
    </w:p>
    <w:p w14:paraId="7D4B0A7C">
      <w:pPr>
        <w:bidi w:val="0"/>
        <w:jc w:val="center"/>
        <w:rPr>
          <w:rFonts w:hint="default" w:ascii="Times New Roman" w:hAnsi="Times New Roman" w:cs="Times New Roman"/>
          <w:b/>
          <w:bCs/>
          <w:sz w:val="30"/>
          <w:szCs w:val="30"/>
        </w:rPr>
      </w:pPr>
      <w:r>
        <w:rPr>
          <w:rFonts w:hint="default" w:ascii="Times New Roman" w:hAnsi="Times New Roman" w:cs="Times New Roman"/>
          <w:b/>
          <w:bCs/>
          <w:sz w:val="30"/>
          <w:szCs w:val="30"/>
        </w:rPr>
        <w:t>MỤC LỤC</w:t>
      </w:r>
      <w:bookmarkEnd w:id="0"/>
    </w:p>
    <w:p w14:paraId="3C57BFBF">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\o "1-3" \h \u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_Toc18305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DANH SÁCH BẢNG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_Toc18305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ii</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8F97DCA">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_Toc21564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DANH SÁCH HÌNH</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_Toc21564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iii</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7180ED3">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_Toc9929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 xml:space="preserve">PHẦN 1. </w:t>
      </w:r>
      <w:r>
        <w:rPr>
          <w:rFonts w:hint="default" w:ascii="Times New Roman" w:hAnsi="Times New Roman" w:cs="Times New Roman"/>
          <w:i w:val="0"/>
          <w:iCs w:val="0"/>
          <w:sz w:val="26"/>
          <w:szCs w:val="26"/>
        </w:rPr>
        <w:t>TỔNG QUAN (INTRODUCTION)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_Toc9929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7DFCDC1">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_Toc23638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1.1 Mục đích</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_Toc23638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D61E72D">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_Toc11718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1.2 Phạm vi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_Toc11718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2C6902F">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_Toc13854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1.3 Căn cứ thiết kế</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_Toc13854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76892F4">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_Toc28238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PHẦN 2. THIẾT KẾ LOGIC (LOGICAL DESIGN)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_Toc28238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858C61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_Toc15494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2.1 Sơ đồ Thực thể Liên kết (ERD)</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_Toc15494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3882D48">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_Toc28214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2.2 Đặc tả Vai trò và Ý nghĩa Nghiệp vụ của các Thực thể</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_Toc28214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34A3DDD8">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_Toc16912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2.2.1 Thực thể NhanVien (Hồ sơ nhân viên)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_Toc16912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723E688">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_Toc4592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2.2.2 Thực thể PhongBan (Cơ cấu Tổ chức)</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_Toc4592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D8B6873">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_Toc28025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2.2.3 Thực thể ChucVu (Danh mục Chức vụ)</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_Toc28025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991F7A8">
      <w:pPr>
        <w:pStyle w:val="20"/>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_Toc12561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eastAsiaTheme="majorEastAsia"/>
          <w:bCs w:val="0"/>
          <w:i w:val="0"/>
          <w:iCs w:val="0"/>
          <w:kern w:val="2"/>
          <w:sz w:val="26"/>
          <w:szCs w:val="26"/>
          <w:lang w:val="en-US" w:eastAsia="en-US" w:bidi="ar-SA"/>
          <w14:ligatures w14:val="standardContextual"/>
        </w:rPr>
        <w:t>2.2.4 Thực thể KyNang_NhanVien (Kỹ năng nhân viên)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_Toc12561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644B61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_Toc31908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vi-VN" w:eastAsia="en-US" w:bidi="ar-SA"/>
          <w14:ligatures w14:val="standardContextual"/>
        </w:rPr>
        <w:t>2.3 Quy tắc Chuẩn hóa Dữ liệu (Normalization Strategy)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_Toc31908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4</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38FA61F3">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_Toc19462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3. TỪ ĐIỂN DỮ LIỆU CHI TIẾT (PHYSICAL DATA DICTIONARY)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_Toc19462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26D18C3">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_Toc10233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 xml:space="preserve">3.1 </w:t>
      </w:r>
      <w:r>
        <w:rPr>
          <w:rFonts w:hint="default" w:ascii="Times New Roman" w:hAnsi="Times New Roman" w:eastAsia="Google Sans" w:cs="Times New Roman"/>
          <w:bCs w:val="0"/>
          <w:i w:val="0"/>
          <w:iCs w:val="0"/>
          <w:kern w:val="2"/>
          <w:sz w:val="26"/>
          <w:szCs w:val="26"/>
          <w:lang w:val="vi-VN" w:eastAsia="en-US" w:bidi="ar-SA"/>
          <w14:ligatures w14:val="standardContextual"/>
        </w:rPr>
        <w:t>Bảng: PhongBan (Cơ cấu phòng ban)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_Toc10233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509ADAD">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_Toc21642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3.2 Bảng: ChucVu (Danh mục chức vụ)</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_Toc21642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5CDA8CD">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_Toc29068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3.3. Bảng: NhanVien (Hồ sơ nhân viên)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_Toc29068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58B1D2D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_Toc18065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3.4. Bảng: KyNang_NhanVien (Kỹ năng nhân viên)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_Toc18065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B0DA176">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_Toc18133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3.5 Bảng: EmployeeEditingConfig (Cấu hình quyền tự chỉnh sửa)</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_Toc18133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7</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59F1532B">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_Toc32195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 xml:space="preserve">PHẦN 4. </w:t>
      </w:r>
      <w:r>
        <w:rPr>
          <w:rFonts w:hint="default" w:ascii="Times New Roman" w:hAnsi="Times New Roman" w:cs="Times New Roman"/>
          <w:i w:val="0"/>
          <w:iCs w:val="0"/>
          <w:sz w:val="26"/>
          <w:szCs w:val="26"/>
        </w:rPr>
        <w:t>SƠ ĐỒ VÒNG ĐỜI VÀ TRẠNG THÁI DỮ LIỆU (DATA LIFECYCLE DIAGRAM)</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_Toc32195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8</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679C35D">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_Toc20664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5. MA TRẬN TƯƠNG TÁC DỮ LIỆU (CRUD MATRIX)</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_Toc20664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10</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8A7B1EA">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_Toc21451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6. DỮ LIỆU KHỞI TẠO HỆ THỐNG (DATA SEEDING &amp; MASTER DATA)</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_Toc21451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972ADC6">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_Toc27946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6.1. Seed dữ liệu PhongBan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_Toc27946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0364D485">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_Toc13816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6.2. Seed Data: Bảng ChucVu</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_Toc13816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80ECEE4">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_Toc26303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6.3 Seed dữ liệu NhanVien (tài khoản admin)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_Toc26303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2BD88AF">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_Toc5379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6.4 Seed dữ liệu EmployeeEditingConfig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_Toc5379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11</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583860AB">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_Toc25057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eastAsia="zh-CN"/>
        </w:rPr>
        <w:t>PHẦN 7. CHIẾN LƯỢC ĐÁNH CHỈ MỤC VÀ TỐI ƯU HIỆU NĂNG (INDEXING STRATEGY)</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_Toc25057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42159D8">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_Toc26619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7.1. Danh sách các Chỉ mục (Indexes) trên SQL Server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_Toc26619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12</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6D8B8D6">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_Toc29824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 xml:space="preserve">PHẦN 8. </w:t>
      </w:r>
      <w:r>
        <w:rPr>
          <w:rFonts w:hint="default" w:ascii="Times New Roman" w:hAnsi="Times New Roman" w:cs="Times New Roman"/>
          <w:i w:val="0"/>
          <w:iCs w:val="0"/>
          <w:sz w:val="26"/>
          <w:szCs w:val="26"/>
        </w:rPr>
        <w:t>ĐỐI TƯỢNG DATABASE ĐẶC THÙ (TRIGGERS &amp; FUNCTIONS)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_Toc29824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EC5E14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_Toc935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8.1 Trigger tự động ghi Audit Log khi thay đổi thông tin bảo mật của NhanVien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_Toc935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13</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1EB35A2">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_Toc17529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9. HƯỚNG DẪN TRIỂN KHAI MÃ NGUỒN CHO DEVELOPER (EF CORE MAPPING)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_Toc17529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0C5C1C9">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_Toc20960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9.1. Entity Classes &amp; Fluent API</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_Toc20960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B2163D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_Toc10761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9.2. Lưu ý khi sử dụng DbContext</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_Toc10761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15</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0BB88F1">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_Toc4259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PHẦN 10. TIÊU CHUẨN TRUY VẤN NÂNG CAO (ADVANCED QUERY STANDARDS)</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_Toc4259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7D79728D">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_Toc32518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10.1. Ràng buộc cột VaiTro (CHECK Constraint)</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_Toc32518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7F6E52F">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_Toc16121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10.2. Truy vấn đăng nhập (lấy thông tin người dùng + vai trò)</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_Toc16121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10475DF8">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_Toc18616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10.3. Lấy danh sách nhân viên theo phòng ban (kèm chức vụ)</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_Toc18616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7E6C86B">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_Toc19945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10.4. Lấy danh sách cấp dưới của Manager</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_Toc19945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2ACA9E96">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_Toc6522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10.5. Lấy danh sách kỹ năng của nhân viên</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_Toc6522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16</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E143862">
      <w:pPr>
        <w:pStyle w:val="19"/>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_Toc7685 </w:instrText>
      </w:r>
      <w:r>
        <w:rPr>
          <w:rFonts w:hint="default" w:ascii="Times New Roman" w:hAnsi="Times New Roman" w:cs="Times New Roman"/>
          <w:i w:val="0"/>
          <w:iCs w:val="0"/>
          <w:sz w:val="26"/>
          <w:szCs w:val="26"/>
        </w:rPr>
        <w:fldChar w:fldCharType="separate"/>
      </w:r>
      <w:r>
        <w:rPr>
          <w:rFonts w:hint="default" w:ascii="Times New Roman" w:hAnsi="Times New Roman" w:eastAsia="Google Sans" w:cs="Times New Roman"/>
          <w:bCs w:val="0"/>
          <w:i w:val="0"/>
          <w:iCs w:val="0"/>
          <w:kern w:val="2"/>
          <w:sz w:val="26"/>
          <w:szCs w:val="26"/>
          <w:lang w:val="en-US" w:eastAsia="en-US" w:bidi="ar-SA"/>
          <w14:ligatures w14:val="standardContextual"/>
        </w:rPr>
        <w:t>10.6. Kiểm tra cấu hình Employee Editing</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_Toc7685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17</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608FCC61">
      <w:pPr>
        <w:pStyle w:val="18"/>
        <w:tabs>
          <w:tab w:val="right" w:leader="dot" w:pos="9069"/>
        </w:tabs>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HYPERLINK \l _Toc12447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lang w:val="en-US"/>
        </w:rPr>
        <w:t>TÀI LIỆU THAM KHẢO</w:t>
      </w:r>
      <w:r>
        <w:rPr>
          <w:rFonts w:hint="default" w:ascii="Times New Roman" w:hAnsi="Times New Roman" w:cs="Times New Roman"/>
          <w:i w:val="0"/>
          <w:iCs w:val="0"/>
          <w:sz w:val="26"/>
          <w:szCs w:val="26"/>
        </w:rPr>
        <w:tab/>
      </w: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 PAGEREF _Toc12447 \h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 w:val="26"/>
          <w:szCs w:val="26"/>
        </w:rPr>
        <w:t>18</w:t>
      </w:r>
      <w:r>
        <w:rPr>
          <w:rFonts w:hint="default" w:ascii="Times New Roman" w:hAnsi="Times New Roman" w:cs="Times New Roman"/>
          <w:i w:val="0"/>
          <w:iCs w:val="0"/>
          <w:sz w:val="26"/>
          <w:szCs w:val="26"/>
        </w:rPr>
        <w:fldChar w:fldCharType="end"/>
      </w:r>
      <w:r>
        <w:rPr>
          <w:rFonts w:hint="default" w:ascii="Times New Roman" w:hAnsi="Times New Roman" w:cs="Times New Roman"/>
          <w:i w:val="0"/>
          <w:iCs w:val="0"/>
          <w:sz w:val="26"/>
          <w:szCs w:val="26"/>
        </w:rPr>
        <w:fldChar w:fldCharType="end"/>
      </w:r>
    </w:p>
    <w:p w14:paraId="4F85EFD1">
      <w:r>
        <w:rPr>
          <w:rFonts w:hint="default" w:ascii="Times New Roman" w:hAnsi="Times New Roman" w:cs="Times New Roman"/>
          <w:i w:val="0"/>
          <w:iCs w:val="0"/>
          <w:sz w:val="26"/>
          <w:szCs w:val="26"/>
        </w:rPr>
        <w:fldChar w:fldCharType="end"/>
      </w:r>
    </w:p>
    <w:p w14:paraId="251A1F3D">
      <w:pPr>
        <w:pStyle w:val="2"/>
        <w:numPr>
          <w:ilvl w:val="0"/>
          <w:numId w:val="0"/>
        </w:numPr>
        <w:bidi w:val="0"/>
        <w:ind w:left="0" w:leftChars="0" w:firstLine="0" w:firstLineChars="0"/>
        <w:rPr>
          <w:rFonts w:hint="default"/>
        </w:rPr>
      </w:pPr>
      <w:bookmarkStart w:id="1" w:name="_Toc18305"/>
      <w:bookmarkStart w:id="2" w:name="_Toc20718"/>
      <w:r>
        <w:rPr>
          <w:rFonts w:hint="default"/>
        </w:rPr>
        <w:t>DANH SÁCH BẢNG</w:t>
      </w:r>
      <w:bookmarkEnd w:id="1"/>
      <w:bookmarkEnd w:id="2"/>
    </w:p>
    <w:p w14:paraId="5CC07857">
      <w:pPr>
        <w:pStyle w:val="18"/>
        <w:tabs>
          <w:tab w:val="right" w:leader="dot" w:pos="9069"/>
        </w:tabs>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\t "Bang,1" \h</w:instrText>
      </w:r>
      <w:r>
        <w:rPr>
          <w:rFonts w:hint="default" w:ascii="Times New Roman" w:hAnsi="Times New Roman" w:cs="Times New Roman"/>
          <w:sz w:val="26"/>
          <w:szCs w:val="26"/>
        </w:rPr>
        <w:fldChar w:fldCharType="separate"/>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_Toc15556 </w:instrText>
      </w:r>
      <w:r>
        <w:rPr>
          <w:rFonts w:hint="default" w:ascii="Times New Roman" w:hAnsi="Times New Roman" w:cs="Times New Roman"/>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2.1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Đặc tả ý nghĩa nghiệp vụ của các thực thể</w:t>
      </w:r>
      <w:r>
        <w:tab/>
      </w:r>
      <w:r>
        <w:fldChar w:fldCharType="begin"/>
      </w:r>
      <w:r>
        <w:instrText xml:space="preserve"> PAGEREF _Toc15556 \h </w:instrText>
      </w:r>
      <w:r>
        <w:fldChar w:fldCharType="separate"/>
      </w:r>
      <w:r>
        <w:t>3</w:t>
      </w:r>
      <w:r>
        <w:fldChar w:fldCharType="end"/>
      </w:r>
      <w:r>
        <w:rPr>
          <w:rFonts w:hint="default" w:ascii="Times New Roman" w:hAnsi="Times New Roman" w:cs="Times New Roman"/>
          <w:szCs w:val="26"/>
        </w:rPr>
        <w:fldChar w:fldCharType="end"/>
      </w:r>
    </w:p>
    <w:p w14:paraId="546D2DCD">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_Toc7882 </w:instrText>
      </w:r>
      <w:r>
        <w:rPr>
          <w:rFonts w:hint="default" w:ascii="Times New Roman" w:hAnsi="Times New Roman" w:cs="Times New Roman"/>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3.1 -</w:t>
      </w:r>
      <w:r>
        <w:rPr>
          <w:rFonts w:hint="default" w:ascii="Times New Roman" w:hAnsi="Times New Roman" w:eastAsiaTheme="minorHAnsi"/>
          <w:kern w:val="2"/>
          <w:lang w:eastAsia="en-US"/>
          <w14:ligatures w14:val="standardContextual"/>
        </w:rPr>
        <w:t xml:space="preserve"> Cấu trúc bảng PhongBan</w:t>
      </w:r>
      <w:r>
        <w:tab/>
      </w:r>
      <w:r>
        <w:fldChar w:fldCharType="begin"/>
      </w:r>
      <w:r>
        <w:instrText xml:space="preserve"> PAGEREF _Toc7882 \h </w:instrText>
      </w:r>
      <w:r>
        <w:fldChar w:fldCharType="separate"/>
      </w:r>
      <w:r>
        <w:t>5</w:t>
      </w:r>
      <w:r>
        <w:fldChar w:fldCharType="end"/>
      </w:r>
      <w:r>
        <w:rPr>
          <w:rFonts w:hint="default" w:ascii="Times New Roman" w:hAnsi="Times New Roman" w:cs="Times New Roman"/>
          <w:szCs w:val="26"/>
        </w:rPr>
        <w:fldChar w:fldCharType="end"/>
      </w:r>
    </w:p>
    <w:p w14:paraId="55A9C059">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_Toc17636 </w:instrText>
      </w:r>
      <w:r>
        <w:rPr>
          <w:rFonts w:hint="default" w:ascii="Times New Roman" w:hAnsi="Times New Roman" w:cs="Times New Roman"/>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3.2</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ChucVu</w:t>
      </w:r>
      <w:r>
        <w:tab/>
      </w:r>
      <w:r>
        <w:fldChar w:fldCharType="begin"/>
      </w:r>
      <w:r>
        <w:instrText xml:space="preserve"> PAGEREF _Toc17636 \h </w:instrText>
      </w:r>
      <w:r>
        <w:fldChar w:fldCharType="separate"/>
      </w:r>
      <w:r>
        <w:t>5</w:t>
      </w:r>
      <w:r>
        <w:fldChar w:fldCharType="end"/>
      </w:r>
      <w:r>
        <w:rPr>
          <w:rFonts w:hint="default" w:ascii="Times New Roman" w:hAnsi="Times New Roman" w:cs="Times New Roman"/>
          <w:szCs w:val="26"/>
        </w:rPr>
        <w:fldChar w:fldCharType="end"/>
      </w:r>
    </w:p>
    <w:p w14:paraId="4A4D530F">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_Toc21059 </w:instrText>
      </w:r>
      <w:r>
        <w:rPr>
          <w:rFonts w:hint="default" w:ascii="Times New Roman" w:hAnsi="Times New Roman" w:cs="Times New Roman"/>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3.3</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NhanVien</w:t>
      </w:r>
      <w:r>
        <w:tab/>
      </w:r>
      <w:r>
        <w:fldChar w:fldCharType="begin"/>
      </w:r>
      <w:r>
        <w:instrText xml:space="preserve"> PAGEREF _Toc21059 \h </w:instrText>
      </w:r>
      <w:r>
        <w:fldChar w:fldCharType="separate"/>
      </w:r>
      <w:r>
        <w:t>6</w:t>
      </w:r>
      <w:r>
        <w:fldChar w:fldCharType="end"/>
      </w:r>
      <w:r>
        <w:rPr>
          <w:rFonts w:hint="default" w:ascii="Times New Roman" w:hAnsi="Times New Roman" w:cs="Times New Roman"/>
          <w:szCs w:val="26"/>
        </w:rPr>
        <w:fldChar w:fldCharType="end"/>
      </w:r>
    </w:p>
    <w:p w14:paraId="3EB95673">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_Toc16013 </w:instrText>
      </w:r>
      <w:r>
        <w:rPr>
          <w:rFonts w:hint="default" w:ascii="Times New Roman" w:hAnsi="Times New Roman" w:cs="Times New Roman"/>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3.4</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 KyNang_NhanVien</w:t>
      </w:r>
      <w:r>
        <w:tab/>
      </w:r>
      <w:r>
        <w:fldChar w:fldCharType="begin"/>
      </w:r>
      <w:r>
        <w:instrText xml:space="preserve"> PAGEREF _Toc16013 \h </w:instrText>
      </w:r>
      <w:r>
        <w:fldChar w:fldCharType="separate"/>
      </w:r>
      <w:r>
        <w:t>7</w:t>
      </w:r>
      <w:r>
        <w:fldChar w:fldCharType="end"/>
      </w:r>
      <w:r>
        <w:rPr>
          <w:rFonts w:hint="default" w:ascii="Times New Roman" w:hAnsi="Times New Roman" w:cs="Times New Roman"/>
          <w:szCs w:val="26"/>
        </w:rPr>
        <w:fldChar w:fldCharType="end"/>
      </w:r>
    </w:p>
    <w:p w14:paraId="65F873B3">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_Toc16943 </w:instrText>
      </w:r>
      <w:r>
        <w:rPr>
          <w:rFonts w:hint="default" w:ascii="Times New Roman" w:hAnsi="Times New Roman" w:cs="Times New Roman"/>
          <w:szCs w:val="26"/>
        </w:rPr>
        <w:fldChar w:fldCharType="separate"/>
      </w:r>
      <w:r>
        <w:rPr>
          <w:rFonts w:hint="default" w:ascii="Times New Roman" w:hAnsi="Times New Roman" w:eastAsiaTheme="minorHAnsi"/>
          <w:kern w:val="2"/>
          <w:lang w:val="en-US" w:eastAsia="en-US"/>
          <w14:ligatures w14:val="standardContextual"/>
        </w:rPr>
        <w:t>Bảng 3.5 - Cấu trúc bảng EmployeeEditingConfig</w:t>
      </w:r>
      <w:r>
        <w:tab/>
      </w:r>
      <w:r>
        <w:fldChar w:fldCharType="begin"/>
      </w:r>
      <w:r>
        <w:instrText xml:space="preserve"> PAGEREF _Toc16943 \h </w:instrText>
      </w:r>
      <w:r>
        <w:fldChar w:fldCharType="separate"/>
      </w:r>
      <w:r>
        <w:t>7</w:t>
      </w:r>
      <w:r>
        <w:fldChar w:fldCharType="end"/>
      </w:r>
      <w:r>
        <w:rPr>
          <w:rFonts w:hint="default" w:ascii="Times New Roman" w:hAnsi="Times New Roman" w:cs="Times New Roman"/>
          <w:szCs w:val="26"/>
        </w:rPr>
        <w:fldChar w:fldCharType="end"/>
      </w:r>
    </w:p>
    <w:p w14:paraId="0F062EEC">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_Toc3260 </w:instrText>
      </w:r>
      <w:r>
        <w:rPr>
          <w:rFonts w:hint="default" w:ascii="Times New Roman" w:hAnsi="Times New Roman" w:cs="Times New Roman"/>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4</w:t>
      </w:r>
      <w:r>
        <w:rPr>
          <w:rFonts w:hint="default" w:ascii="Times New Roman" w:hAnsi="Times New Roman" w:eastAsiaTheme="minorHAnsi"/>
          <w:kern w:val="2"/>
          <w:lang w:eastAsia="en-US"/>
          <w14:ligatures w14:val="standardContextual"/>
        </w:rPr>
        <w:t xml:space="preserve">.1 </w:t>
      </w:r>
      <w:r>
        <w:rPr>
          <w:rFonts w:hint="default" w:ascii="Times New Roman" w:hAnsi="Times New Roman" w:eastAsiaTheme="minorHAnsi"/>
          <w:kern w:val="2"/>
          <w:lang w:val="en-US" w:eastAsia="en-US"/>
          <w14:ligatures w14:val="standardContextual"/>
        </w:rPr>
        <w:t>- Trạng thái dữ liệu</w:t>
      </w:r>
      <w:r>
        <w:tab/>
      </w:r>
      <w:r>
        <w:fldChar w:fldCharType="begin"/>
      </w:r>
      <w:r>
        <w:instrText xml:space="preserve"> PAGEREF _Toc3260 \h </w:instrText>
      </w:r>
      <w:r>
        <w:fldChar w:fldCharType="separate"/>
      </w:r>
      <w:r>
        <w:t>9</w:t>
      </w:r>
      <w:r>
        <w:fldChar w:fldCharType="end"/>
      </w:r>
      <w:r>
        <w:rPr>
          <w:rFonts w:hint="default" w:ascii="Times New Roman" w:hAnsi="Times New Roman" w:cs="Times New Roman"/>
          <w:szCs w:val="26"/>
        </w:rPr>
        <w:fldChar w:fldCharType="end"/>
      </w:r>
    </w:p>
    <w:p w14:paraId="57F45217">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_Toc24554 </w:instrText>
      </w:r>
      <w:r>
        <w:rPr>
          <w:rFonts w:hint="default" w:ascii="Times New Roman" w:hAnsi="Times New Roman" w:cs="Times New Roman"/>
          <w:szCs w:val="26"/>
        </w:rPr>
        <w:fldChar w:fldCharType="separate"/>
      </w:r>
      <w:r>
        <w:rPr>
          <w:rFonts w:hint="default" w:ascii="Times New Roman" w:hAnsi="Times New Roman" w:eastAsiaTheme="minorHAnsi"/>
          <w:kern w:val="2"/>
          <w:lang w:eastAsia="en-US"/>
          <w14:ligatures w14:val="standardContextual"/>
        </w:rPr>
        <w:t>Bảng 5.1</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 Ma trận phân quyền CRUD trên Module Auth</w:t>
      </w:r>
      <w:r>
        <w:tab/>
      </w:r>
      <w:r>
        <w:fldChar w:fldCharType="begin"/>
      </w:r>
      <w:r>
        <w:instrText xml:space="preserve"> PAGEREF _Toc24554 \h </w:instrText>
      </w:r>
      <w:r>
        <w:fldChar w:fldCharType="separate"/>
      </w:r>
      <w:r>
        <w:t>10</w:t>
      </w:r>
      <w:r>
        <w:fldChar w:fldCharType="end"/>
      </w:r>
      <w:r>
        <w:rPr>
          <w:rFonts w:hint="default" w:ascii="Times New Roman" w:hAnsi="Times New Roman" w:cs="Times New Roman"/>
          <w:szCs w:val="26"/>
        </w:rPr>
        <w:fldChar w:fldCharType="end"/>
      </w:r>
    </w:p>
    <w:p w14:paraId="168101AD">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_Toc29772 </w:instrText>
      </w:r>
      <w:r>
        <w:rPr>
          <w:rFonts w:hint="default" w:ascii="Times New Roman" w:hAnsi="Times New Roman" w:cs="Times New Roman"/>
          <w:szCs w:val="26"/>
        </w:rPr>
        <w:fldChar w:fldCharType="separate"/>
      </w:r>
      <w:r>
        <w:rPr>
          <w:rFonts w:hint="default" w:ascii="Times New Roman" w:hAnsi="Times New Roman" w:eastAsiaTheme="minorHAnsi"/>
          <w:kern w:val="2"/>
          <w:lang w:eastAsia="en-US"/>
          <w14:ligatures w14:val="standardContextual"/>
        </w:rPr>
        <w:t xml:space="preserve">Bảng 6.1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Seed dữ liệu PhongBan</w:t>
      </w:r>
      <w:r>
        <w:tab/>
      </w:r>
      <w:r>
        <w:fldChar w:fldCharType="begin"/>
      </w:r>
      <w:r>
        <w:instrText xml:space="preserve"> PAGEREF _Toc29772 \h </w:instrText>
      </w:r>
      <w:r>
        <w:fldChar w:fldCharType="separate"/>
      </w:r>
      <w:r>
        <w:t>11</w:t>
      </w:r>
      <w:r>
        <w:fldChar w:fldCharType="end"/>
      </w:r>
      <w:r>
        <w:rPr>
          <w:rFonts w:hint="default" w:ascii="Times New Roman" w:hAnsi="Times New Roman" w:cs="Times New Roman"/>
          <w:szCs w:val="26"/>
        </w:rPr>
        <w:fldChar w:fldCharType="end"/>
      </w:r>
    </w:p>
    <w:p w14:paraId="3015D10E">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_Toc23060 </w:instrText>
      </w:r>
      <w:r>
        <w:rPr>
          <w:rFonts w:hint="default" w:ascii="Times New Roman" w:hAnsi="Times New Roman" w:cs="Times New Roman"/>
          <w:szCs w:val="26"/>
        </w:rPr>
        <w:fldChar w:fldCharType="separate"/>
      </w:r>
      <w:r>
        <w:rPr>
          <w:rFonts w:hint="default" w:ascii="Times New Roman" w:hAnsi="Times New Roman" w:eastAsiaTheme="minorHAnsi"/>
          <w:kern w:val="2"/>
          <w:lang w:eastAsia="en-US"/>
          <w14:ligatures w14:val="standardContextual"/>
        </w:rPr>
        <w:t>Bảng 6.2 Seed dữ liệu ChucVu</w:t>
      </w:r>
      <w:r>
        <w:tab/>
      </w:r>
      <w:r>
        <w:fldChar w:fldCharType="begin"/>
      </w:r>
      <w:r>
        <w:instrText xml:space="preserve"> PAGEREF _Toc23060 \h </w:instrText>
      </w:r>
      <w:r>
        <w:fldChar w:fldCharType="separate"/>
      </w:r>
      <w:r>
        <w:t>11</w:t>
      </w:r>
      <w:r>
        <w:fldChar w:fldCharType="end"/>
      </w:r>
      <w:r>
        <w:rPr>
          <w:rFonts w:hint="default" w:ascii="Times New Roman" w:hAnsi="Times New Roman" w:cs="Times New Roman"/>
          <w:szCs w:val="26"/>
        </w:rPr>
        <w:fldChar w:fldCharType="end"/>
      </w:r>
    </w:p>
    <w:p w14:paraId="4C6FD926">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_Toc6628 </w:instrText>
      </w:r>
      <w:r>
        <w:rPr>
          <w:rFonts w:hint="default" w:ascii="Times New Roman" w:hAnsi="Times New Roman" w:cs="Times New Roman"/>
          <w:szCs w:val="26"/>
        </w:rPr>
        <w:fldChar w:fldCharType="separate"/>
      </w:r>
      <w:r>
        <w:rPr>
          <w:rFonts w:hint="default" w:ascii="Times New Roman" w:hAnsi="Times New Roman" w:eastAsiaTheme="minorHAnsi"/>
          <w:kern w:val="2"/>
          <w:lang w:val="en-US" w:eastAsia="en-US"/>
          <w14:ligatures w14:val="standardContextual"/>
        </w:rPr>
        <w:t>Bảng 6.3 - Seed dữ liệu NhanVien</w:t>
      </w:r>
      <w:r>
        <w:tab/>
      </w:r>
      <w:r>
        <w:fldChar w:fldCharType="begin"/>
      </w:r>
      <w:r>
        <w:instrText xml:space="preserve"> PAGEREF _Toc6628 \h </w:instrText>
      </w:r>
      <w:r>
        <w:fldChar w:fldCharType="separate"/>
      </w:r>
      <w:r>
        <w:t>11</w:t>
      </w:r>
      <w:r>
        <w:fldChar w:fldCharType="end"/>
      </w:r>
      <w:r>
        <w:rPr>
          <w:rFonts w:hint="default" w:ascii="Times New Roman" w:hAnsi="Times New Roman" w:cs="Times New Roman"/>
          <w:szCs w:val="26"/>
        </w:rPr>
        <w:fldChar w:fldCharType="end"/>
      </w:r>
    </w:p>
    <w:p w14:paraId="6E245889">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_Toc14640 </w:instrText>
      </w:r>
      <w:r>
        <w:rPr>
          <w:rFonts w:hint="default" w:ascii="Times New Roman" w:hAnsi="Times New Roman" w:cs="Times New Roman"/>
          <w:szCs w:val="26"/>
        </w:rPr>
        <w:fldChar w:fldCharType="separate"/>
      </w:r>
      <w:r>
        <w:rPr>
          <w:rFonts w:hint="default" w:ascii="Times New Roman" w:hAnsi="Times New Roman" w:eastAsiaTheme="minorHAnsi"/>
          <w:kern w:val="2"/>
          <w:lang w:val="en-US" w:eastAsia="en-US"/>
          <w14:ligatures w14:val="standardContextual"/>
        </w:rPr>
        <w:t>Bảng 6.4 - Seed dữ liệu EmployeeEditingConfig</w:t>
      </w:r>
      <w:r>
        <w:tab/>
      </w:r>
      <w:r>
        <w:fldChar w:fldCharType="begin"/>
      </w:r>
      <w:r>
        <w:instrText xml:space="preserve"> PAGEREF _Toc14640 \h </w:instrText>
      </w:r>
      <w:r>
        <w:fldChar w:fldCharType="separate"/>
      </w:r>
      <w:r>
        <w:t>11</w:t>
      </w:r>
      <w:r>
        <w:fldChar w:fldCharType="end"/>
      </w:r>
      <w:r>
        <w:rPr>
          <w:rFonts w:hint="default" w:ascii="Times New Roman" w:hAnsi="Times New Roman" w:cs="Times New Roman"/>
          <w:szCs w:val="26"/>
        </w:rPr>
        <w:fldChar w:fldCharType="end"/>
      </w:r>
    </w:p>
    <w:p w14:paraId="1CB00FBB">
      <w:pPr>
        <w:pStyle w:val="18"/>
        <w:tabs>
          <w:tab w:val="right" w:leader="dot" w:pos="906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_Toc26761 </w:instrText>
      </w:r>
      <w:r>
        <w:rPr>
          <w:rFonts w:hint="default" w:ascii="Times New Roman" w:hAnsi="Times New Roman" w:cs="Times New Roman"/>
          <w:szCs w:val="26"/>
        </w:rPr>
        <w:fldChar w:fldCharType="separate"/>
      </w:r>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7</w:t>
      </w:r>
      <w:r>
        <w:rPr>
          <w:rFonts w:hint="default" w:ascii="Times New Roman" w:hAnsi="Times New Roman" w:eastAsiaTheme="minorHAnsi"/>
          <w:kern w:val="2"/>
          <w:lang w:eastAsia="en-US"/>
          <w14:ligatures w14:val="standardContextual"/>
        </w:rPr>
        <w:t>.</w:t>
      </w:r>
      <w:r>
        <w:rPr>
          <w:rFonts w:hint="default" w:ascii="Times New Roman" w:hAnsi="Times New Roman" w:eastAsiaTheme="minorHAnsi"/>
          <w:kern w:val="2"/>
          <w:lang w:val="en-US" w:eastAsia="en-US"/>
          <w14:ligatures w14:val="standardContextual"/>
        </w:rPr>
        <w:t>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Danh sách các Chỉ mục (Indexes)</w:t>
      </w:r>
      <w:r>
        <w:tab/>
      </w:r>
      <w:r>
        <w:fldChar w:fldCharType="begin"/>
      </w:r>
      <w:r>
        <w:instrText xml:space="preserve"> PAGEREF _Toc26761 \h </w:instrText>
      </w:r>
      <w:r>
        <w:fldChar w:fldCharType="separate"/>
      </w:r>
      <w:r>
        <w:t>12</w:t>
      </w:r>
      <w:r>
        <w:fldChar w:fldCharType="end"/>
      </w:r>
      <w:r>
        <w:rPr>
          <w:rFonts w:hint="default" w:ascii="Times New Roman" w:hAnsi="Times New Roman" w:cs="Times New Roman"/>
          <w:szCs w:val="26"/>
        </w:rPr>
        <w:fldChar w:fldCharType="end"/>
      </w:r>
    </w:p>
    <w:p w14:paraId="6C2D449B">
      <w:pPr>
        <w:rPr>
          <w:rFonts w:hint="default" w:ascii="Times New Roman" w:hAnsi="Times New Roman" w:cs="Times New Roman"/>
          <w:sz w:val="26"/>
          <w:szCs w:val="26"/>
        </w:rPr>
      </w:pPr>
      <w:r>
        <w:rPr>
          <w:rFonts w:hint="default" w:ascii="Times New Roman" w:hAnsi="Times New Roman" w:cs="Times New Roman"/>
          <w:szCs w:val="26"/>
        </w:rPr>
        <w:fldChar w:fldCharType="end"/>
      </w:r>
    </w:p>
    <w:p w14:paraId="6250997C">
      <w:r>
        <w:br w:type="page"/>
      </w:r>
    </w:p>
    <w:p w14:paraId="646F4A65">
      <w:pPr>
        <w:pStyle w:val="2"/>
        <w:numPr>
          <w:ilvl w:val="0"/>
          <w:numId w:val="0"/>
        </w:numPr>
        <w:bidi w:val="0"/>
        <w:ind w:left="0" w:leftChars="0" w:firstLine="0" w:firstLineChars="0"/>
        <w:rPr>
          <w:rFonts w:hint="default"/>
        </w:rPr>
      </w:pPr>
      <w:bookmarkStart w:id="3" w:name="_Toc24260"/>
      <w:bookmarkStart w:id="4" w:name="_Toc21564"/>
      <w:r>
        <w:rPr>
          <w:rFonts w:hint="default"/>
        </w:rPr>
        <w:t>DANH SÁCH HÌNH</w:t>
      </w:r>
      <w:bookmarkEnd w:id="3"/>
      <w:bookmarkEnd w:id="4"/>
    </w:p>
    <w:p w14:paraId="0AD9FF51">
      <w:pPr>
        <w:rPr>
          <w:lang w:val="en-US"/>
        </w:rPr>
      </w:pPr>
    </w:p>
    <w:p w14:paraId="4DE5E599">
      <w:pPr>
        <w:pStyle w:val="18"/>
        <w:tabs>
          <w:tab w:val="right" w:leader="dot" w:pos="9069"/>
        </w:tabs>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\t "Hinh,1" \h</w:instrText>
      </w:r>
      <w:r>
        <w:rPr>
          <w:rFonts w:hint="default" w:ascii="Times New Roman" w:hAnsi="Times New Roman" w:cs="Times New Roman"/>
          <w:sz w:val="26"/>
          <w:szCs w:val="26"/>
          <w:lang w:val="en-US"/>
        </w:rPr>
        <w:fldChar w:fldCharType="separate"/>
      </w: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_Toc30325 </w:instrText>
      </w:r>
      <w:r>
        <w:rPr>
          <w:rFonts w:hint="default" w:ascii="Times New Roman" w:hAnsi="Times New Roman" w:cs="Times New Roman"/>
          <w:szCs w:val="26"/>
          <w:lang w:val="en-US"/>
        </w:rPr>
        <w:fldChar w:fldCharType="separate"/>
      </w:r>
      <w:r>
        <w:rPr>
          <w:rFonts w:hint="default" w:ascii="Times New Roman" w:hAnsi="Times New Roman" w:eastAsiaTheme="minorHAnsi"/>
          <w:kern w:val="2"/>
          <w:lang w:eastAsia="en-US"/>
          <w14:ligatures w14:val="standardContextual"/>
        </w:rPr>
        <w:t xml:space="preserve">Hình 2.1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Sơ đồ Thực thể Liên kết (ERD) Module Auth</w:t>
      </w:r>
      <w:r>
        <w:tab/>
      </w:r>
      <w:r>
        <w:fldChar w:fldCharType="begin"/>
      </w:r>
      <w:r>
        <w:instrText xml:space="preserve"> PAGEREF _Toc30325 \h </w:instrText>
      </w:r>
      <w:r>
        <w:fldChar w:fldCharType="separate"/>
      </w:r>
      <w:r>
        <w:t>2</w:t>
      </w:r>
      <w:r>
        <w:fldChar w:fldCharType="end"/>
      </w:r>
      <w:r>
        <w:rPr>
          <w:rFonts w:hint="default" w:ascii="Times New Roman" w:hAnsi="Times New Roman" w:cs="Times New Roman"/>
          <w:szCs w:val="26"/>
          <w:lang w:val="en-US"/>
        </w:rPr>
        <w:fldChar w:fldCharType="end"/>
      </w:r>
    </w:p>
    <w:p w14:paraId="523C3977">
      <w:pPr>
        <w:pStyle w:val="18"/>
        <w:tabs>
          <w:tab w:val="right" w:leader="dot" w:pos="9069"/>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_Toc28086 </w:instrText>
      </w:r>
      <w:r>
        <w:rPr>
          <w:rFonts w:hint="default" w:ascii="Times New Roman" w:hAnsi="Times New Roman" w:cs="Times New Roman"/>
          <w:szCs w:val="26"/>
          <w:lang w:val="en-US"/>
        </w:rPr>
        <w:fldChar w:fldCharType="separate"/>
      </w:r>
      <w:r>
        <w:rPr>
          <w:rFonts w:ascii="Times New Roman" w:hAnsi="Times New Roman" w:eastAsiaTheme="minorHAnsi"/>
          <w:kern w:val="2"/>
          <w:lang w:val="vi-VN" w:eastAsia="en-US"/>
          <w14:ligatures w14:val="standardContextual"/>
        </w:rPr>
        <w:t xml:space="preserve">Hình 4.1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Vòng đời trạng thái tài khoản nhân viên</w:t>
      </w:r>
      <w:r>
        <w:tab/>
      </w:r>
      <w:r>
        <w:fldChar w:fldCharType="begin"/>
      </w:r>
      <w:r>
        <w:instrText xml:space="preserve"> PAGEREF _Toc28086 \h </w:instrText>
      </w:r>
      <w:r>
        <w:fldChar w:fldCharType="separate"/>
      </w:r>
      <w:r>
        <w:t>8</w:t>
      </w:r>
      <w:r>
        <w:fldChar w:fldCharType="end"/>
      </w:r>
      <w:r>
        <w:rPr>
          <w:rFonts w:hint="default" w:ascii="Times New Roman" w:hAnsi="Times New Roman" w:cs="Times New Roman"/>
          <w:szCs w:val="26"/>
          <w:lang w:val="en-US"/>
        </w:rPr>
        <w:fldChar w:fldCharType="end"/>
      </w:r>
    </w:p>
    <w:p w14:paraId="3AA624CF">
      <w:pPr>
        <w:pStyle w:val="18"/>
        <w:tabs>
          <w:tab w:val="right" w:leader="dot" w:pos="9069"/>
        </w:tabs>
        <w:rPr>
          <w:lang w:val="en-US"/>
        </w:rPr>
        <w:sectPr>
          <w:footerReference r:id="rId3" w:type="default"/>
          <w:pgSz w:w="11906" w:h="16838"/>
          <w:pgMar w:top="1138" w:right="1138" w:bottom="1138" w:left="1961" w:header="720" w:footer="720" w:gutter="0"/>
          <w:pgNumType w:fmt="lowerRoman" w:start="1"/>
          <w:cols w:space="720" w:num="1"/>
          <w:docGrid w:linePitch="360" w:charSpace="0"/>
        </w:sectPr>
      </w:pPr>
      <w:r>
        <w:rPr>
          <w:rFonts w:hint="default" w:ascii="Times New Roman" w:hAnsi="Times New Roman" w:cs="Times New Roman"/>
          <w:szCs w:val="26"/>
          <w:lang w:val="en-US"/>
        </w:rPr>
        <w:fldChar w:fldCharType="end"/>
      </w:r>
    </w:p>
    <w:p w14:paraId="4150767E">
      <w:pPr>
        <w:pStyle w:val="2"/>
        <w:rPr>
          <w:lang w:val="en-US"/>
        </w:rPr>
      </w:pPr>
      <w:bookmarkStart w:id="5" w:name="_Toc9929"/>
      <w:bookmarkStart w:id="6" w:name="_Toc227103090"/>
      <w:r>
        <w:br w:type="textWrapping"/>
      </w:r>
      <w:r>
        <w:t>TỔNG QUAN (INTRODUCTION)</w:t>
      </w:r>
      <w:bookmarkEnd w:id="5"/>
      <w:bookmarkEnd w:id="6"/>
    </w:p>
    <w:p w14:paraId="51D4010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7" w:name="_Toc23638"/>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1.1 Mục đích</w:t>
      </w:r>
      <w:bookmarkEnd w:id="7"/>
    </w:p>
    <w:p w14:paraId="5C5124C2">
      <w:pPr>
        <w:ind w:left="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này đặc tả chi tiết cấu trúc dữ liệu và các quy tắc thiết kế kỹ thuật cho Module Định danh &amp; Phân quyền (Auth_Service) của hệ thống HRMS. Mục đích chính:</w:t>
      </w:r>
    </w:p>
    <w:p w14:paraId="2E63B65E">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Cung cấp cơ chế xác thực tập trung (đăng nhập bằng email @plpsoft.com.vn, JWT token).</w:t>
      </w:r>
    </w:p>
    <w:p w14:paraId="125FFD4A">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Thiết lập phân quyền Role‑Based Access Control (RBAC) trực tiếp qua cột VaiTro: HR Admin, Manager, Employee.</w:t>
      </w:r>
    </w:p>
    <w:p w14:paraId="45A5386B">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Lưu trữ và quản lý hồ sơ cơ bản (thông tin nhân viên, kỹ năng) và cấu hình quyền tự chỉnh sửa (Employee Editing Config).</w:t>
      </w:r>
    </w:p>
    <w:p w14:paraId="6D5D3292">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Làm tài liệu hướng dẫn cho developer và DBA.</w:t>
      </w:r>
    </w:p>
    <w:p w14:paraId="64BDBF5B">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w:t>
      </w:r>
    </w:p>
    <w:p w14:paraId="2D457ED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8" w:name="_Toc11718"/>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1.2 Phạm vi</w:t>
      </w:r>
      <w:bookmarkEnd w:id="8"/>
    </w:p>
    <w:p w14:paraId="5E7DE3D7">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Module Auth Service tập trung giải quyết các vấn đề sau:</w:t>
      </w:r>
    </w:p>
    <w:p w14:paraId="50572210">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 lý nhân viên (chỉ các trường phục vụ xác thực: Email, MatKhau, VaiTro, QuyPhepNam, TrangThai, IsOnboarded, IsOffboarded).</w:t>
      </w:r>
    </w:p>
    <w:p w14:paraId="3220DDF8">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 lý kỹ năng của nhân viên (KyNang_NhanVien).</w:t>
      </w:r>
    </w:p>
    <w:p w14:paraId="0AC41AD8">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Quản lý phòng ban và chức vụ (đọc dữ liệu – chủ sở hữu là Contract&amp;TimeOff_Service).</w:t>
      </w:r>
    </w:p>
    <w:p w14:paraId="44FF5197">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Cấu hình quyền tự chỉnh sửa hồ sơ (EmployeeEditingConfig).</w:t>
      </w:r>
    </w:p>
    <w:p w14:paraId="790734F4">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Không</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ghi nhật ký (AuditLog) – việc này do Audit_Service đảm nhận qua Interceptor. </w:t>
      </w:r>
    </w:p>
    <w:p w14:paraId="0699254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9" w:name="_Toc13854"/>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1.3 Căn cứ thiết kế</w:t>
      </w:r>
      <w:bookmarkEnd w:id="9"/>
    </w:p>
    <w:p w14:paraId="303EA571">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Thiết kế của Module Auth Service dựa trên các tài liệu và tiêu chuẩn kỹ thuật sau:</w:t>
      </w:r>
    </w:p>
    <w:p w14:paraId="51BB947F">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SRS HRMS v1.0: Đặc tả các yêu cầu nghiệp vụ về vai trò người dùng và luồng đăng nhập.</w:t>
      </w:r>
    </w:p>
    <w:p w14:paraId="0CD1C7C6">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Tài liệu SDD HRMS v1.0: Kiến trúc tổng thể 3 lớp và lựa chọn công nghệ SQL Server.</w:t>
      </w:r>
    </w:p>
    <w:p w14:paraId="57786D6B">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Tiêu chuẩn bảo mật PLP Soft: Quy định về mã hóa mật khẩu (bcrypt), độ dài chuỗi, quy tắc đặt tên đối tượng CSDL.</w:t>
      </w:r>
    </w:p>
    <w:p w14:paraId="579D136C">
      <w:pPr>
        <w:rPr>
          <w:rFonts w:hint="default" w:ascii="sans-serif" w:hAnsi="sans-serif" w:eastAsia="sans-serif" w:cs="sans-serif"/>
        </w:rPr>
      </w:pPr>
      <w:r>
        <w:rPr>
          <w:rFonts w:hint="default" w:ascii="sans-serif" w:hAnsi="sans-serif" w:eastAsia="sans-serif" w:cs="sans-serif"/>
        </w:rPr>
        <w:br w:type="page"/>
      </w:r>
    </w:p>
    <w:p w14:paraId="0BFA133B">
      <w:pPr>
        <w:pStyle w:val="2"/>
        <w:rPr>
          <w:rFonts w:asciiTheme="minorHAnsi" w:hAnsiTheme="minorHAnsi"/>
        </w:rPr>
      </w:pPr>
      <w:bookmarkStart w:id="10" w:name="_Toc28238"/>
      <w:bookmarkStart w:id="11" w:name="_Toc227103094"/>
      <w:r>
        <w:br w:type="textWrapping"/>
      </w:r>
      <w:r>
        <w:t>THIẾT KẾ LOGIC (LOGICAL DESIGN)</w:t>
      </w:r>
      <w:bookmarkEnd w:id="10"/>
      <w:bookmarkEnd w:id="11"/>
    </w:p>
    <w:p w14:paraId="3F82A7C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2" w:name="_Toc15494"/>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2.1 Sơ đồ Thực thể Liên kết (ERD)</w:t>
      </w:r>
      <w:bookmarkEnd w:id="12"/>
    </w:p>
    <w:p w14:paraId="60E98E6C">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Sơ đồ ERD của Module Auth thể hiện mối quan hệ giữa nhân viên (NhanVien), phòng ban (PhongBan) và chức vụ (ChucVu).</w:t>
      </w:r>
    </w:p>
    <w:p w14:paraId="364D9C3E">
      <w:pPr>
        <w:rPr>
          <w:rFonts w:hint="default"/>
          <w:lang w:val="en-US"/>
        </w:rPr>
      </w:pPr>
      <w:r>
        <w:rPr>
          <w:rFonts w:hint="default"/>
          <w:lang w:val="en-US"/>
        </w:rPr>
        <w:drawing>
          <wp:inline distT="0" distB="0" distL="114300" distR="114300">
            <wp:extent cx="5747385" cy="3944620"/>
            <wp:effectExtent l="0" t="0" r="13335" b="2540"/>
            <wp:docPr id="1" name="Picture 1" descr="Sơ đồ Thực thể Liên kết (ERD) Module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ơ đồ Thực thể Liên kết (ERD) Module Auth"/>
                    <pic:cNvPicPr>
                      <a:picLocks noChangeAspect="1"/>
                    </pic:cNvPicPr>
                  </pic:nvPicPr>
                  <pic:blipFill>
                    <a:blip r:embed="rId7"/>
                    <a:stretch>
                      <a:fillRect/>
                    </a:stretch>
                  </pic:blipFill>
                  <pic:spPr>
                    <a:xfrm>
                      <a:off x="0" y="0"/>
                      <a:ext cx="5747385" cy="3944620"/>
                    </a:xfrm>
                    <a:prstGeom prst="rect">
                      <a:avLst/>
                    </a:prstGeom>
                  </pic:spPr>
                </pic:pic>
              </a:graphicData>
            </a:graphic>
          </wp:inline>
        </w:drawing>
      </w:r>
    </w:p>
    <w:p w14:paraId="0F717BB9">
      <w:pPr>
        <w:pStyle w:val="23"/>
        <w:bidi w:val="0"/>
        <w:rPr>
          <w:rFonts w:hint="default" w:ascii="Times New Roman" w:hAnsi="Times New Roman" w:eastAsiaTheme="minorHAnsi"/>
          <w:kern w:val="2"/>
          <w:lang w:eastAsia="en-US"/>
          <w14:ligatures w14:val="standardContextual"/>
        </w:rPr>
      </w:pPr>
      <w:bookmarkStart w:id="13" w:name="_Toc30325"/>
      <w:r>
        <w:rPr>
          <w:rFonts w:hint="default" w:ascii="Times New Roman" w:hAnsi="Times New Roman" w:eastAsiaTheme="minorHAnsi"/>
          <w:kern w:val="2"/>
          <w:lang w:eastAsia="en-US"/>
          <w14:ligatures w14:val="standardContextual"/>
        </w:rPr>
        <w:t xml:space="preserve">Hình 2.1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Sơ đồ Thực thể Liên kết (ERD) Module Auth</w:t>
      </w:r>
      <w:bookmarkEnd w:id="13"/>
    </w:p>
    <w:p w14:paraId="1AE9BE12">
      <w:pPr>
        <w:ind w:firstLine="72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Mối quan hệ chính:</w:t>
      </w:r>
    </w:p>
    <w:p w14:paraId="35949154">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PhongBan – (1) – (0..n) NhanVien: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Một phòng ban có thể có nhiều nhân viên. Mỗi nhân viên chỉ thuộc về một phòng ban (qua trường MaPB trong bảng NhanVien).</w:t>
      </w:r>
    </w:p>
    <w:p w14:paraId="561D3B28">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(1) PhongBan (qua MaQuanLy):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Một nhân viên (trưởng phòng) quản lý một phòng ban. Mỗi phòng ban chỉ có một trưởng phòng.</w:t>
      </w:r>
    </w:p>
    <w:p w14:paraId="3F8817DF">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PhongBan – (0..1) – (0..n) PhongBan (tự tham chiếu qua MaPB_Cha):</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Một phòng ban có thể có một phòng ban cấp trên (cha). Một phòng ban cha có thể có nhiều phòng ban con. Hỗ trợ phân cấp tổ chức đa tầng.</w:t>
      </w:r>
    </w:p>
    <w:p w14:paraId="59F7AB0A">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ChucVu – (1) – (0..n) NhanVien: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Một chức vụ có thể được gán cho nhiều nhân viên. Mỗi nhân viên chỉ giữ một chức vụ tại một thời điểm (qua trường MaCV trong NhanVien).</w:t>
      </w:r>
    </w:p>
    <w:p w14:paraId="21F7B05C">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(0..1) – (0..n) NhanVien (tự tham chiếu qua MaNguoiDuyet):</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Một nhân viên (quản lý) có thể là người duyệt đơn cho nhiều nhân viên cấp dưới. Mỗi nhân viên chỉ có một quản lý trực tiếp duy nhất. Tạo ra cây phân cấp quản lý.</w:t>
      </w:r>
    </w:p>
    <w:p w14:paraId="50938502">
      <w:pPr>
        <w:ind w:left="720" w:leftChars="0"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NhanVien – (1) – (0..n) KyNang_NhanVien:</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Một nhân viên có thể có nhiều kỹ năng. Mỗi kỹ năng có tên và cấp độ thành thạo (1-100%). Ràng buộc UNIQUE (MaNV, TenKyNang) đảm bảo mỗi nhân viên chỉ có một mức độ cho mỗi kỹ năng.</w:t>
      </w:r>
    </w:p>
    <w:p w14:paraId="7D909DE6">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4" w:name="_Toc28214"/>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2.2 Đặc tả Vai trò và Ý nghĩa Nghiệp vụ của các Thực thể</w:t>
      </w:r>
      <w:bookmarkEnd w:id="14"/>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1771"/>
        <w:gridCol w:w="3021"/>
        <w:gridCol w:w="2176"/>
      </w:tblGrid>
      <w:tr w14:paraId="0DC5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5FC8A761">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vi-VN" w:eastAsia="en-US"/>
              </w:rPr>
              <w:t>Thực thể</w:t>
            </w:r>
          </w:p>
        </w:tc>
        <w:tc>
          <w:tcPr>
            <w:tcW w:w="1771" w:type="dxa"/>
          </w:tcPr>
          <w:p w14:paraId="29988301">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vi-VN" w:eastAsia="en-US"/>
              </w:rPr>
              <w:t>Phân loại</w:t>
            </w:r>
          </w:p>
        </w:tc>
        <w:tc>
          <w:tcPr>
            <w:tcW w:w="3021" w:type="dxa"/>
          </w:tcPr>
          <w:p w14:paraId="288D73E7">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vi-VN" w:eastAsia="en-US"/>
              </w:rPr>
              <w:t>Ý nghĩa nghiệp vụ</w:t>
            </w:r>
          </w:p>
        </w:tc>
        <w:tc>
          <w:tcPr>
            <w:tcW w:w="2176" w:type="dxa"/>
          </w:tcPr>
          <w:p w14:paraId="15790FCB">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vi-VN" w:eastAsia="en-US"/>
              </w:rPr>
              <w:t>Mối quan hệ</w:t>
            </w:r>
          </w:p>
        </w:tc>
      </w:tr>
      <w:tr w14:paraId="5CF57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047A40F8">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NhanVien</w:t>
            </w:r>
          </w:p>
        </w:tc>
        <w:tc>
          <w:tcPr>
            <w:tcW w:w="1771" w:type="dxa"/>
          </w:tcPr>
          <w:p w14:paraId="0E3BFA08">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Master Data</w:t>
            </w:r>
          </w:p>
        </w:tc>
        <w:tc>
          <w:tcPr>
            <w:tcW w:w="3021" w:type="dxa"/>
          </w:tcPr>
          <w:p w14:paraId="6C56AF95">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Định danh nhân viên, lưu email đăng nhập (duy nhất), mật khẩu băm bcrypt, vai trò RBAC, quỹ phép, trạng thái, cờ onboard/offboard.</w:t>
            </w:r>
          </w:p>
        </w:tc>
        <w:tc>
          <w:tcPr>
            <w:tcW w:w="2176" w:type="dxa"/>
          </w:tcPr>
          <w:p w14:paraId="7CA12F1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Thuộc về một PhongBan (chỉ đọc), có một ChucVu (chỉ đọc), có nhiều KyNang_NhanVien.</w:t>
            </w:r>
          </w:p>
        </w:tc>
      </w:tr>
      <w:tr w14:paraId="48AB8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09807D5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PhongBan</w:t>
            </w:r>
          </w:p>
        </w:tc>
        <w:tc>
          <w:tcPr>
            <w:tcW w:w="1771" w:type="dxa"/>
          </w:tcPr>
          <w:p w14:paraId="5F8A149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Catalog</w:t>
            </w:r>
          </w:p>
        </w:tc>
        <w:tc>
          <w:tcPr>
            <w:tcW w:w="3021" w:type="dxa"/>
          </w:tcPr>
          <w:p w14:paraId="51CE742E">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Phòng ban (đọc từ Contract&amp;TimeOff_Service). Auth_Service chỉ đọc để phục vụ phân quyền hiển thị.</w:t>
            </w:r>
          </w:p>
        </w:tc>
        <w:tc>
          <w:tcPr>
            <w:tcW w:w="2176" w:type="dxa"/>
          </w:tcPr>
          <w:p w14:paraId="21D4F04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Chứa nhiều NhanVien.</w:t>
            </w:r>
          </w:p>
        </w:tc>
      </w:tr>
      <w:tr w14:paraId="1714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45819E32">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ChucVu</w:t>
            </w:r>
          </w:p>
        </w:tc>
        <w:tc>
          <w:tcPr>
            <w:tcW w:w="1771" w:type="dxa"/>
          </w:tcPr>
          <w:p w14:paraId="0F508038">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Catalog</w:t>
            </w:r>
          </w:p>
        </w:tc>
        <w:tc>
          <w:tcPr>
            <w:tcW w:w="3021" w:type="dxa"/>
          </w:tcPr>
          <w:p w14:paraId="0FE9D3BD">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Chức vụ (đọc từ Contract&amp;TimeOff_Service). Auth_Service chỉ đọc.</w:t>
            </w:r>
          </w:p>
        </w:tc>
        <w:tc>
          <w:tcPr>
            <w:tcW w:w="2176" w:type="dxa"/>
          </w:tcPr>
          <w:p w14:paraId="7287018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Một chức vụ có nhiều NhanVien.</w:t>
            </w:r>
          </w:p>
        </w:tc>
      </w:tr>
      <w:tr w14:paraId="21D7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7C75826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KyNang_NhanVien</w:t>
            </w:r>
          </w:p>
        </w:tc>
        <w:tc>
          <w:tcPr>
            <w:tcW w:w="1771" w:type="dxa"/>
          </w:tcPr>
          <w:p w14:paraId="220D780A">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Transaction</w:t>
            </w:r>
          </w:p>
        </w:tc>
        <w:tc>
          <w:tcPr>
            <w:tcW w:w="3021" w:type="dxa"/>
          </w:tcPr>
          <w:p w14:paraId="7F6C4E8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Kỹ năng của nhân viên (tên kỹ năng, cấp độ %). Do nhân viên tự cập nhật (nếu được cấu hình cho phép).</w:t>
            </w:r>
          </w:p>
        </w:tc>
        <w:tc>
          <w:tcPr>
            <w:tcW w:w="2176" w:type="dxa"/>
          </w:tcPr>
          <w:p w14:paraId="10A9254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N-1 với NhanVien.</w:t>
            </w:r>
          </w:p>
        </w:tc>
      </w:tr>
      <w:tr w14:paraId="4BDD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Pr>
          <w:p w14:paraId="4E869F0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EmployeeEditingConfig</w:t>
            </w:r>
          </w:p>
        </w:tc>
        <w:tc>
          <w:tcPr>
            <w:tcW w:w="1771" w:type="dxa"/>
          </w:tcPr>
          <w:p w14:paraId="16081F68">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Configuration</w:t>
            </w:r>
          </w:p>
        </w:tc>
        <w:tc>
          <w:tcPr>
            <w:tcW w:w="3021" w:type="dxa"/>
          </w:tcPr>
          <w:p w14:paraId="726BB85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Cấu hình toàn cục cho phép/bật quyền tự chỉnh sửa hồ sơ của nhân viên (từng trường cụ thể).</w:t>
            </w:r>
          </w:p>
        </w:tc>
        <w:tc>
          <w:tcPr>
            <w:tcW w:w="2176" w:type="dxa"/>
          </w:tcPr>
          <w:p w14:paraId="03F142B6">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 xml:space="preserve">Chỉ có một bản ghi (singleton). </w:t>
            </w:r>
          </w:p>
        </w:tc>
      </w:tr>
    </w:tbl>
    <w:p w14:paraId="206ACD36">
      <w:pPr>
        <w:pStyle w:val="21"/>
        <w:bidi w:val="0"/>
        <w:rPr>
          <w:rFonts w:hint="default" w:ascii="Times New Roman" w:hAnsi="Times New Roman" w:eastAsiaTheme="minorHAnsi"/>
          <w:kern w:val="2"/>
          <w:lang w:val="vi-VN" w:eastAsia="en-US"/>
          <w14:ligatures w14:val="standardContextual"/>
        </w:rPr>
      </w:pPr>
      <w:bookmarkStart w:id="15" w:name="_Toc15556"/>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2.1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Đặc tả ý nghĩa nghiệp vụ của các thực thể</w:t>
      </w:r>
      <w:bookmarkEnd w:id="15"/>
    </w:p>
    <w:p w14:paraId="7FC69AEA">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16" w:name="_Toc16912"/>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2.2.1 Thực thể NhanVien (Hồ sơ nhân viên)</w:t>
      </w:r>
      <w:bookmarkEnd w:id="16"/>
    </w:p>
    <w:p w14:paraId="5EF24793">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Thực thể trung tâm, định danh duy nhất qua Email (định dạng @plpsoft.com.vn). Mật khẩu được lưu dưới dạng hash (bcrypt, cost factor 12) để đảm bảo an toàn ngay cả khi cơ sở dữ liệu bị rò rỉ.</w:t>
      </w:r>
    </w:p>
    <w:p w14:paraId="7DB27F1F">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Vai trò (RBAC): Cột VaiTro chỉ nhận ba giá trị – 'HR Admin', 'Manager', 'Employee' – quyết định toàn bộ quyền truy cập hệ thống (xem ma trận phân quyền). Mỗi nhân viên chỉ có một vai trò duy nhất.</w:t>
      </w:r>
    </w:p>
    <w:p w14:paraId="51231CC5">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Quản lý trực tiếp: Trường MaNguoiDuyet là khóa ngoại tự tham chiếu, xác định quản lý cấp trên của nhân viên. Điều này phục vụ cho luồng phê duyệt đơn nghỉ phép và báo cáo cấp dưới.</w:t>
      </w:r>
    </w:p>
    <w:p w14:paraId="6E18E386">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Trạng thái tài khoản: TrangThai cho phép chuyển trạng thái "Thử việc" → "Đang làm việc" → "Đã nghỉ" (soft delete). Việc khóa/khôi phục tài khoản do HR Admin thực hiện (không có trạng thái "Tạm khóa").</w:t>
      </w:r>
    </w:p>
    <w:p w14:paraId="4369C023">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Ràng buộc nghiệp vụ: Email phải là duy nhất, có ràng buộc CHECK để đảm bảo đúng miền công ty.</w:t>
      </w:r>
    </w:p>
    <w:p w14:paraId="11D80055">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17" w:name="_Toc4592"/>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2.2.2 Thực thể PhongBan (Cơ cấu Tổ chức)</w:t>
      </w:r>
      <w:bookmarkEnd w:id="17"/>
    </w:p>
    <w:p w14:paraId="6B68643A">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Đại diện cho phòng ban thực tế trong công ty (VD: Ban Giám đốc, Phòng Hành chính – Nhân sự, Phòng Kỹ thuật). Phục vụ việc lọc dữ liệu, phân quyền theo phòng ban (Manager chỉ thấy nhân viên trong phòng mình) và tạo sơ đồ tổ chức dạng cây.</w:t>
      </w:r>
    </w:p>
    <w:p w14:paraId="178A70D5">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Trưởng phòng: Trường MaQuanLy tham chiếu đến một nhân viên (thường có chức vụ Trưởng phòng hoặc tương đương) để xác định người quản lý phòng ban.</w:t>
      </w:r>
    </w:p>
    <w:p w14:paraId="48A43D69">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18" w:name="_Toc28025"/>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2.2.3 Thực thể ChucVu (Danh mục Chức vụ)</w:t>
      </w:r>
      <w:bookmarkEnd w:id="18"/>
    </w:p>
    <w:p w14:paraId="17B37F52">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Lưu trữ các chức danh giúp phân cấp thứ bậc trong công ty (VD: Giám đốc, Trưởng phòng, Nhân viên). Sử dụng để:</w:t>
      </w:r>
    </w:p>
    <w:p w14:paraId="14C42B69">
      <w:pPr>
        <w:pStyle w:val="22"/>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Xác định mức lương cơ bản (tham khảo cho module Payroll sau này).</w:t>
      </w:r>
    </w:p>
    <w:p w14:paraId="471EC644">
      <w:pPr>
        <w:pStyle w:val="22"/>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Hỗ trợ quy tắc nghiệp vụ: “Chỉ nhân viên có chức vụ từ Trưởng phòng trở lên mới được phê duyệt đơn nghỉ phép của cấp dưới” (kết hợp với quyền Manager).</w:t>
      </w:r>
    </w:p>
    <w:p w14:paraId="7AA241ED">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Mối quan hệ: Một chức vụ có thể được gán cho nhiều nhân viên.</w:t>
      </w:r>
    </w:p>
    <w:p w14:paraId="4F78B53B">
      <w:pPr>
        <w:pStyle w:val="4"/>
        <w:keepNext/>
        <w:keepLines/>
        <w:bidi w:val="0"/>
        <w:spacing w:before="120" w:beforeAutospacing="0" w:afterAutospacing="0" w:line="288" w:lineRule="auto"/>
        <w:ind w:left="567" w:leftChars="0" w:firstLine="0" w:firstLineChars="0"/>
        <w:jc w:val="both"/>
        <w:outlineLvl w:val="2"/>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bookmarkStart w:id="19" w:name="_Toc12561"/>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2.2.4 Thực thể KyNang_NhanVien (Kỹ năng nhân viên)</w:t>
      </w:r>
      <w:bookmarkEnd w:id="19"/>
    </w:p>
    <w:p w14:paraId="2EDBE695">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Ý nghĩa: Lưu trữ các kỹ năng của nhân viên, bao gồm tên kỹ năng và mức độ thành thạo (%). Cho phép nhân viên tự cập nhật (nếu được cấu hình) hoặc HR Admin phê duyệt. Khi nhân viên hoàn thành khóa học đào tạo, hệ thống có thể tự động đề xuất cập nhật cấp độ kỹ năng.</w:t>
      </w:r>
    </w:p>
    <w:p w14:paraId="1831C5BA">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Đặc điểm thiết kế: Mỗi nhân viên có thể có nhiều kỹ năng. Cấp độ (CapDo) được giới hạn từ 1 đến 100. Bảng này không lưu lịch sử thay đổi; việc ghi nhận thay đổi do Audit_Service đảm nhận qua Interceptor.</w:t>
      </w:r>
    </w:p>
    <w:p w14:paraId="7A264FA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0" w:name="_Toc31908"/>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2.3 Quy tắc Chuẩn hóa Dữ liệu (Normalization Strategy)</w:t>
      </w:r>
      <w:bookmarkEnd w:id="20"/>
    </w:p>
    <w:p w14:paraId="5DE7369E">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Chuẩn 3NF: Các bảng được tách nhỏ để loại bỏ dư thừa (ví dụ: thông tin phòng ban không lưu trực tiếp trong NhanVien mà qua khóa ngoại MaPB).</w:t>
      </w:r>
    </w:p>
    <w:p w14:paraId="57EBD8FA">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Không dùng JSON cho quyền (khác mẫu QLTS): Quyền (VaiTro) được lưu dưới dạng cột ENUM (hoặc VARCHAR có CHECK) thay vì JSON, vì mỗi nhân viên chỉ có một vai trò duy nhất. Điều này giúp đơn giản hoá câu lệnh truy vấn và tăng hiệu suất lọc.</w:t>
      </w:r>
    </w:p>
    <w:p w14:paraId="7A6C6956">
      <w:pPr>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Tính toàn vẹn tham chiếu: Sử dụng khóa ngoại với ràng buộc ON DELETE RESTRICT để không thể xóa phòng ban/chức vụ khi vẫn còn nhân viên tham chiếu.</w:t>
      </w:r>
    </w:p>
    <w:p w14:paraId="199EE069">
      <w:pPr>
        <w:rPr>
          <w:rFonts w:hint="default" w:ascii="sans-serif" w:hAnsi="sans-serif" w:eastAsia="sans-serif" w:cs="sans-serif"/>
        </w:rPr>
      </w:pPr>
      <w:r>
        <w:rPr>
          <w:rFonts w:hint="default" w:ascii="sans-serif" w:hAnsi="sans-serif" w:eastAsia="sans-serif" w:cs="sans-serif"/>
        </w:rPr>
        <w:br w:type="page"/>
      </w:r>
    </w:p>
    <w:p w14:paraId="4149EAB6">
      <w:pPr>
        <w:pStyle w:val="2"/>
        <w:rPr>
          <w:rFonts w:hint="default" w:ascii="Times New Roman" w:hAnsi="Times New Roman" w:cs="Times New Roman"/>
          <w:lang w:val="en-US"/>
        </w:rPr>
      </w:pPr>
      <w:bookmarkStart w:id="21" w:name="_Toc19462"/>
      <w:r>
        <w:rPr>
          <w:rFonts w:hint="default" w:ascii="Times New Roman" w:hAnsi="Times New Roman" w:cs="Times New Roman"/>
          <w:lang w:val="en-US"/>
        </w:rPr>
        <w:br w:type="textWrapping"/>
      </w:r>
      <w:r>
        <w:rPr>
          <w:rFonts w:hint="default" w:ascii="Times New Roman" w:hAnsi="Times New Roman" w:cs="Times New Roman"/>
          <w:lang w:val="en-US"/>
        </w:rPr>
        <w:t>TỪ ĐIỂN DỮ LIỆU CHI TIẾT (PHYSICAL DATA DICTIONARY)</w:t>
      </w:r>
      <w:bookmarkEnd w:id="21"/>
    </w:p>
    <w:p w14:paraId="1CE70CAF">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Hệ quản trị CSDL: Microsoft SQL Server 2019+</w:t>
      </w:r>
    </w:p>
    <w:p w14:paraId="576B7391">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Collation mặc định: SQL_Latin1_General_CP1_CI_AS</w:t>
      </w:r>
    </w:p>
    <w:p w14:paraId="15E99A02">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Mã hóa mật khẩu: bcrypt (cost factor 12) lưu trong cột MatKhau.</w:t>
      </w:r>
    </w:p>
    <w:p w14:paraId="473315D4">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Quy tắc đặt tên: Sử dụng tiếng Việt không dấu cho tên bảng và cột (theo chuẩn PLP Soft).</w:t>
      </w:r>
    </w:p>
    <w:p w14:paraId="6D1BDF6F">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Dưới đây là đặc tả chi tiết cấu trúc vật lý của các bảng dữ liệu thuộc Module Định danh &amp; Phân quyền.</w:t>
      </w:r>
    </w:p>
    <w:p w14:paraId="51D99AB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2" w:name="_Toc1023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3.1 </w:t>
      </w: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Bảng: PhongBan (Cơ cấu phòng ban)</w:t>
      </w:r>
      <w:bookmarkEnd w:id="22"/>
    </w:p>
    <w:p w14:paraId="0AE42249">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Mô tả: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Lưu trữ danh mục phòng ban, chi nhánh của công ty Phúc Lam Phương.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5"/>
        <w:gridCol w:w="2948"/>
        <w:gridCol w:w="2937"/>
        <w:gridCol w:w="1905"/>
      </w:tblGrid>
      <w:tr w14:paraId="182C7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Pr>
          <w:p w14:paraId="62FD05F7">
            <w:pPr>
              <w:widowControl w:val="0"/>
              <w:jc w:val="both"/>
              <w:rPr>
                <w:rFonts w:hint="default" w:ascii="Times New Roman" w:hAnsi="Times New Roman" w:cs="Times New Roman"/>
                <w:b/>
                <w:bCs/>
                <w:sz w:val="26"/>
                <w:szCs w:val="26"/>
              </w:rPr>
            </w:pPr>
            <w:r>
              <w:rPr>
                <w:rFonts w:hint="default" w:ascii="Times New Roman" w:hAnsi="Times New Roman" w:cs="Times New Roman"/>
                <w:b/>
                <w:bCs/>
                <w:sz w:val="26"/>
                <w:szCs w:val="26"/>
                <w:lang w:val="vi-VN" w:eastAsia="en-US"/>
              </w:rPr>
              <w:t>Tên trường</w:t>
            </w:r>
          </w:p>
        </w:tc>
        <w:tc>
          <w:tcPr>
            <w:tcW w:w="2948" w:type="dxa"/>
          </w:tcPr>
          <w:p w14:paraId="32CAE5FC">
            <w:pPr>
              <w:widowControl w:val="0"/>
              <w:jc w:val="both"/>
              <w:rPr>
                <w:rFonts w:hint="default" w:ascii="Times New Roman" w:hAnsi="Times New Roman" w:cs="Times New Roman"/>
                <w:b/>
                <w:bCs/>
                <w:sz w:val="26"/>
                <w:szCs w:val="26"/>
              </w:rPr>
            </w:pPr>
            <w:r>
              <w:rPr>
                <w:rFonts w:hint="default" w:ascii="Times New Roman" w:hAnsi="Times New Roman" w:cs="Times New Roman"/>
                <w:b/>
                <w:bCs/>
                <w:sz w:val="26"/>
                <w:szCs w:val="26"/>
                <w:lang w:val="vi-VN" w:eastAsia="en-US"/>
              </w:rPr>
              <w:t>Kiểu dữ liệu</w:t>
            </w:r>
          </w:p>
        </w:tc>
        <w:tc>
          <w:tcPr>
            <w:tcW w:w="2937" w:type="dxa"/>
          </w:tcPr>
          <w:p w14:paraId="32803E73">
            <w:pPr>
              <w:widowControl w:val="0"/>
              <w:jc w:val="both"/>
              <w:rPr>
                <w:rFonts w:hint="default" w:ascii="Times New Roman" w:hAnsi="Times New Roman" w:cs="Times New Roman"/>
                <w:b/>
                <w:bCs/>
                <w:sz w:val="26"/>
                <w:szCs w:val="26"/>
              </w:rPr>
            </w:pPr>
            <w:r>
              <w:rPr>
                <w:rFonts w:hint="default" w:ascii="Times New Roman" w:hAnsi="Times New Roman" w:cs="Times New Roman"/>
                <w:b/>
                <w:bCs/>
                <w:sz w:val="26"/>
                <w:szCs w:val="26"/>
                <w:lang w:val="vi-VN" w:eastAsia="en-US"/>
              </w:rPr>
              <w:t>Ràng buộc</w:t>
            </w:r>
          </w:p>
        </w:tc>
        <w:tc>
          <w:tcPr>
            <w:tcW w:w="1905" w:type="dxa"/>
          </w:tcPr>
          <w:p w14:paraId="3E0E7898">
            <w:pPr>
              <w:widowControl w:val="0"/>
              <w:jc w:val="both"/>
              <w:rPr>
                <w:rFonts w:hint="default" w:ascii="Times New Roman" w:hAnsi="Times New Roman" w:cs="Times New Roman"/>
                <w:b/>
                <w:bCs/>
                <w:sz w:val="26"/>
                <w:szCs w:val="26"/>
              </w:rPr>
            </w:pPr>
            <w:r>
              <w:rPr>
                <w:rFonts w:hint="default" w:ascii="Times New Roman" w:hAnsi="Times New Roman" w:cs="Times New Roman"/>
                <w:b/>
                <w:bCs/>
                <w:sz w:val="26"/>
                <w:szCs w:val="26"/>
                <w:lang w:val="vi-VN" w:eastAsia="en-US"/>
              </w:rPr>
              <w:t>Mô tả</w:t>
            </w:r>
          </w:p>
        </w:tc>
      </w:tr>
      <w:tr w14:paraId="22B24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Pr>
          <w:p w14:paraId="74277500">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MaPB</w:t>
            </w:r>
          </w:p>
        </w:tc>
        <w:tc>
          <w:tcPr>
            <w:tcW w:w="2948" w:type="dxa"/>
          </w:tcPr>
          <w:p w14:paraId="372540BB">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INT</w:t>
            </w:r>
          </w:p>
        </w:tc>
        <w:tc>
          <w:tcPr>
            <w:tcW w:w="2937" w:type="dxa"/>
          </w:tcPr>
          <w:p w14:paraId="3212CA82">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PK, IDENTITY</w:t>
            </w:r>
          </w:p>
        </w:tc>
        <w:tc>
          <w:tcPr>
            <w:tcW w:w="1905" w:type="dxa"/>
          </w:tcPr>
          <w:p w14:paraId="547C2D90">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Mã phòng ban</w:t>
            </w:r>
          </w:p>
        </w:tc>
      </w:tr>
      <w:tr w14:paraId="49BA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Pr>
          <w:p w14:paraId="55E689D9">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TenPB</w:t>
            </w:r>
          </w:p>
        </w:tc>
        <w:tc>
          <w:tcPr>
            <w:tcW w:w="2948" w:type="dxa"/>
          </w:tcPr>
          <w:p w14:paraId="27FE5ABB">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NVARCHAR(100)</w:t>
            </w:r>
          </w:p>
        </w:tc>
        <w:tc>
          <w:tcPr>
            <w:tcW w:w="2937" w:type="dxa"/>
          </w:tcPr>
          <w:p w14:paraId="5EFBE5D9">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NOT NULL</w:t>
            </w:r>
          </w:p>
        </w:tc>
        <w:tc>
          <w:tcPr>
            <w:tcW w:w="1905" w:type="dxa"/>
          </w:tcPr>
          <w:p w14:paraId="5917BE1E">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Tên phòng ban</w:t>
            </w:r>
          </w:p>
        </w:tc>
      </w:tr>
      <w:tr w14:paraId="72A4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Pr>
          <w:p w14:paraId="3CE8AD2C">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MaQuanLy</w:t>
            </w:r>
          </w:p>
        </w:tc>
        <w:tc>
          <w:tcPr>
            <w:tcW w:w="2948" w:type="dxa"/>
          </w:tcPr>
          <w:p w14:paraId="45E77867">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INT</w:t>
            </w:r>
          </w:p>
        </w:tc>
        <w:tc>
          <w:tcPr>
            <w:tcW w:w="2937" w:type="dxa"/>
          </w:tcPr>
          <w:p w14:paraId="4BA2331A">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FK → NhanVien(MaNV)</w:t>
            </w:r>
          </w:p>
        </w:tc>
        <w:tc>
          <w:tcPr>
            <w:tcW w:w="1905" w:type="dxa"/>
          </w:tcPr>
          <w:p w14:paraId="5EC88D68">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Trưởng phòng</w:t>
            </w:r>
          </w:p>
        </w:tc>
      </w:tr>
      <w:tr w14:paraId="7BAB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5" w:type="dxa"/>
          </w:tcPr>
          <w:p w14:paraId="6A745A43">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MaPB_Cha</w:t>
            </w:r>
          </w:p>
        </w:tc>
        <w:tc>
          <w:tcPr>
            <w:tcW w:w="2948" w:type="dxa"/>
          </w:tcPr>
          <w:p w14:paraId="6E78625B">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INT</w:t>
            </w:r>
          </w:p>
        </w:tc>
        <w:tc>
          <w:tcPr>
            <w:tcW w:w="2937" w:type="dxa"/>
          </w:tcPr>
          <w:p w14:paraId="67C4402E">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FK → PhongBan(MaPB)</w:t>
            </w:r>
          </w:p>
        </w:tc>
        <w:tc>
          <w:tcPr>
            <w:tcW w:w="1905" w:type="dxa"/>
          </w:tcPr>
          <w:p w14:paraId="0A83D504">
            <w:pPr>
              <w:widowControl w:val="0"/>
              <w:jc w:val="both"/>
              <w:rPr>
                <w:rFonts w:hint="default" w:ascii="Times New Roman" w:hAnsi="Times New Roman" w:cs="Times New Roman"/>
                <w:sz w:val="26"/>
                <w:szCs w:val="26"/>
              </w:rPr>
            </w:pPr>
            <w:r>
              <w:rPr>
                <w:rFonts w:hint="default" w:ascii="Times New Roman" w:hAnsi="Times New Roman" w:cs="Times New Roman"/>
                <w:sz w:val="26"/>
                <w:szCs w:val="26"/>
                <w:lang w:val="vi-VN" w:eastAsia="en-US"/>
              </w:rPr>
              <w:t>Phòng ban cha</w:t>
            </w:r>
          </w:p>
        </w:tc>
      </w:tr>
    </w:tbl>
    <w:p w14:paraId="559A528A">
      <w:pPr>
        <w:pStyle w:val="21"/>
        <w:bidi w:val="0"/>
        <w:rPr>
          <w:rFonts w:hint="default" w:ascii="Times New Roman" w:hAnsi="Times New Roman" w:eastAsiaTheme="minorHAnsi"/>
          <w:kern w:val="2"/>
          <w:lang w:eastAsia="en-US"/>
          <w14:ligatures w14:val="standardContextual"/>
        </w:rPr>
      </w:pPr>
      <w:bookmarkStart w:id="23" w:name="_Toc7882"/>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3.1 -</w:t>
      </w:r>
      <w:r>
        <w:rPr>
          <w:rFonts w:hint="default" w:ascii="Times New Roman" w:hAnsi="Times New Roman" w:eastAsiaTheme="minorHAnsi"/>
          <w:kern w:val="2"/>
          <w:lang w:eastAsia="en-US"/>
          <w14:ligatures w14:val="standardContextual"/>
        </w:rPr>
        <w:t xml:space="preserve"> Cấu trúc bảng PhongBan</w:t>
      </w:r>
      <w:bookmarkEnd w:id="23"/>
    </w:p>
    <w:p w14:paraId="31882BD3">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 xml:space="preserve">Ràng buộc </w:t>
      </w: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bổ sung</w:t>
      </w: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w:t>
      </w: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 xml:space="preserve"> </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Khi xóa phòng ban cần kiểm tra không còn nhân viên nào thuộc phòng ban đó. Không được tạo vòng lặp trong phân cấp cha-con.</w:t>
      </w:r>
    </w:p>
    <w:p w14:paraId="437DF00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24" w:name="_Toc2164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3.2 Bảng: ChucVu (Danh mục chức vụ)</w:t>
      </w:r>
      <w:bookmarkEnd w:id="24"/>
    </w:p>
    <w:p w14:paraId="1E6AE9F8">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Mô tả:</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Định nghĩa các chức danh công việc, dùng để phân cấp và ảnh hưởng đến luồng phê duyệt.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2"/>
        <w:gridCol w:w="2901"/>
        <w:gridCol w:w="2968"/>
        <w:gridCol w:w="1874"/>
      </w:tblGrid>
      <w:tr w14:paraId="67EE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tcPr>
          <w:p w14:paraId="01AA06B7">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en-US"/>
              </w:rPr>
              <w:t>Tên trường</w:t>
            </w:r>
          </w:p>
        </w:tc>
        <w:tc>
          <w:tcPr>
            <w:tcW w:w="2901" w:type="dxa"/>
          </w:tcPr>
          <w:p w14:paraId="0060B669">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en-US"/>
              </w:rPr>
              <w:t>Kiểu dữ liệu</w:t>
            </w:r>
          </w:p>
        </w:tc>
        <w:tc>
          <w:tcPr>
            <w:tcW w:w="2968" w:type="dxa"/>
          </w:tcPr>
          <w:p w14:paraId="2B0C0DE4">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en-US"/>
              </w:rPr>
              <w:t>Ràng buộc</w:t>
            </w:r>
          </w:p>
        </w:tc>
        <w:tc>
          <w:tcPr>
            <w:tcW w:w="1874" w:type="dxa"/>
          </w:tcPr>
          <w:p w14:paraId="7669B88C">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en-US"/>
              </w:rPr>
              <w:t>Mô tả</w:t>
            </w:r>
          </w:p>
        </w:tc>
      </w:tr>
      <w:tr w14:paraId="59A9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tcPr>
          <w:p w14:paraId="0E677B39">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MaCV</w:t>
            </w:r>
          </w:p>
        </w:tc>
        <w:tc>
          <w:tcPr>
            <w:tcW w:w="2901" w:type="dxa"/>
          </w:tcPr>
          <w:p w14:paraId="6A5BAF21">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INT</w:t>
            </w:r>
          </w:p>
        </w:tc>
        <w:tc>
          <w:tcPr>
            <w:tcW w:w="2968" w:type="dxa"/>
          </w:tcPr>
          <w:p w14:paraId="037900FC">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PK, IDENTITY</w:t>
            </w:r>
          </w:p>
        </w:tc>
        <w:tc>
          <w:tcPr>
            <w:tcW w:w="1874" w:type="dxa"/>
          </w:tcPr>
          <w:p w14:paraId="122CF789">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Mã chức vụ</w:t>
            </w:r>
          </w:p>
        </w:tc>
      </w:tr>
      <w:tr w14:paraId="772D8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tcPr>
          <w:p w14:paraId="1BD83D0B">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TenCV</w:t>
            </w:r>
          </w:p>
        </w:tc>
        <w:tc>
          <w:tcPr>
            <w:tcW w:w="2901" w:type="dxa"/>
          </w:tcPr>
          <w:p w14:paraId="2419E786">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NVARCHAR(100)</w:t>
            </w:r>
          </w:p>
        </w:tc>
        <w:tc>
          <w:tcPr>
            <w:tcW w:w="2968" w:type="dxa"/>
          </w:tcPr>
          <w:p w14:paraId="512A2D53">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NOT NULL</w:t>
            </w:r>
          </w:p>
        </w:tc>
        <w:tc>
          <w:tcPr>
            <w:tcW w:w="1874" w:type="dxa"/>
          </w:tcPr>
          <w:p w14:paraId="364FBD28">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Tên chức vụ</w:t>
            </w:r>
          </w:p>
        </w:tc>
      </w:tr>
      <w:tr w14:paraId="2B00E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tcPr>
          <w:p w14:paraId="7B414069">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MoTa</w:t>
            </w:r>
          </w:p>
        </w:tc>
        <w:tc>
          <w:tcPr>
            <w:tcW w:w="2901" w:type="dxa"/>
          </w:tcPr>
          <w:p w14:paraId="66126E2E">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NVARCHAR(500)</w:t>
            </w:r>
          </w:p>
        </w:tc>
        <w:tc>
          <w:tcPr>
            <w:tcW w:w="2968" w:type="dxa"/>
          </w:tcPr>
          <w:p w14:paraId="00166634">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NULL</w:t>
            </w:r>
          </w:p>
        </w:tc>
        <w:tc>
          <w:tcPr>
            <w:tcW w:w="1874" w:type="dxa"/>
          </w:tcPr>
          <w:p w14:paraId="2BC27DDA">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 xml:space="preserve">Mô tả </w:t>
            </w:r>
          </w:p>
        </w:tc>
      </w:tr>
    </w:tbl>
    <w:p w14:paraId="709D810B">
      <w:pPr>
        <w:pStyle w:val="21"/>
        <w:bidi w:val="0"/>
        <w:rPr>
          <w:rFonts w:hint="default" w:ascii="Times New Roman" w:hAnsi="Times New Roman" w:eastAsiaTheme="minorHAnsi"/>
          <w:kern w:val="2"/>
          <w:lang w:val="en-US" w:eastAsia="en-US"/>
          <w14:ligatures w14:val="standardContextual"/>
        </w:rPr>
      </w:pPr>
      <w:bookmarkStart w:id="25" w:name="_Toc17636"/>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3.2</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ChucVu</w:t>
      </w:r>
      <w:bookmarkEnd w:id="25"/>
    </w:p>
    <w:p w14:paraId="6F9811E9">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Ràng buộc nghiệp vụ:</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Mỗi nhân viên chỉ có một chức vụ (quan hệ 1-N). Nếu sau này mở rộng có thể thêm bảng trung gian.</w:t>
      </w:r>
    </w:p>
    <w:p w14:paraId="125A9A8D">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26" w:name="_Toc29068"/>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3.3. Bảng: NhanVien (Hồ sơ nhân viên)</w:t>
      </w:r>
      <w:bookmarkEnd w:id="26"/>
    </w:p>
    <w:p w14:paraId="2F7D1018">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Mô tả:</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Lưu trữ thông tin định danh, tài khoản đăng nhập, phân quyền, trạng thái và các cờ Onboarding/Offboarding.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4"/>
        <w:gridCol w:w="2239"/>
        <w:gridCol w:w="2929"/>
        <w:gridCol w:w="1913"/>
      </w:tblGrid>
      <w:tr w14:paraId="17253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219E0A13">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vi-VN" w:eastAsia="en-US"/>
              </w:rPr>
              <w:t>Tên trường</w:t>
            </w:r>
          </w:p>
        </w:tc>
        <w:tc>
          <w:tcPr>
            <w:tcW w:w="2239" w:type="dxa"/>
          </w:tcPr>
          <w:p w14:paraId="441327B1">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vi-VN" w:eastAsia="en-US"/>
              </w:rPr>
              <w:t>Kiểu dữ liệu</w:t>
            </w:r>
          </w:p>
        </w:tc>
        <w:tc>
          <w:tcPr>
            <w:tcW w:w="2929" w:type="dxa"/>
          </w:tcPr>
          <w:p w14:paraId="58A79739">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vi-VN" w:eastAsia="en-US"/>
              </w:rPr>
              <w:t>Ràng buộc</w:t>
            </w:r>
          </w:p>
        </w:tc>
        <w:tc>
          <w:tcPr>
            <w:tcW w:w="1913" w:type="dxa"/>
          </w:tcPr>
          <w:p w14:paraId="0BB22531">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vi-VN" w:eastAsia="en-US"/>
              </w:rPr>
              <w:t>Mô tả</w:t>
            </w:r>
          </w:p>
        </w:tc>
      </w:tr>
      <w:tr w14:paraId="6FEF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25AE3C69">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MaNV</w:t>
            </w:r>
          </w:p>
        </w:tc>
        <w:tc>
          <w:tcPr>
            <w:tcW w:w="2239" w:type="dxa"/>
          </w:tcPr>
          <w:p w14:paraId="5EC5E67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INT</w:t>
            </w:r>
          </w:p>
        </w:tc>
        <w:tc>
          <w:tcPr>
            <w:tcW w:w="2929" w:type="dxa"/>
          </w:tcPr>
          <w:p w14:paraId="0A5A750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PK, IDENTITY</w:t>
            </w:r>
          </w:p>
        </w:tc>
        <w:tc>
          <w:tcPr>
            <w:tcW w:w="1913" w:type="dxa"/>
          </w:tcPr>
          <w:p w14:paraId="04E8A3E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Mã nhân viên</w:t>
            </w:r>
          </w:p>
        </w:tc>
      </w:tr>
      <w:tr w14:paraId="4D70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4DF6ACA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HoTen</w:t>
            </w:r>
          </w:p>
        </w:tc>
        <w:tc>
          <w:tcPr>
            <w:tcW w:w="2239" w:type="dxa"/>
          </w:tcPr>
          <w:p w14:paraId="1807F455">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NVARCHAR(100)</w:t>
            </w:r>
          </w:p>
        </w:tc>
        <w:tc>
          <w:tcPr>
            <w:tcW w:w="2929" w:type="dxa"/>
          </w:tcPr>
          <w:p w14:paraId="5731722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NOT NULL</w:t>
            </w:r>
          </w:p>
        </w:tc>
        <w:tc>
          <w:tcPr>
            <w:tcW w:w="1913" w:type="dxa"/>
          </w:tcPr>
          <w:p w14:paraId="5833481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Họ tên</w:t>
            </w:r>
          </w:p>
        </w:tc>
      </w:tr>
      <w:tr w14:paraId="518C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10136E06">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Email</w:t>
            </w:r>
          </w:p>
        </w:tc>
        <w:tc>
          <w:tcPr>
            <w:tcW w:w="2239" w:type="dxa"/>
          </w:tcPr>
          <w:p w14:paraId="1F52C55A">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VARCHAR(100)</w:t>
            </w:r>
          </w:p>
        </w:tc>
        <w:tc>
          <w:tcPr>
            <w:tcW w:w="2929" w:type="dxa"/>
          </w:tcPr>
          <w:p w14:paraId="11EECA5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UNIQUE, NOT NULL, CHECK (LIKE '%@plpsoft.com.vn')</w:t>
            </w:r>
          </w:p>
        </w:tc>
        <w:tc>
          <w:tcPr>
            <w:tcW w:w="1913" w:type="dxa"/>
          </w:tcPr>
          <w:p w14:paraId="47B3EC7E">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Email đăng nhập</w:t>
            </w:r>
          </w:p>
        </w:tc>
      </w:tr>
      <w:tr w14:paraId="1716B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7D35EA9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MatKhau</w:t>
            </w:r>
          </w:p>
        </w:tc>
        <w:tc>
          <w:tcPr>
            <w:tcW w:w="2239" w:type="dxa"/>
          </w:tcPr>
          <w:p w14:paraId="1DB91086">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VARCHAR(256)</w:t>
            </w:r>
          </w:p>
        </w:tc>
        <w:tc>
          <w:tcPr>
            <w:tcW w:w="2929" w:type="dxa"/>
          </w:tcPr>
          <w:p w14:paraId="68D75A7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NOT NULL</w:t>
            </w:r>
          </w:p>
        </w:tc>
        <w:tc>
          <w:tcPr>
            <w:tcW w:w="1913" w:type="dxa"/>
          </w:tcPr>
          <w:p w14:paraId="0B0C9F7D">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Mật khẩu băm bcrypt</w:t>
            </w:r>
          </w:p>
        </w:tc>
      </w:tr>
      <w:tr w14:paraId="1507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28A9FBB6">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VaiTro</w:t>
            </w:r>
          </w:p>
        </w:tc>
        <w:tc>
          <w:tcPr>
            <w:tcW w:w="2239" w:type="dxa"/>
          </w:tcPr>
          <w:p w14:paraId="7B22B47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VARCHAR(20)</w:t>
            </w:r>
          </w:p>
        </w:tc>
        <w:tc>
          <w:tcPr>
            <w:tcW w:w="2929" w:type="dxa"/>
          </w:tcPr>
          <w:p w14:paraId="5CA59C28">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NOT NULL, CHECK IN ('HR Admin','Manager','Employee')</w:t>
            </w:r>
          </w:p>
        </w:tc>
        <w:tc>
          <w:tcPr>
            <w:tcW w:w="1913" w:type="dxa"/>
          </w:tcPr>
          <w:p w14:paraId="03049FD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Vai trò RBAC</w:t>
            </w:r>
          </w:p>
        </w:tc>
      </w:tr>
      <w:tr w14:paraId="599F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3F202345">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MaPB</w:t>
            </w:r>
          </w:p>
        </w:tc>
        <w:tc>
          <w:tcPr>
            <w:tcW w:w="2239" w:type="dxa"/>
          </w:tcPr>
          <w:p w14:paraId="1721F0C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INT</w:t>
            </w:r>
          </w:p>
        </w:tc>
        <w:tc>
          <w:tcPr>
            <w:tcW w:w="2929" w:type="dxa"/>
          </w:tcPr>
          <w:p w14:paraId="6818411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FK → PhongBan</w:t>
            </w:r>
          </w:p>
        </w:tc>
        <w:tc>
          <w:tcPr>
            <w:tcW w:w="1913" w:type="dxa"/>
          </w:tcPr>
          <w:p w14:paraId="0D0982ED">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Phòng ban (chỉ đọc)</w:t>
            </w:r>
          </w:p>
        </w:tc>
      </w:tr>
      <w:tr w14:paraId="3629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2237BD8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MaCV</w:t>
            </w:r>
          </w:p>
        </w:tc>
        <w:tc>
          <w:tcPr>
            <w:tcW w:w="2239" w:type="dxa"/>
          </w:tcPr>
          <w:p w14:paraId="0E12D06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INT</w:t>
            </w:r>
          </w:p>
        </w:tc>
        <w:tc>
          <w:tcPr>
            <w:tcW w:w="2929" w:type="dxa"/>
          </w:tcPr>
          <w:p w14:paraId="52EC8FD5">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FK → ChucVu</w:t>
            </w:r>
          </w:p>
        </w:tc>
        <w:tc>
          <w:tcPr>
            <w:tcW w:w="1913" w:type="dxa"/>
          </w:tcPr>
          <w:p w14:paraId="26D765F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Chức vụ (chỉ đọc)</w:t>
            </w:r>
          </w:p>
        </w:tc>
      </w:tr>
      <w:tr w14:paraId="27FD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7130EDD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MaNguoiDuyet</w:t>
            </w:r>
          </w:p>
        </w:tc>
        <w:tc>
          <w:tcPr>
            <w:tcW w:w="2239" w:type="dxa"/>
          </w:tcPr>
          <w:p w14:paraId="67043FD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INT</w:t>
            </w:r>
          </w:p>
        </w:tc>
        <w:tc>
          <w:tcPr>
            <w:tcW w:w="2929" w:type="dxa"/>
          </w:tcPr>
          <w:p w14:paraId="24E6392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FK → NhanVien</w:t>
            </w:r>
          </w:p>
        </w:tc>
        <w:tc>
          <w:tcPr>
            <w:tcW w:w="1913" w:type="dxa"/>
          </w:tcPr>
          <w:p w14:paraId="6790A185">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Người phê duyệt (quản lý trực tiếp)</w:t>
            </w:r>
          </w:p>
        </w:tc>
      </w:tr>
      <w:tr w14:paraId="3DDDE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232E8AAD">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QuyPhepNam</w:t>
            </w:r>
          </w:p>
        </w:tc>
        <w:tc>
          <w:tcPr>
            <w:tcW w:w="2239" w:type="dxa"/>
          </w:tcPr>
          <w:p w14:paraId="54F1F9C8">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DECIMAL(4,1)</w:t>
            </w:r>
          </w:p>
        </w:tc>
        <w:tc>
          <w:tcPr>
            <w:tcW w:w="2929" w:type="dxa"/>
          </w:tcPr>
          <w:p w14:paraId="5A90D58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DEFAULT 12.0</w:t>
            </w:r>
          </w:p>
        </w:tc>
        <w:tc>
          <w:tcPr>
            <w:tcW w:w="1913" w:type="dxa"/>
          </w:tcPr>
          <w:p w14:paraId="62A0C02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Quỹ phép còn lại</w:t>
            </w:r>
          </w:p>
        </w:tc>
      </w:tr>
      <w:tr w14:paraId="2585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4D514BA5">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LoaiHinhLamViec</w:t>
            </w:r>
          </w:p>
        </w:tc>
        <w:tc>
          <w:tcPr>
            <w:tcW w:w="2239" w:type="dxa"/>
          </w:tcPr>
          <w:p w14:paraId="5263695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NVARCHAR(50)</w:t>
            </w:r>
          </w:p>
        </w:tc>
        <w:tc>
          <w:tcPr>
            <w:tcW w:w="2929" w:type="dxa"/>
          </w:tcPr>
          <w:p w14:paraId="5ADDF9A2">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DEFAULT 'Office', CHECK IN ('Office','Remote','Hybrid')</w:t>
            </w:r>
          </w:p>
        </w:tc>
        <w:tc>
          <w:tcPr>
            <w:tcW w:w="1913" w:type="dxa"/>
          </w:tcPr>
          <w:p w14:paraId="570FBD1A">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Hình thức làm việc</w:t>
            </w:r>
          </w:p>
        </w:tc>
      </w:tr>
      <w:tr w14:paraId="3C68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6685BBD6">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TrangThai</w:t>
            </w:r>
          </w:p>
        </w:tc>
        <w:tc>
          <w:tcPr>
            <w:tcW w:w="2239" w:type="dxa"/>
          </w:tcPr>
          <w:p w14:paraId="5C35C649">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NVARCHAR(50)</w:t>
            </w:r>
          </w:p>
        </w:tc>
        <w:tc>
          <w:tcPr>
            <w:tcW w:w="2929" w:type="dxa"/>
          </w:tcPr>
          <w:p w14:paraId="16B3F14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NOT NULL</w:t>
            </w:r>
          </w:p>
        </w:tc>
        <w:tc>
          <w:tcPr>
            <w:tcW w:w="1913" w:type="dxa"/>
          </w:tcPr>
          <w:p w14:paraId="1D62F65E">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'Thử việc', 'Đang làm việc', 'Đã nghỉ'</w:t>
            </w:r>
          </w:p>
        </w:tc>
      </w:tr>
      <w:tr w14:paraId="7727B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532AC298">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NgayNghiViec</w:t>
            </w:r>
          </w:p>
        </w:tc>
        <w:tc>
          <w:tcPr>
            <w:tcW w:w="2239" w:type="dxa"/>
          </w:tcPr>
          <w:p w14:paraId="6FB2AE0D">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DATETIME</w:t>
            </w:r>
          </w:p>
        </w:tc>
        <w:tc>
          <w:tcPr>
            <w:tcW w:w="2929" w:type="dxa"/>
          </w:tcPr>
          <w:p w14:paraId="1757F5E8">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NULL</w:t>
            </w:r>
          </w:p>
        </w:tc>
        <w:tc>
          <w:tcPr>
            <w:tcW w:w="1913" w:type="dxa"/>
          </w:tcPr>
          <w:p w14:paraId="35B0CB4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Ngày nghỉ việc (bắt buộc nếu TrangThai='Đã nghỉ')</w:t>
            </w:r>
          </w:p>
        </w:tc>
      </w:tr>
      <w:tr w14:paraId="174C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4496CEB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IsOnboarded</w:t>
            </w:r>
          </w:p>
        </w:tc>
        <w:tc>
          <w:tcPr>
            <w:tcW w:w="2239" w:type="dxa"/>
          </w:tcPr>
          <w:p w14:paraId="2F2014A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BIT</w:t>
            </w:r>
          </w:p>
        </w:tc>
        <w:tc>
          <w:tcPr>
            <w:tcW w:w="2929" w:type="dxa"/>
          </w:tcPr>
          <w:p w14:paraId="65204506">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DEFAULT 0</w:t>
            </w:r>
          </w:p>
        </w:tc>
        <w:tc>
          <w:tcPr>
            <w:tcW w:w="1913" w:type="dxa"/>
          </w:tcPr>
          <w:p w14:paraId="71A1D32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Đã thực hiện onboarding</w:t>
            </w:r>
          </w:p>
        </w:tc>
      </w:tr>
      <w:tr w14:paraId="3062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tcPr>
          <w:p w14:paraId="669147C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IsOffboarded</w:t>
            </w:r>
          </w:p>
        </w:tc>
        <w:tc>
          <w:tcPr>
            <w:tcW w:w="2239" w:type="dxa"/>
          </w:tcPr>
          <w:p w14:paraId="783FAE3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BIT</w:t>
            </w:r>
          </w:p>
        </w:tc>
        <w:tc>
          <w:tcPr>
            <w:tcW w:w="2929" w:type="dxa"/>
          </w:tcPr>
          <w:p w14:paraId="4FF3556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DEFAULT 0</w:t>
            </w:r>
          </w:p>
        </w:tc>
        <w:tc>
          <w:tcPr>
            <w:tcW w:w="1913" w:type="dxa"/>
          </w:tcPr>
          <w:p w14:paraId="77264C1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vi-VN" w:eastAsia="en-US"/>
              </w:rPr>
              <w:t xml:space="preserve">Đã thực hiện offboarding </w:t>
            </w:r>
          </w:p>
        </w:tc>
      </w:tr>
    </w:tbl>
    <w:p w14:paraId="29AEF4B7">
      <w:pPr>
        <w:pStyle w:val="21"/>
        <w:bidi w:val="0"/>
        <w:rPr>
          <w:rFonts w:hint="default" w:ascii="Times New Roman" w:hAnsi="Times New Roman" w:eastAsiaTheme="minorHAnsi"/>
          <w:kern w:val="2"/>
          <w:lang w:val="en-US" w:eastAsia="en-US"/>
          <w14:ligatures w14:val="standardContextual"/>
        </w:rPr>
      </w:pPr>
      <w:bookmarkStart w:id="27" w:name="_Toc21059"/>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3.3</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w:t>
      </w:r>
      <w:r>
        <w:rPr>
          <w:rFonts w:hint="default" w:ascii="Times New Roman" w:hAnsi="Times New Roman" w:eastAsiaTheme="minorHAnsi"/>
          <w:kern w:val="2"/>
          <w:lang w:val="en-US" w:eastAsia="en-US"/>
          <w14:ligatures w14:val="standardContextual"/>
        </w:rPr>
        <w:t xml:space="preserve"> NhanVien</w:t>
      </w:r>
      <w:bookmarkEnd w:id="27"/>
    </w:p>
    <w:p w14:paraId="7597D7E4">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Ràng buộc bổ sung:</w:t>
      </w:r>
    </w:p>
    <w:p w14:paraId="4DE791D7">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Email phải có dạng `%@plpsoft.com.vn` (dùng CHECK constraint với `LIKE`).</w:t>
      </w:r>
    </w:p>
    <w:p w14:paraId="625CAC1F">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Khi `TrangThai` chuyển sang 'Đã nghỉ', bắt buộc nhập `NgayNghiViec`.</w:t>
      </w:r>
    </w:p>
    <w:p w14:paraId="66987C37">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Khi `TrangThai` là 'Đã nghỉ', hệ thống thu hồi token và không cho phép đăng nhập, nhưng vẫn giữ lịch sử để đối chiếu.</w:t>
      </w:r>
    </w:p>
    <w:p w14:paraId="5C9A433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28" w:name="_Toc1806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3.4. Bảng: KyNang_NhanVien (Kỹ năng nhân viên)</w:t>
      </w:r>
      <w:bookmarkEnd w:id="28"/>
    </w:p>
    <w:p w14:paraId="47392EFC">
      <w:pPr>
        <w:pStyle w:val="22"/>
        <w:spacing w:before="120" w:after="0" w:line="288" w:lineRule="auto"/>
        <w:ind w:left="0" w:leftChars="0" w:firstLine="567" w:firstLineChars="0"/>
        <w:jc w:val="both"/>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vi-VN" w:eastAsia="en-US"/>
          <w14:textFill>
            <w14:solidFill>
              <w14:schemeClr w14:val="tx1"/>
            </w14:solidFill>
          </w14:textFill>
          <w14:ligatures w14:val="standardContextual"/>
        </w:rPr>
        <w:t>Mô tả: </w:t>
      </w:r>
      <w:r>
        <w:rPr>
          <w:rFonts w:hint="default" w:ascii="Times New Roman" w:hAnsi="Times New Roman" w:eastAsiaTheme="minorHAnsi"/>
          <w:b w:val="0"/>
          <w:bCs w:val="0"/>
          <w:color w:val="000000" w:themeColor="text1"/>
          <w:kern w:val="2"/>
          <w:sz w:val="26"/>
          <w:szCs w:val="24"/>
          <w:lang w:val="vi-VN" w:eastAsia="en-US"/>
          <w14:textFill>
            <w14:solidFill>
              <w14:schemeClr w14:val="tx1"/>
            </w14:solidFill>
          </w14:textFill>
          <w14:ligatures w14:val="standardContextual"/>
        </w:rPr>
        <w:t>Lưu trữ kỹ năng của nhân viên (tên kỹ năng, mức độ thành thạo). Mỗi nhân viên có thể có nhiều kỹ năng.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2313"/>
        <w:gridCol w:w="2307"/>
        <w:gridCol w:w="2166"/>
      </w:tblGrid>
      <w:tr w14:paraId="1619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F3AAA56">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en-US"/>
              </w:rPr>
              <w:t>Tên trường</w:t>
            </w:r>
          </w:p>
        </w:tc>
        <w:tc>
          <w:tcPr>
            <w:tcW w:w="2321" w:type="dxa"/>
          </w:tcPr>
          <w:p w14:paraId="1EE51D44">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en-US"/>
              </w:rPr>
              <w:t>Kiểu dữ liệu</w:t>
            </w:r>
          </w:p>
        </w:tc>
        <w:tc>
          <w:tcPr>
            <w:tcW w:w="2321" w:type="dxa"/>
          </w:tcPr>
          <w:p w14:paraId="23DE7A10">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en-US"/>
              </w:rPr>
              <w:t>Ràng buộc</w:t>
            </w:r>
          </w:p>
        </w:tc>
        <w:tc>
          <w:tcPr>
            <w:tcW w:w="2322" w:type="dxa"/>
          </w:tcPr>
          <w:p w14:paraId="55F8995F">
            <w:pPr>
              <w:widowControl w:val="0"/>
              <w:jc w:val="both"/>
              <w:rPr>
                <w:rFonts w:hint="default" w:ascii="Times New Roman" w:hAnsi="Times New Roman" w:cs="Times New Roman"/>
                <w:b/>
                <w:bCs/>
                <w:sz w:val="26"/>
                <w:szCs w:val="26"/>
                <w:lang w:val="vi-VN" w:eastAsia="en-US"/>
              </w:rPr>
            </w:pPr>
            <w:r>
              <w:rPr>
                <w:rFonts w:hint="default" w:ascii="Times New Roman" w:hAnsi="Times New Roman" w:cs="Times New Roman"/>
                <w:b/>
                <w:bCs/>
                <w:sz w:val="26"/>
                <w:szCs w:val="26"/>
                <w:lang w:val="en-US" w:eastAsia="en-US"/>
              </w:rPr>
              <w:t>Mô tả</w:t>
            </w:r>
          </w:p>
        </w:tc>
      </w:tr>
      <w:tr w14:paraId="42C8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15F578D">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MaKN</w:t>
            </w:r>
          </w:p>
        </w:tc>
        <w:tc>
          <w:tcPr>
            <w:tcW w:w="2321" w:type="dxa"/>
          </w:tcPr>
          <w:p w14:paraId="20FA4E0A">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INT</w:t>
            </w:r>
          </w:p>
        </w:tc>
        <w:tc>
          <w:tcPr>
            <w:tcW w:w="2321" w:type="dxa"/>
          </w:tcPr>
          <w:p w14:paraId="5F9085F5">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PK, IDENTITY</w:t>
            </w:r>
          </w:p>
        </w:tc>
        <w:tc>
          <w:tcPr>
            <w:tcW w:w="2322" w:type="dxa"/>
          </w:tcPr>
          <w:p w14:paraId="2D61FB0A">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Mã kỹ năng</w:t>
            </w:r>
          </w:p>
        </w:tc>
      </w:tr>
      <w:tr w14:paraId="045FB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AF4EAA9">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MaNV</w:t>
            </w:r>
          </w:p>
        </w:tc>
        <w:tc>
          <w:tcPr>
            <w:tcW w:w="2321" w:type="dxa"/>
          </w:tcPr>
          <w:p w14:paraId="09722636">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INT</w:t>
            </w:r>
          </w:p>
        </w:tc>
        <w:tc>
          <w:tcPr>
            <w:tcW w:w="2321" w:type="dxa"/>
          </w:tcPr>
          <w:p w14:paraId="23DF7975">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FK → NhanVien(MaNV)</w:t>
            </w:r>
          </w:p>
        </w:tc>
        <w:tc>
          <w:tcPr>
            <w:tcW w:w="2322" w:type="dxa"/>
          </w:tcPr>
          <w:p w14:paraId="47ADD094">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Nhân viên</w:t>
            </w:r>
          </w:p>
        </w:tc>
      </w:tr>
      <w:tr w14:paraId="71F9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997F07C">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TenKyNang</w:t>
            </w:r>
          </w:p>
        </w:tc>
        <w:tc>
          <w:tcPr>
            <w:tcW w:w="2321" w:type="dxa"/>
          </w:tcPr>
          <w:p w14:paraId="00E91456">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NVARCHAR(100)</w:t>
            </w:r>
          </w:p>
        </w:tc>
        <w:tc>
          <w:tcPr>
            <w:tcW w:w="2321" w:type="dxa"/>
          </w:tcPr>
          <w:p w14:paraId="08CDF4F4">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NOT NULL</w:t>
            </w:r>
          </w:p>
        </w:tc>
        <w:tc>
          <w:tcPr>
            <w:tcW w:w="2322" w:type="dxa"/>
          </w:tcPr>
          <w:p w14:paraId="1560ED2B">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Tên kỹ năng (VD: C#, Giao tiếp)</w:t>
            </w:r>
          </w:p>
        </w:tc>
      </w:tr>
      <w:tr w14:paraId="1028D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C17B796">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CapDo</w:t>
            </w:r>
          </w:p>
        </w:tc>
        <w:tc>
          <w:tcPr>
            <w:tcW w:w="2321" w:type="dxa"/>
          </w:tcPr>
          <w:p w14:paraId="20E4F110">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INT</w:t>
            </w:r>
          </w:p>
        </w:tc>
        <w:tc>
          <w:tcPr>
            <w:tcW w:w="2321" w:type="dxa"/>
          </w:tcPr>
          <w:p w14:paraId="7729AFA1">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CHECK (1-100)</w:t>
            </w:r>
          </w:p>
        </w:tc>
        <w:tc>
          <w:tcPr>
            <w:tcW w:w="2322" w:type="dxa"/>
          </w:tcPr>
          <w:p w14:paraId="09AA1FA1">
            <w:pPr>
              <w:widowControl w:val="0"/>
              <w:jc w:val="both"/>
              <w:rPr>
                <w:rFonts w:hint="default" w:ascii="Times New Roman" w:hAnsi="Times New Roman" w:cs="Times New Roman"/>
                <w:sz w:val="26"/>
                <w:szCs w:val="26"/>
                <w:lang w:val="vi-VN" w:eastAsia="en-US"/>
              </w:rPr>
            </w:pPr>
            <w:r>
              <w:rPr>
                <w:rFonts w:hint="default" w:ascii="Times New Roman" w:hAnsi="Times New Roman" w:cs="Times New Roman"/>
                <w:sz w:val="26"/>
                <w:szCs w:val="26"/>
                <w:lang w:val="en-US" w:eastAsia="en-US"/>
              </w:rPr>
              <w:t xml:space="preserve">Mức độ thành thạo (%) </w:t>
            </w:r>
          </w:p>
        </w:tc>
      </w:tr>
    </w:tbl>
    <w:p w14:paraId="3BEBB291">
      <w:pPr>
        <w:pStyle w:val="21"/>
        <w:bidi w:val="0"/>
        <w:rPr>
          <w:rFonts w:hint="default" w:ascii="Times New Roman" w:hAnsi="Times New Roman" w:eastAsiaTheme="minorHAnsi"/>
          <w:kern w:val="2"/>
          <w:lang w:val="en-US" w:eastAsia="en-US"/>
          <w14:ligatures w14:val="standardContextual"/>
        </w:rPr>
      </w:pPr>
      <w:bookmarkStart w:id="29" w:name="_Toc16013"/>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3.4</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Cấu trúc bảng KyNang_NhanVien</w:t>
      </w:r>
      <w:bookmarkEnd w:id="29"/>
    </w:p>
    <w:p w14:paraId="4BCC0656">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30" w:name="_Toc1813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3.5 Bảng: EmployeeEditingConfig (Cấu hình quyền tự chỉnh sửa)</w:t>
      </w:r>
      <w:bookmarkEnd w:id="3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2157"/>
        <w:gridCol w:w="2291"/>
        <w:gridCol w:w="2048"/>
      </w:tblGrid>
      <w:tr w14:paraId="050E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74C3F0E">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en-US"/>
              </w:rPr>
              <w:t>Tên trường</w:t>
            </w:r>
          </w:p>
        </w:tc>
        <w:tc>
          <w:tcPr>
            <w:tcW w:w="2321" w:type="dxa"/>
          </w:tcPr>
          <w:p w14:paraId="2786D2AA">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en-US"/>
              </w:rPr>
              <w:t>Kiểu dữ liệu</w:t>
            </w:r>
          </w:p>
        </w:tc>
        <w:tc>
          <w:tcPr>
            <w:tcW w:w="2321" w:type="dxa"/>
          </w:tcPr>
          <w:p w14:paraId="597F2B80">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en-US"/>
              </w:rPr>
              <w:t>Ràng buộc</w:t>
            </w:r>
          </w:p>
        </w:tc>
        <w:tc>
          <w:tcPr>
            <w:tcW w:w="2322" w:type="dxa"/>
          </w:tcPr>
          <w:p w14:paraId="2AAC87FA">
            <w:pPr>
              <w:widowControl w:val="0"/>
              <w:jc w:val="both"/>
              <w:rPr>
                <w:rFonts w:hint="default" w:ascii="Times New Roman" w:hAnsi="Times New Roman" w:cs="Times New Roman"/>
                <w:b/>
                <w:bCs/>
                <w:sz w:val="26"/>
                <w:szCs w:val="26"/>
                <w:lang w:val="en-US" w:eastAsia="en-US"/>
              </w:rPr>
            </w:pPr>
            <w:r>
              <w:rPr>
                <w:rFonts w:hint="default" w:ascii="Times New Roman" w:hAnsi="Times New Roman" w:cs="Times New Roman"/>
                <w:b/>
                <w:bCs/>
                <w:sz w:val="26"/>
                <w:szCs w:val="26"/>
                <w:lang w:val="en-US" w:eastAsia="en-US"/>
              </w:rPr>
              <w:t>Mô tả</w:t>
            </w:r>
          </w:p>
        </w:tc>
      </w:tr>
      <w:tr w14:paraId="21F2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703DDBD">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Id</w:t>
            </w:r>
          </w:p>
        </w:tc>
        <w:tc>
          <w:tcPr>
            <w:tcW w:w="2321" w:type="dxa"/>
          </w:tcPr>
          <w:p w14:paraId="4333BF65">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INT</w:t>
            </w:r>
          </w:p>
        </w:tc>
        <w:tc>
          <w:tcPr>
            <w:tcW w:w="2321" w:type="dxa"/>
          </w:tcPr>
          <w:p w14:paraId="1B781FD6">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PK, IDENTITY</w:t>
            </w:r>
          </w:p>
        </w:tc>
        <w:tc>
          <w:tcPr>
            <w:tcW w:w="2322" w:type="dxa"/>
          </w:tcPr>
          <w:p w14:paraId="263D293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Khóa chính</w:t>
            </w:r>
          </w:p>
        </w:tc>
      </w:tr>
      <w:tr w14:paraId="3D20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B56F9F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AllowEditPersonal</w:t>
            </w:r>
          </w:p>
        </w:tc>
        <w:tc>
          <w:tcPr>
            <w:tcW w:w="2321" w:type="dxa"/>
          </w:tcPr>
          <w:p w14:paraId="77329B19">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BIT</w:t>
            </w:r>
          </w:p>
        </w:tc>
        <w:tc>
          <w:tcPr>
            <w:tcW w:w="2321" w:type="dxa"/>
          </w:tcPr>
          <w:p w14:paraId="40F8BAB9">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NOT NULL, DEFAULT 1</w:t>
            </w:r>
          </w:p>
        </w:tc>
        <w:tc>
          <w:tcPr>
            <w:tcW w:w="2322" w:type="dxa"/>
          </w:tcPr>
          <w:p w14:paraId="7647E1E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Cho phép sửa Họ tên</w:t>
            </w:r>
          </w:p>
        </w:tc>
      </w:tr>
      <w:tr w14:paraId="7F2A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0310DB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AllowEditPhone</w:t>
            </w:r>
          </w:p>
        </w:tc>
        <w:tc>
          <w:tcPr>
            <w:tcW w:w="2321" w:type="dxa"/>
          </w:tcPr>
          <w:p w14:paraId="0BFE21C9">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BIT</w:t>
            </w:r>
          </w:p>
        </w:tc>
        <w:tc>
          <w:tcPr>
            <w:tcW w:w="2321" w:type="dxa"/>
          </w:tcPr>
          <w:p w14:paraId="177823EA">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NOT NULL, DEFAULT 1</w:t>
            </w:r>
          </w:p>
        </w:tc>
        <w:tc>
          <w:tcPr>
            <w:tcW w:w="2322" w:type="dxa"/>
          </w:tcPr>
          <w:p w14:paraId="7BD2ED4D">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Cho phép sửa Số điện thoại (nếu có)</w:t>
            </w:r>
          </w:p>
        </w:tc>
      </w:tr>
      <w:tr w14:paraId="06D10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9501639">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AllowEditEmail</w:t>
            </w:r>
          </w:p>
        </w:tc>
        <w:tc>
          <w:tcPr>
            <w:tcW w:w="2321" w:type="dxa"/>
          </w:tcPr>
          <w:p w14:paraId="489F889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BIT</w:t>
            </w:r>
          </w:p>
        </w:tc>
        <w:tc>
          <w:tcPr>
            <w:tcW w:w="2321" w:type="dxa"/>
          </w:tcPr>
          <w:p w14:paraId="6D53A6B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NOT NULL, DEFAULT 0</w:t>
            </w:r>
          </w:p>
        </w:tc>
        <w:tc>
          <w:tcPr>
            <w:tcW w:w="2322" w:type="dxa"/>
          </w:tcPr>
          <w:p w14:paraId="36E71E26">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Cho phép sửa Email cá nhân</w:t>
            </w:r>
          </w:p>
        </w:tc>
      </w:tr>
      <w:tr w14:paraId="1FF0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BB0056D">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AllowEditSkills</w:t>
            </w:r>
          </w:p>
        </w:tc>
        <w:tc>
          <w:tcPr>
            <w:tcW w:w="2321" w:type="dxa"/>
          </w:tcPr>
          <w:p w14:paraId="14D99432">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BIT</w:t>
            </w:r>
          </w:p>
        </w:tc>
        <w:tc>
          <w:tcPr>
            <w:tcW w:w="2321" w:type="dxa"/>
          </w:tcPr>
          <w:p w14:paraId="559C580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NOT NULL, DEFAULT 1</w:t>
            </w:r>
          </w:p>
        </w:tc>
        <w:tc>
          <w:tcPr>
            <w:tcW w:w="2322" w:type="dxa"/>
          </w:tcPr>
          <w:p w14:paraId="2533132E">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Cho phép cập nhật kỹ năng</w:t>
            </w:r>
          </w:p>
        </w:tc>
      </w:tr>
      <w:tr w14:paraId="7714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919DAC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AllowEditEducation</w:t>
            </w:r>
          </w:p>
        </w:tc>
        <w:tc>
          <w:tcPr>
            <w:tcW w:w="2321" w:type="dxa"/>
          </w:tcPr>
          <w:p w14:paraId="1003305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BIT</w:t>
            </w:r>
          </w:p>
        </w:tc>
        <w:tc>
          <w:tcPr>
            <w:tcW w:w="2321" w:type="dxa"/>
          </w:tcPr>
          <w:p w14:paraId="59FE779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NOT NULL, DEFAULT 1</w:t>
            </w:r>
          </w:p>
        </w:tc>
        <w:tc>
          <w:tcPr>
            <w:tcW w:w="2322" w:type="dxa"/>
          </w:tcPr>
          <w:p w14:paraId="73089C8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Cho phép sửa bằng cấp</w:t>
            </w:r>
          </w:p>
        </w:tc>
      </w:tr>
      <w:tr w14:paraId="13EF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579EB8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AllowEditExperience</w:t>
            </w:r>
          </w:p>
        </w:tc>
        <w:tc>
          <w:tcPr>
            <w:tcW w:w="2321" w:type="dxa"/>
          </w:tcPr>
          <w:p w14:paraId="3F45154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BIT</w:t>
            </w:r>
          </w:p>
        </w:tc>
        <w:tc>
          <w:tcPr>
            <w:tcW w:w="2321" w:type="dxa"/>
          </w:tcPr>
          <w:p w14:paraId="123471B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NOT NULL, DEFAULT 1</w:t>
            </w:r>
          </w:p>
        </w:tc>
        <w:tc>
          <w:tcPr>
            <w:tcW w:w="2322" w:type="dxa"/>
          </w:tcPr>
          <w:p w14:paraId="361F6D3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Cho phép sửa kinh nghiệm</w:t>
            </w:r>
          </w:p>
        </w:tc>
      </w:tr>
      <w:tr w14:paraId="1788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FB15BE0">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AllowEditDepartment</w:t>
            </w:r>
          </w:p>
        </w:tc>
        <w:tc>
          <w:tcPr>
            <w:tcW w:w="2321" w:type="dxa"/>
          </w:tcPr>
          <w:p w14:paraId="591FE42A">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BIT</w:t>
            </w:r>
          </w:p>
        </w:tc>
        <w:tc>
          <w:tcPr>
            <w:tcW w:w="2321" w:type="dxa"/>
          </w:tcPr>
          <w:p w14:paraId="794A2032">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NOT NULL, DEFAULT 0</w:t>
            </w:r>
          </w:p>
        </w:tc>
        <w:tc>
          <w:tcPr>
            <w:tcW w:w="2322" w:type="dxa"/>
          </w:tcPr>
          <w:p w14:paraId="1CF0268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Cho phép sửa phòng ban (chỉ HR Admin)</w:t>
            </w:r>
          </w:p>
        </w:tc>
      </w:tr>
      <w:tr w14:paraId="54D88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2E9C6D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AllowEditPosition</w:t>
            </w:r>
          </w:p>
        </w:tc>
        <w:tc>
          <w:tcPr>
            <w:tcW w:w="2321" w:type="dxa"/>
          </w:tcPr>
          <w:p w14:paraId="4BC45E6F">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BIT</w:t>
            </w:r>
          </w:p>
        </w:tc>
        <w:tc>
          <w:tcPr>
            <w:tcW w:w="2321" w:type="dxa"/>
          </w:tcPr>
          <w:p w14:paraId="29074572">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NOT NULL, DEFAULT 0</w:t>
            </w:r>
          </w:p>
        </w:tc>
        <w:tc>
          <w:tcPr>
            <w:tcW w:w="2322" w:type="dxa"/>
          </w:tcPr>
          <w:p w14:paraId="651EF69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Cho phép sửa chức vụ (chỉ HR Admin)</w:t>
            </w:r>
          </w:p>
        </w:tc>
      </w:tr>
      <w:tr w14:paraId="3678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59D337C">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UpdatedAt</w:t>
            </w:r>
          </w:p>
        </w:tc>
        <w:tc>
          <w:tcPr>
            <w:tcW w:w="2321" w:type="dxa"/>
          </w:tcPr>
          <w:p w14:paraId="0F6011E7">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DATETIME</w:t>
            </w:r>
          </w:p>
        </w:tc>
        <w:tc>
          <w:tcPr>
            <w:tcW w:w="2321" w:type="dxa"/>
          </w:tcPr>
          <w:p w14:paraId="0E220083">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DEFAULT GETDATE()</w:t>
            </w:r>
          </w:p>
        </w:tc>
        <w:tc>
          <w:tcPr>
            <w:tcW w:w="2322" w:type="dxa"/>
          </w:tcPr>
          <w:p w14:paraId="77B5413A">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Thời gian cập nhật cấu hình</w:t>
            </w:r>
          </w:p>
        </w:tc>
      </w:tr>
      <w:tr w14:paraId="0E434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E4E0BF4">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UpdatedBy</w:t>
            </w:r>
          </w:p>
        </w:tc>
        <w:tc>
          <w:tcPr>
            <w:tcW w:w="2321" w:type="dxa"/>
          </w:tcPr>
          <w:p w14:paraId="2B8CEC4A">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INT</w:t>
            </w:r>
          </w:p>
        </w:tc>
        <w:tc>
          <w:tcPr>
            <w:tcW w:w="2321" w:type="dxa"/>
          </w:tcPr>
          <w:p w14:paraId="0C86FA0B">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FK → NhanVien(MaNV)</w:t>
            </w:r>
          </w:p>
        </w:tc>
        <w:tc>
          <w:tcPr>
            <w:tcW w:w="2322" w:type="dxa"/>
          </w:tcPr>
          <w:p w14:paraId="40B28311">
            <w:pPr>
              <w:widowControl w:val="0"/>
              <w:jc w:val="both"/>
              <w:rPr>
                <w:rFonts w:hint="default" w:ascii="Times New Roman" w:hAnsi="Times New Roman" w:cs="Times New Roman"/>
                <w:sz w:val="26"/>
                <w:szCs w:val="26"/>
                <w:lang w:val="en-US" w:eastAsia="en-US"/>
              </w:rPr>
            </w:pPr>
            <w:r>
              <w:rPr>
                <w:rFonts w:hint="default" w:ascii="Times New Roman" w:hAnsi="Times New Roman" w:cs="Times New Roman"/>
                <w:sz w:val="26"/>
                <w:szCs w:val="26"/>
                <w:lang w:val="en-US" w:eastAsia="en-US"/>
              </w:rPr>
              <w:t xml:space="preserve">Người cập nhật </w:t>
            </w:r>
          </w:p>
        </w:tc>
      </w:tr>
    </w:tbl>
    <w:p w14:paraId="18761C79">
      <w:pPr>
        <w:pStyle w:val="21"/>
        <w:bidi w:val="0"/>
        <w:rPr>
          <w:rFonts w:hint="default" w:ascii="Times New Roman" w:hAnsi="Times New Roman" w:eastAsiaTheme="minorHAnsi"/>
          <w:kern w:val="2"/>
          <w:lang w:val="en-US" w:eastAsia="en-US"/>
          <w14:ligatures w14:val="standardContextual"/>
        </w:rPr>
      </w:pPr>
      <w:bookmarkStart w:id="31" w:name="_Toc16943"/>
      <w:r>
        <w:rPr>
          <w:rFonts w:hint="default" w:ascii="Times New Roman" w:hAnsi="Times New Roman" w:eastAsiaTheme="minorHAnsi"/>
          <w:kern w:val="2"/>
          <w:lang w:val="en-US" w:eastAsia="en-US"/>
          <w14:ligatures w14:val="standardContextual"/>
        </w:rPr>
        <w:t>Bảng 3.5 - Cấu trúc bảng EmployeeEditingConfig</w:t>
      </w:r>
      <w:bookmarkEnd w:id="31"/>
    </w:p>
    <w:p w14:paraId="3EB7F254">
      <w:pPr>
        <w:rPr>
          <w:rFonts w:asciiTheme="minorHAnsi" w:hAnsiTheme="minorHAnsi"/>
          <w:lang w:val="en-US"/>
        </w:rPr>
      </w:pPr>
      <w:r>
        <w:rPr>
          <w:rFonts w:asciiTheme="minorHAnsi" w:hAnsiTheme="minorHAnsi"/>
          <w:lang w:val="en-US"/>
        </w:rPr>
        <w:br w:type="page"/>
      </w:r>
    </w:p>
    <w:p w14:paraId="68CED699">
      <w:pPr>
        <w:pStyle w:val="2"/>
        <w:rPr>
          <w:rFonts w:asciiTheme="minorHAnsi" w:hAnsiTheme="minorHAnsi"/>
          <w:lang w:val="en-US"/>
        </w:rPr>
      </w:pPr>
      <w:bookmarkStart w:id="32" w:name="_Toc32195"/>
      <w:bookmarkStart w:id="33" w:name="_Toc227103109"/>
      <w:r>
        <w:br w:type="textWrapping"/>
      </w:r>
      <w:r>
        <w:t>SƠ ĐỒ VÒNG ĐỜI VÀ TRẠNG THÁI DỮ LIỆU (DATA LIFECYCLE DIAGRAM)</w:t>
      </w:r>
      <w:bookmarkEnd w:id="32"/>
      <w:bookmarkEnd w:id="33"/>
    </w:p>
    <w:p w14:paraId="508B0BE5">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Vòng đời dữ liệu quan trọng nhất trong Module này thuộc về thực thể Nhân viên (NhanVien). Để đảm bảo an toàn thông tin và tuân thủ quy định lưu trữ hồ sơ nhân sự, hệ thống HRMS không bao giờ xóa cứng (Hard Delete) tài khoản nhân viên đã nghỉ việc, mà sử dụng cơ chế chuyển đổi trạng thái (Soft Delete) thông qua cột TrangThai.</w:t>
      </w:r>
    </w:p>
    <w:p w14:paraId="25E7F637">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Biểu đồ dưới đây mô tả vòng đời của một tài khoản nhân viên từ khi được tạo cho đến khi bị vô hiệu hóa hoặc nghỉ việc.</w:t>
      </w:r>
    </w:p>
    <w:p w14:paraId="19FB8066">
      <w:pPr>
        <w:pStyle w:val="22"/>
        <w:spacing w:before="120" w:after="0" w:line="288" w:lineRule="auto"/>
        <w:ind w:left="0" w:leftChars="0" w:firstLine="567" w:firstLineChars="0"/>
        <w:jc w:val="both"/>
        <w:rPr>
          <w:rFonts w:hint="default"/>
          <w:lang w:val="en-US"/>
        </w:rPr>
      </w:pPr>
      <w:r>
        <w:rPr>
          <w:rFonts w:hint="default"/>
          <w:lang w:val="en-US"/>
        </w:rPr>
        <w:drawing>
          <wp:inline distT="0" distB="0" distL="114300" distR="114300">
            <wp:extent cx="4539615" cy="6383020"/>
            <wp:effectExtent l="0" t="0" r="1905" b="2540"/>
            <wp:docPr id="6" name="Picture 6" descr="Vòng đời trạng thái tài khoản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òng đời trạng thái tài khoản nhân viên"/>
                    <pic:cNvPicPr>
                      <a:picLocks noChangeAspect="1"/>
                    </pic:cNvPicPr>
                  </pic:nvPicPr>
                  <pic:blipFill>
                    <a:blip r:embed="rId8"/>
                    <a:stretch>
                      <a:fillRect/>
                    </a:stretch>
                  </pic:blipFill>
                  <pic:spPr>
                    <a:xfrm>
                      <a:off x="0" y="0"/>
                      <a:ext cx="4539615" cy="6383020"/>
                    </a:xfrm>
                    <a:prstGeom prst="rect">
                      <a:avLst/>
                    </a:prstGeom>
                  </pic:spPr>
                </pic:pic>
              </a:graphicData>
            </a:graphic>
          </wp:inline>
        </w:drawing>
      </w:r>
    </w:p>
    <w:p w14:paraId="0D8F5D74">
      <w:pPr>
        <w:pStyle w:val="23"/>
        <w:bidi w:val="0"/>
        <w:rPr>
          <w:rFonts w:hint="default" w:ascii="Times New Roman" w:hAnsi="Times New Roman" w:eastAsiaTheme="minorHAnsi"/>
          <w:kern w:val="2"/>
          <w:lang w:val="vi-VN" w:eastAsia="en-US"/>
          <w14:ligatures w14:val="standardContextual"/>
        </w:rPr>
      </w:pPr>
      <w:bookmarkStart w:id="34" w:name="_Toc28086"/>
      <w:r>
        <w:rPr>
          <w:rFonts w:ascii="Times New Roman" w:hAnsi="Times New Roman" w:eastAsiaTheme="minorHAnsi"/>
          <w:kern w:val="2"/>
          <w:lang w:val="vi-VN" w:eastAsia="en-US"/>
          <w14:ligatures w14:val="standardContextual"/>
        </w:rPr>
        <w:t xml:space="preserve">Hình 4.1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val="vi-VN" w:eastAsia="en-US"/>
          <w14:ligatures w14:val="standardContextual"/>
        </w:rPr>
        <w:t>Vòng đời trạng thái tài khoản nhân viên</w:t>
      </w:r>
      <w:bookmarkEnd w:id="34"/>
    </w:p>
    <w:p w14:paraId="593D9D5A">
      <w:pPr>
        <w:rPr>
          <w:lang w:val="en-US"/>
        </w:rPr>
      </w:pPr>
      <w:r>
        <w:rPr>
          <w:lang w:val="en-US"/>
        </w:rPr>
        <w:br w:type="page"/>
      </w:r>
    </w:p>
    <w:p w14:paraId="3A2B0672">
      <w:pPr>
        <w:rPr>
          <w:rFonts w:hint="default" w:ascii="Times New Roman" w:hAnsi="Times New Roman" w:eastAsiaTheme="minorHAnsi" w:cstheme="minorBidi"/>
          <w:b/>
          <w:bCs/>
          <w:color w:val="000000" w:themeColor="text1"/>
          <w:kern w:val="2"/>
          <w:sz w:val="26"/>
          <w:szCs w:val="24"/>
          <w:lang w:val="vi-VN" w:eastAsia="en-US" w:bidi="ar-SA"/>
          <w14:textFill>
            <w14:solidFill>
              <w14:schemeClr w14:val="tx1"/>
            </w14:solidFill>
          </w14:textFill>
          <w14:ligatures w14:val="standardContextual"/>
        </w:rPr>
      </w:pPr>
      <w:r>
        <w:rPr>
          <w:rFonts w:hint="default" w:ascii="Times New Roman" w:hAnsi="Times New Roman" w:eastAsiaTheme="minorHAnsi" w:cstheme="minorBidi"/>
          <w:b/>
          <w:bCs/>
          <w:color w:val="000000" w:themeColor="text1"/>
          <w:kern w:val="2"/>
          <w:sz w:val="26"/>
          <w:szCs w:val="24"/>
          <w:lang w:val="vi-VN" w:eastAsia="en-US" w:bidi="ar-SA"/>
          <w14:textFill>
            <w14:solidFill>
              <w14:schemeClr w14:val="tx1"/>
            </w14:solidFill>
          </w14:textFill>
          <w14:ligatures w14:val="standardContextual"/>
        </w:rPr>
        <w:t>Giải thích các trạng thái:</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2300"/>
        <w:gridCol w:w="4924"/>
      </w:tblGrid>
      <w:tr w14:paraId="15F7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D29A0EA">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Trạng thái</w:t>
            </w:r>
          </w:p>
        </w:tc>
        <w:tc>
          <w:tcPr>
            <w:tcW w:w="2344" w:type="dxa"/>
          </w:tcPr>
          <w:p w14:paraId="5746F82E">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Giá trị TrangThai</w:t>
            </w:r>
          </w:p>
        </w:tc>
        <w:tc>
          <w:tcPr>
            <w:tcW w:w="5097" w:type="dxa"/>
          </w:tcPr>
          <w:p w14:paraId="567916B6">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Mô tả</w:t>
            </w:r>
          </w:p>
        </w:tc>
      </w:tr>
      <w:tr w14:paraId="3E344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243615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Thử việc</w:t>
            </w:r>
          </w:p>
        </w:tc>
        <w:tc>
          <w:tcPr>
            <w:tcW w:w="2344" w:type="dxa"/>
          </w:tcPr>
          <w:p w14:paraId="21DED6D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'Thử việc'</w:t>
            </w:r>
          </w:p>
        </w:tc>
        <w:tc>
          <w:tcPr>
            <w:tcW w:w="5097" w:type="dxa"/>
          </w:tcPr>
          <w:p w14:paraId="50BDC26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Đảm bảo hình vẽ chỉ có 3 trạng thái: Thử việc → Đang làm việc → Đã nghỉ. Không có "Tạm khóa" trong Phase 1.</w:t>
            </w:r>
          </w:p>
        </w:tc>
      </w:tr>
      <w:tr w14:paraId="7EE5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7E7485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Đang làm việc</w:t>
            </w:r>
          </w:p>
        </w:tc>
        <w:tc>
          <w:tcPr>
            <w:tcW w:w="2344" w:type="dxa"/>
          </w:tcPr>
          <w:p w14:paraId="4428CF2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'Đang làm việc'</w:t>
            </w:r>
          </w:p>
        </w:tc>
        <w:tc>
          <w:tcPr>
            <w:tcW w:w="5097" w:type="dxa"/>
          </w:tcPr>
          <w:p w14:paraId="2667EEA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Hoạt động bình thường.</w:t>
            </w:r>
          </w:p>
        </w:tc>
      </w:tr>
      <w:tr w14:paraId="667A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C07C9B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Đã nghỉ</w:t>
            </w:r>
          </w:p>
        </w:tc>
        <w:tc>
          <w:tcPr>
            <w:tcW w:w="2344" w:type="dxa"/>
          </w:tcPr>
          <w:p w14:paraId="6176A18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'Đã nghỉ'</w:t>
            </w:r>
          </w:p>
        </w:tc>
        <w:tc>
          <w:tcPr>
            <w:tcW w:w="5097" w:type="dxa"/>
          </w:tcPr>
          <w:p w14:paraId="3C395E4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 xml:space="preserve">Đã offboarding, không thể đăng nhập, chỉ lưu lịch sử. </w:t>
            </w:r>
          </w:p>
        </w:tc>
      </w:tr>
    </w:tbl>
    <w:p w14:paraId="7122BB5C">
      <w:pPr>
        <w:pStyle w:val="21"/>
        <w:bidi w:val="0"/>
        <w:rPr>
          <w:rFonts w:hint="default" w:ascii="Times New Roman" w:hAnsi="Times New Roman" w:eastAsiaTheme="minorHAnsi"/>
          <w:kern w:val="2"/>
          <w:lang w:val="en-US" w:eastAsia="en-US"/>
          <w14:ligatures w14:val="standardContextual"/>
        </w:rPr>
      </w:pPr>
      <w:bookmarkStart w:id="35" w:name="_Toc3260"/>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4</w:t>
      </w:r>
      <w:r>
        <w:rPr>
          <w:rFonts w:hint="default" w:ascii="Times New Roman" w:hAnsi="Times New Roman" w:eastAsiaTheme="minorHAnsi"/>
          <w:kern w:val="2"/>
          <w:lang w:eastAsia="en-US"/>
          <w14:ligatures w14:val="standardContextual"/>
        </w:rPr>
        <w:t xml:space="preserve">.1 </w:t>
      </w:r>
      <w:r>
        <w:rPr>
          <w:rFonts w:hint="default" w:ascii="Times New Roman" w:hAnsi="Times New Roman" w:eastAsiaTheme="minorHAnsi"/>
          <w:kern w:val="2"/>
          <w:lang w:val="en-US" w:eastAsia="en-US"/>
          <w14:ligatures w14:val="standardContextual"/>
        </w:rPr>
        <w:t>- Trạng thái dữ liệu</w:t>
      </w:r>
      <w:bookmarkEnd w:id="35"/>
    </w:p>
    <w:p w14:paraId="173E8981">
      <w:pPr>
        <w:pStyle w:val="22"/>
        <w:spacing w:before="120" w:after="0" w:line="288" w:lineRule="auto"/>
        <w:ind w:left="0" w:leftChars="0" w:firstLine="567" w:firstLineChars="0"/>
        <w:jc w:val="both"/>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6"/>
          <w:szCs w:val="24"/>
          <w:lang w:val="en-US" w:eastAsia="en-US"/>
          <w14:textFill>
            <w14:solidFill>
              <w14:schemeClr w14:val="tx1"/>
            </w14:solidFill>
          </w14:textFill>
          <w14:ligatures w14:val="standardContextual"/>
        </w:rPr>
        <w:t>Lưu ý quan trọng:</w:t>
      </w:r>
    </w:p>
    <w:p w14:paraId="6A6C48F5">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Chuyển đổi trạng thái: HR Admin thực hiện.</w:t>
      </w:r>
    </w:p>
    <w:p w14:paraId="4E144DE8">
      <w:pPr>
        <w:pStyle w:val="22"/>
        <w:tabs>
          <w:tab w:val="left" w:pos="800"/>
        </w:tabs>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Không có hard delete: Dữ liệu nhân viên luôn được giữ để đối chiếu.</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br w:type="page"/>
      </w:r>
    </w:p>
    <w:p w14:paraId="0DB90059">
      <w:pPr>
        <w:pStyle w:val="2"/>
        <w:rPr>
          <w:lang w:val="en-US"/>
        </w:rPr>
      </w:pPr>
      <w:bookmarkStart w:id="36" w:name="_Toc227103110"/>
      <w:bookmarkStart w:id="37" w:name="_Toc20664"/>
      <w:r>
        <w:rPr>
          <w:lang w:val="en-US"/>
        </w:rPr>
        <w:br w:type="textWrapping"/>
      </w:r>
      <w:r>
        <w:rPr>
          <w:lang w:val="en-US"/>
        </w:rPr>
        <w:t>MA TRẬN TƯƠNG TÁC DỮ LIỆU (CRUD MATRIX)</w:t>
      </w:r>
      <w:bookmarkEnd w:id="36"/>
      <w:bookmarkEnd w:id="37"/>
    </w:p>
    <w:p w14:paraId="4A332BF0">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Ma trận CRUD (Create – Read – Update – Delete) mô tả quyền hạn mặc định của ba vai trò (HR Admin, Manager, Employee) khi tương tác với các bảng dữ liệu trong Module Auth.</w:t>
      </w:r>
    </w:p>
    <w:p w14:paraId="125680B0">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Chú thích:</w:t>
      </w:r>
    </w:p>
    <w:p w14:paraId="4375BCC5">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 – Tạo mới (Create)</w:t>
      </w:r>
    </w:p>
    <w:p w14:paraId="3641FE78">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R – Đọc/Xem (Read)</w:t>
      </w:r>
    </w:p>
    <w:p w14:paraId="714566AD">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U – Cập nhật (Update)</w:t>
      </w:r>
    </w:p>
    <w:p w14:paraId="336837E1">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 – Xóa/Hủy (Delete)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6"/>
        <w:gridCol w:w="1324"/>
        <w:gridCol w:w="1379"/>
        <w:gridCol w:w="1435"/>
        <w:gridCol w:w="2251"/>
      </w:tblGrid>
      <w:tr w14:paraId="0E83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tcPr>
          <w:p w14:paraId="3417B73C">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Thực thể</w:t>
            </w:r>
          </w:p>
        </w:tc>
        <w:tc>
          <w:tcPr>
            <w:tcW w:w="1324" w:type="dxa"/>
          </w:tcPr>
          <w:p w14:paraId="2B9B1EEC">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HR Admin</w:t>
            </w:r>
          </w:p>
        </w:tc>
        <w:tc>
          <w:tcPr>
            <w:tcW w:w="1379" w:type="dxa"/>
          </w:tcPr>
          <w:p w14:paraId="0A4E2437">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Manager</w:t>
            </w:r>
          </w:p>
        </w:tc>
        <w:tc>
          <w:tcPr>
            <w:tcW w:w="1435" w:type="dxa"/>
          </w:tcPr>
          <w:p w14:paraId="0731D835">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Employee</w:t>
            </w:r>
          </w:p>
        </w:tc>
        <w:tc>
          <w:tcPr>
            <w:tcW w:w="2251" w:type="dxa"/>
          </w:tcPr>
          <w:p w14:paraId="45C107D6">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Ghi chú</w:t>
            </w:r>
          </w:p>
        </w:tc>
      </w:tr>
      <w:tr w14:paraId="3719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tcPr>
          <w:p w14:paraId="64498B4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NhanVien (chỉ Email, VaiTro, MatKhau, TrangThai)</w:t>
            </w:r>
          </w:p>
        </w:tc>
        <w:tc>
          <w:tcPr>
            <w:tcW w:w="1324" w:type="dxa"/>
          </w:tcPr>
          <w:p w14:paraId="3E3AEDA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w:t>
            </w:r>
          </w:p>
        </w:tc>
        <w:tc>
          <w:tcPr>
            <w:tcW w:w="1379" w:type="dxa"/>
          </w:tcPr>
          <w:p w14:paraId="5BB29AF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(phòng ban mình)</w:t>
            </w:r>
          </w:p>
        </w:tc>
        <w:tc>
          <w:tcPr>
            <w:tcW w:w="1435" w:type="dxa"/>
          </w:tcPr>
          <w:p w14:paraId="5E9CBFA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 (bản thân), U (đổi mật khẩu)</w:t>
            </w:r>
          </w:p>
        </w:tc>
        <w:tc>
          <w:tcPr>
            <w:tcW w:w="2251" w:type="dxa"/>
          </w:tcPr>
          <w:p w14:paraId="21E33F4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Manager chỉ xem, không sửa. Employee chỉ sửa mật khẩu và một số trường theo cấu hình.</w:t>
            </w:r>
          </w:p>
        </w:tc>
      </w:tr>
      <w:tr w14:paraId="70C2F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tcPr>
          <w:p w14:paraId="02B9EDE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KyNang_NhanVien</w:t>
            </w:r>
          </w:p>
        </w:tc>
        <w:tc>
          <w:tcPr>
            <w:tcW w:w="1324" w:type="dxa"/>
          </w:tcPr>
          <w:p w14:paraId="6F09378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D</w:t>
            </w:r>
          </w:p>
        </w:tc>
        <w:tc>
          <w:tcPr>
            <w:tcW w:w="1379" w:type="dxa"/>
          </w:tcPr>
          <w:p w14:paraId="387DDA6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w:t>
            </w:r>
          </w:p>
        </w:tc>
        <w:tc>
          <w:tcPr>
            <w:tcW w:w="1435" w:type="dxa"/>
          </w:tcPr>
          <w:p w14:paraId="213FCD5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 (nếu được config)</w:t>
            </w:r>
          </w:p>
        </w:tc>
        <w:tc>
          <w:tcPr>
            <w:tcW w:w="2251" w:type="dxa"/>
          </w:tcPr>
          <w:p w14:paraId="0E67500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Employee tự cập nhật kỹ năng nếu AllowEditSkills = 1.</w:t>
            </w:r>
          </w:p>
        </w:tc>
      </w:tr>
      <w:tr w14:paraId="40F17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tcPr>
          <w:p w14:paraId="460CB8A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PhongBan, ChucVu</w:t>
            </w:r>
          </w:p>
        </w:tc>
        <w:tc>
          <w:tcPr>
            <w:tcW w:w="1324" w:type="dxa"/>
          </w:tcPr>
          <w:p w14:paraId="3846449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(Chỉ đọc trong module này)</w:t>
            </w:r>
          </w:p>
        </w:tc>
        <w:tc>
          <w:tcPr>
            <w:tcW w:w="1379" w:type="dxa"/>
          </w:tcPr>
          <w:p w14:paraId="515DAD1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w:t>
            </w:r>
          </w:p>
        </w:tc>
        <w:tc>
          <w:tcPr>
            <w:tcW w:w="1435" w:type="dxa"/>
          </w:tcPr>
          <w:p w14:paraId="387CA76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R</w:t>
            </w:r>
          </w:p>
        </w:tc>
        <w:tc>
          <w:tcPr>
            <w:tcW w:w="2251" w:type="dxa"/>
          </w:tcPr>
          <w:p w14:paraId="1ADBD93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Chủ sở hữu là Contract&amp;TimeOff_Service.</w:t>
            </w:r>
          </w:p>
        </w:tc>
      </w:tr>
      <w:tr w14:paraId="4DC49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tcPr>
          <w:p w14:paraId="651494E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EmployeeEditingConfig</w:t>
            </w:r>
          </w:p>
        </w:tc>
        <w:tc>
          <w:tcPr>
            <w:tcW w:w="1324" w:type="dxa"/>
          </w:tcPr>
          <w:p w14:paraId="5B3742B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 R, U</w:t>
            </w:r>
          </w:p>
        </w:tc>
        <w:tc>
          <w:tcPr>
            <w:tcW w:w="1379" w:type="dxa"/>
          </w:tcPr>
          <w:p w14:paraId="255BE26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w:t>
            </w:r>
          </w:p>
        </w:tc>
        <w:tc>
          <w:tcPr>
            <w:tcW w:w="1435" w:type="dxa"/>
          </w:tcPr>
          <w:p w14:paraId="4529C4B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w:t>
            </w:r>
          </w:p>
        </w:tc>
        <w:tc>
          <w:tcPr>
            <w:tcW w:w="2251" w:type="dxa"/>
          </w:tcPr>
          <w:p w14:paraId="75F3B10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 xml:space="preserve">Chỉ HR Admin mới được cấu hình. </w:t>
            </w:r>
          </w:p>
        </w:tc>
      </w:tr>
    </w:tbl>
    <w:p w14:paraId="7DE96739">
      <w:pPr>
        <w:pStyle w:val="21"/>
        <w:bidi w:val="0"/>
        <w:rPr>
          <w:rFonts w:hint="default" w:ascii="Times New Roman" w:hAnsi="Times New Roman" w:eastAsiaTheme="minorHAnsi"/>
          <w:kern w:val="2"/>
          <w:lang w:eastAsia="en-US"/>
          <w14:ligatures w14:val="standardContextual"/>
        </w:rPr>
      </w:pPr>
      <w:bookmarkStart w:id="38" w:name="_Toc24554"/>
      <w:r>
        <w:rPr>
          <w:rFonts w:hint="default" w:ascii="Times New Roman" w:hAnsi="Times New Roman" w:eastAsiaTheme="minorHAnsi"/>
          <w:kern w:val="2"/>
          <w:lang w:eastAsia="en-US"/>
          <w14:ligatures w14:val="standardContextual"/>
        </w:rPr>
        <w:t>Bảng 5.1</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 xml:space="preserve"> Ma trận phân quyền CRUD trên Module Auth</w:t>
      </w:r>
      <w:bookmarkEnd w:id="38"/>
    </w:p>
    <w:p w14:paraId="398EBFC4">
      <w:pPr>
        <w:rPr>
          <w:rStyle w:val="15"/>
          <w:rFonts w:ascii="Segoe UI" w:hAnsi="Segoe UI" w:eastAsia="Segoe UI" w:cs="Segoe UI"/>
          <w:b/>
          <w:bCs/>
          <w:i w:val="0"/>
          <w:iCs w:val="0"/>
          <w:caps w:val="0"/>
          <w:color w:val="0F1115"/>
          <w:spacing w:val="0"/>
          <w:sz w:val="19"/>
          <w:szCs w:val="19"/>
          <w:shd w:val="clear" w:fill="FFFFFF"/>
        </w:rPr>
      </w:pPr>
      <w:r>
        <w:rPr>
          <w:rStyle w:val="15"/>
          <w:rFonts w:ascii="Segoe UI" w:hAnsi="Segoe UI" w:eastAsia="Segoe UI" w:cs="Segoe UI"/>
          <w:b/>
          <w:bCs/>
          <w:i w:val="0"/>
          <w:iCs w:val="0"/>
          <w:caps w:val="0"/>
          <w:color w:val="0F1115"/>
          <w:spacing w:val="0"/>
          <w:sz w:val="19"/>
          <w:szCs w:val="19"/>
          <w:shd w:val="clear" w:fill="FFFFFF"/>
        </w:rPr>
        <w:br w:type="page"/>
      </w:r>
    </w:p>
    <w:p w14:paraId="030205A2">
      <w:pPr>
        <w:pStyle w:val="2"/>
        <w:rPr>
          <w:lang w:val="en-US"/>
        </w:rPr>
      </w:pPr>
      <w:bookmarkStart w:id="39" w:name="_Toc21451"/>
      <w:r>
        <w:rPr>
          <w:rFonts w:hint="default"/>
          <w:lang w:val="en-US"/>
        </w:rPr>
        <w:br w:type="textWrapping"/>
      </w:r>
      <w:r>
        <w:rPr>
          <w:rFonts w:hint="default"/>
          <w:lang w:val="en-US"/>
        </w:rPr>
        <w:t>DỮ LIỆU KHỞI TẠO HỆ THỐNG (DATA SEEDING &amp; MASTER DATA)</w:t>
      </w:r>
      <w:bookmarkEnd w:id="39"/>
    </w:p>
    <w:p w14:paraId="14F3F189">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Khi Backend .NET Core khởi chạy lần đầu (qua lệnh Update-Database của Entity Framework), hệ thống sẽ tự động chèn các bản ghi mặc định để HR Admin có thể đăng nhập và cấu hình.</w:t>
      </w:r>
    </w:p>
    <w:p w14:paraId="7466715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0" w:name="_Toc2794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6.1. Seed dữ liệu PhongBan</w:t>
      </w:r>
      <w:bookmarkEnd w:id="40"/>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3"/>
        <w:gridCol w:w="3104"/>
        <w:gridCol w:w="2273"/>
        <w:gridCol w:w="2273"/>
      </w:tblGrid>
      <w:tr w14:paraId="4203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2" w:type="dxa"/>
          </w:tcPr>
          <w:p w14:paraId="413F2C49">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MaPB</w:t>
            </w:r>
          </w:p>
        </w:tc>
        <w:tc>
          <w:tcPr>
            <w:tcW w:w="3240" w:type="dxa"/>
          </w:tcPr>
          <w:p w14:paraId="045F0B4D">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TenPB</w:t>
            </w:r>
          </w:p>
        </w:tc>
        <w:tc>
          <w:tcPr>
            <w:tcW w:w="2321" w:type="dxa"/>
          </w:tcPr>
          <w:p w14:paraId="25184CAD">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MaQuanLy</w:t>
            </w:r>
          </w:p>
        </w:tc>
        <w:tc>
          <w:tcPr>
            <w:tcW w:w="2322" w:type="dxa"/>
          </w:tcPr>
          <w:p w14:paraId="719F52EE">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 xml:space="preserve">MaPB_Cha </w:t>
            </w:r>
          </w:p>
        </w:tc>
      </w:tr>
      <w:tr w14:paraId="034F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2" w:type="dxa"/>
          </w:tcPr>
          <w:p w14:paraId="5FFC96D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w:t>
            </w:r>
          </w:p>
        </w:tc>
        <w:tc>
          <w:tcPr>
            <w:tcW w:w="3240" w:type="dxa"/>
          </w:tcPr>
          <w:p w14:paraId="0782409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Ban Giám đốc</w:t>
            </w:r>
          </w:p>
        </w:tc>
        <w:tc>
          <w:tcPr>
            <w:tcW w:w="2321" w:type="dxa"/>
          </w:tcPr>
          <w:p w14:paraId="2BF0DA1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w:t>
            </w:r>
          </w:p>
        </w:tc>
        <w:tc>
          <w:tcPr>
            <w:tcW w:w="2322" w:type="dxa"/>
          </w:tcPr>
          <w:p w14:paraId="608C8AC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NULL</w:t>
            </w:r>
          </w:p>
        </w:tc>
      </w:tr>
      <w:tr w14:paraId="1D6D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2" w:type="dxa"/>
          </w:tcPr>
          <w:p w14:paraId="39EC146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2</w:t>
            </w:r>
          </w:p>
        </w:tc>
        <w:tc>
          <w:tcPr>
            <w:tcW w:w="3240" w:type="dxa"/>
          </w:tcPr>
          <w:p w14:paraId="0B5FC0D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Phòng Nhân sự - Hành chính</w:t>
            </w:r>
          </w:p>
        </w:tc>
        <w:tc>
          <w:tcPr>
            <w:tcW w:w="2321" w:type="dxa"/>
          </w:tcPr>
          <w:p w14:paraId="076A1F2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2</w:t>
            </w:r>
          </w:p>
        </w:tc>
        <w:tc>
          <w:tcPr>
            <w:tcW w:w="2322" w:type="dxa"/>
          </w:tcPr>
          <w:p w14:paraId="6932377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w:t>
            </w:r>
          </w:p>
        </w:tc>
      </w:tr>
      <w:tr w14:paraId="2C22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2" w:type="dxa"/>
          </w:tcPr>
          <w:p w14:paraId="1AE7DDB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3</w:t>
            </w:r>
          </w:p>
        </w:tc>
        <w:tc>
          <w:tcPr>
            <w:tcW w:w="3240" w:type="dxa"/>
          </w:tcPr>
          <w:p w14:paraId="7EFD96F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Phòng Kỹ thuật</w:t>
            </w:r>
          </w:p>
        </w:tc>
        <w:tc>
          <w:tcPr>
            <w:tcW w:w="2321" w:type="dxa"/>
          </w:tcPr>
          <w:p w14:paraId="489C732D">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3</w:t>
            </w:r>
          </w:p>
        </w:tc>
        <w:tc>
          <w:tcPr>
            <w:tcW w:w="2322" w:type="dxa"/>
          </w:tcPr>
          <w:p w14:paraId="44E071E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w:t>
            </w:r>
          </w:p>
        </w:tc>
      </w:tr>
      <w:tr w14:paraId="2489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2" w:type="dxa"/>
          </w:tcPr>
          <w:p w14:paraId="1F43CE8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4</w:t>
            </w:r>
          </w:p>
        </w:tc>
        <w:tc>
          <w:tcPr>
            <w:tcW w:w="3240" w:type="dxa"/>
          </w:tcPr>
          <w:p w14:paraId="6D6A908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Phòng Kinh doanh</w:t>
            </w:r>
          </w:p>
        </w:tc>
        <w:tc>
          <w:tcPr>
            <w:tcW w:w="2321" w:type="dxa"/>
          </w:tcPr>
          <w:p w14:paraId="3012630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4</w:t>
            </w:r>
          </w:p>
        </w:tc>
        <w:tc>
          <w:tcPr>
            <w:tcW w:w="2322" w:type="dxa"/>
          </w:tcPr>
          <w:p w14:paraId="6E2401D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 xml:space="preserve">1 </w:t>
            </w:r>
          </w:p>
        </w:tc>
      </w:tr>
    </w:tbl>
    <w:p w14:paraId="35CC7783">
      <w:pPr>
        <w:pStyle w:val="21"/>
        <w:bidi w:val="0"/>
        <w:rPr>
          <w:rFonts w:hint="default" w:ascii="Times New Roman" w:hAnsi="Times New Roman" w:eastAsiaTheme="minorHAnsi"/>
          <w:kern w:val="2"/>
          <w:lang w:eastAsia="en-US"/>
          <w14:ligatures w14:val="standardContextual"/>
        </w:rPr>
      </w:pPr>
      <w:bookmarkStart w:id="41" w:name="_Toc29772"/>
      <w:r>
        <w:rPr>
          <w:rFonts w:hint="default" w:ascii="Times New Roman" w:hAnsi="Times New Roman" w:eastAsiaTheme="minorHAnsi"/>
          <w:kern w:val="2"/>
          <w:lang w:eastAsia="en-US"/>
          <w14:ligatures w14:val="standardContextual"/>
        </w:rPr>
        <w:t xml:space="preserve">Bảng 6.1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Seed dữ liệu PhongBan</w:t>
      </w:r>
      <w:bookmarkEnd w:id="41"/>
    </w:p>
    <w:p w14:paraId="5475CA0D">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2" w:name="_Toc1381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6.2. Seed Data: Bảng ChucVu</w:t>
      </w:r>
      <w:bookmarkEnd w:id="4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2349"/>
        <w:gridCol w:w="5521"/>
      </w:tblGrid>
      <w:tr w14:paraId="5B200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center"/>
          </w:tcPr>
          <w:p w14:paraId="428CC730">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MaCV</w:t>
            </w:r>
          </w:p>
        </w:tc>
        <w:tc>
          <w:tcPr>
            <w:tcW w:w="2349" w:type="dxa"/>
            <w:vAlign w:val="center"/>
          </w:tcPr>
          <w:p w14:paraId="2845F105">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TenCV</w:t>
            </w:r>
          </w:p>
        </w:tc>
        <w:tc>
          <w:tcPr>
            <w:tcW w:w="5521" w:type="dxa"/>
            <w:vAlign w:val="center"/>
          </w:tcPr>
          <w:p w14:paraId="7EB18B16">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vi-VN" w:eastAsia="en-US"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MoTa</w:t>
            </w:r>
          </w:p>
        </w:tc>
      </w:tr>
      <w:tr w14:paraId="3ED2C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center"/>
          </w:tcPr>
          <w:p w14:paraId="0CDCD56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w:t>
            </w:r>
          </w:p>
        </w:tc>
        <w:tc>
          <w:tcPr>
            <w:tcW w:w="2349" w:type="dxa"/>
            <w:vAlign w:val="center"/>
          </w:tcPr>
          <w:p w14:paraId="4A4A06D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Giám đốc</w:t>
            </w:r>
          </w:p>
        </w:tc>
        <w:tc>
          <w:tcPr>
            <w:tcW w:w="5521" w:type="dxa"/>
            <w:vAlign w:val="center"/>
          </w:tcPr>
          <w:p w14:paraId="2289D95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Quản lý điều hành toàn công ty</w:t>
            </w:r>
          </w:p>
        </w:tc>
      </w:tr>
      <w:tr w14:paraId="6ACE0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center"/>
          </w:tcPr>
          <w:p w14:paraId="36877B30">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2</w:t>
            </w:r>
          </w:p>
        </w:tc>
        <w:tc>
          <w:tcPr>
            <w:tcW w:w="2349" w:type="dxa"/>
            <w:vAlign w:val="center"/>
          </w:tcPr>
          <w:p w14:paraId="119551E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Trưởng phòng</w:t>
            </w:r>
          </w:p>
        </w:tc>
        <w:tc>
          <w:tcPr>
            <w:tcW w:w="5521" w:type="dxa"/>
            <w:vAlign w:val="center"/>
          </w:tcPr>
          <w:p w14:paraId="7D03210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Quản lý một phòng ban</w:t>
            </w:r>
          </w:p>
        </w:tc>
      </w:tr>
      <w:tr w14:paraId="1455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center"/>
          </w:tcPr>
          <w:p w14:paraId="1FB5CFF7">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3</w:t>
            </w:r>
          </w:p>
        </w:tc>
        <w:tc>
          <w:tcPr>
            <w:tcW w:w="2349" w:type="dxa"/>
            <w:vAlign w:val="center"/>
          </w:tcPr>
          <w:p w14:paraId="2AE1C25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Nhân viên</w:t>
            </w:r>
          </w:p>
        </w:tc>
        <w:tc>
          <w:tcPr>
            <w:tcW w:w="5521" w:type="dxa"/>
            <w:vAlign w:val="center"/>
          </w:tcPr>
          <w:p w14:paraId="6356BEF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Nhân viên chính thức</w:t>
            </w:r>
          </w:p>
        </w:tc>
      </w:tr>
      <w:tr w14:paraId="4BAB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3" w:type="dxa"/>
            <w:vAlign w:val="center"/>
          </w:tcPr>
          <w:p w14:paraId="6E6BF3B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4</w:t>
            </w:r>
          </w:p>
        </w:tc>
        <w:tc>
          <w:tcPr>
            <w:tcW w:w="2349" w:type="dxa"/>
            <w:vAlign w:val="center"/>
          </w:tcPr>
          <w:p w14:paraId="31E0538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Thực tập sinh</w:t>
            </w:r>
          </w:p>
        </w:tc>
        <w:tc>
          <w:tcPr>
            <w:tcW w:w="5521" w:type="dxa"/>
            <w:vAlign w:val="center"/>
          </w:tcPr>
          <w:p w14:paraId="3176751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vi-VN" w:eastAsia="en-US"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Thực tập sinh (không có quyền duyệt)</w:t>
            </w:r>
          </w:p>
        </w:tc>
      </w:tr>
    </w:tbl>
    <w:p w14:paraId="56D4EEF4">
      <w:pPr>
        <w:pStyle w:val="21"/>
        <w:bidi w:val="0"/>
        <w:rPr>
          <w:rFonts w:hint="default" w:ascii="Times New Roman" w:hAnsi="Times New Roman" w:eastAsiaTheme="minorHAnsi"/>
          <w:kern w:val="2"/>
          <w:lang w:eastAsia="en-US"/>
          <w14:ligatures w14:val="standardContextual"/>
        </w:rPr>
      </w:pPr>
      <w:bookmarkStart w:id="43" w:name="_Toc23060"/>
      <w:r>
        <w:rPr>
          <w:rFonts w:hint="default" w:ascii="Times New Roman" w:hAnsi="Times New Roman" w:eastAsiaTheme="minorHAnsi"/>
          <w:kern w:val="2"/>
          <w:lang w:eastAsia="en-US"/>
          <w14:ligatures w14:val="standardContextual"/>
        </w:rPr>
        <w:t>Bảng 6.2 Seed dữ liệu ChucVu</w:t>
      </w:r>
      <w:bookmarkEnd w:id="43"/>
    </w:p>
    <w:p w14:paraId="72706DBA">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4" w:name="_Toc26303"/>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6.3 Seed dữ liệu NhanVien (tài khoản admin)</w:t>
      </w:r>
      <w:bookmarkEnd w:id="4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672"/>
        <w:gridCol w:w="1587"/>
        <w:gridCol w:w="1682"/>
        <w:gridCol w:w="1159"/>
        <w:gridCol w:w="897"/>
        <w:gridCol w:w="772"/>
        <w:gridCol w:w="1255"/>
        <w:gridCol w:w="476"/>
      </w:tblGrid>
      <w:tr w14:paraId="19B8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5" w:type="dxa"/>
          </w:tcPr>
          <w:p w14:paraId="39FD1261">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MaNV</w:t>
            </w:r>
          </w:p>
        </w:tc>
        <w:tc>
          <w:tcPr>
            <w:tcW w:w="672" w:type="dxa"/>
          </w:tcPr>
          <w:p w14:paraId="705728D5">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HoTen</w:t>
            </w:r>
          </w:p>
        </w:tc>
        <w:tc>
          <w:tcPr>
            <w:tcW w:w="1587" w:type="dxa"/>
          </w:tcPr>
          <w:p w14:paraId="6316616D">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Email</w:t>
            </w:r>
          </w:p>
        </w:tc>
        <w:tc>
          <w:tcPr>
            <w:tcW w:w="1682" w:type="dxa"/>
          </w:tcPr>
          <w:p w14:paraId="02096AC4">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MatKhau (bcrypt)</w:t>
            </w:r>
          </w:p>
        </w:tc>
        <w:tc>
          <w:tcPr>
            <w:tcW w:w="1159" w:type="dxa"/>
          </w:tcPr>
          <w:p w14:paraId="2991BAF3">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VaiTro</w:t>
            </w:r>
          </w:p>
        </w:tc>
        <w:tc>
          <w:tcPr>
            <w:tcW w:w="897" w:type="dxa"/>
          </w:tcPr>
          <w:p w14:paraId="16D6FA18">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MaPB</w:t>
            </w:r>
          </w:p>
        </w:tc>
        <w:tc>
          <w:tcPr>
            <w:tcW w:w="772" w:type="dxa"/>
          </w:tcPr>
          <w:p w14:paraId="362562D5">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MaCV</w:t>
            </w:r>
          </w:p>
        </w:tc>
        <w:tc>
          <w:tcPr>
            <w:tcW w:w="1255" w:type="dxa"/>
          </w:tcPr>
          <w:p w14:paraId="583C4DF2">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TrangThai</w:t>
            </w:r>
          </w:p>
        </w:tc>
        <w:tc>
          <w:tcPr>
            <w:tcW w:w="476" w:type="dxa"/>
          </w:tcPr>
          <w:p w14:paraId="6B4D53C5">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 xml:space="preserve">... </w:t>
            </w:r>
          </w:p>
        </w:tc>
      </w:tr>
      <w:tr w14:paraId="505F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5" w:type="dxa"/>
          </w:tcPr>
          <w:p w14:paraId="648156A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w:t>
            </w:r>
          </w:p>
        </w:tc>
        <w:tc>
          <w:tcPr>
            <w:tcW w:w="672" w:type="dxa"/>
          </w:tcPr>
          <w:p w14:paraId="6591F01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Admin PLP</w:t>
            </w:r>
          </w:p>
        </w:tc>
        <w:tc>
          <w:tcPr>
            <w:tcW w:w="1587" w:type="dxa"/>
          </w:tcPr>
          <w:p w14:paraId="404693E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admin@plpsoft.com.vn</w:t>
            </w:r>
          </w:p>
        </w:tc>
        <w:tc>
          <w:tcPr>
            <w:tcW w:w="1682" w:type="dxa"/>
          </w:tcPr>
          <w:p w14:paraId="259F536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(hash of 'Admin@123')</w:t>
            </w:r>
          </w:p>
        </w:tc>
        <w:tc>
          <w:tcPr>
            <w:tcW w:w="1159" w:type="dxa"/>
          </w:tcPr>
          <w:p w14:paraId="2A949CB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HR Admin</w:t>
            </w:r>
          </w:p>
        </w:tc>
        <w:tc>
          <w:tcPr>
            <w:tcW w:w="897" w:type="dxa"/>
          </w:tcPr>
          <w:p w14:paraId="323E005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w:t>
            </w:r>
          </w:p>
        </w:tc>
        <w:tc>
          <w:tcPr>
            <w:tcW w:w="772" w:type="dxa"/>
          </w:tcPr>
          <w:p w14:paraId="3C6E253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w:t>
            </w:r>
          </w:p>
        </w:tc>
        <w:tc>
          <w:tcPr>
            <w:tcW w:w="1255" w:type="dxa"/>
          </w:tcPr>
          <w:p w14:paraId="17284B0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'Đang làm việc'</w:t>
            </w:r>
          </w:p>
        </w:tc>
        <w:tc>
          <w:tcPr>
            <w:tcW w:w="476" w:type="dxa"/>
          </w:tcPr>
          <w:p w14:paraId="435EB83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 xml:space="preserve">... </w:t>
            </w:r>
          </w:p>
        </w:tc>
      </w:tr>
    </w:tbl>
    <w:p w14:paraId="30E51A1D">
      <w:pPr>
        <w:pStyle w:val="21"/>
        <w:bidi w:val="0"/>
        <w:rPr>
          <w:rFonts w:hint="default" w:ascii="Times New Roman" w:hAnsi="Times New Roman" w:eastAsiaTheme="minorHAnsi"/>
          <w:kern w:val="2"/>
          <w:lang w:val="en-US" w:eastAsia="en-US"/>
          <w14:ligatures w14:val="standardContextual"/>
        </w:rPr>
      </w:pPr>
      <w:bookmarkStart w:id="45" w:name="_Toc6628"/>
      <w:r>
        <w:rPr>
          <w:rFonts w:hint="default" w:ascii="Times New Roman" w:hAnsi="Times New Roman" w:eastAsiaTheme="minorHAnsi"/>
          <w:kern w:val="2"/>
          <w:lang w:val="en-US" w:eastAsia="en-US"/>
          <w14:ligatures w14:val="standardContextual"/>
        </w:rPr>
        <w:t>Bảng 6.3 - Seed dữ liệu NhanVien</w:t>
      </w:r>
      <w:bookmarkEnd w:id="45"/>
    </w:p>
    <w:p w14:paraId="49862AEA">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6" w:name="_Toc537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6.4 Seed dữ liệu EmployeeEditingConfig</w:t>
      </w:r>
      <w:bookmarkEnd w:id="4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2240"/>
        <w:gridCol w:w="1891"/>
        <w:gridCol w:w="2603"/>
        <w:gridCol w:w="404"/>
        <w:gridCol w:w="1431"/>
      </w:tblGrid>
      <w:tr w14:paraId="7CCC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1E1E6E57">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Id</w:t>
            </w:r>
          </w:p>
        </w:tc>
        <w:tc>
          <w:tcPr>
            <w:tcW w:w="1785" w:type="dxa"/>
          </w:tcPr>
          <w:p w14:paraId="3FBA9CD6">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AllowEditPersonal</w:t>
            </w:r>
          </w:p>
        </w:tc>
        <w:tc>
          <w:tcPr>
            <w:tcW w:w="1405" w:type="dxa"/>
          </w:tcPr>
          <w:p w14:paraId="65D4CF09">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AllowEditSkills</w:t>
            </w:r>
          </w:p>
        </w:tc>
        <w:tc>
          <w:tcPr>
            <w:tcW w:w="2113" w:type="dxa"/>
          </w:tcPr>
          <w:p w14:paraId="7CC4CB97">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AllowEditDepartment</w:t>
            </w:r>
          </w:p>
        </w:tc>
        <w:tc>
          <w:tcPr>
            <w:tcW w:w="892" w:type="dxa"/>
          </w:tcPr>
          <w:p w14:paraId="6D4BE63B">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w:t>
            </w:r>
          </w:p>
        </w:tc>
        <w:tc>
          <w:tcPr>
            <w:tcW w:w="2568" w:type="dxa"/>
          </w:tcPr>
          <w:p w14:paraId="553644CB">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 xml:space="preserve">UpdatedBy </w:t>
            </w:r>
          </w:p>
        </w:tc>
      </w:tr>
      <w:tr w14:paraId="3933F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 w:type="dxa"/>
          </w:tcPr>
          <w:p w14:paraId="1892575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w:t>
            </w:r>
          </w:p>
        </w:tc>
        <w:tc>
          <w:tcPr>
            <w:tcW w:w="1785" w:type="dxa"/>
          </w:tcPr>
          <w:p w14:paraId="757EC20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w:t>
            </w:r>
          </w:p>
        </w:tc>
        <w:tc>
          <w:tcPr>
            <w:tcW w:w="1405" w:type="dxa"/>
          </w:tcPr>
          <w:p w14:paraId="3F317DB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1</w:t>
            </w:r>
          </w:p>
        </w:tc>
        <w:tc>
          <w:tcPr>
            <w:tcW w:w="2113" w:type="dxa"/>
          </w:tcPr>
          <w:p w14:paraId="21B0C180">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0</w:t>
            </w:r>
          </w:p>
        </w:tc>
        <w:tc>
          <w:tcPr>
            <w:tcW w:w="892" w:type="dxa"/>
          </w:tcPr>
          <w:p w14:paraId="5AC85D73">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w:t>
            </w:r>
          </w:p>
        </w:tc>
        <w:tc>
          <w:tcPr>
            <w:tcW w:w="2568" w:type="dxa"/>
          </w:tcPr>
          <w:p w14:paraId="276D30F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 xml:space="preserve">1 </w:t>
            </w:r>
          </w:p>
        </w:tc>
      </w:tr>
    </w:tbl>
    <w:p w14:paraId="413D1C8F">
      <w:pPr>
        <w:pStyle w:val="21"/>
        <w:bidi w:val="0"/>
        <w:rPr>
          <w:rFonts w:hint="default" w:ascii="Times New Roman" w:hAnsi="Times New Roman" w:eastAsiaTheme="minorHAnsi"/>
          <w:kern w:val="2"/>
          <w:lang w:val="en-US" w:eastAsia="en-US"/>
          <w14:ligatures w14:val="standardContextual"/>
        </w:rPr>
      </w:pPr>
      <w:bookmarkStart w:id="47" w:name="_Toc14640"/>
      <w:r>
        <w:rPr>
          <w:rFonts w:hint="default" w:ascii="Times New Roman" w:hAnsi="Times New Roman" w:eastAsiaTheme="minorHAnsi"/>
          <w:kern w:val="2"/>
          <w:lang w:val="en-US" w:eastAsia="en-US"/>
          <w14:ligatures w14:val="standardContextual"/>
        </w:rPr>
        <w:t>Bảng 6.4 - Seed dữ liệu EmployeeEditingConfig</w:t>
      </w:r>
      <w:bookmarkEnd w:id="47"/>
    </w:p>
    <w:p w14:paraId="221AE71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br w:type="page"/>
      </w:r>
    </w:p>
    <w:p w14:paraId="774642A3">
      <w:pPr>
        <w:pStyle w:val="2"/>
        <w:rPr>
          <w:rFonts w:hint="default"/>
          <w:lang w:val="en-US" w:eastAsia="zh-CN"/>
        </w:rPr>
      </w:pPr>
      <w:bookmarkStart w:id="48" w:name="_Toc25057"/>
      <w:r>
        <w:rPr>
          <w:rFonts w:hint="default"/>
          <w:lang w:val="en-US" w:eastAsia="zh-CN"/>
        </w:rPr>
        <w:br w:type="textWrapping"/>
      </w:r>
      <w:r>
        <w:rPr>
          <w:rFonts w:hint="default"/>
          <w:lang w:val="en-US" w:eastAsia="zh-CN"/>
        </w:rPr>
        <w:t>CHIẾN LƯỢC ĐÁNH CHỈ MỤC VÀ TỐI ƯU HIỆU NĂNG (INDEXING STRATEGY)</w:t>
      </w:r>
      <w:bookmarkEnd w:id="48"/>
    </w:p>
    <w:p w14:paraId="2CC0B68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49" w:name="_Toc26619"/>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7.1. Danh sách các Chỉ mục (Indexes) trên SQL Server</w:t>
      </w:r>
      <w:bookmarkEnd w:id="49"/>
    </w:p>
    <w:p w14:paraId="79E09461">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Để đảm bảo hệ thống HRMS Asset Module đạt hiệu năng cao (API &lt; 200ms) khi dữ liệu lớn, các chỉ mục dưới đây được thiết kế dựa trên thực tế truy vấn, Smart Button UI, và Scheduler Jobs.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1887"/>
        <w:gridCol w:w="2304"/>
        <w:gridCol w:w="2074"/>
      </w:tblGrid>
      <w:tr w14:paraId="4B97A367">
        <w:tblPrEx>
          <w:tblCellMar>
            <w:top w:w="0" w:type="dxa"/>
            <w:left w:w="108" w:type="dxa"/>
            <w:bottom w:w="0" w:type="dxa"/>
            <w:right w:w="108" w:type="dxa"/>
          </w:tblCellMar>
        </w:tblPrEx>
        <w:tc>
          <w:tcPr>
            <w:tcW w:w="2321" w:type="dxa"/>
          </w:tcPr>
          <w:p w14:paraId="0AB8F15E">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Bảng</w:t>
            </w:r>
          </w:p>
        </w:tc>
        <w:tc>
          <w:tcPr>
            <w:tcW w:w="1925" w:type="dxa"/>
          </w:tcPr>
          <w:p w14:paraId="46AD0F68">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Cột</w:t>
            </w:r>
          </w:p>
        </w:tc>
        <w:tc>
          <w:tcPr>
            <w:tcW w:w="2326" w:type="dxa"/>
          </w:tcPr>
          <w:p w14:paraId="36568C50">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Loại Index</w:t>
            </w:r>
          </w:p>
        </w:tc>
        <w:tc>
          <w:tcPr>
            <w:tcW w:w="2713" w:type="dxa"/>
          </w:tcPr>
          <w:p w14:paraId="145789F4">
            <w:pPr>
              <w:keepNext w:val="0"/>
              <w:keepLines w:val="0"/>
              <w:widowControl/>
              <w:suppressLineNumbers w:val="0"/>
              <w:spacing w:line="300" w:lineRule="atLeast"/>
              <w:jc w:val="left"/>
              <w:rPr>
                <w:rFonts w:hint="default" w:ascii="Times New Roman" w:hAnsi="Times New Roman" w:eastAsia="Segoe UI" w:cs="Times New Roman"/>
                <w:b/>
                <w:bCs/>
                <w:i w:val="0"/>
                <w:iCs w:val="0"/>
                <w:caps w:val="0"/>
                <w:color w:val="0F1115"/>
                <w:spacing w:val="0"/>
                <w:kern w:val="0"/>
                <w:sz w:val="26"/>
                <w:szCs w:val="26"/>
                <w:lang w:val="en-US" w:eastAsia="zh-CN" w:bidi="ar"/>
              </w:rPr>
            </w:pPr>
            <w:r>
              <w:rPr>
                <w:rFonts w:hint="default" w:ascii="Times New Roman" w:hAnsi="Times New Roman" w:eastAsia="Segoe UI" w:cs="Times New Roman"/>
                <w:b/>
                <w:bCs/>
                <w:i w:val="0"/>
                <w:iCs w:val="0"/>
                <w:caps w:val="0"/>
                <w:color w:val="0F1115"/>
                <w:spacing w:val="0"/>
                <w:kern w:val="0"/>
                <w:sz w:val="26"/>
                <w:szCs w:val="26"/>
                <w:lang w:val="en-US" w:eastAsia="zh-CN" w:bidi="ar"/>
              </w:rPr>
              <w:t>Mục đích</w:t>
            </w:r>
          </w:p>
        </w:tc>
      </w:tr>
      <w:tr w14:paraId="6DA2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267C00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NhanVien</w:t>
            </w:r>
          </w:p>
        </w:tc>
        <w:tc>
          <w:tcPr>
            <w:tcW w:w="1925" w:type="dxa"/>
          </w:tcPr>
          <w:p w14:paraId="677C83E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Email</w:t>
            </w:r>
          </w:p>
        </w:tc>
        <w:tc>
          <w:tcPr>
            <w:tcW w:w="2326" w:type="dxa"/>
          </w:tcPr>
          <w:p w14:paraId="0FDDFF8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UNIQUE NONCLUSTERED</w:t>
            </w:r>
          </w:p>
        </w:tc>
        <w:tc>
          <w:tcPr>
            <w:tcW w:w="2713" w:type="dxa"/>
          </w:tcPr>
          <w:p w14:paraId="3BBF9CA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Tăng tốc đăng nhập</w:t>
            </w:r>
          </w:p>
        </w:tc>
      </w:tr>
      <w:tr w14:paraId="59FE9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F1416F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NhanVien</w:t>
            </w:r>
          </w:p>
        </w:tc>
        <w:tc>
          <w:tcPr>
            <w:tcW w:w="1925" w:type="dxa"/>
          </w:tcPr>
          <w:p w14:paraId="26CD3550">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MaPB, VaiTro</w:t>
            </w:r>
          </w:p>
        </w:tc>
        <w:tc>
          <w:tcPr>
            <w:tcW w:w="2326" w:type="dxa"/>
          </w:tcPr>
          <w:p w14:paraId="5D0D9F3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NONCLUSTERED (Composite)</w:t>
            </w:r>
          </w:p>
        </w:tc>
        <w:tc>
          <w:tcPr>
            <w:tcW w:w="2713" w:type="dxa"/>
          </w:tcPr>
          <w:p w14:paraId="6E28F15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Lọc nhân viên theo phòng ban và vai trò</w:t>
            </w:r>
          </w:p>
        </w:tc>
      </w:tr>
      <w:tr w14:paraId="70A3F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9B92A89">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NhanVien</w:t>
            </w:r>
          </w:p>
        </w:tc>
        <w:tc>
          <w:tcPr>
            <w:tcW w:w="1925" w:type="dxa"/>
          </w:tcPr>
          <w:p w14:paraId="0F813A35">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MaNguoiDuyet</w:t>
            </w:r>
          </w:p>
        </w:tc>
        <w:tc>
          <w:tcPr>
            <w:tcW w:w="2326" w:type="dxa"/>
          </w:tcPr>
          <w:p w14:paraId="50F8E92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NONCLUSTERED</w:t>
            </w:r>
          </w:p>
        </w:tc>
        <w:tc>
          <w:tcPr>
            <w:tcW w:w="2713" w:type="dxa"/>
          </w:tcPr>
          <w:p w14:paraId="714BF9A1">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Truy vấn cấp dưới của manager</w:t>
            </w:r>
          </w:p>
        </w:tc>
      </w:tr>
      <w:tr w14:paraId="0198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620051C">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KyNang_NhanVien</w:t>
            </w:r>
          </w:p>
        </w:tc>
        <w:tc>
          <w:tcPr>
            <w:tcW w:w="1925" w:type="dxa"/>
          </w:tcPr>
          <w:p w14:paraId="5CC9824F">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MaNV</w:t>
            </w:r>
          </w:p>
        </w:tc>
        <w:tc>
          <w:tcPr>
            <w:tcW w:w="2326" w:type="dxa"/>
          </w:tcPr>
          <w:p w14:paraId="075E887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NONCLUSTERED</w:t>
            </w:r>
          </w:p>
        </w:tc>
        <w:tc>
          <w:tcPr>
            <w:tcW w:w="2713" w:type="dxa"/>
          </w:tcPr>
          <w:p w14:paraId="421E6652">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Lấy kỹ năng theo nhân viên</w:t>
            </w:r>
          </w:p>
        </w:tc>
      </w:tr>
      <w:tr w14:paraId="15DA8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460E1B4">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PhongBan</w:t>
            </w:r>
          </w:p>
        </w:tc>
        <w:tc>
          <w:tcPr>
            <w:tcW w:w="1925" w:type="dxa"/>
          </w:tcPr>
          <w:p w14:paraId="1382BC9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MaPB_Cha</w:t>
            </w:r>
          </w:p>
        </w:tc>
        <w:tc>
          <w:tcPr>
            <w:tcW w:w="2326" w:type="dxa"/>
          </w:tcPr>
          <w:p w14:paraId="5D282E46">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NONCLUSTERED</w:t>
            </w:r>
          </w:p>
        </w:tc>
        <w:tc>
          <w:tcPr>
            <w:tcW w:w="2713" w:type="dxa"/>
          </w:tcPr>
          <w:p w14:paraId="69A9B818">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 xml:space="preserve">Xây dựng cây tổ chức </w:t>
            </w:r>
          </w:p>
        </w:tc>
      </w:tr>
      <w:tr w14:paraId="4B67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3D16E99A">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EmployeeEditingConfig</w:t>
            </w:r>
          </w:p>
        </w:tc>
        <w:tc>
          <w:tcPr>
            <w:tcW w:w="1925" w:type="dxa"/>
            <w:vAlign w:val="center"/>
          </w:tcPr>
          <w:p w14:paraId="5B50114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Id</w:t>
            </w:r>
          </w:p>
        </w:tc>
        <w:tc>
          <w:tcPr>
            <w:tcW w:w="2326" w:type="dxa"/>
            <w:vAlign w:val="center"/>
          </w:tcPr>
          <w:p w14:paraId="436362EE">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CLUSTERED (PK)</w:t>
            </w:r>
          </w:p>
        </w:tc>
        <w:tc>
          <w:tcPr>
            <w:tcW w:w="2713" w:type="dxa"/>
            <w:vAlign w:val="center"/>
          </w:tcPr>
          <w:p w14:paraId="659DE82B">
            <w:pPr>
              <w:keepNext w:val="0"/>
              <w:keepLines w:val="0"/>
              <w:widowControl/>
              <w:suppressLineNumbers w:val="0"/>
              <w:spacing w:line="300" w:lineRule="atLeast"/>
              <w:jc w:val="left"/>
              <w:rPr>
                <w:rFonts w:hint="default" w:ascii="Times New Roman" w:hAnsi="Times New Roman" w:eastAsia="Segoe UI" w:cs="Times New Roman"/>
                <w:b w:val="0"/>
                <w:bCs w:val="0"/>
                <w:i w:val="0"/>
                <w:iCs w:val="0"/>
                <w:caps w:val="0"/>
                <w:color w:val="0F1115"/>
                <w:spacing w:val="0"/>
                <w:kern w:val="0"/>
                <w:sz w:val="26"/>
                <w:szCs w:val="26"/>
                <w:lang w:val="en-US" w:eastAsia="zh-CN" w:bidi="ar"/>
              </w:rPr>
            </w:pPr>
            <w:r>
              <w:rPr>
                <w:rFonts w:hint="default" w:ascii="Times New Roman" w:hAnsi="Times New Roman" w:eastAsia="Segoe UI" w:cs="Times New Roman"/>
                <w:b w:val="0"/>
                <w:bCs w:val="0"/>
                <w:i w:val="0"/>
                <w:iCs w:val="0"/>
                <w:caps w:val="0"/>
                <w:color w:val="0F1115"/>
                <w:spacing w:val="0"/>
                <w:kern w:val="0"/>
                <w:sz w:val="26"/>
                <w:szCs w:val="26"/>
                <w:lang w:val="en-US" w:eastAsia="zh-CN" w:bidi="ar"/>
              </w:rPr>
              <w:t>Truy vấn cấu hình toàn cục (singleton).</w:t>
            </w:r>
          </w:p>
        </w:tc>
      </w:tr>
    </w:tbl>
    <w:p w14:paraId="031D6639">
      <w:pPr>
        <w:pStyle w:val="21"/>
        <w:bidi w:val="0"/>
        <w:rPr>
          <w:rFonts w:hint="default" w:ascii="Times New Roman" w:hAnsi="Times New Roman" w:eastAsiaTheme="minorHAnsi"/>
          <w:kern w:val="2"/>
          <w:lang w:eastAsia="en-US"/>
          <w14:ligatures w14:val="standardContextual"/>
        </w:rPr>
      </w:pPr>
      <w:bookmarkStart w:id="50" w:name="_Toc26761"/>
      <w:r>
        <w:rPr>
          <w:rFonts w:hint="default" w:ascii="Times New Roman" w:hAnsi="Times New Roman" w:eastAsiaTheme="minorHAnsi"/>
          <w:kern w:val="2"/>
          <w:lang w:eastAsia="en-US"/>
          <w14:ligatures w14:val="standardContextual"/>
        </w:rPr>
        <w:t xml:space="preserve">Bảng </w:t>
      </w:r>
      <w:r>
        <w:rPr>
          <w:rFonts w:hint="default" w:ascii="Times New Roman" w:hAnsi="Times New Roman" w:eastAsiaTheme="minorHAnsi"/>
          <w:kern w:val="2"/>
          <w:lang w:val="en-US" w:eastAsia="en-US"/>
          <w14:ligatures w14:val="standardContextual"/>
        </w:rPr>
        <w:t>7</w:t>
      </w:r>
      <w:r>
        <w:rPr>
          <w:rFonts w:hint="default" w:ascii="Times New Roman" w:hAnsi="Times New Roman" w:eastAsiaTheme="minorHAnsi"/>
          <w:kern w:val="2"/>
          <w:lang w:eastAsia="en-US"/>
          <w14:ligatures w14:val="standardContextual"/>
        </w:rPr>
        <w:t>.</w:t>
      </w:r>
      <w:r>
        <w:rPr>
          <w:rFonts w:hint="default" w:ascii="Times New Roman" w:hAnsi="Times New Roman" w:eastAsiaTheme="minorHAnsi"/>
          <w:kern w:val="2"/>
          <w:lang w:val="en-US" w:eastAsia="en-US"/>
          <w14:ligatures w14:val="standardContextual"/>
        </w:rPr>
        <w:t>1</w:t>
      </w:r>
      <w:r>
        <w:rPr>
          <w:rFonts w:hint="default" w:ascii="Times New Roman" w:hAnsi="Times New Roman" w:eastAsiaTheme="minorHAnsi"/>
          <w:kern w:val="2"/>
          <w:lang w:eastAsia="en-US"/>
          <w14:ligatures w14:val="standardContextual"/>
        </w:rPr>
        <w:t xml:space="preserve"> </w:t>
      </w:r>
      <w:r>
        <w:rPr>
          <w:rFonts w:hint="default" w:ascii="Times New Roman" w:hAnsi="Times New Roman" w:eastAsiaTheme="minorHAnsi"/>
          <w:kern w:val="2"/>
          <w:lang w:val="en-US" w:eastAsia="en-US"/>
          <w14:ligatures w14:val="standardContextual"/>
        </w:rPr>
        <w:t xml:space="preserve">- </w:t>
      </w:r>
      <w:r>
        <w:rPr>
          <w:rFonts w:hint="default" w:ascii="Times New Roman" w:hAnsi="Times New Roman" w:eastAsiaTheme="minorHAnsi"/>
          <w:kern w:val="2"/>
          <w:lang w:eastAsia="en-US"/>
          <w14:ligatures w14:val="standardContextual"/>
        </w:rPr>
        <w:t>Danh sách các Chỉ mục (Indexes)</w:t>
      </w:r>
      <w:bookmarkEnd w:id="50"/>
    </w:p>
    <w:p w14:paraId="1E92AA9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4CE73A4">
      <w:pPr>
        <w:pStyle w:val="2"/>
        <w:rPr>
          <w:rFonts w:asciiTheme="minorHAnsi" w:hAnsiTheme="minorHAnsi"/>
          <w:lang w:val="en-US"/>
        </w:rPr>
      </w:pPr>
      <w:bookmarkStart w:id="51" w:name="_Toc227103117"/>
      <w:bookmarkStart w:id="52" w:name="_Toc29824"/>
      <w:r>
        <w:br w:type="textWrapping"/>
      </w:r>
      <w:r>
        <w:t>ĐỐI TƯỢNG DATABASE ĐẶC THÙ (TRIGGERS &amp; FUNCTIONS)</w:t>
      </w:r>
      <w:bookmarkEnd w:id="51"/>
      <w:bookmarkEnd w:id="52"/>
    </w:p>
    <w:p w14:paraId="3338800B">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ệ thống sử dụng cơ chế Trigger (Trình kích hoạt) ở mức CSDL để đảm bảo mọi thay đổi quan trọng trên bảng NhanVien (đặc biệt là mật khẩu và trạng thái) đều được ghi lại dấu vết, không thể bỏ qua ngay cả khi Developer truy cập trực tiếp vào database.</w:t>
      </w:r>
    </w:p>
    <w:p w14:paraId="2E061B2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3" w:name="_Toc93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8.1 Trigger tự động ghi Audit Log khi thay đổi thông tin bảo mật của NhanVien</w:t>
      </w:r>
      <w:bookmarkEnd w:id="53"/>
    </w:p>
    <w:p w14:paraId="0B6CB666">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Trigger này ghi lại sự thay đổi trên các cột nhạy cảm (MatKhau, VaiTro, TrangThai, MaNguoiDuyet) vào bảng AuditLog (do Audit_Service quản lý). Ghi log cùng transaction, nếu rollback thì log cũng không được ghi.</w:t>
      </w:r>
    </w:p>
    <w:p w14:paraId="2941E0D9">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Sql </w:t>
      </w:r>
    </w:p>
    <w:p w14:paraId="1D34CC6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w:t>
      </w:r>
    </w:p>
    <w:p w14:paraId="54D6318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Trigger: trg_NhanVien_Audit</w:t>
      </w:r>
    </w:p>
    <w:p w14:paraId="626E7FD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Mục đích: Ghi audit log khi thay đổi thông tin bảo mật</w:t>
      </w:r>
    </w:p>
    <w:p w14:paraId="0CF8027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w:t>
      </w:r>
    </w:p>
    <w:p w14:paraId="781BCE5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CREATE TRIGGER trg_NhanVien_Audit</w:t>
      </w:r>
    </w:p>
    <w:p w14:paraId="38A224E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ON NhanVien</w:t>
      </w:r>
    </w:p>
    <w:p w14:paraId="786DE4F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AFTER INSERT, UPDATE, DELETE</w:t>
      </w:r>
    </w:p>
    <w:p w14:paraId="2237D14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AS</w:t>
      </w:r>
    </w:p>
    <w:p w14:paraId="796DB4B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BEGIN</w:t>
      </w:r>
    </w:p>
    <w:p w14:paraId="5EA5664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SET NOCOUNT ON;</w:t>
      </w:r>
    </w:p>
    <w:p w14:paraId="6E2247C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t>
      </w:r>
    </w:p>
    <w:p w14:paraId="7077BCF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INSERT</w:t>
      </w:r>
    </w:p>
    <w:p w14:paraId="41FC2A6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IF EXISTS (SELECT 1 FROM inserted) AND NOT EXISTS (SELECT 1 FROM deleted)</w:t>
      </w:r>
    </w:p>
    <w:p w14:paraId="57CF6CE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w:t>
      </w:r>
    </w:p>
    <w:p w14:paraId="438B947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INSERT INTO AuditLog (ThoiGian, EmailActor, HanhDong, DoiTuong, GiaTriCu, GiaTriMoi, IPAddress, UserAgent)</w:t>
      </w:r>
    </w:p>
    <w:p w14:paraId="21EC436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w:t>
      </w:r>
    </w:p>
    <w:p w14:paraId="42222F4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GETDATE(),</w:t>
      </w:r>
    </w:p>
    <w:p w14:paraId="415AEA7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ISNULL(SESSION_CONTEXT(N'Email'), 'system@hrms.local'),</w:t>
      </w:r>
    </w:p>
    <w:p w14:paraId="10C9433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'CREATE',</w:t>
      </w:r>
    </w:p>
    <w:p w14:paraId="41BC54D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CONCAT('NhanVien_', i.MaNV),</w:t>
      </w:r>
    </w:p>
    <w:p w14:paraId="40F2BA8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NULL,</w:t>
      </w:r>
    </w:p>
    <w:p w14:paraId="6D4B603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i.* FOR JSON PATH, WITHOUT_ARRAY_WRAPPER),</w:t>
      </w:r>
    </w:p>
    <w:p w14:paraId="08DC7D3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ISNULL(SESSION_CONTEXT(N'IPAddress'), '0.0.0.0'),</w:t>
      </w:r>
    </w:p>
    <w:p w14:paraId="3DFEE43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ISNULL(SESSION_CONTEXT(N'UserAgent'), '')</w:t>
      </w:r>
    </w:p>
    <w:p w14:paraId="2983708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FROM inserted i;</w:t>
      </w:r>
    </w:p>
    <w:p w14:paraId="734AF4D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END</w:t>
      </w:r>
    </w:p>
    <w:p w14:paraId="3BCD9AE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t>
      </w:r>
    </w:p>
    <w:p w14:paraId="2988762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UPDATE (chỉ khi thay đổi cột nhạy cảm)</w:t>
      </w:r>
    </w:p>
    <w:p w14:paraId="224E684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IF EXISTS (SELECT 1 FROM inserted) AND EXISTS (SELECT 1 FROM deleted)</w:t>
      </w:r>
    </w:p>
    <w:p w14:paraId="0F5F777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w:t>
      </w:r>
    </w:p>
    <w:p w14:paraId="45B8F24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INSERT INTO AuditLog (ThoiGian, EmailActor, HanhDong, DoiTuong, GiaTriCu, GiaTriMoi, IPAddress, UserAgent)</w:t>
      </w:r>
    </w:p>
    <w:p w14:paraId="268B44D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w:t>
      </w:r>
    </w:p>
    <w:p w14:paraId="323A1C9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GETDATE(),</w:t>
      </w:r>
    </w:p>
    <w:p w14:paraId="7896A0E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ISNULL(SESSION_CONTEXT(N'Email'), 'system@hrms.local'),</w:t>
      </w:r>
    </w:p>
    <w:p w14:paraId="3B39463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'UPDATE',</w:t>
      </w:r>
    </w:p>
    <w:p w14:paraId="3B7A814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CONCAT('NhanVien_', i.MaNV),</w:t>
      </w:r>
    </w:p>
    <w:p w14:paraId="3B5B607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d. FOR JSON PATH, WITHOUT_ARRAY_WRAPPER),</w:t>
      </w:r>
    </w:p>
    <w:p w14:paraId="563DF4B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i.* FOR JSON PATH, WITHOUT_ARRAY_WRAPPER),</w:t>
      </w:r>
    </w:p>
    <w:p w14:paraId="3A37AD7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ISNULL(SESSION_CONTEXT(N'IPAddress'), '0.0.0.0'),</w:t>
      </w:r>
    </w:p>
    <w:p w14:paraId="7E6F818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ISNULL(SESSION_CONTEXT(N'UserAgent'), '')</w:t>
      </w:r>
    </w:p>
    <w:p w14:paraId="2F153E7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FROM inserted i</w:t>
      </w:r>
    </w:p>
    <w:p w14:paraId="0E1BBB9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INNER JOIN deleted d ON i.MaNV = d.MaNV</w:t>
      </w:r>
    </w:p>
    <w:p w14:paraId="0318FFB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WHERE </w:t>
      </w:r>
    </w:p>
    <w:p w14:paraId="5E6266C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i.MatKhau &lt;&gt; d.MatKhau </w:t>
      </w:r>
    </w:p>
    <w:p w14:paraId="6427E28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OR i.VaiTro &lt;&gt; d.VaiTro </w:t>
      </w:r>
    </w:p>
    <w:p w14:paraId="5E2C510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OR i.TrangThai &lt;&gt; d.TrangThai</w:t>
      </w:r>
    </w:p>
    <w:p w14:paraId="3B46BF3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OR ISNULL(i.MaNguoiDuyet, 0) &lt;&gt; ISNULL(d.MaNguoiDuyet, 0);</w:t>
      </w:r>
    </w:p>
    <w:p w14:paraId="2D7F789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END</w:t>
      </w:r>
    </w:p>
    <w:p w14:paraId="6544789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w:t>
      </w:r>
    </w:p>
    <w:p w14:paraId="39FF585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 DELETE (rất hiếm, chỉ soft delete)</w:t>
      </w:r>
    </w:p>
    <w:p w14:paraId="3AEBCFB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IF EXISTS (SELECT 1 FROM deleted) AND NOT EXISTS (SELECT 1 FROM inserted)</w:t>
      </w:r>
    </w:p>
    <w:p w14:paraId="6A28734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BEGIN</w:t>
      </w:r>
    </w:p>
    <w:p w14:paraId="4A076E4B">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INSERT INTO AuditLog (ThoiGian, EmailActor, HanhDong, DoiTuong, GiaTriCu, GiaTriMoi, IPAddress, UserAgent)</w:t>
      </w:r>
    </w:p>
    <w:p w14:paraId="6338D3F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w:t>
      </w:r>
    </w:p>
    <w:p w14:paraId="4196E20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GETDATE(),</w:t>
      </w:r>
    </w:p>
    <w:p w14:paraId="7FA293A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ISNULL(SESSION_CONTEXT(N'Email'), 'system@hrms.local'),</w:t>
      </w:r>
    </w:p>
    <w:p w14:paraId="60323E7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'DELETE',</w:t>
      </w:r>
    </w:p>
    <w:p w14:paraId="34A2F0BF">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CONCAT('NhanVien_', d.MaNV),</w:t>
      </w:r>
    </w:p>
    <w:p w14:paraId="1D23260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(SELECT d. FOR JSON PATH, WITHOUT_ARRAY_WRAPPER),</w:t>
      </w:r>
    </w:p>
    <w:p w14:paraId="796BD109">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NULL,</w:t>
      </w:r>
    </w:p>
    <w:p w14:paraId="551AE611">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ISNULL(SESSION_CONTEXT(N'IPAddress'), '0.0.0.0'),</w:t>
      </w:r>
    </w:p>
    <w:p w14:paraId="4CBC4DF7">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ISNULL(SESSION_CONTEXT(N'UserAgent'), '')</w:t>
      </w:r>
    </w:p>
    <w:p w14:paraId="14D8253A">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FROM deleted d;</w:t>
      </w:r>
    </w:p>
    <w:p w14:paraId="54A80742">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    END</w:t>
      </w:r>
    </w:p>
    <w:p w14:paraId="05595FF4">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END;</w:t>
      </w:r>
    </w:p>
    <w:p w14:paraId="50E6415C">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GO</w:t>
      </w:r>
    </w:p>
    <w:p w14:paraId="4EE51915">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Lưu ý: Để trigger lấy được thông tin người dùng, ứng dụng cần gọi sp_set_session_context trước khi thực hiện câu lệnh SQL.</w:t>
      </w: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9BC20A3">
      <w:pPr>
        <w:pStyle w:val="2"/>
        <w:rPr>
          <w:rFonts w:hint="default" w:ascii="Times New Roman" w:hAnsi="Times New Roman" w:cs="Times New Roman"/>
          <w:lang w:val="en-US"/>
        </w:rPr>
      </w:pPr>
      <w:bookmarkStart w:id="54" w:name="_Toc17529"/>
      <w:r>
        <w:rPr>
          <w:rFonts w:hint="default" w:ascii="Times New Roman" w:hAnsi="Times New Roman" w:cs="Times New Roman"/>
          <w:lang w:val="en-US"/>
        </w:rPr>
        <w:br w:type="textWrapping"/>
      </w:r>
      <w:r>
        <w:rPr>
          <w:rFonts w:hint="default" w:ascii="Times New Roman" w:hAnsi="Times New Roman" w:cs="Times New Roman"/>
          <w:lang w:val="en-US"/>
        </w:rPr>
        <w:t>HƯỚNG DẪN TRIỂN KHAI MÃ NGUỒN CHO DEVELOPER (EF CORE MAPPING)</w:t>
      </w:r>
      <w:bookmarkEnd w:id="54"/>
    </w:p>
    <w:p w14:paraId="6EA1E35B">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Để ánh xạ cấu trúc Database từ SQL Server vào ứng dụng </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instrText xml:space="preserve"> HYPERLINK "https://asp.net/" \t "https://chat.deepseek.com/a/chat/s/_blank" </w:instrTex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separate"/>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ASP.NET</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end"/>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Core (C#), đội ngũ Developer sử dụng kỹ thuật Fluent API trong Entity Framework Core. Dưới đây là cấu hình chuẩn cho các quan hệ trong Module Auth.</w:t>
      </w:r>
    </w:p>
    <w:p w14:paraId="38BEB45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5" w:name="_Toc20960"/>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9.1. Entity Classes &amp; Fluent API</w:t>
      </w:r>
      <w:bookmarkEnd w:id="5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 xml:space="preserve"> </w:t>
      </w:r>
    </w:p>
    <w:p w14:paraId="7F0370E2">
      <w:pPr>
        <w:ind w:firstLine="720" w:firstLineChars="0"/>
        <w:rPr>
          <w:rFonts w:hint="default"/>
          <w:lang w:val="en-US" w:eastAsia="en-US"/>
        </w:rPr>
      </w:pPr>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Ví dụ cấu hình NhanVien</w:t>
      </w:r>
    </w:p>
    <w:p w14:paraId="63651EEA">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w:t>
      </w:r>
    </w:p>
    <w:p w14:paraId="51725233">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public class NhanVienConfiguration : IEntityTypeConfiguration&lt;NhanVien&gt;</w:t>
      </w:r>
    </w:p>
    <w:p w14:paraId="7F4F7C68">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6A0DE720">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public void Configure(EntityTypeBuilder&lt;NhanVien&gt; builder)</w:t>
      </w:r>
    </w:p>
    <w:p w14:paraId="5CC305D9">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4A3390B4">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builder.ToTable("NhanVien");</w:t>
      </w:r>
    </w:p>
    <w:p w14:paraId="3DD5D5F1">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builder.HasKey(x =&gt; x.MaNV);</w:t>
      </w:r>
    </w:p>
    <w:p w14:paraId="059D7A9A">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x.Email).IsRequired().HasMaxLength(100);</w:t>
      </w:r>
    </w:p>
    <w:p w14:paraId="0BD0F1D7">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builder.HasIndex(x =&gt; x.Email).IsUnique();</w:t>
      </w:r>
    </w:p>
    <w:p w14:paraId="1DA538BB">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x.VaiTro).HasMaxLength(20);</w:t>
      </w:r>
    </w:p>
    <w:p w14:paraId="386E8104">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builder.Property(x =&gt; x.MatKhau).IsRequired().HasMaxLength(256);</w:t>
      </w:r>
    </w:p>
    <w:p w14:paraId="6D779BEB">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20E8410C">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x.PhongBan)</w:t>
      </w:r>
    </w:p>
    <w:p w14:paraId="32B36650">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w:t>
      </w:r>
    </w:p>
    <w:p w14:paraId="71152E2F">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x.MaPB)</w:t>
      </w:r>
    </w:p>
    <w:p w14:paraId="6CA44D32">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41B753AB">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7943ABB4">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x.ChucVu)</w:t>
      </w:r>
    </w:p>
    <w:p w14:paraId="63FBF53D">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w:t>
      </w:r>
    </w:p>
    <w:p w14:paraId="7ECD33B2">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x.MaCV)</w:t>
      </w:r>
    </w:p>
    <w:p w14:paraId="09880E1F">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0ACBF2DD">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6A8D8F95">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builder.HasOne(x =&gt; x.NguoiQuanLy)</w:t>
      </w:r>
    </w:p>
    <w:p w14:paraId="390A5B09">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.WithMany(x =&gt; x.CapDuoi)</w:t>
      </w:r>
    </w:p>
    <w:p w14:paraId="384DE179">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.HasForeignKey(x =&gt; x.MaNguoiDuyet)</w:t>
      </w:r>
    </w:p>
    <w:p w14:paraId="02958178">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.OnDelete(DeleteBehavior.Restrict);</w:t>
      </w:r>
    </w:p>
    <w:p w14:paraId="532453CC">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w:t>
      </w:r>
    </w:p>
    <w:p w14:paraId="1CE73339">
      <w:pP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t>
      </w:r>
    </w:p>
    <w:p w14:paraId="72A3568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6" w:name="_Toc1076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9.2. Lưu ý khi sử dụng DbContext</w:t>
      </w:r>
      <w:bookmarkEnd w:id="56"/>
    </w:p>
    <w:p w14:paraId="4CABA765">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Gọi builder.ApplyConfiguration(new NhanVienConfiguration()) trong OnModelCreating.</w:t>
      </w:r>
    </w:p>
    <w:p w14:paraId="0EF4434A">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Sử dụng [JsonIgnore] trên các collection navigation để tránh vòng lặp khi serialize.</w:t>
      </w:r>
    </w:p>
    <w:p w14:paraId="6B08E13D">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Lưu ý: Ngoài trigger ở CSDL, ứng dụng cũng nên triển khai SaveChangesInterceptor để ghi audit log cho các thao tác thay đổi dữ liệu từ ứng dụng. Cả hai cơ chế có thể hoạt động song song để đảm bảo dự phòng.</w:t>
      </w:r>
    </w:p>
    <w:p w14:paraId="5899CFF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51700936">
      <w:pPr>
        <w:pStyle w:val="2"/>
        <w:rPr>
          <w:rFonts w:hint="default" w:ascii="Times New Roman" w:hAnsi="Times New Roman" w:cs="Times New Roman"/>
          <w:lang w:val="en-US"/>
        </w:rPr>
      </w:pPr>
      <w:bookmarkStart w:id="57" w:name="_Toc4259"/>
      <w:r>
        <w:rPr>
          <w:rFonts w:hint="default" w:ascii="Times New Roman" w:hAnsi="Times New Roman" w:cs="Times New Roman"/>
          <w:lang w:val="en-US"/>
        </w:rPr>
        <w:br w:type="textWrapping"/>
      </w:r>
      <w:r>
        <w:rPr>
          <w:rFonts w:hint="default" w:ascii="Times New Roman" w:hAnsi="Times New Roman" w:cs="Times New Roman"/>
          <w:lang w:val="en-US"/>
        </w:rPr>
        <w:t>TIÊU CHUẨN TRUY VẤN NÂNG CAO (ADVANCED QUERY STANDARDS)</w:t>
      </w:r>
      <w:bookmarkEnd w:id="57"/>
    </w:p>
    <w:p w14:paraId="51C7FC74">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Do HRMS không lưu quyền dạng JSON mà dùng cột VaiTro trực tiếp, các truy vấn liên quan đến phân quyền rất đơn giản và hiệu quả. Dưới đây là các mẫu truy vấn chuẩn cho Module Auth.</w:t>
      </w:r>
    </w:p>
    <w:p w14:paraId="5EE92F3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8" w:name="_Toc32518"/>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10.1. Ràng buộc cột VaiTro (CHECK Constraint)</w:t>
      </w:r>
      <w:bookmarkEnd w:id="58"/>
    </w:p>
    <w:p w14:paraId="2531B9FB">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Để đảm bảo chỉ ba giá trị hợp lệ được lưu vào cột VaiTro, ta thêm ràng buộc sau:</w:t>
      </w:r>
    </w:p>
    <w:p w14:paraId="10047963">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sql</w:t>
      </w:r>
    </w:p>
    <w:p w14:paraId="36ADD4E5">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ALTER TABLE NhanVien ADD CONSTRAINT CHK_NhanVien_VaiTro CHECK (VaiTro IN ('HR Admin', 'Manager', 'Employee'));</w:t>
      </w:r>
    </w:p>
    <w:p w14:paraId="76BDB261">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59" w:name="_Toc1612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10.2. Truy vấn đăng nhập (lấy thông tin người dùng + vai trò)</w:t>
      </w:r>
      <w:bookmarkEnd w:id="59"/>
    </w:p>
    <w:p w14:paraId="50C3928F">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Câu truy vấn này được dùng trong API /api/auth/login:</w:t>
      </w:r>
    </w:p>
    <w:p w14:paraId="5D2B4FE0">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sql</w:t>
      </w:r>
    </w:p>
    <w:p w14:paraId="29BBE27D">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SELECT MaNV, HoTen, Email, MatKhau, VaiTro, TrangThai</w:t>
      </w:r>
    </w:p>
    <w:p w14:paraId="2299DDAD">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FROM NhanVien</w:t>
      </w:r>
    </w:p>
    <w:p w14:paraId="280556DE">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WHERE Email = @Email AND TrangThai IN ('Thử việc', 'Đang làm việc');</w:t>
      </w:r>
    </w:p>
    <w:p w14:paraId="626B280D">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0" w:name="_Toc18616"/>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10.3. Lấy danh sách nhân viên theo phòng ban (kèm chức vụ)</w:t>
      </w:r>
      <w:bookmarkEnd w:id="60"/>
    </w:p>
    <w:p w14:paraId="17ACC146">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sql</w:t>
      </w:r>
    </w:p>
    <w:p w14:paraId="6B5F2B08">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nv.MaNV, nv.HoTen, nv.Email, nv.VaiTro, pb.TenPB, cv.TenCV</w:t>
      </w:r>
    </w:p>
    <w:p w14:paraId="7718A778">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NhanVien nv</w:t>
      </w:r>
    </w:p>
    <w:p w14:paraId="3E9F00F7">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INNER JOIN PhongBan pb ON nv.MaPB = pb.MaPB</w:t>
      </w:r>
    </w:p>
    <w:p w14:paraId="31F751B6">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INNER JOIN ChucVu cv ON nv.MaCV = cv.MaCV</w:t>
      </w:r>
    </w:p>
    <w:p w14:paraId="78BD068C">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pb.MaPB = @MaPB;</w:t>
      </w:r>
    </w:p>
    <w:p w14:paraId="188474CF">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1" w:name="_Toc1994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10.4. Lấy danh sách cấp dưới của Manager</w:t>
      </w:r>
      <w:bookmarkEnd w:id="61"/>
    </w:p>
    <w:p w14:paraId="483B9BAC">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Giả sử một Manager có MaNV = @ManagerId. Câu truy vấn trả về tất cả nhân viên có MaNguoiDuyet trỏ về Manager đó:</w:t>
      </w:r>
    </w:p>
    <w:p w14:paraId="77F6F9B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sql</w:t>
      </w:r>
    </w:p>
    <w:p w14:paraId="3C97799A">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nv.MaNV, nv.HoTen, nv.Email, cv.TenCV</w:t>
      </w:r>
    </w:p>
    <w:p w14:paraId="4C5EC3C9">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NhanVien nv</w:t>
      </w:r>
    </w:p>
    <w:p w14:paraId="3097184D">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INNER JOIN ChucVu cv ON nv.MaCV = cv.MaCV</w:t>
      </w:r>
    </w:p>
    <w:p w14:paraId="2A6CB027">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nv.MaNguoiDuyet = @ManagerId;</w:t>
      </w:r>
    </w:p>
    <w:p w14:paraId="688772AB">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2" w:name="_Toc6522"/>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10.5. Lấy danh sách kỹ năng của nhân viên</w:t>
      </w:r>
      <w:bookmarkEnd w:id="62"/>
    </w:p>
    <w:p w14:paraId="4B27BC10">
      <w:pPr>
        <w:keepNext w:val="0"/>
        <w:keepLines w:val="0"/>
        <w:widowControl/>
        <w:suppressLineNumbers w:val="0"/>
        <w:spacing w:before="0" w:beforeAutospacing="0" w:after="0" w:afterAutospacing="0"/>
        <w:ind w:left="0" w:right="0"/>
        <w:jc w:val="left"/>
        <w:rPr>
          <w:rFonts w:hint="default" w:ascii="Times New Roman" w:hAnsi="Times New Roman" w:eastAsia="Calibri" w:cs="Times New Roman"/>
          <w:color w:val="000000"/>
          <w:kern w:val="2"/>
          <w:sz w:val="26"/>
          <w:szCs w:val="26"/>
        </w:rPr>
      </w:pPr>
      <w:r>
        <w:rPr>
          <w:rFonts w:hint="default" w:ascii="Times New Roman" w:hAnsi="Times New Roman" w:eastAsia="Calibri" w:cs="Times New Roman"/>
          <w:color w:val="000000"/>
          <w:kern w:val="2"/>
          <w:sz w:val="26"/>
          <w:szCs w:val="26"/>
          <w:lang w:val="en-US" w:eastAsia="zh-CN" w:bidi="ar"/>
        </w:rPr>
        <w:t>sql</w:t>
      </w:r>
    </w:p>
    <w:p w14:paraId="09237FFD">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TenKyNang, CapDo</w:t>
      </w:r>
    </w:p>
    <w:p w14:paraId="5DCF6030">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KyNang_NhanVien</w:t>
      </w:r>
    </w:p>
    <w:p w14:paraId="23F742EE">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MaNV = @MaNV</w:t>
      </w:r>
    </w:p>
    <w:p w14:paraId="3BF397E5">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ORDER BY TenKyNang;</w:t>
      </w:r>
    </w:p>
    <w:p w14:paraId="0687F729">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63" w:name="_Toc7685"/>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10.6. Kiểm tra cấu hình Employee Editing</w:t>
      </w:r>
      <w:bookmarkEnd w:id="63"/>
    </w:p>
    <w:p w14:paraId="42DB9D60">
      <w:pPr>
        <w:keepNext w:val="0"/>
        <w:keepLines w:val="0"/>
        <w:widowControl/>
        <w:suppressLineNumbers w:val="0"/>
        <w:spacing w:before="0" w:beforeAutospacing="0" w:after="0" w:afterAutospacing="0"/>
        <w:ind w:left="0" w:right="0"/>
        <w:jc w:val="left"/>
        <w:rPr>
          <w:rFonts w:hint="default" w:ascii="Times New Roman" w:hAnsi="Times New Roman" w:eastAsia="Calibri" w:cs="Times New Roman"/>
          <w:color w:val="000000"/>
          <w:kern w:val="2"/>
          <w:sz w:val="26"/>
          <w:szCs w:val="26"/>
        </w:rPr>
      </w:pPr>
      <w:r>
        <w:rPr>
          <w:rFonts w:hint="default" w:ascii="Times New Roman" w:hAnsi="Times New Roman" w:eastAsia="Calibri" w:cs="Times New Roman"/>
          <w:color w:val="000000"/>
          <w:kern w:val="2"/>
          <w:sz w:val="26"/>
          <w:szCs w:val="26"/>
          <w:lang w:val="en-US" w:eastAsia="zh-CN" w:bidi="ar"/>
        </w:rPr>
        <w:t>sql</w:t>
      </w:r>
    </w:p>
    <w:p w14:paraId="17C8509E">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SELECT AllowEditSkills, AllowEditPersonal, AllowEditDepartment</w:t>
      </w:r>
    </w:p>
    <w:p w14:paraId="142233E5">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FROM EmployeeEditingConfig</w:t>
      </w:r>
    </w:p>
    <w:p w14:paraId="7270038D">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WHERE Id = 1;</w:t>
      </w:r>
    </w:p>
    <w:p w14:paraId="15AA102E">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p w14:paraId="232C718D">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46F72812">
      <w:pPr>
        <w:pStyle w:val="2"/>
        <w:numPr>
          <w:ilvl w:val="0"/>
          <w:numId w:val="0"/>
        </w:numPr>
        <w:rPr>
          <w:rFonts w:eastAsia="Google Sans"/>
          <w:lang w:val="en-US"/>
        </w:rPr>
      </w:pPr>
      <w:bookmarkStart w:id="64" w:name="_Toc12447"/>
      <w:bookmarkStart w:id="65" w:name="_Toc227103124"/>
      <w:r>
        <w:rPr>
          <w:lang w:val="en-US"/>
        </w:rPr>
        <w:t>TÀI LIỆU THAM KHẢO</w:t>
      </w:r>
      <w:bookmarkEnd w:id="64"/>
      <w:bookmarkEnd w:id="65"/>
    </w:p>
    <w:p w14:paraId="62616FB2">
      <w:pPr>
        <w:pStyle w:val="22"/>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Khởi tạo và Lập kế hoạch dự án HRMS (HRMS_ProjectPlan_v1.0_20260426), 2026.</w:t>
      </w:r>
    </w:p>
    <w:p w14:paraId="6E1F1109">
      <w:pPr>
        <w:pStyle w:val="22"/>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Đặc tả yêu cầu phần mềm HRMS (HRMS_SRS_v2.0_20260502), 2026.</w:t>
      </w:r>
    </w:p>
    <w:p w14:paraId="05027B2E">
      <w:pPr>
        <w:pStyle w:val="22"/>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Lê Thị Tú Mi, Tài liệu Thiết kế tổng thể (HRMS_SDD_v1.0_20260430), 2026.</w:t>
      </w:r>
    </w:p>
    <w:p w14:paraId="74786AFF">
      <w:pPr>
        <w:pStyle w:val="22"/>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 xml:space="preserve">Lê Thị Tú Mi, Tài liệu Yêu cầu nghiệp vụ (HRMS_BRD_v1.0_20260425), </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2026.</w:t>
      </w:r>
    </w:p>
    <w:p w14:paraId="1CDDE7D4">
      <w:pPr>
        <w:pStyle w:val="22"/>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Microsoft Docs – Entity Framework Core Fluent API</w:t>
      </w:r>
    </w:p>
    <w:p w14:paraId="674C017E">
      <w:pPr>
        <w:pStyle w:val="22"/>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OWASP – Password Storage Cheat Sheet (bcrypt)</w:t>
      </w:r>
    </w:p>
    <w:p w14:paraId="7F11054E">
      <w:pPr>
        <w:pStyle w:val="22"/>
        <w:numPr>
          <w:ilvl w:val="0"/>
          <w:numId w:val="2"/>
        </w:numPr>
        <w:spacing w:before="120" w:after="0" w:line="288" w:lineRule="auto"/>
        <w:ind w:left="0" w:leftChars="0" w:firstLine="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Odoo Employees App – Access Rights Documentation</w:t>
      </w:r>
    </w:p>
    <w:p w14:paraId="360D0AA0">
      <w:pPr>
        <w:pStyle w:val="2"/>
        <w:numPr>
          <w:ilvl w:val="0"/>
          <w:numId w:val="0"/>
        </w:numPr>
        <w:bidi w:val="0"/>
        <w:ind w:leftChars="0"/>
        <w:jc w:val="left"/>
        <w:rPr>
          <w:b w:val="0"/>
          <w:bCs/>
        </w:rPr>
      </w:pPr>
    </w:p>
    <w:p w14:paraId="2FF0EF04">
      <w:pPr>
        <w:pStyle w:val="22"/>
        <w:spacing w:before="120" w:after="0" w:line="288" w:lineRule="auto"/>
        <w:ind w:left="0" w:leftChars="0" w:firstLine="567"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p>
    <w:sectPr>
      <w:footerReference r:id="rId4" w:type="default"/>
      <w:pgSz w:w="11906" w:h="16838"/>
      <w:pgMar w:top="1138" w:right="1138" w:bottom="1138" w:left="1961"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 w:name="Google Sans">
    <w:altName w:val="Calibri"/>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6EC22">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C4DC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36C4DC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247A2">
    <w:pPr>
      <w:pStyle w:val="9"/>
      <w:rPr>
        <w:rFonts w:hint="default" w:ascii="Times New Roman" w:hAnsi="Times New Roman" w:cs="Times New Roman"/>
        <w:sz w:val="20"/>
        <w:szCs w:val="20"/>
      </w:rPr>
    </w:pPr>
    <w:r>
      <w:rPr>
        <w:rFonts w:hint="default" w:ascii="Times New Roman" w:hAnsi="Times New Roman" w:cs="Times New Roman"/>
        <w:sz w:val="20"/>
        <w:szCs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FDC4E">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64FDC4E">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AE5264"/>
    <w:multiLevelType w:val="singleLevel"/>
    <w:tmpl w:val="F2AE5264"/>
    <w:lvl w:ilvl="0" w:tentative="0">
      <w:start w:val="1"/>
      <w:numFmt w:val="decimal"/>
      <w:suff w:val="space"/>
      <w:lvlText w:val="[%1]"/>
      <w:lvlJc w:val="left"/>
    </w:lvl>
  </w:abstractNum>
  <w:abstractNum w:abstractNumId="1">
    <w:nsid w:val="27147017"/>
    <w:multiLevelType w:val="multilevel"/>
    <w:tmpl w:val="27147017"/>
    <w:lvl w:ilvl="0" w:tentative="0">
      <w:start w:val="1"/>
      <w:numFmt w:val="decimal"/>
      <w:pStyle w:val="2"/>
      <w:suff w:val="space"/>
      <w:lvlText w:val="PHẦN %1."/>
      <w:lvlJc w:val="left"/>
      <w:pPr>
        <w:ind w:left="0" w:firstLine="0"/>
      </w:pPr>
      <w:rPr>
        <w:rFonts w:hint="default" w:ascii="Times New Roman Bold" w:hAnsi="Times New Roman Bold"/>
        <w:b/>
        <w:i w:val="0"/>
        <w:sz w:val="30"/>
      </w:rPr>
    </w:lvl>
    <w:lvl w:ilvl="1" w:tentative="0">
      <w:start w:val="1"/>
      <w:numFmt w:val="decimal"/>
      <w:suff w:val="space"/>
      <w:lvlText w:val="%1.%2"/>
      <w:lvlJc w:val="left"/>
      <w:pPr>
        <w:ind w:left="0" w:firstLine="0"/>
      </w:pPr>
      <w:rPr>
        <w:rFonts w:hint="default" w:ascii="Times New Roman Bold" w:hAnsi="Times New Roman Bold"/>
        <w:b/>
        <w:i w:val="0"/>
        <w:sz w:val="26"/>
      </w:rPr>
    </w:lvl>
    <w:lvl w:ilvl="2" w:tentative="0">
      <w:start w:val="1"/>
      <w:numFmt w:val="decimal"/>
      <w:suff w:val="space"/>
      <w:lvlText w:val="%1.%2.%3"/>
      <w:lvlJc w:val="left"/>
      <w:pPr>
        <w:ind w:left="567"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304E66"/>
    <w:rsid w:val="003E56B5"/>
    <w:rsid w:val="063A5C43"/>
    <w:rsid w:val="064F4AB2"/>
    <w:rsid w:val="079A613C"/>
    <w:rsid w:val="08AE3149"/>
    <w:rsid w:val="09367BAA"/>
    <w:rsid w:val="0B2E5767"/>
    <w:rsid w:val="0BD02D72"/>
    <w:rsid w:val="0D007224"/>
    <w:rsid w:val="0D304E66"/>
    <w:rsid w:val="0E4F4C06"/>
    <w:rsid w:val="0E773F4A"/>
    <w:rsid w:val="100703E3"/>
    <w:rsid w:val="10D57692"/>
    <w:rsid w:val="121501C0"/>
    <w:rsid w:val="14765318"/>
    <w:rsid w:val="14B00F26"/>
    <w:rsid w:val="1744663C"/>
    <w:rsid w:val="1BD73B3C"/>
    <w:rsid w:val="1E0B188A"/>
    <w:rsid w:val="1F083F61"/>
    <w:rsid w:val="1FA4037A"/>
    <w:rsid w:val="1FF53625"/>
    <w:rsid w:val="223C0251"/>
    <w:rsid w:val="22443B3A"/>
    <w:rsid w:val="2431266C"/>
    <w:rsid w:val="25DA4C26"/>
    <w:rsid w:val="28024963"/>
    <w:rsid w:val="29F55AB0"/>
    <w:rsid w:val="2F081A65"/>
    <w:rsid w:val="306D3401"/>
    <w:rsid w:val="321D6C0B"/>
    <w:rsid w:val="323971F4"/>
    <w:rsid w:val="340032DD"/>
    <w:rsid w:val="34D537CD"/>
    <w:rsid w:val="39415645"/>
    <w:rsid w:val="3B2E4CEC"/>
    <w:rsid w:val="3B4413CB"/>
    <w:rsid w:val="3BF91900"/>
    <w:rsid w:val="3D0A016A"/>
    <w:rsid w:val="410C0680"/>
    <w:rsid w:val="43192030"/>
    <w:rsid w:val="44994587"/>
    <w:rsid w:val="4A547680"/>
    <w:rsid w:val="4B4C51CC"/>
    <w:rsid w:val="4C7F348C"/>
    <w:rsid w:val="4FC769C8"/>
    <w:rsid w:val="4FD91278"/>
    <w:rsid w:val="4FF33DB8"/>
    <w:rsid w:val="50FD27A4"/>
    <w:rsid w:val="564E44A8"/>
    <w:rsid w:val="56A41633"/>
    <w:rsid w:val="5AFB307A"/>
    <w:rsid w:val="5B5855A2"/>
    <w:rsid w:val="5D503F20"/>
    <w:rsid w:val="5DEA17E8"/>
    <w:rsid w:val="5EC60009"/>
    <w:rsid w:val="5FF64227"/>
    <w:rsid w:val="622A069B"/>
    <w:rsid w:val="63317BC9"/>
    <w:rsid w:val="642E36FF"/>
    <w:rsid w:val="66404380"/>
    <w:rsid w:val="68EC78DD"/>
    <w:rsid w:val="6DED30CB"/>
    <w:rsid w:val="6FA355B4"/>
    <w:rsid w:val="7048421F"/>
    <w:rsid w:val="740F250F"/>
    <w:rsid w:val="74924800"/>
    <w:rsid w:val="74C54CA2"/>
    <w:rsid w:val="757D4451"/>
    <w:rsid w:val="75A373B3"/>
    <w:rsid w:val="76A07A2B"/>
    <w:rsid w:val="76BF02E0"/>
    <w:rsid w:val="788E1F7B"/>
    <w:rsid w:val="7BD328B6"/>
    <w:rsid w:val="7BF42EE8"/>
    <w:rsid w:val="7D890C83"/>
    <w:rsid w:val="7F034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numPr>
        <w:ilvl w:val="0"/>
        <w:numId w:val="1"/>
      </w:numPr>
      <w:jc w:val="center"/>
      <w:outlineLvl w:val="0"/>
    </w:pPr>
    <w:rPr>
      <w:rFonts w:ascii="Times New Roman Bold" w:hAnsi="Times New Roman Bold" w:eastAsiaTheme="majorEastAsia" w:cstheme="majorBidi"/>
      <w:b/>
      <w:caps/>
      <w:sz w:val="30"/>
      <w:szCs w:val="40"/>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unhideWhenUsed/>
    <w:qFormat/>
    <w:uiPriority w:val="35"/>
    <w:pPr>
      <w:spacing w:before="0" w:after="200" w:line="240" w:lineRule="auto"/>
      <w:jc w:val="center"/>
    </w:pPr>
    <w:rPr>
      <w:i/>
      <w:iCs/>
      <w:color w:val="44546A" w:themeColor="text2"/>
      <w:sz w:val="24"/>
      <w:szCs w:val="18"/>
      <w14:textFill>
        <w14:solidFill>
          <w14:schemeClr w14:val="tx2"/>
        </w14:solidFill>
      </w14:textFill>
    </w:rPr>
  </w:style>
  <w:style w:type="character" w:styleId="8">
    <w:name w:val="Emphasis"/>
    <w:basedOn w:val="5"/>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5"/>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5"/>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5"/>
    <w:qFormat/>
    <w:uiPriority w:val="22"/>
    <w:rPr>
      <w:rFonts w:ascii="Times New Roman Bold" w:hAnsi="Times New Roman Bold"/>
      <w:b/>
      <w:bCs/>
      <w:sz w:val="32"/>
    </w:rPr>
  </w:style>
  <w:style w:type="table" w:styleId="16">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18">
    <w:name w:val="toc 1"/>
    <w:basedOn w:val="1"/>
    <w:next w:val="1"/>
    <w:qFormat/>
    <w:uiPriority w:val="0"/>
    <w:rPr>
      <w:rFonts w:ascii="Times New Roman" w:hAnsi="Times New Roman"/>
      <w:sz w:val="26"/>
    </w:rPr>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customStyle="1" w:styleId="21">
    <w:name w:val="Bang"/>
    <w:basedOn w:val="7"/>
    <w:qFormat/>
    <w:uiPriority w:val="0"/>
    <w:pPr>
      <w:keepNext/>
      <w:spacing w:before="240"/>
      <w:ind w:firstLine="0"/>
    </w:pPr>
    <w:rPr>
      <w:color w:val="000000" w:themeColor="text1"/>
      <w:sz w:val="26"/>
      <w:lang w:val="en-US"/>
      <w14:textFill>
        <w14:solidFill>
          <w14:schemeClr w14:val="tx1"/>
        </w14:solidFill>
      </w14:textFill>
    </w:rPr>
  </w:style>
  <w:style w:type="paragraph" w:styleId="22">
    <w:name w:val="List Paragraph"/>
    <w:basedOn w:val="1"/>
    <w:qFormat/>
    <w:uiPriority w:val="34"/>
    <w:pPr>
      <w:ind w:left="720"/>
      <w:contextualSpacing/>
    </w:pPr>
  </w:style>
  <w:style w:type="paragraph" w:customStyle="1" w:styleId="23">
    <w:name w:val="Hinh"/>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2761</Words>
  <Characters>11486</Characters>
  <Lines>1</Lines>
  <Paragraphs>1</Paragraphs>
  <TotalTime>0</TotalTime>
  <ScaleCrop>false</ScaleCrop>
  <LinksUpToDate>false</LinksUpToDate>
  <CharactersWithSpaces>13907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2026-04-30T09:05:00Z</dcterms:created>
  <dc:creator>Tú Mi Lê Thị</dc:creator>
  <cp:lastModifiedBy>Tú Mi Lê Thị</cp:lastModifiedBy>
  <dcterms:modified xsi:type="dcterms:W3CDTF">2026-05-31T12:59:20Z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9A2E4B5C583E407EB684B7AF8502F0CB_13</vt:lpwstr>
  </property>
  <property fmtid="{D5CDD505-2E9C-101B-9397-08002B2CF9AE}" pid="4" name="KSOTemplateDocerSaveRecord">
    <vt:lpwstr>eyJoZGlkIjoiZjVhNGJiMWVmZTg4ZjFhYWZhYWFiMzBkODkwYWRkZmUiLCJ1c2VySWQiOiIxMzkxOTEwOTA2OTgxIn0=</vt:lpwstr>
  </property>
</Properties>
</file>