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0E36" w14:textId="77777777" w:rsidR="00DB59E1" w:rsidRDefault="00DB59E1" w:rsidP="00DB59E1">
      <w:pPr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Sprint 1 – Estatística para Soluções em TI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037"/>
        <w:gridCol w:w="2467"/>
      </w:tblGrid>
      <w:tr w:rsidR="00DB59E1" w14:paraId="44558447" w14:textId="77777777" w:rsidTr="00DB59E1">
        <w:trPr>
          <w:tblCellSpacing w:w="15" w:type="dxa"/>
        </w:trPr>
        <w:tc>
          <w:tcPr>
            <w:tcW w:w="5992" w:type="dxa"/>
            <w:hideMark/>
          </w:tcPr>
          <w:p w14:paraId="7E36E2D0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 xml:space="preserve">Nome da Equipe: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Intelligence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Technology Team - ITT</w:t>
            </w:r>
          </w:p>
        </w:tc>
        <w:tc>
          <w:tcPr>
            <w:tcW w:w="2422" w:type="dxa"/>
            <w:hideMark/>
          </w:tcPr>
          <w:p w14:paraId="1AA8446B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Turma: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2SIA    </w:t>
            </w:r>
          </w:p>
        </w:tc>
      </w:tr>
      <w:tr w:rsidR="00DB59E1" w14:paraId="1E444B47" w14:textId="77777777" w:rsidTr="00DB59E1">
        <w:trPr>
          <w:tblCellSpacing w:w="15" w:type="dxa"/>
        </w:trPr>
        <w:tc>
          <w:tcPr>
            <w:tcW w:w="5992" w:type="dxa"/>
            <w:hideMark/>
          </w:tcPr>
          <w:p w14:paraId="1FC0759B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Gabriel Maciel Figueiredo </w:t>
            </w:r>
          </w:p>
        </w:tc>
        <w:tc>
          <w:tcPr>
            <w:tcW w:w="2422" w:type="dxa"/>
            <w:hideMark/>
          </w:tcPr>
          <w:p w14:paraId="356C7EAC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86200</w:t>
            </w:r>
          </w:p>
        </w:tc>
      </w:tr>
      <w:tr w:rsidR="00DB59E1" w14:paraId="713FFA05" w14:textId="77777777" w:rsidTr="00DB59E1">
        <w:trPr>
          <w:tblCellSpacing w:w="15" w:type="dxa"/>
        </w:trPr>
        <w:tc>
          <w:tcPr>
            <w:tcW w:w="5992" w:type="dxa"/>
            <w:hideMark/>
          </w:tcPr>
          <w:p w14:paraId="3D089E83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Gabriel Mota</w:t>
            </w:r>
          </w:p>
        </w:tc>
        <w:tc>
          <w:tcPr>
            <w:tcW w:w="2422" w:type="dxa"/>
            <w:hideMark/>
          </w:tcPr>
          <w:p w14:paraId="0EB5D884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88632</w:t>
            </w:r>
          </w:p>
        </w:tc>
      </w:tr>
      <w:tr w:rsidR="00DB59E1" w14:paraId="70863E55" w14:textId="77777777" w:rsidTr="00DB59E1">
        <w:trPr>
          <w:tblCellSpacing w:w="15" w:type="dxa"/>
        </w:trPr>
        <w:tc>
          <w:tcPr>
            <w:tcW w:w="5992" w:type="dxa"/>
            <w:hideMark/>
          </w:tcPr>
          <w:p w14:paraId="3E678941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Murilo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Maringoli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Teixeira </w:t>
            </w:r>
          </w:p>
        </w:tc>
        <w:tc>
          <w:tcPr>
            <w:tcW w:w="2422" w:type="dxa"/>
            <w:hideMark/>
          </w:tcPr>
          <w:p w14:paraId="25094AC5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87136</w:t>
            </w:r>
          </w:p>
        </w:tc>
      </w:tr>
      <w:tr w:rsidR="00DB59E1" w14:paraId="2D67CA31" w14:textId="77777777" w:rsidTr="00DB59E1">
        <w:trPr>
          <w:tblCellSpacing w:w="15" w:type="dxa"/>
        </w:trPr>
        <w:tc>
          <w:tcPr>
            <w:tcW w:w="5992" w:type="dxa"/>
            <w:hideMark/>
          </w:tcPr>
          <w:p w14:paraId="691229C1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Rafael Afonso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Benbassato</w:t>
            </w:r>
            <w:proofErr w:type="spellEnd"/>
          </w:p>
        </w:tc>
        <w:tc>
          <w:tcPr>
            <w:tcW w:w="2422" w:type="dxa"/>
            <w:hideMark/>
          </w:tcPr>
          <w:p w14:paraId="78D8BA16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85321</w:t>
            </w:r>
          </w:p>
        </w:tc>
      </w:tr>
      <w:tr w:rsidR="00DB59E1" w14:paraId="6969FC70" w14:textId="77777777" w:rsidTr="00DB59E1">
        <w:trPr>
          <w:tblCellSpacing w:w="15" w:type="dxa"/>
        </w:trPr>
        <w:tc>
          <w:tcPr>
            <w:tcW w:w="5992" w:type="dxa"/>
            <w:hideMark/>
          </w:tcPr>
          <w:p w14:paraId="01C4785F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Lucas de Oliveira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Bertelini</w:t>
            </w:r>
            <w:proofErr w:type="spellEnd"/>
          </w:p>
        </w:tc>
        <w:tc>
          <w:tcPr>
            <w:tcW w:w="2422" w:type="dxa"/>
            <w:hideMark/>
          </w:tcPr>
          <w:p w14:paraId="694A7B53" w14:textId="77777777" w:rsidR="00DB59E1" w:rsidRDefault="00DB59E1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89085</w:t>
            </w:r>
          </w:p>
        </w:tc>
      </w:tr>
    </w:tbl>
    <w:p w14:paraId="22064B00" w14:textId="77777777" w:rsidR="00DB59E1" w:rsidRDefault="00DB59E1" w:rsidP="00DB59E1">
      <w:pPr>
        <w:pStyle w:val="Ttulo"/>
        <w:rPr>
          <w:color w:val="4472C4" w:themeColor="accent1"/>
          <w:sz w:val="22"/>
          <w:szCs w:val="22"/>
        </w:rPr>
      </w:pPr>
    </w:p>
    <w:p w14:paraId="66781192" w14:textId="77777777" w:rsidR="00DB59E1" w:rsidRDefault="00DB59E1" w:rsidP="00DB59E1">
      <w:pPr>
        <w:rPr>
          <w:rFonts w:asciiTheme="majorHAnsi" w:hAnsiTheme="majorHAnsi" w:cstheme="majorHAnsi"/>
          <w:color w:val="000000" w:themeColor="text1"/>
        </w:rPr>
      </w:pP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DB59E1" w14:paraId="7A160EB2" w14:textId="77777777" w:rsidTr="00DB59E1">
        <w:trPr>
          <w:trHeight w:val="43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746EE53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produtos por cliente</w:t>
            </w:r>
          </w:p>
          <w:p w14:paraId="6731A949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384C21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Clientes</w:t>
            </w:r>
          </w:p>
          <w:p w14:paraId="45CD7C6F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2B7E45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Relativa</w:t>
            </w:r>
          </w:p>
          <w:p w14:paraId="5A981600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790DE6F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</w:t>
            </w:r>
          </w:p>
          <w:p w14:paraId="2BB21966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A85260F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1111FCA5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DB59E1" w14:paraId="400A0215" w14:textId="77777777" w:rsidTr="00DB59E1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AAD1" w14:textId="5C109A72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X1 = </w:t>
            </w:r>
            <w:r w:rsidR="006913AB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D9FB" w14:textId="4CA995B3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043D25">
              <w:rPr>
                <w:rFonts w:cstheme="minorHAnsi"/>
                <w:color w:val="000000" w:themeColor="text1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566C05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7ABCC7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A90AA4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</w:t>
            </w:r>
          </w:p>
        </w:tc>
      </w:tr>
      <w:tr w:rsidR="00DB59E1" w14:paraId="280BB1FC" w14:textId="77777777" w:rsidTr="00DB59E1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A490" w14:textId="5A55E7D0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X2 = </w:t>
            </w:r>
            <w:r w:rsidR="006913AB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0658" w14:textId="5E6B2D13" w:rsidR="00DB59E1" w:rsidRDefault="006913AB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8C5C99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C93287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A40975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</w:t>
            </w:r>
          </w:p>
        </w:tc>
      </w:tr>
      <w:tr w:rsidR="00DB59E1" w14:paraId="632875C5" w14:textId="77777777" w:rsidTr="00DB59E1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DA46" w14:textId="554B99D2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X3 = </w:t>
            </w:r>
            <w:r w:rsidR="006913AB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A572" w14:textId="52E7C291" w:rsidR="00DB59E1" w:rsidRDefault="006913AB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00BD1D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663CBF1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939E30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</w:tr>
      <w:tr w:rsidR="00DB59E1" w14:paraId="7D8FD171" w14:textId="77777777" w:rsidTr="00DB59E1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FAB5" w14:textId="7B5F330D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X4 = </w:t>
            </w:r>
            <w:r w:rsidR="006913AB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BA0F" w14:textId="2B2B7089" w:rsidR="00DB59E1" w:rsidRDefault="002C599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EB627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FED4CD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36A61F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</w:t>
            </w:r>
          </w:p>
        </w:tc>
      </w:tr>
      <w:tr w:rsidR="00DB59E1" w14:paraId="6EB8B8BE" w14:textId="77777777" w:rsidTr="00DB59E1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E89F" w14:textId="08E7A152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X5 = </w:t>
            </w:r>
            <w:r w:rsidR="006913AB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5F3" w14:textId="15A661C6" w:rsidR="00DB59E1" w:rsidRDefault="006913AB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F0B8DF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F10254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F316A7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</w:t>
            </w:r>
          </w:p>
        </w:tc>
      </w:tr>
      <w:tr w:rsidR="00DB59E1" w14:paraId="1E9EA3C8" w14:textId="77777777" w:rsidTr="00DB59E1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3414" w14:textId="3284C29B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X6 = </w:t>
            </w:r>
            <w:r w:rsidR="006913AB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C233" w14:textId="2B96D792" w:rsidR="00DB59E1" w:rsidRDefault="006913AB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8CFDAF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ED16A3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8A52FD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</w:t>
            </w:r>
          </w:p>
        </w:tc>
      </w:tr>
      <w:tr w:rsidR="00DB59E1" w14:paraId="7B126D46" w14:textId="77777777" w:rsidTr="00DB59E1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6FDEA66" w14:textId="77777777" w:rsidR="00DB59E1" w:rsidRDefault="00DB59E1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616347B" w14:textId="790D1701" w:rsidR="00DB59E1" w:rsidRDefault="002C599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9D162A">
              <w:rPr>
                <w:rFonts w:cstheme="minorHAnsi"/>
                <w:color w:val="000000" w:themeColor="text1"/>
              </w:rPr>
              <w:t>420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CE81BF6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F859EEF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2F0652" w14:textId="77777777" w:rsidR="00DB59E1" w:rsidRDefault="00DB59E1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41952FB9" w14:textId="0CF70F71" w:rsidR="00DB58D4" w:rsidRDefault="00000000"/>
    <w:p w14:paraId="30830F43" w14:textId="77777777" w:rsidR="002C5994" w:rsidRDefault="002C5994" w:rsidP="002C5994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Frequência Relativa:</w:t>
      </w:r>
    </w:p>
    <w:p w14:paraId="2EED5083" w14:textId="700D70E6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A:</w:t>
      </w:r>
      <w:r>
        <w:rPr>
          <w:rFonts w:cstheme="minorHAnsi"/>
          <w:color w:val="000000" w:themeColor="text1"/>
        </w:rPr>
        <w:t xml:space="preserve"> 1</w:t>
      </w:r>
      <w:r w:rsidR="00043D25">
        <w:rPr>
          <w:rFonts w:cstheme="minorHAnsi"/>
          <w:color w:val="000000" w:themeColor="text1"/>
        </w:rPr>
        <w:t>650</w:t>
      </w:r>
      <w:r>
        <w:rPr>
          <w:rFonts w:cstheme="minorHAnsi"/>
          <w:color w:val="000000" w:themeColor="text1"/>
        </w:rPr>
        <w:t xml:space="preserve"> / 3320 = 0,</w:t>
      </w:r>
      <w:r w:rsidR="00043D25">
        <w:rPr>
          <w:rFonts w:cstheme="minorHAnsi"/>
          <w:color w:val="000000" w:themeColor="text1"/>
        </w:rPr>
        <w:t>49</w:t>
      </w:r>
      <w:r>
        <w:rPr>
          <w:rFonts w:cstheme="minorHAnsi"/>
          <w:color w:val="000000" w:themeColor="text1"/>
        </w:rPr>
        <w:t xml:space="preserve"> → </w:t>
      </w:r>
      <w:r w:rsidR="00043D25">
        <w:rPr>
          <w:rFonts w:cstheme="minorHAnsi"/>
          <w:b/>
          <w:bCs/>
          <w:color w:val="000000" w:themeColor="text1"/>
        </w:rPr>
        <w:t>49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              D: </w:t>
      </w:r>
      <w:r>
        <w:rPr>
          <w:rFonts w:cstheme="minorHAnsi"/>
          <w:color w:val="000000" w:themeColor="text1"/>
        </w:rPr>
        <w:t>700 / 3320 = 0,</w:t>
      </w:r>
      <w:proofErr w:type="gramStart"/>
      <w:r w:rsidR="00043D25">
        <w:rPr>
          <w:rFonts w:cstheme="minorHAnsi"/>
          <w:color w:val="000000" w:themeColor="text1"/>
        </w:rPr>
        <w:t>21</w:t>
      </w:r>
      <w:r>
        <w:rPr>
          <w:rFonts w:cstheme="minorHAnsi"/>
          <w:color w:val="000000" w:themeColor="text1"/>
        </w:rPr>
        <w:t xml:space="preserve">  →</w:t>
      </w:r>
      <w:proofErr w:type="gramEnd"/>
      <w:r>
        <w:rPr>
          <w:rFonts w:cstheme="minorHAnsi"/>
          <w:color w:val="000000" w:themeColor="text1"/>
        </w:rPr>
        <w:t xml:space="preserve"> </w:t>
      </w:r>
      <w:r w:rsidR="00043D25">
        <w:rPr>
          <w:rFonts w:cstheme="minorHAnsi"/>
          <w:b/>
          <w:bCs/>
          <w:color w:val="000000" w:themeColor="text1"/>
        </w:rPr>
        <w:t>21</w:t>
      </w:r>
      <w:r>
        <w:rPr>
          <w:rFonts w:cstheme="minorHAnsi"/>
          <w:b/>
          <w:bCs/>
          <w:color w:val="000000" w:themeColor="text1"/>
        </w:rPr>
        <w:t>%</w:t>
      </w:r>
    </w:p>
    <w:p w14:paraId="61367CE4" w14:textId="7B1E93E7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B:</w:t>
      </w:r>
      <w:r>
        <w:rPr>
          <w:rFonts w:cstheme="minorHAnsi"/>
          <w:color w:val="000000" w:themeColor="text1"/>
        </w:rPr>
        <w:t xml:space="preserve"> 450 / 3320 =</w:t>
      </w:r>
      <w:r>
        <w:rPr>
          <w:rFonts w:cstheme="minorHAnsi"/>
          <w:color w:val="000000" w:themeColor="text1"/>
        </w:rPr>
        <w:tab/>
        <w:t>0,</w:t>
      </w:r>
      <w:proofErr w:type="gramStart"/>
      <w:r>
        <w:rPr>
          <w:rFonts w:cstheme="minorHAnsi"/>
          <w:color w:val="000000" w:themeColor="text1"/>
        </w:rPr>
        <w:t>1</w:t>
      </w:r>
      <w:r w:rsidR="00043D25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 →</w:t>
      </w:r>
      <w:proofErr w:type="gramEnd"/>
      <w:r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b/>
          <w:bCs/>
          <w:color w:val="000000" w:themeColor="text1"/>
        </w:rPr>
        <w:t>1</w:t>
      </w:r>
      <w:r w:rsidR="00043D25">
        <w:rPr>
          <w:rFonts w:cstheme="minorHAnsi"/>
          <w:b/>
          <w:bCs/>
          <w:color w:val="000000" w:themeColor="text1"/>
        </w:rPr>
        <w:t>3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E:</w:t>
      </w:r>
      <w:r>
        <w:rPr>
          <w:rFonts w:cstheme="minorHAnsi"/>
          <w:color w:val="000000" w:themeColor="text1"/>
        </w:rPr>
        <w:t xml:space="preserve"> 250 / 3320 =  0,0</w:t>
      </w:r>
      <w:r w:rsidR="00043D25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 → </w:t>
      </w:r>
      <w:r w:rsidR="00043D25">
        <w:rPr>
          <w:rFonts w:cstheme="minorHAnsi"/>
          <w:b/>
          <w:bCs/>
          <w:color w:val="000000" w:themeColor="text1"/>
        </w:rPr>
        <w:t>7</w:t>
      </w:r>
      <w:r>
        <w:rPr>
          <w:rFonts w:cstheme="minorHAnsi"/>
          <w:b/>
          <w:bCs/>
          <w:color w:val="000000" w:themeColor="text1"/>
        </w:rPr>
        <w:t>%</w:t>
      </w:r>
    </w:p>
    <w:p w14:paraId="026225BA" w14:textId="76D32E02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C:</w:t>
      </w:r>
      <w:r>
        <w:rPr>
          <w:rFonts w:cstheme="minorHAnsi"/>
          <w:color w:val="000000" w:themeColor="text1"/>
        </w:rPr>
        <w:t xml:space="preserve"> 320 / 3320 =</w:t>
      </w:r>
      <w:r>
        <w:rPr>
          <w:rFonts w:cstheme="minorHAnsi"/>
          <w:color w:val="000000" w:themeColor="text1"/>
        </w:rPr>
        <w:tab/>
        <w:t>0,</w:t>
      </w:r>
      <w:proofErr w:type="gramStart"/>
      <w:r w:rsidR="00043D25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>9  →</w:t>
      </w:r>
      <w:proofErr w:type="gramEnd"/>
      <w:r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b/>
          <w:bCs/>
          <w:color w:val="000000" w:themeColor="text1"/>
        </w:rPr>
        <w:t>9%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F:</w:t>
      </w:r>
      <w:r>
        <w:rPr>
          <w:rFonts w:cstheme="minorHAnsi"/>
          <w:color w:val="000000" w:themeColor="text1"/>
        </w:rPr>
        <w:t xml:space="preserve">  50 / 3320 = 0,0</w:t>
      </w:r>
      <w:r w:rsidR="00043D25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  → </w:t>
      </w:r>
      <w:r w:rsidR="00043D25">
        <w:rPr>
          <w:rFonts w:cstheme="minorHAnsi"/>
          <w:b/>
          <w:bCs/>
          <w:color w:val="000000" w:themeColor="text1"/>
        </w:rPr>
        <w:t>1</w:t>
      </w:r>
      <w:r>
        <w:rPr>
          <w:rFonts w:cstheme="minorHAnsi"/>
          <w:b/>
          <w:bCs/>
          <w:color w:val="000000" w:themeColor="text1"/>
        </w:rPr>
        <w:t>%</w:t>
      </w:r>
    </w:p>
    <w:p w14:paraId="0A4DFD75" w14:textId="77777777" w:rsidR="002C5994" w:rsidRDefault="002C5994" w:rsidP="002C5994">
      <w:pPr>
        <w:rPr>
          <w:rFonts w:asciiTheme="majorHAnsi" w:hAnsiTheme="majorHAnsi" w:cstheme="majorHAnsi"/>
          <w:color w:val="000000" w:themeColor="text1"/>
        </w:rPr>
      </w:pPr>
    </w:p>
    <w:p w14:paraId="6D011D69" w14:textId="77777777" w:rsidR="002C5994" w:rsidRDefault="002C5994" w:rsidP="002C5994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Frequência Acumulada:</w:t>
      </w:r>
    </w:p>
    <w:p w14:paraId="5ED246E9" w14:textId="197AA763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G: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1</w:t>
      </w:r>
      <w:r w:rsidR="00043D25">
        <w:rPr>
          <w:rFonts w:cstheme="minorHAnsi"/>
          <w:b/>
          <w:bCs/>
          <w:color w:val="000000" w:themeColor="text1"/>
        </w:rPr>
        <w:t>650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043D25"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J:</w:t>
      </w:r>
      <w:r>
        <w:rPr>
          <w:rFonts w:cstheme="minorHAnsi"/>
          <w:color w:val="000000" w:themeColor="text1"/>
        </w:rPr>
        <w:t xml:space="preserve"> 2</w:t>
      </w:r>
      <w:r w:rsidR="00043D25">
        <w:rPr>
          <w:rFonts w:cstheme="minorHAnsi"/>
          <w:color w:val="000000" w:themeColor="text1"/>
        </w:rPr>
        <w:t>420</w:t>
      </w:r>
      <w:r>
        <w:rPr>
          <w:rFonts w:cstheme="minorHAnsi"/>
          <w:color w:val="000000" w:themeColor="text1"/>
        </w:rPr>
        <w:t xml:space="preserve"> + </w:t>
      </w:r>
      <w:r w:rsidR="00043D25">
        <w:rPr>
          <w:rFonts w:cstheme="minorHAnsi"/>
          <w:color w:val="000000" w:themeColor="text1"/>
        </w:rPr>
        <w:t>700</w:t>
      </w:r>
      <w:r>
        <w:rPr>
          <w:rFonts w:cstheme="minorHAnsi"/>
          <w:color w:val="000000" w:themeColor="text1"/>
        </w:rPr>
        <w:t xml:space="preserve">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="00043D25">
        <w:rPr>
          <w:rFonts w:cstheme="minorHAnsi"/>
          <w:b/>
          <w:bCs/>
          <w:color w:val="000000" w:themeColor="text1"/>
        </w:rPr>
        <w:t>3120</w:t>
      </w:r>
      <w:r>
        <w:rPr>
          <w:rFonts w:cstheme="minorHAnsi"/>
          <w:color w:val="000000" w:themeColor="text1"/>
        </w:rPr>
        <w:t xml:space="preserve"> </w:t>
      </w:r>
    </w:p>
    <w:p w14:paraId="43F73A6D" w14:textId="35DB18E2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H:</w:t>
      </w:r>
      <w:r>
        <w:rPr>
          <w:rFonts w:cstheme="minorHAnsi"/>
          <w:color w:val="000000" w:themeColor="text1"/>
        </w:rPr>
        <w:t xml:space="preserve"> 1</w:t>
      </w:r>
      <w:r w:rsidR="00043D25">
        <w:rPr>
          <w:rFonts w:cstheme="minorHAnsi"/>
          <w:color w:val="000000" w:themeColor="text1"/>
        </w:rPr>
        <w:t>650</w:t>
      </w:r>
      <w:r>
        <w:rPr>
          <w:rFonts w:cstheme="minorHAnsi"/>
          <w:color w:val="000000" w:themeColor="text1"/>
        </w:rPr>
        <w:t xml:space="preserve"> + </w:t>
      </w:r>
      <w:r w:rsidR="00043D25">
        <w:rPr>
          <w:rFonts w:cstheme="minorHAnsi"/>
          <w:color w:val="000000" w:themeColor="text1"/>
        </w:rPr>
        <w:t>450</w:t>
      </w:r>
      <w:r>
        <w:rPr>
          <w:rFonts w:cstheme="minorHAnsi"/>
          <w:color w:val="000000" w:themeColor="text1"/>
        </w:rPr>
        <w:t xml:space="preserve">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="00043D25">
        <w:rPr>
          <w:rFonts w:cstheme="minorHAnsi"/>
          <w:b/>
          <w:bCs/>
          <w:color w:val="000000" w:themeColor="text1"/>
        </w:rPr>
        <w:t>2100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K: </w:t>
      </w:r>
      <w:r w:rsidR="00043D25">
        <w:rPr>
          <w:rFonts w:cstheme="minorHAnsi"/>
          <w:color w:val="000000" w:themeColor="text1"/>
        </w:rPr>
        <w:t>3120</w:t>
      </w:r>
      <w:r>
        <w:rPr>
          <w:rFonts w:cstheme="minorHAnsi"/>
          <w:color w:val="000000" w:themeColor="text1"/>
        </w:rPr>
        <w:t xml:space="preserve"> + </w:t>
      </w:r>
      <w:r w:rsidR="00043D25">
        <w:rPr>
          <w:rFonts w:cstheme="minorHAnsi"/>
          <w:color w:val="000000" w:themeColor="text1"/>
        </w:rPr>
        <w:t>250</w:t>
      </w:r>
      <w:r>
        <w:rPr>
          <w:rFonts w:cstheme="minorHAnsi"/>
          <w:color w:val="000000" w:themeColor="text1"/>
        </w:rPr>
        <w:t xml:space="preserve">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="00043D25">
        <w:rPr>
          <w:rFonts w:cstheme="minorHAnsi"/>
          <w:b/>
          <w:bCs/>
          <w:color w:val="000000" w:themeColor="text1"/>
        </w:rPr>
        <w:t>3</w:t>
      </w:r>
      <w:r w:rsidR="009D162A">
        <w:rPr>
          <w:rFonts w:cstheme="minorHAnsi"/>
          <w:b/>
          <w:bCs/>
          <w:color w:val="000000" w:themeColor="text1"/>
        </w:rPr>
        <w:t>370</w:t>
      </w:r>
    </w:p>
    <w:p w14:paraId="7E894302" w14:textId="599BBE8B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 xml:space="preserve">I: </w:t>
      </w:r>
      <w:r w:rsidR="00043D25">
        <w:rPr>
          <w:rFonts w:cstheme="minorHAnsi"/>
          <w:color w:val="4472C4" w:themeColor="accent1"/>
        </w:rPr>
        <w:t xml:space="preserve"> </w:t>
      </w:r>
      <w:r w:rsidR="00043D25">
        <w:rPr>
          <w:rFonts w:cstheme="minorHAnsi"/>
          <w:color w:val="000000" w:themeColor="text1"/>
        </w:rPr>
        <w:t>2100</w:t>
      </w:r>
      <w:r>
        <w:rPr>
          <w:rFonts w:cstheme="minorHAnsi"/>
          <w:color w:val="000000" w:themeColor="text1"/>
        </w:rPr>
        <w:t xml:space="preserve"> + </w:t>
      </w:r>
      <w:r w:rsidR="00043D25">
        <w:rPr>
          <w:rFonts w:cstheme="minorHAnsi"/>
          <w:color w:val="000000" w:themeColor="text1"/>
        </w:rPr>
        <w:t>320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2</w:t>
      </w:r>
      <w:r w:rsidR="00043D25">
        <w:rPr>
          <w:rFonts w:cstheme="minorHAnsi"/>
          <w:b/>
          <w:bCs/>
          <w:color w:val="000000" w:themeColor="text1"/>
        </w:rPr>
        <w:t>420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L:</w:t>
      </w:r>
      <w:r>
        <w:rPr>
          <w:rFonts w:cstheme="minorHAnsi"/>
          <w:color w:val="000000" w:themeColor="text1"/>
        </w:rPr>
        <w:t xml:space="preserve"> </w:t>
      </w:r>
      <w:r w:rsidR="009D162A">
        <w:rPr>
          <w:rFonts w:cstheme="minorHAnsi"/>
          <w:color w:val="000000" w:themeColor="text1"/>
        </w:rPr>
        <w:t>3370</w:t>
      </w:r>
      <w:r>
        <w:rPr>
          <w:rFonts w:cstheme="minorHAnsi"/>
          <w:color w:val="000000" w:themeColor="text1"/>
        </w:rPr>
        <w:t xml:space="preserve"> + </w:t>
      </w:r>
      <w:r w:rsidR="009D162A">
        <w:rPr>
          <w:rFonts w:cstheme="minorHAnsi"/>
          <w:color w:val="000000" w:themeColor="text1"/>
        </w:rPr>
        <w:t>50</w:t>
      </w:r>
      <w:r>
        <w:rPr>
          <w:rFonts w:cstheme="minorHAnsi"/>
          <w:color w:val="000000" w:themeColor="text1"/>
        </w:rPr>
        <w:t xml:space="preserve">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="009D162A">
        <w:rPr>
          <w:rFonts w:cstheme="minorHAnsi"/>
          <w:b/>
          <w:bCs/>
          <w:color w:val="000000" w:themeColor="text1"/>
        </w:rPr>
        <w:t>3420</w:t>
      </w:r>
    </w:p>
    <w:p w14:paraId="72DC94A4" w14:textId="77777777" w:rsidR="002C5994" w:rsidRDefault="002C5994" w:rsidP="002C5994">
      <w:pPr>
        <w:rPr>
          <w:rFonts w:asciiTheme="majorHAnsi" w:hAnsiTheme="majorHAnsi" w:cstheme="majorHAnsi"/>
          <w:color w:val="000000" w:themeColor="text1"/>
        </w:rPr>
      </w:pPr>
    </w:p>
    <w:p w14:paraId="133F4D98" w14:textId="77777777" w:rsidR="002C5994" w:rsidRDefault="002C5994" w:rsidP="002C5994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Frequência Acumulada Relativa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:</w:t>
      </w:r>
    </w:p>
    <w:p w14:paraId="7E9076FD" w14:textId="6DA9CD03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 xml:space="preserve">M: </w:t>
      </w:r>
      <w:r w:rsidR="009D162A">
        <w:rPr>
          <w:rFonts w:cstheme="minorHAnsi"/>
          <w:b/>
          <w:bCs/>
          <w:color w:val="000000" w:themeColor="text1"/>
        </w:rPr>
        <w:t>49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P: </w:t>
      </w:r>
      <w:r w:rsidR="009D162A">
        <w:rPr>
          <w:rFonts w:cstheme="minorHAnsi"/>
          <w:color w:val="000000" w:themeColor="text1"/>
        </w:rPr>
        <w:t>71</w:t>
      </w:r>
      <w:r>
        <w:rPr>
          <w:rFonts w:cstheme="minorHAnsi"/>
          <w:color w:val="000000" w:themeColor="text1"/>
        </w:rPr>
        <w:t xml:space="preserve">% + </w:t>
      </w:r>
      <w:r w:rsidR="009D162A">
        <w:rPr>
          <w:rFonts w:cstheme="minorHAnsi"/>
          <w:color w:val="000000" w:themeColor="text1"/>
        </w:rPr>
        <w:t>21</w:t>
      </w:r>
      <w:r>
        <w:rPr>
          <w:rFonts w:cstheme="minorHAnsi"/>
          <w:color w:val="000000" w:themeColor="text1"/>
        </w:rPr>
        <w:t xml:space="preserve">%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9</w:t>
      </w:r>
      <w:r w:rsidR="009D162A">
        <w:rPr>
          <w:rFonts w:cstheme="minorHAnsi"/>
          <w:b/>
          <w:bCs/>
          <w:color w:val="000000" w:themeColor="text1"/>
        </w:rPr>
        <w:t>2</w:t>
      </w:r>
      <w:r>
        <w:rPr>
          <w:rFonts w:cstheme="minorHAnsi"/>
          <w:b/>
          <w:bCs/>
          <w:color w:val="000000" w:themeColor="text1"/>
        </w:rPr>
        <w:t>%</w:t>
      </w:r>
    </w:p>
    <w:p w14:paraId="0731BFA6" w14:textId="57DD293C" w:rsidR="002C5994" w:rsidRDefault="002C5994" w:rsidP="002C5994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N:</w:t>
      </w:r>
      <w:r>
        <w:rPr>
          <w:rFonts w:cstheme="minorHAnsi"/>
          <w:color w:val="000000" w:themeColor="text1"/>
        </w:rPr>
        <w:t xml:space="preserve"> </w:t>
      </w:r>
      <w:r w:rsidR="009D162A">
        <w:rPr>
          <w:rFonts w:cstheme="minorHAnsi"/>
          <w:color w:val="000000" w:themeColor="text1"/>
        </w:rPr>
        <w:t>49</w:t>
      </w:r>
      <w:r>
        <w:rPr>
          <w:rFonts w:cstheme="minorHAnsi"/>
          <w:color w:val="000000" w:themeColor="text1"/>
        </w:rPr>
        <w:t>% + 1</w:t>
      </w:r>
      <w:r w:rsidR="009D162A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%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6</w:t>
      </w:r>
      <w:r w:rsidR="009D162A">
        <w:rPr>
          <w:rFonts w:cstheme="minorHAnsi"/>
          <w:b/>
          <w:bCs/>
          <w:color w:val="000000" w:themeColor="text1"/>
        </w:rPr>
        <w:t>2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Q:</w:t>
      </w:r>
      <w:r>
        <w:rPr>
          <w:rFonts w:cstheme="minorHAnsi"/>
          <w:color w:val="000000" w:themeColor="text1"/>
        </w:rPr>
        <w:t xml:space="preserve"> 9</w:t>
      </w:r>
      <w:r w:rsidR="009D162A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% + </w:t>
      </w:r>
      <w:r w:rsidR="009D162A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%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9</w:t>
      </w:r>
      <w:r w:rsidR="009D162A">
        <w:rPr>
          <w:rFonts w:cstheme="minorHAnsi"/>
          <w:b/>
          <w:bCs/>
          <w:color w:val="000000" w:themeColor="text1"/>
        </w:rPr>
        <w:t>9</w:t>
      </w:r>
      <w:r>
        <w:rPr>
          <w:rFonts w:cstheme="minorHAnsi"/>
          <w:b/>
          <w:bCs/>
          <w:color w:val="000000" w:themeColor="text1"/>
        </w:rPr>
        <w:t>%</w:t>
      </w:r>
    </w:p>
    <w:p w14:paraId="7D182303" w14:textId="0E4F83B4" w:rsidR="00DB59E1" w:rsidRDefault="002C5994" w:rsidP="002C5994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4472C4" w:themeColor="accent1"/>
        </w:rPr>
        <w:t>O:</w:t>
      </w:r>
      <w:r>
        <w:rPr>
          <w:rFonts w:cstheme="minorHAnsi"/>
          <w:color w:val="000000" w:themeColor="text1"/>
        </w:rPr>
        <w:t xml:space="preserve"> 6</w:t>
      </w:r>
      <w:r w:rsidR="009D162A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% + 9%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 w:rsidR="009D162A">
        <w:rPr>
          <w:rFonts w:cstheme="minorHAnsi"/>
          <w:b/>
          <w:bCs/>
          <w:color w:val="000000" w:themeColor="text1"/>
        </w:rPr>
        <w:t>71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R:</w:t>
      </w:r>
      <w:r>
        <w:rPr>
          <w:rFonts w:cstheme="minorHAnsi"/>
          <w:color w:val="000000" w:themeColor="text1"/>
        </w:rPr>
        <w:t xml:space="preserve"> 98% + </w:t>
      </w:r>
      <w:r w:rsidR="009D162A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% </w:t>
      </w:r>
      <w:r w:rsidR="003D4248"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100</w:t>
      </w:r>
      <w:r w:rsidR="009D162A">
        <w:rPr>
          <w:rFonts w:cstheme="minorHAnsi"/>
          <w:b/>
          <w:bCs/>
          <w:color w:val="000000" w:themeColor="text1"/>
        </w:rPr>
        <w:t>%</w:t>
      </w:r>
    </w:p>
    <w:p w14:paraId="46C298FF" w14:textId="77777777" w:rsidR="00AA719D" w:rsidRDefault="00AA719D" w:rsidP="002C5994">
      <w:pPr>
        <w:rPr>
          <w:rFonts w:cstheme="minorHAnsi"/>
          <w:b/>
          <w:bCs/>
          <w:color w:val="000000" w:themeColor="text1"/>
        </w:rPr>
      </w:pPr>
    </w:p>
    <w:p w14:paraId="3454C7BD" w14:textId="77777777" w:rsidR="00AA719D" w:rsidRDefault="00AA719D" w:rsidP="002C5994">
      <w:pPr>
        <w:rPr>
          <w:rFonts w:cstheme="minorHAnsi"/>
          <w:b/>
          <w:bCs/>
          <w:color w:val="000000" w:themeColor="text1"/>
        </w:rPr>
      </w:pPr>
    </w:p>
    <w:p w14:paraId="54BA997B" w14:textId="77777777" w:rsidR="00AA719D" w:rsidRDefault="00AA719D" w:rsidP="00AA719D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lastRenderedPageBreak/>
        <w:t>Resolução:</w:t>
      </w:r>
    </w:p>
    <w:p w14:paraId="159EF654" w14:textId="77777777" w:rsidR="00AA719D" w:rsidRDefault="00AA719D" w:rsidP="00AA719D">
      <w:pPr>
        <w:rPr>
          <w:rFonts w:cstheme="minorHAnsi"/>
          <w:color w:val="000000" w:themeColor="text1"/>
        </w:rPr>
      </w:pP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AA719D" w14:paraId="2D14B450" w14:textId="77777777" w:rsidTr="00AA719D">
        <w:trPr>
          <w:trHeight w:val="43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E5CA48C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produtos por cliente</w:t>
            </w:r>
          </w:p>
          <w:p w14:paraId="132152E6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75F256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Clientes</w:t>
            </w:r>
          </w:p>
          <w:p w14:paraId="47DE8A3C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69F418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Relativa</w:t>
            </w:r>
          </w:p>
          <w:p w14:paraId="5EC608EB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E511528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</w:t>
            </w:r>
          </w:p>
          <w:p w14:paraId="37A58E0D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5475F90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7E2A0527" w14:textId="77777777" w:rsidR="00AA719D" w:rsidRDefault="00AA719D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AA719D" w14:paraId="090B9BFC" w14:textId="77777777" w:rsidTr="00AA719D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2061" w14:textId="066A3A26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X1 = 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EF60" w14:textId="48BED535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FFE9F3" w14:textId="794A5220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BEF255" w14:textId="5EEAC10F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787D4F">
              <w:rPr>
                <w:rFonts w:cstheme="minorHAnsi"/>
                <w:color w:val="000000" w:themeColor="text1"/>
              </w:rPr>
              <w:t>650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6385AA" w14:textId="5FD96076" w:rsidR="00AA719D" w:rsidRDefault="007B75C9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</w:t>
            </w:r>
            <w:r w:rsidR="00AA719D">
              <w:rPr>
                <w:rFonts w:cstheme="minorHAnsi"/>
                <w:color w:val="000000" w:themeColor="text1"/>
              </w:rPr>
              <w:t>%</w:t>
            </w:r>
          </w:p>
        </w:tc>
      </w:tr>
      <w:tr w:rsidR="00AA719D" w14:paraId="28DD1980" w14:textId="77777777" w:rsidTr="00AA719D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C221" w14:textId="67122CED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X2 = 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2C94" w14:textId="3083CBA7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D1F344" w14:textId="5B9B83EB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6E7F2C" w14:textId="1F08D7C0" w:rsidR="00AA719D" w:rsidRDefault="001C0BAA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2100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11A468" w14:textId="3BF272DE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D41502">
              <w:rPr>
                <w:rFonts w:cstheme="minorHAnsi"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>%</w:t>
            </w:r>
          </w:p>
        </w:tc>
      </w:tr>
      <w:tr w:rsidR="00AA719D" w14:paraId="7E0602C7" w14:textId="77777777" w:rsidTr="00AA719D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16BF" w14:textId="2AE53A6A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X3 = 10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6FA9" w14:textId="708323E2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B16ACD" w14:textId="01089C62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5B3475" w14:textId="75F4D4C3" w:rsidR="00AA719D" w:rsidRDefault="001C0BAA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2420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F83B40" w14:textId="67333B6C" w:rsidR="00AA719D" w:rsidRDefault="00D41502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71</w:t>
            </w:r>
            <w:r w:rsidR="00AA719D">
              <w:rPr>
                <w:rFonts w:cstheme="minorHAnsi"/>
                <w:color w:val="000000" w:themeColor="text1"/>
              </w:rPr>
              <w:t>%</w:t>
            </w:r>
          </w:p>
        </w:tc>
      </w:tr>
      <w:tr w:rsidR="00AA719D" w14:paraId="32635F0F" w14:textId="77777777" w:rsidTr="00AA719D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884D" w14:textId="5F69F574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X4 = 11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BD20" w14:textId="69F2FFDB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E65594" w14:textId="231F40E0" w:rsidR="00AA719D" w:rsidRDefault="00787D4F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</w:t>
            </w:r>
            <w:r w:rsidR="00AA719D">
              <w:rPr>
                <w:rFonts w:cstheme="minorHAnsi"/>
                <w:color w:val="000000" w:themeColor="text1"/>
              </w:rPr>
              <w:t>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6E109F" w14:textId="68C72315" w:rsidR="00AA719D" w:rsidRDefault="007B75C9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3120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804F00" w14:textId="329CEB41" w:rsidR="00AA719D" w:rsidRDefault="00D41502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92</w:t>
            </w:r>
            <w:r w:rsidR="00AA719D">
              <w:rPr>
                <w:rFonts w:cstheme="minorHAnsi"/>
                <w:color w:val="000000" w:themeColor="text1"/>
              </w:rPr>
              <w:t>%</w:t>
            </w:r>
          </w:p>
        </w:tc>
      </w:tr>
      <w:tr w:rsidR="00AA719D" w14:paraId="56019CD8" w14:textId="77777777" w:rsidTr="00AA719D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94CC" w14:textId="30ABD670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X5 = 12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2CFC" w14:textId="07D3A52C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F1C40E" w14:textId="2296804E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FB4319" w14:textId="5482837B" w:rsidR="00AA719D" w:rsidRDefault="007B75C9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2270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49F324" w14:textId="0C32CB4B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  <w:r w:rsidR="007B75C9">
              <w:rPr>
                <w:rFonts w:cstheme="minorHAnsi"/>
                <w:color w:val="000000" w:themeColor="text1"/>
              </w:rPr>
              <w:t>9</w:t>
            </w:r>
            <w:r>
              <w:rPr>
                <w:rFonts w:cstheme="minorHAnsi"/>
                <w:color w:val="000000" w:themeColor="text1"/>
              </w:rPr>
              <w:t>%</w:t>
            </w:r>
          </w:p>
        </w:tc>
      </w:tr>
      <w:tr w:rsidR="00AA719D" w14:paraId="44ACBB75" w14:textId="77777777" w:rsidTr="00AA719D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F279" w14:textId="05F57C28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X6 = 13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C3EE" w14:textId="3207C085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BD4F3D" w14:textId="196BBF93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959F78" w14:textId="0DAB04AB" w:rsidR="00AA719D" w:rsidRDefault="00787D4F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3420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137CEF" w14:textId="77777777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100%</w:t>
            </w:r>
          </w:p>
        </w:tc>
      </w:tr>
      <w:tr w:rsidR="00AA719D" w14:paraId="589FE8AD" w14:textId="77777777" w:rsidTr="00AA719D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1A06127" w14:textId="77777777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0BBF35A" w14:textId="68248CFB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3420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573A9E5" w14:textId="77777777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149AD1A" w14:textId="77777777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282A27A" w14:textId="77777777" w:rsidR="00AA719D" w:rsidRDefault="00AA719D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</w:p>
        </w:tc>
      </w:tr>
    </w:tbl>
    <w:p w14:paraId="09AE2432" w14:textId="77777777" w:rsidR="00AA719D" w:rsidRDefault="00AA719D" w:rsidP="00AA719D">
      <w:pPr>
        <w:rPr>
          <w:rFonts w:asciiTheme="majorHAnsi" w:hAnsiTheme="majorHAnsi" w:cstheme="majorHAnsi"/>
          <w:color w:val="000000" w:themeColor="text1"/>
        </w:rPr>
      </w:pPr>
    </w:p>
    <w:p w14:paraId="78AF427D" w14:textId="77777777" w:rsidR="00AA719D" w:rsidRDefault="00AA719D" w:rsidP="00AA719D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696BBAE" w14:textId="77777777" w:rsidR="00AA719D" w:rsidRDefault="00AA719D" w:rsidP="00AA719D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Média aritmética:</w:t>
      </w:r>
    </w:p>
    <w:p w14:paraId="52569F1F" w14:textId="756E4293" w:rsidR="007E5778" w:rsidRDefault="007E5778" w:rsidP="00520A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Média = x1 * f1 + x2 * f2 + x3 * f3 + x4 * f4 + x5 * f5 + x6 * f6 / f1 + f2 + f3 + f4 + f5 + f6</w:t>
      </w:r>
      <w:r w:rsidR="00B84488">
        <w:rPr>
          <w:rFonts w:cstheme="minorHAnsi"/>
          <w:color w:val="000000" w:themeColor="text1"/>
        </w:rPr>
        <w:t xml:space="preserve"> = </w:t>
      </w:r>
    </w:p>
    <w:p w14:paraId="41FE14D0" w14:textId="1AC32098" w:rsidR="00520A19" w:rsidRDefault="00D43549" w:rsidP="00520A19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Media</w:t>
      </w:r>
      <w:proofErr w:type="gramEnd"/>
      <w:r>
        <w:rPr>
          <w:rFonts w:cstheme="minorHAnsi"/>
          <w:color w:val="000000" w:themeColor="text1"/>
        </w:rPr>
        <w:t xml:space="preserve"> = 8 * 1650 + 9 * 450 + 10 * 320</w:t>
      </w:r>
      <w:r w:rsidR="00512D11">
        <w:rPr>
          <w:rFonts w:cstheme="minorHAnsi"/>
          <w:color w:val="000000" w:themeColor="text1"/>
        </w:rPr>
        <w:t xml:space="preserve"> + 11 * 700 + 12 * 250 + 13 * 50 </w:t>
      </w:r>
      <w:r w:rsidR="007D4E94">
        <w:rPr>
          <w:rFonts w:cstheme="minorHAnsi"/>
          <w:color w:val="000000" w:themeColor="text1"/>
        </w:rPr>
        <w:t xml:space="preserve">/ </w:t>
      </w:r>
      <w:r w:rsidR="0037761D">
        <w:rPr>
          <w:rFonts w:cstheme="minorHAnsi"/>
          <w:color w:val="000000" w:themeColor="text1"/>
        </w:rPr>
        <w:t xml:space="preserve">1650 + 450 + 320 + 700 + 250 + 50 = </w:t>
      </w:r>
    </w:p>
    <w:p w14:paraId="5DC7F91F" w14:textId="26AA65BB" w:rsidR="00794A1C" w:rsidRDefault="0037761D" w:rsidP="005E54AD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Media</w:t>
      </w:r>
      <w:proofErr w:type="gramEnd"/>
      <w:r>
        <w:rPr>
          <w:rFonts w:cstheme="minorHAnsi"/>
          <w:color w:val="000000" w:themeColor="text1"/>
        </w:rPr>
        <w:t xml:space="preserve"> = </w:t>
      </w:r>
      <w:r w:rsidR="00BA5515">
        <w:rPr>
          <w:rFonts w:cstheme="minorHAnsi"/>
          <w:color w:val="000000" w:themeColor="text1"/>
        </w:rPr>
        <w:t xml:space="preserve">13200 + 4050 + </w:t>
      </w:r>
      <w:r w:rsidR="00F224DE">
        <w:rPr>
          <w:rFonts w:cstheme="minorHAnsi"/>
          <w:color w:val="000000" w:themeColor="text1"/>
        </w:rPr>
        <w:t xml:space="preserve">3200 + 7700 + </w:t>
      </w:r>
      <w:r w:rsidR="005E54AD">
        <w:rPr>
          <w:rFonts w:cstheme="minorHAnsi"/>
          <w:color w:val="000000" w:themeColor="text1"/>
        </w:rPr>
        <w:t xml:space="preserve">3000 + 650 / </w:t>
      </w:r>
      <w:r w:rsidR="00794A1C">
        <w:rPr>
          <w:rFonts w:cstheme="minorHAnsi"/>
          <w:color w:val="000000" w:themeColor="text1"/>
        </w:rPr>
        <w:t xml:space="preserve">3420 </w:t>
      </w:r>
      <w:r w:rsidR="005E54AD">
        <w:rPr>
          <w:rFonts w:cstheme="minorHAnsi"/>
          <w:color w:val="000000" w:themeColor="text1"/>
        </w:rPr>
        <w:t xml:space="preserve">= </w:t>
      </w:r>
    </w:p>
    <w:p w14:paraId="61B41E81" w14:textId="277475EC" w:rsidR="00325554" w:rsidRDefault="00325554" w:rsidP="005E54AD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Media</w:t>
      </w:r>
      <w:proofErr w:type="gramEnd"/>
      <w:r>
        <w:rPr>
          <w:rFonts w:cstheme="minorHAnsi"/>
          <w:color w:val="000000" w:themeColor="text1"/>
        </w:rPr>
        <w:t xml:space="preserve"> = </w:t>
      </w:r>
      <w:r w:rsidR="009E2DD3">
        <w:rPr>
          <w:rFonts w:cstheme="minorHAnsi"/>
          <w:color w:val="000000" w:themeColor="text1"/>
        </w:rPr>
        <w:t xml:space="preserve">31800 / 3420 = </w:t>
      </w:r>
    </w:p>
    <w:p w14:paraId="25B6B517" w14:textId="4B40D932" w:rsidR="00325554" w:rsidRDefault="00B84488" w:rsidP="00B84488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Média </w:t>
      </w:r>
      <w:r>
        <w:rPr>
          <w:rFonts w:cstheme="minorHAnsi"/>
          <w:b/>
          <w:bCs/>
          <w:color w:val="000000" w:themeColor="text1"/>
        </w:rPr>
        <w:t>≈ 9,29</w:t>
      </w:r>
    </w:p>
    <w:p w14:paraId="0FF69B6E" w14:textId="3CE11D74" w:rsidR="00B65379" w:rsidRDefault="00B65379" w:rsidP="00B6537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Resposta: </w:t>
      </w:r>
      <w:r>
        <w:rPr>
          <w:rFonts w:cstheme="minorHAnsi"/>
          <w:color w:val="000000" w:themeColor="text1"/>
          <w:sz w:val="28"/>
          <w:szCs w:val="28"/>
        </w:rPr>
        <w:t>9,29 produtos por cliente.</w:t>
      </w:r>
    </w:p>
    <w:p w14:paraId="76229C98" w14:textId="04231C84" w:rsidR="0065559E" w:rsidRDefault="0065559E" w:rsidP="00B65379">
      <w:pPr>
        <w:rPr>
          <w:rFonts w:cstheme="minorHAnsi"/>
          <w:color w:val="000000" w:themeColor="text1"/>
          <w:sz w:val="28"/>
          <w:szCs w:val="28"/>
        </w:rPr>
      </w:pPr>
    </w:p>
    <w:p w14:paraId="280BC187" w14:textId="01D0CD57" w:rsidR="00B66ACB" w:rsidRDefault="00B66ACB" w:rsidP="00B66ACB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Desvio Pa</w:t>
      </w:r>
      <w:r w:rsidR="004E358A">
        <w:rPr>
          <w:rFonts w:cstheme="minorHAnsi"/>
          <w:color w:val="4472C4" w:themeColor="accent1"/>
          <w:sz w:val="48"/>
          <w:szCs w:val="48"/>
        </w:rPr>
        <w:t>drão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790BFC18" w14:textId="66BD986C" w:rsidR="007C2A77" w:rsidRDefault="007C2A77" w:rsidP="007C2A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</w:t>
      </w:r>
      <w:r w:rsidR="00646C01">
        <w:rPr>
          <w:rFonts w:cstheme="minorHAnsi"/>
          <w:color w:val="000000" w:themeColor="text1"/>
        </w:rPr>
        <w:t>√ x1</w:t>
      </w:r>
      <w:r w:rsidR="00DB763B">
        <w:rPr>
          <w:rFonts w:cstheme="minorHAnsi"/>
          <w:color w:val="000000" w:themeColor="text1"/>
        </w:rPr>
        <w:t>² * f1 +</w:t>
      </w:r>
      <w:r w:rsidR="00DB2E28">
        <w:rPr>
          <w:rFonts w:cstheme="minorHAnsi"/>
          <w:color w:val="000000" w:themeColor="text1"/>
        </w:rPr>
        <w:t xml:space="preserve"> </w:t>
      </w:r>
      <w:r w:rsidR="00C60923">
        <w:rPr>
          <w:rFonts w:cstheme="minorHAnsi"/>
          <w:color w:val="000000" w:themeColor="text1"/>
        </w:rPr>
        <w:t>x2² * f2</w:t>
      </w:r>
      <w:r w:rsidR="000E6E2E">
        <w:rPr>
          <w:rFonts w:cstheme="minorHAnsi"/>
          <w:color w:val="000000" w:themeColor="text1"/>
        </w:rPr>
        <w:t xml:space="preserve"> + x3² * f3 + x4² * f4 + x5² * f5 + x6² * f6 </w:t>
      </w:r>
      <w:r w:rsidR="00325554">
        <w:rPr>
          <w:rFonts w:cstheme="minorHAnsi"/>
          <w:color w:val="000000" w:themeColor="text1"/>
        </w:rPr>
        <w:t>–</w:t>
      </w:r>
      <w:r w:rsidR="0065063D">
        <w:rPr>
          <w:rFonts w:cstheme="minorHAnsi"/>
          <w:color w:val="000000" w:themeColor="text1"/>
        </w:rPr>
        <w:t xml:space="preserve"> </w:t>
      </w:r>
      <w:r w:rsidR="00325554">
        <w:rPr>
          <w:rFonts w:cstheme="minorHAnsi"/>
          <w:color w:val="000000" w:themeColor="text1"/>
        </w:rPr>
        <w:t>M.A</w:t>
      </w:r>
      <w:r w:rsidR="00587749">
        <w:rPr>
          <w:rFonts w:cstheme="minorHAnsi"/>
          <w:color w:val="000000" w:themeColor="text1"/>
        </w:rPr>
        <w:t xml:space="preserve"> / n</w:t>
      </w:r>
      <w:r w:rsidR="000E6E2E">
        <w:rPr>
          <w:rFonts w:cstheme="minorHAnsi"/>
          <w:color w:val="000000" w:themeColor="text1"/>
        </w:rPr>
        <w:t xml:space="preserve"> =</w:t>
      </w:r>
    </w:p>
    <w:p w14:paraId="6FE8614D" w14:textId="218397FE" w:rsidR="007D04D3" w:rsidRDefault="000E6E2E" w:rsidP="007D04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7D04D3">
        <w:rPr>
          <w:rFonts w:cstheme="minorHAnsi"/>
          <w:color w:val="000000" w:themeColor="text1"/>
        </w:rPr>
        <w:t>² 8 * 1650 + 9² * 450 + 10² * 320 + 11² * 700 + 12² * 250 + 13</w:t>
      </w:r>
      <w:r w:rsidR="00D858D7">
        <w:rPr>
          <w:rFonts w:cstheme="minorHAnsi"/>
          <w:color w:val="000000" w:themeColor="text1"/>
        </w:rPr>
        <w:t>²</w:t>
      </w:r>
      <w:r w:rsidR="007D04D3">
        <w:rPr>
          <w:rFonts w:cstheme="minorHAnsi"/>
          <w:color w:val="000000" w:themeColor="text1"/>
        </w:rPr>
        <w:t xml:space="preserve"> * 50 </w:t>
      </w:r>
      <w:r w:rsidR="00A718AF">
        <w:rPr>
          <w:rFonts w:cstheme="minorHAnsi"/>
          <w:color w:val="000000" w:themeColor="text1"/>
        </w:rPr>
        <w:t>–</w:t>
      </w:r>
      <w:r w:rsidR="00325554">
        <w:rPr>
          <w:rFonts w:cstheme="minorHAnsi"/>
          <w:color w:val="000000" w:themeColor="text1"/>
        </w:rPr>
        <w:t xml:space="preserve"> </w:t>
      </w:r>
      <w:r w:rsidR="00CA1FF9">
        <w:rPr>
          <w:rFonts w:cstheme="minorHAnsi"/>
          <w:color w:val="000000" w:themeColor="text1"/>
        </w:rPr>
        <w:t>(</w:t>
      </w:r>
      <w:r w:rsidR="00A718AF">
        <w:rPr>
          <w:rFonts w:cstheme="minorHAnsi"/>
          <w:color w:val="000000" w:themeColor="text1"/>
        </w:rPr>
        <w:t xml:space="preserve">31800 / </w:t>
      </w:r>
      <w:proofErr w:type="gramStart"/>
      <w:r w:rsidR="00A718AF">
        <w:rPr>
          <w:rFonts w:cstheme="minorHAnsi"/>
          <w:color w:val="000000" w:themeColor="text1"/>
        </w:rPr>
        <w:t>3420</w:t>
      </w:r>
      <w:r w:rsidR="00CA1FF9">
        <w:rPr>
          <w:rFonts w:cstheme="minorHAnsi"/>
          <w:color w:val="000000" w:themeColor="text1"/>
        </w:rPr>
        <w:t>)²</w:t>
      </w:r>
      <w:proofErr w:type="gramEnd"/>
      <w:r w:rsidR="00325554">
        <w:rPr>
          <w:rFonts w:cstheme="minorHAnsi"/>
          <w:color w:val="000000" w:themeColor="text1"/>
        </w:rPr>
        <w:t xml:space="preserve"> </w:t>
      </w:r>
      <w:r w:rsidR="00587749">
        <w:rPr>
          <w:rFonts w:cstheme="minorHAnsi"/>
          <w:color w:val="000000" w:themeColor="text1"/>
        </w:rPr>
        <w:t xml:space="preserve">/ 3420 </w:t>
      </w:r>
      <w:r w:rsidR="00325554">
        <w:rPr>
          <w:rFonts w:cstheme="minorHAnsi"/>
          <w:color w:val="000000" w:themeColor="text1"/>
        </w:rPr>
        <w:t>=</w:t>
      </w:r>
    </w:p>
    <w:p w14:paraId="628B6242" w14:textId="17749581" w:rsidR="00D75E5A" w:rsidRDefault="00D858D7" w:rsidP="007D04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FD3D75">
        <w:rPr>
          <w:rFonts w:cstheme="minorHAnsi"/>
          <w:color w:val="000000" w:themeColor="text1"/>
        </w:rPr>
        <w:t xml:space="preserve">64 * 1650 + </w:t>
      </w:r>
      <w:r w:rsidR="004D190C">
        <w:rPr>
          <w:rFonts w:cstheme="minorHAnsi"/>
          <w:color w:val="000000" w:themeColor="text1"/>
        </w:rPr>
        <w:t xml:space="preserve">81 * 450 + 100 * 320 + </w:t>
      </w:r>
      <w:r w:rsidR="00865C0C">
        <w:rPr>
          <w:rFonts w:cstheme="minorHAnsi"/>
          <w:color w:val="000000" w:themeColor="text1"/>
        </w:rPr>
        <w:t xml:space="preserve">121 * 700 + </w:t>
      </w:r>
      <w:r w:rsidR="002341A9">
        <w:rPr>
          <w:rFonts w:cstheme="minorHAnsi"/>
          <w:color w:val="000000" w:themeColor="text1"/>
        </w:rPr>
        <w:t xml:space="preserve">144 * 250 + </w:t>
      </w:r>
      <w:r w:rsidR="00D75E5A">
        <w:rPr>
          <w:rFonts w:cstheme="minorHAnsi"/>
          <w:color w:val="000000" w:themeColor="text1"/>
        </w:rPr>
        <w:t xml:space="preserve">169 * 50 </w:t>
      </w:r>
      <w:r w:rsidR="009F56B7">
        <w:rPr>
          <w:rFonts w:cstheme="minorHAnsi"/>
          <w:color w:val="000000" w:themeColor="text1"/>
        </w:rPr>
        <w:t xml:space="preserve">– </w:t>
      </w:r>
      <w:r w:rsidR="00092FD1">
        <w:rPr>
          <w:rFonts w:cstheme="minorHAnsi"/>
          <w:color w:val="000000" w:themeColor="text1"/>
        </w:rPr>
        <w:t>(</w:t>
      </w:r>
      <w:r w:rsidR="009F56B7">
        <w:rPr>
          <w:rFonts w:cstheme="minorHAnsi"/>
          <w:color w:val="000000" w:themeColor="text1"/>
        </w:rPr>
        <w:t xml:space="preserve">31800 </w:t>
      </w:r>
      <w:r w:rsidR="00D75E5A">
        <w:rPr>
          <w:rFonts w:cstheme="minorHAnsi"/>
          <w:color w:val="000000" w:themeColor="text1"/>
        </w:rPr>
        <w:t xml:space="preserve">/ </w:t>
      </w:r>
      <w:proofErr w:type="gramStart"/>
      <w:r w:rsidR="00D75E5A">
        <w:rPr>
          <w:rFonts w:cstheme="minorHAnsi"/>
          <w:color w:val="000000" w:themeColor="text1"/>
        </w:rPr>
        <w:t>3420</w:t>
      </w:r>
      <w:r w:rsidR="00092FD1">
        <w:rPr>
          <w:rFonts w:cstheme="minorHAnsi"/>
          <w:color w:val="000000" w:themeColor="text1"/>
        </w:rPr>
        <w:t>)²</w:t>
      </w:r>
      <w:proofErr w:type="gramEnd"/>
      <w:r w:rsidR="00D75E5A">
        <w:rPr>
          <w:rFonts w:cstheme="minorHAnsi"/>
          <w:color w:val="000000" w:themeColor="text1"/>
        </w:rPr>
        <w:t xml:space="preserve"> </w:t>
      </w:r>
      <w:r w:rsidR="00587749">
        <w:rPr>
          <w:rFonts w:cstheme="minorHAnsi"/>
          <w:color w:val="000000" w:themeColor="text1"/>
        </w:rPr>
        <w:t xml:space="preserve"> / 3420</w:t>
      </w:r>
      <w:r w:rsidR="00D75E5A">
        <w:rPr>
          <w:rFonts w:cstheme="minorHAnsi"/>
          <w:color w:val="000000" w:themeColor="text1"/>
        </w:rPr>
        <w:t xml:space="preserve">= </w:t>
      </w:r>
    </w:p>
    <w:p w14:paraId="7A54D94D" w14:textId="34EFA09C" w:rsidR="00187100" w:rsidRDefault="00D75E5A" w:rsidP="007D04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701969">
        <w:rPr>
          <w:rFonts w:cstheme="minorHAnsi"/>
          <w:color w:val="000000" w:themeColor="text1"/>
        </w:rPr>
        <w:t xml:space="preserve">105600 + </w:t>
      </w:r>
      <w:r w:rsidR="00BE33B4">
        <w:rPr>
          <w:rFonts w:cstheme="minorHAnsi"/>
          <w:color w:val="000000" w:themeColor="text1"/>
        </w:rPr>
        <w:t>36450 + 3200</w:t>
      </w:r>
      <w:r w:rsidR="00961164">
        <w:rPr>
          <w:rFonts w:cstheme="minorHAnsi"/>
          <w:color w:val="000000" w:themeColor="text1"/>
        </w:rPr>
        <w:t xml:space="preserve">0 + 84700 + </w:t>
      </w:r>
      <w:r w:rsidR="00187100">
        <w:rPr>
          <w:rFonts w:cstheme="minorHAnsi"/>
          <w:color w:val="000000" w:themeColor="text1"/>
        </w:rPr>
        <w:t>36000 + 8450</w:t>
      </w:r>
      <w:r w:rsidR="009F56B7">
        <w:rPr>
          <w:rFonts w:cstheme="minorHAnsi"/>
          <w:color w:val="000000" w:themeColor="text1"/>
        </w:rPr>
        <w:t xml:space="preserve"> </w:t>
      </w:r>
      <w:r w:rsidR="00092FD1">
        <w:rPr>
          <w:rFonts w:cstheme="minorHAnsi"/>
          <w:color w:val="000000" w:themeColor="text1"/>
        </w:rPr>
        <w:t>–</w:t>
      </w:r>
      <w:r w:rsidR="009F56B7">
        <w:rPr>
          <w:rFonts w:cstheme="minorHAnsi"/>
          <w:color w:val="000000" w:themeColor="text1"/>
        </w:rPr>
        <w:t xml:space="preserve"> </w:t>
      </w:r>
      <w:r w:rsidR="00092FD1">
        <w:rPr>
          <w:rFonts w:cstheme="minorHAnsi"/>
          <w:color w:val="000000" w:themeColor="text1"/>
        </w:rPr>
        <w:t>(</w:t>
      </w:r>
      <w:r w:rsidR="009F56B7">
        <w:rPr>
          <w:rFonts w:cstheme="minorHAnsi"/>
          <w:color w:val="000000" w:themeColor="text1"/>
        </w:rPr>
        <w:t>31800</w:t>
      </w:r>
      <w:r w:rsidR="00187100">
        <w:rPr>
          <w:rFonts w:cstheme="minorHAnsi"/>
          <w:color w:val="000000" w:themeColor="text1"/>
        </w:rPr>
        <w:t xml:space="preserve"> / </w:t>
      </w:r>
      <w:proofErr w:type="gramStart"/>
      <w:r w:rsidR="00187100">
        <w:rPr>
          <w:rFonts w:cstheme="minorHAnsi"/>
          <w:color w:val="000000" w:themeColor="text1"/>
        </w:rPr>
        <w:t>3420</w:t>
      </w:r>
      <w:r w:rsidR="00092FD1">
        <w:rPr>
          <w:rFonts w:cstheme="minorHAnsi"/>
          <w:color w:val="000000" w:themeColor="text1"/>
        </w:rPr>
        <w:t>)²</w:t>
      </w:r>
      <w:proofErr w:type="gramEnd"/>
      <w:r w:rsidR="00187100">
        <w:rPr>
          <w:rFonts w:cstheme="minorHAnsi"/>
          <w:color w:val="000000" w:themeColor="text1"/>
        </w:rPr>
        <w:t xml:space="preserve"> </w:t>
      </w:r>
      <w:r w:rsidR="00587749">
        <w:rPr>
          <w:rFonts w:cstheme="minorHAnsi"/>
          <w:color w:val="000000" w:themeColor="text1"/>
        </w:rPr>
        <w:t xml:space="preserve"> / 3420 </w:t>
      </w:r>
      <w:r w:rsidR="00187100">
        <w:rPr>
          <w:rFonts w:cstheme="minorHAnsi"/>
          <w:color w:val="000000" w:themeColor="text1"/>
        </w:rPr>
        <w:t>=</w:t>
      </w:r>
    </w:p>
    <w:p w14:paraId="5BEE6E63" w14:textId="0093123A" w:rsidR="00D858D7" w:rsidRDefault="00187100" w:rsidP="007D04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</w:t>
      </w:r>
      <w:proofErr w:type="gramStart"/>
      <w:r>
        <w:rPr>
          <w:rFonts w:cstheme="minorHAnsi"/>
          <w:color w:val="000000" w:themeColor="text1"/>
        </w:rPr>
        <w:t>=  √</w:t>
      </w:r>
      <w:proofErr w:type="gramEnd"/>
      <w:r>
        <w:rPr>
          <w:rFonts w:cstheme="minorHAnsi"/>
          <w:color w:val="000000" w:themeColor="text1"/>
        </w:rPr>
        <w:t xml:space="preserve"> </w:t>
      </w:r>
      <w:r w:rsidR="00D96ECA">
        <w:rPr>
          <w:rFonts w:cstheme="minorHAnsi"/>
          <w:color w:val="000000" w:themeColor="text1"/>
        </w:rPr>
        <w:t>303200</w:t>
      </w:r>
      <w:r w:rsidR="00CA1FF9">
        <w:rPr>
          <w:rFonts w:cstheme="minorHAnsi"/>
          <w:color w:val="000000" w:themeColor="text1"/>
        </w:rPr>
        <w:t xml:space="preserve"> </w:t>
      </w:r>
      <w:r w:rsidR="00092FD1">
        <w:rPr>
          <w:rFonts w:cstheme="minorHAnsi"/>
          <w:color w:val="000000" w:themeColor="text1"/>
        </w:rPr>
        <w:t>–</w:t>
      </w:r>
      <w:r w:rsidR="00D96ECA">
        <w:rPr>
          <w:rFonts w:cstheme="minorHAnsi"/>
          <w:color w:val="000000" w:themeColor="text1"/>
        </w:rPr>
        <w:t xml:space="preserve"> </w:t>
      </w:r>
      <w:r w:rsidR="00092FD1">
        <w:rPr>
          <w:rFonts w:cstheme="minorHAnsi"/>
          <w:color w:val="000000" w:themeColor="text1"/>
        </w:rPr>
        <w:t>(</w:t>
      </w:r>
      <w:r w:rsidR="00C507E0">
        <w:rPr>
          <w:rFonts w:cstheme="minorHAnsi"/>
          <w:color w:val="000000" w:themeColor="text1"/>
        </w:rPr>
        <w:t>31</w:t>
      </w:r>
      <w:r w:rsidR="00CA1FF9">
        <w:rPr>
          <w:rFonts w:cstheme="minorHAnsi"/>
          <w:color w:val="000000" w:themeColor="text1"/>
        </w:rPr>
        <w:t xml:space="preserve">800 </w:t>
      </w:r>
      <w:r w:rsidR="00D96ECA">
        <w:rPr>
          <w:rFonts w:cstheme="minorHAnsi"/>
          <w:color w:val="000000" w:themeColor="text1"/>
        </w:rPr>
        <w:t>/ 3420</w:t>
      </w:r>
      <w:r w:rsidR="00092FD1">
        <w:rPr>
          <w:rFonts w:cstheme="minorHAnsi"/>
          <w:color w:val="000000" w:themeColor="text1"/>
        </w:rPr>
        <w:t>)²</w:t>
      </w:r>
      <w:r w:rsidR="00587749">
        <w:rPr>
          <w:rFonts w:cstheme="minorHAnsi"/>
          <w:color w:val="000000" w:themeColor="text1"/>
        </w:rPr>
        <w:t xml:space="preserve"> / 3420 </w:t>
      </w:r>
      <w:r w:rsidR="00D96ECA">
        <w:rPr>
          <w:rFonts w:cstheme="minorHAnsi"/>
          <w:color w:val="000000" w:themeColor="text1"/>
        </w:rPr>
        <w:t xml:space="preserve"> </w:t>
      </w:r>
      <w:r w:rsidR="00BF3ED9">
        <w:rPr>
          <w:rFonts w:cstheme="minorHAnsi"/>
          <w:color w:val="000000" w:themeColor="text1"/>
        </w:rPr>
        <w:t>=</w:t>
      </w:r>
    </w:p>
    <w:p w14:paraId="06D8F808" w14:textId="5779A385" w:rsidR="00BF3ED9" w:rsidRDefault="00BF3ED9" w:rsidP="007D04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</w:t>
      </w:r>
      <w:proofErr w:type="gramStart"/>
      <w:r>
        <w:rPr>
          <w:rFonts w:cstheme="minorHAnsi"/>
          <w:color w:val="000000" w:themeColor="text1"/>
        </w:rPr>
        <w:t>=  √</w:t>
      </w:r>
      <w:proofErr w:type="gramEnd"/>
      <w:r>
        <w:rPr>
          <w:rFonts w:cstheme="minorHAnsi"/>
          <w:color w:val="000000" w:themeColor="text1"/>
        </w:rPr>
        <w:t xml:space="preserve"> </w:t>
      </w:r>
      <w:r w:rsidR="00CA1FF9">
        <w:rPr>
          <w:rFonts w:cstheme="minorHAnsi"/>
          <w:color w:val="000000" w:themeColor="text1"/>
        </w:rPr>
        <w:t xml:space="preserve">303200 </w:t>
      </w:r>
      <w:r w:rsidR="007273B1">
        <w:rPr>
          <w:rFonts w:cstheme="minorHAnsi"/>
          <w:color w:val="000000" w:themeColor="text1"/>
        </w:rPr>
        <w:t>–</w:t>
      </w:r>
      <w:r w:rsidR="00CA1FF9">
        <w:rPr>
          <w:rFonts w:cstheme="minorHAnsi"/>
          <w:color w:val="000000" w:themeColor="text1"/>
        </w:rPr>
        <w:t xml:space="preserve"> </w:t>
      </w:r>
      <w:r w:rsidR="0016128D">
        <w:rPr>
          <w:rFonts w:cstheme="minorHAnsi"/>
          <w:color w:val="000000" w:themeColor="text1"/>
        </w:rPr>
        <w:t>(</w:t>
      </w:r>
      <w:r w:rsidR="007273B1">
        <w:rPr>
          <w:rFonts w:cstheme="minorHAnsi"/>
          <w:color w:val="000000" w:themeColor="text1"/>
        </w:rPr>
        <w:t>9,29</w:t>
      </w:r>
      <w:r w:rsidR="0016128D">
        <w:rPr>
          <w:rFonts w:cstheme="minorHAnsi"/>
          <w:color w:val="000000" w:themeColor="text1"/>
        </w:rPr>
        <w:t>)²</w:t>
      </w:r>
      <w:r w:rsidR="00587749">
        <w:rPr>
          <w:rFonts w:cstheme="minorHAnsi"/>
          <w:color w:val="000000" w:themeColor="text1"/>
        </w:rPr>
        <w:t xml:space="preserve"> / 3420 </w:t>
      </w:r>
      <w:r w:rsidR="0016128D">
        <w:rPr>
          <w:rFonts w:cstheme="minorHAnsi"/>
          <w:color w:val="000000" w:themeColor="text1"/>
        </w:rPr>
        <w:t xml:space="preserve"> = </w:t>
      </w:r>
    </w:p>
    <w:p w14:paraId="20E1B212" w14:textId="4F06F293" w:rsidR="0016128D" w:rsidRDefault="0016128D" w:rsidP="007D04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Desvio = √ 303200</w:t>
      </w:r>
      <w:r w:rsidR="00B5533C">
        <w:rPr>
          <w:rFonts w:cstheme="minorHAnsi"/>
          <w:color w:val="000000" w:themeColor="text1"/>
        </w:rPr>
        <w:t xml:space="preserve"> – 86,30 </w:t>
      </w:r>
      <w:r w:rsidR="00587749">
        <w:rPr>
          <w:rFonts w:cstheme="minorHAnsi"/>
          <w:color w:val="000000" w:themeColor="text1"/>
        </w:rPr>
        <w:t xml:space="preserve">/ 3420 = </w:t>
      </w:r>
    </w:p>
    <w:p w14:paraId="5894CB64" w14:textId="182080B7" w:rsidR="00587749" w:rsidRDefault="00587749" w:rsidP="007D04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Desvio = </w:t>
      </w:r>
    </w:p>
    <w:p w14:paraId="0505FA12" w14:textId="64573C3E" w:rsidR="00175630" w:rsidRPr="003D4248" w:rsidRDefault="00175630" w:rsidP="00175630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000000" w:themeColor="text1"/>
        </w:rPr>
        <w:t>Desvio = √</w:t>
      </w:r>
      <w:r w:rsidR="00587749">
        <w:rPr>
          <w:rFonts w:cstheme="minorHAnsi"/>
          <w:color w:val="000000" w:themeColor="text1"/>
        </w:rPr>
        <w:t xml:space="preserve"> 88,62</w:t>
      </w:r>
      <w:r w:rsidR="0060587D">
        <w:rPr>
          <w:rFonts w:cstheme="minorHAnsi"/>
          <w:color w:val="000000" w:themeColor="text1"/>
        </w:rPr>
        <w:t xml:space="preserve"> </w:t>
      </w:r>
      <w:r w:rsidR="003D4248">
        <w:rPr>
          <w:rFonts w:cstheme="minorHAnsi"/>
          <w:color w:val="000000" w:themeColor="text1"/>
        </w:rPr>
        <w:t xml:space="preserve">→ </w:t>
      </w:r>
      <w:r w:rsidR="003D4248" w:rsidRPr="003D4248">
        <w:rPr>
          <w:rFonts w:cstheme="minorHAnsi"/>
          <w:color w:val="4472C4" w:themeColor="accent1"/>
          <w:sz w:val="28"/>
          <w:szCs w:val="28"/>
        </w:rPr>
        <w:t>Variância</w:t>
      </w:r>
    </w:p>
    <w:p w14:paraId="3069FC3E" w14:textId="4E74EAF5" w:rsidR="00511A8E" w:rsidRDefault="00511A8E" w:rsidP="00511A8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Resposta: </w:t>
      </w:r>
      <w:r w:rsidR="00587749" w:rsidRPr="00587749">
        <w:rPr>
          <w:rFonts w:cstheme="minorHAnsi"/>
          <w:color w:val="000000" w:themeColor="text1"/>
          <w:sz w:val="28"/>
          <w:szCs w:val="28"/>
        </w:rPr>
        <w:t xml:space="preserve">9,41 </w:t>
      </w:r>
      <w:r w:rsidR="0099766F" w:rsidRPr="00587749">
        <w:rPr>
          <w:rFonts w:cstheme="minorHAnsi"/>
          <w:color w:val="000000" w:themeColor="text1"/>
          <w:sz w:val="28"/>
          <w:szCs w:val="28"/>
        </w:rPr>
        <w:t>Valor do Desvio padrão.</w:t>
      </w:r>
    </w:p>
    <w:p w14:paraId="4511645A" w14:textId="307A1DE3" w:rsidR="008F199F" w:rsidRDefault="008F199F" w:rsidP="00175630">
      <w:pPr>
        <w:rPr>
          <w:rFonts w:cstheme="minorHAnsi"/>
          <w:color w:val="000000" w:themeColor="text1"/>
        </w:rPr>
      </w:pPr>
    </w:p>
    <w:p w14:paraId="67B1A1B6" w14:textId="51572C8D" w:rsidR="00175630" w:rsidRDefault="00175630" w:rsidP="007D04D3">
      <w:pPr>
        <w:rPr>
          <w:rFonts w:cstheme="minorHAnsi"/>
          <w:color w:val="000000" w:themeColor="text1"/>
        </w:rPr>
      </w:pPr>
    </w:p>
    <w:p w14:paraId="3E6E2425" w14:textId="40E9B498" w:rsidR="000E6E2E" w:rsidRDefault="000E6E2E" w:rsidP="007C2A77">
      <w:pPr>
        <w:rPr>
          <w:rFonts w:cstheme="minorHAnsi"/>
          <w:color w:val="000000" w:themeColor="text1"/>
        </w:rPr>
      </w:pPr>
    </w:p>
    <w:p w14:paraId="14FD34E3" w14:textId="77777777" w:rsidR="007C2A77" w:rsidRDefault="007C2A77" w:rsidP="007C2A77">
      <w:pPr>
        <w:rPr>
          <w:rFonts w:cstheme="minorHAnsi"/>
          <w:color w:val="4472C4" w:themeColor="accent1"/>
          <w:sz w:val="48"/>
          <w:szCs w:val="48"/>
        </w:rPr>
      </w:pPr>
    </w:p>
    <w:p w14:paraId="5882ABF5" w14:textId="77777777" w:rsidR="00B66ACB" w:rsidRDefault="00B66ACB" w:rsidP="00B65379">
      <w:pPr>
        <w:rPr>
          <w:rFonts w:cstheme="minorHAnsi"/>
          <w:color w:val="000000" w:themeColor="text1"/>
          <w:sz w:val="28"/>
          <w:szCs w:val="28"/>
        </w:rPr>
      </w:pPr>
    </w:p>
    <w:p w14:paraId="7BD37114" w14:textId="77777777" w:rsidR="00B66ACB" w:rsidRDefault="00B66ACB" w:rsidP="00B65379">
      <w:pPr>
        <w:rPr>
          <w:rFonts w:cstheme="minorHAnsi"/>
          <w:color w:val="000000" w:themeColor="text1"/>
          <w:sz w:val="28"/>
          <w:szCs w:val="28"/>
        </w:rPr>
      </w:pPr>
    </w:p>
    <w:p w14:paraId="79A2A088" w14:textId="77777777" w:rsidR="0065559E" w:rsidRDefault="0065559E" w:rsidP="00B65379">
      <w:pPr>
        <w:rPr>
          <w:rFonts w:cstheme="minorHAnsi"/>
          <w:color w:val="4472C4" w:themeColor="accent1"/>
          <w:sz w:val="28"/>
          <w:szCs w:val="28"/>
        </w:rPr>
      </w:pPr>
    </w:p>
    <w:p w14:paraId="62F29F86" w14:textId="77777777" w:rsidR="00B65379" w:rsidRDefault="00B65379" w:rsidP="00B84488">
      <w:pPr>
        <w:rPr>
          <w:rFonts w:cstheme="minorHAnsi"/>
          <w:color w:val="000000" w:themeColor="text1"/>
        </w:rPr>
      </w:pPr>
    </w:p>
    <w:p w14:paraId="3147DECE" w14:textId="50197C69" w:rsidR="0037761D" w:rsidRDefault="0037761D" w:rsidP="00520A19">
      <w:pPr>
        <w:rPr>
          <w:rFonts w:cstheme="minorHAnsi"/>
          <w:color w:val="000000" w:themeColor="text1"/>
        </w:rPr>
      </w:pPr>
    </w:p>
    <w:p w14:paraId="0AEC22EC" w14:textId="77777777" w:rsidR="007E5778" w:rsidRDefault="007E5778" w:rsidP="007E5778">
      <w:pPr>
        <w:rPr>
          <w:rFonts w:cstheme="minorHAnsi"/>
          <w:color w:val="000000" w:themeColor="text1"/>
        </w:rPr>
      </w:pPr>
    </w:p>
    <w:p w14:paraId="36F24304" w14:textId="77777777" w:rsidR="00D41502" w:rsidRDefault="00D41502" w:rsidP="00AA719D">
      <w:pPr>
        <w:jc w:val="center"/>
        <w:rPr>
          <w:rFonts w:cstheme="minorHAnsi"/>
          <w:color w:val="4472C4" w:themeColor="accent1"/>
          <w:sz w:val="48"/>
          <w:szCs w:val="48"/>
        </w:rPr>
      </w:pPr>
    </w:p>
    <w:p w14:paraId="3D238F25" w14:textId="77777777" w:rsidR="00AA719D" w:rsidRDefault="00AA719D" w:rsidP="002C5994"/>
    <w:sectPr w:rsidR="00AA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E1"/>
    <w:rsid w:val="00043D25"/>
    <w:rsid w:val="00092FD1"/>
    <w:rsid w:val="000E6E2E"/>
    <w:rsid w:val="0016128D"/>
    <w:rsid w:val="00175630"/>
    <w:rsid w:val="00187100"/>
    <w:rsid w:val="001C0BAA"/>
    <w:rsid w:val="002341A9"/>
    <w:rsid w:val="002C5994"/>
    <w:rsid w:val="00325554"/>
    <w:rsid w:val="0037761D"/>
    <w:rsid w:val="003D4248"/>
    <w:rsid w:val="004D190C"/>
    <w:rsid w:val="004E358A"/>
    <w:rsid w:val="00511A8E"/>
    <w:rsid w:val="00512D11"/>
    <w:rsid w:val="00520A19"/>
    <w:rsid w:val="00587749"/>
    <w:rsid w:val="005C3C46"/>
    <w:rsid w:val="005C59ED"/>
    <w:rsid w:val="005E54AD"/>
    <w:rsid w:val="0060587D"/>
    <w:rsid w:val="00646C01"/>
    <w:rsid w:val="0065063D"/>
    <w:rsid w:val="0065559E"/>
    <w:rsid w:val="006913AB"/>
    <w:rsid w:val="00701969"/>
    <w:rsid w:val="007273B1"/>
    <w:rsid w:val="00787D4F"/>
    <w:rsid w:val="00794A1C"/>
    <w:rsid w:val="007966F9"/>
    <w:rsid w:val="007B75C9"/>
    <w:rsid w:val="007C2A77"/>
    <w:rsid w:val="007D04D3"/>
    <w:rsid w:val="007D4E94"/>
    <w:rsid w:val="007E5778"/>
    <w:rsid w:val="00865C0C"/>
    <w:rsid w:val="008F199F"/>
    <w:rsid w:val="00961164"/>
    <w:rsid w:val="0099766F"/>
    <w:rsid w:val="009D162A"/>
    <w:rsid w:val="009E2DD3"/>
    <w:rsid w:val="009F56B7"/>
    <w:rsid w:val="00A718AF"/>
    <w:rsid w:val="00AA719D"/>
    <w:rsid w:val="00B5533C"/>
    <w:rsid w:val="00B65379"/>
    <w:rsid w:val="00B66ACB"/>
    <w:rsid w:val="00B84488"/>
    <w:rsid w:val="00BA5515"/>
    <w:rsid w:val="00BE33B4"/>
    <w:rsid w:val="00BF3ED9"/>
    <w:rsid w:val="00C127FE"/>
    <w:rsid w:val="00C507E0"/>
    <w:rsid w:val="00C60923"/>
    <w:rsid w:val="00CA1FF9"/>
    <w:rsid w:val="00D41502"/>
    <w:rsid w:val="00D43549"/>
    <w:rsid w:val="00D75E5A"/>
    <w:rsid w:val="00D858D7"/>
    <w:rsid w:val="00D96ECA"/>
    <w:rsid w:val="00DB2E28"/>
    <w:rsid w:val="00DB59E1"/>
    <w:rsid w:val="00DB763B"/>
    <w:rsid w:val="00F224DE"/>
    <w:rsid w:val="00F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C5B2"/>
  <w15:chartTrackingRefBased/>
  <w15:docId w15:val="{B531C15C-504C-4146-B98B-E12068F2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E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B5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B5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Maciel</dc:creator>
  <cp:keywords/>
  <dc:description/>
  <cp:lastModifiedBy>Gabriel Maciel</cp:lastModifiedBy>
  <cp:revision>60</cp:revision>
  <dcterms:created xsi:type="dcterms:W3CDTF">2022-09-01T16:34:00Z</dcterms:created>
  <dcterms:modified xsi:type="dcterms:W3CDTF">2022-09-02T20:07:00Z</dcterms:modified>
</cp:coreProperties>
</file>