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48A88EDB" w14:textId="6CA34048" w:rsidR="00576BC6" w:rsidRDefault="008A15AB" w:rsidP="00923543">
      <w:pPr>
        <w:jc w:val="center"/>
        <w:rPr>
          <w:rFonts w:ascii="Consolas" w:hAnsi="Consolas"/>
          <w:color w:val="00B050"/>
          <w:sz w:val="40"/>
          <w:szCs w:val="40"/>
        </w:rPr>
      </w:pPr>
      <w:proofErr w:type="spellStart"/>
      <w:r w:rsidRPr="008A15AB">
        <w:rPr>
          <w:rFonts w:ascii="Consolas" w:hAnsi="Consolas"/>
          <w:color w:val="00B050"/>
          <w:sz w:val="40"/>
          <w:szCs w:val="40"/>
        </w:rPr>
        <w:t>Collections</w:t>
      </w:r>
      <w:proofErr w:type="spellEnd"/>
    </w:p>
    <w:p w14:paraId="62CB07AA" w14:textId="268C83D0" w:rsidR="00C172C1" w:rsidRDefault="00C172C1" w:rsidP="009B30A8">
      <w:pPr>
        <w:ind w:left="-1134"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Uma </w:t>
      </w:r>
      <w:proofErr w:type="spellStart"/>
      <w:r w:rsidRPr="00C172C1">
        <w:rPr>
          <w:rFonts w:ascii="Consolas" w:hAnsi="Consolas"/>
          <w:color w:val="92D050"/>
        </w:rPr>
        <w:t>Collection</w:t>
      </w:r>
      <w:proofErr w:type="spellEnd"/>
      <w:r w:rsidRPr="00C172C1">
        <w:rPr>
          <w:rFonts w:ascii="Consolas" w:hAnsi="Consolas"/>
          <w:color w:val="92D050"/>
        </w:rPr>
        <w:t xml:space="preserve"> </w:t>
      </w:r>
      <w:r>
        <w:rPr>
          <w:rFonts w:ascii="Consolas" w:hAnsi="Consolas"/>
        </w:rPr>
        <w:t>é uma Estrutura de Dados onde é realizado o processamento de um conjunto de dados com a ajuda de métodos predefinidos.</w:t>
      </w:r>
    </w:p>
    <w:p w14:paraId="028ED565" w14:textId="74799C6F" w:rsidR="00C172C1" w:rsidRDefault="009B30A8" w:rsidP="00C172C1">
      <w:pPr>
        <w:ind w:left="-1134" w:right="-568" w:firstLine="567"/>
        <w:rPr>
          <w:rFonts w:ascii="Consolas" w:hAnsi="Consolas"/>
        </w:rPr>
      </w:pPr>
      <w:r w:rsidRPr="009B30A8">
        <w:rPr>
          <w:rFonts w:ascii="Consolas" w:hAnsi="Consolas"/>
        </w:rPr>
        <w:t>Este framework</w:t>
      </w:r>
      <w:r>
        <w:rPr>
          <w:rFonts w:ascii="Consolas" w:hAnsi="Consolas"/>
        </w:rPr>
        <w:t xml:space="preserve"> de coleções fornecem um conjunto de interfaces e classes para armazenar e manipular grupos de objetos de maneira eficiente e flexível. </w:t>
      </w:r>
      <w:r w:rsidR="00C172C1">
        <w:rPr>
          <w:rFonts w:ascii="Consolas" w:hAnsi="Consolas"/>
        </w:rPr>
        <w:t>Na aula de hoje, veremos algumas maneiras de usar essa interface e classes deste framework Java.</w:t>
      </w:r>
    </w:p>
    <w:p w14:paraId="70B52E6D" w14:textId="77777777" w:rsidR="00C172C1" w:rsidRDefault="00C172C1" w:rsidP="009B30A8">
      <w:pPr>
        <w:ind w:left="-1134" w:right="-568" w:firstLine="567"/>
        <w:rPr>
          <w:rFonts w:ascii="Consolas" w:hAnsi="Consolas"/>
        </w:rPr>
      </w:pPr>
    </w:p>
    <w:p w14:paraId="27598323" w14:textId="77777777" w:rsidR="002224BA" w:rsidRDefault="002224BA" w:rsidP="009B30A8">
      <w:pPr>
        <w:ind w:left="-1134" w:right="-568" w:firstLine="567"/>
        <w:rPr>
          <w:rFonts w:ascii="Consolas" w:hAnsi="Consolas"/>
        </w:rPr>
      </w:pPr>
    </w:p>
    <w:p w14:paraId="540ADCE2" w14:textId="05DCDDC4" w:rsidR="002224BA" w:rsidRPr="00C172C1" w:rsidRDefault="002224BA" w:rsidP="002224BA">
      <w:pPr>
        <w:ind w:right="-568"/>
        <w:rPr>
          <w:rFonts w:ascii="Consolas" w:hAnsi="Consolas"/>
        </w:rPr>
      </w:pPr>
    </w:p>
    <w:p w14:paraId="0AADBC7D" w14:textId="77777777" w:rsidR="008A15AB" w:rsidRPr="00C172C1" w:rsidRDefault="008A15AB">
      <w:pPr>
        <w:rPr>
          <w:rFonts w:ascii="Consolas" w:hAnsi="Consolas"/>
          <w:color w:val="00B050"/>
          <w:sz w:val="40"/>
          <w:szCs w:val="40"/>
        </w:rPr>
      </w:pPr>
      <w:r w:rsidRPr="00C172C1">
        <w:rPr>
          <w:rFonts w:ascii="Consolas" w:hAnsi="Consolas"/>
          <w:color w:val="00B050"/>
          <w:sz w:val="40"/>
          <w:szCs w:val="40"/>
        </w:rPr>
        <w:br w:type="page"/>
      </w:r>
    </w:p>
    <w:p w14:paraId="7EE15205" w14:textId="37C138D3" w:rsidR="008A15AB" w:rsidRDefault="008A15AB" w:rsidP="00923543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Conclusão</w:t>
      </w:r>
    </w:p>
    <w:p w14:paraId="0BCBD500" w14:textId="77777777" w:rsidR="008A15AB" w:rsidRDefault="008A15AB">
      <w:pPr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br w:type="page"/>
      </w:r>
    </w:p>
    <w:p w14:paraId="0019FD24" w14:textId="4624C5FA" w:rsidR="008A15AB" w:rsidRPr="008A15AB" w:rsidRDefault="008A15AB" w:rsidP="00923543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Referências</w:t>
      </w:r>
    </w:p>
    <w:p w14:paraId="16A3A67D" w14:textId="77777777" w:rsidR="008A15AB" w:rsidRDefault="008A15AB" w:rsidP="008A15AB">
      <w:pPr>
        <w:rPr>
          <w:rFonts w:ascii="Consolas" w:hAnsi="Consolas"/>
        </w:rPr>
      </w:pPr>
    </w:p>
    <w:p w14:paraId="7C331E05" w14:textId="267BE815" w:rsidR="007517BF" w:rsidRDefault="007517BF" w:rsidP="008A15AB">
      <w:pPr>
        <w:rPr>
          <w:rFonts w:ascii="Consolas" w:hAnsi="Consolas"/>
        </w:rPr>
      </w:pPr>
      <w:r>
        <w:rPr>
          <w:rFonts w:ascii="Consolas" w:hAnsi="Consolas"/>
        </w:rPr>
        <w:t xml:space="preserve">Java </w:t>
      </w:r>
      <w:proofErr w:type="spellStart"/>
      <w:r>
        <w:rPr>
          <w:rFonts w:ascii="Consolas" w:hAnsi="Consolas"/>
        </w:rPr>
        <w:t>Collections</w:t>
      </w:r>
      <w:proofErr w:type="spellEnd"/>
      <w:r>
        <w:rPr>
          <w:rFonts w:ascii="Consolas" w:hAnsi="Consolas"/>
        </w:rPr>
        <w:t xml:space="preserve">: Como utilizar </w:t>
      </w:r>
      <w:proofErr w:type="spellStart"/>
      <w:r>
        <w:rPr>
          <w:rFonts w:ascii="Consolas" w:hAnsi="Consolas"/>
        </w:rPr>
        <w:t>Collections</w:t>
      </w:r>
      <w:proofErr w:type="spellEnd"/>
    </w:p>
    <w:p w14:paraId="2EB05EE8" w14:textId="4B4E98F9" w:rsidR="007517BF" w:rsidRDefault="007517BF" w:rsidP="008A15AB">
      <w:pPr>
        <w:rPr>
          <w:rFonts w:ascii="Consolas" w:hAnsi="Consolas"/>
        </w:rPr>
      </w:pPr>
      <w:r w:rsidRPr="007517BF">
        <w:rPr>
          <w:rFonts w:ascii="Consolas" w:hAnsi="Consolas"/>
        </w:rPr>
        <w:t>https://www.devmedia.com.br/java-collections-como-utilizar-collections/18450</w:t>
      </w:r>
    </w:p>
    <w:p w14:paraId="0C24D146" w14:textId="77777777" w:rsidR="007517BF" w:rsidRDefault="007517BF" w:rsidP="008A15AB">
      <w:pPr>
        <w:rPr>
          <w:rFonts w:ascii="Consolas" w:hAnsi="Consolas"/>
        </w:rPr>
      </w:pPr>
    </w:p>
    <w:p w14:paraId="0B63EE46" w14:textId="73FF1195" w:rsidR="007517BF" w:rsidRDefault="007517BF" w:rsidP="008A15AB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Collections</w:t>
      </w:r>
      <w:proofErr w:type="spellEnd"/>
      <w:r>
        <w:rPr>
          <w:rFonts w:ascii="Consolas" w:hAnsi="Consolas"/>
        </w:rPr>
        <w:t xml:space="preserve"> (Coleções)</w:t>
      </w:r>
    </w:p>
    <w:p w14:paraId="2EAB5B29" w14:textId="4EBA9F6C" w:rsidR="007517BF" w:rsidRDefault="007517BF" w:rsidP="008A15AB">
      <w:pPr>
        <w:rPr>
          <w:rFonts w:ascii="Consolas" w:hAnsi="Consolas"/>
        </w:rPr>
      </w:pPr>
      <w:r w:rsidRPr="007517BF">
        <w:rPr>
          <w:rFonts w:ascii="Consolas" w:hAnsi="Consolas"/>
        </w:rPr>
        <w:t>https://github.com/Leon4rdoalves/CookBook-Java/blob/main/15.md</w:t>
      </w:r>
    </w:p>
    <w:p w14:paraId="455C1ED6" w14:textId="77777777" w:rsidR="008A15AB" w:rsidRPr="008A15AB" w:rsidRDefault="008A15AB" w:rsidP="008A15AB">
      <w:pPr>
        <w:rPr>
          <w:rFonts w:ascii="Consolas" w:hAnsi="Consolas"/>
        </w:rPr>
      </w:pPr>
    </w:p>
    <w:sectPr w:rsidR="008A15AB" w:rsidRPr="008A1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43"/>
    <w:rsid w:val="000E0FC1"/>
    <w:rsid w:val="002224BA"/>
    <w:rsid w:val="00576BC6"/>
    <w:rsid w:val="007517BF"/>
    <w:rsid w:val="008A15AB"/>
    <w:rsid w:val="00923543"/>
    <w:rsid w:val="009B30A8"/>
    <w:rsid w:val="00C1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F110E"/>
  <w15:chartTrackingRefBased/>
  <w15:docId w15:val="{4E04EFBF-890C-4C45-992A-13695355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26EE9-B51C-4060-A2DF-CA6A9E9A2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1</cp:revision>
  <dcterms:created xsi:type="dcterms:W3CDTF">2024-06-24T13:29:00Z</dcterms:created>
  <dcterms:modified xsi:type="dcterms:W3CDTF">2024-06-24T15:11:00Z</dcterms:modified>
</cp:coreProperties>
</file>