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47D7" w14:textId="77777777" w:rsidR="002A7F93" w:rsidRDefault="002A7F93">
      <w:pPr>
        <w:spacing w:after="200"/>
        <w:rPr>
          <w:b/>
          <w:bCs/>
          <w:sz w:val="22"/>
          <w:szCs w:val="22"/>
        </w:rPr>
      </w:pPr>
    </w:p>
    <w:p w14:paraId="3DF2E0CD" w14:textId="64721BED" w:rsidR="004819E3" w:rsidRDefault="00000000">
      <w:pPr>
        <w:spacing w:after="200"/>
      </w:pPr>
      <w:r>
        <w:rPr>
          <w:b/>
          <w:bCs/>
          <w:sz w:val="22"/>
          <w:szCs w:val="22"/>
        </w:rPr>
        <w:t>Aparelho Celular - Resistores</w:t>
      </w:r>
    </w:p>
    <w:p w14:paraId="29A6EA12" w14:textId="77777777" w:rsidR="004819E3" w:rsidRDefault="00000000">
      <w:pPr>
        <w:spacing w:after="200"/>
      </w:pPr>
      <w:r>
        <w:rPr>
          <w:sz w:val="22"/>
          <w:szCs w:val="22"/>
        </w:rPr>
        <w:t>1. Valor de resistência dos resistores a partir das suas cores (exemplo de leitura conforme a imagem abaixo):</w:t>
      </w:r>
    </w:p>
    <w:p w14:paraId="036E86F7" w14:textId="77777777" w:rsidR="004819E3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0DB07CD5" wp14:editId="46B1BAAA">
            <wp:extent cx="3810000" cy="3543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5DB7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a) marrom, vermelho, laranja, dourado</w:t>
      </w:r>
    </w:p>
    <w:p w14:paraId="20E400DC" w14:textId="47FEC605" w:rsidR="004819E3" w:rsidRDefault="00B0754F">
      <w:pPr>
        <w:spacing w:after="20"/>
      </w:pPr>
      <w:r>
        <w:rPr>
          <w:sz w:val="22"/>
          <w:szCs w:val="22"/>
        </w:rPr>
        <w:t xml:space="preserve">    1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2.     </w:t>
      </w:r>
      <w:r>
        <w:rPr>
          <w:sz w:val="22"/>
          <w:szCs w:val="22"/>
        </w:rPr>
        <w:tab/>
        <w:t>x1.000.     5%.</w:t>
      </w:r>
    </w:p>
    <w:p w14:paraId="6601C76B" w14:textId="77777777" w:rsidR="004819E3" w:rsidRDefault="00000000">
      <w:pPr>
        <w:spacing w:after="20"/>
      </w:pPr>
      <w:r>
        <w:rPr>
          <w:sz w:val="22"/>
          <w:szCs w:val="22"/>
        </w:rPr>
        <w:t xml:space="preserve">R: 12 </w:t>
      </w:r>
      <w:proofErr w:type="spellStart"/>
      <w:r>
        <w:rPr>
          <w:sz w:val="22"/>
          <w:szCs w:val="22"/>
        </w:rPr>
        <w:t>kΩ</w:t>
      </w:r>
      <w:proofErr w:type="spellEnd"/>
      <w:r>
        <w:rPr>
          <w:sz w:val="22"/>
          <w:szCs w:val="22"/>
        </w:rPr>
        <w:t xml:space="preserve"> (+/-5%)</w:t>
      </w:r>
    </w:p>
    <w:p w14:paraId="6D4C495B" w14:textId="77777777" w:rsidR="004819E3" w:rsidRDefault="004819E3">
      <w:pPr>
        <w:spacing w:after="60"/>
      </w:pPr>
    </w:p>
    <w:p w14:paraId="22A72112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b) cinza, vermelho, marrom, prata</w:t>
      </w:r>
    </w:p>
    <w:p w14:paraId="00AC7082" w14:textId="766347C9" w:rsidR="004819E3" w:rsidRDefault="00B0754F" w:rsidP="00B0754F">
      <w:pPr>
        <w:spacing w:after="20"/>
      </w:pPr>
      <w:r>
        <w:rPr>
          <w:sz w:val="22"/>
          <w:szCs w:val="22"/>
        </w:rPr>
        <w:t xml:space="preserve">    8  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  <w:t xml:space="preserve"> 2.    </w:t>
      </w:r>
      <w:r>
        <w:rPr>
          <w:sz w:val="22"/>
          <w:szCs w:val="22"/>
        </w:rPr>
        <w:tab/>
        <w:t>x10.     10%.</w:t>
      </w:r>
    </w:p>
    <w:p w14:paraId="7264CAD8" w14:textId="77777777" w:rsidR="004819E3" w:rsidRDefault="00000000">
      <w:pPr>
        <w:spacing w:after="20"/>
      </w:pPr>
      <w:r>
        <w:rPr>
          <w:sz w:val="22"/>
          <w:szCs w:val="22"/>
        </w:rPr>
        <w:t>R: 820 Ω (+/-10%)</w:t>
      </w:r>
    </w:p>
    <w:p w14:paraId="1FC6B356" w14:textId="77777777" w:rsidR="004819E3" w:rsidRDefault="004819E3">
      <w:pPr>
        <w:spacing w:after="60"/>
      </w:pPr>
    </w:p>
    <w:p w14:paraId="24DABACB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c) branco, marrom, vermelho, preto, dourado</w:t>
      </w:r>
    </w:p>
    <w:p w14:paraId="763CBB56" w14:textId="3BC22B0C" w:rsidR="004819E3" w:rsidRDefault="00B0754F">
      <w:pPr>
        <w:spacing w:after="20"/>
      </w:pPr>
      <w:r>
        <w:rPr>
          <w:sz w:val="22"/>
          <w:szCs w:val="22"/>
        </w:rPr>
        <w:t xml:space="preserve">       9     </w:t>
      </w:r>
      <w:r>
        <w:rPr>
          <w:sz w:val="22"/>
          <w:szCs w:val="22"/>
        </w:rPr>
        <w:tab/>
        <w:t xml:space="preserve">1     </w:t>
      </w:r>
      <w:r>
        <w:rPr>
          <w:sz w:val="22"/>
          <w:szCs w:val="22"/>
        </w:rPr>
        <w:tab/>
        <w:t xml:space="preserve">2.    </w:t>
      </w:r>
      <w:r>
        <w:rPr>
          <w:sz w:val="22"/>
          <w:szCs w:val="22"/>
        </w:rPr>
        <w:tab/>
        <w:t xml:space="preserve"> x1.     </w:t>
      </w:r>
      <w:r>
        <w:rPr>
          <w:sz w:val="22"/>
          <w:szCs w:val="22"/>
        </w:rPr>
        <w:tab/>
        <w:t>5%.</w:t>
      </w:r>
    </w:p>
    <w:p w14:paraId="12EBB7EC" w14:textId="77777777" w:rsidR="004819E3" w:rsidRDefault="00000000">
      <w:pPr>
        <w:spacing w:after="20"/>
      </w:pPr>
      <w:r>
        <w:rPr>
          <w:sz w:val="22"/>
          <w:szCs w:val="22"/>
        </w:rPr>
        <w:t>R: 912 Ω (+/-5%)</w:t>
      </w:r>
    </w:p>
    <w:p w14:paraId="77FB9EF0" w14:textId="77777777" w:rsidR="004819E3" w:rsidRDefault="004819E3">
      <w:pPr>
        <w:spacing w:after="60"/>
      </w:pPr>
    </w:p>
    <w:p w14:paraId="0B0D64F6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d) vermelho, vermelho, vermelho, vermelho</w:t>
      </w:r>
    </w:p>
    <w:p w14:paraId="1BE6E9F1" w14:textId="49262C75" w:rsidR="004819E3" w:rsidRDefault="00B0754F">
      <w:pPr>
        <w:spacing w:after="20"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2     </w:t>
      </w:r>
      <w:r>
        <w:rPr>
          <w:sz w:val="22"/>
          <w:szCs w:val="22"/>
        </w:rPr>
        <w:tab/>
        <w:t xml:space="preserve">2.    </w:t>
      </w:r>
      <w:r>
        <w:rPr>
          <w:sz w:val="22"/>
          <w:szCs w:val="22"/>
        </w:rPr>
        <w:tab/>
        <w:t xml:space="preserve"> x100.    </w:t>
      </w:r>
      <w:r>
        <w:rPr>
          <w:sz w:val="22"/>
          <w:szCs w:val="22"/>
        </w:rPr>
        <w:tab/>
        <w:t xml:space="preserve"> 2%.</w:t>
      </w:r>
    </w:p>
    <w:p w14:paraId="04A97B5A" w14:textId="77777777" w:rsidR="004819E3" w:rsidRDefault="00000000">
      <w:pPr>
        <w:spacing w:after="20"/>
      </w:pPr>
      <w:r>
        <w:rPr>
          <w:sz w:val="22"/>
          <w:szCs w:val="22"/>
        </w:rPr>
        <w:t xml:space="preserve">R: 2,2 </w:t>
      </w:r>
      <w:proofErr w:type="spellStart"/>
      <w:r>
        <w:rPr>
          <w:sz w:val="22"/>
          <w:szCs w:val="22"/>
        </w:rPr>
        <w:t>kΩ</w:t>
      </w:r>
      <w:proofErr w:type="spellEnd"/>
      <w:r>
        <w:rPr>
          <w:sz w:val="22"/>
          <w:szCs w:val="22"/>
        </w:rPr>
        <w:t xml:space="preserve"> (+/-2%)</w:t>
      </w:r>
    </w:p>
    <w:p w14:paraId="74EDD308" w14:textId="77777777" w:rsidR="004819E3" w:rsidRDefault="004819E3">
      <w:pPr>
        <w:spacing w:after="60"/>
      </w:pPr>
    </w:p>
    <w:p w14:paraId="62C5C19B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e) marrom, preto, preto, marrom, dourado</w:t>
      </w:r>
    </w:p>
    <w:p w14:paraId="57A14022" w14:textId="14EEA833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 xml:space="preserve">1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0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0.     x10.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 5%.</w:t>
      </w:r>
    </w:p>
    <w:p w14:paraId="6026369C" w14:textId="77777777" w:rsidR="004819E3" w:rsidRDefault="00000000">
      <w:pPr>
        <w:spacing w:after="20"/>
      </w:pPr>
      <w:r>
        <w:rPr>
          <w:sz w:val="22"/>
          <w:szCs w:val="22"/>
        </w:rPr>
        <w:t xml:space="preserve">R: 1 </w:t>
      </w:r>
      <w:proofErr w:type="spellStart"/>
      <w:r>
        <w:rPr>
          <w:sz w:val="22"/>
          <w:szCs w:val="22"/>
        </w:rPr>
        <w:t>kΩ</w:t>
      </w:r>
      <w:proofErr w:type="spellEnd"/>
      <w:r>
        <w:rPr>
          <w:sz w:val="22"/>
          <w:szCs w:val="22"/>
        </w:rPr>
        <w:t xml:space="preserve"> (+/-5%)</w:t>
      </w:r>
    </w:p>
    <w:p w14:paraId="3509EBD8" w14:textId="77777777" w:rsidR="004819E3" w:rsidRDefault="004819E3">
      <w:pPr>
        <w:spacing w:after="60"/>
      </w:pPr>
    </w:p>
    <w:p w14:paraId="58A989E5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f) laranja, laranja, preto, dourado, dourado</w:t>
      </w:r>
    </w:p>
    <w:p w14:paraId="7B1BFA84" w14:textId="735E58C8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 xml:space="preserve">3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3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>0.     x0,1.     5%.</w:t>
      </w:r>
    </w:p>
    <w:p w14:paraId="7B66A278" w14:textId="77777777" w:rsidR="004819E3" w:rsidRDefault="00000000">
      <w:pPr>
        <w:spacing w:after="20"/>
      </w:pPr>
      <w:r>
        <w:rPr>
          <w:sz w:val="22"/>
          <w:szCs w:val="22"/>
        </w:rPr>
        <w:t>R: 33 Ω (+/-5%)</w:t>
      </w:r>
    </w:p>
    <w:p w14:paraId="2B73D400" w14:textId="77777777" w:rsidR="004819E3" w:rsidRDefault="004819E3">
      <w:pPr>
        <w:spacing w:after="60"/>
      </w:pPr>
    </w:p>
    <w:p w14:paraId="1598C7F6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g) amarelo, violeta, marrom, vermelho</w:t>
      </w:r>
    </w:p>
    <w:p w14:paraId="213BF88B" w14:textId="3A88E901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 xml:space="preserve">4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 7.     x10.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>2%.</w:t>
      </w:r>
    </w:p>
    <w:p w14:paraId="14BAAD9D" w14:textId="77777777" w:rsidR="004819E3" w:rsidRDefault="00000000">
      <w:pPr>
        <w:spacing w:after="20"/>
      </w:pPr>
      <w:r>
        <w:rPr>
          <w:sz w:val="22"/>
          <w:szCs w:val="22"/>
        </w:rPr>
        <w:t>R: 470 Ω (+/-2%)</w:t>
      </w:r>
    </w:p>
    <w:p w14:paraId="58A30D97" w14:textId="77777777" w:rsidR="004819E3" w:rsidRDefault="004819E3">
      <w:pPr>
        <w:spacing w:after="60"/>
      </w:pPr>
    </w:p>
    <w:p w14:paraId="024D447C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h) violeta, violeta, violeta, preto, prata</w:t>
      </w:r>
    </w:p>
    <w:p w14:paraId="6948E85D" w14:textId="3A5D8F93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 xml:space="preserve">7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7    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>7.     x1.     10%.</w:t>
      </w:r>
    </w:p>
    <w:p w14:paraId="2D073525" w14:textId="77777777" w:rsidR="004819E3" w:rsidRDefault="00000000">
      <w:pPr>
        <w:spacing w:after="20"/>
      </w:pPr>
      <w:r>
        <w:rPr>
          <w:sz w:val="22"/>
          <w:szCs w:val="22"/>
        </w:rPr>
        <w:t>R: 777 Ω (+/-10%)</w:t>
      </w:r>
    </w:p>
    <w:p w14:paraId="088E9281" w14:textId="77777777" w:rsidR="004819E3" w:rsidRDefault="004819E3">
      <w:pPr>
        <w:spacing w:after="60"/>
      </w:pPr>
    </w:p>
    <w:p w14:paraId="60970BF8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i) azul, violeta, preto, dourado</w:t>
      </w:r>
    </w:p>
    <w:p w14:paraId="1DB31046" w14:textId="6A6698F4" w:rsidR="004819E3" w:rsidRDefault="00B0754F" w:rsidP="00B0754F">
      <w:pPr>
        <w:spacing w:after="20"/>
      </w:pPr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 xml:space="preserve">6  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 xml:space="preserve">   7.   </w:t>
      </w:r>
      <w:r>
        <w:rPr>
          <w:sz w:val="22"/>
          <w:szCs w:val="22"/>
        </w:rPr>
        <w:tab/>
        <w:t xml:space="preserve">  x1.    </w:t>
      </w:r>
      <w:r>
        <w:rPr>
          <w:sz w:val="22"/>
          <w:szCs w:val="22"/>
        </w:rPr>
        <w:tab/>
        <w:t xml:space="preserve"> 5%.</w:t>
      </w:r>
    </w:p>
    <w:p w14:paraId="79840579" w14:textId="77777777" w:rsidR="004819E3" w:rsidRDefault="00000000">
      <w:pPr>
        <w:spacing w:after="20"/>
      </w:pPr>
      <w:r>
        <w:rPr>
          <w:sz w:val="22"/>
          <w:szCs w:val="22"/>
        </w:rPr>
        <w:t>R: 67 Ω (+/-5%)</w:t>
      </w:r>
    </w:p>
    <w:p w14:paraId="58D2EE10" w14:textId="77777777" w:rsidR="004819E3" w:rsidRDefault="004819E3">
      <w:pPr>
        <w:spacing w:after="60"/>
      </w:pPr>
    </w:p>
    <w:p w14:paraId="2F03C670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j) marrom, verde, verde, marrom</w:t>
      </w:r>
    </w:p>
    <w:p w14:paraId="3EE07C5F" w14:textId="053A7BD7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>1     5.     x100.000.     1%.</w:t>
      </w:r>
    </w:p>
    <w:p w14:paraId="45101F81" w14:textId="77777777" w:rsidR="004819E3" w:rsidRDefault="00000000">
      <w:pPr>
        <w:spacing w:after="20"/>
      </w:pPr>
      <w:r>
        <w:rPr>
          <w:sz w:val="22"/>
          <w:szCs w:val="22"/>
        </w:rPr>
        <w:t>R: 1,5 MΩ (+/-1%)</w:t>
      </w:r>
    </w:p>
    <w:p w14:paraId="16956D49" w14:textId="77777777" w:rsidR="004819E3" w:rsidRDefault="004819E3">
      <w:pPr>
        <w:spacing w:after="60"/>
      </w:pPr>
    </w:p>
    <w:p w14:paraId="7D8E3FB0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k) vermelho, azul, marrom, prata, dourado</w:t>
      </w:r>
    </w:p>
    <w:p w14:paraId="552E4FA7" w14:textId="2DFAD99C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 xml:space="preserve">2   </w:t>
      </w:r>
      <w:r w:rsidR="00B0754F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6    </w:t>
      </w:r>
      <w:r w:rsidR="00B0754F">
        <w:rPr>
          <w:sz w:val="22"/>
          <w:szCs w:val="22"/>
        </w:rPr>
        <w:t xml:space="preserve"> </w:t>
      </w:r>
      <w:r w:rsidR="00B0754F">
        <w:rPr>
          <w:sz w:val="22"/>
          <w:szCs w:val="22"/>
        </w:rPr>
        <w:tab/>
      </w:r>
      <w:r>
        <w:rPr>
          <w:sz w:val="22"/>
          <w:szCs w:val="22"/>
        </w:rPr>
        <w:t xml:space="preserve"> 1.     x0,01.     5%.</w:t>
      </w:r>
    </w:p>
    <w:p w14:paraId="6CB2984D" w14:textId="77777777" w:rsidR="004819E3" w:rsidRDefault="00000000">
      <w:pPr>
        <w:spacing w:after="20"/>
      </w:pPr>
      <w:r>
        <w:rPr>
          <w:sz w:val="22"/>
          <w:szCs w:val="22"/>
        </w:rPr>
        <w:t>R: 2,61 Ω (+/-5%)</w:t>
      </w:r>
    </w:p>
    <w:p w14:paraId="1A89ABA0" w14:textId="77777777" w:rsidR="004819E3" w:rsidRDefault="004819E3">
      <w:pPr>
        <w:spacing w:after="60"/>
      </w:pPr>
    </w:p>
    <w:p w14:paraId="2E89D119" w14:textId="77777777" w:rsidR="004819E3" w:rsidRDefault="00000000">
      <w:pPr>
        <w:spacing w:after="40"/>
      </w:pPr>
      <w:r>
        <w:rPr>
          <w:b/>
          <w:bCs/>
          <w:sz w:val="22"/>
          <w:szCs w:val="22"/>
        </w:rPr>
        <w:t>l) laranja, cinza, prata, prata</w:t>
      </w:r>
    </w:p>
    <w:p w14:paraId="782779DB" w14:textId="77777777" w:rsidR="004819E3" w:rsidRDefault="00000000" w:rsidP="00B0754F">
      <w:pPr>
        <w:spacing w:after="20"/>
        <w:ind w:firstLine="708"/>
      </w:pPr>
      <w:r>
        <w:rPr>
          <w:sz w:val="22"/>
          <w:szCs w:val="22"/>
        </w:rPr>
        <w:t>3     8.     x0,01.     10%.</w:t>
      </w:r>
    </w:p>
    <w:p w14:paraId="1D7AB53B" w14:textId="77777777" w:rsidR="004819E3" w:rsidRDefault="00000000">
      <w:pPr>
        <w:spacing w:after="20"/>
      </w:pPr>
      <w:r>
        <w:rPr>
          <w:sz w:val="22"/>
          <w:szCs w:val="22"/>
        </w:rPr>
        <w:t>R: 0,38 Ω (+/-10%)</w:t>
      </w:r>
    </w:p>
    <w:p w14:paraId="078756DA" w14:textId="77777777" w:rsidR="004819E3" w:rsidRDefault="004819E3">
      <w:pPr>
        <w:spacing w:after="60"/>
      </w:pPr>
    </w:p>
    <w:p w14:paraId="36198FDA" w14:textId="450AD21D" w:rsidR="004819E3" w:rsidRDefault="00000000">
      <w:pPr>
        <w:spacing w:after="40"/>
      </w:pPr>
      <w:r>
        <w:rPr>
          <w:b/>
          <w:bCs/>
          <w:sz w:val="22"/>
          <w:szCs w:val="22"/>
        </w:rPr>
        <w:t>Bônus</w:t>
      </w:r>
      <w:r w:rsidR="00B0754F">
        <w:t>:</w:t>
      </w:r>
      <w:r w:rsidR="00751773">
        <w:t xml:space="preserve"> Não tem.</w:t>
      </w:r>
    </w:p>
    <w:p w14:paraId="5D88E978" w14:textId="77777777" w:rsidR="00751773" w:rsidRDefault="00751773">
      <w:pPr>
        <w:pBdr>
          <w:bottom w:val="single" w:sz="12" w:space="1" w:color="auto"/>
        </w:pBdr>
        <w:spacing w:after="40"/>
      </w:pPr>
    </w:p>
    <w:p w14:paraId="554CCCB2" w14:textId="77777777" w:rsidR="00751773" w:rsidRDefault="00751773">
      <w:pPr>
        <w:spacing w:after="40"/>
      </w:pPr>
    </w:p>
    <w:p w14:paraId="3983DB4A" w14:textId="62EA5FEC" w:rsidR="00751773" w:rsidRDefault="00751773" w:rsidP="00350328">
      <w:pPr>
        <w:spacing w:after="40"/>
        <w:rPr>
          <w:b/>
          <w:bCs/>
        </w:rPr>
      </w:pPr>
      <w:r>
        <w:t xml:space="preserve">Na eletricidade pode-se ligar diferentes resistores em basicamente 3 padrões; são elas as ligações em </w:t>
      </w:r>
      <w:r w:rsidR="00350328">
        <w:rPr>
          <w:b/>
          <w:bCs/>
        </w:rPr>
        <w:t xml:space="preserve">Série, paralelo </w:t>
      </w:r>
      <w:r w:rsidR="00350328">
        <w:t>e</w:t>
      </w:r>
      <w:r w:rsidR="00350328">
        <w:rPr>
          <w:b/>
          <w:bCs/>
        </w:rPr>
        <w:t xml:space="preserve"> misto.</w:t>
      </w:r>
    </w:p>
    <w:p w14:paraId="37D2E13F" w14:textId="05F2F771" w:rsidR="00350328" w:rsidRDefault="00350328" w:rsidP="00350328">
      <w:pPr>
        <w:spacing w:after="40"/>
      </w:pPr>
      <w:r>
        <w:t>Para cada tipo, há uma forma diferente de calcular sua resistência equivalente:</w:t>
      </w:r>
    </w:p>
    <w:p w14:paraId="7B7284E0" w14:textId="54F584FA" w:rsidR="00350328" w:rsidRDefault="00350328" w:rsidP="00350328">
      <w:pPr>
        <w:spacing w:after="40"/>
        <w:rPr>
          <w:b/>
          <w:bCs/>
        </w:rPr>
      </w:pPr>
    </w:p>
    <w:p w14:paraId="34C82198" w14:textId="77777777" w:rsidR="00D26051" w:rsidRDefault="00350328" w:rsidP="00D26051">
      <w:pPr>
        <w:pStyle w:val="PargrafodaLista"/>
        <w:numPr>
          <w:ilvl w:val="0"/>
          <w:numId w:val="5"/>
        </w:numPr>
        <w:spacing w:after="40"/>
        <w:rPr>
          <w:b/>
          <w:bCs/>
        </w:rPr>
      </w:pPr>
      <w:r>
        <w:rPr>
          <w:b/>
          <w:bCs/>
        </w:rPr>
        <w:t>SERIE</w:t>
      </w:r>
    </w:p>
    <w:p w14:paraId="40942C8E" w14:textId="6CBD49E1" w:rsidR="00D26051" w:rsidRPr="00D26051" w:rsidRDefault="00350328" w:rsidP="00D26051">
      <w:pPr>
        <w:pStyle w:val="PargrafodaLista"/>
        <w:numPr>
          <w:ilvl w:val="1"/>
          <w:numId w:val="5"/>
        </w:numPr>
        <w:spacing w:after="40"/>
        <w:rPr>
          <w:b/>
          <w:bCs/>
        </w:rPr>
      </w:pPr>
      <w:r w:rsidRPr="00350328">
        <w:t xml:space="preserve">Nesse tipo, os resistores são ligados: Na saída de </w:t>
      </w:r>
      <w:proofErr w:type="gramStart"/>
      <w:r w:rsidRPr="00350328">
        <w:t>uma deles</w:t>
      </w:r>
      <w:proofErr w:type="gramEnd"/>
      <w:r w:rsidRPr="00350328">
        <w:t xml:space="preserve">, na estrada do próximo, formando uma </w:t>
      </w:r>
      <w:proofErr w:type="spellStart"/>
      <w:proofErr w:type="gramStart"/>
      <w:r w:rsidRPr="00350328">
        <w:t>sequencia</w:t>
      </w:r>
      <w:proofErr w:type="spellEnd"/>
      <w:proofErr w:type="gramEnd"/>
      <w:r w:rsidRPr="00350328">
        <w:t xml:space="preserve"> de um em </w:t>
      </w:r>
      <w:r w:rsidRPr="00D26051">
        <w:rPr>
          <w:b/>
          <w:bCs/>
        </w:rPr>
        <w:t xml:space="preserve">SERIE </w:t>
      </w:r>
      <w:r>
        <w:t>com o outro.</w:t>
      </w:r>
      <w:r w:rsidR="00D26051">
        <w:t xml:space="preserve"> Sua resistência equivalente é calculada pela soma dos valores de todos os resistores.</w:t>
      </w:r>
      <w:r>
        <w:br/>
      </w:r>
      <w:r>
        <w:br/>
      </w:r>
      <w:r>
        <w:rPr>
          <w:noProof/>
        </w:rPr>
        <w:drawing>
          <wp:inline distT="0" distB="0" distL="0" distR="0" wp14:anchorId="5C37F22B" wp14:editId="00FAB0F0">
            <wp:extent cx="4324350" cy="2345654"/>
            <wp:effectExtent l="0" t="0" r="0" b="0"/>
            <wp:docPr id="1417646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623" cy="235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8312" w14:textId="335E4438" w:rsidR="00D26051" w:rsidRPr="00D26051" w:rsidRDefault="00D26051" w:rsidP="00D26051">
      <w:pPr>
        <w:pStyle w:val="PargrafodaLista"/>
        <w:numPr>
          <w:ilvl w:val="0"/>
          <w:numId w:val="7"/>
        </w:numPr>
        <w:spacing w:after="40"/>
      </w:pPr>
      <w:r>
        <w:rPr>
          <w:b/>
          <w:bCs/>
        </w:rPr>
        <w:lastRenderedPageBreak/>
        <w:t>PARALELO</w:t>
      </w:r>
    </w:p>
    <w:p w14:paraId="7387B52A" w14:textId="77777777" w:rsidR="00E3287E" w:rsidRDefault="00E3287E" w:rsidP="00E3287E">
      <w:pPr>
        <w:pStyle w:val="PargrafodaLista"/>
        <w:spacing w:after="40"/>
        <w:ind w:left="720"/>
      </w:pPr>
      <w:r>
        <w:t xml:space="preserve">Na ligação em paralelo, os resistores são conectados com todas as entradas entre si e todas as saídas entre </w:t>
      </w:r>
      <w:proofErr w:type="spellStart"/>
      <w:r>
        <w:t>sí</w:t>
      </w:r>
      <w:proofErr w:type="spellEnd"/>
      <w:r>
        <w:t>. Exemplo:</w:t>
      </w:r>
      <w:r>
        <w:br/>
      </w:r>
      <w:r>
        <w:br/>
      </w:r>
      <w:r>
        <w:rPr>
          <w:noProof/>
        </w:rPr>
        <w:drawing>
          <wp:inline distT="0" distB="0" distL="0" distR="0" wp14:anchorId="1A76E28D" wp14:editId="570B7FE4">
            <wp:extent cx="4762831" cy="2923943"/>
            <wp:effectExtent l="0" t="0" r="0" b="0"/>
            <wp:docPr id="77555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516" cy="29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69B3" w14:textId="71FF8B16" w:rsidR="00E3287E" w:rsidRDefault="00E3287E" w:rsidP="00E3287E">
      <w:pPr>
        <w:pStyle w:val="PargrafodaLista"/>
        <w:spacing w:after="40"/>
        <w:ind w:left="720"/>
      </w:pPr>
      <w:r>
        <w:t>Sua resistência equivalente se dá pena verificação de em qual regra o circuito se aplica.</w:t>
      </w:r>
    </w:p>
    <w:p w14:paraId="3BEA4539" w14:textId="77777777" w:rsidR="00E3287E" w:rsidRDefault="00E3287E" w:rsidP="00E3287E">
      <w:pPr>
        <w:pStyle w:val="PargrafodaLista"/>
        <w:spacing w:after="40"/>
        <w:ind w:left="720"/>
      </w:pPr>
    </w:p>
    <w:p w14:paraId="0F6F907C" w14:textId="77777777" w:rsidR="00E3287E" w:rsidRDefault="00E3287E" w:rsidP="00E3287E">
      <w:pPr>
        <w:pStyle w:val="PargrafodaLista"/>
        <w:numPr>
          <w:ilvl w:val="2"/>
          <w:numId w:val="7"/>
        </w:numPr>
        <w:spacing w:after="40"/>
      </w:pPr>
      <w:r>
        <w:t xml:space="preserve">1ª regra: todos os resistores da associação têm o mesmo valor de resistência </w:t>
      </w:r>
      <w:proofErr w:type="spellStart"/>
      <w:r>
        <w:t>independente</w:t>
      </w:r>
      <w:proofErr w:type="spellEnd"/>
      <w:r>
        <w:t xml:space="preserve"> da quantidade:</w:t>
      </w:r>
    </w:p>
    <w:p w14:paraId="3EE66AF9" w14:textId="52AC2AF6" w:rsidR="00E3287E" w:rsidRPr="00435A7E" w:rsidRDefault="00E3287E" w:rsidP="00E3287E">
      <w:pPr>
        <w:pStyle w:val="PargrafodaLista"/>
        <w:numPr>
          <w:ilvl w:val="3"/>
          <w:numId w:val="7"/>
        </w:numPr>
        <w:spacing w:after="40"/>
      </w:pPr>
      <w:r>
        <w:t xml:space="preserve">Nesse caso basta utilizar o valor em comum dos resistores e dividir pela quantidade de resistores. </w:t>
      </w:r>
      <w:r>
        <w:br/>
      </w:r>
    </w:p>
    <w:p w14:paraId="17E400C5" w14:textId="721C5338" w:rsidR="00E3287E" w:rsidRPr="00435A7E" w:rsidRDefault="00E3287E" w:rsidP="00E3287E">
      <w:pPr>
        <w:pStyle w:val="PargrafodaLista"/>
        <w:numPr>
          <w:ilvl w:val="2"/>
          <w:numId w:val="7"/>
        </w:numPr>
        <w:spacing w:after="40"/>
      </w:pPr>
      <w:r w:rsidRPr="00435A7E">
        <w:t>2ª regra: O circuito tem somente 2 resistores, mas com valores diferentes</w:t>
      </w:r>
      <w:r w:rsidR="00D06657" w:rsidRPr="00435A7E">
        <w:t>:</w:t>
      </w:r>
    </w:p>
    <w:p w14:paraId="1D79C769" w14:textId="77777777" w:rsidR="00435A7E" w:rsidRPr="00435A7E" w:rsidRDefault="00D06657" w:rsidP="00435A7E">
      <w:pPr>
        <w:pStyle w:val="PargrafodaLista"/>
        <w:numPr>
          <w:ilvl w:val="3"/>
          <w:numId w:val="7"/>
        </w:numPr>
        <w:spacing w:after="40"/>
      </w:pPr>
      <w:r w:rsidRPr="00435A7E">
        <w:t>Neste caso</w:t>
      </w:r>
      <w:r w:rsidR="00435A7E" w:rsidRPr="00435A7E">
        <w:t xml:space="preserve">, basta dividir a multiplicação dos dois resistores pela soma deles. Em um exemplo onde R1=20 </w:t>
      </w:r>
      <w:proofErr w:type="gramStart"/>
      <w:r w:rsidR="00435A7E" w:rsidRPr="00435A7E">
        <w:t>Ω  e</w:t>
      </w:r>
      <w:proofErr w:type="gramEnd"/>
      <w:r w:rsidR="00435A7E" w:rsidRPr="00435A7E">
        <w:t xml:space="preserve"> R2=30 Ω</w:t>
      </w:r>
      <w:r w:rsidR="00435A7E">
        <w:t xml:space="preserve"> sua resistência equivalente seria: </w:t>
      </w:r>
      <w:r w:rsidR="00435A7E">
        <w:br/>
      </w:r>
      <w:r w:rsidR="00435A7E" w:rsidRPr="00435A7E">
        <w:t xml:space="preserve">Fórmula: </w:t>
      </w:r>
      <w:proofErr w:type="spellStart"/>
      <w:r w:rsidR="00435A7E" w:rsidRPr="00435A7E">
        <w:t>Req</w:t>
      </w:r>
      <w:proofErr w:type="spellEnd"/>
      <w:r w:rsidR="00435A7E" w:rsidRPr="00435A7E">
        <w:t xml:space="preserve"> = (R1 x R2) / (R1 + R2)</w:t>
      </w:r>
    </w:p>
    <w:p w14:paraId="63E3C722" w14:textId="77777777" w:rsidR="00435A7E" w:rsidRPr="00435A7E" w:rsidRDefault="00435A7E" w:rsidP="00435A7E">
      <w:pPr>
        <w:spacing w:after="40"/>
        <w:ind w:left="1416"/>
      </w:pPr>
      <w:r w:rsidRPr="00435A7E">
        <w:t>Exemplo: R1 = 20 Ω e R2 = 30 Ω</w:t>
      </w:r>
    </w:p>
    <w:p w14:paraId="0AEA86B7" w14:textId="3AA9D84B" w:rsidR="00D06657" w:rsidRPr="00435A7E" w:rsidRDefault="00435A7E" w:rsidP="00435A7E">
      <w:pPr>
        <w:spacing w:after="40"/>
        <w:ind w:left="1416"/>
        <w:rPr>
          <w:lang w:val="en-US"/>
        </w:rPr>
      </w:pPr>
      <w:r w:rsidRPr="00435A7E">
        <w:rPr>
          <w:lang w:val="en-US"/>
        </w:rPr>
        <w:t>Req = (20 x 30) / (20 + 30)</w:t>
      </w:r>
      <w:r w:rsidRPr="00435A7E">
        <w:rPr>
          <w:lang w:val="en-US"/>
        </w:rPr>
        <w:br/>
        <w:t>Req = 600 / 50</w:t>
      </w:r>
      <w:r w:rsidRPr="00435A7E">
        <w:rPr>
          <w:lang w:val="en-US"/>
        </w:rPr>
        <w:br/>
        <w:t xml:space="preserve">Req = 12 </w:t>
      </w:r>
      <w:r w:rsidRPr="00435A7E">
        <w:t>Ω</w:t>
      </w:r>
      <w:r w:rsidRPr="00435A7E">
        <w:rPr>
          <w:lang w:val="en-US"/>
        </w:rPr>
        <w:br/>
      </w:r>
    </w:p>
    <w:p w14:paraId="39BB6917" w14:textId="147A836C" w:rsidR="00E10DD4" w:rsidRDefault="00435A7E" w:rsidP="00E10DD4">
      <w:pPr>
        <w:pStyle w:val="PargrafodaLista"/>
        <w:numPr>
          <w:ilvl w:val="2"/>
          <w:numId w:val="7"/>
        </w:numPr>
        <w:spacing w:after="40"/>
      </w:pPr>
      <w:r>
        <w:t xml:space="preserve">3ª regra: </w:t>
      </w:r>
      <w:r w:rsidR="00E10DD4">
        <w:t>Associação com 3 ou mais resistores e todos de valores diferentes.</w:t>
      </w:r>
    </w:p>
    <w:p w14:paraId="5AB6A344" w14:textId="77777777" w:rsidR="00165887" w:rsidRDefault="00E10DD4" w:rsidP="00165887">
      <w:pPr>
        <w:pStyle w:val="PargrafodaLista"/>
        <w:numPr>
          <w:ilvl w:val="3"/>
          <w:numId w:val="7"/>
        </w:numPr>
        <w:spacing w:after="40"/>
      </w:pPr>
      <w:r>
        <w:t>Nesse caso, será necessário aplicar a seguinte formula:</w:t>
      </w:r>
      <w:r>
        <w:br/>
        <w:t xml:space="preserve">OBS.: A </w:t>
      </w:r>
      <w:proofErr w:type="gramStart"/>
      <w:r>
        <w:t>formula</w:t>
      </w:r>
      <w:proofErr w:type="gramEnd"/>
      <w:r>
        <w:t xml:space="preserve"> continua com os divisores até totalizar a quantidade de resistores com o circuito.</w:t>
      </w:r>
      <w:r w:rsidR="00165887" w:rsidRPr="00165887">
        <w:rPr>
          <w:noProof/>
        </w:rPr>
        <w:t xml:space="preserve"> </w:t>
      </w:r>
    </w:p>
    <w:p w14:paraId="6E804144" w14:textId="22135528" w:rsidR="00165887" w:rsidRDefault="00165887" w:rsidP="00165887">
      <w:pPr>
        <w:spacing w:after="40"/>
        <w:ind w:left="1080"/>
      </w:pPr>
      <w:r>
        <w:rPr>
          <w:noProof/>
        </w:rPr>
        <w:lastRenderedPageBreak/>
        <w:drawing>
          <wp:inline distT="0" distB="0" distL="0" distR="0" wp14:anchorId="03A4E1DE" wp14:editId="6431F171">
            <wp:extent cx="3883018" cy="2683823"/>
            <wp:effectExtent l="0" t="0" r="0" b="0"/>
            <wp:docPr id="2595150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938" cy="270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AF8C" w14:textId="21A37683" w:rsidR="00165887" w:rsidRDefault="00165887" w:rsidP="00165887">
      <w:pPr>
        <w:pStyle w:val="PargrafodaLista"/>
        <w:numPr>
          <w:ilvl w:val="0"/>
          <w:numId w:val="9"/>
        </w:numPr>
        <w:spacing w:after="40"/>
        <w:rPr>
          <w:b/>
          <w:bCs/>
        </w:rPr>
      </w:pPr>
      <w:r w:rsidRPr="00165887">
        <w:rPr>
          <w:b/>
          <w:bCs/>
        </w:rPr>
        <w:t>ASSOCIAÇÃO MIST</w:t>
      </w:r>
      <w:r>
        <w:rPr>
          <w:b/>
          <w:bCs/>
        </w:rPr>
        <w:t>A</w:t>
      </w:r>
      <w:r>
        <w:rPr>
          <w:b/>
          <w:bCs/>
        </w:rPr>
        <w:br/>
      </w:r>
    </w:p>
    <w:p w14:paraId="1B2E235D" w14:textId="77777777" w:rsidR="00034CBF" w:rsidRDefault="00165887" w:rsidP="00034CBF">
      <w:pPr>
        <w:pStyle w:val="PargrafodaLista"/>
        <w:numPr>
          <w:ilvl w:val="2"/>
          <w:numId w:val="9"/>
        </w:numPr>
        <w:spacing w:after="40"/>
      </w:pPr>
      <w:r w:rsidRPr="00165887">
        <w:t xml:space="preserve">Nesse tipo </w:t>
      </w:r>
      <w:proofErr w:type="gramStart"/>
      <w:r w:rsidRPr="00165887">
        <w:t>d e</w:t>
      </w:r>
      <w:proofErr w:type="gramEnd"/>
      <w:r w:rsidRPr="00165887">
        <w:t xml:space="preserve"> associação</w:t>
      </w:r>
      <w:r>
        <w:t xml:space="preserve"> há resistores ligados em série e em paralelo ao mesmo tempo. É utilizado o ponto de vista técnico para ir resolvendo partes do circuito e diminuindo para uma associação até obter um valor final.</w:t>
      </w:r>
      <w:r>
        <w:br/>
      </w:r>
      <w:r>
        <w:br/>
        <w:t>Exemplo:</w:t>
      </w:r>
      <w:r w:rsidR="002C3F6E">
        <w:br/>
      </w:r>
      <w:r w:rsidR="002C3F6E">
        <w:br/>
      </w:r>
      <w:r w:rsidR="002C3F6E">
        <w:br/>
      </w:r>
      <w:r w:rsidR="002C3F6E">
        <w:br/>
      </w:r>
      <w:r w:rsidR="002C3F6E">
        <w:br/>
      </w:r>
      <w:r w:rsidR="002C3F6E">
        <w:br/>
      </w:r>
      <w:r w:rsidR="002C3F6E">
        <w:rPr>
          <w:noProof/>
        </w:rPr>
        <w:drawing>
          <wp:anchor distT="0" distB="0" distL="114300" distR="114300" simplePos="0" relativeHeight="251658240" behindDoc="0" locked="0" layoutInCell="1" allowOverlap="1" wp14:anchorId="06AB0446" wp14:editId="2E90820B">
            <wp:simplePos x="0" y="0"/>
            <wp:positionH relativeFrom="column">
              <wp:posOffset>688340</wp:posOffset>
            </wp:positionH>
            <wp:positionV relativeFrom="paragraph">
              <wp:posOffset>880110</wp:posOffset>
            </wp:positionV>
            <wp:extent cx="2576830" cy="1758950"/>
            <wp:effectExtent l="0" t="0" r="0" b="0"/>
            <wp:wrapSquare wrapText="bothSides"/>
            <wp:docPr id="7974151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3F6E">
        <w:t>Nesse exemplo, se resolve primeiro o bloco em verde. Após isso redesenha-se como um único resistor equivalente.</w:t>
      </w:r>
      <w:r w:rsidR="002C3F6E">
        <w:br/>
      </w:r>
      <w:r w:rsidR="002C3F6E">
        <w:br/>
      </w:r>
      <w:r w:rsidR="002C3F6E">
        <w:br/>
      </w:r>
      <w:r w:rsidR="002C3F6E">
        <w:br/>
      </w:r>
      <w:r w:rsidR="002C3F6E">
        <w:br/>
      </w:r>
      <w:r w:rsidR="002C3F6E">
        <w:br/>
      </w:r>
      <w:r w:rsidR="002C3F6E">
        <w:br/>
      </w:r>
      <w:r w:rsidR="00034CBF">
        <w:br/>
      </w:r>
      <w:r w:rsidR="00034CBF">
        <w:br/>
      </w:r>
      <w:r w:rsidR="00034CBF">
        <w:rPr>
          <w:noProof/>
        </w:rPr>
        <w:drawing>
          <wp:anchor distT="0" distB="0" distL="114300" distR="114300" simplePos="0" relativeHeight="251659264" behindDoc="0" locked="0" layoutInCell="1" allowOverlap="1" wp14:anchorId="2CB433F7" wp14:editId="70442A4C">
            <wp:simplePos x="0" y="0"/>
            <wp:positionH relativeFrom="column">
              <wp:posOffset>693420</wp:posOffset>
            </wp:positionH>
            <wp:positionV relativeFrom="paragraph">
              <wp:posOffset>2774950</wp:posOffset>
            </wp:positionV>
            <wp:extent cx="2533650" cy="1734185"/>
            <wp:effectExtent l="0" t="0" r="0" b="0"/>
            <wp:wrapSquare wrapText="bothSides"/>
            <wp:docPr id="171658918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3F6E">
        <w:t>Nesse caso, obtivemos um circuito resultante em série, então basta somar as resistências para calcular a final:</w:t>
      </w:r>
    </w:p>
    <w:p w14:paraId="17CD3492" w14:textId="540F7589" w:rsidR="00034CBF" w:rsidRPr="00034CBF" w:rsidRDefault="00034CBF" w:rsidP="00034CBF">
      <w:pPr>
        <w:pStyle w:val="PargrafodaLista"/>
        <w:numPr>
          <w:ilvl w:val="2"/>
          <w:numId w:val="9"/>
        </w:numPr>
        <w:spacing w:after="40"/>
      </w:pPr>
      <w:proofErr w:type="spellStart"/>
      <w:r w:rsidRPr="00034CBF">
        <w:t>Req</w:t>
      </w:r>
      <w:proofErr w:type="spellEnd"/>
      <w:r w:rsidRPr="00034CBF">
        <w:t xml:space="preserve"> = (R1 × R2) / (R1 + R2) = (25 × 18) / (25 + 18) = 450 / 43 ≈ </w:t>
      </w:r>
      <w:r w:rsidRPr="00034CBF">
        <w:rPr>
          <w:b/>
          <w:bCs/>
        </w:rPr>
        <w:t>10,47 Ω</w:t>
      </w:r>
    </w:p>
    <w:p w14:paraId="36668567" w14:textId="77777777" w:rsidR="00034CBF" w:rsidRPr="00034CBF" w:rsidRDefault="00034CBF" w:rsidP="00034CBF">
      <w:pPr>
        <w:pStyle w:val="PargrafodaLista"/>
        <w:numPr>
          <w:ilvl w:val="2"/>
          <w:numId w:val="9"/>
        </w:numPr>
        <w:spacing w:after="40"/>
      </w:pPr>
      <w:r w:rsidRPr="00034CBF">
        <w:t>Agora o circuito é uma associação em série simples:</w:t>
      </w:r>
    </w:p>
    <w:p w14:paraId="16189B62" w14:textId="77777777" w:rsidR="00034CBF" w:rsidRPr="00034CBF" w:rsidRDefault="00034CBF" w:rsidP="00034CBF">
      <w:pPr>
        <w:pStyle w:val="PargrafodaLista"/>
        <w:numPr>
          <w:ilvl w:val="2"/>
          <w:numId w:val="9"/>
        </w:numPr>
        <w:spacing w:after="40"/>
      </w:pPr>
      <w:r w:rsidRPr="00034CBF">
        <w:t xml:space="preserve">Total = 15 + 10,47 + 40 ≈ </w:t>
      </w:r>
      <w:r w:rsidRPr="00034CBF">
        <w:rPr>
          <w:b/>
          <w:bCs/>
        </w:rPr>
        <w:t>65,47 Ω</w:t>
      </w:r>
    </w:p>
    <w:p w14:paraId="64A83BEC" w14:textId="490DC5B5" w:rsidR="00165887" w:rsidRDefault="00165887" w:rsidP="00034CBF">
      <w:pPr>
        <w:pStyle w:val="PargrafodaLista"/>
        <w:spacing w:after="40"/>
        <w:ind w:left="1080"/>
      </w:pPr>
    </w:p>
    <w:p w14:paraId="4C20A43C" w14:textId="77777777" w:rsidR="00034CBF" w:rsidRDefault="00034CBF" w:rsidP="00034CBF">
      <w:pPr>
        <w:pStyle w:val="PargrafodaLista"/>
        <w:spacing w:after="40"/>
        <w:ind w:left="1080"/>
      </w:pPr>
    </w:p>
    <w:p w14:paraId="6CCF8592" w14:textId="77777777" w:rsidR="00034CBF" w:rsidRPr="0079201B" w:rsidRDefault="00034CBF" w:rsidP="0079201B">
      <w:pPr>
        <w:pStyle w:val="PargrafodaLista"/>
      </w:pPr>
    </w:p>
    <w:sectPr w:rsidR="00034CBF" w:rsidRPr="007920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1CCC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77B0702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FB15550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F4B4E74"/>
    <w:multiLevelType w:val="hybridMultilevel"/>
    <w:tmpl w:val="14BE34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E362D0"/>
    <w:multiLevelType w:val="hybridMultilevel"/>
    <w:tmpl w:val="1FAED31A"/>
    <w:lvl w:ilvl="0" w:tplc="B67E9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085AFB"/>
    <w:multiLevelType w:val="hybridMultilevel"/>
    <w:tmpl w:val="43E63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D489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C946C3D"/>
    <w:multiLevelType w:val="hybridMultilevel"/>
    <w:tmpl w:val="1E723C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E21DE"/>
    <w:multiLevelType w:val="hybridMultilevel"/>
    <w:tmpl w:val="6B3EC176"/>
    <w:lvl w:ilvl="0" w:tplc="7E6EBEEA">
      <w:start w:val="1"/>
      <w:numFmt w:val="bullet"/>
      <w:lvlText w:val="●"/>
      <w:lvlJc w:val="left"/>
      <w:pPr>
        <w:ind w:left="720" w:hanging="360"/>
      </w:pPr>
    </w:lvl>
    <w:lvl w:ilvl="1" w:tplc="C4FA49A0">
      <w:start w:val="1"/>
      <w:numFmt w:val="bullet"/>
      <w:lvlText w:val="○"/>
      <w:lvlJc w:val="left"/>
      <w:pPr>
        <w:ind w:left="1440" w:hanging="360"/>
      </w:pPr>
    </w:lvl>
    <w:lvl w:ilvl="2" w:tplc="D6B20616">
      <w:start w:val="1"/>
      <w:numFmt w:val="bullet"/>
      <w:lvlText w:val="■"/>
      <w:lvlJc w:val="left"/>
      <w:pPr>
        <w:ind w:left="2160" w:hanging="360"/>
      </w:pPr>
    </w:lvl>
    <w:lvl w:ilvl="3" w:tplc="B38459A8">
      <w:start w:val="1"/>
      <w:numFmt w:val="bullet"/>
      <w:lvlText w:val="●"/>
      <w:lvlJc w:val="left"/>
      <w:pPr>
        <w:ind w:left="2880" w:hanging="360"/>
      </w:pPr>
    </w:lvl>
    <w:lvl w:ilvl="4" w:tplc="1602C6D6">
      <w:start w:val="1"/>
      <w:numFmt w:val="bullet"/>
      <w:lvlText w:val="○"/>
      <w:lvlJc w:val="left"/>
      <w:pPr>
        <w:ind w:left="3600" w:hanging="360"/>
      </w:pPr>
    </w:lvl>
    <w:lvl w:ilvl="5" w:tplc="9DA89CBA">
      <w:start w:val="1"/>
      <w:numFmt w:val="bullet"/>
      <w:lvlText w:val="■"/>
      <w:lvlJc w:val="left"/>
      <w:pPr>
        <w:ind w:left="4320" w:hanging="360"/>
      </w:pPr>
    </w:lvl>
    <w:lvl w:ilvl="6" w:tplc="1782452C">
      <w:start w:val="1"/>
      <w:numFmt w:val="bullet"/>
      <w:lvlText w:val="●"/>
      <w:lvlJc w:val="left"/>
      <w:pPr>
        <w:ind w:left="5040" w:hanging="360"/>
      </w:pPr>
    </w:lvl>
    <w:lvl w:ilvl="7" w:tplc="3B080DE8">
      <w:start w:val="1"/>
      <w:numFmt w:val="bullet"/>
      <w:lvlText w:val="●"/>
      <w:lvlJc w:val="left"/>
      <w:pPr>
        <w:ind w:left="5760" w:hanging="360"/>
      </w:pPr>
    </w:lvl>
    <w:lvl w:ilvl="8" w:tplc="C95A3C46">
      <w:start w:val="1"/>
      <w:numFmt w:val="bullet"/>
      <w:lvlText w:val="●"/>
      <w:lvlJc w:val="left"/>
      <w:pPr>
        <w:ind w:left="6480" w:hanging="360"/>
      </w:pPr>
    </w:lvl>
  </w:abstractNum>
  <w:num w:numId="1" w16cid:durableId="674304516">
    <w:abstractNumId w:val="8"/>
    <w:lvlOverride w:ilvl="0">
      <w:startOverride w:val="1"/>
    </w:lvlOverride>
  </w:num>
  <w:num w:numId="2" w16cid:durableId="526255220">
    <w:abstractNumId w:val="7"/>
  </w:num>
  <w:num w:numId="3" w16cid:durableId="1916430859">
    <w:abstractNumId w:val="0"/>
  </w:num>
  <w:num w:numId="4" w16cid:durableId="1651324562">
    <w:abstractNumId w:val="5"/>
  </w:num>
  <w:num w:numId="5" w16cid:durableId="2129083095">
    <w:abstractNumId w:val="1"/>
  </w:num>
  <w:num w:numId="6" w16cid:durableId="933437991">
    <w:abstractNumId w:val="4"/>
  </w:num>
  <w:num w:numId="7" w16cid:durableId="1977487395">
    <w:abstractNumId w:val="2"/>
  </w:num>
  <w:num w:numId="8" w16cid:durableId="1475683718">
    <w:abstractNumId w:val="3"/>
  </w:num>
  <w:num w:numId="9" w16cid:durableId="1124235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E3"/>
    <w:rsid w:val="00034CBF"/>
    <w:rsid w:val="00165887"/>
    <w:rsid w:val="002A7F93"/>
    <w:rsid w:val="002C3F6E"/>
    <w:rsid w:val="00350328"/>
    <w:rsid w:val="003C415A"/>
    <w:rsid w:val="00435A7E"/>
    <w:rsid w:val="004819E3"/>
    <w:rsid w:val="00647040"/>
    <w:rsid w:val="00751773"/>
    <w:rsid w:val="0079201B"/>
    <w:rsid w:val="00B0754F"/>
    <w:rsid w:val="00C95681"/>
    <w:rsid w:val="00D06657"/>
    <w:rsid w:val="00D26051"/>
    <w:rsid w:val="00E10DD4"/>
    <w:rsid w:val="00E3287E"/>
    <w:rsid w:val="00E8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6B5A"/>
  <w15:docId w15:val="{7736B754-159F-40D6-96B0-44F04115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524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TERMINIELLO</cp:lastModifiedBy>
  <cp:revision>6</cp:revision>
  <dcterms:created xsi:type="dcterms:W3CDTF">2026-08-11T17:47:00Z</dcterms:created>
  <dcterms:modified xsi:type="dcterms:W3CDTF">2026-08-18T17:51:00Z</dcterms:modified>
</cp:coreProperties>
</file>