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 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UNIDAD DIDÁCTICA 4. SQL: CONSULTAS CON VARIAS TABLAS Y FUNCIONES DE FECHA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4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Realiza consultas sobre varias tablas de una base de datos y usando funciones de manejo de fechas.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RA04.a Se han realizado consultas sobre más de una tabla utilizando diferentes tipos de composición (interna o externa)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RA04.b Se han realizado consultas sencillas que utilizan funciones de fecha y/o intervalos en la cláusula SELECT.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RA04.c Se han realizado consultas complejas que utilizan funciones de fecha y/o intervalos en la cláusula WHERE.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0000ff"/>
          <w:sz w:val="32"/>
          <w:szCs w:val="32"/>
        </w:rPr>
      </w:pPr>
      <w:bookmarkStart w:colFirst="0" w:colLast="0" w:name="_rtolp5sb5rus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ff"/>
          <w:sz w:val="32"/>
          <w:szCs w:val="32"/>
          <w:rtl w:val="0"/>
        </w:rPr>
        <w:t xml:space="preserve">EJERCICIO 6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Las consultas se deben ejecutar sobre la base de datos INMO, disponible en Google Classroom.</w:t>
      </w:r>
    </w:p>
    <w:p w:rsidR="00000000" w:rsidDel="00000000" w:rsidP="00000000" w:rsidRDefault="00000000" w:rsidRPr="00000000" w14:paraId="0000000E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3y4v1mohji18" w:id="6"/>
      <w:bookmarkEnd w:id="6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 el top 3 de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pisos vendidos más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caros en Sevilla a lo largo del año 2021 (puedes investigar el uso de LIMIT para hacerlo).</w:t>
      </w:r>
    </w:p>
    <w:p w:rsidR="00000000" w:rsidDel="00000000" w:rsidP="00000000" w:rsidRDefault="00000000" w:rsidRPr="00000000" w14:paraId="0000000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jrygjo66ci0n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jrygjo66ci0n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tipo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inmueble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=id_tipo)</w:t>
      </w:r>
    </w:p>
    <w:p w:rsidR="00000000" w:rsidDel="00000000" w:rsidP="00000000" w:rsidRDefault="00000000" w:rsidRPr="00000000" w14:paraId="0000001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jrygjo66ci0n" w:id="7"/>
      <w:bookmarkEnd w:id="7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1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jrygjo66ci0n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'Piso'</w:t>
      </w:r>
    </w:p>
    <w:p w:rsidR="00000000" w:rsidDel="00000000" w:rsidP="00000000" w:rsidRDefault="00000000" w:rsidRPr="00000000" w14:paraId="0000001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jrygjo66ci0n" w:id="7"/>
      <w:bookmarkEnd w:id="7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'Venta'</w:t>
      </w:r>
    </w:p>
    <w:p w:rsidR="00000000" w:rsidDel="00000000" w:rsidP="00000000" w:rsidRDefault="00000000" w:rsidRPr="00000000" w14:paraId="0000001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jrygjo66ci0n" w:id="7"/>
      <w:bookmarkEnd w:id="7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'Sevilla'</w:t>
      </w:r>
    </w:p>
    <w:p w:rsidR="00000000" w:rsidDel="00000000" w:rsidP="00000000" w:rsidRDefault="00000000" w:rsidRPr="00000000" w14:paraId="0000001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jrygjo66ci0n" w:id="7"/>
      <w:bookmarkEnd w:id="7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'YYYY'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'2021'</w:t>
      </w:r>
    </w:p>
    <w:p w:rsidR="00000000" w:rsidDel="00000000" w:rsidP="00000000" w:rsidRDefault="00000000" w:rsidRPr="00000000" w14:paraId="0000001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jrygjo66ci0n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DESC LIMIT</w:t>
      </w:r>
      <w:r w:rsidDel="00000000" w:rsidR="00000000" w:rsidRPr="00000000">
        <w:rPr>
          <w:rFonts w:ascii="Lexend" w:cs="Lexend" w:eastAsia="Lexend" w:hAnsi="Lexend"/>
          <w:b w:val="1"/>
          <w:color w:val="783f0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3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17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7dvt7mumblz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eh6nrccdabz5" w:id="9"/>
      <w:bookmarkEnd w:id="9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 el precio medio de los alquileres en Málaga en los meses de Julio y Agosto (da igual de qué año).</w:t>
      </w:r>
    </w:p>
    <w:p w:rsidR="00000000" w:rsidDel="00000000" w:rsidP="00000000" w:rsidRDefault="00000000" w:rsidRPr="00000000" w14:paraId="0000001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3ioothyyxdr3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AVG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(precio)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“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precio_medio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”</w:t>
      </w:r>
    </w:p>
    <w:p w:rsidR="00000000" w:rsidDel="00000000" w:rsidP="00000000" w:rsidRDefault="00000000" w:rsidRPr="00000000" w14:paraId="0000001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3ioothyyxdr3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inmueble</w:t>
      </w:r>
    </w:p>
    <w:p w:rsidR="00000000" w:rsidDel="00000000" w:rsidP="00000000" w:rsidRDefault="00000000" w:rsidRPr="00000000" w14:paraId="0000001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3ioothyyxdr3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'Alquiler'</w:t>
      </w:r>
    </w:p>
    <w:p w:rsidR="00000000" w:rsidDel="00000000" w:rsidP="00000000" w:rsidRDefault="00000000" w:rsidRPr="00000000" w14:paraId="0000001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3ioothyyxdr3" w:id="10"/>
      <w:bookmarkEnd w:id="10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provincia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'Málaga'</w:t>
      </w:r>
    </w:p>
    <w:p w:rsidR="00000000" w:rsidDel="00000000" w:rsidP="00000000" w:rsidRDefault="00000000" w:rsidRPr="00000000" w14:paraId="0000001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3ioothyyxdr3" w:id="10"/>
      <w:bookmarkEnd w:id="10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TO_CHAR(fecha_alta,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'MM'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'07'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'08'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</w:rPr>
      </w:pPr>
      <w:bookmarkStart w:colFirst="0" w:colLast="0" w:name="_8hcy1fpt28x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1845"/>
        </w:tabs>
        <w:spacing w:after="160" w:line="259" w:lineRule="auto"/>
        <w:ind w:left="720" w:hanging="360"/>
        <w:jc w:val="both"/>
        <w:rPr>
          <w:rFonts w:ascii="Lexend" w:cs="Lexend" w:eastAsia="Lexend" w:hAnsi="Lexend"/>
        </w:rPr>
      </w:pPr>
      <w:bookmarkStart w:colFirst="0" w:colLast="0" w:name="_5r2uth7gay1m" w:id="12"/>
      <w:bookmarkEnd w:id="12"/>
      <w:r w:rsidDel="00000000" w:rsidR="00000000" w:rsidRPr="00000000">
        <w:rPr>
          <w:rFonts w:ascii="Lexend" w:cs="Lexend" w:eastAsia="Lexend" w:hAnsi="Lexend"/>
          <w:rtl w:val="0"/>
        </w:rPr>
        <w:t xml:space="preserve">Otra forma:</w:t>
      </w:r>
    </w:p>
    <w:p w:rsidR="00000000" w:rsidDel="00000000" w:rsidP="00000000" w:rsidRDefault="00000000" w:rsidRPr="00000000" w14:paraId="00000020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</w:rPr>
      </w:pPr>
      <w:bookmarkStart w:colFirst="0" w:colLast="0" w:name="_8j4vajpjgn4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3ioothyyxdr3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AVG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(precio)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“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precio_medio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”</w:t>
      </w:r>
    </w:p>
    <w:p w:rsidR="00000000" w:rsidDel="00000000" w:rsidP="00000000" w:rsidRDefault="00000000" w:rsidRPr="00000000" w14:paraId="0000002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3ioothyyxdr3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inmueble</w:t>
      </w:r>
    </w:p>
    <w:p w:rsidR="00000000" w:rsidDel="00000000" w:rsidP="00000000" w:rsidRDefault="00000000" w:rsidRPr="00000000" w14:paraId="0000002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3ioothyyxdr3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'Alquiler'</w:t>
      </w:r>
    </w:p>
    <w:p w:rsidR="00000000" w:rsidDel="00000000" w:rsidP="00000000" w:rsidRDefault="00000000" w:rsidRPr="00000000" w14:paraId="0000002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3ioothyyxdr3" w:id="10"/>
      <w:bookmarkEnd w:id="10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provincia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'Málaga'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</w:rPr>
      </w:pPr>
      <w:bookmarkStart w:colFirst="0" w:colLast="0" w:name="_moeecq8s9xl2" w:id="14"/>
      <w:bookmarkEnd w:id="14"/>
      <w:r w:rsidDel="00000000" w:rsidR="00000000" w:rsidRPr="00000000">
        <w:rPr>
          <w:rFonts w:ascii="Lexend" w:cs="Lexend" w:eastAsia="Lexend" w:hAnsi="Lexend"/>
          <w:color w:val="0000ff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 EXTRACT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MONTH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fecha_alta)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7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8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</w:rPr>
      </w:pPr>
      <w:bookmarkStart w:colFirst="0" w:colLast="0" w:name="_wahb24reini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4doeral5y04l" w:id="16"/>
      <w:bookmarkEnd w:id="16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2.5-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 Variante: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Obtener el precio medio para los que no se han alquilado aún.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</w:rPr>
      </w:pPr>
      <w:bookmarkStart w:colFirst="0" w:colLast="0" w:name="_joug0b916yg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3ioothyyxdr3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AVG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(precio)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“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precio_medio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”</w:t>
      </w:r>
    </w:p>
    <w:p w:rsidR="00000000" w:rsidDel="00000000" w:rsidP="00000000" w:rsidRDefault="00000000" w:rsidRPr="00000000" w14:paraId="0000002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b2085c"/>
        </w:rPr>
      </w:pPr>
      <w:bookmarkStart w:colFirst="0" w:colLast="0" w:name="_f58zmhbf3mee" w:id="18"/>
      <w:bookmarkEnd w:id="18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LEFT OUTER 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3ioothyyxdr3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'Alquiler'</w:t>
      </w:r>
    </w:p>
    <w:p w:rsidR="00000000" w:rsidDel="00000000" w:rsidP="00000000" w:rsidRDefault="00000000" w:rsidRPr="00000000" w14:paraId="0000002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3ioothyyxdr3" w:id="10"/>
      <w:bookmarkEnd w:id="10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provincia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'Málaga'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moeecq8s9xl2" w:id="14"/>
      <w:bookmarkEnd w:id="14"/>
      <w:r w:rsidDel="00000000" w:rsidR="00000000" w:rsidRPr="00000000">
        <w:rPr>
          <w:rFonts w:ascii="Lexend" w:cs="Lexend" w:eastAsia="Lexend" w:hAnsi="Lexend"/>
          <w:color w:val="0000ff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 EXTRACT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MONTH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fecha_alta)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7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8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</w:rPr>
      </w:pPr>
      <w:bookmarkStart w:colFirst="0" w:colLast="0" w:name="_xtwl524rmihs" w:id="19"/>
      <w:bookmarkEnd w:id="19"/>
      <w:r w:rsidDel="00000000" w:rsidR="00000000" w:rsidRPr="00000000">
        <w:rPr>
          <w:rFonts w:ascii="Lexend" w:cs="Lexend" w:eastAsia="Lexend" w:hAnsi="Lexend"/>
          <w:color w:val="0000ff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NULL;</w:t>
      </w:r>
    </w:p>
    <w:p w:rsidR="00000000" w:rsidDel="00000000" w:rsidP="00000000" w:rsidRDefault="00000000" w:rsidRPr="00000000" w14:paraId="0000002F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lrt893kwnxx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dv7ffqouh3d4" w:id="21"/>
      <w:bookmarkEnd w:id="21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 los inmuebles que se han vendido en Jaén y Córdoba en los últimos 3 meses del año 2019 o 2020.</w:t>
      </w:r>
    </w:p>
    <w:p w:rsidR="00000000" w:rsidDel="00000000" w:rsidP="00000000" w:rsidRDefault="00000000" w:rsidRPr="00000000" w14:paraId="0000003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f58zmhbf3mee" w:id="18"/>
      <w:bookmarkEnd w:id="18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i.*</w:t>
      </w:r>
    </w:p>
    <w:p w:rsidR="00000000" w:rsidDel="00000000" w:rsidP="00000000" w:rsidRDefault="00000000" w:rsidRPr="00000000" w14:paraId="0000003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f58zmhbf3mee" w:id="18"/>
      <w:bookmarkEnd w:id="18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3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f58zmhbf3mee" w:id="18"/>
      <w:bookmarkEnd w:id="18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'Venta'</w:t>
      </w:r>
    </w:p>
    <w:p w:rsidR="00000000" w:rsidDel="00000000" w:rsidP="00000000" w:rsidRDefault="00000000" w:rsidRPr="00000000" w14:paraId="0000003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f58zmhbf3mee" w:id="18"/>
      <w:bookmarkEnd w:id="18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IN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'Jaén'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'Córdoba'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3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f58zmhbf3mee" w:id="18"/>
      <w:bookmarkEnd w:id="18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'Q'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=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'4'</w:t>
      </w:r>
    </w:p>
    <w:p w:rsidR="00000000" w:rsidDel="00000000" w:rsidP="00000000" w:rsidRDefault="00000000" w:rsidRPr="00000000" w14:paraId="0000003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f58zmhbf3mee" w:id="18"/>
      <w:bookmarkEnd w:id="18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'YYYY'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'2019'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'2020'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z1evp9mvhev7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kc1isp5tz9xr" w:id="23"/>
      <w:bookmarkEnd w:id="23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3.5-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Variante: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 los inmuebles que se han vendido en Jaén y Córdoba del 15 de Enero al 15 de Marzo, da igual el año.</w:t>
      </w:r>
    </w:p>
    <w:p w:rsidR="00000000" w:rsidDel="00000000" w:rsidP="00000000" w:rsidRDefault="00000000" w:rsidRPr="00000000" w14:paraId="00000039">
      <w:pPr>
        <w:tabs>
          <w:tab w:val="left" w:leader="none" w:pos="1845"/>
        </w:tabs>
        <w:spacing w:after="160" w:line="259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bookmarkStart w:colFirst="0" w:colLast="0" w:name="_ulc7abl9uw0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f58zmhbf3mee" w:id="18"/>
      <w:bookmarkEnd w:id="18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i.*,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f58zmhbf3mee" w:id="18"/>
      <w:bookmarkEnd w:id="18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3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f58zmhbf3mee" w:id="18"/>
      <w:bookmarkEnd w:id="18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'Venta'</w:t>
      </w:r>
    </w:p>
    <w:p w:rsidR="00000000" w:rsidDel="00000000" w:rsidP="00000000" w:rsidRDefault="00000000" w:rsidRPr="00000000" w14:paraId="0000003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f58zmhbf3mee" w:id="18"/>
      <w:bookmarkEnd w:id="18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IN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'Jaén'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'Córdoba'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3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yv3oi161rxqe" w:id="25"/>
      <w:bookmarkEnd w:id="25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TO_DATE(TO_CHAR(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'DD/MM'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'DD/MM'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b2085c"/>
        </w:rPr>
      </w:pPr>
      <w:bookmarkStart w:colFirst="0" w:colLast="0" w:name="_yv3oi161rxqe" w:id="25"/>
      <w:bookmarkEnd w:id="25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TO_DATE(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'15/01'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'DD/MM'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 </w:t>
      </w:r>
    </w:p>
    <w:p w:rsidR="00000000" w:rsidDel="00000000" w:rsidP="00000000" w:rsidRDefault="00000000" w:rsidRPr="00000000" w14:paraId="0000004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yv3oi161rxqe" w:id="25"/>
      <w:bookmarkEnd w:id="25"/>
      <w:r w:rsidDel="00000000" w:rsidR="00000000" w:rsidRPr="00000000">
        <w:rPr>
          <w:rFonts w:ascii="Lexend" w:cs="Lexend" w:eastAsia="Lexend" w:hAnsi="Lexend"/>
          <w:rtl w:val="0"/>
        </w:rPr>
        <w:tab/>
        <w:t xml:space="preserve">TO_DATE(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'15/03'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'DD/MM'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tabs>
          <w:tab w:val="left" w:leader="none" w:pos="1845"/>
        </w:tabs>
        <w:spacing w:after="160" w:line="259" w:lineRule="auto"/>
        <w:ind w:left="720" w:hanging="360"/>
        <w:jc w:val="both"/>
        <w:rPr>
          <w:rFonts w:ascii="Lexend" w:cs="Lexend" w:eastAsia="Lexend" w:hAnsi="Lexend"/>
          <w:u w:val="none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Otra forma:</w:t>
      </w:r>
    </w:p>
    <w:p w:rsidR="00000000" w:rsidDel="00000000" w:rsidP="00000000" w:rsidRDefault="00000000" w:rsidRPr="00000000" w14:paraId="00000043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</w:rPr>
      </w:pPr>
      <w:bookmarkStart w:colFirst="0" w:colLast="0" w:name="_tgo5xplwxkn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SELECT o.fecha_operacion, MAKE_DATE(EXTRACT(YEAR from CURRENT_DATE)::int</w:t>
      </w:r>
    </w:p>
    <w:p w:rsidR="00000000" w:rsidDel="00000000" w:rsidP="00000000" w:rsidRDefault="00000000" w:rsidRPr="00000000" w14:paraId="0000004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ab/>
        <w:t xml:space="preserve">EXTRACT(MONTH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)::int, </w:t>
      </w:r>
    </w:p>
    <w:p w:rsidR="00000000" w:rsidDel="00000000" w:rsidP="00000000" w:rsidRDefault="00000000" w:rsidRPr="00000000" w14:paraId="0000004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ab/>
        <w:t xml:space="preserve">EXTRACT(DAY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)::int)</w:t>
      </w:r>
    </w:p>
    <w:p w:rsidR="00000000" w:rsidDel="00000000" w:rsidP="00000000" w:rsidRDefault="00000000" w:rsidRPr="00000000" w14:paraId="0000004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FROM inmueble i 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USING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48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i.tipo_operacion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'Venta'</w:t>
      </w:r>
    </w:p>
    <w:p w:rsidR="00000000" w:rsidDel="00000000" w:rsidP="00000000" w:rsidRDefault="00000000" w:rsidRPr="00000000" w14:paraId="0000004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ab/>
        <w:t xml:space="preserve">AND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i.provincia 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('Jaén', 'Córdoba')</w:t>
      </w:r>
    </w:p>
    <w:p w:rsidR="00000000" w:rsidDel="00000000" w:rsidP="00000000" w:rsidRDefault="00000000" w:rsidRPr="00000000" w14:paraId="0000004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ab/>
        <w:t xml:space="preserve">AND MAKE_DATE(EXTRACT(YEAR from CURRENT_DATE)::int</w:t>
      </w:r>
    </w:p>
    <w:p w:rsidR="00000000" w:rsidDel="00000000" w:rsidP="00000000" w:rsidRDefault="00000000" w:rsidRPr="00000000" w14:paraId="0000004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EXTRACT(MONTH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)::int, </w:t>
      </w:r>
    </w:p>
    <w:p w:rsidR="00000000" w:rsidDel="00000000" w:rsidP="00000000" w:rsidRDefault="00000000" w:rsidRPr="00000000" w14:paraId="0000004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EXTRACT(DAY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)::int)</w:t>
      </w:r>
    </w:p>
    <w:p w:rsidR="00000000" w:rsidDel="00000000" w:rsidP="00000000" w:rsidRDefault="00000000" w:rsidRPr="00000000" w14:paraId="0000004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BETWEEN MAKE_DATE(2023, 1, 15) AND MAKE_DATE(2023, 3, 15);</w:t>
      </w:r>
    </w:p>
    <w:p w:rsidR="00000000" w:rsidDel="00000000" w:rsidP="00000000" w:rsidRDefault="00000000" w:rsidRPr="00000000" w14:paraId="0000004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bsv1hvldgkki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tabs>
          <w:tab w:val="left" w:leader="none" w:pos="1845"/>
        </w:tabs>
        <w:spacing w:after="160" w:line="259" w:lineRule="auto"/>
        <w:ind w:left="720" w:hanging="360"/>
        <w:jc w:val="both"/>
        <w:rPr>
          <w:rFonts w:ascii="Lexend" w:cs="Lexend" w:eastAsia="Lexend" w:hAnsi="Lexend"/>
          <w:u w:val="none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Otra forma:</w:t>
      </w:r>
    </w:p>
    <w:p w:rsidR="00000000" w:rsidDel="00000000" w:rsidP="00000000" w:rsidRDefault="00000000" w:rsidRPr="00000000" w14:paraId="0000005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SELECT i.*,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fecha_operacion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FROM inmueble i 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USING(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5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WHERE provincia IN ('Jaén','Córdoba')</w:t>
      </w:r>
    </w:p>
    <w:p w:rsidR="00000000" w:rsidDel="00000000" w:rsidP="00000000" w:rsidRDefault="00000000" w:rsidRPr="00000000" w14:paraId="0000005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AND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'Venta'</w:t>
      </w:r>
    </w:p>
    <w:p w:rsidR="00000000" w:rsidDel="00000000" w:rsidP="00000000" w:rsidRDefault="00000000" w:rsidRPr="00000000" w14:paraId="0000005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AND (</w:t>
      </w:r>
    </w:p>
    <w:p w:rsidR="00000000" w:rsidDel="00000000" w:rsidP="00000000" w:rsidRDefault="00000000" w:rsidRPr="00000000" w14:paraId="0000005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  (</w:t>
      </w:r>
    </w:p>
    <w:p w:rsidR="00000000" w:rsidDel="00000000" w:rsidP="00000000" w:rsidRDefault="00000000" w:rsidRPr="00000000" w14:paraId="0000005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    EXTRACT(day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BETWEEN 15 AND 31</w:t>
      </w:r>
    </w:p>
    <w:p w:rsidR="00000000" w:rsidDel="00000000" w:rsidP="00000000" w:rsidRDefault="00000000" w:rsidRPr="00000000" w14:paraId="00000058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    AND</w:t>
      </w:r>
    </w:p>
    <w:p w:rsidR="00000000" w:rsidDel="00000000" w:rsidP="00000000" w:rsidRDefault="00000000" w:rsidRPr="00000000" w14:paraId="0000005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    EXTRACT(month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= 1        </w:t>
      </w:r>
    </w:p>
    <w:p w:rsidR="00000000" w:rsidDel="00000000" w:rsidP="00000000" w:rsidRDefault="00000000" w:rsidRPr="00000000" w14:paraId="0000005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)</w:t>
      </w:r>
    </w:p>
    <w:p w:rsidR="00000000" w:rsidDel="00000000" w:rsidP="00000000" w:rsidRDefault="00000000" w:rsidRPr="00000000" w14:paraId="0000005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  OR</w:t>
      </w:r>
    </w:p>
    <w:p w:rsidR="00000000" w:rsidDel="00000000" w:rsidP="00000000" w:rsidRDefault="00000000" w:rsidRPr="00000000" w14:paraId="0000005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(</w:t>
      </w:r>
    </w:p>
    <w:p w:rsidR="00000000" w:rsidDel="00000000" w:rsidP="00000000" w:rsidRDefault="00000000" w:rsidRPr="00000000" w14:paraId="0000005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    EXTRACT(day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BETWEEN</w:t>
      </w:r>
    </w:p>
    <w:p w:rsidR="00000000" w:rsidDel="00000000" w:rsidP="00000000" w:rsidRDefault="00000000" w:rsidRPr="00000000" w14:paraId="0000005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    1 AND</w:t>
      </w:r>
    </w:p>
    <w:p w:rsidR="00000000" w:rsidDel="00000000" w:rsidP="00000000" w:rsidRDefault="00000000" w:rsidRPr="00000000" w14:paraId="0000005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        EXTRACT(day from (DATE_TRUNC('month',fecha_operacion)</w:t>
      </w:r>
    </w:p>
    <w:p w:rsidR="00000000" w:rsidDel="00000000" w:rsidP="00000000" w:rsidRDefault="00000000" w:rsidRPr="00000000" w14:paraId="0000006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         + '1 mon'::interval - '1 day'::interval)::date)</w:t>
      </w:r>
    </w:p>
    <w:p w:rsidR="00000000" w:rsidDel="00000000" w:rsidP="00000000" w:rsidRDefault="00000000" w:rsidRPr="00000000" w14:paraId="0000006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    AND</w:t>
      </w:r>
    </w:p>
    <w:p w:rsidR="00000000" w:rsidDel="00000000" w:rsidP="00000000" w:rsidRDefault="00000000" w:rsidRPr="00000000" w14:paraId="0000006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    EXTRACT(month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= 2</w:t>
      </w:r>
    </w:p>
    <w:p w:rsidR="00000000" w:rsidDel="00000000" w:rsidP="00000000" w:rsidRDefault="00000000" w:rsidRPr="00000000" w14:paraId="0000006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)</w:t>
      </w:r>
    </w:p>
    <w:p w:rsidR="00000000" w:rsidDel="00000000" w:rsidP="00000000" w:rsidRDefault="00000000" w:rsidRPr="00000000" w14:paraId="0000006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  OR</w:t>
      </w:r>
    </w:p>
    <w:p w:rsidR="00000000" w:rsidDel="00000000" w:rsidP="00000000" w:rsidRDefault="00000000" w:rsidRPr="00000000" w14:paraId="0000006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(</w:t>
      </w:r>
    </w:p>
    <w:p w:rsidR="00000000" w:rsidDel="00000000" w:rsidP="00000000" w:rsidRDefault="00000000" w:rsidRPr="00000000" w14:paraId="0000006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    EXTRACT(day from fecha_operacion) BETWEEN 1 AND 15</w:t>
      </w:r>
    </w:p>
    <w:p w:rsidR="00000000" w:rsidDel="00000000" w:rsidP="00000000" w:rsidRDefault="00000000" w:rsidRPr="00000000" w14:paraId="0000006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    AND</w:t>
      </w:r>
    </w:p>
    <w:p w:rsidR="00000000" w:rsidDel="00000000" w:rsidP="00000000" w:rsidRDefault="00000000" w:rsidRPr="00000000" w14:paraId="00000068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    EXTRACT(month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= 3            </w:t>
      </w:r>
    </w:p>
    <w:p w:rsidR="00000000" w:rsidDel="00000000" w:rsidP="00000000" w:rsidRDefault="00000000" w:rsidRPr="00000000" w14:paraId="0000006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  )    </w:t>
      </w:r>
    </w:p>
    <w:p w:rsidR="00000000" w:rsidDel="00000000" w:rsidP="00000000" w:rsidRDefault="00000000" w:rsidRPr="00000000" w14:paraId="0000006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i4c4bvoif4sd" w:id="26"/>
      <w:bookmarkEnd w:id="26"/>
      <w:r w:rsidDel="00000000" w:rsidR="00000000" w:rsidRPr="00000000">
        <w:rPr>
          <w:rFonts w:ascii="Lexend" w:cs="Lexend" w:eastAsia="Lexend" w:hAnsi="Lexend"/>
          <w:rtl w:val="0"/>
        </w:rPr>
        <w:t xml:space="preserve">  )</w:t>
      </w:r>
    </w:p>
    <w:p w:rsidR="00000000" w:rsidDel="00000000" w:rsidP="00000000" w:rsidRDefault="00000000" w:rsidRPr="00000000" w14:paraId="0000006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xgknf1js3s5u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fmtl70xr41z2" w:id="30"/>
      <w:bookmarkEnd w:id="30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 el precio medio de las ventas de Parking en la provincia de Huelva para aquellas operaciones que se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realizarán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entre semana (de Lunes a Viernes).</w:t>
      </w:r>
    </w:p>
    <w:p w:rsidR="00000000" w:rsidDel="00000000" w:rsidP="00000000" w:rsidRDefault="00000000" w:rsidRPr="00000000" w14:paraId="0000006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b2085c"/>
        </w:rPr>
      </w:pPr>
      <w:bookmarkStart w:colFirst="0" w:colLast="0" w:name="_3ioothyyxdr3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AVG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“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precio_medio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jrygjo66ci0n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tipo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inmueble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=id_tipo)</w:t>
      </w:r>
    </w:p>
    <w:p w:rsidR="00000000" w:rsidDel="00000000" w:rsidP="00000000" w:rsidRDefault="00000000" w:rsidRPr="00000000" w14:paraId="0000006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jrygjo66ci0n" w:id="7"/>
      <w:bookmarkEnd w:id="7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w0o29uou3fr3" w:id="31"/>
      <w:bookmarkEnd w:id="31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'Parking'</w:t>
      </w:r>
    </w:p>
    <w:p w:rsidR="00000000" w:rsidDel="00000000" w:rsidP="00000000" w:rsidRDefault="00000000" w:rsidRPr="00000000" w14:paraId="0000007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w0o29uou3fr3" w:id="31"/>
      <w:bookmarkEnd w:id="31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'Venta'</w:t>
      </w:r>
    </w:p>
    <w:p w:rsidR="00000000" w:rsidDel="00000000" w:rsidP="00000000" w:rsidRDefault="00000000" w:rsidRPr="00000000" w14:paraId="0000007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w0o29uou3fr3" w:id="31"/>
      <w:bookmarkEnd w:id="31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'Huelva'</w:t>
      </w:r>
    </w:p>
    <w:p w:rsidR="00000000" w:rsidDel="00000000" w:rsidP="00000000" w:rsidRDefault="00000000" w:rsidRPr="00000000" w14:paraId="0000007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w0o29uou3fr3" w:id="31"/>
      <w:bookmarkEnd w:id="31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'ID'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BETWEEN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'1'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b w:val="1"/>
          <w:color w:val="cc4125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'5'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74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8yccuw2y3ok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ijvhh1nourqq" w:id="33"/>
      <w:bookmarkEnd w:id="33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 aquellos pisos que han tardado en venderse entre 3 y 6 meses en la provincia de Granada.</w:t>
      </w:r>
    </w:p>
    <w:p w:rsidR="00000000" w:rsidDel="00000000" w:rsidP="00000000" w:rsidRDefault="00000000" w:rsidRPr="00000000" w14:paraId="00000076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</w:rPr>
      </w:pPr>
      <w:bookmarkStart w:colFirst="0" w:colLast="0" w:name="_odvromg10209" w:id="34"/>
      <w:bookmarkEnd w:id="34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i.*</w:t>
      </w:r>
    </w:p>
    <w:p w:rsidR="00000000" w:rsidDel="00000000" w:rsidP="00000000" w:rsidRDefault="00000000" w:rsidRPr="00000000" w14:paraId="00000077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</w:rPr>
      </w:pPr>
      <w:bookmarkStart w:colFirst="0" w:colLast="0" w:name="_odvromg10209" w:id="34"/>
      <w:bookmarkEnd w:id="34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tipo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inmueble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=id_tipo)</w:t>
      </w:r>
    </w:p>
    <w:p w:rsidR="00000000" w:rsidDel="00000000" w:rsidP="00000000" w:rsidRDefault="00000000" w:rsidRPr="00000000" w14:paraId="00000078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</w:rPr>
      </w:pPr>
      <w:bookmarkStart w:colFirst="0" w:colLast="0" w:name="_odvromg10209" w:id="34"/>
      <w:bookmarkEnd w:id="34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79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cc4125"/>
        </w:rPr>
      </w:pPr>
      <w:bookmarkStart w:colFirst="0" w:colLast="0" w:name="_odvromg10209" w:id="34"/>
      <w:bookmarkEnd w:id="34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t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'Piso'</w:t>
      </w:r>
    </w:p>
    <w:p w:rsidR="00000000" w:rsidDel="00000000" w:rsidP="00000000" w:rsidRDefault="00000000" w:rsidRPr="00000000" w14:paraId="0000007A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cc4125"/>
        </w:rPr>
      </w:pPr>
      <w:bookmarkStart w:colFirst="0" w:colLast="0" w:name="_odvromg10209" w:id="34"/>
      <w:bookmarkEnd w:id="34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'Venta'</w:t>
      </w:r>
    </w:p>
    <w:p w:rsidR="00000000" w:rsidDel="00000000" w:rsidP="00000000" w:rsidRDefault="00000000" w:rsidRPr="00000000" w14:paraId="0000007B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cc4125"/>
        </w:rPr>
      </w:pPr>
      <w:bookmarkStart w:colFirst="0" w:colLast="0" w:name="_odvromg10209" w:id="34"/>
      <w:bookmarkEnd w:id="34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'Granada'</w:t>
      </w:r>
    </w:p>
    <w:p w:rsidR="00000000" w:rsidDel="00000000" w:rsidP="00000000" w:rsidRDefault="00000000" w:rsidRPr="00000000" w14:paraId="0000007C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1155cc"/>
        </w:rPr>
      </w:pPr>
      <w:bookmarkStart w:colFirst="0" w:colLast="0" w:name="_odvromg10209" w:id="34"/>
      <w:bookmarkEnd w:id="34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 AGE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.fecha_alta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BETWEEN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'3mon'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interval </w:t>
      </w:r>
    </w:p>
    <w:p w:rsidR="00000000" w:rsidDel="00000000" w:rsidP="00000000" w:rsidRDefault="00000000" w:rsidRPr="00000000" w14:paraId="0000007D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</w:rPr>
      </w:pPr>
      <w:bookmarkStart w:colFirst="0" w:colLast="0" w:name="_odvromg10209" w:id="34"/>
      <w:bookmarkEnd w:id="34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'6mon'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interval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7E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mcdsxp4ws0ie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weho8qamjpq3" w:id="36"/>
      <w:bookmarkEnd w:id="36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6-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Diseña una consulta (incluyendo su solución) para la base de datos INMO que contenga los siguientes elementos.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</w:rPr>
      </w:pPr>
      <w:bookmarkStart w:colFirst="0" w:colLast="0" w:name="_xdlv1xi7ci58" w:id="37"/>
      <w:bookmarkEnd w:id="37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La salida del select no será SELECT *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</w:rPr>
      </w:pPr>
      <w:bookmarkStart w:colFirst="0" w:colLast="0" w:name="_bbjhfmnb9hga" w:id="38"/>
      <w:bookmarkEnd w:id="38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Debe realizar el JOIN de al menos 3 tablas.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</w:rPr>
      </w:pPr>
      <w:bookmarkStart w:colFirst="0" w:colLast="0" w:name="_1yw82f2wti6q" w:id="39"/>
      <w:bookmarkEnd w:id="39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Uno de los JOINs debe, obligatoriamente, ser un JOIN ON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</w:rPr>
      </w:pPr>
      <w:bookmarkStart w:colFirst="0" w:colLast="0" w:name="_j6dc4wk6ecx9" w:id="40"/>
      <w:bookmarkEnd w:id="40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Al menos una de las condiciones debe estar relacionada con fechas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tabs>
          <w:tab w:val="left" w:leader="none" w:pos="1845"/>
        </w:tabs>
        <w:spacing w:after="160" w:line="259" w:lineRule="auto"/>
        <w:ind w:left="1440" w:hanging="360"/>
        <w:jc w:val="both"/>
        <w:rPr>
          <w:rFonts w:ascii="Lexend" w:cs="Lexend" w:eastAsia="Lexend" w:hAnsi="Lexend"/>
          <w:color w:val="0000ff"/>
        </w:rPr>
      </w:pPr>
      <w:bookmarkStart w:colFirst="0" w:colLast="0" w:name="_k52oq2roq42t" w:id="41"/>
      <w:bookmarkEnd w:id="41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Debe ordenar la salida por algún criterio.</w:t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Selecciona los todos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los datos de inmueble y la fecha de operación de las oficinas y los locales que hayan sido alquilados en las provincias de Cádiz o Almería durante los primeros 6 meses del año 2020 por una persona que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iene las letras 'A' y 'G' en su nombre o apellidos. (Seleccionar también el nombre del comprador). Ordena la salida por provincia ascendentemente.</w:t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i.*,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.nombre</w:t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tipo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inmueble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=id_tipo)</w:t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comprador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(id_cliente)</w:t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'Oficina'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'Local'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  <w:color w:val="cc4125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'Alquiler'</w:t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.provincia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'Cádiz'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'Almería'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color w:val="cc4125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'%A%G%'</w:t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  <w:color w:val="cc4125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'YYYY'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=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'2020'</w:t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TO_CHAR(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'Q'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'1'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'2'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