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jc w:val="left"/>
        <w:rPr>
          <w:b w:val="1"/>
          <w:bCs w:val="1"/>
          <w:sz w:val="46"/>
          <w:szCs w:val="46"/>
        </w:rPr>
      </w:pPr>
      <w:bookmarkStart w:colFirst="0" w:colLast="0" w:name="_uiitjgtngkx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RELATÓRIO DE INSPEÇÃO DO ROLO (VISÃO GERAL PARA SUPERVISOR)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before="0" w:lineRule="auto"/>
        <w:jc w:val="center"/>
        <w:rPr>
          <w:b w:val="1"/>
          <w:bCs w:val="1"/>
          <w:sz w:val="34"/>
          <w:szCs w:val="34"/>
        </w:rPr>
      </w:pPr>
      <w:bookmarkStart w:colFirst="0" w:colLast="0" w:name="_9zl0lm4dqrc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🏷️ Dados de Identificação</w:t>
      </w:r>
    </w:p>
    <w:tbl>
      <w:tblPr>
        <w:tblStyle w:val="Table1"/>
        <w:tblW w:w="89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0"/>
        <w:gridCol w:w="6825"/>
        <w:tblGridChange w:id="0">
          <w:tblGrid>
            <w:gridCol w:w="2130"/>
            <w:gridCol w:w="682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do Rolo: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{{id_do_rolo}}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Fornecedor: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{{fornecedor}}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Número da Peça: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{{numero_peca}}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Referência: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{{referencia}}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Cor: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{{cor}}</w:t>
            </w:r>
          </w:p>
        </w:tc>
      </w:tr>
    </w:tbl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before="0" w:lineRule="auto"/>
        <w:jc w:val="center"/>
        <w:rPr>
          <w:b w:val="1"/>
          <w:bCs w:val="1"/>
          <w:sz w:val="34"/>
          <w:szCs w:val="34"/>
        </w:rPr>
      </w:pPr>
      <w:bookmarkStart w:colFirst="0" w:colLast="0" w:name="_3mqji9cl6q0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📏 Dados de Metragem e Largura</w:t>
      </w:r>
    </w:p>
    <w:tbl>
      <w:tblPr>
        <w:tblStyle w:val="Table2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55"/>
        <w:gridCol w:w="6525"/>
        <w:tblGridChange w:id="0">
          <w:tblGrid>
            <w:gridCol w:w="2355"/>
            <w:gridCol w:w="652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Metros Fornecedor: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{{metros_fornecedor}} m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Metros Máquina: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{{metros_maquina}} m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Largura: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{{largura_cm}} cm</w:t>
            </w:r>
          </w:p>
        </w:tc>
      </w:tr>
    </w:tbl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before="0" w:lineRule="auto"/>
        <w:ind w:left="720" w:firstLine="720"/>
        <w:jc w:val="left"/>
        <w:rPr>
          <w:b w:val="1"/>
          <w:bCs w:val="1"/>
        </w:rPr>
      </w:pPr>
      <w:bookmarkStart w:colFirst="0" w:colLast="0" w:name="_5r9o4qxasesk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⚠️ Status de Decisão e Gravidade</w:t>
      </w:r>
      <w:r w:rsidDel="00000000" w:rsidR="00000000" w:rsidRPr="00000000">
        <w:rPr>
          <w:rtl w:val="0"/>
        </w:rPr>
      </w:r>
    </w:p>
    <w:tbl>
      <w:tblPr>
        <w:tblStyle w:val="Table3"/>
        <w:tblW w:w="89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70"/>
        <w:tblGridChange w:id="0">
          <w:tblGrid>
            <w:gridCol w:w="897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{{status_final_consolidado}}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 Final Consolidado: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{{status_final_consolidado}}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(Motivo Principal: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{{max_gravidade}}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Reprovado por Gravidade Crítica?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{{is_reprovado_por_gravidade_text}}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before="0" w:lineRule="auto"/>
        <w:jc w:val="center"/>
        <w:rPr>
          <w:b w:val="1"/>
          <w:bCs w:val="1"/>
          <w:sz w:val="34"/>
          <w:szCs w:val="34"/>
        </w:rPr>
      </w:pPr>
      <w:bookmarkStart w:colFirst="0" w:colLast="0" w:name="_kx1j64w4pgpq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Resumo de Qualidade (Métricas Chave)</w:t>
      </w:r>
    </w:p>
    <w:tbl>
      <w:tblPr>
        <w:tblStyle w:val="Table4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70"/>
        <w:gridCol w:w="5355"/>
        <w:tblGridChange w:id="0">
          <w:tblGrid>
            <w:gridCol w:w="3570"/>
            <w:gridCol w:w="535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Gravidade Máxima Registrada: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{{max_gravidade}}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Pontos Totais: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{{pontos_totais}} pontos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Pontos por 100 m²: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{{pontos_por_100m2}}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Status de Pontuação (4-Point):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{{status_pontuacao}}</w:t>
            </w:r>
          </w:p>
        </w:tc>
      </w:tr>
    </w:tbl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before="0" w:lineRule="auto"/>
        <w:jc w:val="center"/>
        <w:rPr>
          <w:b w:val="1"/>
          <w:bCs w:val="1"/>
          <w:sz w:val="34"/>
          <w:szCs w:val="34"/>
        </w:rPr>
      </w:pPr>
      <w:bookmarkStart w:colFirst="0" w:colLast="0" w:name="_at1p33kkc609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📊 Detalhamento de Defeitos (Gravidade)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29.2235240929813"/>
        <w:gridCol w:w="2595.8542741965866"/>
        <w:gridCol w:w="3200.4340127340542"/>
        <w:tblGridChange w:id="0">
          <w:tblGrid>
            <w:gridCol w:w="3229.2235240929813"/>
            <w:gridCol w:w="2595.8542741965866"/>
            <w:gridCol w:w="3200.4340127340542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Gravidade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Contagem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Contagem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CRÍTICA</w:t>
            </w:r>
            <w:r w:rsidDel="00000000" w:rsidR="00000000" w:rsidRPr="00000000">
              <w:rPr>
                <w:rtl w:val="0"/>
              </w:rPr>
              <w:t xml:space="preserve"> (Não Pontuável/Reprovação Manual)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Defeitos que exigem descarte/garantia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{{defeitos_criticos_count}}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GRAVE</w:t>
            </w:r>
            <w:r w:rsidDel="00000000" w:rsidR="00000000" w:rsidRPr="00000000">
              <w:rPr>
                <w:rtl w:val="0"/>
              </w:rPr>
              <w:t xml:space="preserve"> (4 Pontos)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Defeitos pontuáveis de alto impacto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{{defeitos_graves_count}}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LEVE (1-3 Pontos)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Defeitos pontuáveis de baixo impacto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{{defeitos_leves_count}}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GERAL DE DEFEITOS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{{cont_total_defeitos}}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💬 Observações</w:t>
      </w:r>
    </w:p>
    <w:p w:rsidR="00000000" w:rsidDel="00000000" w:rsidP="00000000" w:rsidRDefault="00000000" w:rsidRPr="00000000" w14:paraId="0000003E">
      <w:pPr>
        <w:jc w:val="center"/>
        <w:rPr/>
      </w:pPr>
      <w:r w:rsidDel="00000000" w:rsidR="00000000" w:rsidRPr="00000000">
        <w:rPr>
          <w:rtl w:val="0"/>
        </w:rPr>
        <w:t xml:space="preserve">{{observacoes}}</w:t>
        <w:br w:type="textWrapping"/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before="0" w:lineRule="auto"/>
        <w:jc w:val="center"/>
        <w:rPr>
          <w:b w:val="1"/>
          <w:bCs w:val="1"/>
          <w:sz w:val="34"/>
          <w:szCs w:val="34"/>
        </w:rPr>
      </w:pPr>
      <w:bookmarkStart w:colFirst="0" w:colLast="0" w:name="_9eq26xlia6ma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🗺️ Visualização e Provas (Inseridos Dinamicamente)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before="0" w:lineRule="auto"/>
        <w:jc w:val="center"/>
        <w:rPr>
          <w:b w:val="1"/>
          <w:bCs w:val="1"/>
          <w:sz w:val="34"/>
          <w:szCs w:val="34"/>
        </w:rPr>
      </w:pPr>
      <w:bookmarkStart w:colFirst="0" w:colLast="0" w:name="_pihxf05ucnd7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{{INSERCAO_INICIO}}</w:t>
      </w:r>
    </w:p>
    <w:p w:rsidR="00000000" w:rsidDel="00000000" w:rsidP="00000000" w:rsidRDefault="00000000" w:rsidRPr="00000000" w14:paraId="00000041">
      <w:pPr>
        <w:spacing w:after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4" w:w="11909" w:orient="portrait"/>
      <w:pgMar w:bottom="1440" w:top="1440" w:left="1440" w:right="1440" w:header="720.0000000000001" w:footer="720.000000000000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jc w:val="left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ind w:left="0" w:firstLine="0"/>
      <w:rPr>
        <w:sz w:val="24"/>
        <w:szCs w:val="24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