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39" w:rsidRDefault="00491339">
      <w:r>
        <w:rPr>
          <w:rFonts w:hint="eastAsia"/>
        </w:rPr>
        <w:t>0047</w:t>
      </w:r>
      <w:r>
        <w:t>BG</w:t>
      </w:r>
      <w:r>
        <w:t>一天内主轨电压变化曲线</w:t>
      </w:r>
      <w:r w:rsidR="005D17BA">
        <w:rPr>
          <w:rFonts w:hint="eastAsia"/>
        </w:rPr>
        <w:t>(</w:t>
      </w:r>
      <w:r w:rsidR="005D17BA">
        <w:t>可作为一个周期</w:t>
      </w:r>
      <w:r w:rsidR="005D17BA">
        <w:rPr>
          <w:rFonts w:hint="eastAsia"/>
        </w:rPr>
        <w:t>)</w:t>
      </w:r>
    </w:p>
    <w:p w:rsidR="000A40ED" w:rsidRDefault="00491339">
      <w:r w:rsidRPr="00491339">
        <w:rPr>
          <w:noProof/>
        </w:rPr>
        <w:drawing>
          <wp:inline distT="0" distB="0" distL="0" distR="0">
            <wp:extent cx="5274310" cy="2188125"/>
            <wp:effectExtent l="0" t="0" r="2540" b="3175"/>
            <wp:docPr id="1" name="图片 1" descr="C:\Users\ADMINI~1\AppData\Local\Temp\1556247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624756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9" w:rsidRDefault="00491339">
      <w:r>
        <w:rPr>
          <w:rFonts w:hint="eastAsia"/>
        </w:rPr>
        <w:t>0047</w:t>
      </w:r>
      <w:r>
        <w:t>BG</w:t>
      </w:r>
      <w:r>
        <w:rPr>
          <w:rFonts w:hint="eastAsia"/>
        </w:rPr>
        <w:t>两天</w:t>
      </w:r>
      <w:r>
        <w:t>主轨电压变化曲线</w:t>
      </w:r>
    </w:p>
    <w:p w:rsidR="00491339" w:rsidRDefault="00491339">
      <w:r w:rsidRPr="00491339">
        <w:rPr>
          <w:noProof/>
        </w:rPr>
        <w:drawing>
          <wp:inline distT="0" distB="0" distL="0" distR="0">
            <wp:extent cx="5274310" cy="2188125"/>
            <wp:effectExtent l="0" t="0" r="2540" b="3175"/>
            <wp:docPr id="2" name="图片 2" descr="C:\Users\ADMINI~1\AppData\Local\Temp\1556247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62475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9" w:rsidRDefault="00491339">
      <w:r>
        <w:rPr>
          <w:rFonts w:hint="eastAsia"/>
        </w:rPr>
        <w:t>0047</w:t>
      </w:r>
      <w:r>
        <w:t>BG</w:t>
      </w:r>
      <w:r>
        <w:rPr>
          <w:rFonts w:hint="eastAsia"/>
        </w:rPr>
        <w:t>三天</w:t>
      </w:r>
      <w:r>
        <w:t>主轨电压变化曲线</w:t>
      </w:r>
    </w:p>
    <w:p w:rsidR="00491339" w:rsidRDefault="00491339">
      <w:r w:rsidRPr="00491339">
        <w:rPr>
          <w:noProof/>
        </w:rPr>
        <w:drawing>
          <wp:inline distT="0" distB="0" distL="0" distR="0">
            <wp:extent cx="5274310" cy="2188125"/>
            <wp:effectExtent l="0" t="0" r="2540" b="3175"/>
            <wp:docPr id="3" name="图片 3" descr="C:\Users\ADMINI~1\AppData\Local\Temp\15562476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62476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9" w:rsidRPr="00491339" w:rsidRDefault="00491339">
      <w:r>
        <w:rPr>
          <w:rFonts w:hint="eastAsia"/>
        </w:rPr>
        <w:t>0047</w:t>
      </w:r>
      <w:r>
        <w:t>BG</w:t>
      </w:r>
      <w:r w:rsidR="0020297F">
        <w:rPr>
          <w:rFonts w:hint="eastAsia"/>
        </w:rPr>
        <w:t>四</w:t>
      </w:r>
      <w:r>
        <w:rPr>
          <w:rFonts w:hint="eastAsia"/>
        </w:rPr>
        <w:t>天</w:t>
      </w:r>
      <w:r>
        <w:t>主轨电压变化曲线</w:t>
      </w:r>
    </w:p>
    <w:p w:rsidR="00491339" w:rsidRDefault="00491339">
      <w:r w:rsidRPr="00491339">
        <w:rPr>
          <w:noProof/>
        </w:rPr>
        <w:lastRenderedPageBreak/>
        <w:drawing>
          <wp:inline distT="0" distB="0" distL="0" distR="0">
            <wp:extent cx="5274310" cy="2188125"/>
            <wp:effectExtent l="0" t="0" r="2540" b="3175"/>
            <wp:docPr id="4" name="图片 4" descr="C:\Users\ADMINI~1\AppData\Local\Temp\1556247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62476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9" w:rsidRDefault="00491339">
      <w:r>
        <w:rPr>
          <w:rFonts w:hint="eastAsia"/>
        </w:rPr>
        <w:t>0047</w:t>
      </w:r>
      <w:r>
        <w:t>BG</w:t>
      </w:r>
      <w:r>
        <w:t>、</w:t>
      </w:r>
      <w:r>
        <w:rPr>
          <w:rFonts w:hint="eastAsia"/>
        </w:rPr>
        <w:t>0071</w:t>
      </w:r>
      <w:r>
        <w:t>BG</w:t>
      </w:r>
      <w:r>
        <w:t>、</w:t>
      </w:r>
      <w:r>
        <w:rPr>
          <w:rFonts w:hint="eastAsia"/>
        </w:rPr>
        <w:t>0071</w:t>
      </w:r>
      <w:r>
        <w:t>AG</w:t>
      </w:r>
      <w:r>
        <w:t>、</w:t>
      </w:r>
      <w:r>
        <w:rPr>
          <w:rFonts w:hint="eastAsia"/>
        </w:rPr>
        <w:t>0095</w:t>
      </w:r>
      <w:r>
        <w:t>BG</w:t>
      </w:r>
      <w:r>
        <w:t>同一天内主轨变化曲线</w:t>
      </w:r>
    </w:p>
    <w:p w:rsidR="00491339" w:rsidRDefault="00491339">
      <w:r w:rsidRPr="00491339">
        <w:rPr>
          <w:noProof/>
        </w:rPr>
        <w:drawing>
          <wp:inline distT="0" distB="0" distL="0" distR="0">
            <wp:extent cx="5274310" cy="2188125"/>
            <wp:effectExtent l="0" t="0" r="2540" b="3175"/>
            <wp:docPr id="5" name="图片 5" descr="C:\Users\ADMINI~1\AppData\Local\Temp\1556247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562477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DA" w:rsidRDefault="009846DA" w:rsidP="00607342">
      <w:pPr>
        <w:ind w:firstLineChars="200" w:firstLine="420"/>
      </w:pPr>
      <w:r>
        <w:rPr>
          <w:rFonts w:hint="eastAsia"/>
        </w:rPr>
        <w:t>根据</w:t>
      </w:r>
      <w:r w:rsidR="00720F35">
        <w:rPr>
          <w:rFonts w:hint="eastAsia"/>
        </w:rPr>
        <w:t>曲线</w:t>
      </w:r>
      <w:r w:rsidR="00720F35">
        <w:t>的变化规律，排除</w:t>
      </w:r>
      <w:r w:rsidR="00720F35">
        <w:rPr>
          <w:rFonts w:hint="eastAsia"/>
        </w:rPr>
        <w:t>区段</w:t>
      </w:r>
      <w:r w:rsidR="00720F35">
        <w:t>占用情况</w:t>
      </w:r>
      <w:r w:rsidR="00720F35">
        <w:rPr>
          <w:rFonts w:hint="eastAsia"/>
        </w:rPr>
        <w:t>（曲线</w:t>
      </w:r>
      <w:r w:rsidR="00720F35">
        <w:t>中的数据</w:t>
      </w:r>
      <w:r w:rsidR="00720F35">
        <w:rPr>
          <w:rFonts w:hint="eastAsia"/>
        </w:rPr>
        <w:t>突然</w:t>
      </w:r>
      <w:r w:rsidR="00720F35">
        <w:t>降到</w:t>
      </w:r>
      <w:r w:rsidR="00720F35">
        <w:rPr>
          <w:rFonts w:hint="eastAsia"/>
        </w:rPr>
        <w:t>0</w:t>
      </w:r>
      <w:r w:rsidR="00720F35">
        <w:rPr>
          <w:rFonts w:hint="eastAsia"/>
        </w:rPr>
        <w:t>的</w:t>
      </w:r>
      <w:r w:rsidR="00720F35">
        <w:t>一些点</w:t>
      </w:r>
      <w:r w:rsidR="00720F35">
        <w:rPr>
          <w:rFonts w:hint="eastAsia"/>
        </w:rPr>
        <w:t>）和</w:t>
      </w:r>
      <w:r w:rsidR="00720F35">
        <w:t>其他</w:t>
      </w:r>
      <w:r w:rsidR="00504F26">
        <w:rPr>
          <w:rFonts w:hint="eastAsia"/>
        </w:rPr>
        <w:t>偶然</w:t>
      </w:r>
      <w:r w:rsidR="000A2187">
        <w:rPr>
          <w:rFonts w:hint="eastAsia"/>
        </w:rPr>
        <w:t>情形下</w:t>
      </w:r>
      <w:r w:rsidR="00504F26">
        <w:rPr>
          <w:rFonts w:hint="eastAsia"/>
        </w:rPr>
        <w:t>引起</w:t>
      </w:r>
      <w:r w:rsidR="00504F26">
        <w:t>数值</w:t>
      </w:r>
      <w:r w:rsidR="000A2187">
        <w:rPr>
          <w:rFonts w:hint="eastAsia"/>
        </w:rPr>
        <w:t>在</w:t>
      </w:r>
      <w:r w:rsidR="000A2187">
        <w:t>某时刻突变</w:t>
      </w:r>
      <w:r w:rsidR="00954647">
        <w:rPr>
          <w:rFonts w:hint="eastAsia"/>
        </w:rPr>
        <w:t>的</w:t>
      </w:r>
      <w:r w:rsidR="000A2187">
        <w:t>情况</w:t>
      </w:r>
      <w:r w:rsidR="00720F35">
        <w:t>，用一个</w:t>
      </w:r>
      <w:r w:rsidR="00720F35" w:rsidRPr="00F754D0">
        <w:rPr>
          <w:highlight w:val="yellow"/>
        </w:rPr>
        <w:t>特征量或者其他</w:t>
      </w:r>
      <w:r w:rsidR="00720F35" w:rsidRPr="00F754D0">
        <w:rPr>
          <w:rFonts w:hint="eastAsia"/>
          <w:highlight w:val="yellow"/>
        </w:rPr>
        <w:t>适合的</w:t>
      </w:r>
      <w:r w:rsidR="00720F35" w:rsidRPr="00F754D0">
        <w:rPr>
          <w:highlight w:val="yellow"/>
        </w:rPr>
        <w:t>形式</w:t>
      </w:r>
      <w:r w:rsidR="00720F35">
        <w:t>来表示一天中</w:t>
      </w:r>
      <w:r w:rsidR="009F4F8B">
        <w:rPr>
          <w:rFonts w:hint="eastAsia"/>
        </w:rPr>
        <w:t>曲线</w:t>
      </w:r>
      <w:r w:rsidR="00720F35">
        <w:t>的变化规律，</w:t>
      </w:r>
      <w:r w:rsidR="00607342">
        <w:rPr>
          <w:rFonts w:hint="eastAsia"/>
        </w:rPr>
        <w:t>该</w:t>
      </w:r>
      <w:r w:rsidR="00F754D0">
        <w:t>特征量需要能体现出</w:t>
      </w:r>
      <w:bookmarkStart w:id="0" w:name="_GoBack"/>
      <w:bookmarkEnd w:id="0"/>
      <w:r w:rsidR="00F754D0">
        <w:t>数据值</w:t>
      </w:r>
      <w:r w:rsidR="00607342">
        <w:t>大小</w:t>
      </w:r>
      <w:r w:rsidR="00F754D0">
        <w:rPr>
          <w:rFonts w:hint="eastAsia"/>
        </w:rPr>
        <w:t>的</w:t>
      </w:r>
      <w:r w:rsidR="00F754D0">
        <w:t>变化和</w:t>
      </w:r>
      <w:r w:rsidR="00F754D0">
        <w:rPr>
          <w:rFonts w:hint="eastAsia"/>
        </w:rPr>
        <w:t>曲线</w:t>
      </w:r>
      <w:r w:rsidR="00F754D0">
        <w:t>规律的变化</w:t>
      </w:r>
      <w:r w:rsidR="00607342">
        <w:t>，</w:t>
      </w:r>
      <w:r w:rsidR="00F754D0">
        <w:rPr>
          <w:rFonts w:hint="eastAsia"/>
        </w:rPr>
        <w:t>重点</w:t>
      </w:r>
      <w:r w:rsidR="00F754D0">
        <w:t>体现出数据值大小的变化，</w:t>
      </w:r>
      <w:r w:rsidR="00720F35">
        <w:t>正常情况每天的数据变化规律一致，且</w:t>
      </w:r>
      <w:r w:rsidR="00720F35">
        <w:rPr>
          <w:rFonts w:hint="eastAsia"/>
        </w:rPr>
        <w:t>各个</w:t>
      </w:r>
      <w:r w:rsidR="00720F35">
        <w:t>时刻数值也基本一致。</w:t>
      </w:r>
    </w:p>
    <w:p w:rsidR="00607342" w:rsidRDefault="00607342" w:rsidP="00607342">
      <w:pPr>
        <w:ind w:firstLineChars="200" w:firstLine="420"/>
      </w:pPr>
      <w:r>
        <w:rPr>
          <w:rFonts w:hint="eastAsia"/>
        </w:rPr>
        <w:t>假如</w:t>
      </w:r>
      <w:r>
        <w:t>电路中</w:t>
      </w:r>
      <w:r>
        <w:rPr>
          <w:rFonts w:hint="eastAsia"/>
        </w:rPr>
        <w:t>某个环境</w:t>
      </w:r>
      <w:r>
        <w:t>发生变化，会引起曲线中</w:t>
      </w:r>
      <w:r>
        <w:rPr>
          <w:rFonts w:hint="eastAsia"/>
        </w:rPr>
        <w:t>数值</w:t>
      </w:r>
      <w:r>
        <w:t>的变化，</w:t>
      </w:r>
      <w:r w:rsidR="00F754D0">
        <w:rPr>
          <w:rFonts w:hint="eastAsia"/>
        </w:rPr>
        <w:t>一般情况</w:t>
      </w:r>
      <w:r w:rsidR="00F754D0">
        <w:t>会使整体数值变低，但是</w:t>
      </w:r>
      <w:r w:rsidR="00DC1687">
        <w:rPr>
          <w:rFonts w:hint="eastAsia"/>
        </w:rPr>
        <w:t>这</w:t>
      </w:r>
      <w:r w:rsidR="00F754D0">
        <w:t>是个渐变过程，</w:t>
      </w:r>
      <w:r>
        <w:t>需要在两到三个周期内</w:t>
      </w:r>
      <w:r>
        <w:rPr>
          <w:rFonts w:hint="eastAsia"/>
        </w:rPr>
        <w:t>根据特征量</w:t>
      </w:r>
      <w:r>
        <w:t>的变化体现出</w:t>
      </w:r>
      <w:r>
        <w:rPr>
          <w:rFonts w:hint="eastAsia"/>
        </w:rPr>
        <w:t>该</w:t>
      </w:r>
      <w:r>
        <w:t>曲线的变化</w:t>
      </w:r>
      <w:r>
        <w:rPr>
          <w:rFonts w:hint="eastAsia"/>
        </w:rPr>
        <w:t>。</w:t>
      </w:r>
    </w:p>
    <w:sectPr w:rsidR="0060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47" w:rsidRDefault="00954647" w:rsidP="00954647">
      <w:r>
        <w:separator/>
      </w:r>
    </w:p>
  </w:endnote>
  <w:endnote w:type="continuationSeparator" w:id="0">
    <w:p w:rsidR="00954647" w:rsidRDefault="00954647" w:rsidP="0095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47" w:rsidRDefault="00954647" w:rsidP="00954647">
      <w:r>
        <w:separator/>
      </w:r>
    </w:p>
  </w:footnote>
  <w:footnote w:type="continuationSeparator" w:id="0">
    <w:p w:rsidR="00954647" w:rsidRDefault="00954647" w:rsidP="00954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E6"/>
    <w:rsid w:val="000A2187"/>
    <w:rsid w:val="000A40ED"/>
    <w:rsid w:val="0020297F"/>
    <w:rsid w:val="00261C3B"/>
    <w:rsid w:val="00491339"/>
    <w:rsid w:val="00504F26"/>
    <w:rsid w:val="005D17BA"/>
    <w:rsid w:val="00607342"/>
    <w:rsid w:val="00720F35"/>
    <w:rsid w:val="007F02C1"/>
    <w:rsid w:val="00954647"/>
    <w:rsid w:val="009846DA"/>
    <w:rsid w:val="009F4F8B"/>
    <w:rsid w:val="00BF3EE6"/>
    <w:rsid w:val="00DC1687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FBC4A-3B58-4FCE-AA4B-2238B83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2019-04-26T02:25:00Z</dcterms:created>
  <dcterms:modified xsi:type="dcterms:W3CDTF">2019-05-05T10:57:00Z</dcterms:modified>
</cp:coreProperties>
</file>