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B54FD" w14:textId="0BCBF9BC" w:rsidR="00093E7F" w:rsidRPr="00501BC3" w:rsidRDefault="00451E7D" w:rsidP="00501BC3">
      <w:pPr>
        <w:pStyle w:val="Title"/>
      </w:pPr>
      <w:r w:rsidRPr="00501BC3">
        <w:t>Challenging experiments</w:t>
      </w:r>
      <w:r w:rsidR="00540BBF" w:rsidRPr="00501BC3">
        <w:t xml:space="preserve"> </w:t>
      </w:r>
      <w:r w:rsidRPr="00501BC3">
        <w:t>reveal</w:t>
      </w:r>
      <w:r w:rsidR="00540BBF" w:rsidRPr="00501BC3">
        <w:t xml:space="preserve"> a very surprising and interesting biological </w:t>
      </w:r>
      <w:r w:rsidRPr="00501BC3">
        <w:t>discovery</w:t>
      </w:r>
    </w:p>
    <w:p w14:paraId="71DCFF66" w14:textId="2F290FFD" w:rsidR="001A2869" w:rsidRPr="008B30A2" w:rsidRDefault="001A2869" w:rsidP="008B30A2"/>
    <w:p w14:paraId="68AEBBDD" w14:textId="3A838EDD" w:rsidR="00B10D9F" w:rsidRDefault="00540BBF" w:rsidP="0034508A">
      <w:pPr>
        <w:pStyle w:val="AuthorName"/>
        <w:spacing w:after="120"/>
        <w:rPr>
          <w:rStyle w:val="AuthorAffiliationSuperscriptTegn"/>
        </w:rPr>
        <w:sectPr w:rsidR="00B10D9F" w:rsidSect="00B10D9F">
          <w:headerReference w:type="even" r:id="rId8"/>
          <w:headerReference w:type="default" r:id="rId9"/>
          <w:footerReference w:type="default" r:id="rId10"/>
          <w:headerReference w:type="first" r:id="rId11"/>
          <w:footerReference w:type="first" r:id="rId12"/>
          <w:pgSz w:w="11907" w:h="15842" w:code="9"/>
          <w:pgMar w:top="1134" w:right="737" w:bottom="1304" w:left="737" w:header="720" w:footer="720" w:gutter="0"/>
          <w:cols w:space="720"/>
          <w:titlePg/>
          <w:docGrid w:linePitch="360"/>
        </w:sectPr>
      </w:pPr>
      <w:proofErr w:type="spellStart"/>
      <w:r w:rsidRPr="00FE6BA4">
        <w:rPr>
          <w:szCs w:val="22"/>
        </w:rPr>
        <w:t>Firstname</w:t>
      </w:r>
      <w:proofErr w:type="spellEnd"/>
      <w:r w:rsidR="0034508A">
        <w:rPr>
          <w:szCs w:val="22"/>
        </w:rPr>
        <w:t> </w:t>
      </w:r>
      <w:r w:rsidRPr="00FE6BA4">
        <w:rPr>
          <w:szCs w:val="22"/>
        </w:rPr>
        <w:t>A.</w:t>
      </w:r>
      <w:r w:rsidR="0034508A">
        <w:rPr>
          <w:szCs w:val="22"/>
        </w:rPr>
        <w:t> </w:t>
      </w:r>
      <w:proofErr w:type="spellStart"/>
      <w:r w:rsidRPr="00FE6BA4">
        <w:rPr>
          <w:szCs w:val="22"/>
        </w:rPr>
        <w:t>Lastname</w:t>
      </w:r>
      <w:proofErr w:type="spellEnd"/>
      <w:r w:rsidR="001F0950" w:rsidRPr="00FE6BA4">
        <w:rPr>
          <w:szCs w:val="22"/>
        </w:rPr>
        <w:t>,</w:t>
      </w:r>
      <w:r w:rsidR="00261E1E" w:rsidRPr="00B7550D">
        <w:rPr>
          <w:rFonts w:ascii="Fraunces 9pt SemiBold" w:hAnsi="Fraunces 9pt SemiBold"/>
          <w:noProof/>
          <w:szCs w:val="22"/>
        </w:rPr>
        <w:drawing>
          <wp:inline distT="0" distB="0" distL="0" distR="0" wp14:anchorId="59EE1272" wp14:editId="7E4A855B">
            <wp:extent cx="115200" cy="115200"/>
            <wp:effectExtent l="0" t="0" r="0" b="0"/>
            <wp:docPr id="196" name="Graphic 19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Graphic 196">
                      <a:hlinkClick r:id="rId13"/>
                    </pic:cNvPr>
                    <pic:cNvPicPr/>
                  </pic:nvPicPr>
                  <pic:blipFill>
                    <a:blip r:embed="rId14">
                      <a:extLst>
                        <a:ext uri="{96DAC541-7B7A-43D3-8B79-37D633B846F1}">
                          <asvg:svgBlip xmlns:asvg="http://schemas.microsoft.com/office/drawing/2016/SVG/main" r:embed="rId15"/>
                        </a:ext>
                      </a:extLst>
                    </a:blip>
                    <a:stretch>
                      <a:fillRect/>
                    </a:stretch>
                  </pic:blipFill>
                  <pic:spPr>
                    <a:xfrm>
                      <a:off x="0" y="0"/>
                      <a:ext cx="115200" cy="115200"/>
                    </a:xfrm>
                    <a:prstGeom prst="rect">
                      <a:avLst/>
                    </a:prstGeom>
                  </pic:spPr>
                </pic:pic>
              </a:graphicData>
            </a:graphic>
          </wp:inline>
        </w:drawing>
      </w:r>
      <w:r w:rsidR="00261E1E">
        <w:rPr>
          <w:color w:val="C00000"/>
          <w:szCs w:val="22"/>
          <w:vertAlign w:val="superscript"/>
        </w:rPr>
        <w:t>,1</w:t>
      </w:r>
      <w:r w:rsidR="00093E7F" w:rsidRPr="00FE6BA4">
        <w:rPr>
          <w:color w:val="C00000"/>
          <w:szCs w:val="22"/>
          <w:vertAlign w:val="superscript"/>
        </w:rPr>
        <w:t>,</w:t>
      </w:r>
      <w:r w:rsidR="008E0E5F">
        <w:rPr>
          <w:color w:val="C00000"/>
          <w:szCs w:val="22"/>
          <w:vertAlign w:val="superscript"/>
        </w:rPr>
        <w:t>2</w:t>
      </w:r>
      <w:r w:rsidRPr="00FE6BA4">
        <w:rPr>
          <w:color w:val="C00000"/>
          <w:szCs w:val="22"/>
          <w:vertAlign w:val="superscript"/>
        </w:rPr>
        <w:t>,</w:t>
      </w:r>
      <w:r w:rsidR="008E0E5F">
        <w:rPr>
          <w:color w:val="C00000"/>
          <w:szCs w:val="22"/>
          <w:vertAlign w:val="superscript"/>
        </w:rPr>
        <w:t>3</w:t>
      </w:r>
      <w:r w:rsidR="00DC1C8B">
        <w:rPr>
          <w:color w:val="C00000"/>
          <w:szCs w:val="22"/>
          <w:vertAlign w:val="superscript"/>
        </w:rPr>
        <w:t>,</w:t>
      </w:r>
      <w:r w:rsidR="008F2436" w:rsidRPr="00F76776">
        <w:rPr>
          <w:noProof/>
          <w:position w:val="4"/>
        </w:rPr>
        <w:drawing>
          <wp:inline distT="0" distB="0" distL="0" distR="0" wp14:anchorId="552113DB" wp14:editId="1F20BFE0">
            <wp:extent cx="133200" cy="108000"/>
            <wp:effectExtent l="0" t="0" r="635" b="6350"/>
            <wp:docPr id="1" name="Graphic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a:hlinkClick r:id="rId16"/>
                    </pic:cNvPr>
                    <pic:cNvPicPr/>
                  </pic:nvPicPr>
                  <pic:blipFill>
                    <a:blip r:embed="rId17">
                      <a:extLst>
                        <a:ext uri="{96DAC541-7B7A-43D3-8B79-37D633B846F1}">
                          <asvg:svgBlip xmlns:asvg="http://schemas.microsoft.com/office/drawing/2016/SVG/main" r:embed="rId18"/>
                        </a:ext>
                      </a:extLst>
                    </a:blip>
                    <a:stretch>
                      <a:fillRect/>
                    </a:stretch>
                  </pic:blipFill>
                  <pic:spPr>
                    <a:xfrm>
                      <a:off x="0" y="0"/>
                      <a:ext cx="133200" cy="108000"/>
                    </a:xfrm>
                    <a:prstGeom prst="rect">
                      <a:avLst/>
                    </a:prstGeom>
                  </pic:spPr>
                </pic:pic>
              </a:graphicData>
            </a:graphic>
          </wp:inline>
        </w:drawing>
      </w:r>
      <w:r w:rsidR="0034508A">
        <w:rPr>
          <w:szCs w:val="22"/>
        </w:rPr>
        <w:t xml:space="preserve"> N</w:t>
      </w:r>
      <w:r w:rsidRPr="00FE6BA4">
        <w:rPr>
          <w:szCs w:val="22"/>
        </w:rPr>
        <w:t>ame</w:t>
      </w:r>
      <w:r w:rsidR="0034508A">
        <w:rPr>
          <w:szCs w:val="22"/>
        </w:rPr>
        <w:t> </w:t>
      </w:r>
      <w:r w:rsidRPr="00FE6BA4">
        <w:rPr>
          <w:szCs w:val="22"/>
        </w:rPr>
        <w:t>Lastname</w:t>
      </w:r>
      <w:r w:rsidR="001F0950" w:rsidRPr="00FE6BA4">
        <w:rPr>
          <w:szCs w:val="22"/>
        </w:rPr>
        <w:t>,</w:t>
      </w:r>
      <w:r w:rsidR="008E0E5F">
        <w:rPr>
          <w:rStyle w:val="AuthorNameSuperscriptTegn"/>
          <w:b/>
          <w:sz w:val="22"/>
          <w:szCs w:val="22"/>
        </w:rPr>
        <w:t>1</w:t>
      </w:r>
      <w:r w:rsidR="004C08D8" w:rsidRPr="00FE6BA4">
        <w:rPr>
          <w:szCs w:val="22"/>
        </w:rPr>
        <w:t xml:space="preserve"> </w:t>
      </w:r>
      <w:r w:rsidRPr="00FE6BA4">
        <w:rPr>
          <w:szCs w:val="22"/>
        </w:rPr>
        <w:t>and</w:t>
      </w:r>
      <w:r w:rsidR="0034508A">
        <w:rPr>
          <w:szCs w:val="22"/>
        </w:rPr>
        <w:t> </w:t>
      </w:r>
      <w:proofErr w:type="spellStart"/>
      <w:r w:rsidR="00DC1C8B">
        <w:rPr>
          <w:szCs w:val="22"/>
        </w:rPr>
        <w:t>Piainame</w:t>
      </w:r>
      <w:proofErr w:type="spellEnd"/>
      <w:r w:rsidR="0034508A">
        <w:rPr>
          <w:szCs w:val="22"/>
        </w:rPr>
        <w:t> </w:t>
      </w:r>
      <w:r w:rsidRPr="00FE6BA4">
        <w:rPr>
          <w:szCs w:val="22"/>
        </w:rPr>
        <w:t>B</w:t>
      </w:r>
      <w:r w:rsidR="00093E7F" w:rsidRPr="00FE6BA4">
        <w:rPr>
          <w:szCs w:val="22"/>
        </w:rPr>
        <w:t>.</w:t>
      </w:r>
      <w:r w:rsidR="0034508A">
        <w:rPr>
          <w:szCs w:val="22"/>
        </w:rPr>
        <w:t> </w:t>
      </w:r>
      <w:proofErr w:type="spellStart"/>
      <w:r w:rsidRPr="00FE6BA4">
        <w:rPr>
          <w:szCs w:val="22"/>
        </w:rPr>
        <w:t>Lastname</w:t>
      </w:r>
      <w:proofErr w:type="spellEnd"/>
      <w:r w:rsidR="003C72FB">
        <w:rPr>
          <w:rFonts w:ascii="Fraunces 9pt SemiBold" w:hAnsi="Fraunces 9pt SemiBold"/>
          <w:noProof/>
          <w:szCs w:val="22"/>
        </w:rPr>
        <w:drawing>
          <wp:inline distT="0" distB="0" distL="0" distR="0" wp14:anchorId="14836CAE" wp14:editId="7369BF1E">
            <wp:extent cx="19050" cy="1905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m-05-square_transparent-sq-inside.svg"/>
                    <pic:cNvPicPr/>
                  </pic:nvPicPr>
                  <pic:blipFill>
                    <a:blip r:embed="rId19">
                      <a:extLst>
                        <a:ext uri="{96DAC541-7B7A-43D3-8B79-37D633B846F1}">
                          <asvg:svgBlip xmlns:asvg="http://schemas.microsoft.com/office/drawing/2016/SVG/main" r:embed="rId20"/>
                        </a:ext>
                      </a:extLst>
                    </a:blip>
                    <a:stretch>
                      <a:fillRect/>
                    </a:stretch>
                  </pic:blipFill>
                  <pic:spPr>
                    <a:xfrm>
                      <a:off x="0" y="0"/>
                      <a:ext cx="19050" cy="19050"/>
                    </a:xfrm>
                    <a:prstGeom prst="rect">
                      <a:avLst/>
                    </a:prstGeom>
                  </pic:spPr>
                </pic:pic>
              </a:graphicData>
            </a:graphic>
          </wp:inline>
        </w:drawing>
      </w:r>
      <w:r w:rsidR="003C72FB" w:rsidRPr="00B7550D">
        <w:rPr>
          <w:rFonts w:ascii="Fraunces 9pt SemiBold" w:hAnsi="Fraunces 9pt SemiBold"/>
          <w:noProof/>
          <w:szCs w:val="22"/>
        </w:rPr>
        <w:drawing>
          <wp:inline distT="0" distB="0" distL="0" distR="0" wp14:anchorId="78ABA74D" wp14:editId="0BEAE91A">
            <wp:extent cx="115200" cy="115200"/>
            <wp:effectExtent l="0" t="0" r="0" b="0"/>
            <wp:docPr id="266" name="Graphic 26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Graphic 266">
                      <a:hlinkClick r:id="rId13"/>
                    </pic:cNvPr>
                    <pic:cNvPicPr/>
                  </pic:nvPicPr>
                  <pic:blipFill>
                    <a:blip r:embed="rId14">
                      <a:extLst>
                        <a:ext uri="{96DAC541-7B7A-43D3-8B79-37D633B846F1}">
                          <asvg:svgBlip xmlns:asvg="http://schemas.microsoft.com/office/drawing/2016/SVG/main" r:embed="rId15"/>
                        </a:ext>
                      </a:extLst>
                    </a:blip>
                    <a:stretch>
                      <a:fillRect/>
                    </a:stretch>
                  </pic:blipFill>
                  <pic:spPr>
                    <a:xfrm>
                      <a:off x="0" y="0"/>
                      <a:ext cx="115200" cy="115200"/>
                    </a:xfrm>
                    <a:prstGeom prst="rect">
                      <a:avLst/>
                    </a:prstGeom>
                  </pic:spPr>
                </pic:pic>
              </a:graphicData>
            </a:graphic>
          </wp:inline>
        </w:drawing>
      </w:r>
      <w:r w:rsidR="00261E1E">
        <w:rPr>
          <w:rStyle w:val="AuthorNameSuperscriptTegn"/>
          <w:b/>
          <w:sz w:val="22"/>
          <w:szCs w:val="22"/>
        </w:rPr>
        <w:t>,1</w:t>
      </w:r>
      <w:r w:rsidR="00093E7F" w:rsidRPr="00FE6BA4">
        <w:rPr>
          <w:rStyle w:val="AuthorNameSuperscriptTegn"/>
          <w:b/>
          <w:sz w:val="22"/>
          <w:szCs w:val="22"/>
        </w:rPr>
        <w:t>,</w:t>
      </w:r>
      <w:r w:rsidR="008E0E5F">
        <w:rPr>
          <w:rStyle w:val="AuthorNameSuperscriptTegn"/>
          <w:b/>
          <w:sz w:val="22"/>
          <w:szCs w:val="22"/>
        </w:rPr>
        <w:t>4</w:t>
      </w:r>
      <w:r w:rsidR="00355531" w:rsidRPr="00FE6BA4">
        <w:rPr>
          <w:rStyle w:val="AuthorNameSuperscriptTegn"/>
          <w:b/>
          <w:sz w:val="22"/>
          <w:szCs w:val="22"/>
        </w:rPr>
        <w:t>,</w:t>
      </w:r>
      <w:r w:rsidR="008F2436" w:rsidRPr="00F76776">
        <w:rPr>
          <w:noProof/>
          <w:position w:val="4"/>
        </w:rPr>
        <w:drawing>
          <wp:inline distT="0" distB="0" distL="0" distR="0" wp14:anchorId="774CABF2" wp14:editId="7A1D4D39">
            <wp:extent cx="133200" cy="108000"/>
            <wp:effectExtent l="0" t="0" r="635" b="6350"/>
            <wp:docPr id="14" name="Graphic 1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a:hlinkClick r:id="rId21"/>
                    </pic:cNvPr>
                    <pic:cNvPicPr/>
                  </pic:nvPicPr>
                  <pic:blipFill>
                    <a:blip r:embed="rId17">
                      <a:extLst>
                        <a:ext uri="{96DAC541-7B7A-43D3-8B79-37D633B846F1}">
                          <asvg:svgBlip xmlns:asvg="http://schemas.microsoft.com/office/drawing/2016/SVG/main" r:embed="rId18"/>
                        </a:ext>
                      </a:extLst>
                    </a:blip>
                    <a:stretch>
                      <a:fillRect/>
                    </a:stretch>
                  </pic:blipFill>
                  <pic:spPr>
                    <a:xfrm>
                      <a:off x="0" y="0"/>
                      <a:ext cx="133200" cy="108000"/>
                    </a:xfrm>
                    <a:prstGeom prst="rect">
                      <a:avLst/>
                    </a:prstGeom>
                  </pic:spPr>
                </pic:pic>
              </a:graphicData>
            </a:graphic>
          </wp:inline>
        </w:drawing>
      </w:r>
    </w:p>
    <w:p w14:paraId="048EFBB8" w14:textId="7E74C15B" w:rsidR="00470193" w:rsidRDefault="008E0E5F" w:rsidP="00470193">
      <w:pPr>
        <w:pStyle w:val="AuthorAffiliation"/>
      </w:pPr>
      <w:r>
        <w:rPr>
          <w:rStyle w:val="AuthorAffiliationSuperscriptTegn"/>
        </w:rPr>
        <w:t xml:space="preserve">1 </w:t>
      </w:r>
      <w:r w:rsidR="00540BBF">
        <w:t>Institu</w:t>
      </w:r>
      <w:r w:rsidR="0034508A">
        <w:t>t</w:t>
      </w:r>
      <w:r w:rsidR="00540BBF">
        <w:t>e of Biology, Univers</w:t>
      </w:r>
      <w:r w:rsidR="00451E7D">
        <w:t>i</w:t>
      </w:r>
      <w:r w:rsidR="00540BBF">
        <w:t xml:space="preserve">ty of Something, </w:t>
      </w:r>
      <w:r w:rsidR="00470193" w:rsidRPr="00A075AF">
        <w:t xml:space="preserve">10115 Berlin, Germany </w:t>
      </w:r>
    </w:p>
    <w:p w14:paraId="5A1E2E91" w14:textId="6886A21D" w:rsidR="00470193" w:rsidRDefault="008E0E5F" w:rsidP="00470193">
      <w:pPr>
        <w:pStyle w:val="AuthorAffiliation"/>
      </w:pPr>
      <w:r>
        <w:rPr>
          <w:rStyle w:val="AuthorAffiliationSuperscriptTegn"/>
        </w:rPr>
        <w:t xml:space="preserve">2 </w:t>
      </w:r>
      <w:r w:rsidR="00451E7D">
        <w:t>Center for Biological Sciences, Another University</w:t>
      </w:r>
      <w:r w:rsidR="00470193" w:rsidRPr="00A075AF">
        <w:t xml:space="preserve">, 10115 Berlin, Germany </w:t>
      </w:r>
    </w:p>
    <w:p w14:paraId="747E798E" w14:textId="4A70E825" w:rsidR="00470193" w:rsidRDefault="008E0E5F" w:rsidP="00470193">
      <w:pPr>
        <w:pStyle w:val="AuthorAffiliation"/>
      </w:pPr>
      <w:r>
        <w:rPr>
          <w:rStyle w:val="AuthorAffiliationSuperscriptTegn"/>
        </w:rPr>
        <w:t xml:space="preserve">3 </w:t>
      </w:r>
      <w:r w:rsidR="00470193" w:rsidRPr="00A075AF">
        <w:t>Current Address:</w:t>
      </w:r>
      <w:r w:rsidR="00451E7D">
        <w:t xml:space="preserve"> Department of Animal Biology</w:t>
      </w:r>
      <w:r w:rsidR="00470193" w:rsidRPr="00A075AF">
        <w:t xml:space="preserve">, </w:t>
      </w:r>
      <w:r w:rsidR="00451E7D">
        <w:t>University Somewhere Else</w:t>
      </w:r>
      <w:r w:rsidR="00470193" w:rsidRPr="00A075AF">
        <w:t xml:space="preserve">, NY 10016, USA </w:t>
      </w:r>
    </w:p>
    <w:p w14:paraId="2697D380" w14:textId="45F980AB" w:rsidR="00470193" w:rsidRDefault="008E0E5F" w:rsidP="00470193">
      <w:pPr>
        <w:pStyle w:val="AuthorAffiliation"/>
      </w:pPr>
      <w:r>
        <w:rPr>
          <w:rStyle w:val="AuthorAffiliationSuperscriptTegn"/>
        </w:rPr>
        <w:t xml:space="preserve">4 </w:t>
      </w:r>
      <w:r w:rsidR="00451E7D">
        <w:t>Biology</w:t>
      </w:r>
      <w:r w:rsidR="00470193" w:rsidRPr="00A075AF">
        <w:t xml:space="preserve"> Cluster of </w:t>
      </w:r>
      <w:r w:rsidR="00451E7D">
        <w:t>Whatever</w:t>
      </w:r>
      <w:r w:rsidR="00470193" w:rsidRPr="00A075AF">
        <w:t xml:space="preserve">, </w:t>
      </w:r>
      <w:r w:rsidR="00451E7D">
        <w:t>Some Research University</w:t>
      </w:r>
      <w:r w:rsidR="00470193" w:rsidRPr="00A075AF">
        <w:t xml:space="preserve">, </w:t>
      </w:r>
      <w:r w:rsidR="00451E7D">
        <w:t>2200</w:t>
      </w:r>
      <w:r w:rsidR="00470193" w:rsidRPr="00A075AF">
        <w:t xml:space="preserve"> </w:t>
      </w:r>
      <w:r w:rsidR="00451E7D">
        <w:t>Copenhagen N</w:t>
      </w:r>
      <w:r w:rsidR="00470193" w:rsidRPr="00A075AF">
        <w:t xml:space="preserve">, </w:t>
      </w:r>
      <w:r w:rsidR="00451E7D">
        <w:t>Denmark</w:t>
      </w:r>
    </w:p>
    <w:p w14:paraId="44F7E18C" w14:textId="024D087E" w:rsidR="00470193" w:rsidRPr="00A075AF" w:rsidRDefault="008F2436" w:rsidP="008F2436">
      <w:pPr>
        <w:pStyle w:val="AuthorAffiliation"/>
        <w:spacing w:before="60"/>
      </w:pPr>
      <w:r w:rsidRPr="00815F59">
        <w:rPr>
          <w:noProof/>
          <w:position w:val="-3"/>
        </w:rPr>
        <w:drawing>
          <wp:inline distT="0" distB="0" distL="0" distR="0" wp14:anchorId="495BB882" wp14:editId="5EC24232">
            <wp:extent cx="151200" cy="126000"/>
            <wp:effectExtent l="0" t="0" r="1270" b="762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mail_symbol-v3a_space-shape.svg"/>
                    <pic:cNvPicPr/>
                  </pic:nvPicPr>
                  <pic:blipFill>
                    <a:blip r:embed="rId22">
                      <a:extLst>
                        <a:ext uri="{96DAC541-7B7A-43D3-8B79-37D633B846F1}">
                          <asvg:svgBlip xmlns:asvg="http://schemas.microsoft.com/office/drawing/2016/SVG/main" r:embed="rId23"/>
                        </a:ext>
                      </a:extLst>
                    </a:blip>
                    <a:stretch>
                      <a:fillRect/>
                    </a:stretch>
                  </pic:blipFill>
                  <pic:spPr>
                    <a:xfrm>
                      <a:off x="0" y="0"/>
                      <a:ext cx="151200" cy="126000"/>
                    </a:xfrm>
                    <a:prstGeom prst="rect">
                      <a:avLst/>
                    </a:prstGeom>
                  </pic:spPr>
                </pic:pic>
              </a:graphicData>
            </a:graphic>
          </wp:inline>
        </w:drawing>
      </w:r>
      <w:r>
        <w:t> </w:t>
      </w:r>
      <w:r w:rsidR="00470193" w:rsidRPr="00A075AF">
        <w:t xml:space="preserve">Correspondence should be addressed </w:t>
      </w:r>
      <w:r w:rsidR="00540BBF">
        <w:t xml:space="preserve">to </w:t>
      </w:r>
      <w:r w:rsidR="00DC1C8B">
        <w:t>F.A.L (</w:t>
      </w:r>
      <w:hyperlink r:id="rId24" w:history="1">
        <w:r w:rsidR="00DC1C8B" w:rsidRPr="00884DC0">
          <w:rPr>
            <w:rStyle w:val="Hyperlink"/>
          </w:rPr>
          <w:t>FLastname@gmail.com</w:t>
        </w:r>
      </w:hyperlink>
      <w:r w:rsidR="00DC1C8B">
        <w:t>) and P</w:t>
      </w:r>
      <w:r w:rsidR="00540BBF">
        <w:t>.B.L.</w:t>
      </w:r>
      <w:r w:rsidR="00470193" w:rsidRPr="00A075AF">
        <w:t xml:space="preserve"> (</w:t>
      </w:r>
      <w:hyperlink r:id="rId25" w:history="1">
        <w:r w:rsidR="00DC1C8B" w:rsidRPr="00884DC0">
          <w:rPr>
            <w:rStyle w:val="Hyperlink"/>
          </w:rPr>
          <w:t>Piainame.b.lastname@university.edu</w:t>
        </w:r>
      </w:hyperlink>
      <w:r w:rsidR="00470193" w:rsidRPr="00A075AF">
        <w:t>)</w:t>
      </w:r>
    </w:p>
    <w:p w14:paraId="652E8E78" w14:textId="3709EC47" w:rsidR="00470193" w:rsidRPr="00470193" w:rsidRDefault="00470193" w:rsidP="00470193">
      <w:pPr>
        <w:rPr>
          <w:rFonts w:ascii="Helvetica" w:hAnsi="Helvetica"/>
          <w:sz w:val="18"/>
          <w:szCs w:val="18"/>
        </w:rPr>
      </w:pPr>
    </w:p>
    <w:p w14:paraId="0FDEB2D3" w14:textId="5C5CAEDF" w:rsidR="00A20168" w:rsidRDefault="00A20168" w:rsidP="00A20168">
      <w:pPr>
        <w:pStyle w:val="Heading1"/>
        <w:rPr>
          <w:noProof/>
        </w:rPr>
      </w:pPr>
      <w:r>
        <w:rPr>
          <w:noProof/>
        </w:rPr>
        <w:t>Abstract</w:t>
      </w:r>
    </w:p>
    <w:p w14:paraId="5A303E65" w14:textId="217B992D" w:rsidR="005B488C" w:rsidRPr="00A67E82" w:rsidRDefault="00E56ED4" w:rsidP="00540BBF">
      <w:pPr>
        <w:pStyle w:val="Abstract"/>
        <w:rPr>
          <w:noProof/>
          <w:sz w:val="18"/>
          <w:szCs w:val="18"/>
        </w:rPr>
      </w:pPr>
      <w:r w:rsidRPr="00E56ED4">
        <w:rPr>
          <w:noProof/>
          <w:sz w:val="18"/>
          <w:szCs w:val="18"/>
        </w:rPr>
        <w:t>We hold these truths to be self-evident, that all men are created equal, that they are endowed by their Creator with certain unalienable Rights, that among these are Life, Liberty and the pursuit of Happiness.</w:t>
      </w:r>
      <w:r>
        <w:rPr>
          <w:noProof/>
          <w:sz w:val="18"/>
          <w:szCs w:val="18"/>
        </w:rPr>
        <w:t xml:space="preserve"> </w:t>
      </w:r>
      <w:r w:rsidRPr="00E56ED4">
        <w:rPr>
          <w:noProof/>
          <w:sz w:val="18"/>
          <w:szCs w:val="18"/>
        </w:rPr>
        <w:t>That</w:t>
      </w:r>
      <w:r w:rsidR="008E0E5F">
        <w:rPr>
          <w:noProof/>
          <w:sz w:val="18"/>
          <w:szCs w:val="18"/>
        </w:rPr>
        <w:t>,</w:t>
      </w:r>
      <w:r w:rsidRPr="00E56ED4">
        <w:rPr>
          <w:noProof/>
          <w:sz w:val="18"/>
          <w:szCs w:val="18"/>
        </w:rPr>
        <w:t xml:space="preserve"> to secure these rights, Governments are instituted among Men, deriving their just powers from the consent of the governed</w:t>
      </w:r>
      <w:r w:rsidR="008E0E5F">
        <w:rPr>
          <w:noProof/>
          <w:sz w:val="18"/>
          <w:szCs w:val="18"/>
        </w:rPr>
        <w:t xml:space="preserve">. </w:t>
      </w:r>
      <w:r w:rsidRPr="00E56ED4">
        <w:rPr>
          <w:noProof/>
          <w:sz w:val="18"/>
          <w:szCs w:val="18"/>
        </w:rPr>
        <w:t>That</w:t>
      </w:r>
      <w:r w:rsidR="008E0E5F">
        <w:rPr>
          <w:noProof/>
          <w:sz w:val="18"/>
          <w:szCs w:val="18"/>
        </w:rPr>
        <w:t>,</w:t>
      </w:r>
      <w:r w:rsidRPr="00E56ED4">
        <w:rPr>
          <w:noProof/>
          <w:sz w:val="18"/>
          <w:szCs w:val="18"/>
        </w:rPr>
        <w:t xml:space="preserve"> whenever any Form of Government becomes destructive of these ends, it is the Right of the People to alter or to abolish it, and to institute new Government, laying its foundation on such principles and organizing its powers in such form, as to them shall seem most likely to effect their Safety and Happiness.</w:t>
      </w:r>
      <w:r>
        <w:rPr>
          <w:noProof/>
          <w:sz w:val="18"/>
          <w:szCs w:val="18"/>
        </w:rPr>
        <w:t xml:space="preserve"> </w:t>
      </w:r>
      <w:r w:rsidRPr="00E56ED4">
        <w:rPr>
          <w:noProof/>
          <w:sz w:val="18"/>
          <w:szCs w:val="18"/>
        </w:rPr>
        <w:t>Prudence, indeed, will dictate that Governments long established should not be changed for light and transient causes; and accordingly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w:t>
      </w:r>
      <w:r w:rsidR="00D80908">
        <w:rPr>
          <w:noProof/>
          <w:sz w:val="18"/>
          <w:szCs w:val="18"/>
        </w:rPr>
        <w:t xml:space="preserve"> </w:t>
      </w:r>
      <w:r w:rsidRPr="00E56ED4">
        <w:rPr>
          <w:noProof/>
          <w:sz w:val="18"/>
          <w:szCs w:val="18"/>
        </w:rPr>
        <w:t>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w:t>
      </w:r>
    </w:p>
    <w:p w14:paraId="07530199" w14:textId="3D5A95A5" w:rsidR="00B10D9F" w:rsidRDefault="00B10D9F" w:rsidP="004C08D8"/>
    <w:p w14:paraId="44AA7DE5" w14:textId="5BAC9813" w:rsidR="00B10D9F" w:rsidRDefault="00B10D9F" w:rsidP="004C08D8">
      <w:pPr>
        <w:sectPr w:rsidR="00B10D9F" w:rsidSect="00B10D9F">
          <w:type w:val="continuous"/>
          <w:pgSz w:w="11907" w:h="15842" w:code="9"/>
          <w:pgMar w:top="1134" w:right="737" w:bottom="1304" w:left="737" w:header="720" w:footer="720" w:gutter="0"/>
          <w:cols w:space="720"/>
          <w:titlePg/>
          <w:docGrid w:linePitch="360"/>
        </w:sectPr>
      </w:pPr>
    </w:p>
    <w:p w14:paraId="44FCE6F8" w14:textId="56D13DCB" w:rsidR="00794D6C" w:rsidRDefault="00794D6C" w:rsidP="004C08D8"/>
    <w:p w14:paraId="30F788CB" w14:textId="125915A4" w:rsidR="001F543C" w:rsidRPr="002A1DD3" w:rsidRDefault="001F543C" w:rsidP="00E55EC2">
      <w:pPr>
        <w:pStyle w:val="Heading1"/>
      </w:pPr>
      <w:r w:rsidRPr="002A1DD3">
        <w:t>Introduction</w:t>
      </w:r>
    </w:p>
    <w:p w14:paraId="6503CADC" w14:textId="1B10A6E9" w:rsidR="00932108" w:rsidRDefault="001F543C" w:rsidP="00E55EC2">
      <w:pPr>
        <w:pStyle w:val="MainText"/>
      </w:pPr>
      <w:r w:rsidRPr="00892B5D">
        <w:rPr>
          <w:rFonts w:ascii="Courier New" w:hAnsi="Courier New" w:cs="Courier New"/>
        </w:rPr>
        <w:t>﻿</w:t>
      </w:r>
      <w:r w:rsidR="00E55EC2">
        <w:rPr>
          <w:rStyle w:val="MainTextTegn"/>
        </w:rPr>
        <w:t>This manuscript is typeset using a Serif Font (</w:t>
      </w:r>
      <w:hyperlink r:id="rId26" w:history="1">
        <w:r w:rsidR="00E55EC2" w:rsidRPr="00932108">
          <w:rPr>
            <w:rStyle w:val="Hyperlink"/>
          </w:rPr>
          <w:t xml:space="preserve">Stix Two </w:t>
        </w:r>
        <w:r w:rsidR="00932108" w:rsidRPr="00932108">
          <w:rPr>
            <w:rStyle w:val="Hyperlink"/>
          </w:rPr>
          <w:t>fonts</w:t>
        </w:r>
      </w:hyperlink>
      <w:r w:rsidR="00E55EC2">
        <w:rPr>
          <w:rStyle w:val="MainTextTegn"/>
        </w:rPr>
        <w:t>) font for</w:t>
      </w:r>
      <w:r w:rsidR="00932108">
        <w:rPr>
          <w:rStyle w:val="MainTextTegn"/>
        </w:rPr>
        <w:t xml:space="preserve"> the</w:t>
      </w:r>
      <w:r w:rsidR="00E55EC2">
        <w:rPr>
          <w:rStyle w:val="MainTextTegn"/>
        </w:rPr>
        <w:t xml:space="preserve"> body text and a Sans Serif font (Helvetica) for all other elements, as discussed in more detail by </w:t>
      </w:r>
      <w:r w:rsidR="00A0108E" w:rsidRPr="001446D6">
        <w:t>Christian</w:t>
      </w:r>
      <w:r w:rsidR="00932108">
        <w:t> </w:t>
      </w:r>
      <w:proofErr w:type="spellStart"/>
      <w:r w:rsidR="00A0108E" w:rsidRPr="001446D6">
        <w:t>Ebbesen</w:t>
      </w:r>
      <w:proofErr w:type="spellEnd"/>
      <w:r w:rsidR="00A0108E">
        <w:t xml:space="preserve"> on the </w:t>
      </w:r>
      <w:hyperlink r:id="rId27" w:history="1">
        <w:proofErr w:type="spellStart"/>
        <w:r w:rsidR="00A0108E" w:rsidRPr="00A0108E">
          <w:rPr>
            <w:rStyle w:val="Hyperlink"/>
          </w:rPr>
          <w:t>github</w:t>
        </w:r>
        <w:proofErr w:type="spellEnd"/>
        <w:r w:rsidR="00A0108E" w:rsidRPr="00A0108E">
          <w:rPr>
            <w:rStyle w:val="Hyperlink"/>
          </w:rPr>
          <w:t xml:space="preserve"> page for h</w:t>
        </w:r>
        <w:r w:rsidR="00932108">
          <w:rPr>
            <w:rStyle w:val="Hyperlink"/>
          </w:rPr>
          <w:t>is</w:t>
        </w:r>
      </w:hyperlink>
      <w:r w:rsidR="00A0108E">
        <w:t xml:space="preserve"> original version of </w:t>
      </w:r>
      <w:r w:rsidR="00932108">
        <w:t xml:space="preserve">the </w:t>
      </w:r>
      <w:r w:rsidR="00A0108E">
        <w:t xml:space="preserve">preprint template. The </w:t>
      </w:r>
      <w:r w:rsidR="00932108">
        <w:t xml:space="preserve">proprietary </w:t>
      </w:r>
      <w:r w:rsidR="00A0108E">
        <w:t xml:space="preserve">Helvetica font is available on Mac computers, while on MS Windows it can be replaced with a nearly identical Arial font (usually considered </w:t>
      </w:r>
      <w:r w:rsidR="00370796">
        <w:t xml:space="preserve">to be </w:t>
      </w:r>
      <w:r w:rsidR="00A0108E">
        <w:t>a rip-off</w:t>
      </w:r>
      <w:r w:rsidR="00370796">
        <w:t xml:space="preserve"> </w:t>
      </w:r>
      <w:r w:rsidR="00A0108E">
        <w:t>of Helvetica</w:t>
      </w:r>
      <w:r w:rsidR="00370796">
        <w:t>)</w:t>
      </w:r>
      <w:r w:rsidR="00A0108E">
        <w:t xml:space="preserve">. </w:t>
      </w:r>
      <w:r w:rsidR="00370796">
        <w:t>The page size is set to 21x27.94 cm, which is convenient for printing on both A4 and Letter sized paper.</w:t>
      </w:r>
    </w:p>
    <w:p w14:paraId="16EEE9A3" w14:textId="66CFA822" w:rsidR="00B7741F" w:rsidRDefault="00A0108E" w:rsidP="00932108">
      <w:pPr>
        <w:pStyle w:val="MainTextwithTab"/>
      </w:pPr>
      <w:r>
        <w:t>You can also use other Sans</w:t>
      </w:r>
      <w:r w:rsidR="00690FD0">
        <w:t>-type</w:t>
      </w:r>
      <w:r>
        <w:t xml:space="preserve"> fonts</w:t>
      </w:r>
      <w:r w:rsidR="00932108">
        <w:t xml:space="preserve"> instead of Arial/Helvetica</w:t>
      </w:r>
      <w:r>
        <w:t>. For example</w:t>
      </w:r>
      <w:r w:rsidR="00932108">
        <w:t>, those available under a free or open license</w:t>
      </w:r>
      <w:r>
        <w:t xml:space="preserve">, such as Noto Sans, </w:t>
      </w:r>
      <w:proofErr w:type="spellStart"/>
      <w:r>
        <w:t>Fira</w:t>
      </w:r>
      <w:proofErr w:type="spellEnd"/>
      <w:r>
        <w:t xml:space="preserve"> Sans, R</w:t>
      </w:r>
      <w:r w:rsidR="00932108">
        <w:t xml:space="preserve">oboto, Inter and many other </w:t>
      </w:r>
      <w:r w:rsidR="009201D7">
        <w:t>high-quality</w:t>
      </w:r>
      <w:r w:rsidR="00932108">
        <w:t xml:space="preserve"> fonts (many can be </w:t>
      </w:r>
      <w:r w:rsidR="009201D7">
        <w:t>evaluated and downloaded</w:t>
      </w:r>
      <w:r w:rsidR="005B67DD">
        <w:t xml:space="preserve"> at</w:t>
      </w:r>
      <w:r w:rsidR="00932108">
        <w:t xml:space="preserve"> </w:t>
      </w:r>
      <w:hyperlink r:id="rId28" w:history="1">
        <w:r w:rsidR="00932108" w:rsidRPr="009201D7">
          <w:rPr>
            <w:rStyle w:val="Hyperlink"/>
          </w:rPr>
          <w:t>Google Fonts</w:t>
        </w:r>
      </w:hyperlink>
      <w:r w:rsidR="00932108">
        <w:t>).</w:t>
      </w:r>
      <w:r w:rsidR="00B7741F">
        <w:t xml:space="preserve"> </w:t>
      </w:r>
      <w:r w:rsidR="00932108">
        <w:t>Or the proprietary</w:t>
      </w:r>
      <w:r>
        <w:t xml:space="preserve"> ones available with </w:t>
      </w:r>
      <w:hyperlink r:id="rId29" w:history="1">
        <w:r w:rsidRPr="00DF08ED">
          <w:rPr>
            <w:rStyle w:val="Hyperlink"/>
          </w:rPr>
          <w:t>MS Windows</w:t>
        </w:r>
      </w:hyperlink>
      <w:r>
        <w:t xml:space="preserve">, </w:t>
      </w:r>
      <w:r w:rsidR="00932108">
        <w:t>Mac OS, and with subscription to MS Office or Adobe products. For example, many journals use Myriad Pro (</w:t>
      </w:r>
      <w:r w:rsidR="00E14ECD">
        <w:t>from</w:t>
      </w:r>
      <w:r w:rsidR="00DF08ED">
        <w:t xml:space="preserve"> </w:t>
      </w:r>
      <w:r w:rsidR="00932108">
        <w:t xml:space="preserve">Adobe) and some use </w:t>
      </w:r>
      <w:proofErr w:type="spellStart"/>
      <w:r w:rsidR="00932108">
        <w:t>Univers</w:t>
      </w:r>
      <w:proofErr w:type="spellEnd"/>
      <w:r w:rsidR="00932108">
        <w:t xml:space="preserve"> (</w:t>
      </w:r>
      <w:hyperlink r:id="rId30" w:history="1">
        <w:r w:rsidR="00DF08ED" w:rsidRPr="00DF08ED">
          <w:rPr>
            <w:rStyle w:val="Hyperlink"/>
          </w:rPr>
          <w:t xml:space="preserve">comes with </w:t>
        </w:r>
        <w:r w:rsidR="00932108" w:rsidRPr="00DF08ED">
          <w:rPr>
            <w:rStyle w:val="Hyperlink"/>
          </w:rPr>
          <w:t>MS Office</w:t>
        </w:r>
      </w:hyperlink>
      <w:r w:rsidR="00932108">
        <w:t>) fonts.</w:t>
      </w:r>
      <w:r w:rsidR="00B7741F">
        <w:t xml:space="preserve"> Do consider playing around with different fonts for the Title, Authors names and Affiliations to get a more custom and nicer look.</w:t>
      </w:r>
    </w:p>
    <w:p w14:paraId="25E5AD71" w14:textId="04005459" w:rsidR="00DE1E7E" w:rsidRDefault="00B7741F" w:rsidP="00932108">
      <w:pPr>
        <w:pStyle w:val="MainTextwithTab"/>
      </w:pPr>
      <w:r>
        <w:t xml:space="preserve">I also recommend to install the open-source </w:t>
      </w:r>
      <w:hyperlink r:id="rId31" w:history="1">
        <w:r w:rsidRPr="00B7741F">
          <w:rPr>
            <w:rStyle w:val="Hyperlink"/>
          </w:rPr>
          <w:t>EB Garamond</w:t>
        </w:r>
      </w:hyperlink>
      <w:r>
        <w:t xml:space="preserve"> font to get the nice and elegant “Research Article” designation </w:t>
      </w:r>
      <w:r w:rsidR="001A1AA6">
        <w:t>(</w:t>
      </w:r>
      <w:r w:rsidR="001A1AA6">
        <w:rPr>
          <w:noProof/>
        </w:rPr>
        <w:drawing>
          <wp:inline distT="0" distB="0" distL="0" distR="0" wp14:anchorId="612C1DB1" wp14:editId="747C06FF">
            <wp:extent cx="1152525" cy="114300"/>
            <wp:effectExtent l="0" t="0" r="0" b="0"/>
            <wp:docPr id="22" name="Graphic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B-Garamond_Research-Article.svg"/>
                    <pic:cNvPicPr/>
                  </pic:nvPicPr>
                  <pic:blipFill>
                    <a:blip r:embed="rId32">
                      <a:extLst>
                        <a:ext uri="{96DAC541-7B7A-43D3-8B79-37D633B846F1}">
                          <asvg:svgBlip xmlns:asvg="http://schemas.microsoft.com/office/drawing/2016/SVG/main" r:embed="rId33"/>
                        </a:ext>
                      </a:extLst>
                    </a:blip>
                    <a:stretch>
                      <a:fillRect/>
                    </a:stretch>
                  </pic:blipFill>
                  <pic:spPr>
                    <a:xfrm>
                      <a:off x="0" y="0"/>
                      <a:ext cx="1152525" cy="114300"/>
                    </a:xfrm>
                    <a:prstGeom prst="rect">
                      <a:avLst/>
                    </a:prstGeom>
                  </pic:spPr>
                </pic:pic>
              </a:graphicData>
            </a:graphic>
          </wp:inline>
        </w:drawing>
      </w:r>
      <w:r w:rsidR="001A1AA6">
        <w:t xml:space="preserve">) </w:t>
      </w:r>
      <w:r>
        <w:t xml:space="preserve">in the header of the First </w:t>
      </w:r>
      <w:r>
        <w:t>(Title) page.</w:t>
      </w:r>
      <w:r w:rsidR="001A1AA6">
        <w:t xml:space="preserve"> You can change it </w:t>
      </w:r>
      <w:r w:rsidR="00690FD0">
        <w:t xml:space="preserve">to </w:t>
      </w:r>
      <w:r w:rsidR="001A1AA6">
        <w:t xml:space="preserve">some other designation as needed (Review, Research Note, Protocol, Research Proposal, </w:t>
      </w:r>
      <w:r w:rsidR="00690FD0">
        <w:t>etc.</w:t>
      </w:r>
      <w:r w:rsidR="001A1AA6">
        <w:t>) or change the style to whatever else you like.</w:t>
      </w:r>
    </w:p>
    <w:p w14:paraId="31AA394E" w14:textId="6BFF34A1" w:rsidR="00FD37B8" w:rsidRDefault="00C71957" w:rsidP="00932108">
      <w:pPr>
        <w:pStyle w:val="MainTextwithTab"/>
      </w:pPr>
      <w:r>
        <w:t xml:space="preserve">The current point size and font (Stix Two Text, 10 points) results in about </w:t>
      </w:r>
      <w:r w:rsidR="00501691">
        <w:t>5</w:t>
      </w:r>
      <w:r>
        <w:t>6 characters per line, which is within the range for readability (</w:t>
      </w:r>
      <w:hyperlink r:id="rId34" w:history="1">
        <w:r w:rsidRPr="00AC1C28">
          <w:rPr>
            <w:rStyle w:val="Hyperlink"/>
          </w:rPr>
          <w:t>50-75</w:t>
        </w:r>
      </w:hyperlink>
      <w:r>
        <w:t xml:space="preserve"> characters per line). You may wish to increase the line interval for the body text (“Main Text” styles) to 1.15 for an even better text readability. Further, you can increase the text size to 11 pt. </w:t>
      </w:r>
    </w:p>
    <w:p w14:paraId="1BB08AE3" w14:textId="67276E1B" w:rsidR="00C71957" w:rsidRDefault="009E10FF" w:rsidP="00932108">
      <w:pPr>
        <w:pStyle w:val="MainTextwithTab"/>
      </w:pPr>
      <w:hyperlink r:id="rId35" w:history="1">
        <w:r w:rsidR="00C71957" w:rsidRPr="00FD37B8">
          <w:rPr>
            <w:rStyle w:val="Hyperlink"/>
          </w:rPr>
          <w:t>Stix Two</w:t>
        </w:r>
      </w:hyperlink>
      <w:r w:rsidR="00C71957">
        <w:t xml:space="preserve"> are </w:t>
      </w:r>
      <w:r w:rsidR="00FD37B8">
        <w:t xml:space="preserve">free-open-license fonts, </w:t>
      </w:r>
      <w:r w:rsidR="0087075F">
        <w:t>with</w:t>
      </w:r>
      <w:r w:rsidR="00FD37B8">
        <w:t xml:space="preserve"> a comprehensive set of mathematical symbols and alphabets, intended to serve the scientific and engineering community for electronic and print publication. I</w:t>
      </w:r>
      <w:r w:rsidR="00CE4884">
        <w:t>t’s</w:t>
      </w:r>
      <w:r w:rsidR="00FD37B8">
        <w:t xml:space="preserve"> designed as a replacement for </w:t>
      </w:r>
      <w:hyperlink r:id="rId36" w:history="1">
        <w:r w:rsidR="00FD37B8" w:rsidRPr="00FD37B8">
          <w:rPr>
            <w:rStyle w:val="Hyperlink"/>
          </w:rPr>
          <w:t>Times New Roman</w:t>
        </w:r>
      </w:hyperlink>
      <w:r w:rsidR="00FD37B8">
        <w:t xml:space="preserve">. </w:t>
      </w:r>
      <w:r w:rsidR="00C71957">
        <w:t xml:space="preserve">You can </w:t>
      </w:r>
      <w:r w:rsidR="00CE4884">
        <w:t xml:space="preserve">also </w:t>
      </w:r>
      <w:hyperlink r:id="rId37" w:history="1">
        <w:r w:rsidR="00C71957" w:rsidRPr="00CE4884">
          <w:rPr>
            <w:rStyle w:val="Hyperlink"/>
          </w:rPr>
          <w:t xml:space="preserve">use </w:t>
        </w:r>
        <w:r w:rsidR="00FD37B8" w:rsidRPr="00CE4884">
          <w:rPr>
            <w:rStyle w:val="Hyperlink"/>
          </w:rPr>
          <w:t>o</w:t>
        </w:r>
        <w:r w:rsidR="00C71957" w:rsidRPr="00CE4884">
          <w:rPr>
            <w:rStyle w:val="Hyperlink"/>
          </w:rPr>
          <w:t>ther font</w:t>
        </w:r>
        <w:r w:rsidR="00FD37B8" w:rsidRPr="00CE4884">
          <w:rPr>
            <w:rStyle w:val="Hyperlink"/>
          </w:rPr>
          <w:t>s</w:t>
        </w:r>
      </w:hyperlink>
      <w:r w:rsidR="00C71957">
        <w:t xml:space="preserve"> (e.g., EB Garamond, </w:t>
      </w:r>
      <w:proofErr w:type="spellStart"/>
      <w:r w:rsidR="00C71957">
        <w:t>Junicode</w:t>
      </w:r>
      <w:proofErr w:type="spellEnd"/>
      <w:r w:rsidR="00C71957">
        <w:t xml:space="preserve"> 2, Adobe Arno, </w:t>
      </w:r>
      <w:r w:rsidR="00FD37B8">
        <w:t xml:space="preserve">Sabon LT, </w:t>
      </w:r>
      <w:r w:rsidR="00C71957">
        <w:t xml:space="preserve">etc.). Currently, many journals (e.g. </w:t>
      </w:r>
      <w:hyperlink r:id="rId38" w:history="1">
        <w:r w:rsidR="00C71957" w:rsidRPr="003A4422">
          <w:rPr>
            <w:rStyle w:val="Hyperlink"/>
          </w:rPr>
          <w:t>BMC</w:t>
        </w:r>
      </w:hyperlink>
      <w:r w:rsidR="00C71957">
        <w:t xml:space="preserve">, </w:t>
      </w:r>
      <w:hyperlink r:id="rId39" w:history="1">
        <w:r w:rsidR="00C71957" w:rsidRPr="00525CA4">
          <w:rPr>
            <w:rStyle w:val="Hyperlink"/>
          </w:rPr>
          <w:t>ACS</w:t>
        </w:r>
      </w:hyperlink>
      <w:r w:rsidR="00C71957">
        <w:t xml:space="preserve">, </w:t>
      </w:r>
      <w:hyperlink r:id="rId40" w:history="1">
        <w:r w:rsidR="00C71957" w:rsidRPr="003F0ACC">
          <w:rPr>
            <w:rStyle w:val="Hyperlink"/>
          </w:rPr>
          <w:t>PEDS</w:t>
        </w:r>
      </w:hyperlink>
      <w:r w:rsidR="00C71957">
        <w:t xml:space="preserve">, </w:t>
      </w:r>
      <w:hyperlink r:id="rId41" w:history="1">
        <w:r w:rsidR="00C71957" w:rsidRPr="00525CA4">
          <w:rPr>
            <w:rStyle w:val="Hyperlink"/>
          </w:rPr>
          <w:t>NEJM</w:t>
        </w:r>
      </w:hyperlink>
      <w:r w:rsidR="00C71957">
        <w:t xml:space="preserve">) are moving from Transitional-style fonts (most notably, </w:t>
      </w:r>
      <w:hyperlink r:id="rId42" w:history="1">
        <w:r w:rsidR="00C71957" w:rsidRPr="00FF60CC">
          <w:rPr>
            <w:rStyle w:val="Hyperlink"/>
          </w:rPr>
          <w:t>Times New Roman</w:t>
        </w:r>
      </w:hyperlink>
      <w:r w:rsidR="00C71957">
        <w:t xml:space="preserve">) towards Old-style fonts (i.e., </w:t>
      </w:r>
      <w:hyperlink r:id="rId43" w:history="1">
        <w:r w:rsidR="00C71957" w:rsidRPr="00FF60CC">
          <w:rPr>
            <w:rStyle w:val="Hyperlink"/>
          </w:rPr>
          <w:t>Garamond</w:t>
        </w:r>
      </w:hyperlink>
      <w:r w:rsidR="00C71957">
        <w:t>-like) for the body text (</w:t>
      </w:r>
      <w:r w:rsidR="00C71957" w:rsidRPr="00525CA4">
        <w:t>but not for Tables</w:t>
      </w:r>
      <w:r w:rsidR="00C71957">
        <w:t xml:space="preserve">), as </w:t>
      </w:r>
      <w:hyperlink r:id="rId44" w:history="1">
        <w:r w:rsidR="00C71957" w:rsidRPr="006400EA">
          <w:rPr>
            <w:rStyle w:val="Hyperlink"/>
          </w:rPr>
          <w:t>more comfortable</w:t>
        </w:r>
      </w:hyperlink>
      <w:r w:rsidR="00C71957">
        <w:t xml:space="preserve"> for reading long blocks of text</w:t>
      </w:r>
    </w:p>
    <w:p w14:paraId="28EF9C7A" w14:textId="712D1F87" w:rsidR="00681010" w:rsidRDefault="00681010" w:rsidP="00932108">
      <w:pPr>
        <w:pStyle w:val="MainTextwithTab"/>
      </w:pPr>
      <w:r>
        <w:t>The best form of citation</w:t>
      </w:r>
      <w:r w:rsidR="003630DD">
        <w:t>s to use</w:t>
      </w:r>
      <w:r>
        <w:t xml:space="preserve"> is something close to the APA style. In this style, you use surnames and years of the cited publications in the text, for example, </w:t>
      </w:r>
      <w:r w:rsidR="003630DD">
        <w:t xml:space="preserve">like this </w:t>
      </w:r>
      <w:r>
        <w:t>(</w:t>
      </w:r>
      <w:r w:rsidR="003630DD" w:rsidRPr="003630DD">
        <w:t>Spivey</w:t>
      </w:r>
      <w:r w:rsidR="003630DD">
        <w:t xml:space="preserve"> et al., 2016</w:t>
      </w:r>
      <w:r>
        <w:t>)</w:t>
      </w:r>
      <w:r w:rsidR="003630DD">
        <w:t>, or like that (</w:t>
      </w:r>
      <w:r w:rsidR="003630DD" w:rsidRPr="003630DD">
        <w:t>Spivey</w:t>
      </w:r>
      <w:r w:rsidR="003630DD">
        <w:t xml:space="preserve"> et al., 2017; </w:t>
      </w:r>
      <w:proofErr w:type="spellStart"/>
      <w:r w:rsidR="003630DD">
        <w:t>Ebbesen</w:t>
      </w:r>
      <w:proofErr w:type="spellEnd"/>
      <w:r w:rsidR="003630DD">
        <w:t xml:space="preserve"> et al., 2019a), or </w:t>
      </w:r>
      <w:r w:rsidR="003630DD" w:rsidRPr="003630DD">
        <w:t>—</w:t>
      </w:r>
      <w:r w:rsidR="003630DD">
        <w:t xml:space="preserve"> for two authors only </w:t>
      </w:r>
      <w:r w:rsidR="003630DD" w:rsidRPr="003630DD">
        <w:t>—</w:t>
      </w:r>
      <w:r w:rsidR="003630DD">
        <w:t xml:space="preserve"> like the following (</w:t>
      </w:r>
      <w:proofErr w:type="gramStart"/>
      <w:r w:rsidR="003630DD" w:rsidRPr="003630DD">
        <w:t>Surname</w:t>
      </w:r>
      <w:r w:rsidR="004954C1">
        <w:t xml:space="preserve">  </w:t>
      </w:r>
      <w:r w:rsidR="003630DD" w:rsidRPr="003630DD">
        <w:t>&amp;</w:t>
      </w:r>
      <w:proofErr w:type="gramEnd"/>
      <w:r w:rsidR="003630DD" w:rsidRPr="003630DD">
        <w:t xml:space="preserve"> </w:t>
      </w:r>
      <w:proofErr w:type="spellStart"/>
      <w:r w:rsidR="003630DD" w:rsidRPr="003630DD">
        <w:t>Groupleader</w:t>
      </w:r>
      <w:proofErr w:type="spellEnd"/>
      <w:r w:rsidR="004954C1">
        <w:t>, 1971</w:t>
      </w:r>
      <w:r w:rsidR="003630DD">
        <w:t>)</w:t>
      </w:r>
      <w:r>
        <w:t xml:space="preserve">. </w:t>
      </w:r>
      <w:r w:rsidR="00C85DBE" w:rsidRPr="00C85DBE">
        <w:t xml:space="preserve">At the end of the manuscript, </w:t>
      </w:r>
      <w:r w:rsidR="00C85DBE">
        <w:t xml:space="preserve">in the References section, </w:t>
      </w:r>
      <w:r w:rsidR="00C85DBE" w:rsidRPr="00C85DBE">
        <w:t xml:space="preserve">the citations should be in </w:t>
      </w:r>
      <w:r w:rsidR="00C85DBE" w:rsidRPr="00C85DBE">
        <w:lastRenderedPageBreak/>
        <w:t>alphabetical order by first author surnames</w:t>
      </w:r>
      <w:r w:rsidR="00C85DBE">
        <w:t xml:space="preserve">. </w:t>
      </w:r>
      <w:r w:rsidR="0040221A">
        <w:t xml:space="preserve">The overall format of </w:t>
      </w:r>
      <w:proofErr w:type="spellStart"/>
      <w:r w:rsidR="0040221A">
        <w:t>redferences</w:t>
      </w:r>
      <w:proofErr w:type="spellEnd"/>
      <w:r w:rsidR="0040221A">
        <w:t xml:space="preserve"> in the list can similar to what </w:t>
      </w:r>
      <w:hyperlink r:id="rId45" w:history="1">
        <w:proofErr w:type="spellStart"/>
        <w:r w:rsidR="0040221A" w:rsidRPr="0040221A">
          <w:rPr>
            <w:rStyle w:val="Hyperlink"/>
          </w:rPr>
          <w:t>Pubmed</w:t>
        </w:r>
        <w:proofErr w:type="spellEnd"/>
        <w:r w:rsidR="0040221A" w:rsidRPr="0040221A">
          <w:rPr>
            <w:rStyle w:val="Hyperlink"/>
          </w:rPr>
          <w:t xml:space="preserve"> gives out as</w:t>
        </w:r>
        <w:r w:rsidR="00370796">
          <w:rPr>
            <w:rStyle w:val="Hyperlink"/>
          </w:rPr>
          <w:t xml:space="preserve"> the</w:t>
        </w:r>
        <w:r w:rsidR="0040221A" w:rsidRPr="0040221A">
          <w:rPr>
            <w:rStyle w:val="Hyperlink"/>
          </w:rPr>
          <w:t xml:space="preserve"> “APA style”</w:t>
        </w:r>
      </w:hyperlink>
      <w:r w:rsidR="0040221A">
        <w:t xml:space="preserve">, </w:t>
      </w:r>
      <w:r w:rsidR="00370796">
        <w:t>when</w:t>
      </w:r>
      <w:r w:rsidR="0040221A">
        <w:t xml:space="preserve"> you use the “Cite” action on a publication page. </w:t>
      </w:r>
      <w:r w:rsidR="00C85DBE">
        <w:t xml:space="preserve">It is desirable to </w:t>
      </w:r>
      <w:r w:rsidR="004954C1">
        <w:t xml:space="preserve">still </w:t>
      </w:r>
      <w:r>
        <w:t>include the numbering in this</w:t>
      </w:r>
      <w:r w:rsidR="0040221A">
        <w:t xml:space="preserve"> </w:t>
      </w:r>
      <w:r w:rsidR="0040221A" w:rsidRPr="00C85DBE">
        <w:t>alphabetical</w:t>
      </w:r>
      <w:r w:rsidR="0040221A">
        <w:t xml:space="preserve"> reference</w:t>
      </w:r>
      <w:r>
        <w:t xml:space="preserve"> list for convenience (</w:t>
      </w:r>
      <w:r w:rsidR="00C85DBE">
        <w:t>e.g.</w:t>
      </w:r>
      <w:r>
        <w:t>, to see the to</w:t>
      </w:r>
      <w:r w:rsidR="003630DD">
        <w:t xml:space="preserve">tal number of </w:t>
      </w:r>
      <w:proofErr w:type="spellStart"/>
      <w:r w:rsidR="00370796">
        <w:t>referecnes</w:t>
      </w:r>
      <w:proofErr w:type="spellEnd"/>
      <w:r w:rsidR="003630DD">
        <w:t>). Many journals use the sequential</w:t>
      </w:r>
      <w:r w:rsidR="00C85DBE">
        <w:t xml:space="preserve"> numbered</w:t>
      </w:r>
      <w:r w:rsidR="003630DD">
        <w:t xml:space="preserve"> references (numbers in the main text) to save space</w:t>
      </w:r>
      <w:r w:rsidR="00C85DBE">
        <w:t>. B</w:t>
      </w:r>
      <w:r w:rsidR="003630DD">
        <w:t xml:space="preserve">ut </w:t>
      </w:r>
      <w:r w:rsidR="00C85DBE">
        <w:t xml:space="preserve">for a </w:t>
      </w:r>
      <w:r w:rsidR="003630DD">
        <w:t>#preprint</w:t>
      </w:r>
      <w:r w:rsidR="00C85DBE">
        <w:t xml:space="preserve">, </w:t>
      </w:r>
      <w:r w:rsidR="003630DD">
        <w:t xml:space="preserve">we don’t have this need, so </w:t>
      </w:r>
      <w:r w:rsidR="00C85DBE">
        <w:t xml:space="preserve">the first style </w:t>
      </w:r>
      <w:r w:rsidR="003630DD">
        <w:t xml:space="preserve">is recommended, even if the final journal has a different </w:t>
      </w:r>
      <w:r w:rsidR="00C85DBE">
        <w:t>one</w:t>
      </w:r>
      <w:r w:rsidR="003630DD">
        <w:t>.</w:t>
      </w:r>
      <w:r w:rsidR="003160FB">
        <w:t xml:space="preserve"> Though, not everyone is expected to be enthusiastic about this step. </w:t>
      </w:r>
      <w:r w:rsidR="004954C1">
        <w:t xml:space="preserve">Remember, </w:t>
      </w:r>
      <w:r w:rsidR="00C85DBE">
        <w:t xml:space="preserve">that </w:t>
      </w:r>
      <w:r w:rsidR="004954C1">
        <w:t>y</w:t>
      </w:r>
      <w:r w:rsidR="003630DD">
        <w:t>ou are also not limited by any number of citations and can cite everything</w:t>
      </w:r>
      <w:r w:rsidR="004954C1">
        <w:t xml:space="preserve"> you deem</w:t>
      </w:r>
      <w:r w:rsidR="003630DD">
        <w:t xml:space="preserve"> worthy.</w:t>
      </w:r>
    </w:p>
    <w:p w14:paraId="4A03873D" w14:textId="4F503592" w:rsidR="00681010" w:rsidRPr="00E55EC2" w:rsidRDefault="00681010" w:rsidP="00932108">
      <w:pPr>
        <w:pStyle w:val="MainTextwithTab"/>
        <w:rPr>
          <w:rStyle w:val="MainTextTegn"/>
          <w:rFonts w:ascii="Courier New" w:hAnsi="Courier New" w:cs="Courier New"/>
        </w:rPr>
      </w:pPr>
      <w:r>
        <w:t>Below is a placeholder text.</w:t>
      </w:r>
    </w:p>
    <w:p w14:paraId="06CFE4CC" w14:textId="708908B9" w:rsidR="00E55EC2" w:rsidRDefault="00E55EC2" w:rsidP="00DE1E7E">
      <w:pPr>
        <w:pStyle w:val="MainTextwithTab"/>
        <w:rPr>
          <w:noProof/>
        </w:rPr>
      </w:pPr>
      <w:r w:rsidRPr="00DE1E7E">
        <w:rPr>
          <w:rStyle w:val="MainTextTegn"/>
        </w:rPr>
        <w:t>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r>
        <w:t xml:space="preserve"> </w:t>
      </w:r>
      <w:r w:rsidRPr="00DE1E7E">
        <w:rPr>
          <w:rStyle w:val="MainTextTegn"/>
        </w:rPr>
        <w:t>Everyone has the right to freedom of opinion and expression; this right includes freedom to hold opinions without interference and to seek, receive and impart information and ideas through any media and regardless of frontiers</w:t>
      </w:r>
    </w:p>
    <w:p w14:paraId="6F57D431" w14:textId="26618F1C" w:rsidR="00451E7D" w:rsidRDefault="00E55EC2" w:rsidP="005B488C">
      <w:pPr>
        <w:pStyle w:val="MainTextwithTab"/>
        <w:rPr>
          <w:noProof/>
        </w:rPr>
      </w:pPr>
      <w:r>
        <w:rPr>
          <w:noProof/>
        </w:rPr>
        <w:t>Everyone has the right to freedom of peaceful assembly and association. No one may be compelled to belong to an association.</w:t>
      </w:r>
      <w:r w:rsidR="00B10D9F">
        <w:rPr>
          <w:rFonts w:ascii="FiraGO" w:eastAsiaTheme="majorEastAsia" w:hAnsi="FiraGO" w:cs="FiraGO"/>
          <w:b/>
          <w:bCs/>
          <w:noProof/>
          <w:color w:val="C00000"/>
          <w:kern w:val="32"/>
          <w:sz w:val="24"/>
        </w:rPr>
        <mc:AlternateContent>
          <mc:Choice Requires="wps">
            <w:drawing>
              <wp:anchor distT="0" distB="0" distL="114300" distR="114300" simplePos="0" relativeHeight="251658240" behindDoc="0" locked="0" layoutInCell="1" allowOverlap="1" wp14:anchorId="389ADEF1" wp14:editId="7337627F">
                <wp:simplePos x="0" y="0"/>
                <wp:positionH relativeFrom="margin">
                  <wp:posOffset>3420110</wp:posOffset>
                </wp:positionH>
                <wp:positionV relativeFrom="margin">
                  <wp:posOffset>40944</wp:posOffset>
                </wp:positionV>
                <wp:extent cx="3203575" cy="2519045"/>
                <wp:effectExtent l="0" t="0" r="0" b="0"/>
                <wp:wrapSquare wrapText="bothSides"/>
                <wp:docPr id="5" name="Rektangel 5"/>
                <wp:cNvGraphicFramePr/>
                <a:graphic xmlns:a="http://schemas.openxmlformats.org/drawingml/2006/main">
                  <a:graphicData uri="http://schemas.microsoft.com/office/word/2010/wordprocessingShape">
                    <wps:wsp>
                      <wps:cNvSpPr/>
                      <wps:spPr>
                        <a:xfrm>
                          <a:off x="0" y="0"/>
                          <a:ext cx="3203575" cy="25190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9E484B" w14:textId="44C4215B" w:rsidR="00292FE6" w:rsidRDefault="00292FE6" w:rsidP="00292FE6">
                            <w:r>
                              <w:rPr>
                                <w:noProof/>
                              </w:rPr>
                              <w:drawing>
                                <wp:inline distT="0" distB="0" distL="0" distR="0" wp14:anchorId="77CB4516" wp14:editId="5C8449CE">
                                  <wp:extent cx="3007995" cy="2358390"/>
                                  <wp:effectExtent l="0" t="0" r="190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dromics_8.9x6.8cm_300dpi.jpg"/>
                                          <pic:cNvPicPr/>
                                        </pic:nvPicPr>
                                        <pic:blipFill>
                                          <a:blip r:embed="rId46"/>
                                          <a:stretch>
                                            <a:fillRect/>
                                          </a:stretch>
                                        </pic:blipFill>
                                        <pic:spPr>
                                          <a:xfrm>
                                            <a:off x="0" y="0"/>
                                            <a:ext cx="3007995" cy="23583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89ADEF1" id="Rektangel 5" o:spid="_x0000_s1026" style="position:absolute;left:0;text-align:left;margin-left:269.3pt;margin-top:3.2pt;width:252.25pt;height:198.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" fillcolor="#5b9bd5 [3204]" stroked="f" strokeweight="1pt">
                <v:textbox>
                  <w:txbxContent>
                    <w:p w14:paraId="2F9E484B" w14:textId="44C4215B" w:rsidR="00292FE6" w:rsidRDefault="00292FE6" w:rsidP="00292FE6">
                      <w:r>
                        <w:rPr>
                          <w:noProof/>
                        </w:rPr>
                        <w:drawing>
                          <wp:inline distT="0" distB="0" distL="0" distR="0" wp14:anchorId="77CB4516" wp14:editId="5C8449CE">
                            <wp:extent cx="3007995" cy="2358390"/>
                            <wp:effectExtent l="0" t="0" r="190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dromics_8.9x6.8cm_300dpi.jpg"/>
                                    <pic:cNvPicPr/>
                                  </pic:nvPicPr>
                                  <pic:blipFill>
                                    <a:blip r:embed="rId47"/>
                                    <a:stretch>
                                      <a:fillRect/>
                                    </a:stretch>
                                  </pic:blipFill>
                                  <pic:spPr>
                                    <a:xfrm>
                                      <a:off x="0" y="0"/>
                                      <a:ext cx="3007995" cy="2358390"/>
                                    </a:xfrm>
                                    <a:prstGeom prst="rect">
                                      <a:avLst/>
                                    </a:prstGeom>
                                  </pic:spPr>
                                </pic:pic>
                              </a:graphicData>
                            </a:graphic>
                          </wp:inline>
                        </w:drawing>
                      </w:r>
                    </w:p>
                  </w:txbxContent>
                </v:textbox>
                <w10:wrap type="square" anchorx="margin" anchory="margin"/>
              </v:rect>
            </w:pict>
          </mc:Fallback>
        </mc:AlternateContent>
      </w:r>
    </w:p>
    <w:p w14:paraId="0F771753" w14:textId="028EE304" w:rsidR="001F543C" w:rsidRPr="00892B5D" w:rsidRDefault="001F543C" w:rsidP="002A1DD3">
      <w:pPr>
        <w:pStyle w:val="Heading1"/>
      </w:pPr>
      <w:r w:rsidRPr="00892B5D">
        <w:t>Results</w:t>
      </w:r>
    </w:p>
    <w:p w14:paraId="2CB78893" w14:textId="75A7BF23" w:rsidR="00BF3959" w:rsidRDefault="005B488C" w:rsidP="00BF3959">
      <w:pPr>
        <w:pStyle w:val="Heading2"/>
      </w:pPr>
      <w:r>
        <w:t>First subheading has no extra space before it</w:t>
      </w:r>
    </w:p>
    <w:p w14:paraId="1D240CCF" w14:textId="77777777" w:rsidR="00547550" w:rsidRDefault="00547550" w:rsidP="001A1AA6">
      <w:pPr>
        <w:pStyle w:val="MainText"/>
        <w:rPr>
          <w:noProof/>
        </w:rPr>
      </w:pPr>
      <w:r w:rsidRPr="00B46680">
        <w:rPr>
          <w:noProof/>
        </w:rPr>
        <w:t>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p w14:paraId="35F40E2D" w14:textId="51DCC2A5" w:rsidR="00547550" w:rsidRDefault="00547550" w:rsidP="00547550">
      <w:pPr>
        <w:pStyle w:val="MainTextwithTab"/>
        <w:rPr>
          <w:noProof/>
        </w:rPr>
      </w:pPr>
      <w:r>
        <w:rPr>
          <w:noProof/>
        </w:rPr>
        <w:t>Everyone has the right to work, to free choice of employment, to just and favourable conditions of work and to protection against unemployment. Everyone, without any discrimination, has the right to equal pay for equal work. Everyone who works has the right to just and favourable remuneration ensuring for himself and his family an existence worthy of human dignity, and supplemented, if necessary, by other means of social protection. Everyone has the right to form and to join trade unions for the protection of his interests.</w:t>
      </w:r>
    </w:p>
    <w:p w14:paraId="2FC04295" w14:textId="360D43F0" w:rsidR="001A1AA6" w:rsidRDefault="001A1AA6" w:rsidP="00547550">
      <w:pPr>
        <w:pStyle w:val="MainTextwithTab"/>
        <w:rPr>
          <w:noProof/>
        </w:rPr>
      </w:pPr>
      <w:r w:rsidRPr="00B46680">
        <w:rPr>
          <w:noProof/>
        </w:rPr>
        <w:t>Everyone has the right to rest and leisure, including reasonable limitation of working hours and periodic holidays with pay.</w:t>
      </w:r>
      <w:r>
        <w:t xml:space="preserve"> </w:t>
      </w:r>
      <w:r>
        <w:rPr>
          <w:noProof/>
        </w:rPr>
        <w:t>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 Motherhood and childhood are entitled to special care and assistance. All children, whether born in or out of wedlock, shall enjoy the same social protection.</w:t>
      </w:r>
    </w:p>
    <w:p w14:paraId="639B3FFE" w14:textId="77777777" w:rsidR="001A1AA6" w:rsidRDefault="001A1AA6" w:rsidP="001A1AA6">
      <w:pPr>
        <w:pStyle w:val="MainTextwithTab"/>
        <w:rPr>
          <w:noProof/>
        </w:rPr>
      </w:pPr>
      <w:r>
        <w:rPr>
          <w:noProof/>
        </w:rPr>
        <w:t>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 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14:paraId="79B0D345" w14:textId="556A21B0" w:rsidR="009201D7" w:rsidRDefault="00B10D9F" w:rsidP="001A1AA6">
      <w:pPr>
        <w:pStyle w:val="MainTextwithTab"/>
        <w:rPr>
          <w:noProof/>
        </w:rPr>
      </w:pPr>
      <w:r w:rsidRPr="005639FE">
        <w:rPr>
          <w:noProof/>
        </w:rPr>
        <mc:AlternateContent>
          <mc:Choice Requires="wps">
            <w:drawing>
              <wp:anchor distT="0" distB="0" distL="114300" distR="114300" simplePos="0" relativeHeight="251660288" behindDoc="0" locked="0" layoutInCell="1" allowOverlap="1" wp14:anchorId="6B0E0FDD" wp14:editId="54A7CC4A">
                <wp:simplePos x="0" y="0"/>
                <wp:positionH relativeFrom="margin">
                  <wp:posOffset>3412490</wp:posOffset>
                </wp:positionH>
                <wp:positionV relativeFrom="margin">
                  <wp:posOffset>2558084</wp:posOffset>
                </wp:positionV>
                <wp:extent cx="3203575" cy="1992630"/>
                <wp:effectExtent l="0" t="0" r="15875" b="7620"/>
                <wp:wrapSquare wrapText="bothSides"/>
                <wp:docPr id="17" name="Text Box 6"/>
                <wp:cNvGraphicFramePr/>
                <a:graphic xmlns:a="http://schemas.openxmlformats.org/drawingml/2006/main">
                  <a:graphicData uri="http://schemas.microsoft.com/office/word/2010/wordprocessingShape">
                    <wps:wsp>
                      <wps:cNvSpPr txBox="1"/>
                      <wps:spPr>
                        <a:xfrm>
                          <a:off x="0" y="0"/>
                          <a:ext cx="3203575" cy="19926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46BE91" w14:textId="62091D54" w:rsidR="00B7741F" w:rsidRPr="00781102" w:rsidRDefault="00B7741F" w:rsidP="002065AC">
                            <w:pPr>
                              <w:pStyle w:val="FigureLegendMain"/>
                            </w:pPr>
                            <w:r w:rsidRPr="00781102">
                              <w:rPr>
                                <w:rStyle w:val="FigureLegendTitleTegn"/>
                              </w:rPr>
                              <w:t xml:space="preserve">Figure 1: </w:t>
                            </w:r>
                            <w:r>
                              <w:rPr>
                                <w:rStyle w:val="FigureLegendTitleTegn"/>
                              </w:rPr>
                              <w:t>Example of a single column figure, 89 mm wide</w:t>
                            </w:r>
                            <w:r w:rsidRPr="00781102">
                              <w:rPr>
                                <w:rStyle w:val="FigureLegendTitleTegn"/>
                              </w:rPr>
                              <w:t>.</w:t>
                            </w:r>
                            <w:r w:rsidRPr="00781102">
                              <w:t xml:space="preserve"> </w:t>
                            </w:r>
                            <w:r w:rsidRPr="008401CB">
                              <w:rPr>
                                <w:rStyle w:val="FigureLegendTitleTegn"/>
                              </w:rPr>
                              <w:t>(A)</w:t>
                            </w:r>
                            <w:r w:rsidRPr="00781102">
                              <w:t xml:space="preserve"> </w:t>
                            </w:r>
                            <w:proofErr w:type="spellStart"/>
                            <w:r w:rsidRPr="00B4753D">
                              <w:t>Pellentesque</w:t>
                            </w:r>
                            <w:proofErr w:type="spellEnd"/>
                            <w:r w:rsidRPr="00B4753D">
                              <w:t xml:space="preserve"> </w:t>
                            </w:r>
                            <w:proofErr w:type="spellStart"/>
                            <w:r w:rsidRPr="00B4753D">
                              <w:t>porttitor</w:t>
                            </w:r>
                            <w:proofErr w:type="spellEnd"/>
                            <w:r w:rsidRPr="00B4753D">
                              <w:t xml:space="preserve">, </w:t>
                            </w:r>
                            <w:proofErr w:type="spellStart"/>
                            <w:r w:rsidRPr="00B4753D">
                              <w:t>velit</w:t>
                            </w:r>
                            <w:proofErr w:type="spellEnd"/>
                            <w:r w:rsidRPr="00B4753D">
                              <w:t xml:space="preserve"> lacinia </w:t>
                            </w:r>
                            <w:proofErr w:type="spellStart"/>
                            <w:r w:rsidRPr="00B4753D">
                              <w:t>egestas</w:t>
                            </w:r>
                            <w:proofErr w:type="spellEnd"/>
                            <w:r w:rsidRPr="00B4753D">
                              <w:t xml:space="preserve"> </w:t>
                            </w:r>
                            <w:proofErr w:type="spellStart"/>
                            <w:r w:rsidRPr="00B4753D">
                              <w:t>auctor</w:t>
                            </w:r>
                            <w:proofErr w:type="spellEnd"/>
                            <w:r w:rsidRPr="00B4753D">
                              <w:t xml:space="preserve">, diam </w:t>
                            </w:r>
                            <w:proofErr w:type="spellStart"/>
                            <w:r w:rsidRPr="00B4753D">
                              <w:t>eros</w:t>
                            </w:r>
                            <w:proofErr w:type="spellEnd"/>
                            <w:r w:rsidRPr="00B4753D">
                              <w:t xml:space="preserve"> tempus </w:t>
                            </w:r>
                            <w:proofErr w:type="spellStart"/>
                            <w:r w:rsidRPr="00B4753D">
                              <w:t>arcu</w:t>
                            </w:r>
                            <w:proofErr w:type="spellEnd"/>
                            <w:r w:rsidRPr="00B4753D">
                              <w:t xml:space="preserve">, </w:t>
                            </w:r>
                            <w:proofErr w:type="spellStart"/>
                            <w:r w:rsidRPr="00B4753D">
                              <w:t>nec</w:t>
                            </w:r>
                            <w:proofErr w:type="spellEnd"/>
                            <w:r w:rsidRPr="00B4753D">
                              <w:t xml:space="preserve"> </w:t>
                            </w:r>
                            <w:proofErr w:type="spellStart"/>
                            <w:r w:rsidRPr="00B4753D">
                              <w:t>vulputate</w:t>
                            </w:r>
                            <w:proofErr w:type="spellEnd"/>
                            <w:r w:rsidRPr="00B4753D">
                              <w:t xml:space="preserve"> </w:t>
                            </w:r>
                            <w:proofErr w:type="spellStart"/>
                            <w:r w:rsidRPr="00B4753D">
                              <w:t>augue</w:t>
                            </w:r>
                            <w:proofErr w:type="spellEnd"/>
                            <w:r w:rsidRPr="00B4753D">
                              <w:t xml:space="preserve"> magna vel </w:t>
                            </w:r>
                            <w:proofErr w:type="spellStart"/>
                            <w:r w:rsidRPr="00B4753D">
                              <w:t>risus</w:t>
                            </w:r>
                            <w:proofErr w:type="spellEnd"/>
                            <w:r w:rsidRPr="00B4753D">
                              <w:t xml:space="preserve">. Cras non magna vel ante </w:t>
                            </w:r>
                            <w:proofErr w:type="spellStart"/>
                            <w:r w:rsidRPr="00B4753D">
                              <w:t>adipiscing</w:t>
                            </w:r>
                            <w:proofErr w:type="spellEnd"/>
                            <w:r w:rsidRPr="00B4753D">
                              <w:t xml:space="preserve"> </w:t>
                            </w:r>
                            <w:proofErr w:type="spellStart"/>
                            <w:r w:rsidRPr="00B4753D">
                              <w:t>rhoncus</w:t>
                            </w:r>
                            <w:proofErr w:type="spellEnd"/>
                            <w:r w:rsidRPr="00B4753D">
                              <w:t xml:space="preserve">. </w:t>
                            </w:r>
                            <w:proofErr w:type="spellStart"/>
                            <w:r w:rsidRPr="00B4753D">
                              <w:t>Vivamus</w:t>
                            </w:r>
                            <w:proofErr w:type="spellEnd"/>
                            <w:r w:rsidRPr="00B4753D">
                              <w:t xml:space="preserve"> a mi. Morbi </w:t>
                            </w:r>
                            <w:proofErr w:type="spellStart"/>
                            <w:r w:rsidRPr="00B4753D">
                              <w:t>neque</w:t>
                            </w:r>
                            <w:proofErr w:type="spellEnd"/>
                            <w:r w:rsidRPr="00B4753D">
                              <w:t xml:space="preserve">. </w:t>
                            </w:r>
                            <w:proofErr w:type="spellStart"/>
                            <w:r w:rsidRPr="00B4753D">
                              <w:t>Aliquam</w:t>
                            </w:r>
                            <w:proofErr w:type="spellEnd"/>
                            <w:r w:rsidRPr="00B4753D">
                              <w:t xml:space="preserve"> </w:t>
                            </w:r>
                            <w:proofErr w:type="spellStart"/>
                            <w:r w:rsidRPr="00B4753D">
                              <w:t>erat</w:t>
                            </w:r>
                            <w:proofErr w:type="spellEnd"/>
                            <w:r w:rsidRPr="00B4753D">
                              <w:t xml:space="preserve"> </w:t>
                            </w:r>
                            <w:proofErr w:type="spellStart"/>
                            <w:r w:rsidRPr="00B4753D">
                              <w:t>volutpat</w:t>
                            </w:r>
                            <w:proofErr w:type="spellEnd"/>
                            <w:r w:rsidRPr="00B4753D">
                              <w:t xml:space="preserve">. Integer </w:t>
                            </w:r>
                            <w:proofErr w:type="spellStart"/>
                            <w:r w:rsidRPr="00B4753D">
                              <w:t>ultrices</w:t>
                            </w:r>
                            <w:proofErr w:type="spellEnd"/>
                            <w:r w:rsidRPr="00B4753D">
                              <w:t xml:space="preserve"> </w:t>
                            </w:r>
                            <w:proofErr w:type="spellStart"/>
                            <w:r w:rsidRPr="00B4753D">
                              <w:t>lobortis</w:t>
                            </w:r>
                            <w:proofErr w:type="spellEnd"/>
                            <w:r w:rsidRPr="00B4753D">
                              <w:t xml:space="preserve"> </w:t>
                            </w:r>
                            <w:proofErr w:type="spellStart"/>
                            <w:r w:rsidRPr="00B4753D">
                              <w:t>eros</w:t>
                            </w:r>
                            <w:proofErr w:type="spellEnd"/>
                            <w:r w:rsidRPr="00B4753D">
                              <w:t xml:space="preserve">. </w:t>
                            </w:r>
                            <w:proofErr w:type="spellStart"/>
                            <w:r w:rsidRPr="00B4753D">
                              <w:t>Pellentesque</w:t>
                            </w:r>
                            <w:proofErr w:type="spellEnd"/>
                            <w:r w:rsidRPr="00B4753D">
                              <w:t xml:space="preserve"> habitant </w:t>
                            </w:r>
                            <w:proofErr w:type="spellStart"/>
                            <w:r w:rsidRPr="00B4753D">
                              <w:t>morbi</w:t>
                            </w:r>
                            <w:proofErr w:type="spellEnd"/>
                            <w:r w:rsidRPr="00B4753D">
                              <w:t xml:space="preserve"> </w:t>
                            </w:r>
                            <w:proofErr w:type="spellStart"/>
                            <w:r w:rsidRPr="00B4753D">
                              <w:t>tristique</w:t>
                            </w:r>
                            <w:proofErr w:type="spellEnd"/>
                            <w:r w:rsidRPr="00B4753D">
                              <w:t xml:space="preserve"> </w:t>
                            </w:r>
                            <w:proofErr w:type="spellStart"/>
                            <w:r w:rsidRPr="00B4753D">
                              <w:t>senectus</w:t>
                            </w:r>
                            <w:proofErr w:type="spellEnd"/>
                            <w:r w:rsidRPr="00B4753D">
                              <w:t xml:space="preserve"> et </w:t>
                            </w:r>
                            <w:proofErr w:type="spellStart"/>
                            <w:r w:rsidRPr="00B4753D">
                              <w:t>netus</w:t>
                            </w:r>
                            <w:proofErr w:type="spellEnd"/>
                            <w:r w:rsidRPr="00B4753D">
                              <w:t xml:space="preserve"> et </w:t>
                            </w:r>
                            <w:proofErr w:type="spellStart"/>
                            <w:r w:rsidRPr="00B4753D">
                              <w:t>malesuada</w:t>
                            </w:r>
                            <w:proofErr w:type="spellEnd"/>
                            <w:r w:rsidRPr="00B4753D">
                              <w:t xml:space="preserve"> fames ac </w:t>
                            </w:r>
                            <w:proofErr w:type="spellStart"/>
                            <w:r w:rsidRPr="00B4753D">
                              <w:t>turpis</w:t>
                            </w:r>
                            <w:proofErr w:type="spellEnd"/>
                            <w:r w:rsidRPr="00B4753D">
                              <w:t xml:space="preserve"> </w:t>
                            </w:r>
                            <w:proofErr w:type="spellStart"/>
                            <w:r w:rsidRPr="00B4753D">
                              <w:t>egestas</w:t>
                            </w:r>
                            <w:proofErr w:type="spellEnd"/>
                            <w:r w:rsidRPr="00B4753D">
                              <w:t xml:space="preserve">. </w:t>
                            </w:r>
                            <w:r w:rsidRPr="00B4753D">
                              <w:rPr>
                                <w:rStyle w:val="FigureLegendTitleTegn"/>
                              </w:rPr>
                              <w:t>(B)</w:t>
                            </w:r>
                            <w:r>
                              <w:t xml:space="preserve"> </w:t>
                            </w:r>
                            <w:proofErr w:type="spellStart"/>
                            <w:r w:rsidRPr="00B4753D">
                              <w:t>Proin</w:t>
                            </w:r>
                            <w:proofErr w:type="spellEnd"/>
                            <w:r w:rsidRPr="00B4753D">
                              <w:t xml:space="preserve"> semper, ante vitae </w:t>
                            </w:r>
                            <w:proofErr w:type="spellStart"/>
                            <w:r w:rsidRPr="00B4753D">
                              <w:t>sollicitudin</w:t>
                            </w:r>
                            <w:proofErr w:type="spellEnd"/>
                            <w:r w:rsidRPr="00B4753D">
                              <w:t xml:space="preserve"> </w:t>
                            </w:r>
                            <w:proofErr w:type="spellStart"/>
                            <w:r w:rsidRPr="00B4753D">
                              <w:t>posuere</w:t>
                            </w:r>
                            <w:proofErr w:type="spellEnd"/>
                            <w:r w:rsidRPr="00B4753D">
                              <w:t xml:space="preserve">, </w:t>
                            </w:r>
                            <w:proofErr w:type="spellStart"/>
                            <w:r w:rsidRPr="00B4753D">
                              <w:t>metus</w:t>
                            </w:r>
                            <w:proofErr w:type="spellEnd"/>
                            <w:r w:rsidRPr="00B4753D">
                              <w:t xml:space="preserve"> </w:t>
                            </w:r>
                            <w:proofErr w:type="spellStart"/>
                            <w:r w:rsidRPr="00B4753D">
                              <w:t>quam</w:t>
                            </w:r>
                            <w:proofErr w:type="spellEnd"/>
                            <w:r w:rsidRPr="00B4753D">
                              <w:t xml:space="preserve"> </w:t>
                            </w:r>
                            <w:proofErr w:type="spellStart"/>
                            <w:r w:rsidRPr="00B4753D">
                              <w:t>iaculis</w:t>
                            </w:r>
                            <w:proofErr w:type="spellEnd"/>
                            <w:r w:rsidRPr="00B4753D">
                              <w:t xml:space="preserve"> </w:t>
                            </w:r>
                            <w:proofErr w:type="spellStart"/>
                            <w:r w:rsidRPr="00B4753D">
                              <w:t>nibh</w:t>
                            </w:r>
                            <w:proofErr w:type="spellEnd"/>
                            <w:r w:rsidRPr="00B4753D">
                              <w:t xml:space="preserve">, vitae </w:t>
                            </w:r>
                            <w:proofErr w:type="spellStart"/>
                            <w:r w:rsidRPr="00B4753D">
                              <w:t>scelerisque</w:t>
                            </w:r>
                            <w:proofErr w:type="spellEnd"/>
                            <w:r w:rsidRPr="00B4753D">
                              <w:t xml:space="preserve"> </w:t>
                            </w:r>
                            <w:proofErr w:type="spellStart"/>
                            <w:r w:rsidRPr="00B4753D">
                              <w:t>nunc</w:t>
                            </w:r>
                            <w:proofErr w:type="spellEnd"/>
                            <w:r w:rsidRPr="00B4753D">
                              <w:t xml:space="preserve"> </w:t>
                            </w:r>
                            <w:proofErr w:type="spellStart"/>
                            <w:r w:rsidRPr="00B4753D">
                              <w:t>massa</w:t>
                            </w:r>
                            <w:proofErr w:type="spellEnd"/>
                            <w:r w:rsidRPr="00B4753D">
                              <w:t xml:space="preserve"> </w:t>
                            </w:r>
                            <w:proofErr w:type="spellStart"/>
                            <w:r w:rsidRPr="00B4753D">
                              <w:t>eget</w:t>
                            </w:r>
                            <w:proofErr w:type="spellEnd"/>
                            <w:r w:rsidRPr="00B4753D">
                              <w:t xml:space="preserve"> </w:t>
                            </w:r>
                            <w:proofErr w:type="spellStart"/>
                            <w:r w:rsidRPr="00B4753D">
                              <w:t>pede</w:t>
                            </w:r>
                            <w:proofErr w:type="spellEnd"/>
                            <w:r w:rsidRPr="00B4753D">
                              <w:t xml:space="preserve">. Sed </w:t>
                            </w:r>
                            <w:proofErr w:type="spellStart"/>
                            <w:r w:rsidRPr="00B4753D">
                              <w:t>velit</w:t>
                            </w:r>
                            <w:proofErr w:type="spellEnd"/>
                            <w:r w:rsidRPr="00B4753D">
                              <w:t xml:space="preserve"> </w:t>
                            </w:r>
                            <w:proofErr w:type="spellStart"/>
                            <w:r w:rsidRPr="00B4753D">
                              <w:t>urna</w:t>
                            </w:r>
                            <w:proofErr w:type="spellEnd"/>
                            <w:r w:rsidRPr="00B4753D">
                              <w:t xml:space="preserve">, </w:t>
                            </w:r>
                            <w:proofErr w:type="spellStart"/>
                            <w:r w:rsidRPr="00B4753D">
                              <w:t>interdum</w:t>
                            </w:r>
                            <w:proofErr w:type="spellEnd"/>
                            <w:r w:rsidRPr="00B4753D">
                              <w:t xml:space="preserve"> vel, </w:t>
                            </w:r>
                            <w:proofErr w:type="spellStart"/>
                            <w:r w:rsidRPr="00B4753D">
                              <w:t>ultricies</w:t>
                            </w:r>
                            <w:proofErr w:type="spellEnd"/>
                            <w:r w:rsidRPr="00B4753D">
                              <w:t xml:space="preserve"> vel, </w:t>
                            </w:r>
                            <w:proofErr w:type="spellStart"/>
                            <w:r w:rsidRPr="00B4753D">
                              <w:t>faucibus</w:t>
                            </w:r>
                            <w:proofErr w:type="spellEnd"/>
                            <w:r w:rsidRPr="00B4753D">
                              <w:t xml:space="preserve"> at, </w:t>
                            </w:r>
                            <w:proofErr w:type="spellStart"/>
                            <w:r w:rsidRPr="00B4753D">
                              <w:t>quam</w:t>
                            </w:r>
                            <w:proofErr w:type="spellEnd"/>
                            <w:r w:rsidRPr="00B4753D">
                              <w:t xml:space="preserve">. </w:t>
                            </w:r>
                            <w:proofErr w:type="spellStart"/>
                            <w:r w:rsidRPr="00B4753D">
                              <w:t>Donec</w:t>
                            </w:r>
                            <w:proofErr w:type="spellEnd"/>
                            <w:r w:rsidRPr="00B4753D">
                              <w:t xml:space="preserve"> </w:t>
                            </w:r>
                            <w:proofErr w:type="spellStart"/>
                            <w:r w:rsidRPr="00B4753D">
                              <w:t>elit</w:t>
                            </w:r>
                            <w:proofErr w:type="spellEnd"/>
                            <w:r w:rsidRPr="00B4753D">
                              <w:t xml:space="preserve"> </w:t>
                            </w:r>
                            <w:proofErr w:type="spellStart"/>
                            <w:r w:rsidRPr="00B4753D">
                              <w:t>est</w:t>
                            </w:r>
                            <w:proofErr w:type="spellEnd"/>
                            <w:r w:rsidRPr="00B4753D">
                              <w:t xml:space="preserve">, </w:t>
                            </w:r>
                            <w:proofErr w:type="spellStart"/>
                            <w:r w:rsidRPr="00B4753D">
                              <w:t>consectetuer</w:t>
                            </w:r>
                            <w:proofErr w:type="spellEnd"/>
                            <w:r w:rsidRPr="00B4753D">
                              <w:t xml:space="preserve"> </w:t>
                            </w:r>
                            <w:proofErr w:type="spellStart"/>
                            <w:r w:rsidRPr="00B4753D">
                              <w:t>eget</w:t>
                            </w:r>
                            <w:proofErr w:type="spellEnd"/>
                            <w:r w:rsidRPr="00B4753D">
                              <w:t xml:space="preserve">, </w:t>
                            </w:r>
                            <w:proofErr w:type="spellStart"/>
                            <w:r w:rsidRPr="00B4753D">
                              <w:t>consequat</w:t>
                            </w:r>
                            <w:proofErr w:type="spellEnd"/>
                            <w:r w:rsidRPr="00B4753D">
                              <w:t xml:space="preserve"> </w:t>
                            </w:r>
                            <w:proofErr w:type="spellStart"/>
                            <w:r w:rsidRPr="00B4753D">
                              <w:t>quis</w:t>
                            </w:r>
                            <w:proofErr w:type="spellEnd"/>
                            <w:r w:rsidRPr="00B4753D">
                              <w:t xml:space="preserve">, tempus </w:t>
                            </w:r>
                            <w:proofErr w:type="spellStart"/>
                            <w:r w:rsidRPr="00B4753D">
                              <w:t>quis</w:t>
                            </w:r>
                            <w:proofErr w:type="spellEnd"/>
                            <w:r w:rsidRPr="00B4753D">
                              <w:t xml:space="preserve">, </w:t>
                            </w:r>
                            <w:proofErr w:type="spellStart"/>
                            <w:r w:rsidRPr="00B4753D">
                              <w:t>wisi</w:t>
                            </w:r>
                            <w:proofErr w:type="spellEnd"/>
                            <w:r w:rsidRPr="00B4753D">
                              <w:t xml:space="preserve">. In in </w:t>
                            </w:r>
                            <w:proofErr w:type="spellStart"/>
                            <w:r w:rsidRPr="00B4753D">
                              <w:t>nunc</w:t>
                            </w:r>
                            <w:proofErr w:type="spellEnd"/>
                            <w:r w:rsidRPr="00B4753D">
                              <w:t xml:space="preserve">. </w:t>
                            </w:r>
                            <w:r>
                              <w:t>P</w:t>
                            </w:r>
                            <w:r w:rsidRPr="00B4753D">
                              <w:t xml:space="preserve">er </w:t>
                            </w:r>
                            <w:proofErr w:type="spellStart"/>
                            <w:r w:rsidRPr="00B4753D">
                              <w:t>inceptos</w:t>
                            </w:r>
                            <w:proofErr w:type="spellEnd"/>
                            <w:r w:rsidRPr="00B4753D">
                              <w:t xml:space="preserve"> </w:t>
                            </w:r>
                            <w:proofErr w:type="spellStart"/>
                            <w:r w:rsidRPr="00B4753D">
                              <w:t>hymenaeos</w:t>
                            </w:r>
                            <w:proofErr w:type="spellEnd"/>
                            <w:r w:rsidRPr="00B4753D">
                              <w:t xml:space="preserve">. </w:t>
                            </w:r>
                            <w:proofErr w:type="spellStart"/>
                            <w:r w:rsidRPr="00B4753D">
                              <w:t>Donec</w:t>
                            </w:r>
                            <w:proofErr w:type="spellEnd"/>
                            <w:r w:rsidRPr="00B4753D">
                              <w:t xml:space="preserve"> </w:t>
                            </w:r>
                            <w:proofErr w:type="spellStart"/>
                            <w:r w:rsidRPr="00B4753D">
                              <w:t>ullamcorper</w:t>
                            </w:r>
                            <w:proofErr w:type="spellEnd"/>
                            <w:r w:rsidRPr="00B4753D">
                              <w:t xml:space="preserve"> </w:t>
                            </w:r>
                            <w:proofErr w:type="spellStart"/>
                            <w:r w:rsidRPr="00B4753D">
                              <w:t>fringilla</w:t>
                            </w:r>
                            <w:proofErr w:type="spellEnd"/>
                            <w:r w:rsidRPr="00B4753D">
                              <w:t xml:space="preserve"> </w:t>
                            </w:r>
                            <w:proofErr w:type="spellStart"/>
                            <w:r w:rsidRPr="00B4753D">
                              <w:t>eros</w:t>
                            </w:r>
                            <w:proofErr w:type="spellEnd"/>
                            <w:r w:rsidRPr="00B4753D">
                              <w:t xml:space="preserve">. </w:t>
                            </w:r>
                            <w:proofErr w:type="spellStart"/>
                            <w:r w:rsidRPr="00B4753D">
                              <w:t>Fusce</w:t>
                            </w:r>
                            <w:proofErr w:type="spellEnd"/>
                            <w:r w:rsidRPr="00B4753D">
                              <w:t xml:space="preserve"> in </w:t>
                            </w:r>
                            <w:proofErr w:type="spellStart"/>
                            <w:r w:rsidRPr="00B4753D">
                              <w:t>sapien</w:t>
                            </w:r>
                            <w:proofErr w:type="spellEnd"/>
                            <w:r w:rsidRPr="00B4753D">
                              <w:t xml:space="preserve"> </w:t>
                            </w:r>
                            <w:proofErr w:type="spellStart"/>
                            <w:r w:rsidRPr="00B4753D">
                              <w:t>eu</w:t>
                            </w:r>
                            <w:proofErr w:type="spellEnd"/>
                            <w:r w:rsidRPr="00B4753D">
                              <w:t xml:space="preserve"> </w:t>
                            </w:r>
                            <w:proofErr w:type="spellStart"/>
                            <w:r w:rsidRPr="00B4753D">
                              <w:t>purus</w:t>
                            </w:r>
                            <w:proofErr w:type="spellEnd"/>
                            <w:r w:rsidRPr="00B4753D">
                              <w:t xml:space="preserve"> </w:t>
                            </w:r>
                            <w:proofErr w:type="spellStart"/>
                            <w:r w:rsidRPr="00B4753D">
                              <w:t>dapibus</w:t>
                            </w:r>
                            <w:proofErr w:type="spellEnd"/>
                            <w:r w:rsidRPr="00B4753D">
                              <w:t xml:space="preserve"> </w:t>
                            </w:r>
                            <w:proofErr w:type="spellStart"/>
                            <w:r w:rsidRPr="00B4753D">
                              <w:t>commodo</w:t>
                            </w:r>
                            <w:proofErr w:type="spellEnd"/>
                            <w:r w:rsidRPr="00B4753D">
                              <w:t xml:space="preserve">. Cum sociis </w:t>
                            </w:r>
                            <w:proofErr w:type="spellStart"/>
                            <w:r w:rsidRPr="00B4753D">
                              <w:t>natoque</w:t>
                            </w:r>
                            <w:proofErr w:type="spellEnd"/>
                            <w:r w:rsidRPr="00B4753D">
                              <w:t xml:space="preserve"> </w:t>
                            </w:r>
                            <w:proofErr w:type="spellStart"/>
                            <w:r w:rsidRPr="00B4753D">
                              <w:t>penatibus</w:t>
                            </w:r>
                            <w:proofErr w:type="spellEnd"/>
                            <w:r w:rsidRPr="00B4753D">
                              <w:t xml:space="preserve"> et </w:t>
                            </w:r>
                            <w:proofErr w:type="spellStart"/>
                            <w:r w:rsidRPr="00B4753D">
                              <w:t>magnis</w:t>
                            </w:r>
                            <w:proofErr w:type="spellEnd"/>
                            <w:r w:rsidRPr="00B4753D">
                              <w:t xml:space="preserve"> dis parturient </w:t>
                            </w:r>
                            <w:proofErr w:type="spellStart"/>
                            <w:r w:rsidRPr="00B4753D">
                              <w:t>montes</w:t>
                            </w:r>
                            <w:proofErr w:type="spellEnd"/>
                            <w:r w:rsidRPr="00B4753D">
                              <w:t xml:space="preserve">, </w:t>
                            </w:r>
                            <w:proofErr w:type="spellStart"/>
                            <w:r w:rsidRPr="00B4753D">
                              <w:t>nascetur</w:t>
                            </w:r>
                            <w:proofErr w:type="spellEnd"/>
                            <w:r w:rsidRPr="00B4753D">
                              <w:t xml:space="preserve"> </w:t>
                            </w:r>
                            <w:proofErr w:type="spellStart"/>
                            <w:r w:rsidRPr="00B4753D">
                              <w:t>ridiculus</w:t>
                            </w:r>
                            <w:proofErr w:type="spellEnd"/>
                            <w:r w:rsidRPr="00B4753D">
                              <w:t xml:space="preserve"> mus. Cras </w:t>
                            </w:r>
                            <w:proofErr w:type="spellStart"/>
                            <w:r w:rsidRPr="00B4753D">
                              <w:t>faucibus</w:t>
                            </w:r>
                            <w:proofErr w:type="spellEnd"/>
                            <w:r w:rsidRPr="00B4753D">
                              <w:t xml:space="preserve"> </w:t>
                            </w:r>
                            <w:proofErr w:type="spellStart"/>
                            <w:r w:rsidRPr="00B4753D">
                              <w:t>condimentum</w:t>
                            </w:r>
                            <w:proofErr w:type="spellEnd"/>
                            <w:r w:rsidRPr="00B4753D">
                              <w:t xml:space="preserve"> </w:t>
                            </w:r>
                            <w:proofErr w:type="spellStart"/>
                            <w:r w:rsidRPr="00B4753D">
                              <w:t>odio</w:t>
                            </w:r>
                            <w:proofErr w:type="spellEnd"/>
                            <w:r w:rsidRPr="00B4753D">
                              <w:t>.</w:t>
                            </w:r>
                            <w:r>
                              <w:t xml:space="preserve"> </w:t>
                            </w:r>
                            <w:r w:rsidRPr="00B4753D">
                              <w:rPr>
                                <w:rStyle w:val="FigureLegendTitleTegn"/>
                              </w:rPr>
                              <w:t>(C)</w:t>
                            </w:r>
                            <w:r w:rsidRPr="00B4753D">
                              <w:t xml:space="preserve"> Sed ac ligula. </w:t>
                            </w:r>
                            <w:proofErr w:type="spellStart"/>
                            <w:r w:rsidRPr="00B4753D">
                              <w:t>Aliquam</w:t>
                            </w:r>
                            <w:proofErr w:type="spellEnd"/>
                            <w:r w:rsidRPr="00B4753D">
                              <w:t xml:space="preserve"> at </w:t>
                            </w:r>
                            <w:proofErr w:type="spellStart"/>
                            <w:r w:rsidRPr="00B4753D">
                              <w:t>eros</w:t>
                            </w:r>
                            <w:proofErr w:type="spellEnd"/>
                            <w:r w:rsidRPr="00B4753D">
                              <w:t xml:space="preserve">. </w:t>
                            </w:r>
                            <w:proofErr w:type="spellStart"/>
                            <w:r w:rsidRPr="00B4753D">
                              <w:t>Etiam</w:t>
                            </w:r>
                            <w:proofErr w:type="spellEnd"/>
                            <w:r w:rsidRPr="00B4753D">
                              <w:t xml:space="preserve"> at ligula et </w:t>
                            </w:r>
                            <w:proofErr w:type="spellStart"/>
                            <w:r w:rsidRPr="00B4753D">
                              <w:t>tellus</w:t>
                            </w:r>
                            <w:proofErr w:type="spellEnd"/>
                            <w:r w:rsidRPr="00B4753D">
                              <w:t xml:space="preserve"> </w:t>
                            </w:r>
                            <w:proofErr w:type="spellStart"/>
                            <w:r w:rsidRPr="00B4753D">
                              <w:t>ullamcorper</w:t>
                            </w:r>
                            <w:proofErr w:type="spellEnd"/>
                            <w:r w:rsidRPr="00B4753D">
                              <w:t xml:space="preserve"> </w:t>
                            </w:r>
                            <w:proofErr w:type="spellStart"/>
                            <w:r w:rsidRPr="00B4753D">
                              <w:t>ultrices</w:t>
                            </w:r>
                            <w:proofErr w:type="spellEnd"/>
                            <w:r w:rsidRPr="00B4753D">
                              <w:t xml:space="preserve">. In fermentum, lorem non cursus </w:t>
                            </w:r>
                            <w:proofErr w:type="spellStart"/>
                            <w:r w:rsidRPr="00B4753D">
                              <w:t>porttitor</w:t>
                            </w:r>
                            <w:proofErr w:type="spellEnd"/>
                            <w:r w:rsidRPr="00B4753D">
                              <w:t xml:space="preserve">, diam </w:t>
                            </w:r>
                            <w:proofErr w:type="spellStart"/>
                            <w:r w:rsidRPr="00B4753D">
                              <w:t>urna</w:t>
                            </w:r>
                            <w:proofErr w:type="spellEnd"/>
                            <w:r w:rsidRPr="00B4753D">
                              <w:t xml:space="preserve"> </w:t>
                            </w:r>
                            <w:proofErr w:type="spellStart"/>
                            <w:r w:rsidRPr="00B4753D">
                              <w:t>accumsan</w:t>
                            </w:r>
                            <w:proofErr w:type="spellEnd"/>
                            <w:r w:rsidRPr="00B4753D">
                              <w:t xml:space="preserve"> </w:t>
                            </w:r>
                            <w:proofErr w:type="spellStart"/>
                            <w:r w:rsidRPr="00B4753D">
                              <w:t>lacus</w:t>
                            </w:r>
                            <w:proofErr w:type="spellEnd"/>
                            <w:r w:rsidRPr="00B4753D">
                              <w:t xml:space="preserve">, sed </w:t>
                            </w:r>
                            <w:proofErr w:type="spellStart"/>
                            <w:r w:rsidRPr="00B4753D">
                              <w:t>interdum</w:t>
                            </w:r>
                            <w:proofErr w:type="spellEnd"/>
                            <w:r w:rsidRPr="00B4753D">
                              <w:t xml:space="preserve"> </w:t>
                            </w:r>
                            <w:proofErr w:type="spellStart"/>
                            <w:r w:rsidRPr="00B4753D">
                              <w:t>wisi</w:t>
                            </w:r>
                            <w:proofErr w:type="spellEnd"/>
                            <w:r w:rsidRPr="00B4753D">
                              <w:t xml:space="preserve"> </w:t>
                            </w:r>
                            <w:proofErr w:type="spellStart"/>
                            <w:r w:rsidRPr="00B4753D">
                              <w:t>nibh</w:t>
                            </w:r>
                            <w:proofErr w:type="spellEnd"/>
                            <w:r w:rsidRPr="00B4753D">
                              <w:t xml:space="preserve"> </w:t>
                            </w:r>
                            <w:proofErr w:type="spellStart"/>
                            <w:r w:rsidRPr="00B4753D">
                              <w:t>nec</w:t>
                            </w:r>
                            <w:proofErr w:type="spellEnd"/>
                            <w:r w:rsidRPr="00B4753D">
                              <w:t xml:space="preserve"> </w:t>
                            </w:r>
                            <w:proofErr w:type="spellStart"/>
                            <w:r w:rsidRPr="00B4753D">
                              <w:t>nisl</w:t>
                            </w:r>
                            <w:proofErr w:type="spellEnd"/>
                            <w:r w:rsidRPr="00B4753D">
                              <w:t>.</w:t>
                            </w:r>
                            <w:r>
                              <w:t xml:space="preserve"> * p &lt; 0.05, ** p &lt; 0.01, *** p &lt; 0.001</w:t>
                            </w:r>
                          </w:p>
                          <w:p w14:paraId="5E12C2A1" w14:textId="597802D3" w:rsidR="00B7741F" w:rsidRPr="00781102" w:rsidRDefault="00B7741F" w:rsidP="002065AC">
                            <w:pPr>
                              <w:pStyle w:val="FigureLegendMai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0E0FDD" id="_x0000_t202" coordsize="21600,21600" o:spt="202" path="m,l,21600r21600,l21600,xe">
                <v:stroke joinstyle="miter"/>
                <v:path gradientshapeok="t" o:connecttype="rect"/>
              </v:shapetype>
              <v:shape id="Text Box 6" o:spid="_x0000_s1026" type="#_x0000_t202" style="position:absolute;left:0;text-align:left;margin-left:268.7pt;margin-top:201.4pt;width:252.25pt;height:156.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" filled="f" stroked="f">
                <v:textbox inset="0,0,0,0">
                  <w:txbxContent>
                    <w:p w14:paraId="1746BE91" w14:textId="62091D54" w:rsidR="00B7741F" w:rsidRPr="00781102" w:rsidRDefault="00B7741F" w:rsidP="002065AC">
                      <w:pPr>
                        <w:pStyle w:val="FigureLegendMain"/>
                      </w:pPr>
                      <w:r w:rsidRPr="00781102">
                        <w:rPr>
                          <w:rStyle w:val="FigureLegendTitleTegn"/>
                        </w:rPr>
                        <w:t xml:space="preserve">Figure 1: </w:t>
                      </w:r>
                      <w:r>
                        <w:rPr>
                          <w:rStyle w:val="FigureLegendTitleTegn"/>
                        </w:rPr>
                        <w:t>Example of a single column figure, 89 mm wide</w:t>
                      </w:r>
                      <w:r w:rsidRPr="00781102">
                        <w:rPr>
                          <w:rStyle w:val="FigureLegendTitleTegn"/>
                        </w:rPr>
                        <w:t>.</w:t>
                      </w:r>
                      <w:r w:rsidRPr="00781102">
                        <w:t xml:space="preserve"> </w:t>
                      </w:r>
                      <w:r w:rsidRPr="008401CB">
                        <w:rPr>
                          <w:rStyle w:val="FigureLegendTitleTegn"/>
                        </w:rPr>
                        <w:t>(A)</w:t>
                      </w:r>
                      <w:r w:rsidRPr="00781102">
                        <w:t xml:space="preserve"> </w:t>
                      </w:r>
                      <w:proofErr w:type="spellStart"/>
                      <w:r w:rsidRPr="00B4753D">
                        <w:t>Pellentesque</w:t>
                      </w:r>
                      <w:proofErr w:type="spellEnd"/>
                      <w:r w:rsidRPr="00B4753D">
                        <w:t xml:space="preserve"> </w:t>
                      </w:r>
                      <w:proofErr w:type="spellStart"/>
                      <w:r w:rsidRPr="00B4753D">
                        <w:t>porttitor</w:t>
                      </w:r>
                      <w:proofErr w:type="spellEnd"/>
                      <w:r w:rsidRPr="00B4753D">
                        <w:t xml:space="preserve">, </w:t>
                      </w:r>
                      <w:proofErr w:type="spellStart"/>
                      <w:r w:rsidRPr="00B4753D">
                        <w:t>velit</w:t>
                      </w:r>
                      <w:proofErr w:type="spellEnd"/>
                      <w:r w:rsidRPr="00B4753D">
                        <w:t xml:space="preserve"> lacinia </w:t>
                      </w:r>
                      <w:proofErr w:type="spellStart"/>
                      <w:r w:rsidRPr="00B4753D">
                        <w:t>egestas</w:t>
                      </w:r>
                      <w:proofErr w:type="spellEnd"/>
                      <w:r w:rsidRPr="00B4753D">
                        <w:t xml:space="preserve"> </w:t>
                      </w:r>
                      <w:proofErr w:type="spellStart"/>
                      <w:r w:rsidRPr="00B4753D">
                        <w:t>auctor</w:t>
                      </w:r>
                      <w:proofErr w:type="spellEnd"/>
                      <w:r w:rsidRPr="00B4753D">
                        <w:t xml:space="preserve">, diam </w:t>
                      </w:r>
                      <w:proofErr w:type="spellStart"/>
                      <w:r w:rsidRPr="00B4753D">
                        <w:t>eros</w:t>
                      </w:r>
                      <w:proofErr w:type="spellEnd"/>
                      <w:r w:rsidRPr="00B4753D">
                        <w:t xml:space="preserve"> tempus </w:t>
                      </w:r>
                      <w:proofErr w:type="spellStart"/>
                      <w:r w:rsidRPr="00B4753D">
                        <w:t>arcu</w:t>
                      </w:r>
                      <w:proofErr w:type="spellEnd"/>
                      <w:r w:rsidRPr="00B4753D">
                        <w:t xml:space="preserve">, </w:t>
                      </w:r>
                      <w:proofErr w:type="spellStart"/>
                      <w:r w:rsidRPr="00B4753D">
                        <w:t>nec</w:t>
                      </w:r>
                      <w:proofErr w:type="spellEnd"/>
                      <w:r w:rsidRPr="00B4753D">
                        <w:t xml:space="preserve"> </w:t>
                      </w:r>
                      <w:proofErr w:type="spellStart"/>
                      <w:r w:rsidRPr="00B4753D">
                        <w:t>vulputate</w:t>
                      </w:r>
                      <w:proofErr w:type="spellEnd"/>
                      <w:r w:rsidRPr="00B4753D">
                        <w:t xml:space="preserve"> </w:t>
                      </w:r>
                      <w:proofErr w:type="spellStart"/>
                      <w:r w:rsidRPr="00B4753D">
                        <w:t>augue</w:t>
                      </w:r>
                      <w:proofErr w:type="spellEnd"/>
                      <w:r w:rsidRPr="00B4753D">
                        <w:t xml:space="preserve"> magna vel </w:t>
                      </w:r>
                      <w:proofErr w:type="spellStart"/>
                      <w:r w:rsidRPr="00B4753D">
                        <w:t>risus</w:t>
                      </w:r>
                      <w:proofErr w:type="spellEnd"/>
                      <w:r w:rsidRPr="00B4753D">
                        <w:t xml:space="preserve">. Cras non magna vel ante </w:t>
                      </w:r>
                      <w:proofErr w:type="spellStart"/>
                      <w:r w:rsidRPr="00B4753D">
                        <w:t>adipiscing</w:t>
                      </w:r>
                      <w:proofErr w:type="spellEnd"/>
                      <w:r w:rsidRPr="00B4753D">
                        <w:t xml:space="preserve"> </w:t>
                      </w:r>
                      <w:proofErr w:type="spellStart"/>
                      <w:r w:rsidRPr="00B4753D">
                        <w:t>rhoncus</w:t>
                      </w:r>
                      <w:proofErr w:type="spellEnd"/>
                      <w:r w:rsidRPr="00B4753D">
                        <w:t xml:space="preserve">. </w:t>
                      </w:r>
                      <w:proofErr w:type="spellStart"/>
                      <w:r w:rsidRPr="00B4753D">
                        <w:t>Vivamus</w:t>
                      </w:r>
                      <w:proofErr w:type="spellEnd"/>
                      <w:r w:rsidRPr="00B4753D">
                        <w:t xml:space="preserve"> a mi. Morbi </w:t>
                      </w:r>
                      <w:proofErr w:type="spellStart"/>
                      <w:r w:rsidRPr="00B4753D">
                        <w:t>neque</w:t>
                      </w:r>
                      <w:proofErr w:type="spellEnd"/>
                      <w:r w:rsidRPr="00B4753D">
                        <w:t xml:space="preserve">. </w:t>
                      </w:r>
                      <w:proofErr w:type="spellStart"/>
                      <w:r w:rsidRPr="00B4753D">
                        <w:t>Aliquam</w:t>
                      </w:r>
                      <w:proofErr w:type="spellEnd"/>
                      <w:r w:rsidRPr="00B4753D">
                        <w:t xml:space="preserve"> </w:t>
                      </w:r>
                      <w:proofErr w:type="spellStart"/>
                      <w:r w:rsidRPr="00B4753D">
                        <w:t>erat</w:t>
                      </w:r>
                      <w:proofErr w:type="spellEnd"/>
                      <w:r w:rsidRPr="00B4753D">
                        <w:t xml:space="preserve"> </w:t>
                      </w:r>
                      <w:proofErr w:type="spellStart"/>
                      <w:r w:rsidRPr="00B4753D">
                        <w:t>volutpat</w:t>
                      </w:r>
                      <w:proofErr w:type="spellEnd"/>
                      <w:r w:rsidRPr="00B4753D">
                        <w:t xml:space="preserve">. Integer </w:t>
                      </w:r>
                      <w:proofErr w:type="spellStart"/>
                      <w:r w:rsidRPr="00B4753D">
                        <w:t>ultrices</w:t>
                      </w:r>
                      <w:proofErr w:type="spellEnd"/>
                      <w:r w:rsidRPr="00B4753D">
                        <w:t xml:space="preserve"> </w:t>
                      </w:r>
                      <w:proofErr w:type="spellStart"/>
                      <w:r w:rsidRPr="00B4753D">
                        <w:t>lobortis</w:t>
                      </w:r>
                      <w:proofErr w:type="spellEnd"/>
                      <w:r w:rsidRPr="00B4753D">
                        <w:t xml:space="preserve"> </w:t>
                      </w:r>
                      <w:proofErr w:type="spellStart"/>
                      <w:r w:rsidRPr="00B4753D">
                        <w:t>eros</w:t>
                      </w:r>
                      <w:proofErr w:type="spellEnd"/>
                      <w:r w:rsidRPr="00B4753D">
                        <w:t xml:space="preserve">. </w:t>
                      </w:r>
                      <w:proofErr w:type="spellStart"/>
                      <w:r w:rsidRPr="00B4753D">
                        <w:t>Pellentesque</w:t>
                      </w:r>
                      <w:proofErr w:type="spellEnd"/>
                      <w:r w:rsidRPr="00B4753D">
                        <w:t xml:space="preserve"> habitant </w:t>
                      </w:r>
                      <w:proofErr w:type="spellStart"/>
                      <w:r w:rsidRPr="00B4753D">
                        <w:t>morbi</w:t>
                      </w:r>
                      <w:proofErr w:type="spellEnd"/>
                      <w:r w:rsidRPr="00B4753D">
                        <w:t xml:space="preserve"> </w:t>
                      </w:r>
                      <w:proofErr w:type="spellStart"/>
                      <w:r w:rsidRPr="00B4753D">
                        <w:t>tristique</w:t>
                      </w:r>
                      <w:proofErr w:type="spellEnd"/>
                      <w:r w:rsidRPr="00B4753D">
                        <w:t xml:space="preserve"> </w:t>
                      </w:r>
                      <w:proofErr w:type="spellStart"/>
                      <w:r w:rsidRPr="00B4753D">
                        <w:t>senectus</w:t>
                      </w:r>
                      <w:proofErr w:type="spellEnd"/>
                      <w:r w:rsidRPr="00B4753D">
                        <w:t xml:space="preserve"> et </w:t>
                      </w:r>
                      <w:proofErr w:type="spellStart"/>
                      <w:r w:rsidRPr="00B4753D">
                        <w:t>netus</w:t>
                      </w:r>
                      <w:proofErr w:type="spellEnd"/>
                      <w:r w:rsidRPr="00B4753D">
                        <w:t xml:space="preserve"> et </w:t>
                      </w:r>
                      <w:proofErr w:type="spellStart"/>
                      <w:r w:rsidRPr="00B4753D">
                        <w:t>malesuada</w:t>
                      </w:r>
                      <w:proofErr w:type="spellEnd"/>
                      <w:r w:rsidRPr="00B4753D">
                        <w:t xml:space="preserve"> fames ac </w:t>
                      </w:r>
                      <w:proofErr w:type="spellStart"/>
                      <w:r w:rsidRPr="00B4753D">
                        <w:t>turpis</w:t>
                      </w:r>
                      <w:proofErr w:type="spellEnd"/>
                      <w:r w:rsidRPr="00B4753D">
                        <w:t xml:space="preserve"> </w:t>
                      </w:r>
                      <w:proofErr w:type="spellStart"/>
                      <w:r w:rsidRPr="00B4753D">
                        <w:t>egestas</w:t>
                      </w:r>
                      <w:proofErr w:type="spellEnd"/>
                      <w:r w:rsidRPr="00B4753D">
                        <w:t xml:space="preserve">. </w:t>
                      </w:r>
                      <w:r w:rsidRPr="00B4753D">
                        <w:rPr>
                          <w:rStyle w:val="FigureLegendTitleTegn"/>
                        </w:rPr>
                        <w:t>(B)</w:t>
                      </w:r>
                      <w:r>
                        <w:t xml:space="preserve"> </w:t>
                      </w:r>
                      <w:proofErr w:type="spellStart"/>
                      <w:r w:rsidRPr="00B4753D">
                        <w:t>Proin</w:t>
                      </w:r>
                      <w:proofErr w:type="spellEnd"/>
                      <w:r w:rsidRPr="00B4753D">
                        <w:t xml:space="preserve"> semper, ante vitae </w:t>
                      </w:r>
                      <w:proofErr w:type="spellStart"/>
                      <w:r w:rsidRPr="00B4753D">
                        <w:t>sollicitudin</w:t>
                      </w:r>
                      <w:proofErr w:type="spellEnd"/>
                      <w:r w:rsidRPr="00B4753D">
                        <w:t xml:space="preserve"> </w:t>
                      </w:r>
                      <w:proofErr w:type="spellStart"/>
                      <w:r w:rsidRPr="00B4753D">
                        <w:t>posuere</w:t>
                      </w:r>
                      <w:proofErr w:type="spellEnd"/>
                      <w:r w:rsidRPr="00B4753D">
                        <w:t xml:space="preserve">, </w:t>
                      </w:r>
                      <w:proofErr w:type="spellStart"/>
                      <w:r w:rsidRPr="00B4753D">
                        <w:t>metus</w:t>
                      </w:r>
                      <w:proofErr w:type="spellEnd"/>
                      <w:r w:rsidRPr="00B4753D">
                        <w:t xml:space="preserve"> </w:t>
                      </w:r>
                      <w:proofErr w:type="spellStart"/>
                      <w:r w:rsidRPr="00B4753D">
                        <w:t>quam</w:t>
                      </w:r>
                      <w:proofErr w:type="spellEnd"/>
                      <w:r w:rsidRPr="00B4753D">
                        <w:t xml:space="preserve"> </w:t>
                      </w:r>
                      <w:proofErr w:type="spellStart"/>
                      <w:r w:rsidRPr="00B4753D">
                        <w:t>iaculis</w:t>
                      </w:r>
                      <w:proofErr w:type="spellEnd"/>
                      <w:r w:rsidRPr="00B4753D">
                        <w:t xml:space="preserve"> </w:t>
                      </w:r>
                      <w:proofErr w:type="spellStart"/>
                      <w:r w:rsidRPr="00B4753D">
                        <w:t>nibh</w:t>
                      </w:r>
                      <w:proofErr w:type="spellEnd"/>
                      <w:r w:rsidRPr="00B4753D">
                        <w:t xml:space="preserve">, vitae </w:t>
                      </w:r>
                      <w:proofErr w:type="spellStart"/>
                      <w:r w:rsidRPr="00B4753D">
                        <w:t>scelerisque</w:t>
                      </w:r>
                      <w:proofErr w:type="spellEnd"/>
                      <w:r w:rsidRPr="00B4753D">
                        <w:t xml:space="preserve"> </w:t>
                      </w:r>
                      <w:proofErr w:type="spellStart"/>
                      <w:r w:rsidRPr="00B4753D">
                        <w:t>nunc</w:t>
                      </w:r>
                      <w:proofErr w:type="spellEnd"/>
                      <w:r w:rsidRPr="00B4753D">
                        <w:t xml:space="preserve"> </w:t>
                      </w:r>
                      <w:proofErr w:type="spellStart"/>
                      <w:r w:rsidRPr="00B4753D">
                        <w:t>massa</w:t>
                      </w:r>
                      <w:proofErr w:type="spellEnd"/>
                      <w:r w:rsidRPr="00B4753D">
                        <w:t xml:space="preserve"> </w:t>
                      </w:r>
                      <w:proofErr w:type="spellStart"/>
                      <w:r w:rsidRPr="00B4753D">
                        <w:t>eget</w:t>
                      </w:r>
                      <w:proofErr w:type="spellEnd"/>
                      <w:r w:rsidRPr="00B4753D">
                        <w:t xml:space="preserve"> </w:t>
                      </w:r>
                      <w:proofErr w:type="spellStart"/>
                      <w:r w:rsidRPr="00B4753D">
                        <w:t>pede</w:t>
                      </w:r>
                      <w:proofErr w:type="spellEnd"/>
                      <w:r w:rsidRPr="00B4753D">
                        <w:t xml:space="preserve">. Sed </w:t>
                      </w:r>
                      <w:proofErr w:type="spellStart"/>
                      <w:r w:rsidRPr="00B4753D">
                        <w:t>velit</w:t>
                      </w:r>
                      <w:proofErr w:type="spellEnd"/>
                      <w:r w:rsidRPr="00B4753D">
                        <w:t xml:space="preserve"> </w:t>
                      </w:r>
                      <w:proofErr w:type="spellStart"/>
                      <w:r w:rsidRPr="00B4753D">
                        <w:t>urna</w:t>
                      </w:r>
                      <w:proofErr w:type="spellEnd"/>
                      <w:r w:rsidRPr="00B4753D">
                        <w:t xml:space="preserve">, </w:t>
                      </w:r>
                      <w:proofErr w:type="spellStart"/>
                      <w:r w:rsidRPr="00B4753D">
                        <w:t>interdum</w:t>
                      </w:r>
                      <w:proofErr w:type="spellEnd"/>
                      <w:r w:rsidRPr="00B4753D">
                        <w:t xml:space="preserve"> vel, </w:t>
                      </w:r>
                      <w:proofErr w:type="spellStart"/>
                      <w:r w:rsidRPr="00B4753D">
                        <w:t>ultricies</w:t>
                      </w:r>
                      <w:proofErr w:type="spellEnd"/>
                      <w:r w:rsidRPr="00B4753D">
                        <w:t xml:space="preserve"> vel, </w:t>
                      </w:r>
                      <w:proofErr w:type="spellStart"/>
                      <w:r w:rsidRPr="00B4753D">
                        <w:t>faucibus</w:t>
                      </w:r>
                      <w:proofErr w:type="spellEnd"/>
                      <w:r w:rsidRPr="00B4753D">
                        <w:t xml:space="preserve"> at, </w:t>
                      </w:r>
                      <w:proofErr w:type="spellStart"/>
                      <w:r w:rsidRPr="00B4753D">
                        <w:t>quam</w:t>
                      </w:r>
                      <w:proofErr w:type="spellEnd"/>
                      <w:r w:rsidRPr="00B4753D">
                        <w:t xml:space="preserve">. </w:t>
                      </w:r>
                      <w:proofErr w:type="spellStart"/>
                      <w:r w:rsidRPr="00B4753D">
                        <w:t>Donec</w:t>
                      </w:r>
                      <w:proofErr w:type="spellEnd"/>
                      <w:r w:rsidRPr="00B4753D">
                        <w:t xml:space="preserve"> </w:t>
                      </w:r>
                      <w:proofErr w:type="spellStart"/>
                      <w:r w:rsidRPr="00B4753D">
                        <w:t>elit</w:t>
                      </w:r>
                      <w:proofErr w:type="spellEnd"/>
                      <w:r w:rsidRPr="00B4753D">
                        <w:t xml:space="preserve"> </w:t>
                      </w:r>
                      <w:proofErr w:type="spellStart"/>
                      <w:r w:rsidRPr="00B4753D">
                        <w:t>est</w:t>
                      </w:r>
                      <w:proofErr w:type="spellEnd"/>
                      <w:r w:rsidRPr="00B4753D">
                        <w:t xml:space="preserve">, </w:t>
                      </w:r>
                      <w:proofErr w:type="spellStart"/>
                      <w:r w:rsidRPr="00B4753D">
                        <w:t>consectetuer</w:t>
                      </w:r>
                      <w:proofErr w:type="spellEnd"/>
                      <w:r w:rsidRPr="00B4753D">
                        <w:t xml:space="preserve"> </w:t>
                      </w:r>
                      <w:proofErr w:type="spellStart"/>
                      <w:r w:rsidRPr="00B4753D">
                        <w:t>eget</w:t>
                      </w:r>
                      <w:proofErr w:type="spellEnd"/>
                      <w:r w:rsidRPr="00B4753D">
                        <w:t xml:space="preserve">, </w:t>
                      </w:r>
                      <w:proofErr w:type="spellStart"/>
                      <w:r w:rsidRPr="00B4753D">
                        <w:t>consequat</w:t>
                      </w:r>
                      <w:proofErr w:type="spellEnd"/>
                      <w:r w:rsidRPr="00B4753D">
                        <w:t xml:space="preserve"> </w:t>
                      </w:r>
                      <w:proofErr w:type="spellStart"/>
                      <w:r w:rsidRPr="00B4753D">
                        <w:t>quis</w:t>
                      </w:r>
                      <w:proofErr w:type="spellEnd"/>
                      <w:r w:rsidRPr="00B4753D">
                        <w:t xml:space="preserve">, tempus </w:t>
                      </w:r>
                      <w:proofErr w:type="spellStart"/>
                      <w:r w:rsidRPr="00B4753D">
                        <w:t>quis</w:t>
                      </w:r>
                      <w:proofErr w:type="spellEnd"/>
                      <w:r w:rsidRPr="00B4753D">
                        <w:t xml:space="preserve">, </w:t>
                      </w:r>
                      <w:proofErr w:type="spellStart"/>
                      <w:r w:rsidRPr="00B4753D">
                        <w:t>wisi</w:t>
                      </w:r>
                      <w:proofErr w:type="spellEnd"/>
                      <w:r w:rsidRPr="00B4753D">
                        <w:t xml:space="preserve">. In in </w:t>
                      </w:r>
                      <w:proofErr w:type="spellStart"/>
                      <w:r w:rsidRPr="00B4753D">
                        <w:t>nunc</w:t>
                      </w:r>
                      <w:proofErr w:type="spellEnd"/>
                      <w:r w:rsidRPr="00B4753D">
                        <w:t xml:space="preserve">. </w:t>
                      </w:r>
                      <w:r>
                        <w:t>P</w:t>
                      </w:r>
                      <w:r w:rsidRPr="00B4753D">
                        <w:t xml:space="preserve">er </w:t>
                      </w:r>
                      <w:proofErr w:type="spellStart"/>
                      <w:r w:rsidRPr="00B4753D">
                        <w:t>inceptos</w:t>
                      </w:r>
                      <w:proofErr w:type="spellEnd"/>
                      <w:r w:rsidRPr="00B4753D">
                        <w:t xml:space="preserve"> </w:t>
                      </w:r>
                      <w:proofErr w:type="spellStart"/>
                      <w:r w:rsidRPr="00B4753D">
                        <w:t>hymenaeos</w:t>
                      </w:r>
                      <w:proofErr w:type="spellEnd"/>
                      <w:r w:rsidRPr="00B4753D">
                        <w:t xml:space="preserve">. </w:t>
                      </w:r>
                      <w:proofErr w:type="spellStart"/>
                      <w:r w:rsidRPr="00B4753D">
                        <w:t>Donec</w:t>
                      </w:r>
                      <w:proofErr w:type="spellEnd"/>
                      <w:r w:rsidRPr="00B4753D">
                        <w:t xml:space="preserve"> </w:t>
                      </w:r>
                      <w:proofErr w:type="spellStart"/>
                      <w:r w:rsidRPr="00B4753D">
                        <w:t>ullamcorper</w:t>
                      </w:r>
                      <w:proofErr w:type="spellEnd"/>
                      <w:r w:rsidRPr="00B4753D">
                        <w:t xml:space="preserve"> </w:t>
                      </w:r>
                      <w:proofErr w:type="spellStart"/>
                      <w:r w:rsidRPr="00B4753D">
                        <w:t>fringilla</w:t>
                      </w:r>
                      <w:proofErr w:type="spellEnd"/>
                      <w:r w:rsidRPr="00B4753D">
                        <w:t xml:space="preserve"> </w:t>
                      </w:r>
                      <w:proofErr w:type="spellStart"/>
                      <w:r w:rsidRPr="00B4753D">
                        <w:t>eros</w:t>
                      </w:r>
                      <w:proofErr w:type="spellEnd"/>
                      <w:r w:rsidRPr="00B4753D">
                        <w:t xml:space="preserve">. </w:t>
                      </w:r>
                      <w:proofErr w:type="spellStart"/>
                      <w:r w:rsidRPr="00B4753D">
                        <w:t>Fusce</w:t>
                      </w:r>
                      <w:proofErr w:type="spellEnd"/>
                      <w:r w:rsidRPr="00B4753D">
                        <w:t xml:space="preserve"> in </w:t>
                      </w:r>
                      <w:proofErr w:type="spellStart"/>
                      <w:r w:rsidRPr="00B4753D">
                        <w:t>sapien</w:t>
                      </w:r>
                      <w:proofErr w:type="spellEnd"/>
                      <w:r w:rsidRPr="00B4753D">
                        <w:t xml:space="preserve"> </w:t>
                      </w:r>
                      <w:proofErr w:type="spellStart"/>
                      <w:r w:rsidRPr="00B4753D">
                        <w:t>eu</w:t>
                      </w:r>
                      <w:proofErr w:type="spellEnd"/>
                      <w:r w:rsidRPr="00B4753D">
                        <w:t xml:space="preserve"> </w:t>
                      </w:r>
                      <w:proofErr w:type="spellStart"/>
                      <w:r w:rsidRPr="00B4753D">
                        <w:t>purus</w:t>
                      </w:r>
                      <w:proofErr w:type="spellEnd"/>
                      <w:r w:rsidRPr="00B4753D">
                        <w:t xml:space="preserve"> </w:t>
                      </w:r>
                      <w:proofErr w:type="spellStart"/>
                      <w:r w:rsidRPr="00B4753D">
                        <w:t>dapibus</w:t>
                      </w:r>
                      <w:proofErr w:type="spellEnd"/>
                      <w:r w:rsidRPr="00B4753D">
                        <w:t xml:space="preserve"> </w:t>
                      </w:r>
                      <w:proofErr w:type="spellStart"/>
                      <w:r w:rsidRPr="00B4753D">
                        <w:t>commodo</w:t>
                      </w:r>
                      <w:proofErr w:type="spellEnd"/>
                      <w:r w:rsidRPr="00B4753D">
                        <w:t xml:space="preserve">. Cum sociis </w:t>
                      </w:r>
                      <w:proofErr w:type="spellStart"/>
                      <w:r w:rsidRPr="00B4753D">
                        <w:t>natoque</w:t>
                      </w:r>
                      <w:proofErr w:type="spellEnd"/>
                      <w:r w:rsidRPr="00B4753D">
                        <w:t xml:space="preserve"> </w:t>
                      </w:r>
                      <w:proofErr w:type="spellStart"/>
                      <w:r w:rsidRPr="00B4753D">
                        <w:t>penatibus</w:t>
                      </w:r>
                      <w:proofErr w:type="spellEnd"/>
                      <w:r w:rsidRPr="00B4753D">
                        <w:t xml:space="preserve"> et </w:t>
                      </w:r>
                      <w:proofErr w:type="spellStart"/>
                      <w:r w:rsidRPr="00B4753D">
                        <w:t>magnis</w:t>
                      </w:r>
                      <w:proofErr w:type="spellEnd"/>
                      <w:r w:rsidRPr="00B4753D">
                        <w:t xml:space="preserve"> dis parturient </w:t>
                      </w:r>
                      <w:proofErr w:type="spellStart"/>
                      <w:r w:rsidRPr="00B4753D">
                        <w:t>montes</w:t>
                      </w:r>
                      <w:proofErr w:type="spellEnd"/>
                      <w:r w:rsidRPr="00B4753D">
                        <w:t xml:space="preserve">, </w:t>
                      </w:r>
                      <w:proofErr w:type="spellStart"/>
                      <w:r w:rsidRPr="00B4753D">
                        <w:t>nascetur</w:t>
                      </w:r>
                      <w:proofErr w:type="spellEnd"/>
                      <w:r w:rsidRPr="00B4753D">
                        <w:t xml:space="preserve"> </w:t>
                      </w:r>
                      <w:proofErr w:type="spellStart"/>
                      <w:r w:rsidRPr="00B4753D">
                        <w:t>ridiculus</w:t>
                      </w:r>
                      <w:proofErr w:type="spellEnd"/>
                      <w:r w:rsidRPr="00B4753D">
                        <w:t xml:space="preserve"> mus. Cras </w:t>
                      </w:r>
                      <w:proofErr w:type="spellStart"/>
                      <w:r w:rsidRPr="00B4753D">
                        <w:t>faucibus</w:t>
                      </w:r>
                      <w:proofErr w:type="spellEnd"/>
                      <w:r w:rsidRPr="00B4753D">
                        <w:t xml:space="preserve"> </w:t>
                      </w:r>
                      <w:proofErr w:type="spellStart"/>
                      <w:r w:rsidRPr="00B4753D">
                        <w:t>condimentum</w:t>
                      </w:r>
                      <w:proofErr w:type="spellEnd"/>
                      <w:r w:rsidRPr="00B4753D">
                        <w:t xml:space="preserve"> </w:t>
                      </w:r>
                      <w:proofErr w:type="spellStart"/>
                      <w:r w:rsidRPr="00B4753D">
                        <w:t>odio</w:t>
                      </w:r>
                      <w:proofErr w:type="spellEnd"/>
                      <w:r w:rsidRPr="00B4753D">
                        <w:t>.</w:t>
                      </w:r>
                      <w:r>
                        <w:t xml:space="preserve"> </w:t>
                      </w:r>
                      <w:r w:rsidRPr="00B4753D">
                        <w:rPr>
                          <w:rStyle w:val="FigureLegendTitleTegn"/>
                        </w:rPr>
                        <w:t>(C)</w:t>
                      </w:r>
                      <w:r w:rsidRPr="00B4753D">
                        <w:t xml:space="preserve"> Sed ac ligula. </w:t>
                      </w:r>
                      <w:proofErr w:type="spellStart"/>
                      <w:r w:rsidRPr="00B4753D">
                        <w:t>Aliquam</w:t>
                      </w:r>
                      <w:proofErr w:type="spellEnd"/>
                      <w:r w:rsidRPr="00B4753D">
                        <w:t xml:space="preserve"> at </w:t>
                      </w:r>
                      <w:proofErr w:type="spellStart"/>
                      <w:r w:rsidRPr="00B4753D">
                        <w:t>eros</w:t>
                      </w:r>
                      <w:proofErr w:type="spellEnd"/>
                      <w:r w:rsidRPr="00B4753D">
                        <w:t xml:space="preserve">. </w:t>
                      </w:r>
                      <w:proofErr w:type="spellStart"/>
                      <w:r w:rsidRPr="00B4753D">
                        <w:t>Etiam</w:t>
                      </w:r>
                      <w:proofErr w:type="spellEnd"/>
                      <w:r w:rsidRPr="00B4753D">
                        <w:t xml:space="preserve"> at ligula et </w:t>
                      </w:r>
                      <w:proofErr w:type="spellStart"/>
                      <w:r w:rsidRPr="00B4753D">
                        <w:t>tellus</w:t>
                      </w:r>
                      <w:proofErr w:type="spellEnd"/>
                      <w:r w:rsidRPr="00B4753D">
                        <w:t xml:space="preserve"> </w:t>
                      </w:r>
                      <w:proofErr w:type="spellStart"/>
                      <w:r w:rsidRPr="00B4753D">
                        <w:t>ullamcorper</w:t>
                      </w:r>
                      <w:proofErr w:type="spellEnd"/>
                      <w:r w:rsidRPr="00B4753D">
                        <w:t xml:space="preserve"> </w:t>
                      </w:r>
                      <w:proofErr w:type="spellStart"/>
                      <w:r w:rsidRPr="00B4753D">
                        <w:t>ultrices</w:t>
                      </w:r>
                      <w:proofErr w:type="spellEnd"/>
                      <w:r w:rsidRPr="00B4753D">
                        <w:t xml:space="preserve">. In fermentum, lorem non cursus </w:t>
                      </w:r>
                      <w:proofErr w:type="spellStart"/>
                      <w:r w:rsidRPr="00B4753D">
                        <w:t>porttitor</w:t>
                      </w:r>
                      <w:proofErr w:type="spellEnd"/>
                      <w:r w:rsidRPr="00B4753D">
                        <w:t xml:space="preserve">, diam </w:t>
                      </w:r>
                      <w:proofErr w:type="spellStart"/>
                      <w:r w:rsidRPr="00B4753D">
                        <w:t>urna</w:t>
                      </w:r>
                      <w:proofErr w:type="spellEnd"/>
                      <w:r w:rsidRPr="00B4753D">
                        <w:t xml:space="preserve"> </w:t>
                      </w:r>
                      <w:proofErr w:type="spellStart"/>
                      <w:r w:rsidRPr="00B4753D">
                        <w:t>accumsan</w:t>
                      </w:r>
                      <w:proofErr w:type="spellEnd"/>
                      <w:r w:rsidRPr="00B4753D">
                        <w:t xml:space="preserve"> </w:t>
                      </w:r>
                      <w:proofErr w:type="spellStart"/>
                      <w:r w:rsidRPr="00B4753D">
                        <w:t>lacus</w:t>
                      </w:r>
                      <w:proofErr w:type="spellEnd"/>
                      <w:r w:rsidRPr="00B4753D">
                        <w:t xml:space="preserve">, sed </w:t>
                      </w:r>
                      <w:proofErr w:type="spellStart"/>
                      <w:r w:rsidRPr="00B4753D">
                        <w:t>interdum</w:t>
                      </w:r>
                      <w:proofErr w:type="spellEnd"/>
                      <w:r w:rsidRPr="00B4753D">
                        <w:t xml:space="preserve"> </w:t>
                      </w:r>
                      <w:proofErr w:type="spellStart"/>
                      <w:r w:rsidRPr="00B4753D">
                        <w:t>wisi</w:t>
                      </w:r>
                      <w:proofErr w:type="spellEnd"/>
                      <w:r w:rsidRPr="00B4753D">
                        <w:t xml:space="preserve"> </w:t>
                      </w:r>
                      <w:proofErr w:type="spellStart"/>
                      <w:r w:rsidRPr="00B4753D">
                        <w:t>nibh</w:t>
                      </w:r>
                      <w:proofErr w:type="spellEnd"/>
                      <w:r w:rsidRPr="00B4753D">
                        <w:t xml:space="preserve"> </w:t>
                      </w:r>
                      <w:proofErr w:type="spellStart"/>
                      <w:r w:rsidRPr="00B4753D">
                        <w:t>nec</w:t>
                      </w:r>
                      <w:proofErr w:type="spellEnd"/>
                      <w:r w:rsidRPr="00B4753D">
                        <w:t xml:space="preserve"> </w:t>
                      </w:r>
                      <w:proofErr w:type="spellStart"/>
                      <w:r w:rsidRPr="00B4753D">
                        <w:t>nisl</w:t>
                      </w:r>
                      <w:proofErr w:type="spellEnd"/>
                      <w:r w:rsidRPr="00B4753D">
                        <w:t>.</w:t>
                      </w:r>
                      <w:r>
                        <w:t xml:space="preserve"> * p &lt; 0.05, ** p &lt; 0.01, *** p &lt; 0.001</w:t>
                      </w:r>
                    </w:p>
                    <w:p w14:paraId="5E12C2A1" w14:textId="597802D3" w:rsidR="00B7741F" w:rsidRPr="00781102" w:rsidRDefault="00B7741F" w:rsidP="002065AC">
                      <w:pPr>
                        <w:pStyle w:val="FigureLegendMain"/>
                      </w:pPr>
                    </w:p>
                  </w:txbxContent>
                </v:textbox>
                <w10:wrap type="square" anchorx="margin" anchory="margin"/>
              </v:shape>
            </w:pict>
          </mc:Fallback>
        </mc:AlternateContent>
      </w:r>
      <w:r w:rsidR="009201D7">
        <w:rPr>
          <w:noProof/>
        </w:rPr>
        <w:t>Everyone has the right freely to participate in the cultural life of the community, to enjoy the arts and to share in scientific advancement and its benefits. Everyone has the right to the protection of the moral and material interests resulting from any scientific, literary or artistic production of which he is the author.</w:t>
      </w:r>
    </w:p>
    <w:p w14:paraId="3DC3A712" w14:textId="10E4A5AD" w:rsidR="005B488C" w:rsidRDefault="005B488C" w:rsidP="005B488C">
      <w:pPr>
        <w:pStyle w:val="MainTextwithTab"/>
        <w:rPr>
          <w:noProof/>
        </w:rPr>
      </w:pPr>
      <w:bookmarkStart w:id="0" w:name="_Hlk199247356"/>
      <w:r>
        <w:rPr>
          <w:noProof/>
        </w:rPr>
        <w:t xml:space="preserve">Pellentesque habitant morbi tristique senectus et netus et malesuada fames ac turpis egestas. Proin semper, ante vitae sollicitudin posuere, metus quam iaculis nibh, vitae </w:t>
      </w:r>
      <w:r>
        <w:rPr>
          <w:noProof/>
        </w:rPr>
        <w:lastRenderedPageBreak/>
        <w:t xml:space="preserve">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w:t>
      </w:r>
      <w:bookmarkEnd w:id="0"/>
    </w:p>
    <w:p w14:paraId="360BB3D2" w14:textId="72FBB345" w:rsidR="00BF3959" w:rsidRDefault="005B488C" w:rsidP="009B4970">
      <w:pPr>
        <w:pStyle w:val="Heading2"/>
        <w:spacing w:before="120"/>
      </w:pPr>
      <w:r>
        <w:t xml:space="preserve">Subsequent subheadings </w:t>
      </w:r>
      <w:r w:rsidR="002065AC">
        <w:t>have</w:t>
      </w:r>
      <w:r>
        <w:t xml:space="preserve"> 6 </w:t>
      </w:r>
      <w:proofErr w:type="spellStart"/>
      <w:r>
        <w:t>pt</w:t>
      </w:r>
      <w:proofErr w:type="spellEnd"/>
      <w:r>
        <w:t xml:space="preserve"> space before them</w:t>
      </w:r>
    </w:p>
    <w:p w14:paraId="685AE689" w14:textId="2900F32C" w:rsidR="00085AD2" w:rsidRDefault="00085AD2" w:rsidP="00B4753D">
      <w:pPr>
        <w:pStyle w:val="MainText"/>
        <w:rPr>
          <w:noProof/>
        </w:rPr>
      </w:pPr>
      <w:bookmarkStart w:id="1" w:name="_Hlk199247412"/>
      <w:r>
        <w:rPr>
          <w:noProof/>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w:t>
      </w:r>
      <w:bookmarkEnd w:id="1"/>
      <w:r>
        <w:rPr>
          <w:noProof/>
        </w:rPr>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w:t>
      </w:r>
      <w:r w:rsidR="00F91E7F">
        <w:rPr>
          <w:noProof/>
        </w:rPr>
        <w:t>-</w:t>
      </w:r>
      <w:r>
        <w:rPr>
          <w:noProof/>
        </w:rPr>
        <w:t>mmy. Fusce aliquet pede non pede. Suspendisse dapibus lorem pellentesque magna. Integer nulla. Donec blandit feugiat ligula.</w:t>
      </w:r>
    </w:p>
    <w:p w14:paraId="63DB6FAB" w14:textId="13A07B6A" w:rsidR="00085AD2" w:rsidRPr="00B4753D" w:rsidRDefault="00085AD2" w:rsidP="00B4753D">
      <w:pPr>
        <w:pStyle w:val="MainTextwithTab"/>
      </w:pPr>
      <w:r w:rsidRPr="00B4753D">
        <w:t xml:space="preserve">Lorem ipsum dolor sit </w:t>
      </w:r>
      <w:proofErr w:type="spellStart"/>
      <w:r w:rsidRPr="00B4753D">
        <w:t>amet</w:t>
      </w:r>
      <w:proofErr w:type="spellEnd"/>
      <w:r w:rsidRPr="00B4753D">
        <w:t xml:space="preserve">, </w:t>
      </w:r>
      <w:proofErr w:type="spellStart"/>
      <w:r w:rsidRPr="00B4753D">
        <w:t>consectetuer</w:t>
      </w:r>
      <w:proofErr w:type="spellEnd"/>
      <w:r w:rsidRPr="00B4753D">
        <w:t xml:space="preserve"> </w:t>
      </w:r>
      <w:proofErr w:type="spellStart"/>
      <w:r w:rsidRPr="00B4753D">
        <w:t>adipiscing</w:t>
      </w:r>
      <w:proofErr w:type="spellEnd"/>
      <w:r w:rsidRPr="00B4753D">
        <w:t xml:space="preserve"> </w:t>
      </w:r>
      <w:proofErr w:type="spellStart"/>
      <w:r w:rsidRPr="00B4753D">
        <w:t>elit</w:t>
      </w:r>
      <w:proofErr w:type="spellEnd"/>
      <w:r w:rsidRPr="00B4753D">
        <w:t xml:space="preserve">. Maecenas </w:t>
      </w:r>
      <w:proofErr w:type="spellStart"/>
      <w:r w:rsidRPr="00B4753D">
        <w:t>porttitor</w:t>
      </w:r>
      <w:proofErr w:type="spellEnd"/>
      <w:r w:rsidRPr="00B4753D">
        <w:t xml:space="preserve"> </w:t>
      </w:r>
      <w:proofErr w:type="spellStart"/>
      <w:r w:rsidRPr="00B4753D">
        <w:t>congue</w:t>
      </w:r>
      <w:proofErr w:type="spellEnd"/>
      <w:r w:rsidRPr="00B4753D">
        <w:t xml:space="preserve"> </w:t>
      </w:r>
      <w:proofErr w:type="spellStart"/>
      <w:r w:rsidRPr="00B4753D">
        <w:t>massa</w:t>
      </w:r>
      <w:proofErr w:type="spellEnd"/>
      <w:r w:rsidRPr="00B4753D">
        <w:t xml:space="preserve">. </w:t>
      </w:r>
      <w:proofErr w:type="spellStart"/>
      <w:r w:rsidRPr="00B4753D">
        <w:t>Fusce</w:t>
      </w:r>
      <w:proofErr w:type="spellEnd"/>
      <w:r w:rsidRPr="00B4753D">
        <w:t xml:space="preserve"> </w:t>
      </w:r>
      <w:proofErr w:type="spellStart"/>
      <w:r w:rsidRPr="00B4753D">
        <w:t>posuere</w:t>
      </w:r>
      <w:proofErr w:type="spellEnd"/>
      <w:r w:rsidRPr="00B4753D">
        <w:t xml:space="preserve">, magna sed pulvinar </w:t>
      </w:r>
      <w:proofErr w:type="spellStart"/>
      <w:r w:rsidRPr="00B4753D">
        <w:t>ultricies</w:t>
      </w:r>
      <w:proofErr w:type="spellEnd"/>
      <w:r w:rsidRPr="00B4753D">
        <w:t xml:space="preserve">, </w:t>
      </w:r>
      <w:proofErr w:type="spellStart"/>
      <w:r w:rsidRPr="00B4753D">
        <w:t>purus</w:t>
      </w:r>
      <w:proofErr w:type="spellEnd"/>
      <w:r w:rsidRPr="00B4753D">
        <w:t xml:space="preserve"> </w:t>
      </w:r>
      <w:proofErr w:type="spellStart"/>
      <w:r w:rsidRPr="00B4753D">
        <w:t>lectus</w:t>
      </w:r>
      <w:proofErr w:type="spellEnd"/>
      <w:r w:rsidRPr="00B4753D">
        <w:t xml:space="preserve"> </w:t>
      </w:r>
      <w:proofErr w:type="spellStart"/>
      <w:r w:rsidRPr="00B4753D">
        <w:t>malesuada</w:t>
      </w:r>
      <w:proofErr w:type="spellEnd"/>
      <w:r w:rsidRPr="00B4753D">
        <w:t xml:space="preserve"> libero, sit </w:t>
      </w:r>
      <w:proofErr w:type="spellStart"/>
      <w:r w:rsidRPr="00B4753D">
        <w:t>amet</w:t>
      </w:r>
      <w:proofErr w:type="spellEnd"/>
      <w:r w:rsidRPr="00B4753D">
        <w:t xml:space="preserve"> </w:t>
      </w:r>
      <w:proofErr w:type="spellStart"/>
      <w:r w:rsidRPr="00B4753D">
        <w:t>commodo</w:t>
      </w:r>
      <w:proofErr w:type="spellEnd"/>
      <w:r w:rsidRPr="00B4753D">
        <w:t xml:space="preserve"> magna </w:t>
      </w:r>
      <w:proofErr w:type="spellStart"/>
      <w:r w:rsidRPr="00B4753D">
        <w:t>eros</w:t>
      </w:r>
      <w:proofErr w:type="spellEnd"/>
      <w:r w:rsidRPr="00B4753D">
        <w:t xml:space="preserve"> </w:t>
      </w:r>
      <w:proofErr w:type="spellStart"/>
      <w:r w:rsidRPr="00B4753D">
        <w:t>quis</w:t>
      </w:r>
      <w:proofErr w:type="spellEnd"/>
      <w:r w:rsidRPr="00B4753D">
        <w:t xml:space="preserve"> </w:t>
      </w:r>
      <w:proofErr w:type="spellStart"/>
      <w:r w:rsidRPr="00B4753D">
        <w:t>urna</w:t>
      </w:r>
      <w:proofErr w:type="spellEnd"/>
      <w:r w:rsidRPr="00B4753D">
        <w:t xml:space="preserve">. Nunc </w:t>
      </w:r>
      <w:proofErr w:type="spellStart"/>
      <w:r w:rsidRPr="00B4753D">
        <w:t>viverra</w:t>
      </w:r>
      <w:proofErr w:type="spellEnd"/>
      <w:r w:rsidRPr="00B4753D">
        <w:t xml:space="preserve"> </w:t>
      </w:r>
      <w:proofErr w:type="spellStart"/>
      <w:r w:rsidRPr="00B4753D">
        <w:t>imperdiet</w:t>
      </w:r>
      <w:proofErr w:type="spellEnd"/>
      <w:r w:rsidRPr="00B4753D">
        <w:t xml:space="preserve"> </w:t>
      </w:r>
      <w:proofErr w:type="spellStart"/>
      <w:r w:rsidRPr="00B4753D">
        <w:t>enim</w:t>
      </w:r>
      <w:proofErr w:type="spellEnd"/>
      <w:r w:rsidRPr="00B4753D">
        <w:t xml:space="preserve">. </w:t>
      </w:r>
      <w:proofErr w:type="spellStart"/>
      <w:r w:rsidRPr="00B4753D">
        <w:t>Fusce</w:t>
      </w:r>
      <w:proofErr w:type="spellEnd"/>
      <w:r w:rsidRPr="00B4753D">
        <w:t xml:space="preserve"> est. </w:t>
      </w:r>
      <w:proofErr w:type="spellStart"/>
      <w:r w:rsidRPr="00B4753D">
        <w:t>Vivamus</w:t>
      </w:r>
      <w:proofErr w:type="spellEnd"/>
      <w:r w:rsidRPr="00B4753D">
        <w:t xml:space="preserve"> a </w:t>
      </w:r>
      <w:proofErr w:type="spellStart"/>
      <w:r w:rsidRPr="00B4753D">
        <w:t>tellus</w:t>
      </w:r>
      <w:proofErr w:type="spellEnd"/>
      <w:r w:rsidRPr="00B4753D">
        <w:t xml:space="preserve">. </w:t>
      </w:r>
      <w:proofErr w:type="spellStart"/>
      <w:r w:rsidRPr="00B4753D">
        <w:t>Pellentesque</w:t>
      </w:r>
      <w:proofErr w:type="spellEnd"/>
      <w:r w:rsidRPr="00B4753D">
        <w:t xml:space="preserve"> habitant </w:t>
      </w:r>
      <w:proofErr w:type="spellStart"/>
      <w:r w:rsidRPr="00B4753D">
        <w:t>morbi</w:t>
      </w:r>
      <w:proofErr w:type="spellEnd"/>
      <w:r w:rsidRPr="00B4753D">
        <w:t xml:space="preserve"> </w:t>
      </w:r>
      <w:proofErr w:type="spellStart"/>
      <w:r w:rsidRPr="00B4753D">
        <w:t>tristique</w:t>
      </w:r>
      <w:proofErr w:type="spellEnd"/>
      <w:r w:rsidRPr="00B4753D">
        <w:t xml:space="preserve"> </w:t>
      </w:r>
      <w:proofErr w:type="spellStart"/>
      <w:r w:rsidRPr="00B4753D">
        <w:t>senectus</w:t>
      </w:r>
      <w:proofErr w:type="spellEnd"/>
      <w:r w:rsidRPr="00B4753D">
        <w:t xml:space="preserve"> et </w:t>
      </w:r>
      <w:proofErr w:type="spellStart"/>
      <w:r w:rsidRPr="00B4753D">
        <w:t>netus</w:t>
      </w:r>
      <w:proofErr w:type="spellEnd"/>
      <w:r w:rsidRPr="00B4753D">
        <w:t xml:space="preserve"> et </w:t>
      </w:r>
      <w:proofErr w:type="spellStart"/>
      <w:r w:rsidRPr="00B4753D">
        <w:t>malesuada</w:t>
      </w:r>
      <w:proofErr w:type="spellEnd"/>
      <w:r w:rsidRPr="00B4753D">
        <w:t xml:space="preserve"> fames ac </w:t>
      </w:r>
      <w:proofErr w:type="spellStart"/>
      <w:r w:rsidRPr="00B4753D">
        <w:t>turpis</w:t>
      </w:r>
      <w:proofErr w:type="spellEnd"/>
      <w:r w:rsidRPr="00B4753D">
        <w:t xml:space="preserve"> </w:t>
      </w:r>
      <w:proofErr w:type="spellStart"/>
      <w:r w:rsidRPr="00B4753D">
        <w:t>egestas</w:t>
      </w:r>
      <w:proofErr w:type="spellEnd"/>
      <w:r w:rsidRPr="00B4753D">
        <w:t xml:space="preserve">. </w:t>
      </w:r>
      <w:proofErr w:type="spellStart"/>
      <w:r w:rsidRPr="00B4753D">
        <w:t>Proin</w:t>
      </w:r>
      <w:proofErr w:type="spellEnd"/>
      <w:r w:rsidRPr="00B4753D">
        <w:t xml:space="preserve"> pharetra </w:t>
      </w:r>
      <w:proofErr w:type="spellStart"/>
      <w:r w:rsidRPr="00B4753D">
        <w:t>nonummy</w:t>
      </w:r>
      <w:proofErr w:type="spellEnd"/>
      <w:r w:rsidRPr="00B4753D">
        <w:t xml:space="preserve"> </w:t>
      </w:r>
      <w:proofErr w:type="spellStart"/>
      <w:r w:rsidRPr="00B4753D">
        <w:t>pede</w:t>
      </w:r>
      <w:proofErr w:type="spellEnd"/>
      <w:r w:rsidRPr="00B4753D">
        <w:t xml:space="preserve">. </w:t>
      </w:r>
      <w:proofErr w:type="spellStart"/>
      <w:r w:rsidRPr="00B4753D">
        <w:t>Mauris</w:t>
      </w:r>
      <w:proofErr w:type="spellEnd"/>
      <w:r w:rsidRPr="00B4753D">
        <w:t xml:space="preserve"> et </w:t>
      </w:r>
      <w:proofErr w:type="spellStart"/>
      <w:r w:rsidRPr="00B4753D">
        <w:t>orci</w:t>
      </w:r>
      <w:proofErr w:type="spellEnd"/>
      <w:r w:rsidRPr="00B4753D">
        <w:t xml:space="preserve">. </w:t>
      </w:r>
      <w:proofErr w:type="spellStart"/>
      <w:r w:rsidRPr="00B4753D">
        <w:t>Aenean</w:t>
      </w:r>
      <w:proofErr w:type="spellEnd"/>
      <w:r w:rsidRPr="00B4753D">
        <w:t xml:space="preserve"> </w:t>
      </w:r>
      <w:proofErr w:type="spellStart"/>
      <w:r w:rsidRPr="00B4753D">
        <w:t>nec</w:t>
      </w:r>
      <w:proofErr w:type="spellEnd"/>
      <w:r w:rsidRPr="00B4753D">
        <w:t xml:space="preserve"> lorem. In </w:t>
      </w:r>
      <w:proofErr w:type="spellStart"/>
      <w:r w:rsidRPr="00B4753D">
        <w:t>porttitor</w:t>
      </w:r>
      <w:proofErr w:type="spellEnd"/>
      <w:r w:rsidRPr="00B4753D">
        <w:t xml:space="preserve">. </w:t>
      </w:r>
      <w:proofErr w:type="spellStart"/>
      <w:r w:rsidRPr="00B4753D">
        <w:t>Donec</w:t>
      </w:r>
      <w:proofErr w:type="spellEnd"/>
      <w:r w:rsidRPr="00B4753D">
        <w:t xml:space="preserve"> </w:t>
      </w:r>
      <w:proofErr w:type="spellStart"/>
      <w:r w:rsidRPr="00B4753D">
        <w:t>laoreet</w:t>
      </w:r>
      <w:proofErr w:type="spellEnd"/>
      <w:r w:rsidRPr="00B4753D">
        <w:t xml:space="preserve"> </w:t>
      </w:r>
      <w:proofErr w:type="spellStart"/>
      <w:r w:rsidRPr="00B4753D">
        <w:t>nonummy</w:t>
      </w:r>
      <w:proofErr w:type="spellEnd"/>
      <w:r w:rsidRPr="00B4753D">
        <w:t xml:space="preserve"> </w:t>
      </w:r>
      <w:proofErr w:type="spellStart"/>
      <w:r w:rsidRPr="00B4753D">
        <w:t>augue</w:t>
      </w:r>
      <w:proofErr w:type="spellEnd"/>
      <w:r w:rsidRPr="00B4753D">
        <w:t xml:space="preserve">. </w:t>
      </w:r>
      <w:proofErr w:type="spellStart"/>
      <w:r w:rsidRPr="00B4753D">
        <w:t>Suspendisse</w:t>
      </w:r>
      <w:proofErr w:type="spellEnd"/>
      <w:r w:rsidRPr="00B4753D">
        <w:t xml:space="preserve"> dui </w:t>
      </w:r>
      <w:proofErr w:type="spellStart"/>
      <w:r w:rsidRPr="00B4753D">
        <w:t>purus</w:t>
      </w:r>
      <w:proofErr w:type="spellEnd"/>
      <w:r w:rsidRPr="00B4753D">
        <w:t xml:space="preserve">, </w:t>
      </w:r>
      <w:proofErr w:type="spellStart"/>
      <w:r w:rsidRPr="00B4753D">
        <w:t>scelerisque</w:t>
      </w:r>
      <w:proofErr w:type="spellEnd"/>
      <w:r w:rsidRPr="00B4753D">
        <w:t xml:space="preserve"> at, </w:t>
      </w:r>
      <w:proofErr w:type="spellStart"/>
      <w:r w:rsidRPr="00B4753D">
        <w:t>vulputate</w:t>
      </w:r>
      <w:proofErr w:type="spellEnd"/>
      <w:r w:rsidRPr="00B4753D">
        <w:t xml:space="preserve"> vitae, </w:t>
      </w:r>
      <w:proofErr w:type="spellStart"/>
      <w:r w:rsidRPr="00B4753D">
        <w:t>pretium</w:t>
      </w:r>
      <w:proofErr w:type="spellEnd"/>
      <w:r w:rsidRPr="00B4753D">
        <w:t xml:space="preserve"> </w:t>
      </w:r>
      <w:proofErr w:type="spellStart"/>
      <w:r w:rsidRPr="00B4753D">
        <w:t>mattis</w:t>
      </w:r>
      <w:proofErr w:type="spellEnd"/>
      <w:r w:rsidRPr="00B4753D">
        <w:t xml:space="preserve">, </w:t>
      </w:r>
      <w:proofErr w:type="spellStart"/>
      <w:r w:rsidRPr="00B4753D">
        <w:t>nunc</w:t>
      </w:r>
      <w:proofErr w:type="spellEnd"/>
      <w:r w:rsidRPr="00B4753D">
        <w:t xml:space="preserve">. </w:t>
      </w:r>
      <w:proofErr w:type="spellStart"/>
      <w:r w:rsidRPr="00B4753D">
        <w:t>Mauris</w:t>
      </w:r>
      <w:proofErr w:type="spellEnd"/>
      <w:r w:rsidRPr="00B4753D">
        <w:t xml:space="preserve"> </w:t>
      </w:r>
      <w:proofErr w:type="spellStart"/>
      <w:r w:rsidRPr="00B4753D">
        <w:t>eget</w:t>
      </w:r>
      <w:proofErr w:type="spellEnd"/>
      <w:r w:rsidRPr="00B4753D">
        <w:t xml:space="preserve"> </w:t>
      </w:r>
      <w:proofErr w:type="spellStart"/>
      <w:r w:rsidRPr="00B4753D">
        <w:t>neque</w:t>
      </w:r>
      <w:proofErr w:type="spellEnd"/>
      <w:r w:rsidRPr="00B4753D">
        <w:t xml:space="preserve"> at </w:t>
      </w:r>
      <w:proofErr w:type="spellStart"/>
      <w:r w:rsidRPr="00B4753D">
        <w:t>sem</w:t>
      </w:r>
      <w:proofErr w:type="spellEnd"/>
      <w:r w:rsidRPr="00B4753D">
        <w:t xml:space="preserve"> </w:t>
      </w:r>
      <w:proofErr w:type="spellStart"/>
      <w:r w:rsidRPr="00B4753D">
        <w:t>venenatis</w:t>
      </w:r>
      <w:proofErr w:type="spellEnd"/>
      <w:r w:rsidRPr="00B4753D">
        <w:t xml:space="preserve"> </w:t>
      </w:r>
      <w:proofErr w:type="spellStart"/>
      <w:r w:rsidRPr="00B4753D">
        <w:t>eleifend</w:t>
      </w:r>
      <w:proofErr w:type="spellEnd"/>
      <w:r w:rsidRPr="00B4753D">
        <w:t xml:space="preserve">. Ut </w:t>
      </w:r>
      <w:proofErr w:type="spellStart"/>
      <w:r w:rsidRPr="00B4753D">
        <w:t>nonummy</w:t>
      </w:r>
      <w:proofErr w:type="spellEnd"/>
      <w:r w:rsidRPr="00B4753D">
        <w:t xml:space="preserve">. </w:t>
      </w:r>
      <w:proofErr w:type="spellStart"/>
      <w:r w:rsidRPr="00B4753D">
        <w:t>Fusce</w:t>
      </w:r>
      <w:proofErr w:type="spellEnd"/>
      <w:r w:rsidRPr="00B4753D">
        <w:t xml:space="preserve"> </w:t>
      </w:r>
      <w:proofErr w:type="spellStart"/>
      <w:r w:rsidRPr="00B4753D">
        <w:t>aliquet</w:t>
      </w:r>
      <w:proofErr w:type="spellEnd"/>
      <w:r w:rsidRPr="00B4753D">
        <w:t xml:space="preserve"> </w:t>
      </w:r>
      <w:proofErr w:type="spellStart"/>
      <w:r w:rsidRPr="00B4753D">
        <w:t>pede</w:t>
      </w:r>
      <w:proofErr w:type="spellEnd"/>
      <w:r w:rsidRPr="00B4753D">
        <w:t xml:space="preserve"> non </w:t>
      </w:r>
      <w:proofErr w:type="spellStart"/>
      <w:r w:rsidRPr="00B4753D">
        <w:t>pede</w:t>
      </w:r>
      <w:proofErr w:type="spellEnd"/>
      <w:r w:rsidRPr="00B4753D">
        <w:t>.</w:t>
      </w:r>
      <w:r w:rsidR="002065AC" w:rsidRPr="00B4753D">
        <w:t xml:space="preserve"> </w:t>
      </w:r>
    </w:p>
    <w:p w14:paraId="3022ED15" w14:textId="05AB3CEF" w:rsidR="00085AD2" w:rsidRPr="00B4753D" w:rsidRDefault="00085AD2" w:rsidP="00B4753D">
      <w:pPr>
        <w:pStyle w:val="MainTextwithTab"/>
      </w:pPr>
      <w:proofErr w:type="spellStart"/>
      <w:r w:rsidRPr="00B4753D">
        <w:t>Suspendisse</w:t>
      </w:r>
      <w:proofErr w:type="spellEnd"/>
      <w:r w:rsidRPr="00B4753D">
        <w:t xml:space="preserve"> </w:t>
      </w:r>
      <w:proofErr w:type="spellStart"/>
      <w:r w:rsidRPr="00B4753D">
        <w:t>dapibus</w:t>
      </w:r>
      <w:proofErr w:type="spellEnd"/>
      <w:r w:rsidRPr="00B4753D">
        <w:t xml:space="preserve"> lorem </w:t>
      </w:r>
      <w:proofErr w:type="spellStart"/>
      <w:r w:rsidRPr="00B4753D">
        <w:t>pellentesque</w:t>
      </w:r>
      <w:proofErr w:type="spellEnd"/>
      <w:r w:rsidRPr="00B4753D">
        <w:t xml:space="preserve"> magna. Integer </w:t>
      </w:r>
      <w:proofErr w:type="spellStart"/>
      <w:r w:rsidRPr="00B4753D">
        <w:t>nulla</w:t>
      </w:r>
      <w:proofErr w:type="spellEnd"/>
      <w:r w:rsidRPr="00B4753D">
        <w:t xml:space="preserve">. </w:t>
      </w:r>
      <w:proofErr w:type="spellStart"/>
      <w:r w:rsidRPr="00B4753D">
        <w:t>Donec</w:t>
      </w:r>
      <w:proofErr w:type="spellEnd"/>
      <w:r w:rsidRPr="00B4753D">
        <w:t xml:space="preserve"> </w:t>
      </w:r>
      <w:proofErr w:type="spellStart"/>
      <w:r w:rsidRPr="00B4753D">
        <w:t>blandit</w:t>
      </w:r>
      <w:proofErr w:type="spellEnd"/>
      <w:r w:rsidRPr="00B4753D">
        <w:t xml:space="preserve"> </w:t>
      </w:r>
      <w:proofErr w:type="spellStart"/>
      <w:r w:rsidRPr="00B4753D">
        <w:t>feugiat</w:t>
      </w:r>
      <w:proofErr w:type="spellEnd"/>
      <w:r w:rsidRPr="00B4753D">
        <w:t xml:space="preserve"> ligula. </w:t>
      </w:r>
      <w:proofErr w:type="spellStart"/>
      <w:r w:rsidRPr="00B4753D">
        <w:t>Donec</w:t>
      </w:r>
      <w:proofErr w:type="spellEnd"/>
      <w:r w:rsidRPr="00B4753D">
        <w:t xml:space="preserve"> </w:t>
      </w:r>
      <w:proofErr w:type="spellStart"/>
      <w:r w:rsidRPr="00B4753D">
        <w:t>hendrerit</w:t>
      </w:r>
      <w:proofErr w:type="spellEnd"/>
      <w:r w:rsidRPr="00B4753D">
        <w:t xml:space="preserve">, </w:t>
      </w:r>
      <w:proofErr w:type="spellStart"/>
      <w:r w:rsidRPr="00B4753D">
        <w:t>felis</w:t>
      </w:r>
      <w:proofErr w:type="spellEnd"/>
      <w:r w:rsidRPr="00B4753D">
        <w:t xml:space="preserve"> et </w:t>
      </w:r>
      <w:proofErr w:type="spellStart"/>
      <w:r w:rsidRPr="00B4753D">
        <w:t>imperdiet</w:t>
      </w:r>
      <w:proofErr w:type="spellEnd"/>
      <w:r w:rsidRPr="00B4753D">
        <w:t xml:space="preserve"> </w:t>
      </w:r>
      <w:proofErr w:type="spellStart"/>
      <w:r w:rsidRPr="00B4753D">
        <w:t>euismod</w:t>
      </w:r>
      <w:proofErr w:type="spellEnd"/>
      <w:r w:rsidRPr="00B4753D">
        <w:t xml:space="preserve">, </w:t>
      </w:r>
      <w:proofErr w:type="spellStart"/>
      <w:r w:rsidRPr="00B4753D">
        <w:t>purus</w:t>
      </w:r>
      <w:proofErr w:type="spellEnd"/>
      <w:r w:rsidRPr="00B4753D">
        <w:t xml:space="preserve"> ipsum </w:t>
      </w:r>
      <w:proofErr w:type="spellStart"/>
      <w:r w:rsidRPr="00B4753D">
        <w:t>pretium</w:t>
      </w:r>
      <w:proofErr w:type="spellEnd"/>
      <w:r w:rsidRPr="00B4753D">
        <w:t xml:space="preserve"> </w:t>
      </w:r>
      <w:proofErr w:type="spellStart"/>
      <w:r w:rsidRPr="00B4753D">
        <w:t>metus</w:t>
      </w:r>
      <w:proofErr w:type="spellEnd"/>
      <w:r w:rsidRPr="00B4753D">
        <w:t xml:space="preserve">, in lacinia </w:t>
      </w:r>
      <w:proofErr w:type="spellStart"/>
      <w:r w:rsidRPr="00B4753D">
        <w:t>nulla</w:t>
      </w:r>
      <w:proofErr w:type="spellEnd"/>
      <w:r w:rsidRPr="00B4753D">
        <w:t xml:space="preserve"> </w:t>
      </w:r>
      <w:proofErr w:type="spellStart"/>
      <w:r w:rsidRPr="00B4753D">
        <w:t>nisl</w:t>
      </w:r>
      <w:proofErr w:type="spellEnd"/>
      <w:r w:rsidRPr="00B4753D">
        <w:t xml:space="preserve"> </w:t>
      </w:r>
      <w:proofErr w:type="spellStart"/>
      <w:r w:rsidRPr="00B4753D">
        <w:t>eget</w:t>
      </w:r>
      <w:proofErr w:type="spellEnd"/>
      <w:r w:rsidRPr="00B4753D">
        <w:t xml:space="preserve"> </w:t>
      </w:r>
      <w:proofErr w:type="spellStart"/>
      <w:r w:rsidRPr="00B4753D">
        <w:t>sapien</w:t>
      </w:r>
      <w:proofErr w:type="spellEnd"/>
      <w:r w:rsidRPr="00B4753D">
        <w:t xml:space="preserve">. </w:t>
      </w:r>
      <w:proofErr w:type="spellStart"/>
      <w:r w:rsidRPr="00B4753D">
        <w:t>Donec</w:t>
      </w:r>
      <w:proofErr w:type="spellEnd"/>
      <w:r w:rsidRPr="00B4753D">
        <w:t xml:space="preserve"> </w:t>
      </w:r>
      <w:proofErr w:type="spellStart"/>
      <w:r w:rsidRPr="00B4753D">
        <w:t>ut</w:t>
      </w:r>
      <w:proofErr w:type="spellEnd"/>
      <w:r w:rsidRPr="00B4753D">
        <w:t xml:space="preserve"> </w:t>
      </w:r>
      <w:proofErr w:type="spellStart"/>
      <w:r w:rsidRPr="00B4753D">
        <w:t>est</w:t>
      </w:r>
      <w:proofErr w:type="spellEnd"/>
      <w:r w:rsidRPr="00B4753D">
        <w:t xml:space="preserve"> in </w:t>
      </w:r>
      <w:proofErr w:type="spellStart"/>
      <w:r w:rsidRPr="00B4753D">
        <w:t>lectus</w:t>
      </w:r>
      <w:proofErr w:type="spellEnd"/>
      <w:r w:rsidRPr="00B4753D">
        <w:t xml:space="preserve"> </w:t>
      </w:r>
      <w:proofErr w:type="spellStart"/>
      <w:r w:rsidRPr="00B4753D">
        <w:t>consequat</w:t>
      </w:r>
      <w:proofErr w:type="spellEnd"/>
      <w:r w:rsidRPr="00B4753D">
        <w:t xml:space="preserve"> </w:t>
      </w:r>
      <w:proofErr w:type="spellStart"/>
      <w:r w:rsidRPr="00B4753D">
        <w:t>consequat</w:t>
      </w:r>
      <w:proofErr w:type="spellEnd"/>
      <w:r w:rsidRPr="00B4753D">
        <w:t xml:space="preserve">. </w:t>
      </w:r>
      <w:proofErr w:type="spellStart"/>
      <w:r w:rsidRPr="00B4753D">
        <w:t>Etiam</w:t>
      </w:r>
      <w:proofErr w:type="spellEnd"/>
      <w:r w:rsidRPr="00B4753D">
        <w:t xml:space="preserve"> </w:t>
      </w:r>
      <w:proofErr w:type="spellStart"/>
      <w:r w:rsidRPr="00B4753D">
        <w:t>eget</w:t>
      </w:r>
      <w:proofErr w:type="spellEnd"/>
      <w:r w:rsidRPr="00B4753D">
        <w:t xml:space="preserve"> dui. </w:t>
      </w:r>
      <w:proofErr w:type="spellStart"/>
      <w:r w:rsidRPr="00B4753D">
        <w:t>Aliquam</w:t>
      </w:r>
      <w:proofErr w:type="spellEnd"/>
      <w:r w:rsidRPr="00B4753D">
        <w:t xml:space="preserve"> </w:t>
      </w:r>
      <w:proofErr w:type="spellStart"/>
      <w:r w:rsidRPr="00B4753D">
        <w:t>erat</w:t>
      </w:r>
      <w:proofErr w:type="spellEnd"/>
      <w:r w:rsidRPr="00B4753D">
        <w:t xml:space="preserve"> </w:t>
      </w:r>
      <w:proofErr w:type="spellStart"/>
      <w:r w:rsidRPr="00B4753D">
        <w:t>volutpat</w:t>
      </w:r>
      <w:proofErr w:type="spellEnd"/>
      <w:r w:rsidRPr="00B4753D">
        <w:t xml:space="preserve">. Sed at lorem in </w:t>
      </w:r>
      <w:proofErr w:type="spellStart"/>
      <w:r w:rsidRPr="00B4753D">
        <w:t>nunc</w:t>
      </w:r>
      <w:proofErr w:type="spellEnd"/>
      <w:r w:rsidRPr="00B4753D">
        <w:t xml:space="preserve"> porta </w:t>
      </w:r>
      <w:proofErr w:type="spellStart"/>
      <w:r w:rsidRPr="00B4753D">
        <w:t>tristique</w:t>
      </w:r>
      <w:proofErr w:type="spellEnd"/>
      <w:r w:rsidRPr="00B4753D">
        <w:t xml:space="preserve">. </w:t>
      </w:r>
      <w:proofErr w:type="spellStart"/>
      <w:r w:rsidRPr="00B4753D">
        <w:t>Proin</w:t>
      </w:r>
      <w:proofErr w:type="spellEnd"/>
      <w:r w:rsidRPr="00B4753D">
        <w:t xml:space="preserve"> </w:t>
      </w:r>
      <w:proofErr w:type="spellStart"/>
      <w:r w:rsidRPr="00B4753D">
        <w:t>nec</w:t>
      </w:r>
      <w:proofErr w:type="spellEnd"/>
      <w:r w:rsidRPr="00B4753D">
        <w:t xml:space="preserve"> </w:t>
      </w:r>
      <w:proofErr w:type="spellStart"/>
      <w:r w:rsidRPr="00B4753D">
        <w:t>augue</w:t>
      </w:r>
      <w:proofErr w:type="spellEnd"/>
      <w:r w:rsidRPr="00B4753D">
        <w:t xml:space="preserve">. </w:t>
      </w:r>
      <w:proofErr w:type="spellStart"/>
      <w:r w:rsidRPr="00B4753D">
        <w:t>Quisque</w:t>
      </w:r>
      <w:proofErr w:type="spellEnd"/>
      <w:r w:rsidRPr="00B4753D">
        <w:t xml:space="preserve"> </w:t>
      </w:r>
      <w:proofErr w:type="spellStart"/>
      <w:r w:rsidRPr="00B4753D">
        <w:t>aliquam</w:t>
      </w:r>
      <w:proofErr w:type="spellEnd"/>
      <w:r w:rsidRPr="00B4753D">
        <w:t xml:space="preserve"> </w:t>
      </w:r>
      <w:proofErr w:type="spellStart"/>
      <w:r w:rsidRPr="00B4753D">
        <w:t>tempor</w:t>
      </w:r>
      <w:proofErr w:type="spellEnd"/>
      <w:r w:rsidRPr="00B4753D">
        <w:t xml:space="preserve"> magna. </w:t>
      </w:r>
      <w:r w:rsidRPr="00F91E7F">
        <w:rPr>
          <w:lang w:val="da-DK"/>
        </w:rPr>
        <w:t xml:space="preserve">Pellentesque habitant morbi tristique senectus et netus et malesuada fames ac turpis egestas. </w:t>
      </w:r>
      <w:r w:rsidRPr="00B4753D">
        <w:t xml:space="preserve">Nunc ac magna. Maecenas </w:t>
      </w:r>
      <w:proofErr w:type="spellStart"/>
      <w:r w:rsidRPr="00B4753D">
        <w:t>odio</w:t>
      </w:r>
      <w:proofErr w:type="spellEnd"/>
      <w:r w:rsidRPr="00B4753D">
        <w:t xml:space="preserve"> dolor, </w:t>
      </w:r>
      <w:proofErr w:type="spellStart"/>
      <w:r w:rsidRPr="00B4753D">
        <w:t>vulputate</w:t>
      </w:r>
      <w:proofErr w:type="spellEnd"/>
      <w:r w:rsidRPr="00B4753D">
        <w:t xml:space="preserve"> vel, </w:t>
      </w:r>
      <w:proofErr w:type="spellStart"/>
      <w:r w:rsidRPr="00B4753D">
        <w:t>auctor</w:t>
      </w:r>
      <w:proofErr w:type="spellEnd"/>
      <w:r w:rsidRPr="00B4753D">
        <w:t xml:space="preserve"> ac, </w:t>
      </w:r>
      <w:proofErr w:type="spellStart"/>
      <w:r w:rsidRPr="00B4753D">
        <w:t>accumsan</w:t>
      </w:r>
      <w:proofErr w:type="spellEnd"/>
      <w:r w:rsidRPr="00B4753D">
        <w:t xml:space="preserve"> id, </w:t>
      </w:r>
      <w:proofErr w:type="spellStart"/>
      <w:r w:rsidRPr="00B4753D">
        <w:t>felis</w:t>
      </w:r>
      <w:proofErr w:type="spellEnd"/>
      <w:r w:rsidRPr="00B4753D">
        <w:t xml:space="preserve">. </w:t>
      </w:r>
      <w:proofErr w:type="spellStart"/>
      <w:r w:rsidRPr="00B4753D">
        <w:t>Pellentesque</w:t>
      </w:r>
      <w:proofErr w:type="spellEnd"/>
      <w:r w:rsidRPr="00B4753D">
        <w:t xml:space="preserve"> cursus </w:t>
      </w:r>
      <w:proofErr w:type="spellStart"/>
      <w:r w:rsidRPr="00B4753D">
        <w:t>sagittis</w:t>
      </w:r>
      <w:proofErr w:type="spellEnd"/>
      <w:r w:rsidRPr="00B4753D">
        <w:t xml:space="preserve"> </w:t>
      </w:r>
      <w:proofErr w:type="spellStart"/>
      <w:r w:rsidRPr="00B4753D">
        <w:t>felis</w:t>
      </w:r>
      <w:proofErr w:type="spellEnd"/>
      <w:r w:rsidRPr="00B4753D">
        <w:t xml:space="preserve">. </w:t>
      </w:r>
      <w:proofErr w:type="spellStart"/>
      <w:r w:rsidRPr="00B4753D">
        <w:t>Pellentesque</w:t>
      </w:r>
      <w:proofErr w:type="spellEnd"/>
      <w:r w:rsidRPr="00B4753D">
        <w:t xml:space="preserve"> </w:t>
      </w:r>
      <w:proofErr w:type="spellStart"/>
      <w:r w:rsidRPr="00B4753D">
        <w:t>porttitor</w:t>
      </w:r>
      <w:proofErr w:type="spellEnd"/>
      <w:r w:rsidRPr="00B4753D">
        <w:t xml:space="preserve">, </w:t>
      </w:r>
      <w:proofErr w:type="spellStart"/>
      <w:r w:rsidRPr="00B4753D">
        <w:t>velit</w:t>
      </w:r>
      <w:proofErr w:type="spellEnd"/>
      <w:r w:rsidRPr="00B4753D">
        <w:t xml:space="preserve"> lacinia </w:t>
      </w:r>
      <w:proofErr w:type="spellStart"/>
      <w:r w:rsidRPr="00B4753D">
        <w:t>egestas</w:t>
      </w:r>
      <w:proofErr w:type="spellEnd"/>
      <w:r w:rsidRPr="00B4753D">
        <w:t xml:space="preserve"> </w:t>
      </w:r>
      <w:proofErr w:type="spellStart"/>
      <w:r w:rsidRPr="00B4753D">
        <w:t>auctor</w:t>
      </w:r>
      <w:proofErr w:type="spellEnd"/>
      <w:r w:rsidRPr="00B4753D">
        <w:t xml:space="preserve">, diam </w:t>
      </w:r>
      <w:proofErr w:type="spellStart"/>
      <w:r w:rsidRPr="00B4753D">
        <w:t>eros</w:t>
      </w:r>
      <w:proofErr w:type="spellEnd"/>
      <w:r w:rsidRPr="00B4753D">
        <w:t xml:space="preserve"> tempus </w:t>
      </w:r>
      <w:proofErr w:type="spellStart"/>
      <w:r w:rsidRPr="00B4753D">
        <w:t>arcu</w:t>
      </w:r>
      <w:proofErr w:type="spellEnd"/>
      <w:r w:rsidRPr="00B4753D">
        <w:t xml:space="preserve">, </w:t>
      </w:r>
      <w:proofErr w:type="spellStart"/>
      <w:r w:rsidRPr="00B4753D">
        <w:t>nec</w:t>
      </w:r>
      <w:proofErr w:type="spellEnd"/>
      <w:r w:rsidRPr="00B4753D">
        <w:t xml:space="preserve"> </w:t>
      </w:r>
      <w:proofErr w:type="spellStart"/>
      <w:r w:rsidRPr="00B4753D">
        <w:t>vulputate</w:t>
      </w:r>
      <w:proofErr w:type="spellEnd"/>
      <w:r w:rsidRPr="00B4753D">
        <w:t xml:space="preserve"> </w:t>
      </w:r>
      <w:proofErr w:type="spellStart"/>
      <w:r w:rsidRPr="00B4753D">
        <w:t>augue</w:t>
      </w:r>
      <w:proofErr w:type="spellEnd"/>
      <w:r w:rsidRPr="00B4753D">
        <w:t xml:space="preserve"> magna vel </w:t>
      </w:r>
      <w:proofErr w:type="spellStart"/>
      <w:r w:rsidRPr="00B4753D">
        <w:t>risus</w:t>
      </w:r>
      <w:proofErr w:type="spellEnd"/>
      <w:r w:rsidRPr="00B4753D">
        <w:t xml:space="preserve">. Cras non magna vel ante </w:t>
      </w:r>
      <w:proofErr w:type="spellStart"/>
      <w:r w:rsidRPr="00B4753D">
        <w:t>adipiscing</w:t>
      </w:r>
      <w:proofErr w:type="spellEnd"/>
      <w:r w:rsidRPr="00B4753D">
        <w:t xml:space="preserve"> </w:t>
      </w:r>
      <w:proofErr w:type="spellStart"/>
      <w:r w:rsidRPr="00B4753D">
        <w:t>rhoncus</w:t>
      </w:r>
      <w:proofErr w:type="spellEnd"/>
      <w:r w:rsidRPr="00B4753D">
        <w:t>.</w:t>
      </w:r>
    </w:p>
    <w:p w14:paraId="12C70FB0" w14:textId="06699BB7" w:rsidR="00BF3959" w:rsidRDefault="005B488C" w:rsidP="009B4970">
      <w:pPr>
        <w:pStyle w:val="Heading2"/>
        <w:spacing w:before="120"/>
      </w:pPr>
      <w:r>
        <w:t>Another example of a subheading</w:t>
      </w:r>
    </w:p>
    <w:p w14:paraId="6BFCB027" w14:textId="154D6236" w:rsidR="00085AD2" w:rsidRPr="00B4753D" w:rsidRDefault="0087133D" w:rsidP="00B4753D">
      <w:pPr>
        <w:pStyle w:val="MainText"/>
        <w:rPr>
          <w:noProof/>
        </w:rPr>
      </w:pPr>
      <w:r w:rsidRPr="00B4753D">
        <w:rPr>
          <w:noProof/>
        </w:rPr>
        <mc:AlternateContent>
          <mc:Choice Requires="wps">
            <w:drawing>
              <wp:anchor distT="0" distB="0" distL="114300" distR="114300" simplePos="0" relativeHeight="251662336" behindDoc="0" locked="0" layoutInCell="1" allowOverlap="1" wp14:anchorId="2887009A" wp14:editId="0721D592">
                <wp:simplePos x="0" y="0"/>
                <wp:positionH relativeFrom="margin">
                  <wp:posOffset>-3971</wp:posOffset>
                </wp:positionH>
                <wp:positionV relativeFrom="margin">
                  <wp:posOffset>30537</wp:posOffset>
                </wp:positionV>
                <wp:extent cx="4791710" cy="2557780"/>
                <wp:effectExtent l="0" t="0" r="0" b="0"/>
                <wp:wrapSquare wrapText="bothSides"/>
                <wp:docPr id="7" name="Rektangel 7"/>
                <wp:cNvGraphicFramePr/>
                <a:graphic xmlns:a="http://schemas.openxmlformats.org/drawingml/2006/main">
                  <a:graphicData uri="http://schemas.microsoft.com/office/word/2010/wordprocessingShape">
                    <wps:wsp>
                      <wps:cNvSpPr/>
                      <wps:spPr>
                        <a:xfrm>
                          <a:off x="0" y="0"/>
                          <a:ext cx="4791710" cy="25577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C6054DC" id="Rektangel 7" o:spid="_x0000_s1026" style="position:absolute;margin-left:-.3pt;margin-top:2.4pt;width:377.3pt;height:201.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" fillcolor="#5b9bd5 [3204]" stroked="f" strokeweight="1pt">
                <w10:wrap type="square" anchorx="margin" anchory="margin"/>
              </v:rect>
            </w:pict>
          </mc:Fallback>
        </mc:AlternateContent>
      </w:r>
      <w:r w:rsidRPr="00B4753D">
        <w:rPr>
          <w:noProof/>
        </w:rPr>
        <mc:AlternateContent>
          <mc:Choice Requires="wps">
            <w:drawing>
              <wp:anchor distT="0" distB="0" distL="114300" distR="114300" simplePos="0" relativeHeight="251663360" behindDoc="0" locked="0" layoutInCell="1" allowOverlap="1" wp14:anchorId="47A49DDE" wp14:editId="667636C4">
                <wp:simplePos x="0" y="0"/>
                <wp:positionH relativeFrom="margin">
                  <wp:posOffset>-3971</wp:posOffset>
                </wp:positionH>
                <wp:positionV relativeFrom="margin">
                  <wp:posOffset>2609964</wp:posOffset>
                </wp:positionV>
                <wp:extent cx="4791710" cy="1992630"/>
                <wp:effectExtent l="0" t="0" r="8890" b="1270"/>
                <wp:wrapSquare wrapText="bothSides"/>
                <wp:docPr id="8" name="Text Box 6"/>
                <wp:cNvGraphicFramePr/>
                <a:graphic xmlns:a="http://schemas.openxmlformats.org/drawingml/2006/main">
                  <a:graphicData uri="http://schemas.microsoft.com/office/word/2010/wordprocessingShape">
                    <wps:wsp>
                      <wps:cNvSpPr txBox="1"/>
                      <wps:spPr>
                        <a:xfrm>
                          <a:off x="0" y="0"/>
                          <a:ext cx="4791710" cy="19926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DC3921" w14:textId="5FE2E1F1" w:rsidR="00B7741F" w:rsidRPr="00781102" w:rsidRDefault="00B7741F" w:rsidP="00B4753D">
                            <w:pPr>
                              <w:pStyle w:val="FigureLegendMain"/>
                            </w:pPr>
                            <w:r w:rsidRPr="00B4753D">
                              <w:rPr>
                                <w:rStyle w:val="FigureLegendTitleTegn"/>
                              </w:rPr>
                              <w:t>Figure 2: Example of a one-and-one-half column</w:t>
                            </w:r>
                            <w:r>
                              <w:rPr>
                                <w:rStyle w:val="FigureLegendTitleTegn"/>
                              </w:rPr>
                              <w:t xml:space="preserve"> figure, </w:t>
                            </w:r>
                            <w:r w:rsidRPr="00B4753D">
                              <w:rPr>
                                <w:rStyle w:val="FigureLegendTitleTegn"/>
                              </w:rPr>
                              <w:t>133.125 mm wide. (A)</w:t>
                            </w:r>
                            <w:r w:rsidRPr="00781102">
                              <w:t xml:space="preserve"> </w:t>
                            </w:r>
                            <w:proofErr w:type="spellStart"/>
                            <w:r w:rsidRPr="00B4753D">
                              <w:t>Pellentesque</w:t>
                            </w:r>
                            <w:proofErr w:type="spellEnd"/>
                            <w:r w:rsidRPr="00B4753D">
                              <w:t xml:space="preserve"> </w:t>
                            </w:r>
                            <w:proofErr w:type="spellStart"/>
                            <w:r w:rsidRPr="00B4753D">
                              <w:t>porttitor</w:t>
                            </w:r>
                            <w:proofErr w:type="spellEnd"/>
                            <w:r w:rsidRPr="00B4753D">
                              <w:t xml:space="preserve">, </w:t>
                            </w:r>
                            <w:proofErr w:type="spellStart"/>
                            <w:r w:rsidRPr="00B4753D">
                              <w:t>velit</w:t>
                            </w:r>
                            <w:proofErr w:type="spellEnd"/>
                            <w:r w:rsidRPr="00B4753D">
                              <w:t xml:space="preserve"> lacinia </w:t>
                            </w:r>
                            <w:proofErr w:type="spellStart"/>
                            <w:r w:rsidRPr="00B4753D">
                              <w:t>egestas</w:t>
                            </w:r>
                            <w:proofErr w:type="spellEnd"/>
                            <w:r w:rsidRPr="00B4753D">
                              <w:t xml:space="preserve"> </w:t>
                            </w:r>
                            <w:proofErr w:type="spellStart"/>
                            <w:r w:rsidRPr="00B4753D">
                              <w:t>auctor</w:t>
                            </w:r>
                            <w:proofErr w:type="spellEnd"/>
                            <w:r w:rsidRPr="00B4753D">
                              <w:t xml:space="preserve">, diam </w:t>
                            </w:r>
                            <w:proofErr w:type="spellStart"/>
                            <w:r w:rsidRPr="00B4753D">
                              <w:t>eros</w:t>
                            </w:r>
                            <w:proofErr w:type="spellEnd"/>
                            <w:r w:rsidRPr="00B4753D">
                              <w:t xml:space="preserve"> tempus </w:t>
                            </w:r>
                            <w:proofErr w:type="spellStart"/>
                            <w:r w:rsidRPr="00B4753D">
                              <w:t>arcu</w:t>
                            </w:r>
                            <w:proofErr w:type="spellEnd"/>
                            <w:r w:rsidRPr="00B4753D">
                              <w:t xml:space="preserve">, </w:t>
                            </w:r>
                            <w:proofErr w:type="spellStart"/>
                            <w:r w:rsidRPr="00B4753D">
                              <w:t>nec</w:t>
                            </w:r>
                            <w:proofErr w:type="spellEnd"/>
                            <w:r w:rsidRPr="00B4753D">
                              <w:t xml:space="preserve"> </w:t>
                            </w:r>
                            <w:proofErr w:type="spellStart"/>
                            <w:r w:rsidRPr="00B4753D">
                              <w:t>vulputate</w:t>
                            </w:r>
                            <w:proofErr w:type="spellEnd"/>
                            <w:r w:rsidRPr="00B4753D">
                              <w:t xml:space="preserve"> </w:t>
                            </w:r>
                            <w:proofErr w:type="spellStart"/>
                            <w:r w:rsidRPr="00B4753D">
                              <w:t>augue</w:t>
                            </w:r>
                            <w:proofErr w:type="spellEnd"/>
                            <w:r w:rsidRPr="00B4753D">
                              <w:t xml:space="preserve"> magna vel </w:t>
                            </w:r>
                            <w:proofErr w:type="spellStart"/>
                            <w:r w:rsidRPr="00B4753D">
                              <w:t>risus</w:t>
                            </w:r>
                            <w:proofErr w:type="spellEnd"/>
                            <w:r w:rsidRPr="00B4753D">
                              <w:t xml:space="preserve">. Cras non magna vel ante </w:t>
                            </w:r>
                            <w:proofErr w:type="spellStart"/>
                            <w:r w:rsidRPr="00B4753D">
                              <w:t>adipiscing</w:t>
                            </w:r>
                            <w:proofErr w:type="spellEnd"/>
                            <w:r w:rsidRPr="00B4753D">
                              <w:t xml:space="preserve"> </w:t>
                            </w:r>
                            <w:proofErr w:type="spellStart"/>
                            <w:r w:rsidRPr="00B4753D">
                              <w:t>rhoncus</w:t>
                            </w:r>
                            <w:proofErr w:type="spellEnd"/>
                            <w:r w:rsidRPr="00B4753D">
                              <w:t xml:space="preserve">. </w:t>
                            </w:r>
                            <w:proofErr w:type="spellStart"/>
                            <w:r w:rsidRPr="00B4753D">
                              <w:t>Vivamus</w:t>
                            </w:r>
                            <w:proofErr w:type="spellEnd"/>
                            <w:r w:rsidRPr="00B4753D">
                              <w:t xml:space="preserve"> a mi. Morbi </w:t>
                            </w:r>
                            <w:proofErr w:type="spellStart"/>
                            <w:r w:rsidRPr="00B4753D">
                              <w:t>neque</w:t>
                            </w:r>
                            <w:proofErr w:type="spellEnd"/>
                            <w:r w:rsidRPr="00B4753D">
                              <w:t xml:space="preserve">. </w:t>
                            </w:r>
                            <w:proofErr w:type="spellStart"/>
                            <w:r w:rsidRPr="00B4753D">
                              <w:t>Aliquam</w:t>
                            </w:r>
                            <w:proofErr w:type="spellEnd"/>
                            <w:r w:rsidRPr="00B4753D">
                              <w:t xml:space="preserve"> </w:t>
                            </w:r>
                            <w:proofErr w:type="spellStart"/>
                            <w:r w:rsidRPr="00B4753D">
                              <w:t>erat</w:t>
                            </w:r>
                            <w:proofErr w:type="spellEnd"/>
                            <w:r w:rsidRPr="00B4753D">
                              <w:t xml:space="preserve"> </w:t>
                            </w:r>
                            <w:proofErr w:type="spellStart"/>
                            <w:r w:rsidRPr="00B4753D">
                              <w:t>volutpat</w:t>
                            </w:r>
                            <w:proofErr w:type="spellEnd"/>
                            <w:r w:rsidRPr="00B4753D">
                              <w:t xml:space="preserve">. Integer </w:t>
                            </w:r>
                            <w:proofErr w:type="spellStart"/>
                            <w:r w:rsidRPr="00B4753D">
                              <w:t>ultrices</w:t>
                            </w:r>
                            <w:proofErr w:type="spellEnd"/>
                            <w:r w:rsidRPr="00B4753D">
                              <w:t xml:space="preserve"> </w:t>
                            </w:r>
                            <w:proofErr w:type="spellStart"/>
                            <w:r w:rsidRPr="00B4753D">
                              <w:t>lobortis</w:t>
                            </w:r>
                            <w:proofErr w:type="spellEnd"/>
                            <w:r w:rsidRPr="00B4753D">
                              <w:t xml:space="preserve"> </w:t>
                            </w:r>
                            <w:proofErr w:type="spellStart"/>
                            <w:r w:rsidRPr="00B4753D">
                              <w:t>eros</w:t>
                            </w:r>
                            <w:proofErr w:type="spellEnd"/>
                            <w:r w:rsidRPr="00B4753D">
                              <w:t xml:space="preserve">. </w:t>
                            </w:r>
                            <w:proofErr w:type="spellStart"/>
                            <w:r w:rsidRPr="00B4753D">
                              <w:t>Pellentesque</w:t>
                            </w:r>
                            <w:proofErr w:type="spellEnd"/>
                            <w:r w:rsidRPr="00B4753D">
                              <w:t xml:space="preserve"> habitant </w:t>
                            </w:r>
                            <w:proofErr w:type="spellStart"/>
                            <w:r w:rsidRPr="00B4753D">
                              <w:t>morbi</w:t>
                            </w:r>
                            <w:proofErr w:type="spellEnd"/>
                            <w:r w:rsidRPr="00B4753D">
                              <w:t xml:space="preserve"> </w:t>
                            </w:r>
                            <w:proofErr w:type="spellStart"/>
                            <w:r w:rsidRPr="00B4753D">
                              <w:t>tristique</w:t>
                            </w:r>
                            <w:proofErr w:type="spellEnd"/>
                            <w:r w:rsidRPr="00B4753D">
                              <w:t xml:space="preserve"> </w:t>
                            </w:r>
                            <w:proofErr w:type="spellStart"/>
                            <w:r w:rsidRPr="00B4753D">
                              <w:t>senectus</w:t>
                            </w:r>
                            <w:proofErr w:type="spellEnd"/>
                            <w:r w:rsidRPr="00B4753D">
                              <w:t xml:space="preserve"> et </w:t>
                            </w:r>
                            <w:proofErr w:type="spellStart"/>
                            <w:r w:rsidRPr="00B4753D">
                              <w:t>netus</w:t>
                            </w:r>
                            <w:proofErr w:type="spellEnd"/>
                            <w:r w:rsidRPr="00B4753D">
                              <w:t xml:space="preserve"> et </w:t>
                            </w:r>
                            <w:proofErr w:type="spellStart"/>
                            <w:r w:rsidRPr="00B4753D">
                              <w:t>malesuada</w:t>
                            </w:r>
                            <w:proofErr w:type="spellEnd"/>
                            <w:r w:rsidRPr="00B4753D">
                              <w:t xml:space="preserve"> fames ac </w:t>
                            </w:r>
                            <w:proofErr w:type="spellStart"/>
                            <w:r w:rsidRPr="00B4753D">
                              <w:t>turpis</w:t>
                            </w:r>
                            <w:proofErr w:type="spellEnd"/>
                            <w:r w:rsidRPr="00B4753D">
                              <w:t xml:space="preserve"> </w:t>
                            </w:r>
                            <w:proofErr w:type="spellStart"/>
                            <w:r w:rsidRPr="00B4753D">
                              <w:t>egestas</w:t>
                            </w:r>
                            <w:proofErr w:type="spellEnd"/>
                            <w:r w:rsidRPr="00B4753D">
                              <w:t xml:space="preserve">. </w:t>
                            </w:r>
                            <w:r w:rsidRPr="00B4753D">
                              <w:rPr>
                                <w:rStyle w:val="FigureLegendTitleTegn"/>
                              </w:rPr>
                              <w:t>(B)</w:t>
                            </w:r>
                            <w:r w:rsidRPr="00B4753D">
                              <w:t xml:space="preserve"> </w:t>
                            </w:r>
                            <w:proofErr w:type="spellStart"/>
                            <w:r w:rsidRPr="00B4753D">
                              <w:t>Proin</w:t>
                            </w:r>
                            <w:proofErr w:type="spellEnd"/>
                            <w:r w:rsidRPr="00B4753D">
                              <w:t xml:space="preserve"> semper, ante vitae </w:t>
                            </w:r>
                            <w:proofErr w:type="spellStart"/>
                            <w:r w:rsidRPr="00B4753D">
                              <w:t>sollicitudin</w:t>
                            </w:r>
                            <w:proofErr w:type="spellEnd"/>
                            <w:r w:rsidRPr="00B4753D">
                              <w:t xml:space="preserve"> </w:t>
                            </w:r>
                            <w:proofErr w:type="spellStart"/>
                            <w:r w:rsidRPr="00B4753D">
                              <w:t>posuere</w:t>
                            </w:r>
                            <w:proofErr w:type="spellEnd"/>
                            <w:r w:rsidRPr="00B4753D">
                              <w:t xml:space="preserve">, </w:t>
                            </w:r>
                            <w:proofErr w:type="spellStart"/>
                            <w:r w:rsidRPr="00B4753D">
                              <w:t>metus</w:t>
                            </w:r>
                            <w:proofErr w:type="spellEnd"/>
                            <w:r w:rsidRPr="00B4753D">
                              <w:t xml:space="preserve"> </w:t>
                            </w:r>
                            <w:proofErr w:type="spellStart"/>
                            <w:r w:rsidRPr="00B4753D">
                              <w:t>quam</w:t>
                            </w:r>
                            <w:proofErr w:type="spellEnd"/>
                            <w:r w:rsidRPr="00B4753D">
                              <w:t xml:space="preserve"> </w:t>
                            </w:r>
                            <w:proofErr w:type="spellStart"/>
                            <w:r w:rsidRPr="00B4753D">
                              <w:t>iaculis</w:t>
                            </w:r>
                            <w:proofErr w:type="spellEnd"/>
                            <w:r w:rsidRPr="00B4753D">
                              <w:t xml:space="preserve"> </w:t>
                            </w:r>
                            <w:proofErr w:type="spellStart"/>
                            <w:r w:rsidRPr="00B4753D">
                              <w:t>nibh</w:t>
                            </w:r>
                            <w:proofErr w:type="spellEnd"/>
                            <w:r w:rsidRPr="00B4753D">
                              <w:t xml:space="preserve">, vitae </w:t>
                            </w:r>
                            <w:proofErr w:type="spellStart"/>
                            <w:r w:rsidRPr="00B4753D">
                              <w:t>scelerisque</w:t>
                            </w:r>
                            <w:proofErr w:type="spellEnd"/>
                            <w:r w:rsidRPr="00B4753D">
                              <w:t xml:space="preserve"> </w:t>
                            </w:r>
                            <w:proofErr w:type="spellStart"/>
                            <w:r w:rsidRPr="00B4753D">
                              <w:t>nunc</w:t>
                            </w:r>
                            <w:proofErr w:type="spellEnd"/>
                            <w:r w:rsidRPr="00B4753D">
                              <w:t xml:space="preserve"> </w:t>
                            </w:r>
                            <w:proofErr w:type="spellStart"/>
                            <w:r w:rsidRPr="00B4753D">
                              <w:t>massa</w:t>
                            </w:r>
                            <w:proofErr w:type="spellEnd"/>
                            <w:r w:rsidRPr="00B4753D">
                              <w:t xml:space="preserve"> </w:t>
                            </w:r>
                            <w:proofErr w:type="spellStart"/>
                            <w:r w:rsidRPr="00B4753D">
                              <w:t>eget</w:t>
                            </w:r>
                            <w:proofErr w:type="spellEnd"/>
                            <w:r w:rsidRPr="00B4753D">
                              <w:t xml:space="preserve"> </w:t>
                            </w:r>
                            <w:proofErr w:type="spellStart"/>
                            <w:r w:rsidRPr="00B4753D">
                              <w:t>pede</w:t>
                            </w:r>
                            <w:proofErr w:type="spellEnd"/>
                            <w:r w:rsidRPr="00B4753D">
                              <w:t xml:space="preserve">. Sed </w:t>
                            </w:r>
                            <w:proofErr w:type="spellStart"/>
                            <w:r w:rsidRPr="00B4753D">
                              <w:t>velit</w:t>
                            </w:r>
                            <w:proofErr w:type="spellEnd"/>
                            <w:r w:rsidRPr="00B4753D">
                              <w:t xml:space="preserve"> </w:t>
                            </w:r>
                            <w:proofErr w:type="spellStart"/>
                            <w:r w:rsidRPr="00B4753D">
                              <w:t>urna</w:t>
                            </w:r>
                            <w:proofErr w:type="spellEnd"/>
                            <w:r w:rsidRPr="00B4753D">
                              <w:t xml:space="preserve">, </w:t>
                            </w:r>
                            <w:proofErr w:type="spellStart"/>
                            <w:r w:rsidRPr="00B4753D">
                              <w:t>interdum</w:t>
                            </w:r>
                            <w:proofErr w:type="spellEnd"/>
                            <w:r w:rsidRPr="00B4753D">
                              <w:t xml:space="preserve"> vel, </w:t>
                            </w:r>
                            <w:proofErr w:type="spellStart"/>
                            <w:r w:rsidRPr="00B4753D">
                              <w:t>ultricies</w:t>
                            </w:r>
                            <w:proofErr w:type="spellEnd"/>
                            <w:r w:rsidRPr="00B4753D">
                              <w:t xml:space="preserve"> vel, </w:t>
                            </w:r>
                            <w:proofErr w:type="spellStart"/>
                            <w:r w:rsidRPr="00B4753D">
                              <w:t>faucibus</w:t>
                            </w:r>
                            <w:proofErr w:type="spellEnd"/>
                            <w:r w:rsidRPr="00B4753D">
                              <w:t xml:space="preserve"> at, </w:t>
                            </w:r>
                            <w:proofErr w:type="spellStart"/>
                            <w:r w:rsidRPr="00B4753D">
                              <w:t>quam</w:t>
                            </w:r>
                            <w:proofErr w:type="spellEnd"/>
                            <w:r w:rsidRPr="00B4753D">
                              <w:t xml:space="preserve">. </w:t>
                            </w:r>
                            <w:proofErr w:type="spellStart"/>
                            <w:r w:rsidRPr="00B4753D">
                              <w:t>Donec</w:t>
                            </w:r>
                            <w:proofErr w:type="spellEnd"/>
                            <w:r w:rsidRPr="00B4753D">
                              <w:t xml:space="preserve"> </w:t>
                            </w:r>
                            <w:proofErr w:type="spellStart"/>
                            <w:r w:rsidRPr="00B4753D">
                              <w:t>elit</w:t>
                            </w:r>
                            <w:proofErr w:type="spellEnd"/>
                            <w:r w:rsidRPr="00B4753D">
                              <w:t xml:space="preserve"> </w:t>
                            </w:r>
                            <w:proofErr w:type="spellStart"/>
                            <w:r w:rsidRPr="00B4753D">
                              <w:t>est</w:t>
                            </w:r>
                            <w:proofErr w:type="spellEnd"/>
                            <w:r w:rsidRPr="00B4753D">
                              <w:t xml:space="preserve">, </w:t>
                            </w:r>
                            <w:proofErr w:type="spellStart"/>
                            <w:r w:rsidRPr="00B4753D">
                              <w:t>consectetuer</w:t>
                            </w:r>
                            <w:proofErr w:type="spellEnd"/>
                            <w:r w:rsidRPr="00B4753D">
                              <w:t xml:space="preserve"> </w:t>
                            </w:r>
                            <w:proofErr w:type="spellStart"/>
                            <w:r w:rsidRPr="00B4753D">
                              <w:t>eget</w:t>
                            </w:r>
                            <w:proofErr w:type="spellEnd"/>
                            <w:r w:rsidRPr="00B4753D">
                              <w:t xml:space="preserve">, </w:t>
                            </w:r>
                            <w:proofErr w:type="spellStart"/>
                            <w:r w:rsidRPr="00B4753D">
                              <w:t>consequat</w:t>
                            </w:r>
                            <w:proofErr w:type="spellEnd"/>
                            <w:r w:rsidRPr="00B4753D">
                              <w:t xml:space="preserve"> </w:t>
                            </w:r>
                            <w:proofErr w:type="spellStart"/>
                            <w:r w:rsidRPr="00B4753D">
                              <w:t>quis</w:t>
                            </w:r>
                            <w:proofErr w:type="spellEnd"/>
                            <w:r w:rsidRPr="00B4753D">
                              <w:t xml:space="preserve">, tempus </w:t>
                            </w:r>
                            <w:proofErr w:type="spellStart"/>
                            <w:r w:rsidRPr="00B4753D">
                              <w:t>quis</w:t>
                            </w:r>
                            <w:proofErr w:type="spellEnd"/>
                            <w:r w:rsidRPr="00B4753D">
                              <w:t xml:space="preserve">, </w:t>
                            </w:r>
                            <w:proofErr w:type="spellStart"/>
                            <w:r w:rsidRPr="00B4753D">
                              <w:t>wisi</w:t>
                            </w:r>
                            <w:proofErr w:type="spellEnd"/>
                            <w:r w:rsidRPr="00B4753D">
                              <w:t xml:space="preserve">. In in </w:t>
                            </w:r>
                            <w:proofErr w:type="spellStart"/>
                            <w:r w:rsidRPr="00B4753D">
                              <w:t>nunc</w:t>
                            </w:r>
                            <w:proofErr w:type="spellEnd"/>
                            <w:r w:rsidRPr="00B4753D">
                              <w:t xml:space="preserve">. Class </w:t>
                            </w:r>
                            <w:proofErr w:type="spellStart"/>
                            <w:r w:rsidRPr="00B4753D">
                              <w:t>aptent</w:t>
                            </w:r>
                            <w:proofErr w:type="spellEnd"/>
                            <w:r w:rsidRPr="00B4753D">
                              <w:t xml:space="preserve"> </w:t>
                            </w:r>
                            <w:proofErr w:type="spellStart"/>
                            <w:r w:rsidRPr="00B4753D">
                              <w:t>taciti</w:t>
                            </w:r>
                            <w:proofErr w:type="spellEnd"/>
                            <w:r w:rsidRPr="00B4753D">
                              <w:t xml:space="preserve"> </w:t>
                            </w:r>
                            <w:proofErr w:type="spellStart"/>
                            <w:r w:rsidRPr="00B4753D">
                              <w:t>sociosqu</w:t>
                            </w:r>
                            <w:proofErr w:type="spellEnd"/>
                            <w:r w:rsidRPr="00B4753D">
                              <w:t xml:space="preserve"> </w:t>
                            </w:r>
                            <w:proofErr w:type="spellStart"/>
                            <w:r w:rsidRPr="00B4753D">
                              <w:t>ad</w:t>
                            </w:r>
                            <w:proofErr w:type="spellEnd"/>
                            <w:r w:rsidRPr="00B4753D">
                              <w:t xml:space="preserve"> </w:t>
                            </w:r>
                            <w:proofErr w:type="spellStart"/>
                            <w:r w:rsidRPr="00B4753D">
                              <w:t>litora</w:t>
                            </w:r>
                            <w:proofErr w:type="spellEnd"/>
                            <w:r w:rsidRPr="00B4753D">
                              <w:t xml:space="preserve"> </w:t>
                            </w:r>
                            <w:proofErr w:type="spellStart"/>
                            <w:r w:rsidRPr="00B4753D">
                              <w:t>torquent</w:t>
                            </w:r>
                            <w:proofErr w:type="spellEnd"/>
                            <w:r w:rsidRPr="00B4753D">
                              <w:t xml:space="preserve"> per </w:t>
                            </w:r>
                            <w:proofErr w:type="spellStart"/>
                            <w:r w:rsidRPr="00B4753D">
                              <w:t>conubia</w:t>
                            </w:r>
                            <w:proofErr w:type="spellEnd"/>
                            <w:r w:rsidRPr="00B4753D">
                              <w:t xml:space="preserve"> nostra, per </w:t>
                            </w:r>
                            <w:proofErr w:type="spellStart"/>
                            <w:r w:rsidRPr="00B4753D">
                              <w:t>inceptos</w:t>
                            </w:r>
                            <w:proofErr w:type="spellEnd"/>
                            <w:r w:rsidRPr="00B4753D">
                              <w:t xml:space="preserve"> </w:t>
                            </w:r>
                            <w:proofErr w:type="spellStart"/>
                            <w:r w:rsidRPr="00B4753D">
                              <w:t>hymenaeos</w:t>
                            </w:r>
                            <w:proofErr w:type="spellEnd"/>
                            <w:r w:rsidRPr="00B4753D">
                              <w:t xml:space="preserve">. </w:t>
                            </w:r>
                            <w:proofErr w:type="spellStart"/>
                            <w:r w:rsidRPr="00B4753D">
                              <w:t>Donec</w:t>
                            </w:r>
                            <w:proofErr w:type="spellEnd"/>
                            <w:r w:rsidRPr="00B4753D">
                              <w:t xml:space="preserve"> </w:t>
                            </w:r>
                            <w:proofErr w:type="spellStart"/>
                            <w:r w:rsidRPr="00B4753D">
                              <w:t>ullamcorper</w:t>
                            </w:r>
                            <w:proofErr w:type="spellEnd"/>
                            <w:r w:rsidRPr="00B4753D">
                              <w:t xml:space="preserve"> </w:t>
                            </w:r>
                            <w:proofErr w:type="spellStart"/>
                            <w:r w:rsidRPr="00B4753D">
                              <w:t>fringilla</w:t>
                            </w:r>
                            <w:proofErr w:type="spellEnd"/>
                            <w:r w:rsidRPr="00B4753D">
                              <w:t xml:space="preserve"> </w:t>
                            </w:r>
                            <w:proofErr w:type="spellStart"/>
                            <w:r w:rsidRPr="00B4753D">
                              <w:t>eros</w:t>
                            </w:r>
                            <w:proofErr w:type="spellEnd"/>
                            <w:r w:rsidRPr="00B4753D">
                              <w:t xml:space="preserve">. </w:t>
                            </w:r>
                            <w:proofErr w:type="spellStart"/>
                            <w:r w:rsidRPr="00B4753D">
                              <w:t>Fusce</w:t>
                            </w:r>
                            <w:proofErr w:type="spellEnd"/>
                            <w:r w:rsidRPr="00B4753D">
                              <w:t xml:space="preserve"> in </w:t>
                            </w:r>
                            <w:proofErr w:type="spellStart"/>
                            <w:r w:rsidRPr="00B4753D">
                              <w:t>sapien</w:t>
                            </w:r>
                            <w:proofErr w:type="spellEnd"/>
                            <w:r w:rsidRPr="00B4753D">
                              <w:t xml:space="preserve"> </w:t>
                            </w:r>
                            <w:proofErr w:type="spellStart"/>
                            <w:r w:rsidRPr="00B4753D">
                              <w:t>eu</w:t>
                            </w:r>
                            <w:proofErr w:type="spellEnd"/>
                            <w:r w:rsidRPr="00B4753D">
                              <w:t xml:space="preserve"> </w:t>
                            </w:r>
                            <w:proofErr w:type="spellStart"/>
                            <w:r w:rsidRPr="00B4753D">
                              <w:t>purus</w:t>
                            </w:r>
                            <w:proofErr w:type="spellEnd"/>
                            <w:r w:rsidRPr="00B4753D">
                              <w:t xml:space="preserve"> </w:t>
                            </w:r>
                            <w:proofErr w:type="spellStart"/>
                            <w:r w:rsidRPr="00B4753D">
                              <w:t>dapibus</w:t>
                            </w:r>
                            <w:proofErr w:type="spellEnd"/>
                            <w:r w:rsidRPr="00B4753D">
                              <w:t xml:space="preserve"> </w:t>
                            </w:r>
                            <w:proofErr w:type="spellStart"/>
                            <w:r w:rsidRPr="00B4753D">
                              <w:t>commodo</w:t>
                            </w:r>
                            <w:proofErr w:type="spellEnd"/>
                            <w:r w:rsidRPr="00B4753D">
                              <w:t xml:space="preserve">. Cum sociis </w:t>
                            </w:r>
                            <w:proofErr w:type="spellStart"/>
                            <w:r w:rsidRPr="00B4753D">
                              <w:t>natoque</w:t>
                            </w:r>
                            <w:proofErr w:type="spellEnd"/>
                            <w:r w:rsidRPr="00B4753D">
                              <w:t xml:space="preserve"> </w:t>
                            </w:r>
                            <w:proofErr w:type="spellStart"/>
                            <w:r w:rsidRPr="00B4753D">
                              <w:t>penatibus</w:t>
                            </w:r>
                            <w:proofErr w:type="spellEnd"/>
                            <w:r w:rsidRPr="00B4753D">
                              <w:t xml:space="preserve"> et </w:t>
                            </w:r>
                            <w:proofErr w:type="spellStart"/>
                            <w:r w:rsidRPr="00B4753D">
                              <w:t>magnis</w:t>
                            </w:r>
                            <w:proofErr w:type="spellEnd"/>
                            <w:r w:rsidRPr="00B4753D">
                              <w:t xml:space="preserve"> dis parturient </w:t>
                            </w:r>
                            <w:proofErr w:type="spellStart"/>
                            <w:r w:rsidRPr="00B4753D">
                              <w:t>montes</w:t>
                            </w:r>
                            <w:proofErr w:type="spellEnd"/>
                            <w:r w:rsidRPr="00B4753D">
                              <w:t xml:space="preserve">, </w:t>
                            </w:r>
                            <w:proofErr w:type="spellStart"/>
                            <w:r w:rsidRPr="00B4753D">
                              <w:t>nascetur</w:t>
                            </w:r>
                            <w:proofErr w:type="spellEnd"/>
                            <w:r w:rsidRPr="00B4753D">
                              <w:t xml:space="preserve"> </w:t>
                            </w:r>
                            <w:proofErr w:type="spellStart"/>
                            <w:r w:rsidRPr="00B4753D">
                              <w:t>ridiculus</w:t>
                            </w:r>
                            <w:proofErr w:type="spellEnd"/>
                            <w:r w:rsidRPr="00B4753D">
                              <w:t xml:space="preserve"> mus. Cras </w:t>
                            </w:r>
                            <w:proofErr w:type="spellStart"/>
                            <w:r w:rsidRPr="00B4753D">
                              <w:t>faucibus</w:t>
                            </w:r>
                            <w:proofErr w:type="spellEnd"/>
                            <w:r w:rsidRPr="00B4753D">
                              <w:t xml:space="preserve"> </w:t>
                            </w:r>
                            <w:proofErr w:type="spellStart"/>
                            <w:r w:rsidRPr="00B4753D">
                              <w:t>condimentum</w:t>
                            </w:r>
                            <w:proofErr w:type="spellEnd"/>
                            <w:r w:rsidRPr="00B4753D">
                              <w:t xml:space="preserve"> </w:t>
                            </w:r>
                            <w:proofErr w:type="spellStart"/>
                            <w:r w:rsidRPr="00B4753D">
                              <w:t>odio</w:t>
                            </w:r>
                            <w:proofErr w:type="spellEnd"/>
                            <w:r w:rsidRPr="00B4753D">
                              <w:t xml:space="preserve">. </w:t>
                            </w:r>
                            <w:r w:rsidRPr="00B4753D">
                              <w:rPr>
                                <w:rStyle w:val="FigureLegendTitleTegn"/>
                              </w:rPr>
                              <w:t xml:space="preserve">(C) </w:t>
                            </w:r>
                            <w:r w:rsidRPr="00B4753D">
                              <w:t xml:space="preserve">Sed ac ligula. </w:t>
                            </w:r>
                            <w:proofErr w:type="spellStart"/>
                            <w:r w:rsidRPr="00B4753D">
                              <w:t>Aliquam</w:t>
                            </w:r>
                            <w:proofErr w:type="spellEnd"/>
                            <w:r w:rsidRPr="00B4753D">
                              <w:t xml:space="preserve"> at </w:t>
                            </w:r>
                            <w:proofErr w:type="spellStart"/>
                            <w:r w:rsidRPr="00B4753D">
                              <w:t>eros</w:t>
                            </w:r>
                            <w:proofErr w:type="spellEnd"/>
                            <w:r w:rsidRPr="00B4753D">
                              <w:t xml:space="preserve">. </w:t>
                            </w:r>
                            <w:proofErr w:type="spellStart"/>
                            <w:r w:rsidRPr="00B4753D">
                              <w:t>Etiam</w:t>
                            </w:r>
                            <w:proofErr w:type="spellEnd"/>
                            <w:r w:rsidRPr="00B4753D">
                              <w:t xml:space="preserve"> at ligula et </w:t>
                            </w:r>
                            <w:proofErr w:type="spellStart"/>
                            <w:r w:rsidRPr="00B4753D">
                              <w:t>tellus</w:t>
                            </w:r>
                            <w:proofErr w:type="spellEnd"/>
                            <w:r w:rsidRPr="00B4753D">
                              <w:t xml:space="preserve"> </w:t>
                            </w:r>
                            <w:proofErr w:type="spellStart"/>
                            <w:r w:rsidRPr="00B4753D">
                              <w:t>ullamcorper</w:t>
                            </w:r>
                            <w:proofErr w:type="spellEnd"/>
                            <w:r w:rsidRPr="00B4753D">
                              <w:t xml:space="preserve"> </w:t>
                            </w:r>
                            <w:proofErr w:type="spellStart"/>
                            <w:r w:rsidRPr="00B4753D">
                              <w:t>ultrices</w:t>
                            </w:r>
                            <w:proofErr w:type="spellEnd"/>
                            <w:r w:rsidRPr="00B4753D">
                              <w:t xml:space="preserve">. In fermentum, lorem non cursus </w:t>
                            </w:r>
                            <w:proofErr w:type="spellStart"/>
                            <w:r w:rsidRPr="00B4753D">
                              <w:t>porttitor</w:t>
                            </w:r>
                            <w:proofErr w:type="spellEnd"/>
                            <w:r w:rsidRPr="00B4753D">
                              <w:t xml:space="preserve">, diam </w:t>
                            </w:r>
                            <w:proofErr w:type="spellStart"/>
                            <w:r w:rsidRPr="00B4753D">
                              <w:t>urna</w:t>
                            </w:r>
                            <w:proofErr w:type="spellEnd"/>
                            <w:r w:rsidRPr="00B4753D">
                              <w:t xml:space="preserve"> </w:t>
                            </w:r>
                            <w:proofErr w:type="spellStart"/>
                            <w:r w:rsidRPr="00B4753D">
                              <w:t>accumsan</w:t>
                            </w:r>
                            <w:proofErr w:type="spellEnd"/>
                            <w:r w:rsidRPr="00B4753D">
                              <w:t xml:space="preserve"> </w:t>
                            </w:r>
                            <w:proofErr w:type="spellStart"/>
                            <w:r w:rsidRPr="00B4753D">
                              <w:t>lacus</w:t>
                            </w:r>
                            <w:proofErr w:type="spellEnd"/>
                            <w:r w:rsidRPr="00B4753D">
                              <w:t xml:space="preserve">, sed </w:t>
                            </w:r>
                            <w:proofErr w:type="spellStart"/>
                            <w:r w:rsidRPr="00B4753D">
                              <w:t>interdum</w:t>
                            </w:r>
                            <w:proofErr w:type="spellEnd"/>
                            <w:r w:rsidRPr="00B4753D">
                              <w:t xml:space="preserve"> </w:t>
                            </w:r>
                            <w:proofErr w:type="spellStart"/>
                            <w:r w:rsidRPr="00B4753D">
                              <w:t>wisi</w:t>
                            </w:r>
                            <w:proofErr w:type="spellEnd"/>
                            <w:r w:rsidRPr="00B4753D">
                              <w:t xml:space="preserve"> </w:t>
                            </w:r>
                            <w:proofErr w:type="spellStart"/>
                            <w:r w:rsidRPr="00B4753D">
                              <w:t>nibh</w:t>
                            </w:r>
                            <w:proofErr w:type="spellEnd"/>
                            <w:r w:rsidRPr="00B4753D">
                              <w:t xml:space="preserve"> </w:t>
                            </w:r>
                            <w:proofErr w:type="spellStart"/>
                            <w:r w:rsidRPr="00B4753D">
                              <w:t>nec</w:t>
                            </w:r>
                            <w:proofErr w:type="spellEnd"/>
                            <w:r w:rsidRPr="00B4753D">
                              <w:t xml:space="preserve"> </w:t>
                            </w:r>
                            <w:proofErr w:type="spellStart"/>
                            <w:r w:rsidRPr="00B4753D">
                              <w:t>nisl</w:t>
                            </w:r>
                            <w:proofErr w:type="spellEnd"/>
                            <w:r w:rsidRPr="00B4753D">
                              <w:t>.</w:t>
                            </w:r>
                            <w:r w:rsidRPr="00B4753D">
                              <w:rPr>
                                <w:rStyle w:val="FigureLegendTitleTegn"/>
                              </w:rPr>
                              <w:t xml:space="preserve"> </w:t>
                            </w:r>
                            <w:r w:rsidRPr="00B4753D">
                              <w:rPr>
                                <w:rStyle w:val="FigureLegendTitleTegn"/>
                                <w:lang w:val="da-DK"/>
                              </w:rPr>
                              <w:t xml:space="preserve">(D) </w:t>
                            </w:r>
                            <w:r w:rsidRPr="00B4753D">
                              <w:rPr>
                                <w:lang w:val="da-D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proofErr w:type="spellStart"/>
                            <w:r w:rsidRPr="00B4753D">
                              <w:t>Donec</w:t>
                            </w:r>
                            <w:proofErr w:type="spellEnd"/>
                            <w:r w:rsidRPr="00B4753D">
                              <w:t xml:space="preserve"> </w:t>
                            </w:r>
                            <w:proofErr w:type="spellStart"/>
                            <w:r w:rsidRPr="00B4753D">
                              <w:t>elit</w:t>
                            </w:r>
                            <w:proofErr w:type="spellEnd"/>
                            <w:r w:rsidRPr="00B4753D">
                              <w:t xml:space="preserve"> </w:t>
                            </w:r>
                            <w:proofErr w:type="spellStart"/>
                            <w:r w:rsidRPr="00B4753D">
                              <w:t>est</w:t>
                            </w:r>
                            <w:proofErr w:type="spellEnd"/>
                            <w:r w:rsidRPr="00B4753D">
                              <w:t xml:space="preserve">, </w:t>
                            </w:r>
                            <w:proofErr w:type="spellStart"/>
                            <w:r w:rsidRPr="00B4753D">
                              <w:t>consectetuer</w:t>
                            </w:r>
                            <w:proofErr w:type="spellEnd"/>
                            <w:r w:rsidRPr="00B4753D">
                              <w:t xml:space="preserve"> </w:t>
                            </w:r>
                            <w:proofErr w:type="spellStart"/>
                            <w:r w:rsidRPr="00B4753D">
                              <w:t>eget</w:t>
                            </w:r>
                            <w:proofErr w:type="spellEnd"/>
                            <w:r w:rsidRPr="00B4753D">
                              <w:t xml:space="preserve">, </w:t>
                            </w:r>
                            <w:proofErr w:type="spellStart"/>
                            <w:r w:rsidRPr="00B4753D">
                              <w:t>consequat</w:t>
                            </w:r>
                            <w:proofErr w:type="spellEnd"/>
                            <w:r w:rsidRPr="00B4753D">
                              <w:t xml:space="preserve"> </w:t>
                            </w:r>
                            <w:proofErr w:type="spellStart"/>
                            <w:r w:rsidRPr="00B4753D">
                              <w:t>quis</w:t>
                            </w:r>
                            <w:proofErr w:type="spellEnd"/>
                            <w:r w:rsidRPr="00B4753D">
                              <w:t xml:space="preserve">, tempus </w:t>
                            </w:r>
                            <w:proofErr w:type="spellStart"/>
                            <w:r w:rsidRPr="00B4753D">
                              <w:t>quis</w:t>
                            </w:r>
                            <w:proofErr w:type="spellEnd"/>
                            <w:r w:rsidRPr="00B4753D">
                              <w:t xml:space="preserve">, </w:t>
                            </w:r>
                            <w:proofErr w:type="spellStart"/>
                            <w:r w:rsidRPr="00B4753D">
                              <w:t>wisi</w:t>
                            </w:r>
                            <w:proofErr w:type="spellEnd"/>
                            <w:r w:rsidRPr="00B4753D">
                              <w:t xml:space="preserve">. In in </w:t>
                            </w:r>
                            <w:proofErr w:type="spellStart"/>
                            <w:r w:rsidRPr="00B4753D">
                              <w:t>nunc</w:t>
                            </w:r>
                            <w:proofErr w:type="spellEnd"/>
                            <w:r w:rsidRPr="00B4753D">
                              <w:t xml:space="preserve">. Class </w:t>
                            </w:r>
                            <w:proofErr w:type="spellStart"/>
                            <w:r w:rsidRPr="00B4753D">
                              <w:t>aptent</w:t>
                            </w:r>
                            <w:proofErr w:type="spellEnd"/>
                            <w:r w:rsidRPr="00B4753D">
                              <w:t xml:space="preserve"> </w:t>
                            </w:r>
                            <w:proofErr w:type="spellStart"/>
                            <w:r w:rsidRPr="00B4753D">
                              <w:t>taciti</w:t>
                            </w:r>
                            <w:proofErr w:type="spellEnd"/>
                            <w:r w:rsidRPr="00B4753D">
                              <w:t xml:space="preserve"> </w:t>
                            </w:r>
                            <w:proofErr w:type="spellStart"/>
                            <w:r w:rsidRPr="00B4753D">
                              <w:t>sociosqu</w:t>
                            </w:r>
                            <w:proofErr w:type="spellEnd"/>
                            <w:r w:rsidRPr="00B4753D">
                              <w:t xml:space="preserve"> </w:t>
                            </w:r>
                            <w:proofErr w:type="spellStart"/>
                            <w:r w:rsidRPr="00B4753D">
                              <w:t>ad</w:t>
                            </w:r>
                            <w:proofErr w:type="spellEnd"/>
                            <w:r w:rsidRPr="00B4753D">
                              <w:t xml:space="preserve"> </w:t>
                            </w:r>
                            <w:proofErr w:type="spellStart"/>
                            <w:r w:rsidRPr="00B4753D">
                              <w:t>litora</w:t>
                            </w:r>
                            <w:proofErr w:type="spellEnd"/>
                            <w:r w:rsidRPr="00B4753D">
                              <w:t xml:space="preserve"> </w:t>
                            </w:r>
                            <w:proofErr w:type="spellStart"/>
                            <w:r w:rsidRPr="00B4753D">
                              <w:t>torquent</w:t>
                            </w:r>
                            <w:proofErr w:type="spellEnd"/>
                            <w:r w:rsidRPr="00B4753D">
                              <w:t xml:space="preserve"> per </w:t>
                            </w:r>
                            <w:proofErr w:type="spellStart"/>
                            <w:r w:rsidRPr="00B4753D">
                              <w:t>conubia</w:t>
                            </w:r>
                            <w:proofErr w:type="spellEnd"/>
                            <w:r w:rsidRPr="00B4753D">
                              <w:t xml:space="preserve"> nostra, per </w:t>
                            </w:r>
                            <w:proofErr w:type="spellStart"/>
                            <w:r w:rsidRPr="00B4753D">
                              <w:t>inceptos</w:t>
                            </w:r>
                            <w:proofErr w:type="spellEnd"/>
                            <w:r w:rsidRPr="00B4753D">
                              <w:t xml:space="preserve"> </w:t>
                            </w:r>
                            <w:proofErr w:type="spellStart"/>
                            <w:r w:rsidRPr="00B4753D">
                              <w:t>hymenaeos</w:t>
                            </w:r>
                            <w:proofErr w:type="spellEnd"/>
                            <w:r w:rsidRPr="00B4753D">
                              <w:t>.</w:t>
                            </w:r>
                            <w:r>
                              <w:t xml:space="preserve"> * p &lt; 0.05, ** p &lt; 0.01, *** p &lt; 0.001</w:t>
                            </w:r>
                          </w:p>
                          <w:p w14:paraId="57889D73" w14:textId="77777777" w:rsidR="00B7741F" w:rsidRPr="00781102" w:rsidRDefault="00B7741F" w:rsidP="00B4753D">
                            <w:pPr>
                              <w:pStyle w:val="FigureLegendMai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49DDE" id="_x0000_s1027" type="#_x0000_t202" style="position:absolute;left:0;text-align:left;margin-left:-.3pt;margin-top:205.5pt;width:377.3pt;height:156.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" filled="f" stroked="f">
                <v:textbox inset="0,0,0,0">
                  <w:txbxContent>
                    <w:p w14:paraId="6CDC3921" w14:textId="5FE2E1F1" w:rsidR="00B7741F" w:rsidRPr="00781102" w:rsidRDefault="00B7741F" w:rsidP="00B4753D">
                      <w:pPr>
                        <w:pStyle w:val="FigureLegendMain"/>
                      </w:pPr>
                      <w:r w:rsidRPr="00B4753D">
                        <w:rPr>
                          <w:rStyle w:val="FigureLegendTitleTegn"/>
                        </w:rPr>
                        <w:t>Figure 2: Example of a one-and-one-half column</w:t>
                      </w:r>
                      <w:r>
                        <w:rPr>
                          <w:rStyle w:val="FigureLegendTitleTegn"/>
                        </w:rPr>
                        <w:t xml:space="preserve"> figure, </w:t>
                      </w:r>
                      <w:r w:rsidRPr="00B4753D">
                        <w:rPr>
                          <w:rStyle w:val="FigureLegendTitleTegn"/>
                        </w:rPr>
                        <w:t>133.125 mm wide. (A)</w:t>
                      </w:r>
                      <w:r w:rsidRPr="00781102">
                        <w:t xml:space="preserve"> </w:t>
                      </w:r>
                      <w:proofErr w:type="spellStart"/>
                      <w:r w:rsidRPr="00B4753D">
                        <w:t>Pellentesque</w:t>
                      </w:r>
                      <w:proofErr w:type="spellEnd"/>
                      <w:r w:rsidRPr="00B4753D">
                        <w:t xml:space="preserve"> </w:t>
                      </w:r>
                      <w:proofErr w:type="spellStart"/>
                      <w:r w:rsidRPr="00B4753D">
                        <w:t>porttitor</w:t>
                      </w:r>
                      <w:proofErr w:type="spellEnd"/>
                      <w:r w:rsidRPr="00B4753D">
                        <w:t xml:space="preserve">, </w:t>
                      </w:r>
                      <w:proofErr w:type="spellStart"/>
                      <w:r w:rsidRPr="00B4753D">
                        <w:t>velit</w:t>
                      </w:r>
                      <w:proofErr w:type="spellEnd"/>
                      <w:r w:rsidRPr="00B4753D">
                        <w:t xml:space="preserve"> lacinia </w:t>
                      </w:r>
                      <w:proofErr w:type="spellStart"/>
                      <w:r w:rsidRPr="00B4753D">
                        <w:t>egestas</w:t>
                      </w:r>
                      <w:proofErr w:type="spellEnd"/>
                      <w:r w:rsidRPr="00B4753D">
                        <w:t xml:space="preserve"> </w:t>
                      </w:r>
                      <w:proofErr w:type="spellStart"/>
                      <w:r w:rsidRPr="00B4753D">
                        <w:t>auctor</w:t>
                      </w:r>
                      <w:proofErr w:type="spellEnd"/>
                      <w:r w:rsidRPr="00B4753D">
                        <w:t xml:space="preserve">, diam </w:t>
                      </w:r>
                      <w:proofErr w:type="spellStart"/>
                      <w:r w:rsidRPr="00B4753D">
                        <w:t>eros</w:t>
                      </w:r>
                      <w:proofErr w:type="spellEnd"/>
                      <w:r w:rsidRPr="00B4753D">
                        <w:t xml:space="preserve"> tempus </w:t>
                      </w:r>
                      <w:proofErr w:type="spellStart"/>
                      <w:r w:rsidRPr="00B4753D">
                        <w:t>arcu</w:t>
                      </w:r>
                      <w:proofErr w:type="spellEnd"/>
                      <w:r w:rsidRPr="00B4753D">
                        <w:t xml:space="preserve">, </w:t>
                      </w:r>
                      <w:proofErr w:type="spellStart"/>
                      <w:r w:rsidRPr="00B4753D">
                        <w:t>nec</w:t>
                      </w:r>
                      <w:proofErr w:type="spellEnd"/>
                      <w:r w:rsidRPr="00B4753D">
                        <w:t xml:space="preserve"> </w:t>
                      </w:r>
                      <w:proofErr w:type="spellStart"/>
                      <w:r w:rsidRPr="00B4753D">
                        <w:t>vulputate</w:t>
                      </w:r>
                      <w:proofErr w:type="spellEnd"/>
                      <w:r w:rsidRPr="00B4753D">
                        <w:t xml:space="preserve"> </w:t>
                      </w:r>
                      <w:proofErr w:type="spellStart"/>
                      <w:r w:rsidRPr="00B4753D">
                        <w:t>augue</w:t>
                      </w:r>
                      <w:proofErr w:type="spellEnd"/>
                      <w:r w:rsidRPr="00B4753D">
                        <w:t xml:space="preserve"> magna vel </w:t>
                      </w:r>
                      <w:proofErr w:type="spellStart"/>
                      <w:r w:rsidRPr="00B4753D">
                        <w:t>risus</w:t>
                      </w:r>
                      <w:proofErr w:type="spellEnd"/>
                      <w:r w:rsidRPr="00B4753D">
                        <w:t xml:space="preserve">. Cras non magna vel ante </w:t>
                      </w:r>
                      <w:proofErr w:type="spellStart"/>
                      <w:r w:rsidRPr="00B4753D">
                        <w:t>adipiscing</w:t>
                      </w:r>
                      <w:proofErr w:type="spellEnd"/>
                      <w:r w:rsidRPr="00B4753D">
                        <w:t xml:space="preserve"> </w:t>
                      </w:r>
                      <w:proofErr w:type="spellStart"/>
                      <w:r w:rsidRPr="00B4753D">
                        <w:t>rhoncus</w:t>
                      </w:r>
                      <w:proofErr w:type="spellEnd"/>
                      <w:r w:rsidRPr="00B4753D">
                        <w:t xml:space="preserve">. </w:t>
                      </w:r>
                      <w:proofErr w:type="spellStart"/>
                      <w:r w:rsidRPr="00B4753D">
                        <w:t>Vivamus</w:t>
                      </w:r>
                      <w:proofErr w:type="spellEnd"/>
                      <w:r w:rsidRPr="00B4753D">
                        <w:t xml:space="preserve"> a mi. Morbi </w:t>
                      </w:r>
                      <w:proofErr w:type="spellStart"/>
                      <w:r w:rsidRPr="00B4753D">
                        <w:t>neque</w:t>
                      </w:r>
                      <w:proofErr w:type="spellEnd"/>
                      <w:r w:rsidRPr="00B4753D">
                        <w:t xml:space="preserve">. </w:t>
                      </w:r>
                      <w:proofErr w:type="spellStart"/>
                      <w:r w:rsidRPr="00B4753D">
                        <w:t>Aliquam</w:t>
                      </w:r>
                      <w:proofErr w:type="spellEnd"/>
                      <w:r w:rsidRPr="00B4753D">
                        <w:t xml:space="preserve"> </w:t>
                      </w:r>
                      <w:proofErr w:type="spellStart"/>
                      <w:r w:rsidRPr="00B4753D">
                        <w:t>erat</w:t>
                      </w:r>
                      <w:proofErr w:type="spellEnd"/>
                      <w:r w:rsidRPr="00B4753D">
                        <w:t xml:space="preserve"> </w:t>
                      </w:r>
                      <w:proofErr w:type="spellStart"/>
                      <w:r w:rsidRPr="00B4753D">
                        <w:t>volutpat</w:t>
                      </w:r>
                      <w:proofErr w:type="spellEnd"/>
                      <w:r w:rsidRPr="00B4753D">
                        <w:t xml:space="preserve">. Integer </w:t>
                      </w:r>
                      <w:proofErr w:type="spellStart"/>
                      <w:r w:rsidRPr="00B4753D">
                        <w:t>ultrices</w:t>
                      </w:r>
                      <w:proofErr w:type="spellEnd"/>
                      <w:r w:rsidRPr="00B4753D">
                        <w:t xml:space="preserve"> </w:t>
                      </w:r>
                      <w:proofErr w:type="spellStart"/>
                      <w:r w:rsidRPr="00B4753D">
                        <w:t>lobortis</w:t>
                      </w:r>
                      <w:proofErr w:type="spellEnd"/>
                      <w:r w:rsidRPr="00B4753D">
                        <w:t xml:space="preserve"> </w:t>
                      </w:r>
                      <w:proofErr w:type="spellStart"/>
                      <w:r w:rsidRPr="00B4753D">
                        <w:t>eros</w:t>
                      </w:r>
                      <w:proofErr w:type="spellEnd"/>
                      <w:r w:rsidRPr="00B4753D">
                        <w:t xml:space="preserve">. </w:t>
                      </w:r>
                      <w:proofErr w:type="spellStart"/>
                      <w:r w:rsidRPr="00B4753D">
                        <w:t>Pellentesque</w:t>
                      </w:r>
                      <w:proofErr w:type="spellEnd"/>
                      <w:r w:rsidRPr="00B4753D">
                        <w:t xml:space="preserve"> habitant </w:t>
                      </w:r>
                      <w:proofErr w:type="spellStart"/>
                      <w:r w:rsidRPr="00B4753D">
                        <w:t>morbi</w:t>
                      </w:r>
                      <w:proofErr w:type="spellEnd"/>
                      <w:r w:rsidRPr="00B4753D">
                        <w:t xml:space="preserve"> </w:t>
                      </w:r>
                      <w:proofErr w:type="spellStart"/>
                      <w:r w:rsidRPr="00B4753D">
                        <w:t>tristique</w:t>
                      </w:r>
                      <w:proofErr w:type="spellEnd"/>
                      <w:r w:rsidRPr="00B4753D">
                        <w:t xml:space="preserve"> </w:t>
                      </w:r>
                      <w:proofErr w:type="spellStart"/>
                      <w:r w:rsidRPr="00B4753D">
                        <w:t>senectus</w:t>
                      </w:r>
                      <w:proofErr w:type="spellEnd"/>
                      <w:r w:rsidRPr="00B4753D">
                        <w:t xml:space="preserve"> et </w:t>
                      </w:r>
                      <w:proofErr w:type="spellStart"/>
                      <w:r w:rsidRPr="00B4753D">
                        <w:t>netus</w:t>
                      </w:r>
                      <w:proofErr w:type="spellEnd"/>
                      <w:r w:rsidRPr="00B4753D">
                        <w:t xml:space="preserve"> et </w:t>
                      </w:r>
                      <w:proofErr w:type="spellStart"/>
                      <w:r w:rsidRPr="00B4753D">
                        <w:t>malesuada</w:t>
                      </w:r>
                      <w:proofErr w:type="spellEnd"/>
                      <w:r w:rsidRPr="00B4753D">
                        <w:t xml:space="preserve"> fames ac </w:t>
                      </w:r>
                      <w:proofErr w:type="spellStart"/>
                      <w:r w:rsidRPr="00B4753D">
                        <w:t>turpis</w:t>
                      </w:r>
                      <w:proofErr w:type="spellEnd"/>
                      <w:r w:rsidRPr="00B4753D">
                        <w:t xml:space="preserve"> </w:t>
                      </w:r>
                      <w:proofErr w:type="spellStart"/>
                      <w:r w:rsidRPr="00B4753D">
                        <w:t>egestas</w:t>
                      </w:r>
                      <w:proofErr w:type="spellEnd"/>
                      <w:r w:rsidRPr="00B4753D">
                        <w:t xml:space="preserve">. </w:t>
                      </w:r>
                      <w:r w:rsidRPr="00B4753D">
                        <w:rPr>
                          <w:rStyle w:val="FigureLegendTitleTegn"/>
                        </w:rPr>
                        <w:t>(B)</w:t>
                      </w:r>
                      <w:r w:rsidRPr="00B4753D">
                        <w:t xml:space="preserve"> </w:t>
                      </w:r>
                      <w:proofErr w:type="spellStart"/>
                      <w:r w:rsidRPr="00B4753D">
                        <w:t>Proin</w:t>
                      </w:r>
                      <w:proofErr w:type="spellEnd"/>
                      <w:r w:rsidRPr="00B4753D">
                        <w:t xml:space="preserve"> semper, ante vitae </w:t>
                      </w:r>
                      <w:proofErr w:type="spellStart"/>
                      <w:r w:rsidRPr="00B4753D">
                        <w:t>sollicitudin</w:t>
                      </w:r>
                      <w:proofErr w:type="spellEnd"/>
                      <w:r w:rsidRPr="00B4753D">
                        <w:t xml:space="preserve"> </w:t>
                      </w:r>
                      <w:proofErr w:type="spellStart"/>
                      <w:r w:rsidRPr="00B4753D">
                        <w:t>posuere</w:t>
                      </w:r>
                      <w:proofErr w:type="spellEnd"/>
                      <w:r w:rsidRPr="00B4753D">
                        <w:t xml:space="preserve">, </w:t>
                      </w:r>
                      <w:proofErr w:type="spellStart"/>
                      <w:r w:rsidRPr="00B4753D">
                        <w:t>metus</w:t>
                      </w:r>
                      <w:proofErr w:type="spellEnd"/>
                      <w:r w:rsidRPr="00B4753D">
                        <w:t xml:space="preserve"> </w:t>
                      </w:r>
                      <w:proofErr w:type="spellStart"/>
                      <w:r w:rsidRPr="00B4753D">
                        <w:t>quam</w:t>
                      </w:r>
                      <w:proofErr w:type="spellEnd"/>
                      <w:r w:rsidRPr="00B4753D">
                        <w:t xml:space="preserve"> </w:t>
                      </w:r>
                      <w:proofErr w:type="spellStart"/>
                      <w:r w:rsidRPr="00B4753D">
                        <w:t>iaculis</w:t>
                      </w:r>
                      <w:proofErr w:type="spellEnd"/>
                      <w:r w:rsidRPr="00B4753D">
                        <w:t xml:space="preserve"> </w:t>
                      </w:r>
                      <w:proofErr w:type="spellStart"/>
                      <w:r w:rsidRPr="00B4753D">
                        <w:t>nibh</w:t>
                      </w:r>
                      <w:proofErr w:type="spellEnd"/>
                      <w:r w:rsidRPr="00B4753D">
                        <w:t xml:space="preserve">, vitae </w:t>
                      </w:r>
                      <w:proofErr w:type="spellStart"/>
                      <w:r w:rsidRPr="00B4753D">
                        <w:t>scelerisque</w:t>
                      </w:r>
                      <w:proofErr w:type="spellEnd"/>
                      <w:r w:rsidRPr="00B4753D">
                        <w:t xml:space="preserve"> </w:t>
                      </w:r>
                      <w:proofErr w:type="spellStart"/>
                      <w:r w:rsidRPr="00B4753D">
                        <w:t>nunc</w:t>
                      </w:r>
                      <w:proofErr w:type="spellEnd"/>
                      <w:r w:rsidRPr="00B4753D">
                        <w:t xml:space="preserve"> </w:t>
                      </w:r>
                      <w:proofErr w:type="spellStart"/>
                      <w:r w:rsidRPr="00B4753D">
                        <w:t>massa</w:t>
                      </w:r>
                      <w:proofErr w:type="spellEnd"/>
                      <w:r w:rsidRPr="00B4753D">
                        <w:t xml:space="preserve"> </w:t>
                      </w:r>
                      <w:proofErr w:type="spellStart"/>
                      <w:r w:rsidRPr="00B4753D">
                        <w:t>eget</w:t>
                      </w:r>
                      <w:proofErr w:type="spellEnd"/>
                      <w:r w:rsidRPr="00B4753D">
                        <w:t xml:space="preserve"> </w:t>
                      </w:r>
                      <w:proofErr w:type="spellStart"/>
                      <w:r w:rsidRPr="00B4753D">
                        <w:t>pede</w:t>
                      </w:r>
                      <w:proofErr w:type="spellEnd"/>
                      <w:r w:rsidRPr="00B4753D">
                        <w:t xml:space="preserve">. Sed </w:t>
                      </w:r>
                      <w:proofErr w:type="spellStart"/>
                      <w:r w:rsidRPr="00B4753D">
                        <w:t>velit</w:t>
                      </w:r>
                      <w:proofErr w:type="spellEnd"/>
                      <w:r w:rsidRPr="00B4753D">
                        <w:t xml:space="preserve"> </w:t>
                      </w:r>
                      <w:proofErr w:type="spellStart"/>
                      <w:r w:rsidRPr="00B4753D">
                        <w:t>urna</w:t>
                      </w:r>
                      <w:proofErr w:type="spellEnd"/>
                      <w:r w:rsidRPr="00B4753D">
                        <w:t xml:space="preserve">, </w:t>
                      </w:r>
                      <w:proofErr w:type="spellStart"/>
                      <w:r w:rsidRPr="00B4753D">
                        <w:t>interdum</w:t>
                      </w:r>
                      <w:proofErr w:type="spellEnd"/>
                      <w:r w:rsidRPr="00B4753D">
                        <w:t xml:space="preserve"> vel, </w:t>
                      </w:r>
                      <w:proofErr w:type="spellStart"/>
                      <w:r w:rsidRPr="00B4753D">
                        <w:t>ultricies</w:t>
                      </w:r>
                      <w:proofErr w:type="spellEnd"/>
                      <w:r w:rsidRPr="00B4753D">
                        <w:t xml:space="preserve"> vel, </w:t>
                      </w:r>
                      <w:proofErr w:type="spellStart"/>
                      <w:r w:rsidRPr="00B4753D">
                        <w:t>faucibus</w:t>
                      </w:r>
                      <w:proofErr w:type="spellEnd"/>
                      <w:r w:rsidRPr="00B4753D">
                        <w:t xml:space="preserve"> at, </w:t>
                      </w:r>
                      <w:proofErr w:type="spellStart"/>
                      <w:r w:rsidRPr="00B4753D">
                        <w:t>quam</w:t>
                      </w:r>
                      <w:proofErr w:type="spellEnd"/>
                      <w:r w:rsidRPr="00B4753D">
                        <w:t xml:space="preserve">. </w:t>
                      </w:r>
                      <w:proofErr w:type="spellStart"/>
                      <w:r w:rsidRPr="00B4753D">
                        <w:t>Donec</w:t>
                      </w:r>
                      <w:proofErr w:type="spellEnd"/>
                      <w:r w:rsidRPr="00B4753D">
                        <w:t xml:space="preserve"> </w:t>
                      </w:r>
                      <w:proofErr w:type="spellStart"/>
                      <w:r w:rsidRPr="00B4753D">
                        <w:t>elit</w:t>
                      </w:r>
                      <w:proofErr w:type="spellEnd"/>
                      <w:r w:rsidRPr="00B4753D">
                        <w:t xml:space="preserve"> </w:t>
                      </w:r>
                      <w:proofErr w:type="spellStart"/>
                      <w:r w:rsidRPr="00B4753D">
                        <w:t>est</w:t>
                      </w:r>
                      <w:proofErr w:type="spellEnd"/>
                      <w:r w:rsidRPr="00B4753D">
                        <w:t xml:space="preserve">, </w:t>
                      </w:r>
                      <w:proofErr w:type="spellStart"/>
                      <w:r w:rsidRPr="00B4753D">
                        <w:t>consectetuer</w:t>
                      </w:r>
                      <w:proofErr w:type="spellEnd"/>
                      <w:r w:rsidRPr="00B4753D">
                        <w:t xml:space="preserve"> </w:t>
                      </w:r>
                      <w:proofErr w:type="spellStart"/>
                      <w:r w:rsidRPr="00B4753D">
                        <w:t>eget</w:t>
                      </w:r>
                      <w:proofErr w:type="spellEnd"/>
                      <w:r w:rsidRPr="00B4753D">
                        <w:t xml:space="preserve">, </w:t>
                      </w:r>
                      <w:proofErr w:type="spellStart"/>
                      <w:r w:rsidRPr="00B4753D">
                        <w:t>consequat</w:t>
                      </w:r>
                      <w:proofErr w:type="spellEnd"/>
                      <w:r w:rsidRPr="00B4753D">
                        <w:t xml:space="preserve"> </w:t>
                      </w:r>
                      <w:proofErr w:type="spellStart"/>
                      <w:r w:rsidRPr="00B4753D">
                        <w:t>quis</w:t>
                      </w:r>
                      <w:proofErr w:type="spellEnd"/>
                      <w:r w:rsidRPr="00B4753D">
                        <w:t xml:space="preserve">, tempus </w:t>
                      </w:r>
                      <w:proofErr w:type="spellStart"/>
                      <w:r w:rsidRPr="00B4753D">
                        <w:t>quis</w:t>
                      </w:r>
                      <w:proofErr w:type="spellEnd"/>
                      <w:r w:rsidRPr="00B4753D">
                        <w:t xml:space="preserve">, </w:t>
                      </w:r>
                      <w:proofErr w:type="spellStart"/>
                      <w:r w:rsidRPr="00B4753D">
                        <w:t>wisi</w:t>
                      </w:r>
                      <w:proofErr w:type="spellEnd"/>
                      <w:r w:rsidRPr="00B4753D">
                        <w:t xml:space="preserve">. In in </w:t>
                      </w:r>
                      <w:proofErr w:type="spellStart"/>
                      <w:r w:rsidRPr="00B4753D">
                        <w:t>nunc</w:t>
                      </w:r>
                      <w:proofErr w:type="spellEnd"/>
                      <w:r w:rsidRPr="00B4753D">
                        <w:t xml:space="preserve">. Class </w:t>
                      </w:r>
                      <w:proofErr w:type="spellStart"/>
                      <w:r w:rsidRPr="00B4753D">
                        <w:t>aptent</w:t>
                      </w:r>
                      <w:proofErr w:type="spellEnd"/>
                      <w:r w:rsidRPr="00B4753D">
                        <w:t xml:space="preserve"> </w:t>
                      </w:r>
                      <w:proofErr w:type="spellStart"/>
                      <w:r w:rsidRPr="00B4753D">
                        <w:t>taciti</w:t>
                      </w:r>
                      <w:proofErr w:type="spellEnd"/>
                      <w:r w:rsidRPr="00B4753D">
                        <w:t xml:space="preserve"> </w:t>
                      </w:r>
                      <w:proofErr w:type="spellStart"/>
                      <w:r w:rsidRPr="00B4753D">
                        <w:t>sociosqu</w:t>
                      </w:r>
                      <w:proofErr w:type="spellEnd"/>
                      <w:r w:rsidRPr="00B4753D">
                        <w:t xml:space="preserve"> </w:t>
                      </w:r>
                      <w:proofErr w:type="spellStart"/>
                      <w:r w:rsidRPr="00B4753D">
                        <w:t>ad</w:t>
                      </w:r>
                      <w:proofErr w:type="spellEnd"/>
                      <w:r w:rsidRPr="00B4753D">
                        <w:t xml:space="preserve"> </w:t>
                      </w:r>
                      <w:proofErr w:type="spellStart"/>
                      <w:r w:rsidRPr="00B4753D">
                        <w:t>litora</w:t>
                      </w:r>
                      <w:proofErr w:type="spellEnd"/>
                      <w:r w:rsidRPr="00B4753D">
                        <w:t xml:space="preserve"> </w:t>
                      </w:r>
                      <w:proofErr w:type="spellStart"/>
                      <w:r w:rsidRPr="00B4753D">
                        <w:t>torquent</w:t>
                      </w:r>
                      <w:proofErr w:type="spellEnd"/>
                      <w:r w:rsidRPr="00B4753D">
                        <w:t xml:space="preserve"> per </w:t>
                      </w:r>
                      <w:proofErr w:type="spellStart"/>
                      <w:r w:rsidRPr="00B4753D">
                        <w:t>conubia</w:t>
                      </w:r>
                      <w:proofErr w:type="spellEnd"/>
                      <w:r w:rsidRPr="00B4753D">
                        <w:t xml:space="preserve"> nostra, per </w:t>
                      </w:r>
                      <w:proofErr w:type="spellStart"/>
                      <w:r w:rsidRPr="00B4753D">
                        <w:t>inceptos</w:t>
                      </w:r>
                      <w:proofErr w:type="spellEnd"/>
                      <w:r w:rsidRPr="00B4753D">
                        <w:t xml:space="preserve"> </w:t>
                      </w:r>
                      <w:proofErr w:type="spellStart"/>
                      <w:r w:rsidRPr="00B4753D">
                        <w:t>hymenaeos</w:t>
                      </w:r>
                      <w:proofErr w:type="spellEnd"/>
                      <w:r w:rsidRPr="00B4753D">
                        <w:t xml:space="preserve">. </w:t>
                      </w:r>
                      <w:proofErr w:type="spellStart"/>
                      <w:r w:rsidRPr="00B4753D">
                        <w:t>Donec</w:t>
                      </w:r>
                      <w:proofErr w:type="spellEnd"/>
                      <w:r w:rsidRPr="00B4753D">
                        <w:t xml:space="preserve"> </w:t>
                      </w:r>
                      <w:proofErr w:type="spellStart"/>
                      <w:r w:rsidRPr="00B4753D">
                        <w:t>ullamcorper</w:t>
                      </w:r>
                      <w:proofErr w:type="spellEnd"/>
                      <w:r w:rsidRPr="00B4753D">
                        <w:t xml:space="preserve"> </w:t>
                      </w:r>
                      <w:proofErr w:type="spellStart"/>
                      <w:r w:rsidRPr="00B4753D">
                        <w:t>fringilla</w:t>
                      </w:r>
                      <w:proofErr w:type="spellEnd"/>
                      <w:r w:rsidRPr="00B4753D">
                        <w:t xml:space="preserve"> </w:t>
                      </w:r>
                      <w:proofErr w:type="spellStart"/>
                      <w:r w:rsidRPr="00B4753D">
                        <w:t>eros</w:t>
                      </w:r>
                      <w:proofErr w:type="spellEnd"/>
                      <w:r w:rsidRPr="00B4753D">
                        <w:t xml:space="preserve">. </w:t>
                      </w:r>
                      <w:proofErr w:type="spellStart"/>
                      <w:r w:rsidRPr="00B4753D">
                        <w:t>Fusce</w:t>
                      </w:r>
                      <w:proofErr w:type="spellEnd"/>
                      <w:r w:rsidRPr="00B4753D">
                        <w:t xml:space="preserve"> in </w:t>
                      </w:r>
                      <w:proofErr w:type="spellStart"/>
                      <w:r w:rsidRPr="00B4753D">
                        <w:t>sapien</w:t>
                      </w:r>
                      <w:proofErr w:type="spellEnd"/>
                      <w:r w:rsidRPr="00B4753D">
                        <w:t xml:space="preserve"> </w:t>
                      </w:r>
                      <w:proofErr w:type="spellStart"/>
                      <w:r w:rsidRPr="00B4753D">
                        <w:t>eu</w:t>
                      </w:r>
                      <w:proofErr w:type="spellEnd"/>
                      <w:r w:rsidRPr="00B4753D">
                        <w:t xml:space="preserve"> </w:t>
                      </w:r>
                      <w:proofErr w:type="spellStart"/>
                      <w:r w:rsidRPr="00B4753D">
                        <w:t>purus</w:t>
                      </w:r>
                      <w:proofErr w:type="spellEnd"/>
                      <w:r w:rsidRPr="00B4753D">
                        <w:t xml:space="preserve"> </w:t>
                      </w:r>
                      <w:proofErr w:type="spellStart"/>
                      <w:r w:rsidRPr="00B4753D">
                        <w:t>dapibus</w:t>
                      </w:r>
                      <w:proofErr w:type="spellEnd"/>
                      <w:r w:rsidRPr="00B4753D">
                        <w:t xml:space="preserve"> </w:t>
                      </w:r>
                      <w:proofErr w:type="spellStart"/>
                      <w:r w:rsidRPr="00B4753D">
                        <w:t>commodo</w:t>
                      </w:r>
                      <w:proofErr w:type="spellEnd"/>
                      <w:r w:rsidRPr="00B4753D">
                        <w:t xml:space="preserve">. Cum sociis </w:t>
                      </w:r>
                      <w:proofErr w:type="spellStart"/>
                      <w:r w:rsidRPr="00B4753D">
                        <w:t>natoque</w:t>
                      </w:r>
                      <w:proofErr w:type="spellEnd"/>
                      <w:r w:rsidRPr="00B4753D">
                        <w:t xml:space="preserve"> </w:t>
                      </w:r>
                      <w:proofErr w:type="spellStart"/>
                      <w:r w:rsidRPr="00B4753D">
                        <w:t>penatibus</w:t>
                      </w:r>
                      <w:proofErr w:type="spellEnd"/>
                      <w:r w:rsidRPr="00B4753D">
                        <w:t xml:space="preserve"> et </w:t>
                      </w:r>
                      <w:proofErr w:type="spellStart"/>
                      <w:r w:rsidRPr="00B4753D">
                        <w:t>magnis</w:t>
                      </w:r>
                      <w:proofErr w:type="spellEnd"/>
                      <w:r w:rsidRPr="00B4753D">
                        <w:t xml:space="preserve"> dis parturient </w:t>
                      </w:r>
                      <w:proofErr w:type="spellStart"/>
                      <w:r w:rsidRPr="00B4753D">
                        <w:t>montes</w:t>
                      </w:r>
                      <w:proofErr w:type="spellEnd"/>
                      <w:r w:rsidRPr="00B4753D">
                        <w:t xml:space="preserve">, </w:t>
                      </w:r>
                      <w:proofErr w:type="spellStart"/>
                      <w:r w:rsidRPr="00B4753D">
                        <w:t>nascetur</w:t>
                      </w:r>
                      <w:proofErr w:type="spellEnd"/>
                      <w:r w:rsidRPr="00B4753D">
                        <w:t xml:space="preserve"> </w:t>
                      </w:r>
                      <w:proofErr w:type="spellStart"/>
                      <w:r w:rsidRPr="00B4753D">
                        <w:t>ridiculus</w:t>
                      </w:r>
                      <w:proofErr w:type="spellEnd"/>
                      <w:r w:rsidRPr="00B4753D">
                        <w:t xml:space="preserve"> mus. Cras </w:t>
                      </w:r>
                      <w:proofErr w:type="spellStart"/>
                      <w:r w:rsidRPr="00B4753D">
                        <w:t>faucibus</w:t>
                      </w:r>
                      <w:proofErr w:type="spellEnd"/>
                      <w:r w:rsidRPr="00B4753D">
                        <w:t xml:space="preserve"> </w:t>
                      </w:r>
                      <w:proofErr w:type="spellStart"/>
                      <w:r w:rsidRPr="00B4753D">
                        <w:t>condimentum</w:t>
                      </w:r>
                      <w:proofErr w:type="spellEnd"/>
                      <w:r w:rsidRPr="00B4753D">
                        <w:t xml:space="preserve"> </w:t>
                      </w:r>
                      <w:proofErr w:type="spellStart"/>
                      <w:r w:rsidRPr="00B4753D">
                        <w:t>odio</w:t>
                      </w:r>
                      <w:proofErr w:type="spellEnd"/>
                      <w:r w:rsidRPr="00B4753D">
                        <w:t xml:space="preserve">. </w:t>
                      </w:r>
                      <w:r w:rsidRPr="00B4753D">
                        <w:rPr>
                          <w:rStyle w:val="FigureLegendTitleTegn"/>
                        </w:rPr>
                        <w:t xml:space="preserve">(C) </w:t>
                      </w:r>
                      <w:r w:rsidRPr="00B4753D">
                        <w:t xml:space="preserve">Sed ac ligula. </w:t>
                      </w:r>
                      <w:proofErr w:type="spellStart"/>
                      <w:r w:rsidRPr="00B4753D">
                        <w:t>Aliquam</w:t>
                      </w:r>
                      <w:proofErr w:type="spellEnd"/>
                      <w:r w:rsidRPr="00B4753D">
                        <w:t xml:space="preserve"> at </w:t>
                      </w:r>
                      <w:proofErr w:type="spellStart"/>
                      <w:r w:rsidRPr="00B4753D">
                        <w:t>eros</w:t>
                      </w:r>
                      <w:proofErr w:type="spellEnd"/>
                      <w:r w:rsidRPr="00B4753D">
                        <w:t xml:space="preserve">. </w:t>
                      </w:r>
                      <w:proofErr w:type="spellStart"/>
                      <w:r w:rsidRPr="00B4753D">
                        <w:t>Etiam</w:t>
                      </w:r>
                      <w:proofErr w:type="spellEnd"/>
                      <w:r w:rsidRPr="00B4753D">
                        <w:t xml:space="preserve"> at ligula et </w:t>
                      </w:r>
                      <w:proofErr w:type="spellStart"/>
                      <w:r w:rsidRPr="00B4753D">
                        <w:t>tellus</w:t>
                      </w:r>
                      <w:proofErr w:type="spellEnd"/>
                      <w:r w:rsidRPr="00B4753D">
                        <w:t xml:space="preserve"> </w:t>
                      </w:r>
                      <w:proofErr w:type="spellStart"/>
                      <w:r w:rsidRPr="00B4753D">
                        <w:t>ullamcorper</w:t>
                      </w:r>
                      <w:proofErr w:type="spellEnd"/>
                      <w:r w:rsidRPr="00B4753D">
                        <w:t xml:space="preserve"> </w:t>
                      </w:r>
                      <w:proofErr w:type="spellStart"/>
                      <w:r w:rsidRPr="00B4753D">
                        <w:t>ultrices</w:t>
                      </w:r>
                      <w:proofErr w:type="spellEnd"/>
                      <w:r w:rsidRPr="00B4753D">
                        <w:t xml:space="preserve">. In fermentum, lorem non cursus </w:t>
                      </w:r>
                      <w:proofErr w:type="spellStart"/>
                      <w:r w:rsidRPr="00B4753D">
                        <w:t>porttitor</w:t>
                      </w:r>
                      <w:proofErr w:type="spellEnd"/>
                      <w:r w:rsidRPr="00B4753D">
                        <w:t xml:space="preserve">, diam </w:t>
                      </w:r>
                      <w:proofErr w:type="spellStart"/>
                      <w:r w:rsidRPr="00B4753D">
                        <w:t>urna</w:t>
                      </w:r>
                      <w:proofErr w:type="spellEnd"/>
                      <w:r w:rsidRPr="00B4753D">
                        <w:t xml:space="preserve"> </w:t>
                      </w:r>
                      <w:proofErr w:type="spellStart"/>
                      <w:r w:rsidRPr="00B4753D">
                        <w:t>accumsan</w:t>
                      </w:r>
                      <w:proofErr w:type="spellEnd"/>
                      <w:r w:rsidRPr="00B4753D">
                        <w:t xml:space="preserve"> </w:t>
                      </w:r>
                      <w:proofErr w:type="spellStart"/>
                      <w:r w:rsidRPr="00B4753D">
                        <w:t>lacus</w:t>
                      </w:r>
                      <w:proofErr w:type="spellEnd"/>
                      <w:r w:rsidRPr="00B4753D">
                        <w:t xml:space="preserve">, sed </w:t>
                      </w:r>
                      <w:proofErr w:type="spellStart"/>
                      <w:r w:rsidRPr="00B4753D">
                        <w:t>interdum</w:t>
                      </w:r>
                      <w:proofErr w:type="spellEnd"/>
                      <w:r w:rsidRPr="00B4753D">
                        <w:t xml:space="preserve"> </w:t>
                      </w:r>
                      <w:proofErr w:type="spellStart"/>
                      <w:r w:rsidRPr="00B4753D">
                        <w:t>wisi</w:t>
                      </w:r>
                      <w:proofErr w:type="spellEnd"/>
                      <w:r w:rsidRPr="00B4753D">
                        <w:t xml:space="preserve"> </w:t>
                      </w:r>
                      <w:proofErr w:type="spellStart"/>
                      <w:r w:rsidRPr="00B4753D">
                        <w:t>nibh</w:t>
                      </w:r>
                      <w:proofErr w:type="spellEnd"/>
                      <w:r w:rsidRPr="00B4753D">
                        <w:t xml:space="preserve"> </w:t>
                      </w:r>
                      <w:proofErr w:type="spellStart"/>
                      <w:r w:rsidRPr="00B4753D">
                        <w:t>nec</w:t>
                      </w:r>
                      <w:proofErr w:type="spellEnd"/>
                      <w:r w:rsidRPr="00B4753D">
                        <w:t xml:space="preserve"> </w:t>
                      </w:r>
                      <w:proofErr w:type="spellStart"/>
                      <w:r w:rsidRPr="00B4753D">
                        <w:t>nisl</w:t>
                      </w:r>
                      <w:proofErr w:type="spellEnd"/>
                      <w:r w:rsidRPr="00B4753D">
                        <w:t>.</w:t>
                      </w:r>
                      <w:r w:rsidRPr="00B4753D">
                        <w:rPr>
                          <w:rStyle w:val="FigureLegendTitleTegn"/>
                        </w:rPr>
                        <w:t xml:space="preserve"> </w:t>
                      </w:r>
                      <w:r w:rsidRPr="00B4753D">
                        <w:rPr>
                          <w:rStyle w:val="FigureLegendTitleTegn"/>
                          <w:lang w:val="da-DK"/>
                        </w:rPr>
                        <w:t xml:space="preserve">(D) </w:t>
                      </w:r>
                      <w:r w:rsidRPr="00B4753D">
                        <w:rPr>
                          <w:lang w:val="da-D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proofErr w:type="spellStart"/>
                      <w:r w:rsidRPr="00B4753D">
                        <w:t>Donec</w:t>
                      </w:r>
                      <w:proofErr w:type="spellEnd"/>
                      <w:r w:rsidRPr="00B4753D">
                        <w:t xml:space="preserve"> </w:t>
                      </w:r>
                      <w:proofErr w:type="spellStart"/>
                      <w:r w:rsidRPr="00B4753D">
                        <w:t>elit</w:t>
                      </w:r>
                      <w:proofErr w:type="spellEnd"/>
                      <w:r w:rsidRPr="00B4753D">
                        <w:t xml:space="preserve"> </w:t>
                      </w:r>
                      <w:proofErr w:type="spellStart"/>
                      <w:r w:rsidRPr="00B4753D">
                        <w:t>est</w:t>
                      </w:r>
                      <w:proofErr w:type="spellEnd"/>
                      <w:r w:rsidRPr="00B4753D">
                        <w:t xml:space="preserve">, </w:t>
                      </w:r>
                      <w:proofErr w:type="spellStart"/>
                      <w:r w:rsidRPr="00B4753D">
                        <w:t>consectetuer</w:t>
                      </w:r>
                      <w:proofErr w:type="spellEnd"/>
                      <w:r w:rsidRPr="00B4753D">
                        <w:t xml:space="preserve"> </w:t>
                      </w:r>
                      <w:proofErr w:type="spellStart"/>
                      <w:r w:rsidRPr="00B4753D">
                        <w:t>eget</w:t>
                      </w:r>
                      <w:proofErr w:type="spellEnd"/>
                      <w:r w:rsidRPr="00B4753D">
                        <w:t xml:space="preserve">, </w:t>
                      </w:r>
                      <w:proofErr w:type="spellStart"/>
                      <w:r w:rsidRPr="00B4753D">
                        <w:t>consequat</w:t>
                      </w:r>
                      <w:proofErr w:type="spellEnd"/>
                      <w:r w:rsidRPr="00B4753D">
                        <w:t xml:space="preserve"> </w:t>
                      </w:r>
                      <w:proofErr w:type="spellStart"/>
                      <w:r w:rsidRPr="00B4753D">
                        <w:t>quis</w:t>
                      </w:r>
                      <w:proofErr w:type="spellEnd"/>
                      <w:r w:rsidRPr="00B4753D">
                        <w:t xml:space="preserve">, tempus </w:t>
                      </w:r>
                      <w:proofErr w:type="spellStart"/>
                      <w:r w:rsidRPr="00B4753D">
                        <w:t>quis</w:t>
                      </w:r>
                      <w:proofErr w:type="spellEnd"/>
                      <w:r w:rsidRPr="00B4753D">
                        <w:t xml:space="preserve">, </w:t>
                      </w:r>
                      <w:proofErr w:type="spellStart"/>
                      <w:r w:rsidRPr="00B4753D">
                        <w:t>wisi</w:t>
                      </w:r>
                      <w:proofErr w:type="spellEnd"/>
                      <w:r w:rsidRPr="00B4753D">
                        <w:t xml:space="preserve">. In in </w:t>
                      </w:r>
                      <w:proofErr w:type="spellStart"/>
                      <w:r w:rsidRPr="00B4753D">
                        <w:t>nunc</w:t>
                      </w:r>
                      <w:proofErr w:type="spellEnd"/>
                      <w:r w:rsidRPr="00B4753D">
                        <w:t xml:space="preserve">. Class </w:t>
                      </w:r>
                      <w:proofErr w:type="spellStart"/>
                      <w:r w:rsidRPr="00B4753D">
                        <w:t>aptent</w:t>
                      </w:r>
                      <w:proofErr w:type="spellEnd"/>
                      <w:r w:rsidRPr="00B4753D">
                        <w:t xml:space="preserve"> </w:t>
                      </w:r>
                      <w:proofErr w:type="spellStart"/>
                      <w:r w:rsidRPr="00B4753D">
                        <w:t>taciti</w:t>
                      </w:r>
                      <w:proofErr w:type="spellEnd"/>
                      <w:r w:rsidRPr="00B4753D">
                        <w:t xml:space="preserve"> </w:t>
                      </w:r>
                      <w:proofErr w:type="spellStart"/>
                      <w:r w:rsidRPr="00B4753D">
                        <w:t>sociosqu</w:t>
                      </w:r>
                      <w:proofErr w:type="spellEnd"/>
                      <w:r w:rsidRPr="00B4753D">
                        <w:t xml:space="preserve"> </w:t>
                      </w:r>
                      <w:proofErr w:type="spellStart"/>
                      <w:r w:rsidRPr="00B4753D">
                        <w:t>ad</w:t>
                      </w:r>
                      <w:proofErr w:type="spellEnd"/>
                      <w:r w:rsidRPr="00B4753D">
                        <w:t xml:space="preserve"> </w:t>
                      </w:r>
                      <w:proofErr w:type="spellStart"/>
                      <w:r w:rsidRPr="00B4753D">
                        <w:t>litora</w:t>
                      </w:r>
                      <w:proofErr w:type="spellEnd"/>
                      <w:r w:rsidRPr="00B4753D">
                        <w:t xml:space="preserve"> </w:t>
                      </w:r>
                      <w:proofErr w:type="spellStart"/>
                      <w:r w:rsidRPr="00B4753D">
                        <w:t>torquent</w:t>
                      </w:r>
                      <w:proofErr w:type="spellEnd"/>
                      <w:r w:rsidRPr="00B4753D">
                        <w:t xml:space="preserve"> per </w:t>
                      </w:r>
                      <w:proofErr w:type="spellStart"/>
                      <w:r w:rsidRPr="00B4753D">
                        <w:t>conubia</w:t>
                      </w:r>
                      <w:proofErr w:type="spellEnd"/>
                      <w:r w:rsidRPr="00B4753D">
                        <w:t xml:space="preserve"> nostra, per </w:t>
                      </w:r>
                      <w:proofErr w:type="spellStart"/>
                      <w:r w:rsidRPr="00B4753D">
                        <w:t>inceptos</w:t>
                      </w:r>
                      <w:proofErr w:type="spellEnd"/>
                      <w:r w:rsidRPr="00B4753D">
                        <w:t xml:space="preserve"> </w:t>
                      </w:r>
                      <w:proofErr w:type="spellStart"/>
                      <w:r w:rsidRPr="00B4753D">
                        <w:t>hymenaeos</w:t>
                      </w:r>
                      <w:proofErr w:type="spellEnd"/>
                      <w:r w:rsidRPr="00B4753D">
                        <w:t>.</w:t>
                      </w:r>
                      <w:r>
                        <w:t xml:space="preserve"> * p &lt; 0.05, ** p &lt; 0.01, *** p &lt; 0.001</w:t>
                      </w:r>
                    </w:p>
                    <w:p w14:paraId="57889D73" w14:textId="77777777" w:rsidR="00B7741F" w:rsidRPr="00781102" w:rsidRDefault="00B7741F" w:rsidP="00B4753D">
                      <w:pPr>
                        <w:pStyle w:val="FigureLegendMain"/>
                      </w:pPr>
                    </w:p>
                  </w:txbxContent>
                </v:textbox>
                <w10:wrap type="square" anchorx="margin" anchory="margin"/>
              </v:shape>
            </w:pict>
          </mc:Fallback>
        </mc:AlternateContent>
      </w:r>
      <w:r w:rsidR="00085AD2" w:rsidRPr="00B4753D">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w:t>
      </w:r>
      <w:r w:rsidR="00085AD2" w:rsidRPr="00B4753D">
        <w:rPr>
          <w:noProof/>
        </w:rPr>
        <w:lastRenderedPageBreak/>
        <w:t>felis et imperdiet euismod, purus ipsum pretium metus, in lacinia nulla nisl eget sapien. Donec ut est in lectus consequat consequat. Etiam eget dui. Aliquam erat volutpat. Sed at lorem in nunc porta tristique.</w:t>
      </w:r>
    </w:p>
    <w:p w14:paraId="61EBF961" w14:textId="3AFF938D" w:rsidR="00085AD2" w:rsidRPr="00085AD2" w:rsidRDefault="00085AD2" w:rsidP="00B4753D">
      <w:pPr>
        <w:pStyle w:val="MainTextwithTab"/>
      </w:pPr>
      <w:r>
        <w:rPr>
          <w:noProof/>
        </w:rPr>
        <w:t>Cras non magna vel ante adipiscing rhoncus. Vivamus a mi. Morbi neque. Aliquam erat volutpat. Integer ultrices lobo</w:t>
      </w:r>
      <w:r w:rsidR="00F91E7F">
        <w:rPr>
          <w:noProof/>
        </w:rPr>
        <w:t>-</w:t>
      </w:r>
      <w:r>
        <w:rPr>
          <w:noProof/>
        </w:rPr>
        <w:t>rtis eros. Pellentesque habitant morbi tristique senectus et netus et malesuada fames ac turpis egestas. Proin semper, ante vitae sollicitudin posuere, metus qu</w:t>
      </w:r>
      <w:r w:rsidR="00F91E7F">
        <w:rPr>
          <w:noProof/>
        </w:rPr>
        <w:t>-</w:t>
      </w:r>
      <w:r>
        <w:rPr>
          <w:noProof/>
        </w:rPr>
        <w:t>am iaculis nibh, vitae sceleri</w:t>
      </w:r>
      <w:r w:rsidR="00F91E7F">
        <w:rPr>
          <w:noProof/>
        </w:rPr>
        <w:t>-</w:t>
      </w:r>
      <w:r>
        <w:rPr>
          <w:noProof/>
        </w:rPr>
        <w:t>sque nunc massa eget pede. Sed velit urna, interdum vel, ultr</w:t>
      </w:r>
      <w:r w:rsidR="00F91E7F">
        <w:rPr>
          <w:noProof/>
        </w:rPr>
        <w:t>-</w:t>
      </w:r>
      <w:r>
        <w:rPr>
          <w:noProof/>
        </w:rPr>
        <w:t>icies vel, faucibus at, quam. Donec elit est, consectetuer eget, consequat quis, tempus qu</w:t>
      </w:r>
      <w:r w:rsidR="00F91E7F">
        <w:rPr>
          <w:noProof/>
        </w:rPr>
        <w:t>-</w:t>
      </w:r>
      <w:r>
        <w:rPr>
          <w:noProof/>
        </w:rPr>
        <w:t xml:space="preserve">is, wisi. In in nunc. Class aptent taciti sociosqu ad litora torquent per conubia nostra, per inceptos hymenaeos. Donec ullamcorper fringilla eros. </w:t>
      </w:r>
    </w:p>
    <w:p w14:paraId="7C2FB58B" w14:textId="23C07A24" w:rsidR="001F543C" w:rsidRPr="00892B5D" w:rsidRDefault="00085AD2" w:rsidP="009B4970">
      <w:pPr>
        <w:pStyle w:val="Heading2"/>
        <w:spacing w:before="120"/>
      </w:pPr>
      <w:r>
        <w:t xml:space="preserve">Final </w:t>
      </w:r>
      <w:proofErr w:type="spellStart"/>
      <w:r>
        <w:t>subheadning</w:t>
      </w:r>
      <w:proofErr w:type="spellEnd"/>
      <w:r>
        <w:t xml:space="preserve"> with killer results</w:t>
      </w:r>
    </w:p>
    <w:p w14:paraId="01F41B78" w14:textId="01567E9F" w:rsidR="00085AD2" w:rsidRDefault="00085AD2" w:rsidP="00892B5D">
      <w:pPr>
        <w:rPr>
          <w:rFonts w:cs="STIX Two Math"/>
          <w:noProof/>
        </w:rPr>
      </w:pPr>
      <w:r>
        <w:rPr>
          <w:rFonts w:cs="STIX Two Math"/>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Pr="00B4753D">
        <w:rPr>
          <w:rFonts w:cs="STIX Two Math"/>
          <w:noProof/>
          <w:lang w:val="da-DK"/>
        </w:rPr>
        <w:t xml:space="preserve">Pellentesque habitant morbi tristique senectus et netus et malesuada fames ac turpis egestas. </w:t>
      </w:r>
      <w:r>
        <w:rPr>
          <w:rFonts w:cs="STIX Two Math"/>
          <w:noProof/>
        </w:rPr>
        <w:t>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32A0AE33" w14:textId="77777777" w:rsidR="00085AD2" w:rsidRDefault="00085AD2" w:rsidP="002065AC">
      <w:pPr>
        <w:pStyle w:val="MainTextwithTab"/>
        <w:rPr>
          <w:noProof/>
        </w:rPr>
      </w:pPr>
      <w:r>
        <w:rPr>
          <w:noProof/>
        </w:rPr>
        <w:t>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A3AC595" w14:textId="6E443FE6" w:rsidR="001F543C" w:rsidRPr="00892B5D" w:rsidRDefault="0087133D" w:rsidP="002A1DD3">
      <w:pPr>
        <w:pStyle w:val="Heading1"/>
      </w:pPr>
      <w:r w:rsidRPr="00B4753D">
        <w:rPr>
          <w:rFonts w:cs="STIX Two Math"/>
          <w:noProof/>
        </w:rPr>
        <mc:AlternateContent>
          <mc:Choice Requires="wps">
            <w:drawing>
              <wp:anchor distT="0" distB="0" distL="114300" distR="114300" simplePos="0" relativeHeight="251666432" behindDoc="0" locked="0" layoutInCell="1" allowOverlap="1" wp14:anchorId="1631FE65" wp14:editId="45E2EBC0">
                <wp:simplePos x="0" y="0"/>
                <wp:positionH relativeFrom="margin">
                  <wp:posOffset>-3971</wp:posOffset>
                </wp:positionH>
                <wp:positionV relativeFrom="margin">
                  <wp:posOffset>2555373</wp:posOffset>
                </wp:positionV>
                <wp:extent cx="6619875" cy="1518920"/>
                <wp:effectExtent l="0" t="0" r="9525" b="5080"/>
                <wp:wrapSquare wrapText="bothSides"/>
                <wp:docPr id="10" name="Text Box 6"/>
                <wp:cNvGraphicFramePr/>
                <a:graphic xmlns:a="http://schemas.openxmlformats.org/drawingml/2006/main">
                  <a:graphicData uri="http://schemas.microsoft.com/office/word/2010/wordprocessingShape">
                    <wps:wsp>
                      <wps:cNvSpPr txBox="1"/>
                      <wps:spPr>
                        <a:xfrm>
                          <a:off x="0" y="0"/>
                          <a:ext cx="6619875" cy="1518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420A5E" w14:textId="5D8220BD" w:rsidR="00B7741F" w:rsidRPr="00781102" w:rsidRDefault="00B7741F" w:rsidP="00B4753D">
                            <w:pPr>
                              <w:pStyle w:val="FigureLegendMain"/>
                            </w:pPr>
                            <w:r w:rsidRPr="00B4753D">
                              <w:rPr>
                                <w:rStyle w:val="FigureLegendTitleTegn"/>
                              </w:rPr>
                              <w:t xml:space="preserve">Figure </w:t>
                            </w:r>
                            <w:r>
                              <w:rPr>
                                <w:rStyle w:val="FigureLegendTitleTegn"/>
                              </w:rPr>
                              <w:t>3</w:t>
                            </w:r>
                            <w:r w:rsidRPr="00B4753D">
                              <w:rPr>
                                <w:rStyle w:val="FigureLegendTitleTegn"/>
                              </w:rPr>
                              <w:t xml:space="preserve">: Example of a </w:t>
                            </w:r>
                            <w:r>
                              <w:rPr>
                                <w:rStyle w:val="FigureLegendTitleTegn"/>
                              </w:rPr>
                              <w:t>full width figure</w:t>
                            </w:r>
                            <w:r w:rsidRPr="00B4753D">
                              <w:rPr>
                                <w:rStyle w:val="FigureLegendTitleTegn"/>
                              </w:rPr>
                              <w:t xml:space="preserve">, </w:t>
                            </w:r>
                            <w:r>
                              <w:rPr>
                                <w:rStyle w:val="FigureLegendTitleTegn"/>
                              </w:rPr>
                              <w:t>183.9</w:t>
                            </w:r>
                            <w:r w:rsidRPr="00B4753D">
                              <w:rPr>
                                <w:rStyle w:val="FigureLegendTitleTegn"/>
                              </w:rPr>
                              <w:t xml:space="preserve"> mm wide. (A)</w:t>
                            </w:r>
                            <w:r w:rsidRPr="00781102">
                              <w:t xml:space="preserve"> </w:t>
                            </w:r>
                            <w:proofErr w:type="spellStart"/>
                            <w:r w:rsidRPr="00B4753D">
                              <w:t>Pellentesque</w:t>
                            </w:r>
                            <w:proofErr w:type="spellEnd"/>
                            <w:r w:rsidRPr="00B4753D">
                              <w:t xml:space="preserve"> </w:t>
                            </w:r>
                            <w:proofErr w:type="spellStart"/>
                            <w:r w:rsidRPr="00B4753D">
                              <w:t>porttitor</w:t>
                            </w:r>
                            <w:proofErr w:type="spellEnd"/>
                            <w:r w:rsidRPr="00B4753D">
                              <w:t xml:space="preserve">, </w:t>
                            </w:r>
                            <w:proofErr w:type="spellStart"/>
                            <w:r w:rsidRPr="00B4753D">
                              <w:t>velit</w:t>
                            </w:r>
                            <w:proofErr w:type="spellEnd"/>
                            <w:r w:rsidRPr="00B4753D">
                              <w:t xml:space="preserve"> lacinia </w:t>
                            </w:r>
                            <w:proofErr w:type="spellStart"/>
                            <w:r w:rsidRPr="00B4753D">
                              <w:t>egestas</w:t>
                            </w:r>
                            <w:proofErr w:type="spellEnd"/>
                            <w:r w:rsidRPr="00B4753D">
                              <w:t xml:space="preserve"> </w:t>
                            </w:r>
                            <w:proofErr w:type="spellStart"/>
                            <w:r w:rsidRPr="00B4753D">
                              <w:t>auctor</w:t>
                            </w:r>
                            <w:proofErr w:type="spellEnd"/>
                            <w:r w:rsidRPr="00B4753D">
                              <w:t xml:space="preserve">, diam </w:t>
                            </w:r>
                            <w:proofErr w:type="spellStart"/>
                            <w:r w:rsidRPr="00B4753D">
                              <w:t>eros</w:t>
                            </w:r>
                            <w:proofErr w:type="spellEnd"/>
                            <w:r w:rsidRPr="00B4753D">
                              <w:t xml:space="preserve"> tempus </w:t>
                            </w:r>
                            <w:proofErr w:type="spellStart"/>
                            <w:r w:rsidRPr="00B4753D">
                              <w:t>arcu</w:t>
                            </w:r>
                            <w:proofErr w:type="spellEnd"/>
                            <w:r w:rsidRPr="00B4753D">
                              <w:t xml:space="preserve">, </w:t>
                            </w:r>
                            <w:proofErr w:type="spellStart"/>
                            <w:r w:rsidRPr="00B4753D">
                              <w:t>nec</w:t>
                            </w:r>
                            <w:proofErr w:type="spellEnd"/>
                            <w:r w:rsidRPr="00B4753D">
                              <w:t xml:space="preserve"> </w:t>
                            </w:r>
                            <w:proofErr w:type="spellStart"/>
                            <w:r w:rsidRPr="00B4753D">
                              <w:t>vulputate</w:t>
                            </w:r>
                            <w:proofErr w:type="spellEnd"/>
                            <w:r w:rsidRPr="00B4753D">
                              <w:t xml:space="preserve"> </w:t>
                            </w:r>
                            <w:proofErr w:type="spellStart"/>
                            <w:r w:rsidRPr="00B4753D">
                              <w:t>augue</w:t>
                            </w:r>
                            <w:proofErr w:type="spellEnd"/>
                            <w:r w:rsidRPr="00B4753D">
                              <w:t xml:space="preserve"> magna vel </w:t>
                            </w:r>
                            <w:proofErr w:type="spellStart"/>
                            <w:r w:rsidRPr="00B4753D">
                              <w:t>risus</w:t>
                            </w:r>
                            <w:proofErr w:type="spellEnd"/>
                            <w:r w:rsidRPr="00B4753D">
                              <w:t xml:space="preserve">. Cras non magna vel ante </w:t>
                            </w:r>
                            <w:proofErr w:type="spellStart"/>
                            <w:r w:rsidRPr="00B4753D">
                              <w:t>adipiscing</w:t>
                            </w:r>
                            <w:proofErr w:type="spellEnd"/>
                            <w:r w:rsidRPr="00B4753D">
                              <w:t xml:space="preserve"> </w:t>
                            </w:r>
                            <w:proofErr w:type="spellStart"/>
                            <w:r w:rsidRPr="00B4753D">
                              <w:t>rhoncus</w:t>
                            </w:r>
                            <w:proofErr w:type="spellEnd"/>
                            <w:r w:rsidRPr="00B4753D">
                              <w:t xml:space="preserve">. </w:t>
                            </w:r>
                            <w:proofErr w:type="spellStart"/>
                            <w:r w:rsidRPr="00B4753D">
                              <w:t>Vivamus</w:t>
                            </w:r>
                            <w:proofErr w:type="spellEnd"/>
                            <w:r w:rsidRPr="00B4753D">
                              <w:t xml:space="preserve"> a mi. Morbi </w:t>
                            </w:r>
                            <w:proofErr w:type="spellStart"/>
                            <w:r w:rsidRPr="00B4753D">
                              <w:t>neque</w:t>
                            </w:r>
                            <w:proofErr w:type="spellEnd"/>
                            <w:r w:rsidRPr="00B4753D">
                              <w:t xml:space="preserve">. </w:t>
                            </w:r>
                            <w:proofErr w:type="spellStart"/>
                            <w:r w:rsidRPr="00B4753D">
                              <w:t>Aliquam</w:t>
                            </w:r>
                            <w:proofErr w:type="spellEnd"/>
                            <w:r w:rsidRPr="00B4753D">
                              <w:t xml:space="preserve"> </w:t>
                            </w:r>
                            <w:proofErr w:type="spellStart"/>
                            <w:r w:rsidRPr="00B4753D">
                              <w:t>erat</w:t>
                            </w:r>
                            <w:proofErr w:type="spellEnd"/>
                            <w:r w:rsidRPr="00B4753D">
                              <w:t xml:space="preserve"> </w:t>
                            </w:r>
                            <w:proofErr w:type="spellStart"/>
                            <w:r w:rsidRPr="00B4753D">
                              <w:t>volutpat</w:t>
                            </w:r>
                            <w:proofErr w:type="spellEnd"/>
                            <w:r w:rsidRPr="00B4753D">
                              <w:t xml:space="preserve">. Integer </w:t>
                            </w:r>
                            <w:proofErr w:type="spellStart"/>
                            <w:r w:rsidRPr="00B4753D">
                              <w:t>ultrices</w:t>
                            </w:r>
                            <w:proofErr w:type="spellEnd"/>
                            <w:r w:rsidRPr="00B4753D">
                              <w:t xml:space="preserve"> </w:t>
                            </w:r>
                            <w:proofErr w:type="spellStart"/>
                            <w:r w:rsidRPr="00B4753D">
                              <w:t>lobortis</w:t>
                            </w:r>
                            <w:proofErr w:type="spellEnd"/>
                            <w:r w:rsidRPr="00B4753D">
                              <w:t xml:space="preserve"> </w:t>
                            </w:r>
                            <w:proofErr w:type="spellStart"/>
                            <w:r w:rsidRPr="00B4753D">
                              <w:t>eros</w:t>
                            </w:r>
                            <w:proofErr w:type="spellEnd"/>
                            <w:r w:rsidRPr="00B4753D">
                              <w:t xml:space="preserve">. </w:t>
                            </w:r>
                            <w:proofErr w:type="spellStart"/>
                            <w:r w:rsidRPr="00B4753D">
                              <w:t>Pellentesque</w:t>
                            </w:r>
                            <w:proofErr w:type="spellEnd"/>
                            <w:r w:rsidRPr="00B4753D">
                              <w:t xml:space="preserve"> habitant </w:t>
                            </w:r>
                            <w:proofErr w:type="spellStart"/>
                            <w:r w:rsidRPr="00B4753D">
                              <w:t>morbi</w:t>
                            </w:r>
                            <w:proofErr w:type="spellEnd"/>
                            <w:r w:rsidRPr="00B4753D">
                              <w:t xml:space="preserve"> </w:t>
                            </w:r>
                            <w:proofErr w:type="spellStart"/>
                            <w:r w:rsidRPr="00B4753D">
                              <w:t>tristique</w:t>
                            </w:r>
                            <w:proofErr w:type="spellEnd"/>
                            <w:r w:rsidRPr="00B4753D">
                              <w:t xml:space="preserve"> </w:t>
                            </w:r>
                            <w:proofErr w:type="spellStart"/>
                            <w:r w:rsidRPr="00B4753D">
                              <w:t>senectus</w:t>
                            </w:r>
                            <w:proofErr w:type="spellEnd"/>
                            <w:r w:rsidRPr="00B4753D">
                              <w:t xml:space="preserve"> et </w:t>
                            </w:r>
                            <w:proofErr w:type="spellStart"/>
                            <w:r w:rsidRPr="00B4753D">
                              <w:t>netus</w:t>
                            </w:r>
                            <w:proofErr w:type="spellEnd"/>
                            <w:r w:rsidRPr="00B4753D">
                              <w:t xml:space="preserve"> et </w:t>
                            </w:r>
                            <w:proofErr w:type="spellStart"/>
                            <w:r w:rsidRPr="00B4753D">
                              <w:t>malesuada</w:t>
                            </w:r>
                            <w:proofErr w:type="spellEnd"/>
                            <w:r w:rsidRPr="00B4753D">
                              <w:t xml:space="preserve"> fames ac </w:t>
                            </w:r>
                            <w:proofErr w:type="spellStart"/>
                            <w:r w:rsidRPr="00B4753D">
                              <w:t>turpis</w:t>
                            </w:r>
                            <w:proofErr w:type="spellEnd"/>
                            <w:r w:rsidRPr="00B4753D">
                              <w:t xml:space="preserve"> </w:t>
                            </w:r>
                            <w:proofErr w:type="spellStart"/>
                            <w:r w:rsidRPr="00B4753D">
                              <w:t>egestas</w:t>
                            </w:r>
                            <w:proofErr w:type="spellEnd"/>
                            <w:r w:rsidRPr="00B4753D">
                              <w:t>.</w:t>
                            </w:r>
                            <w:r w:rsidRPr="00B4753D">
                              <w:rPr>
                                <w:rStyle w:val="FigureLegendTitleTegn"/>
                              </w:rPr>
                              <w:t xml:space="preserve"> (B) </w:t>
                            </w:r>
                            <w:proofErr w:type="spellStart"/>
                            <w:r w:rsidRPr="00B4753D">
                              <w:t>Proin</w:t>
                            </w:r>
                            <w:proofErr w:type="spellEnd"/>
                            <w:r w:rsidRPr="00B4753D">
                              <w:t xml:space="preserve"> semper, ante vitae </w:t>
                            </w:r>
                            <w:proofErr w:type="spellStart"/>
                            <w:r w:rsidRPr="00B4753D">
                              <w:t>sollicitudin</w:t>
                            </w:r>
                            <w:proofErr w:type="spellEnd"/>
                            <w:r w:rsidRPr="00B4753D">
                              <w:t xml:space="preserve"> </w:t>
                            </w:r>
                            <w:proofErr w:type="spellStart"/>
                            <w:r w:rsidRPr="00B4753D">
                              <w:t>posuere</w:t>
                            </w:r>
                            <w:proofErr w:type="spellEnd"/>
                            <w:r w:rsidRPr="00B4753D">
                              <w:t xml:space="preserve">, </w:t>
                            </w:r>
                            <w:proofErr w:type="spellStart"/>
                            <w:r w:rsidRPr="00B4753D">
                              <w:t>metus</w:t>
                            </w:r>
                            <w:proofErr w:type="spellEnd"/>
                            <w:r w:rsidRPr="00B4753D">
                              <w:t xml:space="preserve"> </w:t>
                            </w:r>
                            <w:proofErr w:type="spellStart"/>
                            <w:r w:rsidRPr="00B4753D">
                              <w:t>quam</w:t>
                            </w:r>
                            <w:proofErr w:type="spellEnd"/>
                            <w:r w:rsidRPr="00B4753D">
                              <w:t xml:space="preserve"> </w:t>
                            </w:r>
                            <w:proofErr w:type="spellStart"/>
                            <w:r w:rsidRPr="00B4753D">
                              <w:t>iaculis</w:t>
                            </w:r>
                            <w:proofErr w:type="spellEnd"/>
                            <w:r w:rsidRPr="00B4753D">
                              <w:t xml:space="preserve"> </w:t>
                            </w:r>
                            <w:proofErr w:type="spellStart"/>
                            <w:r w:rsidRPr="00B4753D">
                              <w:t>nibh</w:t>
                            </w:r>
                            <w:proofErr w:type="spellEnd"/>
                            <w:r w:rsidRPr="00B4753D">
                              <w:t xml:space="preserve">, vitae </w:t>
                            </w:r>
                            <w:proofErr w:type="spellStart"/>
                            <w:r w:rsidRPr="00B4753D">
                              <w:t>scelerisque</w:t>
                            </w:r>
                            <w:proofErr w:type="spellEnd"/>
                            <w:r w:rsidRPr="00B4753D">
                              <w:t xml:space="preserve"> </w:t>
                            </w:r>
                            <w:proofErr w:type="spellStart"/>
                            <w:r w:rsidRPr="00B4753D">
                              <w:t>nunc</w:t>
                            </w:r>
                            <w:proofErr w:type="spellEnd"/>
                            <w:r w:rsidRPr="00B4753D">
                              <w:t xml:space="preserve"> </w:t>
                            </w:r>
                            <w:proofErr w:type="spellStart"/>
                            <w:r w:rsidRPr="00B4753D">
                              <w:t>massa</w:t>
                            </w:r>
                            <w:proofErr w:type="spellEnd"/>
                            <w:r w:rsidRPr="00B4753D">
                              <w:t xml:space="preserve"> </w:t>
                            </w:r>
                            <w:proofErr w:type="spellStart"/>
                            <w:r w:rsidRPr="00B4753D">
                              <w:t>eget</w:t>
                            </w:r>
                            <w:proofErr w:type="spellEnd"/>
                            <w:r w:rsidRPr="00B4753D">
                              <w:t xml:space="preserve"> </w:t>
                            </w:r>
                            <w:proofErr w:type="spellStart"/>
                            <w:r w:rsidRPr="00B4753D">
                              <w:t>pede</w:t>
                            </w:r>
                            <w:proofErr w:type="spellEnd"/>
                            <w:r w:rsidRPr="00B4753D">
                              <w:t xml:space="preserve">. Sed </w:t>
                            </w:r>
                            <w:proofErr w:type="spellStart"/>
                            <w:r w:rsidRPr="00B4753D">
                              <w:t>velit</w:t>
                            </w:r>
                            <w:proofErr w:type="spellEnd"/>
                            <w:r w:rsidRPr="00B4753D">
                              <w:t xml:space="preserve"> </w:t>
                            </w:r>
                            <w:proofErr w:type="spellStart"/>
                            <w:r w:rsidRPr="00B4753D">
                              <w:t>urna</w:t>
                            </w:r>
                            <w:proofErr w:type="spellEnd"/>
                            <w:r w:rsidRPr="00B4753D">
                              <w:t xml:space="preserve">, </w:t>
                            </w:r>
                            <w:proofErr w:type="spellStart"/>
                            <w:r w:rsidRPr="00B4753D">
                              <w:t>interdum</w:t>
                            </w:r>
                            <w:proofErr w:type="spellEnd"/>
                            <w:r w:rsidRPr="00B4753D">
                              <w:t xml:space="preserve"> vel, </w:t>
                            </w:r>
                            <w:proofErr w:type="spellStart"/>
                            <w:r w:rsidRPr="00B4753D">
                              <w:t>ultricies</w:t>
                            </w:r>
                            <w:proofErr w:type="spellEnd"/>
                            <w:r w:rsidRPr="00B4753D">
                              <w:t xml:space="preserve"> vel, </w:t>
                            </w:r>
                            <w:proofErr w:type="spellStart"/>
                            <w:r w:rsidRPr="00B4753D">
                              <w:t>faucibus</w:t>
                            </w:r>
                            <w:proofErr w:type="spellEnd"/>
                            <w:r w:rsidRPr="00B4753D">
                              <w:t xml:space="preserve"> at, </w:t>
                            </w:r>
                            <w:proofErr w:type="spellStart"/>
                            <w:r w:rsidRPr="00B4753D">
                              <w:t>quam</w:t>
                            </w:r>
                            <w:proofErr w:type="spellEnd"/>
                            <w:r w:rsidRPr="00B4753D">
                              <w:t xml:space="preserve">. </w:t>
                            </w:r>
                            <w:proofErr w:type="spellStart"/>
                            <w:r w:rsidRPr="00B4753D">
                              <w:t>Donec</w:t>
                            </w:r>
                            <w:proofErr w:type="spellEnd"/>
                            <w:r w:rsidRPr="00B4753D">
                              <w:t xml:space="preserve"> </w:t>
                            </w:r>
                            <w:proofErr w:type="spellStart"/>
                            <w:r w:rsidRPr="00B4753D">
                              <w:t>elit</w:t>
                            </w:r>
                            <w:proofErr w:type="spellEnd"/>
                            <w:r w:rsidRPr="00B4753D">
                              <w:t xml:space="preserve"> </w:t>
                            </w:r>
                            <w:proofErr w:type="spellStart"/>
                            <w:r w:rsidRPr="00B4753D">
                              <w:t>est</w:t>
                            </w:r>
                            <w:proofErr w:type="spellEnd"/>
                            <w:r w:rsidRPr="00B4753D">
                              <w:t xml:space="preserve">, </w:t>
                            </w:r>
                            <w:proofErr w:type="spellStart"/>
                            <w:r w:rsidRPr="00B4753D">
                              <w:t>consectetuer</w:t>
                            </w:r>
                            <w:proofErr w:type="spellEnd"/>
                            <w:r w:rsidRPr="00B4753D">
                              <w:t xml:space="preserve"> </w:t>
                            </w:r>
                            <w:proofErr w:type="spellStart"/>
                            <w:r w:rsidRPr="00B4753D">
                              <w:t>eget</w:t>
                            </w:r>
                            <w:proofErr w:type="spellEnd"/>
                            <w:r w:rsidRPr="00B4753D">
                              <w:t xml:space="preserve">, </w:t>
                            </w:r>
                            <w:proofErr w:type="spellStart"/>
                            <w:r w:rsidRPr="00B4753D">
                              <w:t>consequat</w:t>
                            </w:r>
                            <w:proofErr w:type="spellEnd"/>
                            <w:r w:rsidRPr="00B4753D">
                              <w:t xml:space="preserve"> </w:t>
                            </w:r>
                            <w:proofErr w:type="spellStart"/>
                            <w:r w:rsidRPr="00B4753D">
                              <w:t>quis</w:t>
                            </w:r>
                            <w:proofErr w:type="spellEnd"/>
                            <w:r w:rsidRPr="00B4753D">
                              <w:t xml:space="preserve">, tempus </w:t>
                            </w:r>
                            <w:proofErr w:type="spellStart"/>
                            <w:r w:rsidRPr="00B4753D">
                              <w:t>quis</w:t>
                            </w:r>
                            <w:proofErr w:type="spellEnd"/>
                            <w:r w:rsidRPr="00B4753D">
                              <w:t xml:space="preserve">, </w:t>
                            </w:r>
                            <w:proofErr w:type="spellStart"/>
                            <w:r w:rsidRPr="00B4753D">
                              <w:t>wisi</w:t>
                            </w:r>
                            <w:proofErr w:type="spellEnd"/>
                            <w:r w:rsidRPr="00B4753D">
                              <w:t xml:space="preserve">. In in </w:t>
                            </w:r>
                            <w:proofErr w:type="spellStart"/>
                            <w:r w:rsidRPr="00B4753D">
                              <w:t>nunc</w:t>
                            </w:r>
                            <w:proofErr w:type="spellEnd"/>
                            <w:r w:rsidRPr="00B4753D">
                              <w:t xml:space="preserve">. Class </w:t>
                            </w:r>
                            <w:proofErr w:type="spellStart"/>
                            <w:r w:rsidRPr="00B4753D">
                              <w:t>aptent</w:t>
                            </w:r>
                            <w:proofErr w:type="spellEnd"/>
                            <w:r w:rsidRPr="00B4753D">
                              <w:t xml:space="preserve"> </w:t>
                            </w:r>
                            <w:proofErr w:type="spellStart"/>
                            <w:r w:rsidRPr="00B4753D">
                              <w:t>taciti</w:t>
                            </w:r>
                            <w:proofErr w:type="spellEnd"/>
                            <w:r w:rsidRPr="00B4753D">
                              <w:t xml:space="preserve"> </w:t>
                            </w:r>
                            <w:proofErr w:type="spellStart"/>
                            <w:r w:rsidRPr="00B4753D">
                              <w:t>sociosqu</w:t>
                            </w:r>
                            <w:proofErr w:type="spellEnd"/>
                            <w:r w:rsidRPr="00B4753D">
                              <w:t xml:space="preserve"> </w:t>
                            </w:r>
                            <w:proofErr w:type="spellStart"/>
                            <w:r w:rsidRPr="00B4753D">
                              <w:t>ad</w:t>
                            </w:r>
                            <w:proofErr w:type="spellEnd"/>
                            <w:r w:rsidRPr="00B4753D">
                              <w:t xml:space="preserve"> </w:t>
                            </w:r>
                            <w:proofErr w:type="spellStart"/>
                            <w:r w:rsidRPr="00B4753D">
                              <w:t>litora</w:t>
                            </w:r>
                            <w:proofErr w:type="spellEnd"/>
                            <w:r w:rsidRPr="00B4753D">
                              <w:t xml:space="preserve"> </w:t>
                            </w:r>
                            <w:proofErr w:type="spellStart"/>
                            <w:r w:rsidRPr="00B4753D">
                              <w:t>torquent</w:t>
                            </w:r>
                            <w:proofErr w:type="spellEnd"/>
                            <w:r w:rsidRPr="00B4753D">
                              <w:t xml:space="preserve"> per </w:t>
                            </w:r>
                            <w:proofErr w:type="spellStart"/>
                            <w:r w:rsidRPr="00B4753D">
                              <w:t>conubia</w:t>
                            </w:r>
                            <w:proofErr w:type="spellEnd"/>
                            <w:r w:rsidRPr="00B4753D">
                              <w:t xml:space="preserve"> nostra, per </w:t>
                            </w:r>
                            <w:proofErr w:type="spellStart"/>
                            <w:r w:rsidRPr="00B4753D">
                              <w:t>inceptos</w:t>
                            </w:r>
                            <w:proofErr w:type="spellEnd"/>
                            <w:r w:rsidRPr="00B4753D">
                              <w:t xml:space="preserve"> </w:t>
                            </w:r>
                            <w:proofErr w:type="spellStart"/>
                            <w:r w:rsidRPr="00B4753D">
                              <w:t>hymenaeos</w:t>
                            </w:r>
                            <w:proofErr w:type="spellEnd"/>
                            <w:r w:rsidRPr="00B4753D">
                              <w:t xml:space="preserve">. </w:t>
                            </w:r>
                            <w:proofErr w:type="spellStart"/>
                            <w:r w:rsidRPr="00B4753D">
                              <w:t>Donec</w:t>
                            </w:r>
                            <w:proofErr w:type="spellEnd"/>
                            <w:r w:rsidRPr="00B4753D">
                              <w:t xml:space="preserve"> </w:t>
                            </w:r>
                            <w:proofErr w:type="spellStart"/>
                            <w:r w:rsidRPr="00B4753D">
                              <w:t>ullamcorper</w:t>
                            </w:r>
                            <w:proofErr w:type="spellEnd"/>
                            <w:r w:rsidRPr="00B4753D">
                              <w:t xml:space="preserve"> </w:t>
                            </w:r>
                            <w:proofErr w:type="spellStart"/>
                            <w:r w:rsidRPr="00B4753D">
                              <w:t>fringilla</w:t>
                            </w:r>
                            <w:proofErr w:type="spellEnd"/>
                            <w:r w:rsidRPr="00B4753D">
                              <w:t xml:space="preserve"> </w:t>
                            </w:r>
                            <w:proofErr w:type="spellStart"/>
                            <w:r w:rsidRPr="00B4753D">
                              <w:t>eros</w:t>
                            </w:r>
                            <w:proofErr w:type="spellEnd"/>
                            <w:r w:rsidRPr="00B4753D">
                              <w:t xml:space="preserve">. </w:t>
                            </w:r>
                            <w:proofErr w:type="spellStart"/>
                            <w:r w:rsidRPr="00B4753D">
                              <w:t>Fusce</w:t>
                            </w:r>
                            <w:proofErr w:type="spellEnd"/>
                            <w:r w:rsidRPr="00B4753D">
                              <w:t xml:space="preserve"> in </w:t>
                            </w:r>
                            <w:proofErr w:type="spellStart"/>
                            <w:r w:rsidRPr="00B4753D">
                              <w:t>sapien</w:t>
                            </w:r>
                            <w:proofErr w:type="spellEnd"/>
                            <w:r w:rsidRPr="00B4753D">
                              <w:t xml:space="preserve"> </w:t>
                            </w:r>
                            <w:proofErr w:type="spellStart"/>
                            <w:r w:rsidRPr="00B4753D">
                              <w:t>eu</w:t>
                            </w:r>
                            <w:proofErr w:type="spellEnd"/>
                            <w:r w:rsidRPr="00B4753D">
                              <w:t xml:space="preserve"> </w:t>
                            </w:r>
                            <w:proofErr w:type="spellStart"/>
                            <w:r w:rsidRPr="00B4753D">
                              <w:t>purus</w:t>
                            </w:r>
                            <w:proofErr w:type="spellEnd"/>
                            <w:r w:rsidRPr="00B4753D">
                              <w:t xml:space="preserve"> </w:t>
                            </w:r>
                            <w:proofErr w:type="spellStart"/>
                            <w:r w:rsidRPr="00B4753D">
                              <w:t>dapibus</w:t>
                            </w:r>
                            <w:proofErr w:type="spellEnd"/>
                            <w:r w:rsidRPr="00B4753D">
                              <w:t xml:space="preserve"> </w:t>
                            </w:r>
                            <w:proofErr w:type="spellStart"/>
                            <w:r w:rsidRPr="00B4753D">
                              <w:t>commodo</w:t>
                            </w:r>
                            <w:proofErr w:type="spellEnd"/>
                            <w:r w:rsidRPr="00B4753D">
                              <w:t xml:space="preserve">. Cum sociis </w:t>
                            </w:r>
                            <w:proofErr w:type="spellStart"/>
                            <w:r w:rsidRPr="00B4753D">
                              <w:t>natoque</w:t>
                            </w:r>
                            <w:proofErr w:type="spellEnd"/>
                            <w:r w:rsidRPr="00B4753D">
                              <w:t xml:space="preserve"> </w:t>
                            </w:r>
                            <w:proofErr w:type="spellStart"/>
                            <w:r w:rsidRPr="00B4753D">
                              <w:t>penatibus</w:t>
                            </w:r>
                            <w:proofErr w:type="spellEnd"/>
                            <w:r w:rsidRPr="00B4753D">
                              <w:t xml:space="preserve"> et </w:t>
                            </w:r>
                            <w:proofErr w:type="spellStart"/>
                            <w:r w:rsidRPr="00B4753D">
                              <w:t>magnis</w:t>
                            </w:r>
                            <w:proofErr w:type="spellEnd"/>
                            <w:r w:rsidRPr="00B4753D">
                              <w:t xml:space="preserve"> dis parturient </w:t>
                            </w:r>
                            <w:proofErr w:type="spellStart"/>
                            <w:r w:rsidRPr="00B4753D">
                              <w:t>montes</w:t>
                            </w:r>
                            <w:proofErr w:type="spellEnd"/>
                            <w:r w:rsidRPr="00B4753D">
                              <w:t xml:space="preserve">, </w:t>
                            </w:r>
                            <w:proofErr w:type="spellStart"/>
                            <w:r w:rsidRPr="00B4753D">
                              <w:t>nascetur</w:t>
                            </w:r>
                            <w:proofErr w:type="spellEnd"/>
                            <w:r w:rsidRPr="00B4753D">
                              <w:t xml:space="preserve"> </w:t>
                            </w:r>
                            <w:proofErr w:type="spellStart"/>
                            <w:r w:rsidRPr="00B4753D">
                              <w:t>ridiculus</w:t>
                            </w:r>
                            <w:proofErr w:type="spellEnd"/>
                            <w:r w:rsidRPr="00B4753D">
                              <w:t xml:space="preserve"> mus. Cras </w:t>
                            </w:r>
                            <w:proofErr w:type="spellStart"/>
                            <w:r w:rsidRPr="00B4753D">
                              <w:t>faucibus</w:t>
                            </w:r>
                            <w:proofErr w:type="spellEnd"/>
                            <w:r w:rsidRPr="00B4753D">
                              <w:t xml:space="preserve"> </w:t>
                            </w:r>
                            <w:proofErr w:type="spellStart"/>
                            <w:r w:rsidRPr="00B4753D">
                              <w:t>condimentum</w:t>
                            </w:r>
                            <w:proofErr w:type="spellEnd"/>
                            <w:r w:rsidRPr="00B4753D">
                              <w:t xml:space="preserve"> </w:t>
                            </w:r>
                            <w:proofErr w:type="spellStart"/>
                            <w:r w:rsidRPr="00B4753D">
                              <w:t>odio</w:t>
                            </w:r>
                            <w:proofErr w:type="spellEnd"/>
                            <w:r w:rsidRPr="00B4753D">
                              <w:t xml:space="preserve">. </w:t>
                            </w:r>
                            <w:r w:rsidRPr="00B4753D">
                              <w:rPr>
                                <w:rStyle w:val="FigureLegendTitleTegn"/>
                              </w:rPr>
                              <w:t>(C)</w:t>
                            </w:r>
                            <w:r w:rsidRPr="00B4753D">
                              <w:t xml:space="preserve"> Sed ac ligula. </w:t>
                            </w:r>
                            <w:proofErr w:type="spellStart"/>
                            <w:r w:rsidRPr="00B4753D">
                              <w:t>Aliquam</w:t>
                            </w:r>
                            <w:proofErr w:type="spellEnd"/>
                            <w:r w:rsidRPr="00B4753D">
                              <w:t xml:space="preserve"> at </w:t>
                            </w:r>
                            <w:proofErr w:type="spellStart"/>
                            <w:r w:rsidRPr="00B4753D">
                              <w:t>eros</w:t>
                            </w:r>
                            <w:proofErr w:type="spellEnd"/>
                            <w:r w:rsidRPr="00B4753D">
                              <w:t xml:space="preserve">. </w:t>
                            </w:r>
                            <w:proofErr w:type="spellStart"/>
                            <w:r w:rsidRPr="00B4753D">
                              <w:t>Etiam</w:t>
                            </w:r>
                            <w:proofErr w:type="spellEnd"/>
                            <w:r w:rsidRPr="00B4753D">
                              <w:t xml:space="preserve"> at ligula et </w:t>
                            </w:r>
                            <w:proofErr w:type="spellStart"/>
                            <w:r w:rsidRPr="00B4753D">
                              <w:t>tellus</w:t>
                            </w:r>
                            <w:proofErr w:type="spellEnd"/>
                            <w:r w:rsidRPr="00B4753D">
                              <w:t xml:space="preserve"> </w:t>
                            </w:r>
                            <w:proofErr w:type="spellStart"/>
                            <w:r w:rsidRPr="00B4753D">
                              <w:t>ullamcorper</w:t>
                            </w:r>
                            <w:proofErr w:type="spellEnd"/>
                            <w:r w:rsidRPr="00B4753D">
                              <w:t xml:space="preserve"> </w:t>
                            </w:r>
                            <w:proofErr w:type="spellStart"/>
                            <w:r w:rsidRPr="00B4753D">
                              <w:t>ultrices</w:t>
                            </w:r>
                            <w:proofErr w:type="spellEnd"/>
                            <w:r w:rsidRPr="00B4753D">
                              <w:t xml:space="preserve">. In fermentum, lorem non cursus </w:t>
                            </w:r>
                            <w:proofErr w:type="spellStart"/>
                            <w:r w:rsidRPr="00B4753D">
                              <w:t>porttitor</w:t>
                            </w:r>
                            <w:proofErr w:type="spellEnd"/>
                            <w:r w:rsidRPr="00B4753D">
                              <w:t xml:space="preserve">, diam </w:t>
                            </w:r>
                            <w:proofErr w:type="spellStart"/>
                            <w:r w:rsidRPr="00B4753D">
                              <w:t>urna</w:t>
                            </w:r>
                            <w:proofErr w:type="spellEnd"/>
                            <w:r w:rsidRPr="00B4753D">
                              <w:t xml:space="preserve"> </w:t>
                            </w:r>
                            <w:proofErr w:type="spellStart"/>
                            <w:r w:rsidRPr="00B4753D">
                              <w:t>accumsan</w:t>
                            </w:r>
                            <w:proofErr w:type="spellEnd"/>
                            <w:r w:rsidRPr="00B4753D">
                              <w:t xml:space="preserve"> </w:t>
                            </w:r>
                            <w:proofErr w:type="spellStart"/>
                            <w:r w:rsidRPr="00B4753D">
                              <w:t>lacus</w:t>
                            </w:r>
                            <w:proofErr w:type="spellEnd"/>
                            <w:r w:rsidRPr="00B4753D">
                              <w:t xml:space="preserve">, sed </w:t>
                            </w:r>
                            <w:proofErr w:type="spellStart"/>
                            <w:r w:rsidRPr="00B4753D">
                              <w:t>interdum</w:t>
                            </w:r>
                            <w:proofErr w:type="spellEnd"/>
                            <w:r w:rsidRPr="00B4753D">
                              <w:t xml:space="preserve"> </w:t>
                            </w:r>
                            <w:proofErr w:type="spellStart"/>
                            <w:r w:rsidRPr="00B4753D">
                              <w:t>wisi</w:t>
                            </w:r>
                            <w:proofErr w:type="spellEnd"/>
                            <w:r w:rsidRPr="00B4753D">
                              <w:t xml:space="preserve"> </w:t>
                            </w:r>
                            <w:proofErr w:type="spellStart"/>
                            <w:r w:rsidRPr="00B4753D">
                              <w:t>nibh</w:t>
                            </w:r>
                            <w:proofErr w:type="spellEnd"/>
                            <w:r w:rsidRPr="00B4753D">
                              <w:t xml:space="preserve"> </w:t>
                            </w:r>
                            <w:proofErr w:type="spellStart"/>
                            <w:r w:rsidRPr="00B4753D">
                              <w:t>nec</w:t>
                            </w:r>
                            <w:proofErr w:type="spellEnd"/>
                            <w:r w:rsidRPr="00B4753D">
                              <w:t xml:space="preserve"> </w:t>
                            </w:r>
                            <w:proofErr w:type="spellStart"/>
                            <w:r w:rsidRPr="00B4753D">
                              <w:t>nisl</w:t>
                            </w:r>
                            <w:proofErr w:type="spellEnd"/>
                            <w:r w:rsidRPr="00B4753D">
                              <w:t>.</w:t>
                            </w:r>
                            <w:r w:rsidRPr="00B4753D">
                              <w:rPr>
                                <w:rStyle w:val="FigureLegendTitleTegn"/>
                              </w:rPr>
                              <w:t xml:space="preserve"> </w:t>
                            </w:r>
                            <w:r w:rsidRPr="00B4753D">
                              <w:rPr>
                                <w:rStyle w:val="FigureLegendTitleTegn"/>
                                <w:lang w:val="da-DK"/>
                              </w:rPr>
                              <w:t xml:space="preserve">(D) </w:t>
                            </w:r>
                            <w:r w:rsidRPr="00B4753D">
                              <w:rPr>
                                <w:lang w:val="da-D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proofErr w:type="spellStart"/>
                            <w:r w:rsidRPr="00B4753D">
                              <w:t>Donec</w:t>
                            </w:r>
                            <w:proofErr w:type="spellEnd"/>
                            <w:r w:rsidRPr="00B4753D">
                              <w:t xml:space="preserve"> </w:t>
                            </w:r>
                            <w:proofErr w:type="spellStart"/>
                            <w:r w:rsidRPr="00B4753D">
                              <w:t>elit</w:t>
                            </w:r>
                            <w:proofErr w:type="spellEnd"/>
                            <w:r w:rsidRPr="00B4753D">
                              <w:t xml:space="preserve"> </w:t>
                            </w:r>
                            <w:proofErr w:type="spellStart"/>
                            <w:r w:rsidRPr="00B4753D">
                              <w:t>est</w:t>
                            </w:r>
                            <w:proofErr w:type="spellEnd"/>
                            <w:r w:rsidRPr="00B4753D">
                              <w:t xml:space="preserve">, </w:t>
                            </w:r>
                            <w:proofErr w:type="spellStart"/>
                            <w:r w:rsidRPr="00B4753D">
                              <w:t>consectetuer</w:t>
                            </w:r>
                            <w:proofErr w:type="spellEnd"/>
                            <w:r w:rsidRPr="00B4753D">
                              <w:t xml:space="preserve"> </w:t>
                            </w:r>
                            <w:proofErr w:type="spellStart"/>
                            <w:r w:rsidRPr="00B4753D">
                              <w:t>eget</w:t>
                            </w:r>
                            <w:proofErr w:type="spellEnd"/>
                            <w:r w:rsidRPr="00B4753D">
                              <w:t xml:space="preserve">, </w:t>
                            </w:r>
                            <w:proofErr w:type="spellStart"/>
                            <w:r w:rsidRPr="00B4753D">
                              <w:t>consequat</w:t>
                            </w:r>
                            <w:proofErr w:type="spellEnd"/>
                            <w:r w:rsidRPr="00B4753D">
                              <w:t xml:space="preserve"> </w:t>
                            </w:r>
                            <w:proofErr w:type="spellStart"/>
                            <w:r w:rsidRPr="00B4753D">
                              <w:t>quis</w:t>
                            </w:r>
                            <w:proofErr w:type="spellEnd"/>
                            <w:r w:rsidRPr="00B4753D">
                              <w:t xml:space="preserve">, tempus </w:t>
                            </w:r>
                            <w:proofErr w:type="spellStart"/>
                            <w:r w:rsidRPr="00B4753D">
                              <w:t>quis</w:t>
                            </w:r>
                            <w:proofErr w:type="spellEnd"/>
                            <w:r w:rsidRPr="00B4753D">
                              <w:t xml:space="preserve">, </w:t>
                            </w:r>
                            <w:proofErr w:type="spellStart"/>
                            <w:r w:rsidRPr="00B4753D">
                              <w:t>wisi</w:t>
                            </w:r>
                            <w:proofErr w:type="spellEnd"/>
                            <w:r w:rsidRPr="00B4753D">
                              <w:t xml:space="preserve">. In in </w:t>
                            </w:r>
                            <w:proofErr w:type="spellStart"/>
                            <w:r w:rsidRPr="00B4753D">
                              <w:t>nunc</w:t>
                            </w:r>
                            <w:proofErr w:type="spellEnd"/>
                            <w:r w:rsidRPr="00B4753D">
                              <w:t xml:space="preserve">. Class </w:t>
                            </w:r>
                            <w:proofErr w:type="spellStart"/>
                            <w:r w:rsidRPr="00B4753D">
                              <w:t>aptent</w:t>
                            </w:r>
                            <w:proofErr w:type="spellEnd"/>
                            <w:r w:rsidRPr="00B4753D">
                              <w:t xml:space="preserve"> </w:t>
                            </w:r>
                            <w:proofErr w:type="spellStart"/>
                            <w:r w:rsidRPr="00B4753D">
                              <w:t>taciti</w:t>
                            </w:r>
                            <w:proofErr w:type="spellEnd"/>
                            <w:r w:rsidRPr="00B4753D">
                              <w:t xml:space="preserve"> </w:t>
                            </w:r>
                            <w:proofErr w:type="spellStart"/>
                            <w:r w:rsidRPr="00B4753D">
                              <w:t>sociosqu</w:t>
                            </w:r>
                            <w:proofErr w:type="spellEnd"/>
                            <w:r w:rsidRPr="00B4753D">
                              <w:t xml:space="preserve"> </w:t>
                            </w:r>
                            <w:proofErr w:type="spellStart"/>
                            <w:r w:rsidRPr="00B4753D">
                              <w:t>ad</w:t>
                            </w:r>
                            <w:proofErr w:type="spellEnd"/>
                            <w:r w:rsidRPr="00B4753D">
                              <w:t xml:space="preserve"> </w:t>
                            </w:r>
                            <w:proofErr w:type="spellStart"/>
                            <w:r w:rsidRPr="00B4753D">
                              <w:t>litora</w:t>
                            </w:r>
                            <w:proofErr w:type="spellEnd"/>
                            <w:r w:rsidRPr="00B4753D">
                              <w:t xml:space="preserve"> </w:t>
                            </w:r>
                            <w:proofErr w:type="spellStart"/>
                            <w:r w:rsidRPr="00B4753D">
                              <w:t>torquent</w:t>
                            </w:r>
                            <w:proofErr w:type="spellEnd"/>
                            <w:r w:rsidRPr="00B4753D">
                              <w:t xml:space="preserve"> per </w:t>
                            </w:r>
                            <w:proofErr w:type="spellStart"/>
                            <w:r w:rsidRPr="00B4753D">
                              <w:t>conubia</w:t>
                            </w:r>
                            <w:proofErr w:type="spellEnd"/>
                            <w:r w:rsidRPr="00B4753D">
                              <w:t xml:space="preserve"> nostra, per </w:t>
                            </w:r>
                            <w:proofErr w:type="spellStart"/>
                            <w:r w:rsidRPr="00B4753D">
                              <w:t>inceptos</w:t>
                            </w:r>
                            <w:proofErr w:type="spellEnd"/>
                            <w:r w:rsidRPr="00B4753D">
                              <w:t xml:space="preserve"> </w:t>
                            </w:r>
                            <w:proofErr w:type="spellStart"/>
                            <w:r w:rsidRPr="00B4753D">
                              <w:t>hymenaeos</w:t>
                            </w:r>
                            <w:proofErr w:type="spellEnd"/>
                            <w:r w:rsidRPr="00B4753D">
                              <w:t>.</w:t>
                            </w:r>
                            <w:r>
                              <w:t xml:space="preserve"> * p &lt; 0.05, ** p &lt; 0.01, *** p &lt; 0.001</w:t>
                            </w:r>
                          </w:p>
                          <w:p w14:paraId="73946806" w14:textId="77777777" w:rsidR="00B7741F" w:rsidRPr="00781102" w:rsidRDefault="00B7741F" w:rsidP="00B4753D">
                            <w:pPr>
                              <w:pStyle w:val="FigureLegendMai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31FE65" id="_x0000_t202" coordsize="21600,21600" o:spt="202" path="m,l,21600r21600,l21600,xe">
                <v:stroke joinstyle="miter"/>
                <v:path gradientshapeok="t" o:connecttype="rect"/>
              </v:shapetype>
              <v:shape id="_x0000_s1029" type="#_x0000_t202" style="position:absolute;left:0;text-align:left;margin-left:-.3pt;margin-top:201.2pt;width:521.25pt;height:119.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" filled="f" stroked="f">
                <v:textbox inset="0,0,0,0">
                  <w:txbxContent>
                    <w:p w14:paraId="0F420A5E" w14:textId="5D8220BD" w:rsidR="00B7741F" w:rsidRPr="00781102" w:rsidRDefault="00B7741F" w:rsidP="00B4753D">
                      <w:pPr>
                        <w:pStyle w:val="FigureLegendMain"/>
                      </w:pPr>
                      <w:r w:rsidRPr="00B4753D">
                        <w:rPr>
                          <w:rStyle w:val="FigureLegendTitleTegn"/>
                        </w:rPr>
                        <w:t xml:space="preserve">Figure </w:t>
                      </w:r>
                      <w:r>
                        <w:rPr>
                          <w:rStyle w:val="FigureLegendTitleTegn"/>
                        </w:rPr>
                        <w:t>3</w:t>
                      </w:r>
                      <w:r w:rsidRPr="00B4753D">
                        <w:rPr>
                          <w:rStyle w:val="FigureLegendTitleTegn"/>
                        </w:rPr>
                        <w:t xml:space="preserve">: Example of a </w:t>
                      </w:r>
                      <w:r>
                        <w:rPr>
                          <w:rStyle w:val="FigureLegendTitleTegn"/>
                        </w:rPr>
                        <w:t>full width figure</w:t>
                      </w:r>
                      <w:r w:rsidRPr="00B4753D">
                        <w:rPr>
                          <w:rStyle w:val="FigureLegendTitleTegn"/>
                        </w:rPr>
                        <w:t xml:space="preserve">, </w:t>
                      </w:r>
                      <w:r>
                        <w:rPr>
                          <w:rStyle w:val="FigureLegendTitleTegn"/>
                        </w:rPr>
                        <w:t>183.9</w:t>
                      </w:r>
                      <w:r w:rsidRPr="00B4753D">
                        <w:rPr>
                          <w:rStyle w:val="FigureLegendTitleTegn"/>
                        </w:rPr>
                        <w:t xml:space="preserve"> mm wide. (A)</w:t>
                      </w:r>
                      <w:r w:rsidRPr="00781102">
                        <w:t xml:space="preserve"> </w:t>
                      </w:r>
                      <w:proofErr w:type="spellStart"/>
                      <w:r w:rsidRPr="00B4753D">
                        <w:t>Pellentesque</w:t>
                      </w:r>
                      <w:proofErr w:type="spellEnd"/>
                      <w:r w:rsidRPr="00B4753D">
                        <w:t xml:space="preserve"> </w:t>
                      </w:r>
                      <w:proofErr w:type="spellStart"/>
                      <w:r w:rsidRPr="00B4753D">
                        <w:t>porttitor</w:t>
                      </w:r>
                      <w:proofErr w:type="spellEnd"/>
                      <w:r w:rsidRPr="00B4753D">
                        <w:t xml:space="preserve">, </w:t>
                      </w:r>
                      <w:proofErr w:type="spellStart"/>
                      <w:r w:rsidRPr="00B4753D">
                        <w:t>velit</w:t>
                      </w:r>
                      <w:proofErr w:type="spellEnd"/>
                      <w:r w:rsidRPr="00B4753D">
                        <w:t xml:space="preserve"> lacinia </w:t>
                      </w:r>
                      <w:proofErr w:type="spellStart"/>
                      <w:r w:rsidRPr="00B4753D">
                        <w:t>egestas</w:t>
                      </w:r>
                      <w:proofErr w:type="spellEnd"/>
                      <w:r w:rsidRPr="00B4753D">
                        <w:t xml:space="preserve"> </w:t>
                      </w:r>
                      <w:proofErr w:type="spellStart"/>
                      <w:r w:rsidRPr="00B4753D">
                        <w:t>auctor</w:t>
                      </w:r>
                      <w:proofErr w:type="spellEnd"/>
                      <w:r w:rsidRPr="00B4753D">
                        <w:t xml:space="preserve">, diam </w:t>
                      </w:r>
                      <w:proofErr w:type="spellStart"/>
                      <w:r w:rsidRPr="00B4753D">
                        <w:t>eros</w:t>
                      </w:r>
                      <w:proofErr w:type="spellEnd"/>
                      <w:r w:rsidRPr="00B4753D">
                        <w:t xml:space="preserve"> tempus </w:t>
                      </w:r>
                      <w:proofErr w:type="spellStart"/>
                      <w:r w:rsidRPr="00B4753D">
                        <w:t>arcu</w:t>
                      </w:r>
                      <w:proofErr w:type="spellEnd"/>
                      <w:r w:rsidRPr="00B4753D">
                        <w:t xml:space="preserve">, </w:t>
                      </w:r>
                      <w:proofErr w:type="spellStart"/>
                      <w:r w:rsidRPr="00B4753D">
                        <w:t>nec</w:t>
                      </w:r>
                      <w:proofErr w:type="spellEnd"/>
                      <w:r w:rsidRPr="00B4753D">
                        <w:t xml:space="preserve"> </w:t>
                      </w:r>
                      <w:proofErr w:type="spellStart"/>
                      <w:r w:rsidRPr="00B4753D">
                        <w:t>vulputate</w:t>
                      </w:r>
                      <w:proofErr w:type="spellEnd"/>
                      <w:r w:rsidRPr="00B4753D">
                        <w:t xml:space="preserve"> </w:t>
                      </w:r>
                      <w:proofErr w:type="spellStart"/>
                      <w:r w:rsidRPr="00B4753D">
                        <w:t>augue</w:t>
                      </w:r>
                      <w:proofErr w:type="spellEnd"/>
                      <w:r w:rsidRPr="00B4753D">
                        <w:t xml:space="preserve"> magna vel </w:t>
                      </w:r>
                      <w:proofErr w:type="spellStart"/>
                      <w:r w:rsidRPr="00B4753D">
                        <w:t>risus</w:t>
                      </w:r>
                      <w:proofErr w:type="spellEnd"/>
                      <w:r w:rsidRPr="00B4753D">
                        <w:t xml:space="preserve">. Cras non magna vel ante </w:t>
                      </w:r>
                      <w:proofErr w:type="spellStart"/>
                      <w:r w:rsidRPr="00B4753D">
                        <w:t>adipiscing</w:t>
                      </w:r>
                      <w:proofErr w:type="spellEnd"/>
                      <w:r w:rsidRPr="00B4753D">
                        <w:t xml:space="preserve"> </w:t>
                      </w:r>
                      <w:proofErr w:type="spellStart"/>
                      <w:r w:rsidRPr="00B4753D">
                        <w:t>rhoncus</w:t>
                      </w:r>
                      <w:proofErr w:type="spellEnd"/>
                      <w:r w:rsidRPr="00B4753D">
                        <w:t xml:space="preserve">. </w:t>
                      </w:r>
                      <w:proofErr w:type="spellStart"/>
                      <w:r w:rsidRPr="00B4753D">
                        <w:t>Vivamus</w:t>
                      </w:r>
                      <w:proofErr w:type="spellEnd"/>
                      <w:r w:rsidRPr="00B4753D">
                        <w:t xml:space="preserve"> a mi. Morbi </w:t>
                      </w:r>
                      <w:proofErr w:type="spellStart"/>
                      <w:r w:rsidRPr="00B4753D">
                        <w:t>neque</w:t>
                      </w:r>
                      <w:proofErr w:type="spellEnd"/>
                      <w:r w:rsidRPr="00B4753D">
                        <w:t xml:space="preserve">. </w:t>
                      </w:r>
                      <w:proofErr w:type="spellStart"/>
                      <w:r w:rsidRPr="00B4753D">
                        <w:t>Aliquam</w:t>
                      </w:r>
                      <w:proofErr w:type="spellEnd"/>
                      <w:r w:rsidRPr="00B4753D">
                        <w:t xml:space="preserve"> </w:t>
                      </w:r>
                      <w:proofErr w:type="spellStart"/>
                      <w:r w:rsidRPr="00B4753D">
                        <w:t>erat</w:t>
                      </w:r>
                      <w:proofErr w:type="spellEnd"/>
                      <w:r w:rsidRPr="00B4753D">
                        <w:t xml:space="preserve"> </w:t>
                      </w:r>
                      <w:proofErr w:type="spellStart"/>
                      <w:r w:rsidRPr="00B4753D">
                        <w:t>volutpat</w:t>
                      </w:r>
                      <w:proofErr w:type="spellEnd"/>
                      <w:r w:rsidRPr="00B4753D">
                        <w:t xml:space="preserve">. Integer </w:t>
                      </w:r>
                      <w:proofErr w:type="spellStart"/>
                      <w:r w:rsidRPr="00B4753D">
                        <w:t>ultrices</w:t>
                      </w:r>
                      <w:proofErr w:type="spellEnd"/>
                      <w:r w:rsidRPr="00B4753D">
                        <w:t xml:space="preserve"> </w:t>
                      </w:r>
                      <w:proofErr w:type="spellStart"/>
                      <w:r w:rsidRPr="00B4753D">
                        <w:t>lobortis</w:t>
                      </w:r>
                      <w:proofErr w:type="spellEnd"/>
                      <w:r w:rsidRPr="00B4753D">
                        <w:t xml:space="preserve"> </w:t>
                      </w:r>
                      <w:proofErr w:type="spellStart"/>
                      <w:r w:rsidRPr="00B4753D">
                        <w:t>eros</w:t>
                      </w:r>
                      <w:proofErr w:type="spellEnd"/>
                      <w:r w:rsidRPr="00B4753D">
                        <w:t xml:space="preserve">. </w:t>
                      </w:r>
                      <w:proofErr w:type="spellStart"/>
                      <w:r w:rsidRPr="00B4753D">
                        <w:t>Pellentesque</w:t>
                      </w:r>
                      <w:proofErr w:type="spellEnd"/>
                      <w:r w:rsidRPr="00B4753D">
                        <w:t xml:space="preserve"> habitant </w:t>
                      </w:r>
                      <w:proofErr w:type="spellStart"/>
                      <w:r w:rsidRPr="00B4753D">
                        <w:t>morbi</w:t>
                      </w:r>
                      <w:proofErr w:type="spellEnd"/>
                      <w:r w:rsidRPr="00B4753D">
                        <w:t xml:space="preserve"> </w:t>
                      </w:r>
                      <w:proofErr w:type="spellStart"/>
                      <w:r w:rsidRPr="00B4753D">
                        <w:t>tristique</w:t>
                      </w:r>
                      <w:proofErr w:type="spellEnd"/>
                      <w:r w:rsidRPr="00B4753D">
                        <w:t xml:space="preserve"> </w:t>
                      </w:r>
                      <w:proofErr w:type="spellStart"/>
                      <w:r w:rsidRPr="00B4753D">
                        <w:t>senectus</w:t>
                      </w:r>
                      <w:proofErr w:type="spellEnd"/>
                      <w:r w:rsidRPr="00B4753D">
                        <w:t xml:space="preserve"> et </w:t>
                      </w:r>
                      <w:proofErr w:type="spellStart"/>
                      <w:r w:rsidRPr="00B4753D">
                        <w:t>netus</w:t>
                      </w:r>
                      <w:proofErr w:type="spellEnd"/>
                      <w:r w:rsidRPr="00B4753D">
                        <w:t xml:space="preserve"> et </w:t>
                      </w:r>
                      <w:proofErr w:type="spellStart"/>
                      <w:r w:rsidRPr="00B4753D">
                        <w:t>malesuada</w:t>
                      </w:r>
                      <w:proofErr w:type="spellEnd"/>
                      <w:r w:rsidRPr="00B4753D">
                        <w:t xml:space="preserve"> fames ac </w:t>
                      </w:r>
                      <w:proofErr w:type="spellStart"/>
                      <w:r w:rsidRPr="00B4753D">
                        <w:t>turpis</w:t>
                      </w:r>
                      <w:proofErr w:type="spellEnd"/>
                      <w:r w:rsidRPr="00B4753D">
                        <w:t xml:space="preserve"> </w:t>
                      </w:r>
                      <w:proofErr w:type="spellStart"/>
                      <w:r w:rsidRPr="00B4753D">
                        <w:t>egestas</w:t>
                      </w:r>
                      <w:proofErr w:type="spellEnd"/>
                      <w:r w:rsidRPr="00B4753D">
                        <w:t>.</w:t>
                      </w:r>
                      <w:r w:rsidRPr="00B4753D">
                        <w:rPr>
                          <w:rStyle w:val="FigureLegendTitleTegn"/>
                        </w:rPr>
                        <w:t xml:space="preserve"> (B) </w:t>
                      </w:r>
                      <w:proofErr w:type="spellStart"/>
                      <w:r w:rsidRPr="00B4753D">
                        <w:t>Proin</w:t>
                      </w:r>
                      <w:proofErr w:type="spellEnd"/>
                      <w:r w:rsidRPr="00B4753D">
                        <w:t xml:space="preserve"> semper, ante vitae </w:t>
                      </w:r>
                      <w:proofErr w:type="spellStart"/>
                      <w:r w:rsidRPr="00B4753D">
                        <w:t>sollicitudin</w:t>
                      </w:r>
                      <w:proofErr w:type="spellEnd"/>
                      <w:r w:rsidRPr="00B4753D">
                        <w:t xml:space="preserve"> </w:t>
                      </w:r>
                      <w:proofErr w:type="spellStart"/>
                      <w:r w:rsidRPr="00B4753D">
                        <w:t>posuere</w:t>
                      </w:r>
                      <w:proofErr w:type="spellEnd"/>
                      <w:r w:rsidRPr="00B4753D">
                        <w:t xml:space="preserve">, </w:t>
                      </w:r>
                      <w:proofErr w:type="spellStart"/>
                      <w:r w:rsidRPr="00B4753D">
                        <w:t>metus</w:t>
                      </w:r>
                      <w:proofErr w:type="spellEnd"/>
                      <w:r w:rsidRPr="00B4753D">
                        <w:t xml:space="preserve"> </w:t>
                      </w:r>
                      <w:proofErr w:type="spellStart"/>
                      <w:r w:rsidRPr="00B4753D">
                        <w:t>quam</w:t>
                      </w:r>
                      <w:proofErr w:type="spellEnd"/>
                      <w:r w:rsidRPr="00B4753D">
                        <w:t xml:space="preserve"> </w:t>
                      </w:r>
                      <w:proofErr w:type="spellStart"/>
                      <w:r w:rsidRPr="00B4753D">
                        <w:t>iaculis</w:t>
                      </w:r>
                      <w:proofErr w:type="spellEnd"/>
                      <w:r w:rsidRPr="00B4753D">
                        <w:t xml:space="preserve"> </w:t>
                      </w:r>
                      <w:proofErr w:type="spellStart"/>
                      <w:r w:rsidRPr="00B4753D">
                        <w:t>nibh</w:t>
                      </w:r>
                      <w:proofErr w:type="spellEnd"/>
                      <w:r w:rsidRPr="00B4753D">
                        <w:t xml:space="preserve">, vitae </w:t>
                      </w:r>
                      <w:proofErr w:type="spellStart"/>
                      <w:r w:rsidRPr="00B4753D">
                        <w:t>scelerisque</w:t>
                      </w:r>
                      <w:proofErr w:type="spellEnd"/>
                      <w:r w:rsidRPr="00B4753D">
                        <w:t xml:space="preserve"> </w:t>
                      </w:r>
                      <w:proofErr w:type="spellStart"/>
                      <w:r w:rsidRPr="00B4753D">
                        <w:t>nunc</w:t>
                      </w:r>
                      <w:proofErr w:type="spellEnd"/>
                      <w:r w:rsidRPr="00B4753D">
                        <w:t xml:space="preserve"> </w:t>
                      </w:r>
                      <w:proofErr w:type="spellStart"/>
                      <w:r w:rsidRPr="00B4753D">
                        <w:t>massa</w:t>
                      </w:r>
                      <w:proofErr w:type="spellEnd"/>
                      <w:r w:rsidRPr="00B4753D">
                        <w:t xml:space="preserve"> </w:t>
                      </w:r>
                      <w:proofErr w:type="spellStart"/>
                      <w:r w:rsidRPr="00B4753D">
                        <w:t>eget</w:t>
                      </w:r>
                      <w:proofErr w:type="spellEnd"/>
                      <w:r w:rsidRPr="00B4753D">
                        <w:t xml:space="preserve"> </w:t>
                      </w:r>
                      <w:proofErr w:type="spellStart"/>
                      <w:r w:rsidRPr="00B4753D">
                        <w:t>pede</w:t>
                      </w:r>
                      <w:proofErr w:type="spellEnd"/>
                      <w:r w:rsidRPr="00B4753D">
                        <w:t xml:space="preserve">. Sed </w:t>
                      </w:r>
                      <w:proofErr w:type="spellStart"/>
                      <w:r w:rsidRPr="00B4753D">
                        <w:t>velit</w:t>
                      </w:r>
                      <w:proofErr w:type="spellEnd"/>
                      <w:r w:rsidRPr="00B4753D">
                        <w:t xml:space="preserve"> </w:t>
                      </w:r>
                      <w:proofErr w:type="spellStart"/>
                      <w:r w:rsidRPr="00B4753D">
                        <w:t>urna</w:t>
                      </w:r>
                      <w:proofErr w:type="spellEnd"/>
                      <w:r w:rsidRPr="00B4753D">
                        <w:t xml:space="preserve">, </w:t>
                      </w:r>
                      <w:proofErr w:type="spellStart"/>
                      <w:r w:rsidRPr="00B4753D">
                        <w:t>interdum</w:t>
                      </w:r>
                      <w:proofErr w:type="spellEnd"/>
                      <w:r w:rsidRPr="00B4753D">
                        <w:t xml:space="preserve"> vel, </w:t>
                      </w:r>
                      <w:proofErr w:type="spellStart"/>
                      <w:r w:rsidRPr="00B4753D">
                        <w:t>ultricies</w:t>
                      </w:r>
                      <w:proofErr w:type="spellEnd"/>
                      <w:r w:rsidRPr="00B4753D">
                        <w:t xml:space="preserve"> vel, </w:t>
                      </w:r>
                      <w:proofErr w:type="spellStart"/>
                      <w:r w:rsidRPr="00B4753D">
                        <w:t>faucibus</w:t>
                      </w:r>
                      <w:proofErr w:type="spellEnd"/>
                      <w:r w:rsidRPr="00B4753D">
                        <w:t xml:space="preserve"> at, </w:t>
                      </w:r>
                      <w:proofErr w:type="spellStart"/>
                      <w:r w:rsidRPr="00B4753D">
                        <w:t>quam</w:t>
                      </w:r>
                      <w:proofErr w:type="spellEnd"/>
                      <w:r w:rsidRPr="00B4753D">
                        <w:t xml:space="preserve">. </w:t>
                      </w:r>
                      <w:proofErr w:type="spellStart"/>
                      <w:r w:rsidRPr="00B4753D">
                        <w:t>Donec</w:t>
                      </w:r>
                      <w:proofErr w:type="spellEnd"/>
                      <w:r w:rsidRPr="00B4753D">
                        <w:t xml:space="preserve"> </w:t>
                      </w:r>
                      <w:proofErr w:type="spellStart"/>
                      <w:r w:rsidRPr="00B4753D">
                        <w:t>elit</w:t>
                      </w:r>
                      <w:proofErr w:type="spellEnd"/>
                      <w:r w:rsidRPr="00B4753D">
                        <w:t xml:space="preserve"> </w:t>
                      </w:r>
                      <w:proofErr w:type="spellStart"/>
                      <w:r w:rsidRPr="00B4753D">
                        <w:t>est</w:t>
                      </w:r>
                      <w:proofErr w:type="spellEnd"/>
                      <w:r w:rsidRPr="00B4753D">
                        <w:t xml:space="preserve">, </w:t>
                      </w:r>
                      <w:proofErr w:type="spellStart"/>
                      <w:r w:rsidRPr="00B4753D">
                        <w:t>consectetuer</w:t>
                      </w:r>
                      <w:proofErr w:type="spellEnd"/>
                      <w:r w:rsidRPr="00B4753D">
                        <w:t xml:space="preserve"> </w:t>
                      </w:r>
                      <w:proofErr w:type="spellStart"/>
                      <w:r w:rsidRPr="00B4753D">
                        <w:t>eget</w:t>
                      </w:r>
                      <w:proofErr w:type="spellEnd"/>
                      <w:r w:rsidRPr="00B4753D">
                        <w:t xml:space="preserve">, </w:t>
                      </w:r>
                      <w:proofErr w:type="spellStart"/>
                      <w:r w:rsidRPr="00B4753D">
                        <w:t>consequat</w:t>
                      </w:r>
                      <w:proofErr w:type="spellEnd"/>
                      <w:r w:rsidRPr="00B4753D">
                        <w:t xml:space="preserve"> </w:t>
                      </w:r>
                      <w:proofErr w:type="spellStart"/>
                      <w:r w:rsidRPr="00B4753D">
                        <w:t>quis</w:t>
                      </w:r>
                      <w:proofErr w:type="spellEnd"/>
                      <w:r w:rsidRPr="00B4753D">
                        <w:t xml:space="preserve">, tempus </w:t>
                      </w:r>
                      <w:proofErr w:type="spellStart"/>
                      <w:r w:rsidRPr="00B4753D">
                        <w:t>quis</w:t>
                      </w:r>
                      <w:proofErr w:type="spellEnd"/>
                      <w:r w:rsidRPr="00B4753D">
                        <w:t xml:space="preserve">, </w:t>
                      </w:r>
                      <w:proofErr w:type="spellStart"/>
                      <w:r w:rsidRPr="00B4753D">
                        <w:t>wisi</w:t>
                      </w:r>
                      <w:proofErr w:type="spellEnd"/>
                      <w:r w:rsidRPr="00B4753D">
                        <w:t xml:space="preserve">. In in </w:t>
                      </w:r>
                      <w:proofErr w:type="spellStart"/>
                      <w:r w:rsidRPr="00B4753D">
                        <w:t>nunc</w:t>
                      </w:r>
                      <w:proofErr w:type="spellEnd"/>
                      <w:r w:rsidRPr="00B4753D">
                        <w:t xml:space="preserve">. Class </w:t>
                      </w:r>
                      <w:proofErr w:type="spellStart"/>
                      <w:r w:rsidRPr="00B4753D">
                        <w:t>aptent</w:t>
                      </w:r>
                      <w:proofErr w:type="spellEnd"/>
                      <w:r w:rsidRPr="00B4753D">
                        <w:t xml:space="preserve"> </w:t>
                      </w:r>
                      <w:proofErr w:type="spellStart"/>
                      <w:r w:rsidRPr="00B4753D">
                        <w:t>taciti</w:t>
                      </w:r>
                      <w:proofErr w:type="spellEnd"/>
                      <w:r w:rsidRPr="00B4753D">
                        <w:t xml:space="preserve"> </w:t>
                      </w:r>
                      <w:proofErr w:type="spellStart"/>
                      <w:r w:rsidRPr="00B4753D">
                        <w:t>sociosqu</w:t>
                      </w:r>
                      <w:proofErr w:type="spellEnd"/>
                      <w:r w:rsidRPr="00B4753D">
                        <w:t xml:space="preserve"> </w:t>
                      </w:r>
                      <w:proofErr w:type="spellStart"/>
                      <w:r w:rsidRPr="00B4753D">
                        <w:t>ad</w:t>
                      </w:r>
                      <w:proofErr w:type="spellEnd"/>
                      <w:r w:rsidRPr="00B4753D">
                        <w:t xml:space="preserve"> </w:t>
                      </w:r>
                      <w:proofErr w:type="spellStart"/>
                      <w:r w:rsidRPr="00B4753D">
                        <w:t>litora</w:t>
                      </w:r>
                      <w:proofErr w:type="spellEnd"/>
                      <w:r w:rsidRPr="00B4753D">
                        <w:t xml:space="preserve"> </w:t>
                      </w:r>
                      <w:proofErr w:type="spellStart"/>
                      <w:r w:rsidRPr="00B4753D">
                        <w:t>torquent</w:t>
                      </w:r>
                      <w:proofErr w:type="spellEnd"/>
                      <w:r w:rsidRPr="00B4753D">
                        <w:t xml:space="preserve"> per </w:t>
                      </w:r>
                      <w:proofErr w:type="spellStart"/>
                      <w:r w:rsidRPr="00B4753D">
                        <w:t>conubia</w:t>
                      </w:r>
                      <w:proofErr w:type="spellEnd"/>
                      <w:r w:rsidRPr="00B4753D">
                        <w:t xml:space="preserve"> nostra, per </w:t>
                      </w:r>
                      <w:proofErr w:type="spellStart"/>
                      <w:r w:rsidRPr="00B4753D">
                        <w:t>inceptos</w:t>
                      </w:r>
                      <w:proofErr w:type="spellEnd"/>
                      <w:r w:rsidRPr="00B4753D">
                        <w:t xml:space="preserve"> </w:t>
                      </w:r>
                      <w:proofErr w:type="spellStart"/>
                      <w:r w:rsidRPr="00B4753D">
                        <w:t>hymenaeos</w:t>
                      </w:r>
                      <w:proofErr w:type="spellEnd"/>
                      <w:r w:rsidRPr="00B4753D">
                        <w:t xml:space="preserve">. </w:t>
                      </w:r>
                      <w:proofErr w:type="spellStart"/>
                      <w:r w:rsidRPr="00B4753D">
                        <w:t>Donec</w:t>
                      </w:r>
                      <w:proofErr w:type="spellEnd"/>
                      <w:r w:rsidRPr="00B4753D">
                        <w:t xml:space="preserve"> </w:t>
                      </w:r>
                      <w:proofErr w:type="spellStart"/>
                      <w:r w:rsidRPr="00B4753D">
                        <w:t>ullamcorper</w:t>
                      </w:r>
                      <w:proofErr w:type="spellEnd"/>
                      <w:r w:rsidRPr="00B4753D">
                        <w:t xml:space="preserve"> </w:t>
                      </w:r>
                      <w:proofErr w:type="spellStart"/>
                      <w:r w:rsidRPr="00B4753D">
                        <w:t>fringilla</w:t>
                      </w:r>
                      <w:proofErr w:type="spellEnd"/>
                      <w:r w:rsidRPr="00B4753D">
                        <w:t xml:space="preserve"> </w:t>
                      </w:r>
                      <w:proofErr w:type="spellStart"/>
                      <w:r w:rsidRPr="00B4753D">
                        <w:t>eros</w:t>
                      </w:r>
                      <w:proofErr w:type="spellEnd"/>
                      <w:r w:rsidRPr="00B4753D">
                        <w:t xml:space="preserve">. </w:t>
                      </w:r>
                      <w:proofErr w:type="spellStart"/>
                      <w:r w:rsidRPr="00B4753D">
                        <w:t>Fusce</w:t>
                      </w:r>
                      <w:proofErr w:type="spellEnd"/>
                      <w:r w:rsidRPr="00B4753D">
                        <w:t xml:space="preserve"> in </w:t>
                      </w:r>
                      <w:proofErr w:type="spellStart"/>
                      <w:r w:rsidRPr="00B4753D">
                        <w:t>sapien</w:t>
                      </w:r>
                      <w:proofErr w:type="spellEnd"/>
                      <w:r w:rsidRPr="00B4753D">
                        <w:t xml:space="preserve"> </w:t>
                      </w:r>
                      <w:proofErr w:type="spellStart"/>
                      <w:r w:rsidRPr="00B4753D">
                        <w:t>eu</w:t>
                      </w:r>
                      <w:proofErr w:type="spellEnd"/>
                      <w:r w:rsidRPr="00B4753D">
                        <w:t xml:space="preserve"> </w:t>
                      </w:r>
                      <w:proofErr w:type="spellStart"/>
                      <w:r w:rsidRPr="00B4753D">
                        <w:t>purus</w:t>
                      </w:r>
                      <w:proofErr w:type="spellEnd"/>
                      <w:r w:rsidRPr="00B4753D">
                        <w:t xml:space="preserve"> </w:t>
                      </w:r>
                      <w:proofErr w:type="spellStart"/>
                      <w:r w:rsidRPr="00B4753D">
                        <w:t>dapibus</w:t>
                      </w:r>
                      <w:proofErr w:type="spellEnd"/>
                      <w:r w:rsidRPr="00B4753D">
                        <w:t xml:space="preserve"> </w:t>
                      </w:r>
                      <w:proofErr w:type="spellStart"/>
                      <w:r w:rsidRPr="00B4753D">
                        <w:t>commodo</w:t>
                      </w:r>
                      <w:proofErr w:type="spellEnd"/>
                      <w:r w:rsidRPr="00B4753D">
                        <w:t xml:space="preserve">. Cum sociis </w:t>
                      </w:r>
                      <w:proofErr w:type="spellStart"/>
                      <w:r w:rsidRPr="00B4753D">
                        <w:t>natoque</w:t>
                      </w:r>
                      <w:proofErr w:type="spellEnd"/>
                      <w:r w:rsidRPr="00B4753D">
                        <w:t xml:space="preserve"> </w:t>
                      </w:r>
                      <w:proofErr w:type="spellStart"/>
                      <w:r w:rsidRPr="00B4753D">
                        <w:t>penatibus</w:t>
                      </w:r>
                      <w:proofErr w:type="spellEnd"/>
                      <w:r w:rsidRPr="00B4753D">
                        <w:t xml:space="preserve"> et </w:t>
                      </w:r>
                      <w:proofErr w:type="spellStart"/>
                      <w:r w:rsidRPr="00B4753D">
                        <w:t>magnis</w:t>
                      </w:r>
                      <w:proofErr w:type="spellEnd"/>
                      <w:r w:rsidRPr="00B4753D">
                        <w:t xml:space="preserve"> dis parturient </w:t>
                      </w:r>
                      <w:proofErr w:type="spellStart"/>
                      <w:r w:rsidRPr="00B4753D">
                        <w:t>montes</w:t>
                      </w:r>
                      <w:proofErr w:type="spellEnd"/>
                      <w:r w:rsidRPr="00B4753D">
                        <w:t xml:space="preserve">, </w:t>
                      </w:r>
                      <w:proofErr w:type="spellStart"/>
                      <w:r w:rsidRPr="00B4753D">
                        <w:t>nascetur</w:t>
                      </w:r>
                      <w:proofErr w:type="spellEnd"/>
                      <w:r w:rsidRPr="00B4753D">
                        <w:t xml:space="preserve"> </w:t>
                      </w:r>
                      <w:proofErr w:type="spellStart"/>
                      <w:r w:rsidRPr="00B4753D">
                        <w:t>ridiculus</w:t>
                      </w:r>
                      <w:proofErr w:type="spellEnd"/>
                      <w:r w:rsidRPr="00B4753D">
                        <w:t xml:space="preserve"> mus. Cras </w:t>
                      </w:r>
                      <w:proofErr w:type="spellStart"/>
                      <w:r w:rsidRPr="00B4753D">
                        <w:t>faucibus</w:t>
                      </w:r>
                      <w:proofErr w:type="spellEnd"/>
                      <w:r w:rsidRPr="00B4753D">
                        <w:t xml:space="preserve"> </w:t>
                      </w:r>
                      <w:proofErr w:type="spellStart"/>
                      <w:r w:rsidRPr="00B4753D">
                        <w:t>condimentum</w:t>
                      </w:r>
                      <w:proofErr w:type="spellEnd"/>
                      <w:r w:rsidRPr="00B4753D">
                        <w:t xml:space="preserve"> </w:t>
                      </w:r>
                      <w:proofErr w:type="spellStart"/>
                      <w:r w:rsidRPr="00B4753D">
                        <w:t>odio</w:t>
                      </w:r>
                      <w:proofErr w:type="spellEnd"/>
                      <w:r w:rsidRPr="00B4753D">
                        <w:t xml:space="preserve">. </w:t>
                      </w:r>
                      <w:r w:rsidRPr="00B4753D">
                        <w:rPr>
                          <w:rStyle w:val="FigureLegendTitleTegn"/>
                        </w:rPr>
                        <w:t>(C)</w:t>
                      </w:r>
                      <w:r w:rsidRPr="00B4753D">
                        <w:t xml:space="preserve"> Sed ac ligula. </w:t>
                      </w:r>
                      <w:proofErr w:type="spellStart"/>
                      <w:r w:rsidRPr="00B4753D">
                        <w:t>Aliquam</w:t>
                      </w:r>
                      <w:proofErr w:type="spellEnd"/>
                      <w:r w:rsidRPr="00B4753D">
                        <w:t xml:space="preserve"> at </w:t>
                      </w:r>
                      <w:proofErr w:type="spellStart"/>
                      <w:r w:rsidRPr="00B4753D">
                        <w:t>eros</w:t>
                      </w:r>
                      <w:proofErr w:type="spellEnd"/>
                      <w:r w:rsidRPr="00B4753D">
                        <w:t xml:space="preserve">. </w:t>
                      </w:r>
                      <w:proofErr w:type="spellStart"/>
                      <w:r w:rsidRPr="00B4753D">
                        <w:t>Etiam</w:t>
                      </w:r>
                      <w:proofErr w:type="spellEnd"/>
                      <w:r w:rsidRPr="00B4753D">
                        <w:t xml:space="preserve"> at ligula et </w:t>
                      </w:r>
                      <w:proofErr w:type="spellStart"/>
                      <w:r w:rsidRPr="00B4753D">
                        <w:t>tellus</w:t>
                      </w:r>
                      <w:proofErr w:type="spellEnd"/>
                      <w:r w:rsidRPr="00B4753D">
                        <w:t xml:space="preserve"> </w:t>
                      </w:r>
                      <w:proofErr w:type="spellStart"/>
                      <w:r w:rsidRPr="00B4753D">
                        <w:t>ullamcorper</w:t>
                      </w:r>
                      <w:proofErr w:type="spellEnd"/>
                      <w:r w:rsidRPr="00B4753D">
                        <w:t xml:space="preserve"> </w:t>
                      </w:r>
                      <w:proofErr w:type="spellStart"/>
                      <w:r w:rsidRPr="00B4753D">
                        <w:t>ultrices</w:t>
                      </w:r>
                      <w:proofErr w:type="spellEnd"/>
                      <w:r w:rsidRPr="00B4753D">
                        <w:t xml:space="preserve">. In fermentum, lorem non cursus </w:t>
                      </w:r>
                      <w:proofErr w:type="spellStart"/>
                      <w:r w:rsidRPr="00B4753D">
                        <w:t>porttitor</w:t>
                      </w:r>
                      <w:proofErr w:type="spellEnd"/>
                      <w:r w:rsidRPr="00B4753D">
                        <w:t xml:space="preserve">, diam </w:t>
                      </w:r>
                      <w:proofErr w:type="spellStart"/>
                      <w:r w:rsidRPr="00B4753D">
                        <w:t>urna</w:t>
                      </w:r>
                      <w:proofErr w:type="spellEnd"/>
                      <w:r w:rsidRPr="00B4753D">
                        <w:t xml:space="preserve"> </w:t>
                      </w:r>
                      <w:proofErr w:type="spellStart"/>
                      <w:r w:rsidRPr="00B4753D">
                        <w:t>accumsan</w:t>
                      </w:r>
                      <w:proofErr w:type="spellEnd"/>
                      <w:r w:rsidRPr="00B4753D">
                        <w:t xml:space="preserve"> </w:t>
                      </w:r>
                      <w:proofErr w:type="spellStart"/>
                      <w:r w:rsidRPr="00B4753D">
                        <w:t>lacus</w:t>
                      </w:r>
                      <w:proofErr w:type="spellEnd"/>
                      <w:r w:rsidRPr="00B4753D">
                        <w:t xml:space="preserve">, sed </w:t>
                      </w:r>
                      <w:proofErr w:type="spellStart"/>
                      <w:r w:rsidRPr="00B4753D">
                        <w:t>interdum</w:t>
                      </w:r>
                      <w:proofErr w:type="spellEnd"/>
                      <w:r w:rsidRPr="00B4753D">
                        <w:t xml:space="preserve"> </w:t>
                      </w:r>
                      <w:proofErr w:type="spellStart"/>
                      <w:r w:rsidRPr="00B4753D">
                        <w:t>wisi</w:t>
                      </w:r>
                      <w:proofErr w:type="spellEnd"/>
                      <w:r w:rsidRPr="00B4753D">
                        <w:t xml:space="preserve"> </w:t>
                      </w:r>
                      <w:proofErr w:type="spellStart"/>
                      <w:r w:rsidRPr="00B4753D">
                        <w:t>nibh</w:t>
                      </w:r>
                      <w:proofErr w:type="spellEnd"/>
                      <w:r w:rsidRPr="00B4753D">
                        <w:t xml:space="preserve"> </w:t>
                      </w:r>
                      <w:proofErr w:type="spellStart"/>
                      <w:r w:rsidRPr="00B4753D">
                        <w:t>nec</w:t>
                      </w:r>
                      <w:proofErr w:type="spellEnd"/>
                      <w:r w:rsidRPr="00B4753D">
                        <w:t xml:space="preserve"> </w:t>
                      </w:r>
                      <w:proofErr w:type="spellStart"/>
                      <w:r w:rsidRPr="00B4753D">
                        <w:t>nisl</w:t>
                      </w:r>
                      <w:proofErr w:type="spellEnd"/>
                      <w:r w:rsidRPr="00B4753D">
                        <w:t>.</w:t>
                      </w:r>
                      <w:r w:rsidRPr="00B4753D">
                        <w:rPr>
                          <w:rStyle w:val="FigureLegendTitleTegn"/>
                        </w:rPr>
                        <w:t xml:space="preserve"> </w:t>
                      </w:r>
                      <w:r w:rsidRPr="00B4753D">
                        <w:rPr>
                          <w:rStyle w:val="FigureLegendTitleTegn"/>
                          <w:lang w:val="da-DK"/>
                        </w:rPr>
                        <w:t xml:space="preserve">(D) </w:t>
                      </w:r>
                      <w:r w:rsidRPr="00B4753D">
                        <w:rPr>
                          <w:lang w:val="da-D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proofErr w:type="spellStart"/>
                      <w:r w:rsidRPr="00B4753D">
                        <w:t>Donec</w:t>
                      </w:r>
                      <w:proofErr w:type="spellEnd"/>
                      <w:r w:rsidRPr="00B4753D">
                        <w:t xml:space="preserve"> </w:t>
                      </w:r>
                      <w:proofErr w:type="spellStart"/>
                      <w:r w:rsidRPr="00B4753D">
                        <w:t>elit</w:t>
                      </w:r>
                      <w:proofErr w:type="spellEnd"/>
                      <w:r w:rsidRPr="00B4753D">
                        <w:t xml:space="preserve"> </w:t>
                      </w:r>
                      <w:proofErr w:type="spellStart"/>
                      <w:r w:rsidRPr="00B4753D">
                        <w:t>est</w:t>
                      </w:r>
                      <w:proofErr w:type="spellEnd"/>
                      <w:r w:rsidRPr="00B4753D">
                        <w:t xml:space="preserve">, </w:t>
                      </w:r>
                      <w:proofErr w:type="spellStart"/>
                      <w:r w:rsidRPr="00B4753D">
                        <w:t>consectetuer</w:t>
                      </w:r>
                      <w:proofErr w:type="spellEnd"/>
                      <w:r w:rsidRPr="00B4753D">
                        <w:t xml:space="preserve"> </w:t>
                      </w:r>
                      <w:proofErr w:type="spellStart"/>
                      <w:r w:rsidRPr="00B4753D">
                        <w:t>eget</w:t>
                      </w:r>
                      <w:proofErr w:type="spellEnd"/>
                      <w:r w:rsidRPr="00B4753D">
                        <w:t xml:space="preserve">, </w:t>
                      </w:r>
                      <w:proofErr w:type="spellStart"/>
                      <w:r w:rsidRPr="00B4753D">
                        <w:t>consequat</w:t>
                      </w:r>
                      <w:proofErr w:type="spellEnd"/>
                      <w:r w:rsidRPr="00B4753D">
                        <w:t xml:space="preserve"> </w:t>
                      </w:r>
                      <w:proofErr w:type="spellStart"/>
                      <w:r w:rsidRPr="00B4753D">
                        <w:t>quis</w:t>
                      </w:r>
                      <w:proofErr w:type="spellEnd"/>
                      <w:r w:rsidRPr="00B4753D">
                        <w:t xml:space="preserve">, tempus </w:t>
                      </w:r>
                      <w:proofErr w:type="spellStart"/>
                      <w:r w:rsidRPr="00B4753D">
                        <w:t>quis</w:t>
                      </w:r>
                      <w:proofErr w:type="spellEnd"/>
                      <w:r w:rsidRPr="00B4753D">
                        <w:t xml:space="preserve">, </w:t>
                      </w:r>
                      <w:proofErr w:type="spellStart"/>
                      <w:r w:rsidRPr="00B4753D">
                        <w:t>wisi</w:t>
                      </w:r>
                      <w:proofErr w:type="spellEnd"/>
                      <w:r w:rsidRPr="00B4753D">
                        <w:t xml:space="preserve">. In in </w:t>
                      </w:r>
                      <w:proofErr w:type="spellStart"/>
                      <w:r w:rsidRPr="00B4753D">
                        <w:t>nunc</w:t>
                      </w:r>
                      <w:proofErr w:type="spellEnd"/>
                      <w:r w:rsidRPr="00B4753D">
                        <w:t xml:space="preserve">. Class </w:t>
                      </w:r>
                      <w:proofErr w:type="spellStart"/>
                      <w:r w:rsidRPr="00B4753D">
                        <w:t>aptent</w:t>
                      </w:r>
                      <w:proofErr w:type="spellEnd"/>
                      <w:r w:rsidRPr="00B4753D">
                        <w:t xml:space="preserve"> </w:t>
                      </w:r>
                      <w:proofErr w:type="spellStart"/>
                      <w:r w:rsidRPr="00B4753D">
                        <w:t>taciti</w:t>
                      </w:r>
                      <w:proofErr w:type="spellEnd"/>
                      <w:r w:rsidRPr="00B4753D">
                        <w:t xml:space="preserve"> </w:t>
                      </w:r>
                      <w:proofErr w:type="spellStart"/>
                      <w:r w:rsidRPr="00B4753D">
                        <w:t>sociosqu</w:t>
                      </w:r>
                      <w:proofErr w:type="spellEnd"/>
                      <w:r w:rsidRPr="00B4753D">
                        <w:t xml:space="preserve"> </w:t>
                      </w:r>
                      <w:proofErr w:type="spellStart"/>
                      <w:r w:rsidRPr="00B4753D">
                        <w:t>ad</w:t>
                      </w:r>
                      <w:proofErr w:type="spellEnd"/>
                      <w:r w:rsidRPr="00B4753D">
                        <w:t xml:space="preserve"> </w:t>
                      </w:r>
                      <w:proofErr w:type="spellStart"/>
                      <w:r w:rsidRPr="00B4753D">
                        <w:t>litora</w:t>
                      </w:r>
                      <w:proofErr w:type="spellEnd"/>
                      <w:r w:rsidRPr="00B4753D">
                        <w:t xml:space="preserve"> </w:t>
                      </w:r>
                      <w:proofErr w:type="spellStart"/>
                      <w:r w:rsidRPr="00B4753D">
                        <w:t>torquent</w:t>
                      </w:r>
                      <w:proofErr w:type="spellEnd"/>
                      <w:r w:rsidRPr="00B4753D">
                        <w:t xml:space="preserve"> per </w:t>
                      </w:r>
                      <w:proofErr w:type="spellStart"/>
                      <w:r w:rsidRPr="00B4753D">
                        <w:t>conubia</w:t>
                      </w:r>
                      <w:proofErr w:type="spellEnd"/>
                      <w:r w:rsidRPr="00B4753D">
                        <w:t xml:space="preserve"> nostra, per </w:t>
                      </w:r>
                      <w:proofErr w:type="spellStart"/>
                      <w:r w:rsidRPr="00B4753D">
                        <w:t>inceptos</w:t>
                      </w:r>
                      <w:proofErr w:type="spellEnd"/>
                      <w:r w:rsidRPr="00B4753D">
                        <w:t xml:space="preserve"> </w:t>
                      </w:r>
                      <w:proofErr w:type="spellStart"/>
                      <w:r w:rsidRPr="00B4753D">
                        <w:t>hymenaeos</w:t>
                      </w:r>
                      <w:proofErr w:type="spellEnd"/>
                      <w:r w:rsidRPr="00B4753D">
                        <w:t>.</w:t>
                      </w:r>
                      <w:r>
                        <w:t xml:space="preserve"> * p &lt; 0.05, ** p &lt; 0.01, *** p &lt; 0.001</w:t>
                      </w:r>
                      <w:bookmarkStart w:id="3" w:name="_GoBack"/>
                    </w:p>
                    <w:bookmarkEnd w:id="3"/>
                    <w:p w14:paraId="73946806" w14:textId="77777777" w:rsidR="00B7741F" w:rsidRPr="00781102" w:rsidRDefault="00B7741F" w:rsidP="00B4753D">
                      <w:pPr>
                        <w:pStyle w:val="FigureLegendMain"/>
                      </w:pPr>
                    </w:p>
                  </w:txbxContent>
                </v:textbox>
                <w10:wrap type="square" anchorx="margin" anchory="margin"/>
              </v:shape>
            </w:pict>
          </mc:Fallback>
        </mc:AlternateContent>
      </w:r>
      <w:r w:rsidR="00B4753D" w:rsidRPr="00B4753D">
        <w:rPr>
          <w:rFonts w:cs="STIX Two Math"/>
          <w:noProof/>
        </w:rPr>
        <mc:AlternateContent>
          <mc:Choice Requires="wps">
            <w:drawing>
              <wp:anchor distT="0" distB="0" distL="114300" distR="114300" simplePos="0" relativeHeight="251665408" behindDoc="0" locked="0" layoutInCell="1" allowOverlap="1" wp14:anchorId="67FE52E5" wp14:editId="44B998A0">
                <wp:simplePos x="0" y="0"/>
                <wp:positionH relativeFrom="margin">
                  <wp:align>center</wp:align>
                </wp:positionH>
                <wp:positionV relativeFrom="margin">
                  <wp:align>top</wp:align>
                </wp:positionV>
                <wp:extent cx="6619875" cy="2557780"/>
                <wp:effectExtent l="0" t="0" r="0" b="0"/>
                <wp:wrapSquare wrapText="bothSides"/>
                <wp:docPr id="9" name="Rektangel 9"/>
                <wp:cNvGraphicFramePr/>
                <a:graphic xmlns:a="http://schemas.openxmlformats.org/drawingml/2006/main">
                  <a:graphicData uri="http://schemas.microsoft.com/office/word/2010/wordprocessingShape">
                    <wps:wsp>
                      <wps:cNvSpPr/>
                      <wps:spPr>
                        <a:xfrm>
                          <a:off x="0" y="0"/>
                          <a:ext cx="6619875" cy="25577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985D40" id="Rektangel 9" o:spid="_x0000_s1026" style="position:absolute;margin-left:0;margin-top:0;width:521.25pt;height:201.4pt;z-index:25166540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" fillcolor="#5b9bd5 [3204]" stroked="f" strokeweight="1pt">
                <w10:wrap type="square" anchorx="margin" anchory="margin"/>
              </v:rect>
            </w:pict>
          </mc:Fallback>
        </mc:AlternateContent>
      </w:r>
      <w:r w:rsidR="001F543C" w:rsidRPr="00892B5D">
        <w:t>Discussion</w:t>
      </w:r>
    </w:p>
    <w:p w14:paraId="1E468AA1" w14:textId="340DF3B3" w:rsidR="002A1DD3" w:rsidRDefault="001F543C" w:rsidP="00892B5D">
      <w:pPr>
        <w:rPr>
          <w:rFonts w:cs="STIX Two Math"/>
        </w:rPr>
      </w:pPr>
      <w:r w:rsidRPr="002A1DD3">
        <w:rPr>
          <w:rStyle w:val="Heading2Char"/>
        </w:rPr>
        <w:t>Summar</w:t>
      </w:r>
      <w:r w:rsidR="005B488C">
        <w:rPr>
          <w:rStyle w:val="Heading2Char"/>
        </w:rPr>
        <w:t>y, again this line has no space before</w:t>
      </w:r>
    </w:p>
    <w:p w14:paraId="77F8F617" w14:textId="164AEB8D" w:rsidR="005B488C" w:rsidRDefault="005B488C" w:rsidP="005B488C">
      <w:pPr>
        <w:rPr>
          <w:rFonts w:cs="STIX Two Math"/>
          <w:noProof/>
        </w:rPr>
      </w:pPr>
      <w:r>
        <w:rPr>
          <w:rFonts w:cs="STIX Two Math"/>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w:t>
      </w:r>
      <w:r>
        <w:rPr>
          <w:rFonts w:cs="STIX Two Math"/>
          <w:noProof/>
        </w:rPr>
        <w:lastRenderedPageBreak/>
        <w:t xml:space="preserve">orci. Aenean nec lorem. In porttitor. Donec laoreet nonummy augue. Suspendisse dui purus, scelerisque at, vulputate vitae, pretium mattis, nunc. Mauris eget neque at sem venenatis eleifend. Ut nonummy. </w:t>
      </w:r>
    </w:p>
    <w:p w14:paraId="408A3AFC" w14:textId="426DECBD" w:rsidR="002A1DD3" w:rsidRDefault="005B488C" w:rsidP="005C571F">
      <w:pPr>
        <w:spacing w:before="120"/>
        <w:rPr>
          <w:rFonts w:cs="STIX Two Math"/>
        </w:rPr>
      </w:pPr>
      <w:r>
        <w:rPr>
          <w:rStyle w:val="Heading2Char"/>
        </w:rPr>
        <w:t>How about this discovery, huh?</w:t>
      </w:r>
      <w:r w:rsidR="002065AC">
        <w:rPr>
          <w:rStyle w:val="Heading2Char"/>
        </w:rPr>
        <w:t xml:space="preserve"> (6 </w:t>
      </w:r>
      <w:proofErr w:type="spellStart"/>
      <w:r w:rsidR="002065AC">
        <w:rPr>
          <w:rStyle w:val="Heading2Char"/>
        </w:rPr>
        <w:t>pt</w:t>
      </w:r>
      <w:proofErr w:type="spellEnd"/>
      <w:r w:rsidR="002065AC">
        <w:rPr>
          <w:rStyle w:val="Heading2Char"/>
        </w:rPr>
        <w:t xml:space="preserve"> space before)</w:t>
      </w:r>
    </w:p>
    <w:p w14:paraId="43DEEAC7" w14:textId="77777777" w:rsidR="005B488C" w:rsidRDefault="005B488C" w:rsidP="002065AC">
      <w:pPr>
        <w:pStyle w:val="Main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9E1B5C6" w14:textId="77777777" w:rsidR="005B488C" w:rsidRDefault="005B488C" w:rsidP="002065AC">
      <w:pPr>
        <w:pStyle w:val="MainTextwithTab"/>
        <w:rPr>
          <w:noProof/>
        </w:rPr>
      </w:pPr>
      <w:r>
        <w:rPr>
          <w:noProof/>
        </w:rPr>
        <w:t xml:space="preserve">Donec ut est in lectus consequat consequat. </w:t>
      </w:r>
      <w:r w:rsidRPr="005B488C">
        <w:rPr>
          <w:noProof/>
          <w:lang w:val="da-DK"/>
        </w:rPr>
        <w:t xml:space="preserve">Etiam eget dui. Aliquam erat volutpat. </w:t>
      </w:r>
      <w:r>
        <w:rPr>
          <w:noProof/>
        </w:rPr>
        <w:t>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430752D5" w14:textId="64E78D8F" w:rsidR="005B488C" w:rsidRDefault="005B488C" w:rsidP="00BC7641">
      <w:pPr>
        <w:pStyle w:val="MainTextwithTab"/>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3E15EF0" w14:textId="1E735D0E" w:rsidR="001F543C" w:rsidRPr="00892B5D" w:rsidRDefault="005B488C" w:rsidP="009B4970">
      <w:pPr>
        <w:pStyle w:val="Heading2"/>
        <w:spacing w:before="120"/>
      </w:pPr>
      <w:r>
        <w:t>You all said it wouldn’t work, and you were all wrong</w:t>
      </w:r>
    </w:p>
    <w:p w14:paraId="24D30251" w14:textId="59D0DBFA" w:rsidR="005B488C" w:rsidRDefault="005B488C" w:rsidP="005B488C">
      <w:pPr>
        <w:rPr>
          <w:rFonts w:cs="STIX Two Math"/>
          <w:noProof/>
        </w:rPr>
      </w:pPr>
      <w:r>
        <w:rPr>
          <w:rFonts w:cs="STIX Two Math"/>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Pr="00F91E7F">
        <w:rPr>
          <w:rFonts w:cs="STIX Two Math"/>
          <w:noProof/>
          <w:lang w:val="da-DK"/>
        </w:rPr>
        <w:t xml:space="preserve">Pellentesque habitant morbi tristique senectus et netus et malesuada fames ac turpis egestas. </w:t>
      </w:r>
      <w:r>
        <w:rPr>
          <w:rFonts w:cs="STIX Two Math"/>
          <w:noProof/>
        </w:rPr>
        <w:t xml:space="preserve">Proin pharetra nonummy pede. Ut nonummy. Fusce aliquet pede non pede. Suspendisse </w:t>
      </w:r>
      <w:r>
        <w:rPr>
          <w:rFonts w:cs="STIX Two Math"/>
          <w:noProof/>
        </w:rPr>
        <w:t>dapibus lorem pellentesque magna. Integer nulla. Donec blandit feugiat ligula. Donec hendrerit, felis et imperdiet euismod, purus ipsum pretium metus, in lacinia nulla nisl eget sapien.</w:t>
      </w:r>
    </w:p>
    <w:p w14:paraId="4E0CA86E" w14:textId="09C57629" w:rsidR="005B488C" w:rsidRDefault="005B488C" w:rsidP="00F91E7F">
      <w:pPr>
        <w:pStyle w:val="MainTextwithTab"/>
        <w:rPr>
          <w:noProof/>
        </w:rPr>
      </w:pPr>
      <w:r>
        <w:rPr>
          <w:noProof/>
        </w:rPr>
        <w:t xml:space="preserve">Donec ut est in lectus consequat consequat. </w:t>
      </w:r>
      <w:r w:rsidRPr="005B488C">
        <w:rPr>
          <w:noProof/>
          <w:lang w:val="da-DK"/>
        </w:rPr>
        <w:t xml:space="preserve">Etiam eget dui. Aliquam erat volutpat. </w:t>
      </w:r>
      <w:r>
        <w:rPr>
          <w:noProof/>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sidR="00085AD2">
        <w:rPr>
          <w:noProof/>
        </w:rPr>
        <w:t>V</w:t>
      </w:r>
      <w:r>
        <w:rPr>
          <w:noProof/>
        </w:rPr>
        <w:t xml:space="preserve">itae scelerisque nunc massa eget pede. </w:t>
      </w:r>
      <w:r w:rsidRPr="00F91E7F">
        <w:rPr>
          <w:noProof/>
          <w:lang w:val="da-DK"/>
        </w:rPr>
        <w:t xml:space="preserve">Sed velit urna, interdum vel, ultricies vel, faucibus at, quam. </w:t>
      </w:r>
      <w:r>
        <w:rPr>
          <w:noProof/>
        </w:rPr>
        <w:t>Donec elit est, consectetuer eget, consequat quis, tempus quis, wisi.</w:t>
      </w:r>
    </w:p>
    <w:p w14:paraId="3D75DEB4" w14:textId="7B9FE7C7" w:rsidR="001F543C" w:rsidRPr="005B488C" w:rsidRDefault="005B488C" w:rsidP="00F91E7F">
      <w:pPr>
        <w:pStyle w:val="MainTextwithTab"/>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6DED77F4" w14:textId="4E0B6D8E" w:rsidR="001F543C" w:rsidRPr="00892B5D" w:rsidRDefault="005B488C" w:rsidP="009B4970">
      <w:pPr>
        <w:pStyle w:val="Heading2"/>
        <w:spacing w:before="120"/>
      </w:pPr>
      <w:r>
        <w:t>What a</w:t>
      </w:r>
      <w:r w:rsidR="002065AC">
        <w:t xml:space="preserve"> massive</w:t>
      </w:r>
      <w:r>
        <w:t xml:space="preserve"> breakthrough for the field</w:t>
      </w:r>
    </w:p>
    <w:p w14:paraId="6C7769BA" w14:textId="38E0C691" w:rsidR="005B488C" w:rsidRDefault="005B488C" w:rsidP="00892B5D">
      <w:pPr>
        <w:rPr>
          <w:rFonts w:cs="STIX Two Math"/>
          <w:noProof/>
        </w:rPr>
      </w:pPr>
      <w:r>
        <w:rPr>
          <w:rFonts w:cs="STIX Two Math"/>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414B215" w14:textId="7752A715" w:rsidR="005B488C" w:rsidRDefault="005B488C" w:rsidP="00F91E7F">
      <w:pPr>
        <w:pStyle w:val="MainTextwithTab"/>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621597D" w14:textId="3C93FC5B" w:rsidR="005B488C" w:rsidRDefault="005B488C" w:rsidP="00F91E7F">
      <w:pPr>
        <w:pStyle w:val="MainTextwithTab"/>
        <w:rPr>
          <w:noProof/>
        </w:rPr>
      </w:pPr>
      <w:r>
        <w:rPr>
          <w:noProof/>
        </w:rPr>
        <w:t xml:space="preserve">Quisque ornare placerat risus. Ut molestie magna at mi. Integer aliquet mauris et nibh. Ut mattis ligula posuere velit. Nunc sagittis. </w:t>
      </w:r>
      <w:r w:rsidRPr="005B488C">
        <w:rPr>
          <w:noProof/>
          <w:lang w:val="da-DK"/>
        </w:rPr>
        <w:t xml:space="preserve">Curabitur varius fringilla nisl. Duis pretium mi euismod erat. Maecenas id augue. </w:t>
      </w:r>
      <w:r>
        <w:rPr>
          <w:noProof/>
        </w:rPr>
        <w:t xml:space="preserve">Nam vulputate. Duis a quam non neque lobortis malesuada. Praesent euismod. </w:t>
      </w:r>
      <w:r>
        <w:rPr>
          <w:noProof/>
        </w:rPr>
        <w:lastRenderedPageBreak/>
        <w:t>Donec nulla augue, venenatis scelerisque, dapibus a, consequat at, leo. Pellentesque libero lectus, tristique ac, consectetuer sit amet, imperdiet ut, justo.</w:t>
      </w:r>
    </w:p>
    <w:p w14:paraId="19669854" w14:textId="77777777" w:rsidR="001F543C" w:rsidRPr="00892B5D" w:rsidRDefault="001F543C" w:rsidP="009B4970">
      <w:pPr>
        <w:pStyle w:val="Heading2"/>
        <w:spacing w:before="120"/>
      </w:pPr>
      <w:r w:rsidRPr="00892B5D">
        <w:t>Conclusion</w:t>
      </w:r>
    </w:p>
    <w:p w14:paraId="4AD7CF8F" w14:textId="7E552EF0" w:rsidR="005B488C" w:rsidRDefault="005A46B3" w:rsidP="005B488C">
      <w:pPr>
        <w:rPr>
          <w:rFonts w:cs="STIX Two Math"/>
        </w:rPr>
      </w:pPr>
      <w:r>
        <w:t xml:space="preserve">A placeholder </w:t>
      </w:r>
      <w:proofErr w:type="gramStart"/>
      <w:r>
        <w:t>text</w:t>
      </w:r>
      <w:proofErr w:type="gramEnd"/>
      <w:r>
        <w:t xml:space="preserve">. </w:t>
      </w:r>
      <w:r w:rsidRPr="00974D28">
        <w:t>We believe that the criteria for quality are straightforward: work should be honest, clear and contain no known flaws according to the state of the art at the time of publication, without compromise for impact or titillation of the tabloids. (Note that these criteria would not preclude publication of interesting ideas and partially proven hypotheses, but one should be honest about their limitations, something that is vanishingly rare today.) Put another way, we believe that extraordinary claims require extraordinary evidence, not extraordinary publicity</w:t>
      </w:r>
      <w:r w:rsidR="005B488C">
        <w:rPr>
          <w:rFonts w:cs="STIX Two Math"/>
          <w:noProof/>
        </w:rPr>
        <w:t>.</w:t>
      </w:r>
    </w:p>
    <w:p w14:paraId="7DB70777" w14:textId="1312E12C" w:rsidR="00892B5D" w:rsidRDefault="00892B5D" w:rsidP="002A1DD3">
      <w:pPr>
        <w:pStyle w:val="Heading1"/>
      </w:pPr>
      <w:r w:rsidRPr="00B07AC6">
        <w:t>References</w:t>
      </w:r>
    </w:p>
    <w:p w14:paraId="4B41B402" w14:textId="23D25780" w:rsidR="00E55EC2" w:rsidRDefault="00FE6BA4" w:rsidP="00BC7641">
      <w:pPr>
        <w:pStyle w:val="References"/>
      </w:pPr>
      <w:r w:rsidRPr="00FE6BA4">
        <w:t>1.</w:t>
      </w:r>
      <w:r>
        <w:t xml:space="preserve"> </w:t>
      </w:r>
      <w:r>
        <w:tab/>
      </w:r>
      <w:proofErr w:type="spellStart"/>
      <w:r w:rsidR="00E55EC2">
        <w:t>Ebbesen</w:t>
      </w:r>
      <w:proofErr w:type="spellEnd"/>
      <w:r w:rsidR="00E55EC2">
        <w:t xml:space="preserve">, C. L., </w:t>
      </w:r>
      <w:proofErr w:type="spellStart"/>
      <w:r w:rsidR="00E55EC2">
        <w:t>Bobrov</w:t>
      </w:r>
      <w:proofErr w:type="spellEnd"/>
      <w:r w:rsidR="00E55EC2">
        <w:t xml:space="preserve">, E., Rao, R. P., &amp; Brecht, M. (2019). Highly structured, partner-sex- and subject-sex-dependent cortical responses during social facial touch. </w:t>
      </w:r>
      <w:proofErr w:type="spellStart"/>
      <w:r w:rsidR="00E55EC2" w:rsidRPr="00E55EC2">
        <w:rPr>
          <w:i/>
          <w:iCs/>
        </w:rPr>
        <w:t>bioRxiv</w:t>
      </w:r>
      <w:proofErr w:type="spellEnd"/>
      <w:r w:rsidR="00E55EC2">
        <w:t xml:space="preserve">, </w:t>
      </w:r>
      <w:proofErr w:type="spellStart"/>
      <w:r w:rsidR="00E55EC2">
        <w:t>doi</w:t>
      </w:r>
      <w:proofErr w:type="spellEnd"/>
      <w:r w:rsidR="00E55EC2">
        <w:t xml:space="preserve">: </w:t>
      </w:r>
      <w:r w:rsidR="00E55EC2" w:rsidRPr="00E55EC2">
        <w:t>10.1101/545434</w:t>
      </w:r>
      <w:r w:rsidR="00E55EC2">
        <w:t>.</w:t>
      </w:r>
    </w:p>
    <w:p w14:paraId="1195C37B" w14:textId="147208CE" w:rsidR="00E55EC2" w:rsidRDefault="009E10FF" w:rsidP="00E55EC2">
      <w:pPr>
        <w:pStyle w:val="References"/>
        <w:ind w:left="0" w:firstLine="357"/>
      </w:pPr>
      <w:hyperlink r:id="rId48" w:history="1">
        <w:r w:rsidR="00E55EC2" w:rsidRPr="00090606">
          <w:rPr>
            <w:rStyle w:val="Hyperlink"/>
          </w:rPr>
          <w:t>https://doi.org/10.1101/545434</w:t>
        </w:r>
      </w:hyperlink>
    </w:p>
    <w:p w14:paraId="52CA6FEB" w14:textId="374A4AF8" w:rsidR="00E55EC2" w:rsidRDefault="00BC7641" w:rsidP="00BC7641">
      <w:pPr>
        <w:pStyle w:val="References"/>
      </w:pPr>
      <w:r>
        <w:t>2.</w:t>
      </w:r>
      <w:r>
        <w:tab/>
      </w:r>
      <w:proofErr w:type="spellStart"/>
      <w:r w:rsidR="00E55EC2">
        <w:t>Ebbesen</w:t>
      </w:r>
      <w:proofErr w:type="spellEnd"/>
      <w:r w:rsidR="00E55EC2">
        <w:t xml:space="preserve">, C. L., </w:t>
      </w:r>
      <w:proofErr w:type="spellStart"/>
      <w:r w:rsidR="00E55EC2">
        <w:t>Bobrov</w:t>
      </w:r>
      <w:proofErr w:type="spellEnd"/>
      <w:r w:rsidR="00E55EC2">
        <w:t xml:space="preserve">, E., Rao, R. P., &amp; Brecht, M. (2019). Highly structured, partner-sex- and subject-sex-dependent cortical responses during social facial touch. </w:t>
      </w:r>
      <w:r w:rsidR="00E55EC2">
        <w:rPr>
          <w:i/>
          <w:iCs/>
        </w:rPr>
        <w:t>Nature communications</w:t>
      </w:r>
      <w:r w:rsidR="00E55EC2">
        <w:t xml:space="preserve">, </w:t>
      </w:r>
      <w:r w:rsidR="00E55EC2">
        <w:rPr>
          <w:i/>
          <w:iCs/>
        </w:rPr>
        <w:t>10</w:t>
      </w:r>
      <w:r w:rsidR="00E55EC2">
        <w:t>(1), 4634.</w:t>
      </w:r>
    </w:p>
    <w:p w14:paraId="77660C10" w14:textId="77777777" w:rsidR="00E55EC2" w:rsidRDefault="009E10FF" w:rsidP="00E55EC2">
      <w:pPr>
        <w:pStyle w:val="References"/>
        <w:ind w:left="0" w:firstLine="357"/>
      </w:pPr>
      <w:hyperlink r:id="rId49" w:history="1">
        <w:r w:rsidR="00E55EC2" w:rsidRPr="00090606">
          <w:rPr>
            <w:rStyle w:val="Hyperlink"/>
          </w:rPr>
          <w:t>https://doi.org/10.1038/s41467-019-12511-z</w:t>
        </w:r>
      </w:hyperlink>
    </w:p>
    <w:p w14:paraId="63D9B167" w14:textId="77777777" w:rsidR="00E55EC2" w:rsidRDefault="00BC7641" w:rsidP="00E55EC2">
      <w:pPr>
        <w:pStyle w:val="References"/>
      </w:pPr>
      <w:r w:rsidRPr="00BC7641">
        <w:t>3.</w:t>
      </w:r>
      <w:r w:rsidRPr="00BC7641">
        <w:tab/>
      </w:r>
      <w:r w:rsidR="00E55EC2" w:rsidRPr="00E55EC2">
        <w:t xml:space="preserve">Spivey, E. C., Jones, S. K., Jr, </w:t>
      </w:r>
      <w:proofErr w:type="spellStart"/>
      <w:r w:rsidR="00E55EC2" w:rsidRPr="00E55EC2">
        <w:t>Rybarski</w:t>
      </w:r>
      <w:proofErr w:type="spellEnd"/>
      <w:r w:rsidR="00E55EC2" w:rsidRPr="00E55EC2">
        <w:t xml:space="preserve">, J. R., Saifuddin, F. A., &amp; Finkelstein, I. J. (2016). An aging-independent replicative lifespan in a symmetrically dividing eukaryote. </w:t>
      </w:r>
      <w:proofErr w:type="spellStart"/>
      <w:r w:rsidR="00E55EC2" w:rsidRPr="00E55EC2">
        <w:rPr>
          <w:i/>
          <w:iCs/>
        </w:rPr>
        <w:t>bioRxiv</w:t>
      </w:r>
      <w:proofErr w:type="spellEnd"/>
      <w:r w:rsidR="00E55EC2" w:rsidRPr="00E55EC2">
        <w:t xml:space="preserve">, </w:t>
      </w:r>
      <w:proofErr w:type="spellStart"/>
      <w:r w:rsidR="00E55EC2" w:rsidRPr="00E55EC2">
        <w:t>doi</w:t>
      </w:r>
      <w:proofErr w:type="spellEnd"/>
      <w:r w:rsidR="00E55EC2" w:rsidRPr="00E55EC2">
        <w:t>: 10.1101/064832.</w:t>
      </w:r>
    </w:p>
    <w:p w14:paraId="3177A8D7" w14:textId="77777777" w:rsidR="00E55EC2" w:rsidRDefault="009E10FF" w:rsidP="00E55EC2">
      <w:pPr>
        <w:pStyle w:val="References"/>
        <w:ind w:left="0" w:firstLine="357"/>
      </w:pPr>
      <w:hyperlink r:id="rId50" w:history="1">
        <w:r w:rsidR="00E55EC2" w:rsidRPr="00090606">
          <w:rPr>
            <w:rStyle w:val="Hyperlink"/>
          </w:rPr>
          <w:t>https://doi.org/10.1101/064832</w:t>
        </w:r>
      </w:hyperlink>
    </w:p>
    <w:p w14:paraId="52823686" w14:textId="56951393" w:rsidR="00E55EC2" w:rsidRDefault="00BC7641" w:rsidP="00E55EC2">
      <w:pPr>
        <w:pStyle w:val="References"/>
      </w:pPr>
      <w:r>
        <w:t>4</w:t>
      </w:r>
      <w:r w:rsidRPr="00FE6BA4">
        <w:t>.</w:t>
      </w:r>
      <w:r>
        <w:t xml:space="preserve"> </w:t>
      </w:r>
      <w:r>
        <w:tab/>
      </w:r>
      <w:r w:rsidR="00E55EC2" w:rsidRPr="00E55EC2">
        <w:t xml:space="preserve">Spivey, E. C., Jones, S. K., Jr, </w:t>
      </w:r>
      <w:proofErr w:type="spellStart"/>
      <w:r w:rsidR="00E55EC2" w:rsidRPr="00E55EC2">
        <w:t>Rybarski</w:t>
      </w:r>
      <w:proofErr w:type="spellEnd"/>
      <w:r w:rsidR="00E55EC2" w:rsidRPr="00E55EC2">
        <w:t xml:space="preserve">, J. R., Saifuddin, F. A., &amp; Finkelstein, I. J. (2017). An aging-independent replicative lifespan in a symmetrically dividing eukaryote. </w:t>
      </w:r>
      <w:proofErr w:type="spellStart"/>
      <w:r w:rsidR="00E55EC2" w:rsidRPr="00E55EC2">
        <w:rPr>
          <w:i/>
          <w:iCs/>
        </w:rPr>
        <w:t>eLife</w:t>
      </w:r>
      <w:proofErr w:type="spellEnd"/>
      <w:r w:rsidR="00E55EC2" w:rsidRPr="00E55EC2">
        <w:t>, 6, e20340.</w:t>
      </w:r>
    </w:p>
    <w:p w14:paraId="6872A29F" w14:textId="77777777" w:rsidR="00E55EC2" w:rsidRDefault="009E10FF" w:rsidP="00E55EC2">
      <w:pPr>
        <w:pStyle w:val="References"/>
        <w:ind w:left="0" w:firstLine="357"/>
      </w:pPr>
      <w:hyperlink r:id="rId51" w:history="1">
        <w:r w:rsidR="00E55EC2" w:rsidRPr="00090606">
          <w:rPr>
            <w:rStyle w:val="Hyperlink"/>
          </w:rPr>
          <w:t>https://doi.org/10.7554/eLife.20340</w:t>
        </w:r>
      </w:hyperlink>
    </w:p>
    <w:p w14:paraId="6E636FEB" w14:textId="64D253C3" w:rsidR="00BC7641" w:rsidRDefault="00BC7641" w:rsidP="00BC7641">
      <w:pPr>
        <w:pStyle w:val="References"/>
      </w:pPr>
      <w:r>
        <w:t>5.</w:t>
      </w:r>
      <w:r>
        <w:tab/>
      </w:r>
      <w:proofErr w:type="spellStart"/>
      <w:r>
        <w:t>Author</w:t>
      </w:r>
      <w:r w:rsidR="003630DD">
        <w:t>X</w:t>
      </w:r>
      <w:proofErr w:type="spellEnd"/>
      <w:r w:rsidR="003630DD">
        <w:t>,</w:t>
      </w:r>
      <w:r>
        <w:t xml:space="preserve"> C., </w:t>
      </w:r>
      <w:proofErr w:type="spellStart"/>
      <w:r>
        <w:t>Author</w:t>
      </w:r>
      <w:r w:rsidR="003630DD">
        <w:t>Y</w:t>
      </w:r>
      <w:proofErr w:type="spellEnd"/>
      <w:r w:rsidR="003630DD">
        <w:t>,</w:t>
      </w:r>
      <w:r>
        <w:t xml:space="preserve"> D.</w:t>
      </w:r>
      <w:r w:rsidR="003630DD">
        <w:t>,</w:t>
      </w:r>
      <w:r>
        <w:t xml:space="preserve"> &amp; </w:t>
      </w:r>
      <w:proofErr w:type="spellStart"/>
      <w:r>
        <w:t>Author</w:t>
      </w:r>
      <w:r w:rsidR="003630DD">
        <w:t>Z</w:t>
      </w:r>
      <w:proofErr w:type="spellEnd"/>
      <w:r>
        <w:t xml:space="preserve">, E. Whatever biology in some animal. </w:t>
      </w:r>
      <w:proofErr w:type="spellStart"/>
      <w:r w:rsidRPr="00BC7641">
        <w:rPr>
          <w:i/>
        </w:rPr>
        <w:t>Philos</w:t>
      </w:r>
      <w:proofErr w:type="spellEnd"/>
      <w:r w:rsidRPr="00BC7641">
        <w:rPr>
          <w:i/>
        </w:rPr>
        <w:t xml:space="preserve"> Trans R Soc </w:t>
      </w:r>
      <w:r>
        <w:rPr>
          <w:i/>
        </w:rPr>
        <w:t>B</w:t>
      </w:r>
      <w:r>
        <w:t xml:space="preserve"> </w:t>
      </w:r>
      <w:r>
        <w:rPr>
          <w:b/>
        </w:rPr>
        <w:t>204</w:t>
      </w:r>
      <w:r>
        <w:rPr>
          <w:b/>
          <w:i/>
        </w:rPr>
        <w:t xml:space="preserve">, </w:t>
      </w:r>
      <w:r w:rsidRPr="00BC7641">
        <w:t>305-314 (1953)</w:t>
      </w:r>
    </w:p>
    <w:p w14:paraId="77C96D93" w14:textId="6475D600" w:rsidR="00BC7641" w:rsidRPr="00BC7641" w:rsidRDefault="00BC7641" w:rsidP="00BC7641">
      <w:pPr>
        <w:pStyle w:val="References"/>
      </w:pPr>
      <w:r>
        <w:t>6</w:t>
      </w:r>
      <w:r w:rsidRPr="00BC7641">
        <w:t>.</w:t>
      </w:r>
      <w:r w:rsidRPr="00BC7641">
        <w:tab/>
      </w:r>
      <w:r>
        <w:t>Author</w:t>
      </w:r>
      <w:r w:rsidR="003630DD">
        <w:t>,</w:t>
      </w:r>
      <w:r>
        <w:t xml:space="preserve"> F.</w:t>
      </w:r>
      <w:r w:rsidR="003630DD">
        <w:t>,</w:t>
      </w:r>
      <w:r>
        <w:t xml:space="preserve"> &amp; Author</w:t>
      </w:r>
      <w:r w:rsidR="003630DD">
        <w:t>,</w:t>
      </w:r>
      <w:r>
        <w:t xml:space="preserve"> G. Biology, biology and more biology. </w:t>
      </w:r>
      <w:proofErr w:type="spellStart"/>
      <w:r>
        <w:rPr>
          <w:i/>
        </w:rPr>
        <w:t>bioRxiv</w:t>
      </w:r>
      <w:proofErr w:type="spellEnd"/>
      <w:r>
        <w:rPr>
          <w:i/>
        </w:rPr>
        <w:t xml:space="preserve"> </w:t>
      </w:r>
      <w:r>
        <w:t>654321 (2019)</w:t>
      </w:r>
    </w:p>
    <w:p w14:paraId="057D8D21" w14:textId="3D547165" w:rsidR="00BC7641" w:rsidRDefault="00BC7641" w:rsidP="00BC7641">
      <w:pPr>
        <w:pStyle w:val="References"/>
      </w:pPr>
      <w:r>
        <w:t>7</w:t>
      </w:r>
      <w:r w:rsidRPr="00FE6BA4">
        <w:t>.</w:t>
      </w:r>
      <w:r>
        <w:t xml:space="preserve"> </w:t>
      </w:r>
      <w:r>
        <w:tab/>
      </w:r>
      <w:r w:rsidR="003630DD">
        <w:t>Surname</w:t>
      </w:r>
      <w:r>
        <w:t>, A.</w:t>
      </w:r>
      <w:r w:rsidR="00E55EC2">
        <w:t>,</w:t>
      </w:r>
      <w:r>
        <w:t xml:space="preserve"> &amp; </w:t>
      </w:r>
      <w:proofErr w:type="spellStart"/>
      <w:r w:rsidR="00E55EC2">
        <w:t>Groupleader</w:t>
      </w:r>
      <w:proofErr w:type="spellEnd"/>
      <w:r>
        <w:t xml:space="preserve"> B. The biology of something: Interesting biology. </w:t>
      </w:r>
      <w:r>
        <w:rPr>
          <w:i/>
        </w:rPr>
        <w:t xml:space="preserve"> </w:t>
      </w:r>
      <w:proofErr w:type="spellStart"/>
      <w:r>
        <w:rPr>
          <w:i/>
        </w:rPr>
        <w:t>Biol.Lett</w:t>
      </w:r>
      <w:proofErr w:type="spellEnd"/>
      <w:r>
        <w:rPr>
          <w:i/>
        </w:rPr>
        <w:t xml:space="preserve">. </w:t>
      </w:r>
      <w:r>
        <w:rPr>
          <w:b/>
        </w:rPr>
        <w:t>43</w:t>
      </w:r>
      <w:r>
        <w:t>, 246-259 (1971)</w:t>
      </w:r>
    </w:p>
    <w:p w14:paraId="3C9BCDAE" w14:textId="5ED7B2C7" w:rsidR="00BC7641" w:rsidRDefault="00BC7641" w:rsidP="00BC7641">
      <w:pPr>
        <w:pStyle w:val="References"/>
      </w:pPr>
      <w:r>
        <w:t>8.</w:t>
      </w:r>
      <w:r>
        <w:tab/>
      </w:r>
      <w:r w:rsidR="00AC0945">
        <w:t>Some-</w:t>
      </w:r>
      <w:r>
        <w:t xml:space="preserve">Author C., Author D. &amp; Author, E. Whatever biology in some animal. </w:t>
      </w:r>
      <w:proofErr w:type="spellStart"/>
      <w:r w:rsidRPr="00BC7641">
        <w:rPr>
          <w:i/>
        </w:rPr>
        <w:t>Philos</w:t>
      </w:r>
      <w:proofErr w:type="spellEnd"/>
      <w:r w:rsidRPr="00BC7641">
        <w:rPr>
          <w:i/>
        </w:rPr>
        <w:t xml:space="preserve"> Trans R Soc </w:t>
      </w:r>
      <w:r>
        <w:rPr>
          <w:i/>
        </w:rPr>
        <w:t>B</w:t>
      </w:r>
      <w:r>
        <w:t xml:space="preserve"> </w:t>
      </w:r>
      <w:r>
        <w:rPr>
          <w:b/>
        </w:rPr>
        <w:t>204</w:t>
      </w:r>
      <w:r>
        <w:rPr>
          <w:b/>
          <w:i/>
        </w:rPr>
        <w:t xml:space="preserve">, </w:t>
      </w:r>
      <w:r w:rsidRPr="00BC7641">
        <w:t>305-314 (1953)</w:t>
      </w:r>
    </w:p>
    <w:p w14:paraId="402E69DF" w14:textId="57627474" w:rsidR="00BC7641" w:rsidRPr="00BC7641" w:rsidRDefault="00BC7641" w:rsidP="00BC7641">
      <w:pPr>
        <w:pStyle w:val="References"/>
      </w:pPr>
      <w:r>
        <w:t>9</w:t>
      </w:r>
      <w:r w:rsidRPr="00BC7641">
        <w:t>.</w:t>
      </w:r>
      <w:r w:rsidRPr="00BC7641">
        <w:tab/>
      </w:r>
      <w:r>
        <w:t xml:space="preserve">Author F. &amp; Author G. Biology, biology and more biology. </w:t>
      </w:r>
      <w:proofErr w:type="spellStart"/>
      <w:r>
        <w:rPr>
          <w:i/>
        </w:rPr>
        <w:t>bioRxiv</w:t>
      </w:r>
      <w:proofErr w:type="spellEnd"/>
      <w:r>
        <w:rPr>
          <w:i/>
        </w:rPr>
        <w:t xml:space="preserve"> </w:t>
      </w:r>
      <w:r>
        <w:t>654321 (2019)</w:t>
      </w:r>
    </w:p>
    <w:p w14:paraId="4FA06BCC" w14:textId="771A703C" w:rsidR="00BC7641" w:rsidRDefault="00BC7641" w:rsidP="00BC7641">
      <w:pPr>
        <w:pStyle w:val="References"/>
      </w:pPr>
      <w:r w:rsidRPr="00FE6BA4">
        <w:t>1</w:t>
      </w:r>
      <w:r>
        <w:t>0</w:t>
      </w:r>
      <w:r w:rsidRPr="00FE6BA4">
        <w:t>.</w:t>
      </w:r>
      <w:r>
        <w:t xml:space="preserve"> </w:t>
      </w:r>
      <w:r>
        <w:tab/>
        <w:t xml:space="preserve">Author, A. &amp; Author B. The biology of something: Interesting biology. </w:t>
      </w:r>
      <w:r>
        <w:rPr>
          <w:i/>
        </w:rPr>
        <w:t xml:space="preserve"> </w:t>
      </w:r>
      <w:proofErr w:type="spellStart"/>
      <w:r>
        <w:rPr>
          <w:i/>
        </w:rPr>
        <w:t>Biol.Lett</w:t>
      </w:r>
      <w:proofErr w:type="spellEnd"/>
      <w:r>
        <w:rPr>
          <w:i/>
        </w:rPr>
        <w:t xml:space="preserve">. </w:t>
      </w:r>
      <w:r>
        <w:rPr>
          <w:b/>
        </w:rPr>
        <w:t>43</w:t>
      </w:r>
      <w:r>
        <w:t>, 246-259 (1971)</w:t>
      </w:r>
    </w:p>
    <w:p w14:paraId="58545E81" w14:textId="70410F5F" w:rsidR="00BC7641" w:rsidRDefault="00BC7641" w:rsidP="00BC7641">
      <w:pPr>
        <w:pStyle w:val="References"/>
      </w:pPr>
      <w:r>
        <w:t>11.</w:t>
      </w:r>
      <w:r>
        <w:tab/>
        <w:t xml:space="preserve">Author C., Author D. &amp; Author, E. Whatever biology in some animal. </w:t>
      </w:r>
      <w:proofErr w:type="spellStart"/>
      <w:r w:rsidRPr="00BC7641">
        <w:rPr>
          <w:i/>
        </w:rPr>
        <w:t>Philos</w:t>
      </w:r>
      <w:proofErr w:type="spellEnd"/>
      <w:r w:rsidRPr="00BC7641">
        <w:rPr>
          <w:i/>
        </w:rPr>
        <w:t xml:space="preserve"> Trans R Soc </w:t>
      </w:r>
      <w:r>
        <w:rPr>
          <w:i/>
        </w:rPr>
        <w:t>B</w:t>
      </w:r>
      <w:r>
        <w:t xml:space="preserve"> </w:t>
      </w:r>
      <w:r>
        <w:rPr>
          <w:b/>
        </w:rPr>
        <w:t>204</w:t>
      </w:r>
      <w:r>
        <w:rPr>
          <w:b/>
          <w:i/>
        </w:rPr>
        <w:t xml:space="preserve">, </w:t>
      </w:r>
      <w:r w:rsidRPr="00BC7641">
        <w:t>305-314 (1953)</w:t>
      </w:r>
    </w:p>
    <w:p w14:paraId="37BA5C32" w14:textId="7803F083" w:rsidR="00BC7641" w:rsidRPr="00BC7641" w:rsidRDefault="00BC7641" w:rsidP="00BC7641">
      <w:pPr>
        <w:pStyle w:val="References"/>
      </w:pPr>
      <w:r>
        <w:t>12</w:t>
      </w:r>
      <w:r w:rsidRPr="00BC7641">
        <w:t>.</w:t>
      </w:r>
      <w:r w:rsidRPr="00BC7641">
        <w:tab/>
      </w:r>
      <w:r>
        <w:t xml:space="preserve">Author F. &amp; Author G. Biology, biology and more biology. </w:t>
      </w:r>
      <w:proofErr w:type="spellStart"/>
      <w:r>
        <w:rPr>
          <w:i/>
        </w:rPr>
        <w:t>bioRxiv</w:t>
      </w:r>
      <w:proofErr w:type="spellEnd"/>
      <w:r>
        <w:rPr>
          <w:i/>
        </w:rPr>
        <w:t xml:space="preserve"> </w:t>
      </w:r>
      <w:r>
        <w:t>654321 (2019)</w:t>
      </w:r>
    </w:p>
    <w:p w14:paraId="036FC222" w14:textId="4A2EC31B" w:rsidR="00BC7641" w:rsidRDefault="00BC7641" w:rsidP="00BC7641">
      <w:pPr>
        <w:pStyle w:val="References"/>
      </w:pPr>
      <w:r w:rsidRPr="00FE6BA4">
        <w:t>1</w:t>
      </w:r>
      <w:r>
        <w:t>2</w:t>
      </w:r>
      <w:r w:rsidRPr="00FE6BA4">
        <w:t>.</w:t>
      </w:r>
      <w:r>
        <w:t xml:space="preserve"> </w:t>
      </w:r>
      <w:r>
        <w:tab/>
        <w:t xml:space="preserve">Author, A. &amp; Author B. The biology of something: Interesting biology. </w:t>
      </w:r>
      <w:r>
        <w:rPr>
          <w:i/>
        </w:rPr>
        <w:t xml:space="preserve"> </w:t>
      </w:r>
      <w:proofErr w:type="spellStart"/>
      <w:r>
        <w:rPr>
          <w:i/>
        </w:rPr>
        <w:t>Biol.Lett</w:t>
      </w:r>
      <w:proofErr w:type="spellEnd"/>
      <w:r>
        <w:rPr>
          <w:i/>
        </w:rPr>
        <w:t xml:space="preserve">. </w:t>
      </w:r>
      <w:r>
        <w:rPr>
          <w:b/>
        </w:rPr>
        <w:t>43</w:t>
      </w:r>
      <w:r>
        <w:t>, 246-259 (1971)</w:t>
      </w:r>
    </w:p>
    <w:p w14:paraId="71774F44" w14:textId="04A1B36E" w:rsidR="00BC7641" w:rsidRDefault="00BC7641" w:rsidP="00BC7641">
      <w:pPr>
        <w:pStyle w:val="References"/>
      </w:pPr>
      <w:r>
        <w:t>13.</w:t>
      </w:r>
      <w:r>
        <w:tab/>
        <w:t xml:space="preserve">Author C., Author D. &amp; Author, E. Whatever biology in some animal. </w:t>
      </w:r>
      <w:proofErr w:type="spellStart"/>
      <w:r w:rsidRPr="00BC7641">
        <w:rPr>
          <w:i/>
        </w:rPr>
        <w:t>Philos</w:t>
      </w:r>
      <w:proofErr w:type="spellEnd"/>
      <w:r w:rsidRPr="00BC7641">
        <w:rPr>
          <w:i/>
        </w:rPr>
        <w:t xml:space="preserve"> Trans R Soc </w:t>
      </w:r>
      <w:r>
        <w:rPr>
          <w:i/>
        </w:rPr>
        <w:t>B</w:t>
      </w:r>
      <w:r>
        <w:t xml:space="preserve"> </w:t>
      </w:r>
      <w:r>
        <w:rPr>
          <w:b/>
        </w:rPr>
        <w:t>204</w:t>
      </w:r>
      <w:r>
        <w:rPr>
          <w:b/>
          <w:i/>
        </w:rPr>
        <w:t xml:space="preserve">, </w:t>
      </w:r>
      <w:r w:rsidRPr="00BC7641">
        <w:t>305-314 (1953)</w:t>
      </w:r>
    </w:p>
    <w:p w14:paraId="0928D765" w14:textId="4FCF3F74" w:rsidR="00BC7641" w:rsidRPr="00BC7641" w:rsidRDefault="00BC7641" w:rsidP="00BC7641">
      <w:pPr>
        <w:pStyle w:val="References"/>
      </w:pPr>
      <w:r>
        <w:t>14</w:t>
      </w:r>
      <w:r w:rsidRPr="00BC7641">
        <w:t>.</w:t>
      </w:r>
      <w:r w:rsidRPr="00BC7641">
        <w:tab/>
      </w:r>
      <w:r>
        <w:t xml:space="preserve">Author F. &amp; Author G. Biology, biology and more biology. </w:t>
      </w:r>
      <w:proofErr w:type="spellStart"/>
      <w:r>
        <w:rPr>
          <w:i/>
        </w:rPr>
        <w:t>bioRxiv</w:t>
      </w:r>
      <w:proofErr w:type="spellEnd"/>
      <w:r>
        <w:rPr>
          <w:i/>
        </w:rPr>
        <w:t xml:space="preserve"> </w:t>
      </w:r>
      <w:r>
        <w:t>654321 (2019)</w:t>
      </w:r>
    </w:p>
    <w:p w14:paraId="7EDC028C" w14:textId="5CC225B9" w:rsidR="00BC7641" w:rsidRDefault="00BC7641" w:rsidP="00BC7641">
      <w:pPr>
        <w:pStyle w:val="References"/>
      </w:pPr>
      <w:r w:rsidRPr="00FE6BA4">
        <w:t>1</w:t>
      </w:r>
      <w:r>
        <w:t>5</w:t>
      </w:r>
      <w:r w:rsidRPr="00FE6BA4">
        <w:t>.</w:t>
      </w:r>
      <w:r>
        <w:t xml:space="preserve"> </w:t>
      </w:r>
      <w:r>
        <w:tab/>
        <w:t xml:space="preserve">Author, A. &amp; Author B. The biology of something: Interesting biology. </w:t>
      </w:r>
      <w:r>
        <w:rPr>
          <w:i/>
        </w:rPr>
        <w:t xml:space="preserve"> </w:t>
      </w:r>
      <w:proofErr w:type="spellStart"/>
      <w:r>
        <w:rPr>
          <w:i/>
        </w:rPr>
        <w:t>Biol.Lett</w:t>
      </w:r>
      <w:proofErr w:type="spellEnd"/>
      <w:r>
        <w:rPr>
          <w:i/>
        </w:rPr>
        <w:t xml:space="preserve">. </w:t>
      </w:r>
      <w:r>
        <w:rPr>
          <w:b/>
        </w:rPr>
        <w:t>43</w:t>
      </w:r>
      <w:r>
        <w:t>, 246-259 (1971)</w:t>
      </w:r>
    </w:p>
    <w:p w14:paraId="595AB24A" w14:textId="43E120C0" w:rsidR="00BC7641" w:rsidRDefault="00BC7641" w:rsidP="00BC7641">
      <w:pPr>
        <w:pStyle w:val="References"/>
      </w:pPr>
      <w:r>
        <w:t>16.</w:t>
      </w:r>
      <w:r>
        <w:tab/>
        <w:t xml:space="preserve">Author C., Author D. &amp; Author, E. Whatever biology in some animal. </w:t>
      </w:r>
      <w:proofErr w:type="spellStart"/>
      <w:r w:rsidRPr="00BC7641">
        <w:rPr>
          <w:i/>
        </w:rPr>
        <w:t>Philos</w:t>
      </w:r>
      <w:proofErr w:type="spellEnd"/>
      <w:r w:rsidRPr="00BC7641">
        <w:rPr>
          <w:i/>
        </w:rPr>
        <w:t xml:space="preserve"> Trans R Soc </w:t>
      </w:r>
      <w:r>
        <w:rPr>
          <w:i/>
        </w:rPr>
        <w:t>B</w:t>
      </w:r>
      <w:r>
        <w:t xml:space="preserve"> </w:t>
      </w:r>
      <w:r>
        <w:rPr>
          <w:b/>
        </w:rPr>
        <w:t>204</w:t>
      </w:r>
      <w:r>
        <w:rPr>
          <w:b/>
          <w:i/>
        </w:rPr>
        <w:t xml:space="preserve">, </w:t>
      </w:r>
      <w:r w:rsidRPr="00BC7641">
        <w:t>305-314 (1953)</w:t>
      </w:r>
    </w:p>
    <w:p w14:paraId="07769D6C" w14:textId="55A68CA8" w:rsidR="00BC7641" w:rsidRPr="00BC7641" w:rsidRDefault="00BC7641" w:rsidP="00BC7641">
      <w:pPr>
        <w:pStyle w:val="References"/>
      </w:pPr>
      <w:r>
        <w:t>17</w:t>
      </w:r>
      <w:r w:rsidRPr="00BC7641">
        <w:t>.</w:t>
      </w:r>
      <w:r w:rsidRPr="00BC7641">
        <w:tab/>
      </w:r>
      <w:r>
        <w:t xml:space="preserve">Author F. &amp; Author G. Biology, biology and more biology. </w:t>
      </w:r>
      <w:proofErr w:type="spellStart"/>
      <w:r>
        <w:rPr>
          <w:i/>
        </w:rPr>
        <w:t>bioRxiv</w:t>
      </w:r>
      <w:proofErr w:type="spellEnd"/>
      <w:r>
        <w:rPr>
          <w:i/>
        </w:rPr>
        <w:t xml:space="preserve"> </w:t>
      </w:r>
      <w:r>
        <w:t>654321 (2019)</w:t>
      </w:r>
    </w:p>
    <w:p w14:paraId="6C81F839" w14:textId="4A9B6019" w:rsidR="00BC7641" w:rsidRDefault="00BC7641" w:rsidP="00BC7641">
      <w:pPr>
        <w:pStyle w:val="References"/>
      </w:pPr>
      <w:r>
        <w:t>18</w:t>
      </w:r>
      <w:r w:rsidRPr="00FE6BA4">
        <w:t>.</w:t>
      </w:r>
      <w:r>
        <w:t xml:space="preserve"> </w:t>
      </w:r>
      <w:r>
        <w:tab/>
        <w:t xml:space="preserve">Author, A. &amp; Author B. The biology of something: Interesting biology. </w:t>
      </w:r>
      <w:r>
        <w:rPr>
          <w:i/>
        </w:rPr>
        <w:t xml:space="preserve"> </w:t>
      </w:r>
      <w:proofErr w:type="spellStart"/>
      <w:r>
        <w:rPr>
          <w:i/>
        </w:rPr>
        <w:t>Biol.Lett</w:t>
      </w:r>
      <w:proofErr w:type="spellEnd"/>
      <w:r>
        <w:rPr>
          <w:i/>
        </w:rPr>
        <w:t xml:space="preserve">. </w:t>
      </w:r>
      <w:r>
        <w:rPr>
          <w:b/>
        </w:rPr>
        <w:t>43</w:t>
      </w:r>
      <w:r>
        <w:t>, 246-259 (1971)</w:t>
      </w:r>
    </w:p>
    <w:p w14:paraId="511C8131" w14:textId="2E8A082E" w:rsidR="00BC7641" w:rsidRDefault="00BC7641" w:rsidP="00BC7641">
      <w:pPr>
        <w:pStyle w:val="References"/>
      </w:pPr>
      <w:r>
        <w:t>19.</w:t>
      </w:r>
      <w:r>
        <w:tab/>
        <w:t xml:space="preserve">Author C., Author D. &amp; Author, E. Whatever biology in some animal. </w:t>
      </w:r>
      <w:proofErr w:type="spellStart"/>
      <w:r w:rsidRPr="00BC7641">
        <w:rPr>
          <w:i/>
        </w:rPr>
        <w:t>Philos</w:t>
      </w:r>
      <w:proofErr w:type="spellEnd"/>
      <w:r w:rsidRPr="00BC7641">
        <w:rPr>
          <w:i/>
        </w:rPr>
        <w:t xml:space="preserve"> Trans R Soc </w:t>
      </w:r>
      <w:r>
        <w:rPr>
          <w:i/>
        </w:rPr>
        <w:t>B</w:t>
      </w:r>
      <w:r>
        <w:t xml:space="preserve"> </w:t>
      </w:r>
      <w:r>
        <w:rPr>
          <w:b/>
        </w:rPr>
        <w:t>204</w:t>
      </w:r>
      <w:r>
        <w:rPr>
          <w:b/>
          <w:i/>
        </w:rPr>
        <w:t xml:space="preserve">, </w:t>
      </w:r>
      <w:r w:rsidRPr="00BC7641">
        <w:t>305-314 (1953)</w:t>
      </w:r>
    </w:p>
    <w:p w14:paraId="4D951096" w14:textId="1E81639D" w:rsidR="00BC7641" w:rsidRPr="00BC7641" w:rsidRDefault="00BC7641" w:rsidP="00BC7641">
      <w:pPr>
        <w:pStyle w:val="References"/>
      </w:pPr>
      <w:r>
        <w:t>20</w:t>
      </w:r>
      <w:r w:rsidRPr="00BC7641">
        <w:t>.</w:t>
      </w:r>
      <w:r w:rsidRPr="00BC7641">
        <w:tab/>
      </w:r>
      <w:r>
        <w:t xml:space="preserve">Author F. &amp; Author G. Biology, biology and more biology. </w:t>
      </w:r>
      <w:proofErr w:type="spellStart"/>
      <w:r>
        <w:rPr>
          <w:i/>
        </w:rPr>
        <w:t>bioRxiv</w:t>
      </w:r>
      <w:proofErr w:type="spellEnd"/>
      <w:r>
        <w:rPr>
          <w:i/>
        </w:rPr>
        <w:t xml:space="preserve"> </w:t>
      </w:r>
      <w:r>
        <w:t>654321 (2019)</w:t>
      </w:r>
    </w:p>
    <w:p w14:paraId="6AAA37E3" w14:textId="64D74969" w:rsidR="00BC7641" w:rsidRDefault="00BC7641" w:rsidP="00BC7641">
      <w:pPr>
        <w:pStyle w:val="References"/>
      </w:pPr>
      <w:r>
        <w:t>2</w:t>
      </w:r>
      <w:r w:rsidRPr="00FE6BA4">
        <w:t>1.</w:t>
      </w:r>
      <w:r>
        <w:t xml:space="preserve"> </w:t>
      </w:r>
      <w:r>
        <w:tab/>
        <w:t xml:space="preserve">Author, A. &amp; Author B. The biology of something: Interesting biology. </w:t>
      </w:r>
      <w:r>
        <w:rPr>
          <w:i/>
        </w:rPr>
        <w:t xml:space="preserve"> </w:t>
      </w:r>
      <w:proofErr w:type="spellStart"/>
      <w:r>
        <w:rPr>
          <w:i/>
        </w:rPr>
        <w:t>Biol.Lett</w:t>
      </w:r>
      <w:proofErr w:type="spellEnd"/>
      <w:r>
        <w:rPr>
          <w:i/>
        </w:rPr>
        <w:t xml:space="preserve">. </w:t>
      </w:r>
      <w:r>
        <w:rPr>
          <w:b/>
        </w:rPr>
        <w:t>43</w:t>
      </w:r>
      <w:r>
        <w:t>, 246-259 (1971)</w:t>
      </w:r>
    </w:p>
    <w:p w14:paraId="1F2EE0CD" w14:textId="32283702" w:rsidR="00BC7641" w:rsidRDefault="00BC7641" w:rsidP="00BC7641">
      <w:pPr>
        <w:pStyle w:val="References"/>
      </w:pPr>
      <w:r>
        <w:t>22.</w:t>
      </w:r>
      <w:r>
        <w:tab/>
        <w:t xml:space="preserve">Author C., Author D. &amp; Author, E. Whatever biology in some animal. </w:t>
      </w:r>
      <w:proofErr w:type="spellStart"/>
      <w:r w:rsidRPr="00BC7641">
        <w:rPr>
          <w:i/>
        </w:rPr>
        <w:t>Philos</w:t>
      </w:r>
      <w:proofErr w:type="spellEnd"/>
      <w:r w:rsidRPr="00BC7641">
        <w:rPr>
          <w:i/>
        </w:rPr>
        <w:t xml:space="preserve"> Trans R Soc </w:t>
      </w:r>
      <w:r>
        <w:rPr>
          <w:i/>
        </w:rPr>
        <w:t>B</w:t>
      </w:r>
      <w:r>
        <w:t xml:space="preserve"> </w:t>
      </w:r>
      <w:r>
        <w:rPr>
          <w:b/>
        </w:rPr>
        <w:t>204</w:t>
      </w:r>
      <w:r>
        <w:rPr>
          <w:b/>
          <w:i/>
        </w:rPr>
        <w:t xml:space="preserve">, </w:t>
      </w:r>
      <w:r w:rsidRPr="00BC7641">
        <w:t>305-314 (1953)</w:t>
      </w:r>
    </w:p>
    <w:p w14:paraId="6472CA13" w14:textId="4BD316DA" w:rsidR="00BC7641" w:rsidRPr="00BC7641" w:rsidRDefault="00BC7641" w:rsidP="00BC7641">
      <w:pPr>
        <w:pStyle w:val="References"/>
      </w:pPr>
      <w:r>
        <w:t>2</w:t>
      </w:r>
      <w:r w:rsidRPr="00BC7641">
        <w:t>3.</w:t>
      </w:r>
      <w:r w:rsidRPr="00BC7641">
        <w:tab/>
      </w:r>
      <w:r>
        <w:t xml:space="preserve">Author F. &amp; Author G. Biology, biology and more biology. </w:t>
      </w:r>
      <w:proofErr w:type="spellStart"/>
      <w:r>
        <w:rPr>
          <w:i/>
        </w:rPr>
        <w:t>bioRxiv</w:t>
      </w:r>
      <w:proofErr w:type="spellEnd"/>
      <w:r>
        <w:rPr>
          <w:i/>
        </w:rPr>
        <w:t xml:space="preserve"> </w:t>
      </w:r>
      <w:r>
        <w:t>654321 (2019)</w:t>
      </w:r>
    </w:p>
    <w:p w14:paraId="22BF1E2F" w14:textId="62685E96" w:rsidR="00BC7641" w:rsidRDefault="00BC7641" w:rsidP="00BC7641">
      <w:pPr>
        <w:pStyle w:val="References"/>
      </w:pPr>
      <w:r>
        <w:t>24</w:t>
      </w:r>
      <w:r w:rsidRPr="00FE6BA4">
        <w:t>.</w:t>
      </w:r>
      <w:r>
        <w:t xml:space="preserve"> </w:t>
      </w:r>
      <w:r>
        <w:tab/>
        <w:t xml:space="preserve">Author, A. &amp; Author B. The biology of something: Interesting biology. </w:t>
      </w:r>
      <w:r>
        <w:rPr>
          <w:i/>
        </w:rPr>
        <w:t xml:space="preserve"> </w:t>
      </w:r>
      <w:proofErr w:type="spellStart"/>
      <w:r>
        <w:rPr>
          <w:i/>
        </w:rPr>
        <w:t>Biol.Lett</w:t>
      </w:r>
      <w:proofErr w:type="spellEnd"/>
      <w:r>
        <w:rPr>
          <w:i/>
        </w:rPr>
        <w:t xml:space="preserve">. </w:t>
      </w:r>
      <w:r>
        <w:rPr>
          <w:b/>
        </w:rPr>
        <w:t>43</w:t>
      </w:r>
      <w:r>
        <w:t>, 246-259 (1971)</w:t>
      </w:r>
    </w:p>
    <w:p w14:paraId="18F5BE67" w14:textId="59017F0D" w:rsidR="00BC7641" w:rsidRDefault="00BC7641" w:rsidP="00BC7641">
      <w:pPr>
        <w:pStyle w:val="References"/>
      </w:pPr>
      <w:r>
        <w:t>25.</w:t>
      </w:r>
      <w:r>
        <w:tab/>
        <w:t xml:space="preserve">Author C., Author D. &amp; Author, E. Whatever biology in some animal. </w:t>
      </w:r>
      <w:proofErr w:type="spellStart"/>
      <w:r w:rsidRPr="00BC7641">
        <w:rPr>
          <w:i/>
        </w:rPr>
        <w:t>Philos</w:t>
      </w:r>
      <w:proofErr w:type="spellEnd"/>
      <w:r w:rsidRPr="00BC7641">
        <w:rPr>
          <w:i/>
        </w:rPr>
        <w:t xml:space="preserve"> Trans R Soc </w:t>
      </w:r>
      <w:r>
        <w:rPr>
          <w:i/>
        </w:rPr>
        <w:t>B</w:t>
      </w:r>
      <w:r>
        <w:t xml:space="preserve"> </w:t>
      </w:r>
      <w:r>
        <w:rPr>
          <w:b/>
        </w:rPr>
        <w:t>204</w:t>
      </w:r>
      <w:r>
        <w:rPr>
          <w:b/>
          <w:i/>
        </w:rPr>
        <w:t xml:space="preserve">, </w:t>
      </w:r>
      <w:r w:rsidRPr="00BC7641">
        <w:t>305-314 (1953)</w:t>
      </w:r>
    </w:p>
    <w:p w14:paraId="26963A47" w14:textId="5A9DC409" w:rsidR="00BC7641" w:rsidRPr="00BC7641" w:rsidRDefault="00BC7641" w:rsidP="00BC7641">
      <w:pPr>
        <w:pStyle w:val="References"/>
      </w:pPr>
      <w:r>
        <w:t>26</w:t>
      </w:r>
      <w:r w:rsidRPr="00BC7641">
        <w:t>.</w:t>
      </w:r>
      <w:r w:rsidRPr="00BC7641">
        <w:tab/>
      </w:r>
      <w:r>
        <w:t xml:space="preserve">Author F. &amp; Author G. Biology, biology and more biology. </w:t>
      </w:r>
      <w:proofErr w:type="spellStart"/>
      <w:r>
        <w:rPr>
          <w:i/>
        </w:rPr>
        <w:t>bioRxiv</w:t>
      </w:r>
      <w:proofErr w:type="spellEnd"/>
      <w:r>
        <w:rPr>
          <w:i/>
        </w:rPr>
        <w:t xml:space="preserve"> </w:t>
      </w:r>
      <w:r>
        <w:t>654321 (2019)</w:t>
      </w:r>
    </w:p>
    <w:p w14:paraId="4EAFDC65" w14:textId="6C468CDB" w:rsidR="00892B5D" w:rsidRPr="00D44BCB" w:rsidRDefault="00892B5D" w:rsidP="00B01966">
      <w:pPr>
        <w:pStyle w:val="Heading1"/>
        <w:ind w:left="340" w:hanging="340"/>
        <w:jc w:val="left"/>
      </w:pPr>
      <w:r w:rsidRPr="00D44BCB">
        <w:t>Acknowledgements</w:t>
      </w:r>
    </w:p>
    <w:p w14:paraId="7621C838" w14:textId="77777777" w:rsidR="00442323" w:rsidRDefault="00B4753D" w:rsidP="00847704">
      <w:pPr>
        <w:pStyle w:val="MethodsText"/>
      </w:pPr>
      <w:r w:rsidRPr="00847704">
        <w:t xml:space="preserve">Lorem ipsum dolor sit </w:t>
      </w:r>
      <w:proofErr w:type="spellStart"/>
      <w:r w:rsidRPr="00847704">
        <w:t>amet</w:t>
      </w:r>
      <w:proofErr w:type="spellEnd"/>
      <w:r w:rsidRPr="00847704">
        <w:t xml:space="preserve">, </w:t>
      </w:r>
      <w:proofErr w:type="spellStart"/>
      <w:r w:rsidRPr="00847704">
        <w:t>consectetuer</w:t>
      </w:r>
      <w:proofErr w:type="spellEnd"/>
      <w:r w:rsidRPr="00847704">
        <w:t xml:space="preserve"> </w:t>
      </w:r>
      <w:proofErr w:type="spellStart"/>
      <w:r w:rsidRPr="00847704">
        <w:t>adipiscing</w:t>
      </w:r>
      <w:proofErr w:type="spellEnd"/>
      <w:r w:rsidRPr="00847704">
        <w:t xml:space="preserve"> </w:t>
      </w:r>
      <w:proofErr w:type="spellStart"/>
      <w:r w:rsidRPr="00847704">
        <w:t>elit</w:t>
      </w:r>
      <w:proofErr w:type="spellEnd"/>
      <w:r w:rsidRPr="00847704">
        <w:t xml:space="preserve">. Maecenas </w:t>
      </w:r>
      <w:proofErr w:type="spellStart"/>
      <w:r w:rsidRPr="00847704">
        <w:t>porttitor</w:t>
      </w:r>
      <w:proofErr w:type="spellEnd"/>
      <w:r w:rsidRPr="00847704">
        <w:t xml:space="preserve"> </w:t>
      </w:r>
      <w:proofErr w:type="spellStart"/>
      <w:r w:rsidRPr="00847704">
        <w:t>congue</w:t>
      </w:r>
      <w:proofErr w:type="spellEnd"/>
      <w:r w:rsidRPr="00847704">
        <w:t xml:space="preserve"> </w:t>
      </w:r>
      <w:proofErr w:type="spellStart"/>
      <w:r w:rsidRPr="00847704">
        <w:t>massa</w:t>
      </w:r>
      <w:proofErr w:type="spellEnd"/>
      <w:r w:rsidRPr="00847704">
        <w:t xml:space="preserve">. </w:t>
      </w:r>
      <w:proofErr w:type="spellStart"/>
      <w:r w:rsidRPr="00847704">
        <w:t>Fusce</w:t>
      </w:r>
      <w:proofErr w:type="spellEnd"/>
      <w:r w:rsidRPr="00847704">
        <w:t xml:space="preserve"> </w:t>
      </w:r>
      <w:proofErr w:type="spellStart"/>
      <w:r w:rsidRPr="00847704">
        <w:t>posuere</w:t>
      </w:r>
      <w:proofErr w:type="spellEnd"/>
      <w:r w:rsidRPr="00847704">
        <w:t xml:space="preserve">, magna sed pulvinar </w:t>
      </w:r>
      <w:proofErr w:type="spellStart"/>
      <w:r w:rsidRPr="00847704">
        <w:t>ultricies</w:t>
      </w:r>
      <w:proofErr w:type="spellEnd"/>
      <w:r w:rsidRPr="00847704">
        <w:t xml:space="preserve">, </w:t>
      </w:r>
      <w:proofErr w:type="spellStart"/>
      <w:r w:rsidRPr="00847704">
        <w:t>purus</w:t>
      </w:r>
      <w:proofErr w:type="spellEnd"/>
      <w:r w:rsidRPr="00847704">
        <w:t xml:space="preserve"> </w:t>
      </w:r>
      <w:proofErr w:type="spellStart"/>
      <w:r w:rsidRPr="00847704">
        <w:t>lectus</w:t>
      </w:r>
      <w:proofErr w:type="spellEnd"/>
      <w:r w:rsidRPr="00847704">
        <w:t xml:space="preserve"> </w:t>
      </w:r>
      <w:proofErr w:type="spellStart"/>
      <w:r w:rsidRPr="00847704">
        <w:t>malesuada</w:t>
      </w:r>
      <w:proofErr w:type="spellEnd"/>
      <w:r w:rsidRPr="00847704">
        <w:t xml:space="preserve"> libero, sit </w:t>
      </w:r>
      <w:proofErr w:type="spellStart"/>
      <w:r w:rsidRPr="00847704">
        <w:t>amet</w:t>
      </w:r>
      <w:proofErr w:type="spellEnd"/>
      <w:r w:rsidRPr="00847704">
        <w:t xml:space="preserve"> </w:t>
      </w:r>
      <w:proofErr w:type="spellStart"/>
      <w:r w:rsidRPr="00847704">
        <w:t>commodo</w:t>
      </w:r>
      <w:proofErr w:type="spellEnd"/>
      <w:r w:rsidRPr="00847704">
        <w:t xml:space="preserve"> magna </w:t>
      </w:r>
      <w:proofErr w:type="spellStart"/>
      <w:r w:rsidRPr="00847704">
        <w:t>eros</w:t>
      </w:r>
      <w:proofErr w:type="spellEnd"/>
      <w:r w:rsidRPr="00847704">
        <w:t xml:space="preserve"> </w:t>
      </w:r>
      <w:proofErr w:type="spellStart"/>
      <w:r w:rsidRPr="00847704">
        <w:t>quis</w:t>
      </w:r>
      <w:proofErr w:type="spellEnd"/>
      <w:r w:rsidRPr="00847704">
        <w:t xml:space="preserve"> </w:t>
      </w:r>
      <w:proofErr w:type="spellStart"/>
      <w:r w:rsidRPr="00847704">
        <w:t>urna</w:t>
      </w:r>
      <w:proofErr w:type="spellEnd"/>
      <w:r w:rsidRPr="00847704">
        <w:t xml:space="preserve">. Nunc </w:t>
      </w:r>
      <w:proofErr w:type="spellStart"/>
      <w:r w:rsidRPr="00847704">
        <w:t>viverra</w:t>
      </w:r>
      <w:proofErr w:type="spellEnd"/>
      <w:r w:rsidRPr="00847704">
        <w:t xml:space="preserve"> </w:t>
      </w:r>
      <w:proofErr w:type="spellStart"/>
      <w:r w:rsidRPr="00847704">
        <w:t>imperdiet</w:t>
      </w:r>
      <w:proofErr w:type="spellEnd"/>
      <w:r w:rsidRPr="00847704">
        <w:t xml:space="preserve"> </w:t>
      </w:r>
      <w:proofErr w:type="spellStart"/>
      <w:r w:rsidRPr="00847704">
        <w:t>enim</w:t>
      </w:r>
      <w:proofErr w:type="spellEnd"/>
      <w:r w:rsidRPr="00847704">
        <w:t xml:space="preserve">. </w:t>
      </w:r>
      <w:proofErr w:type="spellStart"/>
      <w:r w:rsidRPr="00847704">
        <w:t>Fusce</w:t>
      </w:r>
      <w:proofErr w:type="spellEnd"/>
      <w:r w:rsidRPr="00847704">
        <w:t xml:space="preserve"> est. </w:t>
      </w:r>
      <w:proofErr w:type="spellStart"/>
      <w:r w:rsidRPr="00847704">
        <w:t>Vivamus</w:t>
      </w:r>
      <w:proofErr w:type="spellEnd"/>
      <w:r w:rsidRPr="00847704">
        <w:t xml:space="preserve"> a </w:t>
      </w:r>
      <w:proofErr w:type="spellStart"/>
      <w:r w:rsidRPr="00847704">
        <w:t>tellus</w:t>
      </w:r>
      <w:proofErr w:type="spellEnd"/>
      <w:r w:rsidRPr="00847704">
        <w:t xml:space="preserve">. </w:t>
      </w:r>
      <w:proofErr w:type="spellStart"/>
      <w:r w:rsidRPr="00847704">
        <w:t>Pellentesque</w:t>
      </w:r>
      <w:proofErr w:type="spellEnd"/>
      <w:r w:rsidRPr="00847704">
        <w:t xml:space="preserve"> habitant </w:t>
      </w:r>
      <w:proofErr w:type="spellStart"/>
      <w:r w:rsidRPr="00847704">
        <w:t>morbi</w:t>
      </w:r>
      <w:proofErr w:type="spellEnd"/>
      <w:r w:rsidRPr="00847704">
        <w:t xml:space="preserve"> </w:t>
      </w:r>
      <w:proofErr w:type="spellStart"/>
      <w:r w:rsidRPr="00847704">
        <w:t>tristique</w:t>
      </w:r>
      <w:proofErr w:type="spellEnd"/>
      <w:r w:rsidRPr="00847704">
        <w:t xml:space="preserve"> </w:t>
      </w:r>
      <w:proofErr w:type="spellStart"/>
      <w:r w:rsidRPr="00847704">
        <w:t>senectus</w:t>
      </w:r>
      <w:proofErr w:type="spellEnd"/>
      <w:r w:rsidRPr="00847704">
        <w:t xml:space="preserve"> et </w:t>
      </w:r>
      <w:proofErr w:type="spellStart"/>
      <w:r w:rsidRPr="00847704">
        <w:t>netus</w:t>
      </w:r>
      <w:proofErr w:type="spellEnd"/>
      <w:r w:rsidRPr="00847704">
        <w:t xml:space="preserve"> et </w:t>
      </w:r>
      <w:proofErr w:type="spellStart"/>
      <w:r w:rsidRPr="00847704">
        <w:t>malesuada</w:t>
      </w:r>
      <w:proofErr w:type="spellEnd"/>
      <w:r w:rsidRPr="00847704">
        <w:t xml:space="preserve"> fames ac </w:t>
      </w:r>
      <w:bookmarkStart w:id="2" w:name="_GoBack"/>
      <w:bookmarkEnd w:id="2"/>
      <w:proofErr w:type="spellStart"/>
      <w:r w:rsidRPr="00847704">
        <w:t>turpis</w:t>
      </w:r>
      <w:proofErr w:type="spellEnd"/>
      <w:r w:rsidRPr="00847704">
        <w:t xml:space="preserve"> </w:t>
      </w:r>
      <w:proofErr w:type="spellStart"/>
      <w:r w:rsidRPr="00847704">
        <w:t>egestas</w:t>
      </w:r>
      <w:proofErr w:type="spellEnd"/>
      <w:r w:rsidRPr="00847704">
        <w:t xml:space="preserve">. </w:t>
      </w:r>
      <w:proofErr w:type="spellStart"/>
      <w:r w:rsidRPr="00847704">
        <w:t>Proin</w:t>
      </w:r>
      <w:proofErr w:type="spellEnd"/>
      <w:r w:rsidRPr="00847704">
        <w:t xml:space="preserve"> pharetra </w:t>
      </w:r>
      <w:proofErr w:type="spellStart"/>
      <w:r w:rsidRPr="00847704">
        <w:t>nonummy</w:t>
      </w:r>
      <w:proofErr w:type="spellEnd"/>
      <w:r w:rsidRPr="00847704">
        <w:t xml:space="preserve"> </w:t>
      </w:r>
      <w:proofErr w:type="spellStart"/>
      <w:r w:rsidRPr="00847704">
        <w:t>pede</w:t>
      </w:r>
      <w:proofErr w:type="spellEnd"/>
      <w:r w:rsidRPr="00847704">
        <w:t>.</w:t>
      </w:r>
      <w:r w:rsidR="00847704">
        <w:t xml:space="preserve"> </w:t>
      </w:r>
    </w:p>
    <w:p w14:paraId="503597D7" w14:textId="10632499" w:rsidR="00B4753D" w:rsidRPr="00847704" w:rsidRDefault="00B4753D" w:rsidP="00442323">
      <w:pPr>
        <w:pStyle w:val="MethodsText"/>
        <w:ind w:firstLine="284"/>
      </w:pPr>
      <w:r w:rsidRPr="00847704">
        <w:t xml:space="preserve">This paper was typeset </w:t>
      </w:r>
      <w:r w:rsidR="001302E7">
        <w:t xml:space="preserve">by adapting </w:t>
      </w:r>
      <w:r w:rsidRPr="00847704">
        <w:t xml:space="preserve">the </w:t>
      </w:r>
      <w:proofErr w:type="spellStart"/>
      <w:r w:rsidR="0087133D" w:rsidRPr="00847704">
        <w:t>bioRxiv</w:t>
      </w:r>
      <w:proofErr w:type="spellEnd"/>
      <w:r w:rsidR="0087133D" w:rsidRPr="00847704">
        <w:t xml:space="preserve"> </w:t>
      </w:r>
      <w:r w:rsidR="00442323">
        <w:t xml:space="preserve">preprint </w:t>
      </w:r>
      <w:r w:rsidR="0087133D" w:rsidRPr="00847704">
        <w:t>word template</w:t>
      </w:r>
      <w:r w:rsidR="00855717">
        <w:t>. The original version</w:t>
      </w:r>
      <w:r w:rsidR="00CC3E73">
        <w:t xml:space="preserve"> </w:t>
      </w:r>
      <w:r w:rsidR="00855717">
        <w:t>(</w:t>
      </w:r>
      <w:hyperlink r:id="rId52" w:history="1">
        <w:r w:rsidR="00AC0945" w:rsidRPr="00CC3E73">
          <w:rPr>
            <w:rStyle w:val="Hyperlink"/>
            <w:rFonts w:ascii="Noto Sans Condensed" w:hAnsi="Noto Sans Condensed" w:cs="Noto Sans Condensed"/>
            <w:sz w:val="14"/>
            <w:szCs w:val="14"/>
          </w:rPr>
          <w:t>www.github.com/chrelli/bioRxiv-word-template</w:t>
        </w:r>
      </w:hyperlink>
      <w:r w:rsidR="000133E8">
        <w:t xml:space="preserve">) </w:t>
      </w:r>
      <w:r w:rsidR="00855717">
        <w:t xml:space="preserve">was made </w:t>
      </w:r>
      <w:r w:rsidR="000133E8">
        <w:t>b</w:t>
      </w:r>
      <w:r w:rsidR="000133E8" w:rsidRPr="00847704">
        <w:t xml:space="preserve">y </w:t>
      </w:r>
      <w:r w:rsidR="000133E8" w:rsidRPr="001446D6">
        <w:t xml:space="preserve">Christian L. </w:t>
      </w:r>
      <w:proofErr w:type="spellStart"/>
      <w:r w:rsidR="000133E8" w:rsidRPr="001446D6">
        <w:t>Ebbesen</w:t>
      </w:r>
      <w:proofErr w:type="spellEnd"/>
      <w:r w:rsidR="00CC3E73" w:rsidRPr="00B677FE">
        <w:rPr>
          <w:noProof/>
        </w:rPr>
        <w:drawing>
          <wp:inline distT="0" distB="0" distL="0" distR="0" wp14:anchorId="7C758DB5" wp14:editId="4DFD336E">
            <wp:extent cx="90000" cy="90000"/>
            <wp:effectExtent l="0" t="0" r="5715" b="5715"/>
            <wp:docPr id="16" name="Graphic 16">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a:hlinkClick r:id="rId53"/>
                    </pic:cNvPr>
                    <pic:cNvPicPr/>
                  </pic:nvPicPr>
                  <pic:blipFill>
                    <a:blip r:embed="rId14">
                      <a:extLst>
                        <a:ext uri="{96DAC541-7B7A-43D3-8B79-37D633B846F1}">
                          <asvg:svgBlip xmlns:asvg="http://schemas.microsoft.com/office/drawing/2016/SVG/main" r:embed="rId15"/>
                        </a:ext>
                      </a:extLst>
                    </a:blip>
                    <a:stretch>
                      <a:fillRect/>
                    </a:stretch>
                  </pic:blipFill>
                  <pic:spPr>
                    <a:xfrm>
                      <a:off x="0" y="0"/>
                      <a:ext cx="90000" cy="90000"/>
                    </a:xfrm>
                    <a:prstGeom prst="rect">
                      <a:avLst/>
                    </a:prstGeom>
                  </pic:spPr>
                </pic:pic>
              </a:graphicData>
            </a:graphic>
          </wp:inline>
        </w:drawing>
      </w:r>
      <w:r w:rsidR="00AC0945">
        <w:t xml:space="preserve">. </w:t>
      </w:r>
      <w:r w:rsidR="001302E7">
        <w:t xml:space="preserve">The modified version (by </w:t>
      </w:r>
      <w:r w:rsidR="00AC0945">
        <w:t>Michael Koksharov</w:t>
      </w:r>
      <w:r w:rsidR="00CC3E73" w:rsidRPr="00B677FE">
        <w:rPr>
          <w:noProof/>
        </w:rPr>
        <w:drawing>
          <wp:inline distT="0" distB="0" distL="0" distR="0" wp14:anchorId="0E7B3E38" wp14:editId="05AAEA84">
            <wp:extent cx="90000" cy="90000"/>
            <wp:effectExtent l="0" t="0" r="5715" b="5715"/>
            <wp:docPr id="27" name="Graphic 27">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a:hlinkClick r:id="rId54"/>
                    </pic:cNvPr>
                    <pic:cNvPicPr/>
                  </pic:nvPicPr>
                  <pic:blipFill>
                    <a:blip r:embed="rId14">
                      <a:extLst>
                        <a:ext uri="{96DAC541-7B7A-43D3-8B79-37D633B846F1}">
                          <asvg:svgBlip xmlns:asvg="http://schemas.microsoft.com/office/drawing/2016/SVG/main" r:embed="rId15"/>
                        </a:ext>
                      </a:extLst>
                    </a:blip>
                    <a:stretch>
                      <a:fillRect/>
                    </a:stretch>
                  </pic:blipFill>
                  <pic:spPr>
                    <a:xfrm>
                      <a:off x="0" y="0"/>
                      <a:ext cx="90000" cy="90000"/>
                    </a:xfrm>
                    <a:prstGeom prst="rect">
                      <a:avLst/>
                    </a:prstGeom>
                  </pic:spPr>
                </pic:pic>
              </a:graphicData>
            </a:graphic>
          </wp:inline>
        </w:drawing>
      </w:r>
      <w:r w:rsidR="001302E7">
        <w:t xml:space="preserve">; see the </w:t>
      </w:r>
      <w:hyperlink r:id="rId55" w:history="1">
        <w:proofErr w:type="spellStart"/>
        <w:r w:rsidR="001302E7" w:rsidRPr="001446D6">
          <w:rPr>
            <w:rStyle w:val="Hyperlink"/>
          </w:rPr>
          <w:t>github</w:t>
        </w:r>
        <w:proofErr w:type="spellEnd"/>
        <w:r w:rsidR="001302E7" w:rsidRPr="001446D6">
          <w:rPr>
            <w:rStyle w:val="Hyperlink"/>
          </w:rPr>
          <w:t xml:space="preserve"> link</w:t>
        </w:r>
      </w:hyperlink>
      <w:r w:rsidR="001302E7">
        <w:rPr>
          <w:rStyle w:val="Hyperlink"/>
        </w:rPr>
        <w:t>)</w:t>
      </w:r>
      <w:r w:rsidR="001302E7">
        <w:t xml:space="preserve"> </w:t>
      </w:r>
      <w:r w:rsidR="00AC0945">
        <w:t>has</w:t>
      </w:r>
      <w:r w:rsidR="001302E7">
        <w:t xml:space="preserve"> </w:t>
      </w:r>
      <w:r w:rsidR="00AC0945">
        <w:t>a few</w:t>
      </w:r>
      <w:r w:rsidR="00442323">
        <w:t xml:space="preserve"> changes, </w:t>
      </w:r>
      <w:r w:rsidR="00AC0945">
        <w:t xml:space="preserve">improvements </w:t>
      </w:r>
      <w:r w:rsidR="001446D6">
        <w:t>&amp;</w:t>
      </w:r>
      <w:r w:rsidR="00AC0945">
        <w:t xml:space="preserve"> style modifications</w:t>
      </w:r>
      <w:r w:rsidR="002F3BE6">
        <w:t xml:space="preserve">. </w:t>
      </w:r>
      <w:r w:rsidR="00442323">
        <w:t>&lt;</w:t>
      </w:r>
      <w:r w:rsidR="002F3BE6">
        <w:t xml:space="preserve">A comment insert. These include </w:t>
      </w:r>
      <w:r w:rsidR="001446D6">
        <w:t xml:space="preserve">a </w:t>
      </w:r>
      <w:r w:rsidR="00AC0945">
        <w:t xml:space="preserve">vector </w:t>
      </w:r>
      <w:proofErr w:type="spellStart"/>
      <w:r w:rsidR="00AC0945">
        <w:t>bioR</w:t>
      </w:r>
      <w:r w:rsidR="00AC0945" w:rsidRPr="00AC0945">
        <w:rPr>
          <w:rFonts w:cs="Times New Roman"/>
        </w:rPr>
        <w:t>χ</w:t>
      </w:r>
      <w:r w:rsidR="00AC0945">
        <w:t>iv</w:t>
      </w:r>
      <w:proofErr w:type="spellEnd"/>
      <w:r w:rsidR="00AC0945">
        <w:t xml:space="preserve"> logo in the first footer, </w:t>
      </w:r>
      <w:r w:rsidR="001446D6">
        <w:t xml:space="preserve">a small </w:t>
      </w:r>
      <w:r w:rsidR="00AC0945">
        <w:t>#preprint logo in the general footer</w:t>
      </w:r>
      <w:r w:rsidR="001446D6">
        <w:t xml:space="preserve">, </w:t>
      </w:r>
      <w:proofErr w:type="spellStart"/>
      <w:r w:rsidR="003076F6">
        <w:t>ORCiD</w:t>
      </w:r>
      <w:proofErr w:type="spellEnd"/>
      <w:r w:rsidR="003076F6">
        <w:t xml:space="preserve"> &amp; e-mail logos in the</w:t>
      </w:r>
      <w:r w:rsidR="00442323">
        <w:t xml:space="preserve"> authors list, </w:t>
      </w:r>
      <w:r w:rsidR="00467CCB">
        <w:t xml:space="preserve">some notes in the text, </w:t>
      </w:r>
      <w:r w:rsidR="001446D6">
        <w:t>different exemplary text in a few places</w:t>
      </w:r>
      <w:r w:rsidR="00442323">
        <w:t>,</w:t>
      </w:r>
      <w:r w:rsidR="001446D6">
        <w:t xml:space="preserve"> and some others</w:t>
      </w:r>
      <w:r w:rsidR="002F3BE6">
        <w:t>. Delete or replace what is needed</w:t>
      </w:r>
      <w:r w:rsidR="006C6CBA">
        <w:t>.</w:t>
      </w:r>
      <w:r w:rsidR="00442323">
        <w:t>&gt;</w:t>
      </w:r>
      <w:r w:rsidR="001446D6">
        <w:t>.</w:t>
      </w:r>
    </w:p>
    <w:p w14:paraId="5BBABF79" w14:textId="77777777" w:rsidR="00892B5D" w:rsidRPr="00892B5D" w:rsidRDefault="00892B5D" w:rsidP="002A1DD3">
      <w:pPr>
        <w:pStyle w:val="Heading1"/>
      </w:pPr>
      <w:r w:rsidRPr="00892B5D">
        <w:t>Author contributions</w:t>
      </w:r>
    </w:p>
    <w:p w14:paraId="4B5EF5D4" w14:textId="25B9803F" w:rsidR="00B4753D" w:rsidRPr="00847704" w:rsidRDefault="00B4753D" w:rsidP="00847704">
      <w:pPr>
        <w:pStyle w:val="MethodsText"/>
      </w:pPr>
      <w:r w:rsidRPr="00847704">
        <w:t xml:space="preserve">Lorem ipsum dolor sit </w:t>
      </w:r>
      <w:proofErr w:type="spellStart"/>
      <w:r w:rsidRPr="00847704">
        <w:t>amet</w:t>
      </w:r>
      <w:proofErr w:type="spellEnd"/>
      <w:r w:rsidRPr="00847704">
        <w:t xml:space="preserve">, </w:t>
      </w:r>
      <w:proofErr w:type="spellStart"/>
      <w:r w:rsidRPr="00847704">
        <w:t>consectetuer</w:t>
      </w:r>
      <w:proofErr w:type="spellEnd"/>
      <w:r w:rsidRPr="00847704">
        <w:t xml:space="preserve"> </w:t>
      </w:r>
      <w:proofErr w:type="spellStart"/>
      <w:r w:rsidRPr="00847704">
        <w:t>adipiscing</w:t>
      </w:r>
      <w:proofErr w:type="spellEnd"/>
      <w:r w:rsidRPr="00847704">
        <w:t xml:space="preserve"> </w:t>
      </w:r>
      <w:proofErr w:type="spellStart"/>
      <w:r w:rsidRPr="00847704">
        <w:t>elit</w:t>
      </w:r>
      <w:proofErr w:type="spellEnd"/>
      <w:r w:rsidRPr="00847704">
        <w:t xml:space="preserve">. Maecenas </w:t>
      </w:r>
      <w:proofErr w:type="spellStart"/>
      <w:r w:rsidRPr="00847704">
        <w:t>porttitor</w:t>
      </w:r>
      <w:proofErr w:type="spellEnd"/>
      <w:r w:rsidRPr="00847704">
        <w:t xml:space="preserve"> </w:t>
      </w:r>
      <w:proofErr w:type="spellStart"/>
      <w:r w:rsidRPr="00847704">
        <w:t>congue</w:t>
      </w:r>
      <w:proofErr w:type="spellEnd"/>
      <w:r w:rsidRPr="00847704">
        <w:t xml:space="preserve"> </w:t>
      </w:r>
      <w:proofErr w:type="spellStart"/>
      <w:r w:rsidRPr="00847704">
        <w:t>massa</w:t>
      </w:r>
      <w:proofErr w:type="spellEnd"/>
      <w:r w:rsidRPr="00847704">
        <w:t xml:space="preserve">. </w:t>
      </w:r>
      <w:proofErr w:type="spellStart"/>
      <w:r w:rsidRPr="00847704">
        <w:t>Fusce</w:t>
      </w:r>
      <w:proofErr w:type="spellEnd"/>
      <w:r w:rsidRPr="00847704">
        <w:t xml:space="preserve"> </w:t>
      </w:r>
      <w:proofErr w:type="spellStart"/>
      <w:r w:rsidRPr="00847704">
        <w:t>posuere</w:t>
      </w:r>
      <w:proofErr w:type="spellEnd"/>
      <w:r w:rsidRPr="00847704">
        <w:t xml:space="preserve">, magna sed pulvinar </w:t>
      </w:r>
      <w:proofErr w:type="spellStart"/>
      <w:r w:rsidRPr="00847704">
        <w:t>ultricies</w:t>
      </w:r>
      <w:proofErr w:type="spellEnd"/>
      <w:r w:rsidRPr="00847704">
        <w:t xml:space="preserve">, </w:t>
      </w:r>
      <w:proofErr w:type="spellStart"/>
      <w:r w:rsidRPr="00847704">
        <w:t>purus</w:t>
      </w:r>
      <w:proofErr w:type="spellEnd"/>
      <w:r w:rsidRPr="00847704">
        <w:t xml:space="preserve"> </w:t>
      </w:r>
      <w:proofErr w:type="spellStart"/>
      <w:r w:rsidRPr="00847704">
        <w:t>lectus</w:t>
      </w:r>
      <w:proofErr w:type="spellEnd"/>
      <w:r w:rsidRPr="00847704">
        <w:t xml:space="preserve"> </w:t>
      </w:r>
      <w:proofErr w:type="spellStart"/>
      <w:r w:rsidRPr="00847704">
        <w:t>malesuada</w:t>
      </w:r>
      <w:proofErr w:type="spellEnd"/>
      <w:r w:rsidRPr="00847704">
        <w:t xml:space="preserve"> libero, sit </w:t>
      </w:r>
      <w:proofErr w:type="spellStart"/>
      <w:r w:rsidRPr="00847704">
        <w:t>amet</w:t>
      </w:r>
      <w:proofErr w:type="spellEnd"/>
      <w:r w:rsidRPr="00847704">
        <w:t xml:space="preserve"> </w:t>
      </w:r>
      <w:proofErr w:type="spellStart"/>
      <w:r w:rsidRPr="00847704">
        <w:t>commodo</w:t>
      </w:r>
      <w:proofErr w:type="spellEnd"/>
      <w:r w:rsidRPr="00847704">
        <w:t xml:space="preserve"> magna </w:t>
      </w:r>
      <w:proofErr w:type="spellStart"/>
      <w:r w:rsidRPr="00847704">
        <w:t>eros</w:t>
      </w:r>
      <w:proofErr w:type="spellEnd"/>
      <w:r w:rsidRPr="00847704">
        <w:t xml:space="preserve"> </w:t>
      </w:r>
      <w:proofErr w:type="spellStart"/>
      <w:r w:rsidRPr="00847704">
        <w:t>quis</w:t>
      </w:r>
      <w:proofErr w:type="spellEnd"/>
      <w:r w:rsidRPr="00847704">
        <w:t xml:space="preserve"> </w:t>
      </w:r>
      <w:proofErr w:type="spellStart"/>
      <w:r w:rsidRPr="00847704">
        <w:t>urna</w:t>
      </w:r>
      <w:proofErr w:type="spellEnd"/>
      <w:r w:rsidRPr="00847704">
        <w:t xml:space="preserve">. Nunc </w:t>
      </w:r>
      <w:proofErr w:type="spellStart"/>
      <w:r w:rsidRPr="00847704">
        <w:t>viverra</w:t>
      </w:r>
      <w:proofErr w:type="spellEnd"/>
      <w:r w:rsidRPr="00847704">
        <w:t xml:space="preserve"> </w:t>
      </w:r>
      <w:proofErr w:type="spellStart"/>
      <w:r w:rsidRPr="00847704">
        <w:t>imperdiet</w:t>
      </w:r>
      <w:proofErr w:type="spellEnd"/>
      <w:r w:rsidRPr="00847704">
        <w:t xml:space="preserve"> </w:t>
      </w:r>
      <w:proofErr w:type="spellStart"/>
      <w:r w:rsidRPr="00847704">
        <w:t>enim</w:t>
      </w:r>
      <w:proofErr w:type="spellEnd"/>
      <w:r w:rsidRPr="00847704">
        <w:t xml:space="preserve">. </w:t>
      </w:r>
      <w:proofErr w:type="spellStart"/>
      <w:r w:rsidRPr="00847704">
        <w:t>Fusce</w:t>
      </w:r>
      <w:proofErr w:type="spellEnd"/>
      <w:r w:rsidRPr="00847704">
        <w:t xml:space="preserve"> est.</w:t>
      </w:r>
    </w:p>
    <w:p w14:paraId="6933C910" w14:textId="77777777" w:rsidR="00892B5D" w:rsidRPr="00892B5D" w:rsidRDefault="00892B5D" w:rsidP="002A1DD3">
      <w:pPr>
        <w:pStyle w:val="Heading1"/>
      </w:pPr>
      <w:r w:rsidRPr="00892B5D">
        <w:t>Competing interest statement</w:t>
      </w:r>
    </w:p>
    <w:p w14:paraId="0D78409C" w14:textId="4E01CC0D" w:rsidR="00B4753D" w:rsidRPr="00847704" w:rsidRDefault="00B4753D" w:rsidP="00847704">
      <w:pPr>
        <w:pStyle w:val="MethodsText"/>
      </w:pPr>
      <w:r w:rsidRPr="00847704">
        <w:t xml:space="preserve">Lorem ipsum dolor sit </w:t>
      </w:r>
      <w:proofErr w:type="spellStart"/>
      <w:r w:rsidRPr="00847704">
        <w:t>amet</w:t>
      </w:r>
      <w:proofErr w:type="spellEnd"/>
      <w:r w:rsidRPr="00847704">
        <w:t xml:space="preserve">, </w:t>
      </w:r>
      <w:proofErr w:type="spellStart"/>
      <w:r w:rsidRPr="00847704">
        <w:t>consectetuer</w:t>
      </w:r>
      <w:proofErr w:type="spellEnd"/>
      <w:r w:rsidRPr="00847704">
        <w:t xml:space="preserve"> </w:t>
      </w:r>
      <w:proofErr w:type="spellStart"/>
      <w:r w:rsidRPr="00847704">
        <w:t>adipiscing</w:t>
      </w:r>
      <w:proofErr w:type="spellEnd"/>
      <w:r w:rsidRPr="00847704">
        <w:t xml:space="preserve"> </w:t>
      </w:r>
      <w:proofErr w:type="spellStart"/>
      <w:r w:rsidRPr="00847704">
        <w:t>elit</w:t>
      </w:r>
      <w:proofErr w:type="spellEnd"/>
      <w:r w:rsidRPr="00847704">
        <w:t>.</w:t>
      </w:r>
    </w:p>
    <w:p w14:paraId="4B7F44A3" w14:textId="2CD081BB" w:rsidR="001F543C" w:rsidRPr="00892B5D" w:rsidRDefault="001F543C" w:rsidP="002A1DD3">
      <w:pPr>
        <w:pStyle w:val="Heading1"/>
      </w:pPr>
      <w:r w:rsidRPr="00892B5D">
        <w:t>Materials and Methods</w:t>
      </w:r>
    </w:p>
    <w:p w14:paraId="4177990A" w14:textId="448E73BE" w:rsidR="001B6651" w:rsidRPr="00984B9B" w:rsidRDefault="00BC7641" w:rsidP="001B6651">
      <w:pPr>
        <w:rPr>
          <w:sz w:val="15"/>
          <w:szCs w:val="15"/>
        </w:rPr>
      </w:pPr>
      <w:r>
        <w:rPr>
          <w:rStyle w:val="MethodssubheadingTegn"/>
          <w:sz w:val="15"/>
          <w:szCs w:val="15"/>
        </w:rPr>
        <w:t>First methods subheading (no space before)</w:t>
      </w:r>
    </w:p>
    <w:p w14:paraId="2BB15559" w14:textId="0485D06C" w:rsidR="001F543C" w:rsidRPr="00847704" w:rsidRDefault="00BC7641" w:rsidP="00847704">
      <w:pPr>
        <w:pStyle w:val="MethodsText"/>
      </w:pPr>
      <w:r w:rsidRPr="00847704">
        <w:t xml:space="preserve">Lorem ipsum dolor sit </w:t>
      </w:r>
      <w:proofErr w:type="spellStart"/>
      <w:r w:rsidRPr="00847704">
        <w:t>amet</w:t>
      </w:r>
      <w:proofErr w:type="spellEnd"/>
      <w:r w:rsidRPr="00847704">
        <w:t xml:space="preserve">, </w:t>
      </w:r>
      <w:proofErr w:type="spellStart"/>
      <w:r w:rsidRPr="00847704">
        <w:t>consectetuer</w:t>
      </w:r>
      <w:proofErr w:type="spellEnd"/>
      <w:r w:rsidRPr="00847704">
        <w:t xml:space="preserve"> </w:t>
      </w:r>
      <w:proofErr w:type="spellStart"/>
      <w:r w:rsidRPr="00847704">
        <w:t>adipiscing</w:t>
      </w:r>
      <w:proofErr w:type="spellEnd"/>
      <w:r w:rsidRPr="00847704">
        <w:t xml:space="preserve"> </w:t>
      </w:r>
      <w:proofErr w:type="spellStart"/>
      <w:r w:rsidRPr="00847704">
        <w:t>elit</w:t>
      </w:r>
      <w:proofErr w:type="spellEnd"/>
      <w:r w:rsidRPr="00847704">
        <w:t xml:space="preserve">. Maecenas </w:t>
      </w:r>
      <w:proofErr w:type="spellStart"/>
      <w:r w:rsidRPr="00847704">
        <w:t>porttitor</w:t>
      </w:r>
      <w:proofErr w:type="spellEnd"/>
      <w:r w:rsidRPr="00847704">
        <w:t xml:space="preserve"> </w:t>
      </w:r>
      <w:proofErr w:type="spellStart"/>
      <w:r w:rsidRPr="00847704">
        <w:t>congue</w:t>
      </w:r>
      <w:proofErr w:type="spellEnd"/>
      <w:r w:rsidRPr="00847704">
        <w:t xml:space="preserve"> </w:t>
      </w:r>
      <w:proofErr w:type="spellStart"/>
      <w:r w:rsidRPr="00847704">
        <w:t>massa</w:t>
      </w:r>
      <w:proofErr w:type="spellEnd"/>
      <w:r w:rsidRPr="00847704">
        <w:t xml:space="preserve">. </w:t>
      </w:r>
      <w:proofErr w:type="spellStart"/>
      <w:r w:rsidRPr="00847704">
        <w:t>Fusce</w:t>
      </w:r>
      <w:proofErr w:type="spellEnd"/>
      <w:r w:rsidRPr="00847704">
        <w:t xml:space="preserve"> </w:t>
      </w:r>
      <w:proofErr w:type="spellStart"/>
      <w:r w:rsidRPr="00847704">
        <w:t>posuere</w:t>
      </w:r>
      <w:proofErr w:type="spellEnd"/>
      <w:r w:rsidRPr="00847704">
        <w:t xml:space="preserve">, magna sed pulvinar </w:t>
      </w:r>
      <w:proofErr w:type="spellStart"/>
      <w:r w:rsidRPr="00847704">
        <w:t>ultricies</w:t>
      </w:r>
      <w:proofErr w:type="spellEnd"/>
      <w:r w:rsidRPr="00847704">
        <w:t xml:space="preserve">, </w:t>
      </w:r>
      <w:proofErr w:type="spellStart"/>
      <w:r w:rsidRPr="00847704">
        <w:t>purus</w:t>
      </w:r>
      <w:proofErr w:type="spellEnd"/>
      <w:r w:rsidRPr="00847704">
        <w:t xml:space="preserve"> </w:t>
      </w:r>
      <w:proofErr w:type="spellStart"/>
      <w:r w:rsidRPr="00847704">
        <w:t>lectus</w:t>
      </w:r>
      <w:proofErr w:type="spellEnd"/>
      <w:r w:rsidRPr="00847704">
        <w:t xml:space="preserve"> </w:t>
      </w:r>
      <w:proofErr w:type="spellStart"/>
      <w:r w:rsidRPr="00847704">
        <w:t>malesuada</w:t>
      </w:r>
      <w:proofErr w:type="spellEnd"/>
      <w:r w:rsidRPr="00847704">
        <w:t xml:space="preserve"> libero, sit </w:t>
      </w:r>
      <w:proofErr w:type="spellStart"/>
      <w:r w:rsidRPr="00847704">
        <w:t>amet</w:t>
      </w:r>
      <w:proofErr w:type="spellEnd"/>
      <w:r w:rsidRPr="00847704">
        <w:t xml:space="preserve"> </w:t>
      </w:r>
      <w:proofErr w:type="spellStart"/>
      <w:r w:rsidRPr="00847704">
        <w:t>commodo</w:t>
      </w:r>
      <w:proofErr w:type="spellEnd"/>
      <w:r w:rsidRPr="00847704">
        <w:t xml:space="preserve"> magna </w:t>
      </w:r>
      <w:proofErr w:type="spellStart"/>
      <w:r w:rsidRPr="00847704">
        <w:t>eros</w:t>
      </w:r>
      <w:proofErr w:type="spellEnd"/>
      <w:r w:rsidRPr="00847704">
        <w:t xml:space="preserve"> </w:t>
      </w:r>
      <w:proofErr w:type="spellStart"/>
      <w:r w:rsidRPr="00847704">
        <w:t>quis</w:t>
      </w:r>
      <w:proofErr w:type="spellEnd"/>
      <w:r w:rsidRPr="00847704">
        <w:t xml:space="preserve"> </w:t>
      </w:r>
      <w:proofErr w:type="spellStart"/>
      <w:r w:rsidRPr="00847704">
        <w:t>urna</w:t>
      </w:r>
      <w:proofErr w:type="spellEnd"/>
      <w:r w:rsidRPr="00847704">
        <w:t xml:space="preserve">. Nunc </w:t>
      </w:r>
      <w:proofErr w:type="spellStart"/>
      <w:r w:rsidRPr="00847704">
        <w:t>viverra</w:t>
      </w:r>
      <w:proofErr w:type="spellEnd"/>
      <w:r w:rsidRPr="00847704">
        <w:t xml:space="preserve"> </w:t>
      </w:r>
      <w:proofErr w:type="spellStart"/>
      <w:r w:rsidRPr="00847704">
        <w:t>imperdiet</w:t>
      </w:r>
      <w:proofErr w:type="spellEnd"/>
      <w:r w:rsidRPr="00847704">
        <w:t xml:space="preserve"> </w:t>
      </w:r>
      <w:proofErr w:type="spellStart"/>
      <w:r w:rsidRPr="00847704">
        <w:t>enim</w:t>
      </w:r>
      <w:proofErr w:type="spellEnd"/>
      <w:r w:rsidRPr="00847704">
        <w:t xml:space="preserve">. </w:t>
      </w:r>
      <w:proofErr w:type="spellStart"/>
      <w:r w:rsidRPr="00847704">
        <w:t>Fusce</w:t>
      </w:r>
      <w:proofErr w:type="spellEnd"/>
      <w:r w:rsidRPr="00847704">
        <w:t xml:space="preserve"> est. </w:t>
      </w:r>
      <w:proofErr w:type="spellStart"/>
      <w:r w:rsidRPr="00847704">
        <w:t>Vivamus</w:t>
      </w:r>
      <w:proofErr w:type="spellEnd"/>
      <w:r w:rsidRPr="00847704">
        <w:t xml:space="preserve"> a </w:t>
      </w:r>
      <w:proofErr w:type="spellStart"/>
      <w:r w:rsidRPr="00847704">
        <w:t>tellus</w:t>
      </w:r>
      <w:proofErr w:type="spellEnd"/>
      <w:r w:rsidRPr="00847704">
        <w:t xml:space="preserve">. </w:t>
      </w:r>
      <w:proofErr w:type="spellStart"/>
      <w:r w:rsidRPr="00847704">
        <w:t>Pellentesque</w:t>
      </w:r>
      <w:proofErr w:type="spellEnd"/>
      <w:r w:rsidRPr="00847704">
        <w:t xml:space="preserve"> habitant </w:t>
      </w:r>
      <w:proofErr w:type="spellStart"/>
      <w:r w:rsidRPr="00847704">
        <w:t>morbi</w:t>
      </w:r>
      <w:proofErr w:type="spellEnd"/>
      <w:r w:rsidRPr="00847704">
        <w:t xml:space="preserve"> </w:t>
      </w:r>
      <w:proofErr w:type="spellStart"/>
      <w:r w:rsidRPr="00847704">
        <w:t>tristique</w:t>
      </w:r>
      <w:proofErr w:type="spellEnd"/>
      <w:r w:rsidRPr="00847704">
        <w:t xml:space="preserve"> </w:t>
      </w:r>
      <w:proofErr w:type="spellStart"/>
      <w:r w:rsidRPr="00847704">
        <w:t>senectus</w:t>
      </w:r>
      <w:proofErr w:type="spellEnd"/>
      <w:r w:rsidRPr="00847704">
        <w:t xml:space="preserve"> et </w:t>
      </w:r>
      <w:proofErr w:type="spellStart"/>
      <w:r w:rsidRPr="00847704">
        <w:t>netus</w:t>
      </w:r>
      <w:proofErr w:type="spellEnd"/>
      <w:r w:rsidRPr="00847704">
        <w:t xml:space="preserve"> et </w:t>
      </w:r>
      <w:proofErr w:type="spellStart"/>
      <w:r w:rsidRPr="00847704">
        <w:t>malesuada</w:t>
      </w:r>
      <w:proofErr w:type="spellEnd"/>
      <w:r w:rsidRPr="00847704">
        <w:t xml:space="preserve"> fames ac </w:t>
      </w:r>
      <w:proofErr w:type="spellStart"/>
      <w:r w:rsidRPr="00847704">
        <w:t>turpis</w:t>
      </w:r>
      <w:proofErr w:type="spellEnd"/>
      <w:r w:rsidRPr="00847704">
        <w:t xml:space="preserve"> </w:t>
      </w:r>
      <w:proofErr w:type="spellStart"/>
      <w:r w:rsidRPr="00847704">
        <w:t>egestas</w:t>
      </w:r>
      <w:proofErr w:type="spellEnd"/>
      <w:r w:rsidRPr="00847704">
        <w:t xml:space="preserve">. </w:t>
      </w:r>
      <w:proofErr w:type="spellStart"/>
      <w:r w:rsidRPr="00847704">
        <w:t>Proin</w:t>
      </w:r>
      <w:proofErr w:type="spellEnd"/>
      <w:r w:rsidRPr="00847704">
        <w:t xml:space="preserve"> pharetra </w:t>
      </w:r>
      <w:proofErr w:type="spellStart"/>
      <w:r w:rsidRPr="00847704">
        <w:t>nonummy</w:t>
      </w:r>
      <w:proofErr w:type="spellEnd"/>
      <w:r w:rsidRPr="00847704">
        <w:t xml:space="preserve"> </w:t>
      </w:r>
      <w:proofErr w:type="spellStart"/>
      <w:r w:rsidRPr="00847704">
        <w:t>pede</w:t>
      </w:r>
      <w:proofErr w:type="spellEnd"/>
      <w:r w:rsidRPr="00847704">
        <w:t>.</w:t>
      </w:r>
      <w:r w:rsidR="001F543C" w:rsidRPr="00847704">
        <w:t xml:space="preserve"> </w:t>
      </w:r>
    </w:p>
    <w:p w14:paraId="67E0A6BA" w14:textId="5ADCC7D5" w:rsidR="001B6651" w:rsidRPr="00984B9B" w:rsidRDefault="00BC7641" w:rsidP="00DF5E47">
      <w:pPr>
        <w:pStyle w:val="MethodsText"/>
        <w:spacing w:before="80"/>
        <w:rPr>
          <w:sz w:val="15"/>
          <w:szCs w:val="15"/>
        </w:rPr>
      </w:pPr>
      <w:r>
        <w:rPr>
          <w:rStyle w:val="MethodssubheadingTegn"/>
          <w:sz w:val="15"/>
          <w:szCs w:val="15"/>
        </w:rPr>
        <w:t xml:space="preserve">Very tricky method (4 </w:t>
      </w:r>
      <w:proofErr w:type="spellStart"/>
      <w:r>
        <w:rPr>
          <w:rStyle w:val="MethodssubheadingTegn"/>
          <w:sz w:val="15"/>
          <w:szCs w:val="15"/>
        </w:rPr>
        <w:t>pt</w:t>
      </w:r>
      <w:proofErr w:type="spellEnd"/>
      <w:r>
        <w:rPr>
          <w:rStyle w:val="MethodssubheadingTegn"/>
          <w:sz w:val="15"/>
          <w:szCs w:val="15"/>
        </w:rPr>
        <w:t xml:space="preserve"> space before)</w:t>
      </w:r>
    </w:p>
    <w:p w14:paraId="75F202C1" w14:textId="77777777" w:rsidR="00BC7641" w:rsidRPr="00847704" w:rsidRDefault="00BC7641" w:rsidP="00847704">
      <w:pPr>
        <w:pStyle w:val="MethodsText"/>
      </w:pPr>
      <w:r w:rsidRPr="00847704">
        <w:t xml:space="preserve">Lorem ipsum dolor sit </w:t>
      </w:r>
      <w:proofErr w:type="spellStart"/>
      <w:r w:rsidRPr="00847704">
        <w:t>amet</w:t>
      </w:r>
      <w:proofErr w:type="spellEnd"/>
      <w:r w:rsidRPr="00847704">
        <w:t xml:space="preserve">, </w:t>
      </w:r>
      <w:proofErr w:type="spellStart"/>
      <w:r w:rsidRPr="00847704">
        <w:t>consectetuer</w:t>
      </w:r>
      <w:proofErr w:type="spellEnd"/>
      <w:r w:rsidRPr="00847704">
        <w:t xml:space="preserve"> </w:t>
      </w:r>
      <w:proofErr w:type="spellStart"/>
      <w:r w:rsidRPr="00847704">
        <w:t>adipiscing</w:t>
      </w:r>
      <w:proofErr w:type="spellEnd"/>
      <w:r w:rsidRPr="00847704">
        <w:t xml:space="preserve"> </w:t>
      </w:r>
      <w:proofErr w:type="spellStart"/>
      <w:r w:rsidRPr="00847704">
        <w:t>elit</w:t>
      </w:r>
      <w:proofErr w:type="spellEnd"/>
      <w:r w:rsidRPr="00847704">
        <w:t xml:space="preserve">. Maecenas </w:t>
      </w:r>
      <w:proofErr w:type="spellStart"/>
      <w:r w:rsidRPr="00847704">
        <w:t>porttitor</w:t>
      </w:r>
      <w:proofErr w:type="spellEnd"/>
      <w:r w:rsidRPr="00847704">
        <w:t xml:space="preserve"> </w:t>
      </w:r>
      <w:proofErr w:type="spellStart"/>
      <w:r w:rsidRPr="00847704">
        <w:t>congue</w:t>
      </w:r>
      <w:proofErr w:type="spellEnd"/>
      <w:r w:rsidRPr="00847704">
        <w:t xml:space="preserve"> </w:t>
      </w:r>
      <w:proofErr w:type="spellStart"/>
      <w:r w:rsidRPr="00847704">
        <w:t>massa</w:t>
      </w:r>
      <w:proofErr w:type="spellEnd"/>
      <w:r w:rsidRPr="00847704">
        <w:t xml:space="preserve">. </w:t>
      </w:r>
      <w:proofErr w:type="spellStart"/>
      <w:r w:rsidRPr="00847704">
        <w:t>Fusce</w:t>
      </w:r>
      <w:proofErr w:type="spellEnd"/>
      <w:r w:rsidRPr="00847704">
        <w:t xml:space="preserve"> </w:t>
      </w:r>
      <w:proofErr w:type="spellStart"/>
      <w:r w:rsidRPr="00847704">
        <w:t>posuere</w:t>
      </w:r>
      <w:proofErr w:type="spellEnd"/>
      <w:r w:rsidRPr="00847704">
        <w:t xml:space="preserve">, magna sed pulvinar </w:t>
      </w:r>
      <w:proofErr w:type="spellStart"/>
      <w:r w:rsidRPr="00847704">
        <w:t>ultricies</w:t>
      </w:r>
      <w:proofErr w:type="spellEnd"/>
      <w:r w:rsidRPr="00847704">
        <w:t xml:space="preserve">, </w:t>
      </w:r>
      <w:proofErr w:type="spellStart"/>
      <w:r w:rsidRPr="00847704">
        <w:t>purus</w:t>
      </w:r>
      <w:proofErr w:type="spellEnd"/>
      <w:r w:rsidRPr="00847704">
        <w:t xml:space="preserve"> </w:t>
      </w:r>
      <w:proofErr w:type="spellStart"/>
      <w:r w:rsidRPr="00847704">
        <w:t>lectus</w:t>
      </w:r>
      <w:proofErr w:type="spellEnd"/>
      <w:r w:rsidRPr="00847704">
        <w:t xml:space="preserve"> </w:t>
      </w:r>
      <w:proofErr w:type="spellStart"/>
      <w:r w:rsidRPr="00847704">
        <w:t>malesuada</w:t>
      </w:r>
      <w:proofErr w:type="spellEnd"/>
      <w:r w:rsidRPr="00847704">
        <w:t xml:space="preserve"> libero, sit </w:t>
      </w:r>
      <w:proofErr w:type="spellStart"/>
      <w:r w:rsidRPr="00847704">
        <w:t>amet</w:t>
      </w:r>
      <w:proofErr w:type="spellEnd"/>
      <w:r w:rsidRPr="00847704">
        <w:t xml:space="preserve"> </w:t>
      </w:r>
      <w:proofErr w:type="spellStart"/>
      <w:r w:rsidRPr="00847704">
        <w:t>commodo</w:t>
      </w:r>
      <w:proofErr w:type="spellEnd"/>
      <w:r w:rsidRPr="00847704">
        <w:t xml:space="preserve"> magna </w:t>
      </w:r>
      <w:proofErr w:type="spellStart"/>
      <w:r w:rsidRPr="00847704">
        <w:t>eros</w:t>
      </w:r>
      <w:proofErr w:type="spellEnd"/>
      <w:r w:rsidRPr="00847704">
        <w:t xml:space="preserve"> </w:t>
      </w:r>
      <w:proofErr w:type="spellStart"/>
      <w:r w:rsidRPr="00847704">
        <w:t>quis</w:t>
      </w:r>
      <w:proofErr w:type="spellEnd"/>
      <w:r w:rsidRPr="00847704">
        <w:t xml:space="preserve"> </w:t>
      </w:r>
      <w:proofErr w:type="spellStart"/>
      <w:r w:rsidRPr="00847704">
        <w:t>urna</w:t>
      </w:r>
      <w:proofErr w:type="spellEnd"/>
      <w:r w:rsidRPr="00847704">
        <w:t xml:space="preserve">. Nunc </w:t>
      </w:r>
      <w:proofErr w:type="spellStart"/>
      <w:r w:rsidRPr="00847704">
        <w:t>viverra</w:t>
      </w:r>
      <w:proofErr w:type="spellEnd"/>
      <w:r w:rsidRPr="00847704">
        <w:t xml:space="preserve"> </w:t>
      </w:r>
      <w:proofErr w:type="spellStart"/>
      <w:r w:rsidRPr="00847704">
        <w:t>imperdiet</w:t>
      </w:r>
      <w:proofErr w:type="spellEnd"/>
      <w:r w:rsidRPr="00847704">
        <w:t xml:space="preserve"> </w:t>
      </w:r>
      <w:proofErr w:type="spellStart"/>
      <w:r w:rsidRPr="00847704">
        <w:t>enim</w:t>
      </w:r>
      <w:proofErr w:type="spellEnd"/>
      <w:r w:rsidRPr="00847704">
        <w:t xml:space="preserve">. </w:t>
      </w:r>
      <w:proofErr w:type="spellStart"/>
      <w:r w:rsidRPr="00847704">
        <w:t>Fusce</w:t>
      </w:r>
      <w:proofErr w:type="spellEnd"/>
      <w:r w:rsidRPr="00847704">
        <w:t xml:space="preserve"> est. </w:t>
      </w:r>
      <w:proofErr w:type="spellStart"/>
      <w:r w:rsidRPr="00847704">
        <w:t>Vivamus</w:t>
      </w:r>
      <w:proofErr w:type="spellEnd"/>
      <w:r w:rsidRPr="00847704">
        <w:t xml:space="preserve"> a </w:t>
      </w:r>
      <w:proofErr w:type="spellStart"/>
      <w:r w:rsidRPr="00847704">
        <w:t>tellus</w:t>
      </w:r>
      <w:proofErr w:type="spellEnd"/>
      <w:r w:rsidRPr="00847704">
        <w:t xml:space="preserve">. </w:t>
      </w:r>
      <w:proofErr w:type="spellStart"/>
      <w:r w:rsidRPr="00847704">
        <w:t>Pellentesque</w:t>
      </w:r>
      <w:proofErr w:type="spellEnd"/>
      <w:r w:rsidRPr="00847704">
        <w:t xml:space="preserve"> habitant </w:t>
      </w:r>
      <w:proofErr w:type="spellStart"/>
      <w:r w:rsidRPr="00847704">
        <w:t>morbi</w:t>
      </w:r>
      <w:proofErr w:type="spellEnd"/>
      <w:r w:rsidRPr="00847704">
        <w:t xml:space="preserve"> </w:t>
      </w:r>
      <w:proofErr w:type="spellStart"/>
      <w:r w:rsidRPr="00847704">
        <w:t>tristique</w:t>
      </w:r>
      <w:proofErr w:type="spellEnd"/>
      <w:r w:rsidRPr="00847704">
        <w:t xml:space="preserve"> </w:t>
      </w:r>
      <w:proofErr w:type="spellStart"/>
      <w:r w:rsidRPr="00847704">
        <w:t>senectus</w:t>
      </w:r>
      <w:proofErr w:type="spellEnd"/>
      <w:r w:rsidRPr="00847704">
        <w:t xml:space="preserve"> et </w:t>
      </w:r>
      <w:proofErr w:type="spellStart"/>
      <w:r w:rsidRPr="00847704">
        <w:t>netus</w:t>
      </w:r>
      <w:proofErr w:type="spellEnd"/>
      <w:r w:rsidRPr="00847704">
        <w:t xml:space="preserve"> et </w:t>
      </w:r>
      <w:proofErr w:type="spellStart"/>
      <w:r w:rsidRPr="00847704">
        <w:t>malesuada</w:t>
      </w:r>
      <w:proofErr w:type="spellEnd"/>
      <w:r w:rsidRPr="00847704">
        <w:t xml:space="preserve"> fames ac </w:t>
      </w:r>
      <w:proofErr w:type="spellStart"/>
      <w:r w:rsidRPr="00847704">
        <w:t>turpis</w:t>
      </w:r>
      <w:proofErr w:type="spellEnd"/>
      <w:r w:rsidRPr="00847704">
        <w:t xml:space="preserve"> </w:t>
      </w:r>
      <w:proofErr w:type="spellStart"/>
      <w:r w:rsidRPr="00847704">
        <w:t>egestas</w:t>
      </w:r>
      <w:proofErr w:type="spellEnd"/>
      <w:r w:rsidRPr="00847704">
        <w:t xml:space="preserve">. </w:t>
      </w:r>
      <w:proofErr w:type="spellStart"/>
      <w:r w:rsidRPr="00847704">
        <w:t>Proin</w:t>
      </w:r>
      <w:proofErr w:type="spellEnd"/>
      <w:r w:rsidRPr="00847704">
        <w:t xml:space="preserve"> pharetra </w:t>
      </w:r>
      <w:proofErr w:type="spellStart"/>
      <w:r w:rsidRPr="00847704">
        <w:t>nonummy</w:t>
      </w:r>
      <w:proofErr w:type="spellEnd"/>
      <w:r w:rsidRPr="00847704">
        <w:t xml:space="preserve"> </w:t>
      </w:r>
      <w:proofErr w:type="spellStart"/>
      <w:r w:rsidRPr="00847704">
        <w:t>pede</w:t>
      </w:r>
      <w:proofErr w:type="spellEnd"/>
      <w:r w:rsidRPr="00847704">
        <w:t xml:space="preserve">. </w:t>
      </w:r>
      <w:proofErr w:type="spellStart"/>
      <w:r w:rsidRPr="00847704">
        <w:t>Mauris</w:t>
      </w:r>
      <w:proofErr w:type="spellEnd"/>
      <w:r w:rsidRPr="00847704">
        <w:t xml:space="preserve"> et </w:t>
      </w:r>
      <w:proofErr w:type="spellStart"/>
      <w:r w:rsidRPr="00847704">
        <w:t>orci</w:t>
      </w:r>
      <w:proofErr w:type="spellEnd"/>
      <w:r w:rsidRPr="00847704">
        <w:t xml:space="preserve">. </w:t>
      </w:r>
      <w:proofErr w:type="spellStart"/>
      <w:r w:rsidRPr="00847704">
        <w:t>Aenean</w:t>
      </w:r>
      <w:proofErr w:type="spellEnd"/>
      <w:r w:rsidRPr="00847704">
        <w:t xml:space="preserve"> </w:t>
      </w:r>
      <w:proofErr w:type="spellStart"/>
      <w:r w:rsidRPr="00847704">
        <w:t>nec</w:t>
      </w:r>
      <w:proofErr w:type="spellEnd"/>
      <w:r w:rsidRPr="00847704">
        <w:t xml:space="preserve"> lorem. In </w:t>
      </w:r>
      <w:proofErr w:type="spellStart"/>
      <w:r w:rsidRPr="00847704">
        <w:t>porttitor</w:t>
      </w:r>
      <w:proofErr w:type="spellEnd"/>
      <w:r w:rsidRPr="00847704">
        <w:t xml:space="preserve">. </w:t>
      </w:r>
      <w:proofErr w:type="spellStart"/>
      <w:r w:rsidRPr="00847704">
        <w:t>Donec</w:t>
      </w:r>
      <w:proofErr w:type="spellEnd"/>
      <w:r w:rsidRPr="00847704">
        <w:t xml:space="preserve"> </w:t>
      </w:r>
      <w:proofErr w:type="spellStart"/>
      <w:r w:rsidRPr="00847704">
        <w:t>laoreet</w:t>
      </w:r>
      <w:proofErr w:type="spellEnd"/>
      <w:r w:rsidRPr="00847704">
        <w:t xml:space="preserve"> </w:t>
      </w:r>
      <w:proofErr w:type="spellStart"/>
      <w:r w:rsidRPr="00847704">
        <w:t>nonummy</w:t>
      </w:r>
      <w:proofErr w:type="spellEnd"/>
      <w:r w:rsidRPr="00847704">
        <w:t xml:space="preserve"> </w:t>
      </w:r>
      <w:proofErr w:type="spellStart"/>
      <w:r w:rsidRPr="00847704">
        <w:t>augue</w:t>
      </w:r>
      <w:proofErr w:type="spellEnd"/>
      <w:r w:rsidRPr="00847704">
        <w:t xml:space="preserve">. </w:t>
      </w:r>
      <w:proofErr w:type="spellStart"/>
      <w:r w:rsidRPr="00847704">
        <w:t>Suspendisse</w:t>
      </w:r>
      <w:proofErr w:type="spellEnd"/>
      <w:r w:rsidRPr="00847704">
        <w:t xml:space="preserve"> dui </w:t>
      </w:r>
      <w:proofErr w:type="spellStart"/>
      <w:r w:rsidRPr="00847704">
        <w:t>purus</w:t>
      </w:r>
      <w:proofErr w:type="spellEnd"/>
      <w:r w:rsidRPr="00847704">
        <w:t xml:space="preserve">, </w:t>
      </w:r>
      <w:proofErr w:type="spellStart"/>
      <w:r w:rsidRPr="00847704">
        <w:t>scelerisque</w:t>
      </w:r>
      <w:proofErr w:type="spellEnd"/>
      <w:r w:rsidRPr="00847704">
        <w:t xml:space="preserve"> at, </w:t>
      </w:r>
      <w:proofErr w:type="spellStart"/>
      <w:r w:rsidRPr="00847704">
        <w:t>vulputate</w:t>
      </w:r>
      <w:proofErr w:type="spellEnd"/>
      <w:r w:rsidRPr="00847704">
        <w:t xml:space="preserve"> vitae, </w:t>
      </w:r>
      <w:proofErr w:type="spellStart"/>
      <w:r w:rsidRPr="00847704">
        <w:t>pretium</w:t>
      </w:r>
      <w:proofErr w:type="spellEnd"/>
      <w:r w:rsidRPr="00847704">
        <w:t xml:space="preserve"> </w:t>
      </w:r>
      <w:proofErr w:type="spellStart"/>
      <w:r w:rsidRPr="00847704">
        <w:t>mattis</w:t>
      </w:r>
      <w:proofErr w:type="spellEnd"/>
      <w:r w:rsidRPr="00847704">
        <w:t xml:space="preserve">, </w:t>
      </w:r>
      <w:proofErr w:type="spellStart"/>
      <w:r w:rsidRPr="00847704">
        <w:t>nunc</w:t>
      </w:r>
      <w:proofErr w:type="spellEnd"/>
      <w:r w:rsidRPr="00847704">
        <w:t xml:space="preserve">. </w:t>
      </w:r>
      <w:proofErr w:type="spellStart"/>
      <w:r w:rsidRPr="00847704">
        <w:t>Mauris</w:t>
      </w:r>
      <w:proofErr w:type="spellEnd"/>
      <w:r w:rsidRPr="00847704">
        <w:t xml:space="preserve"> </w:t>
      </w:r>
      <w:proofErr w:type="spellStart"/>
      <w:r w:rsidRPr="00847704">
        <w:t>eget</w:t>
      </w:r>
      <w:proofErr w:type="spellEnd"/>
      <w:r w:rsidRPr="00847704">
        <w:t xml:space="preserve"> </w:t>
      </w:r>
      <w:proofErr w:type="spellStart"/>
      <w:r w:rsidRPr="00847704">
        <w:t>neque</w:t>
      </w:r>
      <w:proofErr w:type="spellEnd"/>
      <w:r w:rsidRPr="00847704">
        <w:t xml:space="preserve"> at </w:t>
      </w:r>
      <w:proofErr w:type="spellStart"/>
      <w:r w:rsidRPr="00847704">
        <w:t>sem</w:t>
      </w:r>
      <w:proofErr w:type="spellEnd"/>
      <w:r w:rsidRPr="00847704">
        <w:t xml:space="preserve"> </w:t>
      </w:r>
      <w:proofErr w:type="spellStart"/>
      <w:r w:rsidRPr="00847704">
        <w:t>venenatis</w:t>
      </w:r>
      <w:proofErr w:type="spellEnd"/>
      <w:r w:rsidRPr="00847704">
        <w:t xml:space="preserve"> </w:t>
      </w:r>
      <w:proofErr w:type="spellStart"/>
      <w:r w:rsidRPr="00847704">
        <w:t>eleifend</w:t>
      </w:r>
      <w:proofErr w:type="spellEnd"/>
      <w:r w:rsidRPr="00847704">
        <w:t xml:space="preserve">. </w:t>
      </w:r>
    </w:p>
    <w:p w14:paraId="2964192F" w14:textId="019616B6" w:rsidR="00BC7641" w:rsidRPr="00847704" w:rsidRDefault="00BC7641" w:rsidP="00F91E7F">
      <w:pPr>
        <w:pStyle w:val="MethodsTextwithTab"/>
      </w:pPr>
      <w:r w:rsidRPr="00847704">
        <w:t xml:space="preserve">Ut </w:t>
      </w:r>
      <w:proofErr w:type="spellStart"/>
      <w:r w:rsidRPr="00847704">
        <w:t>nonummy</w:t>
      </w:r>
      <w:proofErr w:type="spellEnd"/>
      <w:r w:rsidRPr="00847704">
        <w:t xml:space="preserve">. </w:t>
      </w:r>
      <w:proofErr w:type="spellStart"/>
      <w:r w:rsidRPr="00847704">
        <w:t>Fusce</w:t>
      </w:r>
      <w:proofErr w:type="spellEnd"/>
      <w:r w:rsidRPr="00847704">
        <w:t xml:space="preserve"> </w:t>
      </w:r>
      <w:proofErr w:type="spellStart"/>
      <w:r w:rsidRPr="00847704">
        <w:t>aliquet</w:t>
      </w:r>
      <w:proofErr w:type="spellEnd"/>
      <w:r w:rsidRPr="00847704">
        <w:t xml:space="preserve"> </w:t>
      </w:r>
      <w:proofErr w:type="spellStart"/>
      <w:r w:rsidRPr="00847704">
        <w:t>pede</w:t>
      </w:r>
      <w:proofErr w:type="spellEnd"/>
      <w:r w:rsidRPr="00847704">
        <w:t xml:space="preserve"> non </w:t>
      </w:r>
      <w:proofErr w:type="spellStart"/>
      <w:r w:rsidRPr="00847704">
        <w:t>pede</w:t>
      </w:r>
      <w:proofErr w:type="spellEnd"/>
      <w:r w:rsidRPr="00847704">
        <w:t xml:space="preserve">. </w:t>
      </w:r>
      <w:proofErr w:type="spellStart"/>
      <w:r w:rsidRPr="00847704">
        <w:t>Suspendisse</w:t>
      </w:r>
      <w:proofErr w:type="spellEnd"/>
      <w:r w:rsidRPr="00847704">
        <w:t xml:space="preserve"> </w:t>
      </w:r>
      <w:proofErr w:type="spellStart"/>
      <w:r w:rsidRPr="00847704">
        <w:t>dapibus</w:t>
      </w:r>
      <w:proofErr w:type="spellEnd"/>
      <w:r w:rsidRPr="00847704">
        <w:t xml:space="preserve"> lorem </w:t>
      </w:r>
      <w:proofErr w:type="spellStart"/>
      <w:r w:rsidRPr="00847704">
        <w:t>pellentesque</w:t>
      </w:r>
      <w:proofErr w:type="spellEnd"/>
      <w:r w:rsidRPr="00847704">
        <w:t xml:space="preserve"> magna. Integer </w:t>
      </w:r>
      <w:proofErr w:type="spellStart"/>
      <w:r w:rsidRPr="00847704">
        <w:t>nulla</w:t>
      </w:r>
      <w:proofErr w:type="spellEnd"/>
      <w:r w:rsidRPr="00847704">
        <w:t xml:space="preserve">. </w:t>
      </w:r>
      <w:proofErr w:type="spellStart"/>
      <w:r w:rsidRPr="00847704">
        <w:t>Donec</w:t>
      </w:r>
      <w:proofErr w:type="spellEnd"/>
      <w:r w:rsidRPr="00847704">
        <w:t xml:space="preserve"> </w:t>
      </w:r>
      <w:proofErr w:type="spellStart"/>
      <w:r w:rsidRPr="00847704">
        <w:t>blandit</w:t>
      </w:r>
      <w:proofErr w:type="spellEnd"/>
      <w:r w:rsidRPr="00847704">
        <w:t xml:space="preserve"> </w:t>
      </w:r>
      <w:proofErr w:type="spellStart"/>
      <w:r w:rsidRPr="00847704">
        <w:t>feugiat</w:t>
      </w:r>
      <w:proofErr w:type="spellEnd"/>
      <w:r w:rsidRPr="00847704">
        <w:t xml:space="preserve"> ligula. </w:t>
      </w:r>
      <w:proofErr w:type="spellStart"/>
      <w:r w:rsidRPr="00847704">
        <w:t>Donec</w:t>
      </w:r>
      <w:proofErr w:type="spellEnd"/>
      <w:r w:rsidRPr="00847704">
        <w:t xml:space="preserve"> </w:t>
      </w:r>
      <w:proofErr w:type="spellStart"/>
      <w:r w:rsidRPr="00847704">
        <w:t>hendrerit</w:t>
      </w:r>
      <w:proofErr w:type="spellEnd"/>
      <w:r w:rsidRPr="00847704">
        <w:t xml:space="preserve">, </w:t>
      </w:r>
      <w:proofErr w:type="spellStart"/>
      <w:r w:rsidRPr="00847704">
        <w:t>felis</w:t>
      </w:r>
      <w:proofErr w:type="spellEnd"/>
      <w:r w:rsidRPr="00847704">
        <w:t xml:space="preserve"> et </w:t>
      </w:r>
      <w:proofErr w:type="spellStart"/>
      <w:r w:rsidRPr="00847704">
        <w:t>imperdiet</w:t>
      </w:r>
      <w:proofErr w:type="spellEnd"/>
      <w:r w:rsidRPr="00847704">
        <w:t xml:space="preserve"> </w:t>
      </w:r>
      <w:proofErr w:type="spellStart"/>
      <w:r w:rsidRPr="00847704">
        <w:t>euismod</w:t>
      </w:r>
      <w:proofErr w:type="spellEnd"/>
      <w:r w:rsidRPr="00847704">
        <w:t xml:space="preserve">, </w:t>
      </w:r>
      <w:proofErr w:type="spellStart"/>
      <w:r w:rsidRPr="00847704">
        <w:t>purus</w:t>
      </w:r>
      <w:proofErr w:type="spellEnd"/>
      <w:r w:rsidRPr="00847704">
        <w:t xml:space="preserve"> ipsum </w:t>
      </w:r>
      <w:proofErr w:type="spellStart"/>
      <w:r w:rsidRPr="00847704">
        <w:t>pretium</w:t>
      </w:r>
      <w:proofErr w:type="spellEnd"/>
      <w:r w:rsidRPr="00847704">
        <w:t xml:space="preserve"> </w:t>
      </w:r>
      <w:proofErr w:type="spellStart"/>
      <w:r w:rsidRPr="00847704">
        <w:t>metus</w:t>
      </w:r>
      <w:proofErr w:type="spellEnd"/>
      <w:r w:rsidRPr="00847704">
        <w:t xml:space="preserve">, in lacinia </w:t>
      </w:r>
      <w:proofErr w:type="spellStart"/>
      <w:r w:rsidRPr="00847704">
        <w:t>nulla</w:t>
      </w:r>
      <w:proofErr w:type="spellEnd"/>
      <w:r w:rsidRPr="00847704">
        <w:t xml:space="preserve"> </w:t>
      </w:r>
      <w:proofErr w:type="spellStart"/>
      <w:r w:rsidRPr="00847704">
        <w:t>nisl</w:t>
      </w:r>
      <w:proofErr w:type="spellEnd"/>
      <w:r w:rsidRPr="00847704">
        <w:t xml:space="preserve"> </w:t>
      </w:r>
      <w:proofErr w:type="spellStart"/>
      <w:r w:rsidRPr="00847704">
        <w:t>eget</w:t>
      </w:r>
      <w:proofErr w:type="spellEnd"/>
      <w:r w:rsidRPr="00847704">
        <w:t xml:space="preserve"> </w:t>
      </w:r>
      <w:proofErr w:type="spellStart"/>
      <w:r w:rsidRPr="00847704">
        <w:t>sapien</w:t>
      </w:r>
      <w:proofErr w:type="spellEnd"/>
      <w:r w:rsidRPr="00847704">
        <w:t xml:space="preserve">. </w:t>
      </w:r>
      <w:proofErr w:type="spellStart"/>
      <w:r w:rsidRPr="00847704">
        <w:t>Donec</w:t>
      </w:r>
      <w:proofErr w:type="spellEnd"/>
      <w:r w:rsidRPr="00847704">
        <w:t xml:space="preserve"> </w:t>
      </w:r>
      <w:proofErr w:type="spellStart"/>
      <w:r w:rsidRPr="00847704">
        <w:t>ut</w:t>
      </w:r>
      <w:proofErr w:type="spellEnd"/>
      <w:r w:rsidRPr="00847704">
        <w:t xml:space="preserve"> </w:t>
      </w:r>
      <w:proofErr w:type="spellStart"/>
      <w:r w:rsidRPr="00847704">
        <w:t>est</w:t>
      </w:r>
      <w:proofErr w:type="spellEnd"/>
      <w:r w:rsidRPr="00847704">
        <w:t xml:space="preserve"> in </w:t>
      </w:r>
      <w:proofErr w:type="spellStart"/>
      <w:r w:rsidRPr="00847704">
        <w:t>lectus</w:t>
      </w:r>
      <w:proofErr w:type="spellEnd"/>
      <w:r w:rsidRPr="00847704">
        <w:t xml:space="preserve"> </w:t>
      </w:r>
      <w:proofErr w:type="spellStart"/>
      <w:r w:rsidRPr="00847704">
        <w:t>consequat</w:t>
      </w:r>
      <w:proofErr w:type="spellEnd"/>
      <w:r w:rsidRPr="00847704">
        <w:t xml:space="preserve"> </w:t>
      </w:r>
      <w:proofErr w:type="spellStart"/>
      <w:r w:rsidRPr="00847704">
        <w:t>consequat</w:t>
      </w:r>
      <w:proofErr w:type="spellEnd"/>
      <w:r w:rsidRPr="00847704">
        <w:t xml:space="preserve">. </w:t>
      </w:r>
      <w:proofErr w:type="spellStart"/>
      <w:r w:rsidRPr="00847704">
        <w:t>Etiam</w:t>
      </w:r>
      <w:proofErr w:type="spellEnd"/>
      <w:r w:rsidRPr="00847704">
        <w:t xml:space="preserve"> </w:t>
      </w:r>
      <w:proofErr w:type="spellStart"/>
      <w:r w:rsidRPr="00847704">
        <w:t>eget</w:t>
      </w:r>
      <w:proofErr w:type="spellEnd"/>
      <w:r w:rsidRPr="00847704">
        <w:t xml:space="preserve"> dui. </w:t>
      </w:r>
      <w:proofErr w:type="spellStart"/>
      <w:r w:rsidRPr="00847704">
        <w:t>Aliquam</w:t>
      </w:r>
      <w:proofErr w:type="spellEnd"/>
      <w:r w:rsidRPr="00847704">
        <w:t xml:space="preserve"> </w:t>
      </w:r>
      <w:proofErr w:type="spellStart"/>
      <w:r w:rsidRPr="00847704">
        <w:t>erat</w:t>
      </w:r>
      <w:proofErr w:type="spellEnd"/>
      <w:r w:rsidRPr="00847704">
        <w:t xml:space="preserve"> </w:t>
      </w:r>
      <w:proofErr w:type="spellStart"/>
      <w:r w:rsidRPr="00847704">
        <w:t>volutpat</w:t>
      </w:r>
      <w:proofErr w:type="spellEnd"/>
      <w:r w:rsidRPr="00847704">
        <w:t xml:space="preserve">. Sed at lorem in </w:t>
      </w:r>
      <w:proofErr w:type="spellStart"/>
      <w:r w:rsidRPr="00847704">
        <w:t>nunc</w:t>
      </w:r>
      <w:proofErr w:type="spellEnd"/>
      <w:r w:rsidRPr="00847704">
        <w:t xml:space="preserve"> porta </w:t>
      </w:r>
      <w:proofErr w:type="spellStart"/>
      <w:r w:rsidRPr="00847704">
        <w:t>tristique</w:t>
      </w:r>
      <w:proofErr w:type="spellEnd"/>
      <w:r w:rsidRPr="00847704">
        <w:t xml:space="preserve">. </w:t>
      </w:r>
      <w:proofErr w:type="spellStart"/>
      <w:r w:rsidRPr="00847704">
        <w:t>Proin</w:t>
      </w:r>
      <w:proofErr w:type="spellEnd"/>
      <w:r w:rsidRPr="00847704">
        <w:t xml:space="preserve"> </w:t>
      </w:r>
      <w:proofErr w:type="spellStart"/>
      <w:r w:rsidRPr="00847704">
        <w:t>nec</w:t>
      </w:r>
      <w:proofErr w:type="spellEnd"/>
      <w:r w:rsidRPr="00847704">
        <w:t xml:space="preserve"> </w:t>
      </w:r>
      <w:proofErr w:type="spellStart"/>
      <w:r w:rsidRPr="00847704">
        <w:t>augue</w:t>
      </w:r>
      <w:proofErr w:type="spellEnd"/>
      <w:r w:rsidRPr="00847704">
        <w:t xml:space="preserve">. </w:t>
      </w:r>
      <w:proofErr w:type="spellStart"/>
      <w:r w:rsidRPr="00847704">
        <w:t>Quisque</w:t>
      </w:r>
      <w:proofErr w:type="spellEnd"/>
      <w:r w:rsidRPr="00847704">
        <w:t xml:space="preserve"> </w:t>
      </w:r>
      <w:proofErr w:type="spellStart"/>
      <w:r w:rsidRPr="00847704">
        <w:t>aliquam</w:t>
      </w:r>
      <w:proofErr w:type="spellEnd"/>
      <w:r w:rsidRPr="00847704">
        <w:t xml:space="preserve"> </w:t>
      </w:r>
      <w:proofErr w:type="spellStart"/>
      <w:r w:rsidRPr="00847704">
        <w:t>tempor</w:t>
      </w:r>
      <w:proofErr w:type="spellEnd"/>
      <w:r w:rsidRPr="00847704">
        <w:t xml:space="preserve"> magna. </w:t>
      </w:r>
      <w:r w:rsidRPr="00F91E7F">
        <w:rPr>
          <w:lang w:val="da-DK"/>
        </w:rPr>
        <w:t xml:space="preserve">Pellentesque habitant morbi </w:t>
      </w:r>
      <w:r w:rsidRPr="00F91E7F">
        <w:rPr>
          <w:lang w:val="da-DK"/>
        </w:rPr>
        <w:lastRenderedPageBreak/>
        <w:t xml:space="preserve">tristique senectus et netus et malesuada fames ac turpis egestas. </w:t>
      </w:r>
      <w:r w:rsidRPr="00847704">
        <w:t>Nunc ac magna.</w:t>
      </w:r>
    </w:p>
    <w:p w14:paraId="3FD8C439" w14:textId="6B7EEC42" w:rsidR="00BC7641" w:rsidRPr="00847704" w:rsidRDefault="00BC7641" w:rsidP="00847704">
      <w:pPr>
        <w:pStyle w:val="MethodsTextwithTab"/>
      </w:pPr>
      <w:r w:rsidRPr="00847704">
        <w:t xml:space="preserve">Maecenas </w:t>
      </w:r>
      <w:proofErr w:type="spellStart"/>
      <w:r w:rsidRPr="00847704">
        <w:t>odio</w:t>
      </w:r>
      <w:proofErr w:type="spellEnd"/>
      <w:r w:rsidRPr="00847704">
        <w:t xml:space="preserve"> dolor, </w:t>
      </w:r>
      <w:proofErr w:type="spellStart"/>
      <w:r w:rsidRPr="00847704">
        <w:t>vulputate</w:t>
      </w:r>
      <w:proofErr w:type="spellEnd"/>
      <w:r w:rsidRPr="00847704">
        <w:t xml:space="preserve"> vel, </w:t>
      </w:r>
      <w:proofErr w:type="spellStart"/>
      <w:r w:rsidRPr="00847704">
        <w:t>auctor</w:t>
      </w:r>
      <w:proofErr w:type="spellEnd"/>
      <w:r w:rsidRPr="00847704">
        <w:t xml:space="preserve"> ac, </w:t>
      </w:r>
      <w:proofErr w:type="spellStart"/>
      <w:r w:rsidRPr="00847704">
        <w:t>accumsan</w:t>
      </w:r>
      <w:proofErr w:type="spellEnd"/>
      <w:r w:rsidRPr="00847704">
        <w:t xml:space="preserve"> id, </w:t>
      </w:r>
      <w:proofErr w:type="spellStart"/>
      <w:r w:rsidRPr="00847704">
        <w:t>felis</w:t>
      </w:r>
      <w:proofErr w:type="spellEnd"/>
      <w:r w:rsidRPr="00847704">
        <w:t xml:space="preserve">. </w:t>
      </w:r>
      <w:proofErr w:type="spellStart"/>
      <w:r w:rsidRPr="00847704">
        <w:t>Pellentesque</w:t>
      </w:r>
      <w:proofErr w:type="spellEnd"/>
      <w:r w:rsidRPr="00847704">
        <w:t xml:space="preserve"> cursus </w:t>
      </w:r>
      <w:proofErr w:type="spellStart"/>
      <w:r w:rsidRPr="00847704">
        <w:t>sagittis</w:t>
      </w:r>
      <w:proofErr w:type="spellEnd"/>
      <w:r w:rsidRPr="00847704">
        <w:t xml:space="preserve"> </w:t>
      </w:r>
      <w:proofErr w:type="spellStart"/>
      <w:r w:rsidRPr="00847704">
        <w:t>felis</w:t>
      </w:r>
      <w:proofErr w:type="spellEnd"/>
      <w:r w:rsidRPr="00847704">
        <w:t xml:space="preserve">. </w:t>
      </w:r>
      <w:proofErr w:type="spellStart"/>
      <w:r w:rsidRPr="00847704">
        <w:t>Pellentesque</w:t>
      </w:r>
      <w:proofErr w:type="spellEnd"/>
      <w:r w:rsidRPr="00847704">
        <w:t xml:space="preserve"> </w:t>
      </w:r>
      <w:proofErr w:type="spellStart"/>
      <w:r w:rsidRPr="00847704">
        <w:t>porttitor</w:t>
      </w:r>
      <w:proofErr w:type="spellEnd"/>
      <w:r w:rsidRPr="00847704">
        <w:t xml:space="preserve">, </w:t>
      </w:r>
      <w:proofErr w:type="spellStart"/>
      <w:r w:rsidRPr="00847704">
        <w:t>velit</w:t>
      </w:r>
      <w:proofErr w:type="spellEnd"/>
      <w:r w:rsidRPr="00847704">
        <w:t xml:space="preserve"> lacinia </w:t>
      </w:r>
      <w:proofErr w:type="spellStart"/>
      <w:r w:rsidRPr="00847704">
        <w:t>egestas</w:t>
      </w:r>
      <w:proofErr w:type="spellEnd"/>
      <w:r w:rsidRPr="00847704">
        <w:t xml:space="preserve"> </w:t>
      </w:r>
      <w:proofErr w:type="spellStart"/>
      <w:r w:rsidRPr="00847704">
        <w:t>auctor</w:t>
      </w:r>
      <w:proofErr w:type="spellEnd"/>
      <w:r w:rsidRPr="00847704">
        <w:t xml:space="preserve">, diam </w:t>
      </w:r>
      <w:proofErr w:type="spellStart"/>
      <w:r w:rsidRPr="00847704">
        <w:t>eros</w:t>
      </w:r>
      <w:proofErr w:type="spellEnd"/>
      <w:r w:rsidRPr="00847704">
        <w:t xml:space="preserve"> tempus </w:t>
      </w:r>
      <w:proofErr w:type="spellStart"/>
      <w:r w:rsidRPr="00847704">
        <w:t>arcu</w:t>
      </w:r>
      <w:proofErr w:type="spellEnd"/>
      <w:r w:rsidRPr="00847704">
        <w:t xml:space="preserve">, </w:t>
      </w:r>
      <w:proofErr w:type="spellStart"/>
      <w:r w:rsidRPr="00847704">
        <w:t>nec</w:t>
      </w:r>
      <w:proofErr w:type="spellEnd"/>
      <w:r w:rsidRPr="00847704">
        <w:t xml:space="preserve"> </w:t>
      </w:r>
      <w:proofErr w:type="spellStart"/>
      <w:r w:rsidRPr="00847704">
        <w:t>vulputate</w:t>
      </w:r>
      <w:proofErr w:type="spellEnd"/>
      <w:r w:rsidRPr="00847704">
        <w:t xml:space="preserve"> </w:t>
      </w:r>
      <w:proofErr w:type="spellStart"/>
      <w:r w:rsidRPr="00847704">
        <w:t>augue</w:t>
      </w:r>
      <w:proofErr w:type="spellEnd"/>
      <w:r w:rsidRPr="00847704">
        <w:t xml:space="preserve"> magna vel </w:t>
      </w:r>
      <w:proofErr w:type="spellStart"/>
      <w:r w:rsidRPr="00847704">
        <w:t>risus</w:t>
      </w:r>
      <w:proofErr w:type="spellEnd"/>
      <w:r w:rsidRPr="00847704">
        <w:t xml:space="preserve">. Cras non magna vel ante </w:t>
      </w:r>
      <w:proofErr w:type="spellStart"/>
      <w:r w:rsidRPr="00847704">
        <w:t>adipiscing</w:t>
      </w:r>
      <w:proofErr w:type="spellEnd"/>
      <w:r w:rsidRPr="00847704">
        <w:t xml:space="preserve"> </w:t>
      </w:r>
      <w:proofErr w:type="spellStart"/>
      <w:r w:rsidRPr="00847704">
        <w:t>rhoncus</w:t>
      </w:r>
      <w:proofErr w:type="spellEnd"/>
      <w:r w:rsidRPr="00847704">
        <w:t xml:space="preserve">. </w:t>
      </w:r>
      <w:proofErr w:type="spellStart"/>
      <w:r w:rsidRPr="00847704">
        <w:t>Vivamus</w:t>
      </w:r>
      <w:proofErr w:type="spellEnd"/>
      <w:r w:rsidRPr="00847704">
        <w:t xml:space="preserve"> a mi. Morbi </w:t>
      </w:r>
      <w:proofErr w:type="spellStart"/>
      <w:r w:rsidRPr="00847704">
        <w:t>neque</w:t>
      </w:r>
      <w:proofErr w:type="spellEnd"/>
      <w:r w:rsidRPr="00847704">
        <w:t xml:space="preserve">. </w:t>
      </w:r>
      <w:proofErr w:type="spellStart"/>
      <w:r w:rsidRPr="00847704">
        <w:t>Aliquam</w:t>
      </w:r>
      <w:proofErr w:type="spellEnd"/>
      <w:r w:rsidRPr="00847704">
        <w:t xml:space="preserve"> </w:t>
      </w:r>
      <w:proofErr w:type="spellStart"/>
      <w:r w:rsidRPr="00847704">
        <w:t>erat</w:t>
      </w:r>
      <w:proofErr w:type="spellEnd"/>
      <w:r w:rsidRPr="00847704">
        <w:t xml:space="preserve"> </w:t>
      </w:r>
      <w:proofErr w:type="spellStart"/>
      <w:r w:rsidRPr="00847704">
        <w:t>volutpat</w:t>
      </w:r>
      <w:proofErr w:type="spellEnd"/>
      <w:r w:rsidRPr="00847704">
        <w:t xml:space="preserve">. Integer </w:t>
      </w:r>
      <w:proofErr w:type="spellStart"/>
      <w:r w:rsidRPr="00847704">
        <w:t>ultrices</w:t>
      </w:r>
      <w:proofErr w:type="spellEnd"/>
      <w:r w:rsidRPr="00847704">
        <w:t xml:space="preserve"> </w:t>
      </w:r>
      <w:proofErr w:type="spellStart"/>
      <w:r w:rsidRPr="00847704">
        <w:t>lobortis</w:t>
      </w:r>
      <w:proofErr w:type="spellEnd"/>
      <w:r w:rsidRPr="00847704">
        <w:t xml:space="preserve"> </w:t>
      </w:r>
      <w:proofErr w:type="spellStart"/>
      <w:r w:rsidRPr="00847704">
        <w:t>eros</w:t>
      </w:r>
      <w:proofErr w:type="spellEnd"/>
      <w:r w:rsidRPr="00847704">
        <w:t xml:space="preserve">. </w:t>
      </w:r>
      <w:proofErr w:type="spellStart"/>
      <w:r w:rsidRPr="00847704">
        <w:t>Pellentesque</w:t>
      </w:r>
      <w:proofErr w:type="spellEnd"/>
      <w:r w:rsidRPr="00847704">
        <w:t xml:space="preserve"> habitant </w:t>
      </w:r>
      <w:proofErr w:type="spellStart"/>
      <w:r w:rsidRPr="00847704">
        <w:t>morbi</w:t>
      </w:r>
      <w:proofErr w:type="spellEnd"/>
      <w:r w:rsidRPr="00847704">
        <w:t xml:space="preserve"> </w:t>
      </w:r>
      <w:proofErr w:type="spellStart"/>
      <w:r w:rsidRPr="00847704">
        <w:t>tristique</w:t>
      </w:r>
      <w:proofErr w:type="spellEnd"/>
      <w:r w:rsidRPr="00847704">
        <w:t xml:space="preserve"> </w:t>
      </w:r>
      <w:proofErr w:type="spellStart"/>
      <w:r w:rsidRPr="00847704">
        <w:t>senectus</w:t>
      </w:r>
      <w:proofErr w:type="spellEnd"/>
      <w:r w:rsidRPr="00847704">
        <w:t xml:space="preserve"> et </w:t>
      </w:r>
      <w:proofErr w:type="spellStart"/>
      <w:r w:rsidRPr="00847704">
        <w:t>netus</w:t>
      </w:r>
      <w:proofErr w:type="spellEnd"/>
      <w:r w:rsidRPr="00847704">
        <w:t xml:space="preserve"> et </w:t>
      </w:r>
      <w:proofErr w:type="spellStart"/>
      <w:r w:rsidRPr="00847704">
        <w:t>malesuada</w:t>
      </w:r>
      <w:proofErr w:type="spellEnd"/>
      <w:r w:rsidRPr="00847704">
        <w:t xml:space="preserve"> fames ac </w:t>
      </w:r>
      <w:proofErr w:type="spellStart"/>
      <w:r w:rsidRPr="00847704">
        <w:t>turpis</w:t>
      </w:r>
      <w:proofErr w:type="spellEnd"/>
      <w:r w:rsidRPr="00847704">
        <w:t xml:space="preserve"> </w:t>
      </w:r>
      <w:proofErr w:type="spellStart"/>
      <w:r w:rsidRPr="00847704">
        <w:t>egestas</w:t>
      </w:r>
      <w:proofErr w:type="spellEnd"/>
      <w:r w:rsidRPr="00847704">
        <w:t xml:space="preserve">. </w:t>
      </w:r>
      <w:proofErr w:type="spellStart"/>
      <w:r w:rsidRPr="00847704">
        <w:t>Proin</w:t>
      </w:r>
      <w:proofErr w:type="spellEnd"/>
      <w:r w:rsidRPr="00847704">
        <w:t xml:space="preserve"> semper, ante vitae </w:t>
      </w:r>
      <w:proofErr w:type="spellStart"/>
      <w:r w:rsidRPr="00847704">
        <w:t>sollicitudin</w:t>
      </w:r>
      <w:proofErr w:type="spellEnd"/>
      <w:r w:rsidRPr="00847704">
        <w:t xml:space="preserve"> </w:t>
      </w:r>
      <w:proofErr w:type="spellStart"/>
      <w:r w:rsidRPr="00847704">
        <w:t>posuere</w:t>
      </w:r>
      <w:proofErr w:type="spellEnd"/>
      <w:r w:rsidRPr="00847704">
        <w:t xml:space="preserve">, </w:t>
      </w:r>
      <w:proofErr w:type="spellStart"/>
      <w:r w:rsidRPr="00847704">
        <w:t>metus</w:t>
      </w:r>
      <w:proofErr w:type="spellEnd"/>
      <w:r w:rsidRPr="00847704">
        <w:t xml:space="preserve"> </w:t>
      </w:r>
      <w:proofErr w:type="spellStart"/>
      <w:r w:rsidRPr="00847704">
        <w:t>quam</w:t>
      </w:r>
      <w:proofErr w:type="spellEnd"/>
      <w:r w:rsidRPr="00847704">
        <w:t xml:space="preserve"> </w:t>
      </w:r>
      <w:proofErr w:type="spellStart"/>
      <w:r w:rsidRPr="00847704">
        <w:t>iaculis</w:t>
      </w:r>
      <w:proofErr w:type="spellEnd"/>
      <w:r w:rsidRPr="00847704">
        <w:t xml:space="preserve"> </w:t>
      </w:r>
      <w:proofErr w:type="spellStart"/>
      <w:r w:rsidRPr="00847704">
        <w:t>nibh</w:t>
      </w:r>
      <w:proofErr w:type="spellEnd"/>
      <w:r w:rsidRPr="00847704">
        <w:t xml:space="preserve">, vitae </w:t>
      </w:r>
      <w:proofErr w:type="spellStart"/>
      <w:r w:rsidRPr="00847704">
        <w:t>scelerisque</w:t>
      </w:r>
      <w:proofErr w:type="spellEnd"/>
      <w:r w:rsidRPr="00847704">
        <w:t xml:space="preserve"> </w:t>
      </w:r>
      <w:proofErr w:type="spellStart"/>
      <w:r w:rsidRPr="00847704">
        <w:t>nunc</w:t>
      </w:r>
      <w:proofErr w:type="spellEnd"/>
      <w:r w:rsidRPr="00847704">
        <w:t xml:space="preserve"> </w:t>
      </w:r>
      <w:proofErr w:type="spellStart"/>
      <w:r w:rsidRPr="00847704">
        <w:t>massa</w:t>
      </w:r>
      <w:proofErr w:type="spellEnd"/>
      <w:r w:rsidRPr="00847704">
        <w:t xml:space="preserve"> </w:t>
      </w:r>
      <w:proofErr w:type="spellStart"/>
      <w:r w:rsidRPr="00847704">
        <w:t>eget</w:t>
      </w:r>
      <w:proofErr w:type="spellEnd"/>
      <w:r w:rsidRPr="00847704">
        <w:t xml:space="preserve"> </w:t>
      </w:r>
      <w:proofErr w:type="spellStart"/>
      <w:r w:rsidRPr="00847704">
        <w:t>pede</w:t>
      </w:r>
      <w:proofErr w:type="spellEnd"/>
      <w:r w:rsidRPr="00847704">
        <w:t xml:space="preserve">. Sed </w:t>
      </w:r>
      <w:proofErr w:type="spellStart"/>
      <w:r w:rsidRPr="00847704">
        <w:t>velit</w:t>
      </w:r>
      <w:proofErr w:type="spellEnd"/>
      <w:r w:rsidRPr="00847704">
        <w:t xml:space="preserve"> </w:t>
      </w:r>
      <w:proofErr w:type="spellStart"/>
      <w:r w:rsidRPr="00847704">
        <w:t>urna</w:t>
      </w:r>
      <w:proofErr w:type="spellEnd"/>
      <w:r w:rsidRPr="00847704">
        <w:t xml:space="preserve">, </w:t>
      </w:r>
      <w:proofErr w:type="spellStart"/>
      <w:r w:rsidRPr="00847704">
        <w:t>interdum</w:t>
      </w:r>
      <w:proofErr w:type="spellEnd"/>
      <w:r w:rsidRPr="00847704">
        <w:t xml:space="preserve"> vel, </w:t>
      </w:r>
      <w:proofErr w:type="spellStart"/>
      <w:r w:rsidRPr="00847704">
        <w:t>ultricies</w:t>
      </w:r>
      <w:proofErr w:type="spellEnd"/>
      <w:r w:rsidRPr="00847704">
        <w:t xml:space="preserve"> vel, </w:t>
      </w:r>
      <w:proofErr w:type="spellStart"/>
      <w:r w:rsidRPr="00847704">
        <w:t>faucibus</w:t>
      </w:r>
      <w:proofErr w:type="spellEnd"/>
      <w:r w:rsidRPr="00847704">
        <w:t xml:space="preserve"> at, </w:t>
      </w:r>
      <w:proofErr w:type="spellStart"/>
      <w:r w:rsidRPr="00847704">
        <w:t>quam</w:t>
      </w:r>
      <w:proofErr w:type="spellEnd"/>
      <w:r w:rsidRPr="00847704">
        <w:t xml:space="preserve">. </w:t>
      </w:r>
      <w:proofErr w:type="spellStart"/>
      <w:r w:rsidRPr="00847704">
        <w:t>Donec</w:t>
      </w:r>
      <w:proofErr w:type="spellEnd"/>
      <w:r w:rsidRPr="00847704">
        <w:t xml:space="preserve"> </w:t>
      </w:r>
      <w:proofErr w:type="spellStart"/>
      <w:r w:rsidRPr="00847704">
        <w:t>elit</w:t>
      </w:r>
      <w:proofErr w:type="spellEnd"/>
      <w:r w:rsidRPr="00847704">
        <w:t xml:space="preserve"> </w:t>
      </w:r>
      <w:proofErr w:type="spellStart"/>
      <w:r w:rsidRPr="00847704">
        <w:t>est</w:t>
      </w:r>
      <w:proofErr w:type="spellEnd"/>
      <w:r w:rsidRPr="00847704">
        <w:t xml:space="preserve">, </w:t>
      </w:r>
      <w:proofErr w:type="spellStart"/>
      <w:r w:rsidRPr="00847704">
        <w:t>consectetuer</w:t>
      </w:r>
      <w:proofErr w:type="spellEnd"/>
      <w:r w:rsidRPr="00847704">
        <w:t xml:space="preserve"> </w:t>
      </w:r>
      <w:proofErr w:type="spellStart"/>
      <w:r w:rsidRPr="00847704">
        <w:t>eget</w:t>
      </w:r>
      <w:proofErr w:type="spellEnd"/>
      <w:r w:rsidRPr="00847704">
        <w:t xml:space="preserve">, </w:t>
      </w:r>
      <w:proofErr w:type="spellStart"/>
      <w:r w:rsidRPr="00847704">
        <w:t>consequat</w:t>
      </w:r>
      <w:proofErr w:type="spellEnd"/>
      <w:r w:rsidRPr="00847704">
        <w:t xml:space="preserve"> </w:t>
      </w:r>
      <w:proofErr w:type="spellStart"/>
      <w:r w:rsidRPr="00847704">
        <w:t>quis</w:t>
      </w:r>
      <w:proofErr w:type="spellEnd"/>
      <w:r w:rsidRPr="00847704">
        <w:t xml:space="preserve">, tempus </w:t>
      </w:r>
      <w:proofErr w:type="spellStart"/>
      <w:r w:rsidRPr="00847704">
        <w:t>quis</w:t>
      </w:r>
      <w:proofErr w:type="spellEnd"/>
      <w:r w:rsidRPr="00847704">
        <w:t xml:space="preserve">, </w:t>
      </w:r>
      <w:proofErr w:type="spellStart"/>
      <w:r w:rsidRPr="00847704">
        <w:t>wisi</w:t>
      </w:r>
      <w:proofErr w:type="spellEnd"/>
      <w:r w:rsidRPr="00847704">
        <w:t xml:space="preserve">. In in </w:t>
      </w:r>
      <w:proofErr w:type="spellStart"/>
      <w:r w:rsidRPr="00847704">
        <w:t>nunc</w:t>
      </w:r>
      <w:proofErr w:type="spellEnd"/>
      <w:r w:rsidRPr="00847704">
        <w:t xml:space="preserve">. Class </w:t>
      </w:r>
      <w:proofErr w:type="spellStart"/>
      <w:r w:rsidRPr="00847704">
        <w:t>aptent</w:t>
      </w:r>
      <w:proofErr w:type="spellEnd"/>
      <w:r w:rsidRPr="00847704">
        <w:t xml:space="preserve"> </w:t>
      </w:r>
      <w:proofErr w:type="spellStart"/>
      <w:r w:rsidRPr="00847704">
        <w:t>taciti</w:t>
      </w:r>
      <w:proofErr w:type="spellEnd"/>
      <w:r w:rsidRPr="00847704">
        <w:t xml:space="preserve"> </w:t>
      </w:r>
      <w:proofErr w:type="spellStart"/>
      <w:r w:rsidRPr="00847704">
        <w:t>sociosqu</w:t>
      </w:r>
      <w:proofErr w:type="spellEnd"/>
      <w:r w:rsidRPr="00847704">
        <w:t xml:space="preserve"> </w:t>
      </w:r>
      <w:proofErr w:type="spellStart"/>
      <w:r w:rsidRPr="00847704">
        <w:t>ad</w:t>
      </w:r>
      <w:proofErr w:type="spellEnd"/>
      <w:r w:rsidRPr="00847704">
        <w:t xml:space="preserve"> </w:t>
      </w:r>
      <w:proofErr w:type="spellStart"/>
      <w:r w:rsidRPr="00847704">
        <w:t>litora</w:t>
      </w:r>
      <w:proofErr w:type="spellEnd"/>
      <w:r w:rsidRPr="00847704">
        <w:t xml:space="preserve"> </w:t>
      </w:r>
      <w:proofErr w:type="spellStart"/>
      <w:r w:rsidRPr="00847704">
        <w:t>torquent</w:t>
      </w:r>
      <w:proofErr w:type="spellEnd"/>
      <w:r w:rsidRPr="00847704">
        <w:t xml:space="preserve"> per </w:t>
      </w:r>
      <w:proofErr w:type="spellStart"/>
      <w:r w:rsidRPr="00847704">
        <w:t>conubia</w:t>
      </w:r>
      <w:proofErr w:type="spellEnd"/>
      <w:r w:rsidRPr="00847704">
        <w:t xml:space="preserve"> nostra, per </w:t>
      </w:r>
      <w:proofErr w:type="spellStart"/>
      <w:r w:rsidRPr="00847704">
        <w:t>inceptos</w:t>
      </w:r>
      <w:proofErr w:type="spellEnd"/>
      <w:r w:rsidRPr="00847704">
        <w:t xml:space="preserve"> </w:t>
      </w:r>
      <w:proofErr w:type="spellStart"/>
      <w:r w:rsidRPr="00847704">
        <w:t>hymenaeos</w:t>
      </w:r>
      <w:proofErr w:type="spellEnd"/>
      <w:r w:rsidRPr="00847704">
        <w:t>.</w:t>
      </w:r>
    </w:p>
    <w:p w14:paraId="4936EE57" w14:textId="397B483B" w:rsidR="001B6651" w:rsidRPr="00984B9B" w:rsidRDefault="00BC7641" w:rsidP="00DF5E47">
      <w:pPr>
        <w:pStyle w:val="MethodsText"/>
        <w:spacing w:before="80"/>
        <w:rPr>
          <w:sz w:val="15"/>
          <w:szCs w:val="15"/>
        </w:rPr>
      </w:pPr>
      <w:r>
        <w:rPr>
          <w:rStyle w:val="MethodssubheadingTegn"/>
          <w:sz w:val="15"/>
          <w:szCs w:val="15"/>
        </w:rPr>
        <w:t xml:space="preserve">Difficult experiments </w:t>
      </w:r>
    </w:p>
    <w:p w14:paraId="004C1AA1" w14:textId="5DC59E5F" w:rsidR="00BC7641" w:rsidRDefault="00BC7641" w:rsidP="00B37116">
      <w:pPr>
        <w:pStyle w:val="MethodsText"/>
        <w:rPr>
          <w:rFonts w:ascii="STIX Two Math" w:hAnsi="STIX Two Math" w:cs="STIX Two Math"/>
        </w:rPr>
      </w:pPr>
      <w:r>
        <w:rPr>
          <w:rFonts w:ascii="STIX Two Math" w:hAnsi="STIX Two Math" w:cs="STIX Two Math"/>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r w:rsidRPr="00BC7641">
        <w:rPr>
          <w:rFonts w:ascii="STIX Two Math" w:hAnsi="STIX Two Math" w:cs="STIX Two Math"/>
          <w:noProof/>
          <w:lang w:val="da-DK"/>
        </w:rPr>
        <w:t xml:space="preserve"> </w:t>
      </w:r>
      <w:r>
        <w:rPr>
          <w:rFonts w:ascii="STIX Two Math" w:hAnsi="STIX Two Math" w:cs="STIX Two Math"/>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402E7D55" w14:textId="4395357D" w:rsidR="00BC7641" w:rsidRDefault="00BC7641" w:rsidP="00BC7641">
      <w:pPr>
        <w:pStyle w:val="MethodsTextwithTab"/>
      </w:pPr>
      <w:r>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sidRPr="00BC7641">
        <w:rPr>
          <w:noProof/>
          <w:lang w:val="da-DK"/>
        </w:rPr>
        <w:t xml:space="preserve">Pellentesque habitant morbi tristique senectus et netus et malesuada fames ac turpis egestas. </w:t>
      </w:r>
      <w:r>
        <w:rPr>
          <w:noProof/>
        </w:rPr>
        <w:t>Nunc ac magna. Maecenas odio dolor, vulputate vel, auctor ac, accumsan id, felis. Pellentesque cursus sagittis felis.</w:t>
      </w:r>
    </w:p>
    <w:p w14:paraId="68B4C913" w14:textId="3BD03CEF" w:rsidR="001B6651" w:rsidRPr="00984B9B" w:rsidRDefault="00847704" w:rsidP="00DF5E47">
      <w:pPr>
        <w:pStyle w:val="MethodsText"/>
        <w:spacing w:before="80"/>
        <w:rPr>
          <w:sz w:val="15"/>
          <w:szCs w:val="15"/>
        </w:rPr>
      </w:pPr>
      <w:r>
        <w:rPr>
          <w:rStyle w:val="MethodssubheadingTegn"/>
          <w:sz w:val="15"/>
          <w:szCs w:val="15"/>
        </w:rPr>
        <w:t>Some mathematics</w:t>
      </w:r>
    </w:p>
    <w:p w14:paraId="3C34E7EA" w14:textId="33DE8215" w:rsidR="00847704" w:rsidRDefault="00847704" w:rsidP="00847704">
      <w:pPr>
        <w:pStyle w:val="MethodsText"/>
        <w:rPr>
          <w:noProof/>
        </w:rPr>
      </w:pPr>
      <w:r>
        <w:rPr>
          <w:noProof/>
        </w:rPr>
        <w:t xml:space="preserve">You can even add math and it will look fine. </w:t>
      </w:r>
      <w:r w:rsidRPr="00847704">
        <w:rPr>
          <w:b/>
          <w:noProof/>
        </w:rPr>
        <w:t>Use STIX TWO MATH as the font</w:t>
      </w:r>
      <w:r>
        <w:rPr>
          <w:noProof/>
        </w:rPr>
        <w:t>, please don’t use Cambria, and center the equations like this</w:t>
      </w:r>
    </w:p>
    <w:p w14:paraId="42F20A12" w14:textId="77777777" w:rsidR="00847704" w:rsidRPr="00B00C4E" w:rsidRDefault="00847704" w:rsidP="00847704">
      <w:pPr>
        <w:pStyle w:val="MethodsText"/>
        <w:jc w:val="center"/>
        <w:rPr>
          <w:rFonts w:ascii="STIX Two Math" w:hAnsi="STIX Two Math" w:cs="STIX Two Math"/>
        </w:rPr>
      </w:pPr>
      <m:oMath>
        <m:r>
          <w:rPr>
            <w:rFonts w:ascii="STIX Two Math" w:hAnsi="STIX Two Math" w:cs="STIX Two Math"/>
          </w:rPr>
          <m:t>p</m:t>
        </m:r>
        <m:d>
          <m:dPr>
            <m:ctrlPr>
              <w:rPr>
                <w:rFonts w:ascii="STIX Two Math" w:hAnsi="STIX Two Math" w:cs="STIX Two Math"/>
                <w:i/>
              </w:rPr>
            </m:ctrlPr>
          </m:dPr>
          <m:e>
            <m:r>
              <w:rPr>
                <w:rFonts w:ascii="STIX Two Math" w:hAnsi="STIX Two Math" w:cs="STIX Two Math"/>
              </w:rPr>
              <m:t>y</m:t>
            </m:r>
          </m:e>
          <m:e>
            <m:r>
              <w:rPr>
                <w:rFonts w:ascii="STIX Two Math" w:hAnsi="STIX Two Math" w:cs="STIX Two Math"/>
              </w:rPr>
              <m:t>λ</m:t>
            </m:r>
          </m:e>
        </m:d>
        <m:r>
          <w:rPr>
            <w:rFonts w:ascii="STIX Two Math" w:hAnsi="STIX Two Math" w:cs="STIX Two Math"/>
          </w:rPr>
          <m:t>=</m:t>
        </m:r>
        <m:f>
          <m:fPr>
            <m:ctrlPr>
              <w:rPr>
                <w:rFonts w:ascii="STIX Two Math" w:hAnsi="STIX Two Math" w:cs="STIX Two Math"/>
                <w:i/>
              </w:rPr>
            </m:ctrlPr>
          </m:fPr>
          <m:num>
            <m:sSup>
              <m:sSupPr>
                <m:ctrlPr>
                  <w:rPr>
                    <w:rFonts w:ascii="STIX Two Math" w:hAnsi="STIX Two Math" w:cs="STIX Two Math"/>
                    <w:i/>
                  </w:rPr>
                </m:ctrlPr>
              </m:sSupPr>
              <m:e>
                <m:d>
                  <m:dPr>
                    <m:ctrlPr>
                      <w:rPr>
                        <w:rFonts w:ascii="STIX Two Math" w:hAnsi="STIX Two Math" w:cs="STIX Two Math"/>
                        <w:i/>
                      </w:rPr>
                    </m:ctrlPr>
                  </m:dPr>
                  <m:e>
                    <m:r>
                      <w:rPr>
                        <w:rFonts w:ascii="STIX Two Math" w:hAnsi="STIX Two Math" w:cs="STIX Two Math"/>
                      </w:rPr>
                      <m:t>λ</m:t>
                    </m:r>
                    <m:r>
                      <m:rPr>
                        <m:sty m:val="p"/>
                      </m:rPr>
                      <w:rPr>
                        <w:rFonts w:ascii="STIX Two Math" w:hAnsi="STIX Two Math" w:cs="STIX Two Math"/>
                      </w:rPr>
                      <m:t>Δ</m:t>
                    </m:r>
                  </m:e>
                </m:d>
              </m:e>
              <m:sup>
                <m:r>
                  <w:rPr>
                    <w:rFonts w:ascii="STIX Two Math" w:hAnsi="STIX Two Math" w:cs="STIX Two Math"/>
                  </w:rPr>
                  <m:t>y</m:t>
                </m:r>
              </m:sup>
            </m:sSup>
          </m:num>
          <m:den>
            <m:r>
              <w:rPr>
                <w:rFonts w:ascii="STIX Two Math" w:hAnsi="STIX Two Math" w:cs="STIX Two Math"/>
              </w:rPr>
              <m:t>y!</m:t>
            </m:r>
          </m:den>
        </m:f>
        <m:func>
          <m:funcPr>
            <m:ctrlPr>
              <w:rPr>
                <w:rFonts w:ascii="STIX Two Math" w:hAnsi="STIX Two Math" w:cs="STIX Two Math"/>
                <w:i/>
              </w:rPr>
            </m:ctrlPr>
          </m:funcPr>
          <m:fName>
            <m:r>
              <m:rPr>
                <m:sty m:val="p"/>
              </m:rPr>
              <w:rPr>
                <w:rFonts w:ascii="STIX Two Math" w:hAnsi="STIX Two Math" w:cs="STIX Two Math"/>
              </w:rPr>
              <m:t>exp</m:t>
            </m:r>
          </m:fName>
          <m:e>
            <m:r>
              <w:rPr>
                <w:rFonts w:ascii="STIX Two Math" w:hAnsi="STIX Two Math" w:cs="STIX Two Math"/>
              </w:rPr>
              <m:t>(-λ</m:t>
            </m:r>
            <m:r>
              <m:rPr>
                <m:sty m:val="p"/>
              </m:rPr>
              <w:rPr>
                <w:rFonts w:ascii="STIX Two Math" w:hAnsi="STIX Two Math" w:cs="STIX Two Math"/>
              </w:rPr>
              <m:t>Δ</m:t>
            </m:r>
            <m:r>
              <w:rPr>
                <w:rFonts w:ascii="STIX Two Math" w:hAnsi="STIX Two Math" w:cs="STIX Two Math"/>
              </w:rPr>
              <m:t>)</m:t>
            </m:r>
          </m:e>
        </m:func>
      </m:oMath>
      <w:r w:rsidRPr="00B00C4E">
        <w:rPr>
          <w:rFonts w:ascii="STIX Two Math" w:hAnsi="STIX Two Math" w:cs="STIX Two Math"/>
        </w:rPr>
        <w:t>,</w:t>
      </w:r>
    </w:p>
    <w:p w14:paraId="5A793E43" w14:textId="77777777" w:rsidR="00847704" w:rsidRPr="00B00C4E" w:rsidRDefault="00847704" w:rsidP="00847704">
      <w:pPr>
        <w:pStyle w:val="MethodsText"/>
        <w:rPr>
          <w:rFonts w:ascii="STIX Two Math" w:hAnsi="STIX Two Math" w:cs="STIX Two Math"/>
        </w:rPr>
      </w:pPr>
      <w:r w:rsidRPr="00B00C4E">
        <w:rPr>
          <w:rFonts w:ascii="STIX Two Math" w:hAnsi="STIX Two Math" w:cs="STIX Two Math"/>
        </w:rPr>
        <w:t xml:space="preserve">where ∆ = 1 </w:t>
      </w:r>
      <w:proofErr w:type="spellStart"/>
      <w:r w:rsidRPr="00B00C4E">
        <w:rPr>
          <w:rFonts w:ascii="STIX Two Math" w:hAnsi="STIX Two Math" w:cs="STIX Two Math"/>
        </w:rPr>
        <w:t>ms</w:t>
      </w:r>
      <w:proofErr w:type="spellEnd"/>
      <w:r w:rsidRPr="00B00C4E">
        <w:rPr>
          <w:rFonts w:ascii="STIX Two Math" w:hAnsi="STIX Two Math" w:cs="STIX Two Math"/>
        </w:rPr>
        <w:t xml:space="preserve"> is the width of the time bin and λ &gt; 0 s</w:t>
      </w:r>
      <w:r w:rsidRPr="00847704">
        <w:rPr>
          <w:rFonts w:ascii="STIX Two Math" w:hAnsi="STIX Two Math" w:cs="STIX Two Math"/>
          <w:vertAlign w:val="superscript"/>
        </w:rPr>
        <w:t>-1</w:t>
      </w:r>
      <w:r w:rsidRPr="00B00C4E">
        <w:rPr>
          <w:rFonts w:ascii="STIX Two Math" w:hAnsi="STIX Two Math" w:cs="STIX Two Math"/>
        </w:rPr>
        <w:t xml:space="preserve"> is the expected discharge rate of the cell. If we assume that each time bin is independent, the probability of the entire spike train, </w:t>
      </w:r>
      <m:oMath>
        <m:acc>
          <m:accPr>
            <m:chr m:val="̅"/>
            <m:ctrlPr>
              <w:rPr>
                <w:rFonts w:ascii="STIX Two Math" w:hAnsi="STIX Two Math" w:cs="STIX Two Math"/>
                <w:i/>
              </w:rPr>
            </m:ctrlPr>
          </m:accPr>
          <m:e>
            <m:r>
              <w:rPr>
                <w:rFonts w:ascii="STIX Two Math" w:hAnsi="STIX Two Math" w:cs="STIX Two Math"/>
              </w:rPr>
              <m:t>y</m:t>
            </m:r>
          </m:e>
        </m:acc>
      </m:oMath>
      <w:r w:rsidRPr="00B00C4E">
        <w:rPr>
          <w:rFonts w:ascii="STIX Two Math" w:hAnsi="STIX Two Math" w:cs="STIX Two Math"/>
        </w:rPr>
        <w:t xml:space="preserve"> is</w:t>
      </w:r>
    </w:p>
    <w:p w14:paraId="7856757D" w14:textId="77777777" w:rsidR="00847704" w:rsidRPr="00B00C4E" w:rsidRDefault="00847704" w:rsidP="00847704">
      <w:pPr>
        <w:pStyle w:val="MethodsText"/>
        <w:jc w:val="center"/>
        <w:rPr>
          <w:rFonts w:ascii="STIX Two Math" w:hAnsi="STIX Two Math" w:cs="STIX Two Math"/>
        </w:rPr>
      </w:pPr>
      <m:oMath>
        <m:r>
          <w:rPr>
            <w:rFonts w:ascii="STIX Two Math" w:hAnsi="STIX Two Math" w:cs="STIX Two Math"/>
          </w:rPr>
          <m:t>p</m:t>
        </m:r>
        <m:d>
          <m:dPr>
            <m:ctrlPr>
              <w:rPr>
                <w:rFonts w:ascii="STIX Two Math" w:hAnsi="STIX Two Math" w:cs="STIX Two Math"/>
                <w:i/>
              </w:rPr>
            </m:ctrlPr>
          </m:dPr>
          <m:e>
            <m:acc>
              <m:accPr>
                <m:chr m:val="̅"/>
                <m:ctrlPr>
                  <w:rPr>
                    <w:rFonts w:ascii="STIX Two Math" w:hAnsi="STIX Two Math" w:cs="STIX Two Math"/>
                    <w:i/>
                  </w:rPr>
                </m:ctrlPr>
              </m:accPr>
              <m:e>
                <m:r>
                  <w:rPr>
                    <w:rFonts w:ascii="STIX Two Math" w:hAnsi="STIX Two Math" w:cs="STIX Two Math"/>
                  </w:rPr>
                  <m:t>y</m:t>
                </m:r>
              </m:e>
            </m:acc>
          </m:e>
          <m:e>
            <m:acc>
              <m:accPr>
                <m:chr m:val="̅"/>
                <m:ctrlPr>
                  <w:rPr>
                    <w:rFonts w:ascii="STIX Two Math" w:hAnsi="STIX Two Math" w:cs="STIX Two Math"/>
                    <w:i/>
                  </w:rPr>
                </m:ctrlPr>
              </m:accPr>
              <m:e>
                <m:r>
                  <w:rPr>
                    <w:rFonts w:ascii="STIX Two Math" w:hAnsi="STIX Two Math" w:cs="STIX Two Math"/>
                  </w:rPr>
                  <m:t>λ</m:t>
                </m:r>
              </m:e>
            </m:acc>
          </m:e>
        </m:d>
        <m:r>
          <w:rPr>
            <w:rFonts w:ascii="STIX Two Math" w:hAnsi="STIX Two Math" w:cs="STIX Two Math"/>
          </w:rPr>
          <m:t>=</m:t>
        </m:r>
        <m:nary>
          <m:naryPr>
            <m:chr m:val="∏"/>
            <m:limLoc m:val="undOvr"/>
            <m:supHide m:val="1"/>
            <m:ctrlPr>
              <w:rPr>
                <w:rFonts w:ascii="STIX Two Math" w:hAnsi="STIX Two Math" w:cs="STIX Two Math"/>
                <w:i/>
              </w:rPr>
            </m:ctrlPr>
          </m:naryPr>
          <m:sub>
            <m:r>
              <w:rPr>
                <w:rFonts w:ascii="STIX Two Math" w:hAnsi="STIX Two Math" w:cs="STIX Two Math"/>
              </w:rPr>
              <m:t>i</m:t>
            </m:r>
          </m:sub>
          <m:sup/>
          <m:e>
            <m:f>
              <m:fPr>
                <m:ctrlPr>
                  <w:rPr>
                    <w:rFonts w:ascii="STIX Two Math" w:hAnsi="STIX Two Math" w:cs="STIX Two Math"/>
                    <w:i/>
                  </w:rPr>
                </m:ctrlPr>
              </m:fPr>
              <m:num>
                <m:sSup>
                  <m:sSupPr>
                    <m:ctrlPr>
                      <w:rPr>
                        <w:rFonts w:ascii="STIX Two Math" w:hAnsi="STIX Two Math" w:cs="STIX Two Math"/>
                        <w:i/>
                      </w:rPr>
                    </m:ctrlPr>
                  </m:sSupPr>
                  <m:e>
                    <m:d>
                      <m:dPr>
                        <m:ctrlPr>
                          <w:rPr>
                            <w:rFonts w:ascii="STIX Two Math" w:hAnsi="STIX Two Math" w:cs="STIX Two Math"/>
                            <w:i/>
                          </w:rPr>
                        </m:ctrlPr>
                      </m:dPr>
                      <m:e>
                        <m:sSub>
                          <m:sSubPr>
                            <m:ctrlPr>
                              <w:rPr>
                                <w:rFonts w:ascii="STIX Two Math" w:hAnsi="STIX Two Math" w:cs="STIX Two Math"/>
                                <w:i/>
                              </w:rPr>
                            </m:ctrlPr>
                          </m:sSubPr>
                          <m:e>
                            <m:r>
                              <w:rPr>
                                <w:rFonts w:ascii="STIX Two Math" w:hAnsi="STIX Two Math" w:cs="STIX Two Math"/>
                              </w:rPr>
                              <m:t>λ</m:t>
                            </m:r>
                          </m:e>
                          <m:sub>
                            <m:r>
                              <w:rPr>
                                <w:rFonts w:ascii="STIX Two Math" w:hAnsi="STIX Two Math" w:cs="STIX Two Math"/>
                              </w:rPr>
                              <m:t>i</m:t>
                            </m:r>
                          </m:sub>
                        </m:sSub>
                        <m:r>
                          <m:rPr>
                            <m:sty m:val="p"/>
                          </m:rPr>
                          <w:rPr>
                            <w:rFonts w:ascii="STIX Two Math" w:hAnsi="STIX Two Math" w:cs="STIX Two Math"/>
                          </w:rPr>
                          <m:t>Δ</m:t>
                        </m:r>
                      </m:e>
                    </m:d>
                  </m:e>
                  <m:sup>
                    <m:sSub>
                      <m:sSubPr>
                        <m:ctrlPr>
                          <w:rPr>
                            <w:rFonts w:ascii="STIX Two Math" w:hAnsi="STIX Two Math" w:cs="STIX Two Math"/>
                            <w:i/>
                          </w:rPr>
                        </m:ctrlPr>
                      </m:sSubPr>
                      <m:e>
                        <m:r>
                          <w:rPr>
                            <w:rFonts w:ascii="STIX Two Math" w:hAnsi="STIX Two Math" w:cs="STIX Two Math"/>
                          </w:rPr>
                          <m:t>y</m:t>
                        </m:r>
                      </m:e>
                      <m:sub>
                        <m:r>
                          <w:rPr>
                            <w:rFonts w:ascii="STIX Two Math" w:hAnsi="STIX Two Math" w:cs="STIX Two Math"/>
                          </w:rPr>
                          <m:t>i</m:t>
                        </m:r>
                      </m:sub>
                    </m:sSub>
                  </m:sup>
                </m:sSup>
              </m:num>
              <m:den>
                <m:sSub>
                  <m:sSubPr>
                    <m:ctrlPr>
                      <w:rPr>
                        <w:rFonts w:ascii="STIX Two Math" w:hAnsi="STIX Two Math" w:cs="STIX Two Math"/>
                        <w:i/>
                      </w:rPr>
                    </m:ctrlPr>
                  </m:sSubPr>
                  <m:e>
                    <m:r>
                      <w:rPr>
                        <w:rFonts w:ascii="STIX Two Math" w:hAnsi="STIX Two Math" w:cs="STIX Two Math"/>
                      </w:rPr>
                      <m:t>y</m:t>
                    </m:r>
                  </m:e>
                  <m:sub>
                    <m:r>
                      <w:rPr>
                        <w:rFonts w:ascii="STIX Two Math" w:hAnsi="STIX Two Math" w:cs="STIX Two Math"/>
                      </w:rPr>
                      <m:t>i</m:t>
                    </m:r>
                  </m:sub>
                </m:sSub>
                <m:r>
                  <w:rPr>
                    <w:rFonts w:ascii="STIX Two Math" w:hAnsi="STIX Two Math" w:cs="STIX Two Math"/>
                  </w:rPr>
                  <m:t>!</m:t>
                </m:r>
              </m:den>
            </m:f>
            <m:func>
              <m:funcPr>
                <m:ctrlPr>
                  <w:rPr>
                    <w:rFonts w:ascii="STIX Two Math" w:hAnsi="STIX Two Math" w:cs="STIX Two Math"/>
                    <w:i/>
                  </w:rPr>
                </m:ctrlPr>
              </m:funcPr>
              <m:fName>
                <m:r>
                  <m:rPr>
                    <m:sty m:val="p"/>
                  </m:rPr>
                  <w:rPr>
                    <w:rFonts w:ascii="STIX Two Math" w:hAnsi="STIX Two Math" w:cs="STIX Two Math"/>
                  </w:rPr>
                  <m:t>exp</m:t>
                </m:r>
              </m:fName>
              <m:e>
                <m:r>
                  <w:rPr>
                    <w:rFonts w:ascii="STIX Two Math" w:hAnsi="STIX Two Math" w:cs="STIX Two Math"/>
                  </w:rPr>
                  <m:t>(-</m:t>
                </m:r>
                <m:sSub>
                  <m:sSubPr>
                    <m:ctrlPr>
                      <w:rPr>
                        <w:rFonts w:ascii="STIX Two Math" w:hAnsi="STIX Two Math" w:cs="STIX Two Math"/>
                        <w:i/>
                      </w:rPr>
                    </m:ctrlPr>
                  </m:sSubPr>
                  <m:e>
                    <m:r>
                      <w:rPr>
                        <w:rFonts w:ascii="STIX Two Math" w:hAnsi="STIX Two Math" w:cs="STIX Two Math"/>
                      </w:rPr>
                      <m:t>λ</m:t>
                    </m:r>
                  </m:e>
                  <m:sub>
                    <m:r>
                      <w:rPr>
                        <w:rFonts w:ascii="STIX Two Math" w:hAnsi="STIX Two Math" w:cs="STIX Two Math"/>
                      </w:rPr>
                      <m:t>i</m:t>
                    </m:r>
                  </m:sub>
                </m:sSub>
                <m:r>
                  <m:rPr>
                    <m:sty m:val="p"/>
                  </m:rPr>
                  <w:rPr>
                    <w:rFonts w:ascii="STIX Two Math" w:hAnsi="STIX Two Math" w:cs="STIX Two Math"/>
                  </w:rPr>
                  <m:t>Δ</m:t>
                </m:r>
                <m:r>
                  <w:rPr>
                    <w:rFonts w:ascii="STIX Two Math" w:hAnsi="STIX Two Math" w:cs="STIX Two Math"/>
                  </w:rPr>
                  <m:t>)</m:t>
                </m:r>
              </m:e>
            </m:func>
          </m:e>
        </m:nary>
      </m:oMath>
      <w:r w:rsidRPr="00B00C4E">
        <w:rPr>
          <w:rFonts w:ascii="STIX Two Math" w:hAnsi="STIX Two Math" w:cs="STIX Two Math"/>
        </w:rPr>
        <w:t>,</w:t>
      </w:r>
    </w:p>
    <w:p w14:paraId="27E644DB" w14:textId="77777777" w:rsidR="00847704" w:rsidRPr="00B00C4E" w:rsidRDefault="00847704" w:rsidP="00847704">
      <w:pPr>
        <w:pStyle w:val="MethodsText"/>
        <w:rPr>
          <w:rFonts w:ascii="STIX Two Math" w:hAnsi="STIX Two Math" w:cs="STIX Two Math"/>
        </w:rPr>
      </w:pPr>
      <w:r w:rsidRPr="00B00C4E">
        <w:rPr>
          <w:rFonts w:ascii="STIX Two Math" w:hAnsi="STIX Two Math" w:cs="STIX Two Math"/>
        </w:rPr>
        <w:t xml:space="preserve">where </w:t>
      </w:r>
      <m:oMath>
        <m:sSub>
          <m:sSubPr>
            <m:ctrlPr>
              <w:rPr>
                <w:rFonts w:ascii="STIX Two Math" w:hAnsi="STIX Two Math" w:cs="STIX Two Math"/>
                <w:i/>
              </w:rPr>
            </m:ctrlPr>
          </m:sSubPr>
          <m:e>
            <m:r>
              <w:rPr>
                <w:rFonts w:ascii="STIX Two Math" w:hAnsi="STIX Two Math" w:cs="STIX Two Math"/>
              </w:rPr>
              <m:t>y</m:t>
            </m:r>
          </m:e>
          <m:sub>
            <m:r>
              <w:rPr>
                <w:rFonts w:ascii="STIX Two Math" w:hAnsi="STIX Two Math" w:cs="STIX Two Math"/>
              </w:rPr>
              <m:t>i</m:t>
            </m:r>
          </m:sub>
        </m:sSub>
        <m:r>
          <w:rPr>
            <w:rFonts w:ascii="STIX Two Math" w:hAnsi="STIX Two Math" w:cs="STIX Two Math"/>
          </w:rPr>
          <m:t>,</m:t>
        </m:r>
        <m:sSub>
          <m:sSubPr>
            <m:ctrlPr>
              <w:rPr>
                <w:rFonts w:ascii="STIX Two Math" w:hAnsi="STIX Two Math" w:cs="STIX Two Math"/>
                <w:i/>
              </w:rPr>
            </m:ctrlPr>
          </m:sSubPr>
          <m:e>
            <m:r>
              <w:rPr>
                <w:rFonts w:ascii="STIX Two Math" w:hAnsi="STIX Two Math" w:cs="STIX Two Math"/>
              </w:rPr>
              <m:t>λ</m:t>
            </m:r>
          </m:e>
          <m:sub>
            <m:r>
              <w:rPr>
                <w:rFonts w:ascii="STIX Two Math" w:hAnsi="STIX Two Math" w:cs="STIX Two Math"/>
              </w:rPr>
              <m:t>i</m:t>
            </m:r>
          </m:sub>
        </m:sSub>
      </m:oMath>
      <w:r w:rsidRPr="00B00C4E">
        <w:rPr>
          <w:rFonts w:ascii="STIX Two Math" w:hAnsi="STIX Two Math" w:cs="STIX Two Math"/>
        </w:rPr>
        <w:t xml:space="preserve"> is the observed number of spikes and the expected discharge rate in the i’th time bin, </w:t>
      </w:r>
      <w:proofErr w:type="gramStart"/>
      <w:r w:rsidRPr="00B00C4E">
        <w:rPr>
          <w:rFonts w:ascii="STIX Two Math" w:hAnsi="STIX Two Math" w:cs="STIX Two Math"/>
        </w:rPr>
        <w:t>respectively.</w:t>
      </w:r>
      <w:proofErr w:type="gramEnd"/>
      <w:r w:rsidRPr="00B00C4E">
        <w:rPr>
          <w:rFonts w:ascii="STIX Two Math" w:hAnsi="STIX Two Math" w:cs="STIX Two Math"/>
        </w:rPr>
        <w:t xml:space="preserve"> If we model the expected discharge rate, </w:t>
      </w:r>
      <m:oMath>
        <m:acc>
          <m:accPr>
            <m:chr m:val="̅"/>
            <m:ctrlPr>
              <w:rPr>
                <w:rFonts w:ascii="STIX Two Math" w:hAnsi="STIX Two Math" w:cs="STIX Two Math"/>
                <w:i/>
              </w:rPr>
            </m:ctrlPr>
          </m:accPr>
          <m:e>
            <m:r>
              <w:rPr>
                <w:rFonts w:ascii="STIX Two Math" w:hAnsi="STIX Two Math" w:cs="STIX Two Math"/>
              </w:rPr>
              <m:t>λ</m:t>
            </m:r>
          </m:e>
        </m:acc>
      </m:oMath>
      <w:r w:rsidRPr="00B00C4E">
        <w:rPr>
          <w:rFonts w:ascii="STIX Two Math" w:hAnsi="STIX Two Math" w:cs="STIX Two Math"/>
        </w:rPr>
        <w:t xml:space="preserve">, so that it depends on the parameters,  </w:t>
      </w:r>
      <m:oMath>
        <m:acc>
          <m:accPr>
            <m:chr m:val="̅"/>
            <m:ctrlPr>
              <w:rPr>
                <w:rFonts w:ascii="STIX Two Math" w:hAnsi="STIX Two Math" w:cs="STIX Two Math"/>
                <w:i/>
              </w:rPr>
            </m:ctrlPr>
          </m:accPr>
          <m:e>
            <m:r>
              <w:rPr>
                <w:rFonts w:ascii="STIX Two Math" w:hAnsi="STIX Two Math" w:cs="STIX Two Math"/>
              </w:rPr>
              <m:t>β</m:t>
            </m:r>
          </m:e>
        </m:acc>
      </m:oMath>
      <w:r w:rsidRPr="00B00C4E">
        <w:rPr>
          <w:rFonts w:ascii="STIX Two Math" w:hAnsi="STIX Two Math" w:cs="STIX Two Math"/>
        </w:rPr>
        <w:t>, we have the log-likelihood function</w:t>
      </w:r>
    </w:p>
    <w:p w14:paraId="47EC568E" w14:textId="77777777" w:rsidR="00847704" w:rsidRPr="00B00C4E" w:rsidRDefault="00847704" w:rsidP="00847704">
      <w:pPr>
        <w:pStyle w:val="MethodsText"/>
        <w:jc w:val="center"/>
        <w:rPr>
          <w:rFonts w:ascii="STIX Two Math" w:hAnsi="STIX Two Math" w:cs="STIX Two Math"/>
        </w:rPr>
      </w:pPr>
      <m:oMath>
        <m:r>
          <m:rPr>
            <m:scr m:val="script"/>
          </m:rPr>
          <w:rPr>
            <w:rFonts w:ascii="STIX Two Math" w:hAnsi="STIX Two Math" w:cs="STIX Two Math"/>
          </w:rPr>
          <m:t>L</m:t>
        </m:r>
        <m:d>
          <m:dPr>
            <m:ctrlPr>
              <w:rPr>
                <w:rFonts w:ascii="STIX Two Math" w:hAnsi="STIX Two Math" w:cs="STIX Two Math"/>
                <w:i/>
              </w:rPr>
            </m:ctrlPr>
          </m:dPr>
          <m:e>
            <m:acc>
              <m:accPr>
                <m:chr m:val="̅"/>
                <m:ctrlPr>
                  <w:rPr>
                    <w:rFonts w:ascii="STIX Two Math" w:hAnsi="STIX Two Math" w:cs="STIX Two Math"/>
                    <w:i/>
                  </w:rPr>
                </m:ctrlPr>
              </m:accPr>
              <m:e>
                <m:r>
                  <w:rPr>
                    <w:rFonts w:ascii="STIX Two Math" w:hAnsi="STIX Two Math" w:cs="STIX Two Math"/>
                  </w:rPr>
                  <m:t>β</m:t>
                </m:r>
              </m:e>
            </m:acc>
          </m:e>
        </m:d>
        <m:r>
          <w:rPr>
            <w:rFonts w:ascii="STIX Two Math" w:hAnsi="STIX Two Math" w:cs="STIX Two Math"/>
          </w:rPr>
          <m:t>=</m:t>
        </m:r>
        <m:func>
          <m:funcPr>
            <m:ctrlPr>
              <w:rPr>
                <w:rFonts w:ascii="STIX Two Math" w:hAnsi="STIX Two Math" w:cs="STIX Two Math"/>
              </w:rPr>
            </m:ctrlPr>
          </m:funcPr>
          <m:fName>
            <m:r>
              <m:rPr>
                <m:sty m:val="p"/>
              </m:rPr>
              <w:rPr>
                <w:rFonts w:ascii="STIX Two Math" w:hAnsi="STIX Two Math" w:cs="STIX Two Math"/>
              </w:rPr>
              <m:t>log</m:t>
            </m:r>
          </m:fName>
          <m:e>
            <m:r>
              <w:rPr>
                <w:rFonts w:ascii="STIX Two Math" w:hAnsi="STIX Two Math" w:cs="STIX Two Math"/>
              </w:rPr>
              <m:t>p</m:t>
            </m:r>
            <m:d>
              <m:dPr>
                <m:ctrlPr>
                  <w:rPr>
                    <w:rFonts w:ascii="STIX Two Math" w:hAnsi="STIX Two Math" w:cs="STIX Two Math"/>
                    <w:i/>
                  </w:rPr>
                </m:ctrlPr>
              </m:dPr>
              <m:e>
                <m:acc>
                  <m:accPr>
                    <m:chr m:val="̅"/>
                    <m:ctrlPr>
                      <w:rPr>
                        <w:rFonts w:ascii="STIX Two Math" w:hAnsi="STIX Two Math" w:cs="STIX Two Math"/>
                        <w:i/>
                      </w:rPr>
                    </m:ctrlPr>
                  </m:accPr>
                  <m:e>
                    <m:r>
                      <w:rPr>
                        <w:rFonts w:ascii="STIX Two Math" w:hAnsi="STIX Two Math" w:cs="STIX Two Math"/>
                      </w:rPr>
                      <m:t>y</m:t>
                    </m:r>
                  </m:e>
                </m:acc>
              </m:e>
              <m:e>
                <m:acc>
                  <m:accPr>
                    <m:chr m:val="̅"/>
                    <m:ctrlPr>
                      <w:rPr>
                        <w:rFonts w:ascii="STIX Two Math" w:hAnsi="STIX Two Math" w:cs="STIX Two Math"/>
                        <w:i/>
                      </w:rPr>
                    </m:ctrlPr>
                  </m:accPr>
                  <m:e>
                    <m:r>
                      <w:rPr>
                        <w:rFonts w:ascii="STIX Two Math" w:hAnsi="STIX Two Math" w:cs="STIX Two Math"/>
                      </w:rPr>
                      <m:t>λ</m:t>
                    </m:r>
                  </m:e>
                </m:acc>
                <m:d>
                  <m:dPr>
                    <m:ctrlPr>
                      <w:rPr>
                        <w:rFonts w:ascii="STIX Two Math" w:hAnsi="STIX Two Math" w:cs="STIX Two Math"/>
                        <w:i/>
                      </w:rPr>
                    </m:ctrlPr>
                  </m:dPr>
                  <m:e>
                    <m:acc>
                      <m:accPr>
                        <m:chr m:val="̅"/>
                        <m:ctrlPr>
                          <w:rPr>
                            <w:rFonts w:ascii="STIX Two Math" w:hAnsi="STIX Two Math" w:cs="STIX Two Math"/>
                            <w:i/>
                          </w:rPr>
                        </m:ctrlPr>
                      </m:accPr>
                      <m:e>
                        <m:r>
                          <w:rPr>
                            <w:rFonts w:ascii="STIX Two Math" w:hAnsi="STIX Two Math" w:cs="STIX Two Math"/>
                          </w:rPr>
                          <m:t>β</m:t>
                        </m:r>
                      </m:e>
                    </m:acc>
                  </m:e>
                </m:d>
              </m:e>
            </m:d>
            <m:r>
              <w:rPr>
                <w:rFonts w:ascii="STIX Two Math" w:hAnsi="STIX Two Math" w:cs="STIX Two Math"/>
              </w:rPr>
              <m:t>=</m:t>
            </m:r>
            <m:nary>
              <m:naryPr>
                <m:chr m:val="∑"/>
                <m:limLoc m:val="undOvr"/>
                <m:supHide m:val="1"/>
                <m:ctrlPr>
                  <w:rPr>
                    <w:rFonts w:ascii="STIX Two Math" w:hAnsi="STIX Two Math" w:cs="STIX Two Math"/>
                    <w:i/>
                  </w:rPr>
                </m:ctrlPr>
              </m:naryPr>
              <m:sub>
                <m:r>
                  <w:rPr>
                    <w:rFonts w:ascii="STIX Two Math" w:hAnsi="STIX Two Math" w:cs="STIX Two Math"/>
                  </w:rPr>
                  <m:t>i</m:t>
                </m:r>
              </m:sub>
              <m:sup/>
              <m:e>
                <m:sSub>
                  <m:sSubPr>
                    <m:ctrlPr>
                      <w:rPr>
                        <w:rFonts w:ascii="STIX Two Math" w:hAnsi="STIX Two Math" w:cs="STIX Two Math"/>
                        <w:i/>
                      </w:rPr>
                    </m:ctrlPr>
                  </m:sSubPr>
                  <m:e>
                    <m:r>
                      <w:rPr>
                        <w:rFonts w:ascii="STIX Two Math" w:hAnsi="STIX Two Math" w:cs="STIX Two Math"/>
                      </w:rPr>
                      <m:t>y</m:t>
                    </m:r>
                  </m:e>
                  <m:sub>
                    <m:r>
                      <w:rPr>
                        <w:rFonts w:ascii="STIX Two Math" w:hAnsi="STIX Two Math" w:cs="STIX Two Math"/>
                      </w:rPr>
                      <m:t>i</m:t>
                    </m:r>
                  </m:sub>
                </m:sSub>
                <m:func>
                  <m:funcPr>
                    <m:ctrlPr>
                      <w:rPr>
                        <w:rFonts w:ascii="STIX Two Math" w:hAnsi="STIX Two Math" w:cs="STIX Two Math"/>
                        <w:i/>
                      </w:rPr>
                    </m:ctrlPr>
                  </m:funcPr>
                  <m:fName>
                    <m:r>
                      <m:rPr>
                        <m:sty m:val="p"/>
                      </m:rPr>
                      <w:rPr>
                        <w:rFonts w:ascii="STIX Two Math" w:hAnsi="STIX Two Math" w:cs="STIX Two Math"/>
                      </w:rPr>
                      <m:t>log</m:t>
                    </m:r>
                  </m:fName>
                  <m:e>
                    <m:sSub>
                      <m:sSubPr>
                        <m:ctrlPr>
                          <w:rPr>
                            <w:rFonts w:ascii="STIX Two Math" w:hAnsi="STIX Two Math" w:cs="STIX Two Math"/>
                            <w:i/>
                          </w:rPr>
                        </m:ctrlPr>
                      </m:sSubPr>
                      <m:e>
                        <m:r>
                          <w:rPr>
                            <w:rFonts w:ascii="STIX Two Math" w:hAnsi="STIX Two Math" w:cs="STIX Two Math"/>
                          </w:rPr>
                          <m:t>λ</m:t>
                        </m:r>
                      </m:e>
                      <m:sub>
                        <m:r>
                          <w:rPr>
                            <w:rFonts w:ascii="STIX Two Math" w:hAnsi="STIX Two Math" w:cs="STIX Two Math"/>
                          </w:rPr>
                          <m:t>i</m:t>
                        </m:r>
                      </m:sub>
                    </m:sSub>
                  </m:e>
                </m:func>
              </m:e>
            </m:nary>
          </m:e>
        </m:func>
        <m:r>
          <w:rPr>
            <w:rFonts w:ascii="STIX Two Math" w:hAnsi="STIX Two Math" w:cs="STIX Two Math"/>
          </w:rPr>
          <m:t>+</m:t>
        </m:r>
        <m:nary>
          <m:naryPr>
            <m:chr m:val="∑"/>
            <m:limLoc m:val="undOvr"/>
            <m:supHide m:val="1"/>
            <m:ctrlPr>
              <w:rPr>
                <w:rFonts w:ascii="STIX Two Math" w:hAnsi="STIX Two Math" w:cs="STIX Two Math"/>
                <w:i/>
              </w:rPr>
            </m:ctrlPr>
          </m:naryPr>
          <m:sub>
            <m:r>
              <w:rPr>
                <w:rFonts w:ascii="STIX Two Math" w:hAnsi="STIX Two Math" w:cs="STIX Two Math"/>
              </w:rPr>
              <m:t>i</m:t>
            </m:r>
          </m:sub>
          <m:sup/>
          <m:e>
            <m:sSub>
              <m:sSubPr>
                <m:ctrlPr>
                  <w:rPr>
                    <w:rFonts w:ascii="STIX Two Math" w:hAnsi="STIX Two Math" w:cs="STIX Two Math"/>
                    <w:i/>
                  </w:rPr>
                </m:ctrlPr>
              </m:sSubPr>
              <m:e>
                <m:r>
                  <w:rPr>
                    <w:rFonts w:ascii="STIX Two Math" w:hAnsi="STIX Two Math" w:cs="STIX Two Math"/>
                  </w:rPr>
                  <m:t>y</m:t>
                </m:r>
              </m:e>
              <m:sub>
                <m:r>
                  <w:rPr>
                    <w:rFonts w:ascii="STIX Two Math" w:hAnsi="STIX Two Math" w:cs="STIX Two Math"/>
                  </w:rPr>
                  <m:t>i</m:t>
                </m:r>
              </m:sub>
            </m:sSub>
            <m:func>
              <m:funcPr>
                <m:ctrlPr>
                  <w:rPr>
                    <w:rFonts w:ascii="STIX Two Math" w:hAnsi="STIX Two Math" w:cs="STIX Two Math"/>
                    <w:i/>
                  </w:rPr>
                </m:ctrlPr>
              </m:funcPr>
              <m:fName>
                <m:r>
                  <m:rPr>
                    <m:sty m:val="p"/>
                  </m:rPr>
                  <w:rPr>
                    <w:rFonts w:ascii="STIX Two Math" w:hAnsi="STIX Two Math" w:cs="STIX Two Math"/>
                  </w:rPr>
                  <m:t>log</m:t>
                </m:r>
              </m:fName>
              <m:e>
                <m:r>
                  <m:rPr>
                    <m:sty m:val="p"/>
                  </m:rPr>
                  <w:rPr>
                    <w:rFonts w:ascii="STIX Two Math" w:hAnsi="STIX Two Math" w:cs="STIX Two Math"/>
                  </w:rPr>
                  <m:t>Δ</m:t>
                </m:r>
              </m:e>
            </m:func>
          </m:e>
        </m:nary>
        <m:r>
          <w:rPr>
            <w:rFonts w:ascii="STIX Two Math" w:hAnsi="STIX Two Math" w:cs="STIX Two Math"/>
          </w:rPr>
          <m:t>-</m:t>
        </m:r>
        <m:nary>
          <m:naryPr>
            <m:chr m:val="∑"/>
            <m:limLoc m:val="undOvr"/>
            <m:supHide m:val="1"/>
            <m:ctrlPr>
              <w:rPr>
                <w:rFonts w:ascii="STIX Two Math" w:hAnsi="STIX Two Math" w:cs="STIX Two Math"/>
                <w:i/>
              </w:rPr>
            </m:ctrlPr>
          </m:naryPr>
          <m:sub>
            <m:r>
              <w:rPr>
                <w:rFonts w:ascii="STIX Two Math" w:hAnsi="STIX Two Math" w:cs="STIX Two Math"/>
              </w:rPr>
              <m:t>i</m:t>
            </m:r>
          </m:sub>
          <m:sup/>
          <m:e>
            <m:func>
              <m:funcPr>
                <m:ctrlPr>
                  <w:rPr>
                    <w:rFonts w:ascii="STIX Two Math" w:hAnsi="STIX Two Math" w:cs="STIX Two Math"/>
                    <w:i/>
                  </w:rPr>
                </m:ctrlPr>
              </m:funcPr>
              <m:fName>
                <m:r>
                  <m:rPr>
                    <m:sty m:val="p"/>
                  </m:rPr>
                  <w:rPr>
                    <w:rFonts w:ascii="STIX Two Math" w:hAnsi="STIX Two Math" w:cs="STIX Two Math"/>
                  </w:rPr>
                  <m:t>log</m:t>
                </m:r>
              </m:fName>
              <m:e>
                <m:sSub>
                  <m:sSubPr>
                    <m:ctrlPr>
                      <w:rPr>
                        <w:rFonts w:ascii="STIX Two Math" w:hAnsi="STIX Two Math" w:cs="STIX Two Math"/>
                        <w:i/>
                      </w:rPr>
                    </m:ctrlPr>
                  </m:sSubPr>
                  <m:e>
                    <m:r>
                      <w:rPr>
                        <w:rFonts w:ascii="STIX Two Math" w:hAnsi="STIX Two Math" w:cs="STIX Two Math"/>
                      </w:rPr>
                      <m:t>y</m:t>
                    </m:r>
                  </m:e>
                  <m:sub>
                    <m:r>
                      <w:rPr>
                        <w:rFonts w:ascii="STIX Two Math" w:hAnsi="STIX Two Math" w:cs="STIX Two Math"/>
                      </w:rPr>
                      <m:t>i</m:t>
                    </m:r>
                  </m:sub>
                </m:sSub>
                <m:r>
                  <w:rPr>
                    <w:rFonts w:ascii="STIX Two Math" w:hAnsi="STIX Two Math" w:cs="STIX Two Math"/>
                  </w:rPr>
                  <m:t>!</m:t>
                </m:r>
              </m:e>
            </m:func>
          </m:e>
        </m:nary>
        <m:r>
          <w:rPr>
            <w:rFonts w:ascii="STIX Two Math" w:hAnsi="STIX Two Math" w:cs="STIX Two Math"/>
          </w:rPr>
          <m:t>-</m:t>
        </m:r>
        <m:r>
          <m:rPr>
            <m:sty m:val="p"/>
          </m:rPr>
          <w:rPr>
            <w:rFonts w:ascii="STIX Two Math" w:hAnsi="STIX Two Math" w:cs="STIX Two Math"/>
          </w:rPr>
          <m:t>Δ</m:t>
        </m:r>
        <m:nary>
          <m:naryPr>
            <m:chr m:val="∑"/>
            <m:limLoc m:val="undOvr"/>
            <m:supHide m:val="1"/>
            <m:ctrlPr>
              <w:rPr>
                <w:rFonts w:ascii="STIX Two Math" w:hAnsi="STIX Two Math" w:cs="STIX Two Math"/>
                <w:i/>
              </w:rPr>
            </m:ctrlPr>
          </m:naryPr>
          <m:sub>
            <m:r>
              <w:rPr>
                <w:rFonts w:ascii="STIX Two Math" w:hAnsi="STIX Two Math" w:cs="STIX Two Math"/>
              </w:rPr>
              <m:t>i</m:t>
            </m:r>
          </m:sub>
          <m:sup/>
          <m:e>
            <m:sSub>
              <m:sSubPr>
                <m:ctrlPr>
                  <w:rPr>
                    <w:rFonts w:ascii="STIX Two Math" w:hAnsi="STIX Two Math" w:cs="STIX Two Math"/>
                    <w:i/>
                  </w:rPr>
                </m:ctrlPr>
              </m:sSubPr>
              <m:e>
                <m:r>
                  <w:rPr>
                    <w:rFonts w:ascii="STIX Two Math" w:hAnsi="STIX Two Math" w:cs="STIX Two Math"/>
                  </w:rPr>
                  <m:t>λ</m:t>
                </m:r>
              </m:e>
              <m:sub>
                <m:r>
                  <w:rPr>
                    <w:rFonts w:ascii="STIX Two Math" w:hAnsi="STIX Two Math" w:cs="STIX Two Math"/>
                  </w:rPr>
                  <m:t>i</m:t>
                </m:r>
              </m:sub>
            </m:sSub>
          </m:e>
        </m:nary>
      </m:oMath>
      <w:r w:rsidRPr="00B00C4E">
        <w:rPr>
          <w:rFonts w:ascii="STIX Two Math" w:hAnsi="STIX Two Math" w:cs="STIX Two Math"/>
        </w:rPr>
        <w:t>.</w:t>
      </w:r>
    </w:p>
    <w:p w14:paraId="50C16CFC" w14:textId="77777777" w:rsidR="00847704" w:rsidRPr="00B00C4E" w:rsidRDefault="00847704" w:rsidP="00847704">
      <w:pPr>
        <w:pStyle w:val="MethodsText"/>
        <w:rPr>
          <w:rFonts w:ascii="STIX Two Math" w:hAnsi="STIX Two Math" w:cs="STIX Two Math"/>
        </w:rPr>
      </w:pPr>
      <w:r w:rsidRPr="00B00C4E">
        <w:rPr>
          <w:rFonts w:ascii="STIX Two Math" w:hAnsi="STIX Two Math" w:cs="STIX Two Math"/>
        </w:rPr>
        <w:t xml:space="preserve">We model </w:t>
      </w:r>
      <m:oMath>
        <m:acc>
          <m:accPr>
            <m:chr m:val="̅"/>
            <m:ctrlPr>
              <w:rPr>
                <w:rFonts w:ascii="STIX Two Math" w:hAnsi="STIX Two Math" w:cs="STIX Two Math"/>
                <w:i/>
              </w:rPr>
            </m:ctrlPr>
          </m:accPr>
          <m:e>
            <m:r>
              <w:rPr>
                <w:rFonts w:ascii="STIX Two Math" w:hAnsi="STIX Two Math" w:cs="STIX Two Math"/>
              </w:rPr>
              <m:t>λ</m:t>
            </m:r>
          </m:e>
        </m:acc>
      </m:oMath>
      <w:r w:rsidRPr="00B00C4E">
        <w:rPr>
          <w:rFonts w:ascii="STIX Two Math" w:hAnsi="STIX Two Math" w:cs="STIX Two Math"/>
        </w:rPr>
        <w:t xml:space="preserve"> so that it depends linearly on spike history, experimental recording, touch and partner sex and – since the expected firing rate cannot be negative – we model </w:t>
      </w:r>
    </w:p>
    <w:p w14:paraId="277EF2DD" w14:textId="77777777" w:rsidR="00847704" w:rsidRPr="00B00C4E" w:rsidRDefault="009E10FF" w:rsidP="00847704">
      <w:pPr>
        <w:pStyle w:val="MethodsText"/>
        <w:jc w:val="center"/>
        <w:rPr>
          <w:rFonts w:ascii="STIX Two Math" w:hAnsi="STIX Two Math" w:cs="STIX Two Math"/>
        </w:rPr>
      </w:pPr>
      <m:oMath>
        <m:acc>
          <m:accPr>
            <m:chr m:val="̅"/>
            <m:ctrlPr>
              <w:rPr>
                <w:rFonts w:ascii="STIX Two Math" w:hAnsi="STIX Two Math" w:cs="STIX Two Math"/>
                <w:i/>
              </w:rPr>
            </m:ctrlPr>
          </m:accPr>
          <m:e>
            <m:r>
              <w:rPr>
                <w:rFonts w:ascii="STIX Two Math" w:hAnsi="STIX Two Math" w:cs="STIX Two Math"/>
              </w:rPr>
              <m:t>λ</m:t>
            </m:r>
          </m:e>
        </m:acc>
        <m:r>
          <w:rPr>
            <w:rFonts w:ascii="STIX Two Math" w:hAnsi="STIX Two Math" w:cs="STIX Two Math"/>
          </w:rPr>
          <m:t>=</m:t>
        </m:r>
        <m:r>
          <m:rPr>
            <m:sty m:val="p"/>
          </m:rPr>
          <w:rPr>
            <w:rFonts w:ascii="STIX Two Math" w:hAnsi="STIX Two Math" w:cs="STIX Two Math"/>
          </w:rPr>
          <m:t>exp</m:t>
        </m:r>
        <m:r>
          <m:rPr>
            <m:sty m:val="p"/>
          </m:rPr>
          <w:rPr>
            <w:rFonts w:ascii="Cambria Math" w:hAnsi="Cambria Math" w:cs="Cambria Math"/>
          </w:rPr>
          <m:t>⁡</m:t>
        </m:r>
        <m:r>
          <w:rPr>
            <w:rFonts w:ascii="STIX Two Math" w:hAnsi="STIX Two Math" w:cs="STIX Two Math"/>
          </w:rPr>
          <m:t>(</m:t>
        </m:r>
        <m:r>
          <m:rPr>
            <m:sty m:val="b"/>
          </m:rPr>
          <w:rPr>
            <w:rFonts w:ascii="STIX Two Math" w:hAnsi="STIX Two Math" w:cs="STIX Two Math"/>
          </w:rPr>
          <m:t>P</m:t>
        </m:r>
        <m:r>
          <w:rPr>
            <w:rFonts w:ascii="STIX Two Math" w:hAnsi="STIX Two Math" w:cs="STIX Two Math"/>
          </w:rPr>
          <m:t xml:space="preserve">  ⋅</m:t>
        </m:r>
        <m:acc>
          <m:accPr>
            <m:chr m:val="̅"/>
            <m:ctrlPr>
              <w:rPr>
                <w:rFonts w:ascii="STIX Two Math" w:hAnsi="STIX Two Math" w:cs="STIX Two Math"/>
                <w:i/>
              </w:rPr>
            </m:ctrlPr>
          </m:accPr>
          <m:e>
            <m:r>
              <w:rPr>
                <w:rFonts w:ascii="STIX Two Math" w:hAnsi="STIX Two Math" w:cs="STIX Two Math"/>
              </w:rPr>
              <m:t>β</m:t>
            </m:r>
          </m:e>
        </m:acc>
        <m:r>
          <w:rPr>
            <w:rFonts w:ascii="STIX Two Math" w:hAnsi="STIX Two Math" w:cs="STIX Two Math"/>
          </w:rPr>
          <m:t>)</m:t>
        </m:r>
      </m:oMath>
      <w:r w:rsidR="00847704" w:rsidRPr="00B00C4E">
        <w:rPr>
          <w:rFonts w:ascii="STIX Two Math" w:hAnsi="STIX Two Math" w:cs="STIX Two Math"/>
        </w:rPr>
        <w:t>,</w:t>
      </w:r>
    </w:p>
    <w:p w14:paraId="6EF2ED0D" w14:textId="77777777" w:rsidR="00847704" w:rsidRDefault="00847704" w:rsidP="00847704">
      <w:pPr>
        <w:pStyle w:val="MethodsText"/>
        <w:rPr>
          <w:noProof/>
        </w:rPr>
      </w:pPr>
    </w:p>
    <w:p w14:paraId="3A03EC37" w14:textId="0CF55E72" w:rsidR="00847704" w:rsidRDefault="00847704" w:rsidP="00847704">
      <w:pPr>
        <w:pStyle w:val="MethodsText"/>
        <w:rPr>
          <w:noProof/>
        </w:rPr>
      </w:pPr>
      <w:r>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sidRPr="00847704">
        <w:rPr>
          <w:noProof/>
          <w:lang w:val="da-DK"/>
        </w:rPr>
        <w:t xml:space="preserve">Pellentesque habitant morbi tristique senectus et netus et malesuada fames ac turpis egestas. </w:t>
      </w:r>
      <w:r>
        <w:rPr>
          <w:noProof/>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sidRPr="00847704">
        <w:t>Integer</w:t>
      </w:r>
      <w:r>
        <w:rPr>
          <w:noProof/>
        </w:rPr>
        <w:t xml:space="preserve">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144CF56F" w14:textId="29C7AC81" w:rsidR="00847704" w:rsidRPr="00847704" w:rsidRDefault="00847704" w:rsidP="00847704">
      <w:pPr>
        <w:pStyle w:val="MethodsText"/>
        <w:spacing w:before="80"/>
        <w:rPr>
          <w:sz w:val="15"/>
          <w:szCs w:val="15"/>
        </w:rPr>
      </w:pPr>
      <w:r>
        <w:rPr>
          <w:rStyle w:val="MethodssubheadingTegn"/>
          <w:sz w:val="15"/>
          <w:szCs w:val="15"/>
        </w:rPr>
        <w:t>Getting this method to work in your own lab will take years</w:t>
      </w:r>
    </w:p>
    <w:p w14:paraId="4B717ADC" w14:textId="4C37D0AA" w:rsidR="00293FD3" w:rsidRDefault="00847704" w:rsidP="00847704">
      <w:pPr>
        <w:pStyle w:val="MethodsTextwithTab"/>
        <w:ind w:firstLine="0"/>
      </w:pPr>
      <w:r>
        <w:rPr>
          <w:noProof/>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w:t>
      </w:r>
      <w:r w:rsidRPr="00847704">
        <w:rPr>
          <w:noProof/>
          <w:lang w:val="da-DK"/>
        </w:rPr>
        <w:t xml:space="preserve">Curabitur varius fringilla nisl. Duis pretium mi euismod erat. Maecenas id augue. </w:t>
      </w:r>
      <w:r>
        <w:rPr>
          <w:noProof/>
        </w:rPr>
        <w:t>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8A68732" w14:textId="24F6A47A" w:rsidR="00847704" w:rsidRDefault="00847704" w:rsidP="00847704">
      <w:pPr>
        <w:pStyle w:val="MethodsTextwithTab"/>
        <w:rPr>
          <w:noProof/>
        </w:rPr>
      </w:pPr>
      <w:r>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w:t>
      </w:r>
    </w:p>
    <w:p w14:paraId="33383BBB" w14:textId="77777777" w:rsidR="00464A35" w:rsidRDefault="00464A35" w:rsidP="00A64E69">
      <w:pPr>
        <w:pStyle w:val="MainText"/>
        <w:sectPr w:rsidR="00464A35" w:rsidSect="00677796">
          <w:footerReference w:type="even" r:id="rId56"/>
          <w:type w:val="continuous"/>
          <w:pgSz w:w="11907" w:h="15842" w:code="9"/>
          <w:pgMar w:top="1134" w:right="737" w:bottom="1304" w:left="737" w:header="720" w:footer="720" w:gutter="0"/>
          <w:cols w:num="2" w:space="335"/>
          <w:titlePg/>
          <w:docGrid w:linePitch="360"/>
        </w:sectPr>
      </w:pPr>
    </w:p>
    <w:p w14:paraId="797DAAFD" w14:textId="268764F1" w:rsidR="00293FD3" w:rsidRPr="007D2E4E" w:rsidRDefault="00293FD3" w:rsidP="00A64E69">
      <w:pPr>
        <w:pStyle w:val="MainText"/>
        <w:sectPr w:rsidR="00293FD3" w:rsidRPr="007D2E4E" w:rsidSect="00464A35">
          <w:type w:val="continuous"/>
          <w:pgSz w:w="11907" w:h="15842" w:code="9"/>
          <w:pgMar w:top="1134" w:right="737" w:bottom="1304" w:left="737" w:header="720" w:footer="720" w:gutter="0"/>
          <w:cols w:num="2" w:space="335"/>
          <w:titlePg/>
          <w:docGrid w:linePitch="360"/>
        </w:sectPr>
      </w:pPr>
    </w:p>
    <w:p w14:paraId="61C82CEB" w14:textId="4FB2F710" w:rsidR="00A64E69" w:rsidRDefault="000E4A19" w:rsidP="000E4A19">
      <w:pPr>
        <w:pStyle w:val="Heading1"/>
        <w:jc w:val="center"/>
      </w:pPr>
      <w:r>
        <w:lastRenderedPageBreak/>
        <w:t>Supplementary Data</w:t>
      </w:r>
    </w:p>
    <w:p w14:paraId="1FBD1315" w14:textId="77777777" w:rsidR="000E4A19" w:rsidRPr="0087133D" w:rsidRDefault="000E4A19" w:rsidP="00464A35">
      <w:pPr>
        <w:rPr>
          <w:rFonts w:ascii="STIX Two Math" w:hAnsi="STIX Two Math"/>
        </w:rPr>
      </w:pPr>
    </w:p>
    <w:p w14:paraId="424C973E" w14:textId="0F530E94" w:rsidR="00451E7D" w:rsidRDefault="00451E7D" w:rsidP="00451E7D">
      <w:pPr>
        <w:pStyle w:val="FigureLegendMain"/>
        <w:jc w:val="center"/>
        <w:rPr>
          <w:rStyle w:val="FigureLegendTitleTegn"/>
        </w:rPr>
      </w:pPr>
      <w:r>
        <w:rPr>
          <w:rFonts w:ascii="FiraGO" w:eastAsiaTheme="majorEastAsia" w:hAnsi="FiraGO"/>
          <w:b/>
          <w:bCs/>
          <w:noProof/>
          <w:color w:val="C00000"/>
          <w:kern w:val="32"/>
          <w:sz w:val="24"/>
        </w:rPr>
        <mc:AlternateContent>
          <mc:Choice Requires="wps">
            <w:drawing>
              <wp:inline distT="0" distB="0" distL="0" distR="0" wp14:anchorId="0062EA35" wp14:editId="31ADE990">
                <wp:extent cx="5303520" cy="3082834"/>
                <wp:effectExtent l="0" t="0" r="5080" b="3810"/>
                <wp:docPr id="4" name="Rektangel 4"/>
                <wp:cNvGraphicFramePr/>
                <a:graphic xmlns:a="http://schemas.openxmlformats.org/drawingml/2006/main">
                  <a:graphicData uri="http://schemas.microsoft.com/office/word/2010/wordprocessingShape">
                    <wps:wsp>
                      <wps:cNvSpPr/>
                      <wps:spPr>
                        <a:xfrm>
                          <a:off x="0" y="0"/>
                          <a:ext cx="5303520" cy="308283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1D9331" id="Rektangel 4" o:spid="_x0000_s1026" style="width:417.6pt;height:24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" fillcolor="#5b9bd5 [3204]" stroked="f" strokeweight="1pt">
                <w10:anchorlock/>
              </v:rect>
            </w:pict>
          </mc:Fallback>
        </mc:AlternateContent>
      </w:r>
    </w:p>
    <w:p w14:paraId="6CA60173" w14:textId="06B1D2D1" w:rsidR="00A64E69" w:rsidRPr="00A64E69" w:rsidRDefault="0087133D" w:rsidP="00A64E69">
      <w:pPr>
        <w:pStyle w:val="FigureLegendMain"/>
      </w:pPr>
      <w:r>
        <w:rPr>
          <w:rStyle w:val="FigureLegendTitleTegn"/>
        </w:rPr>
        <w:t xml:space="preserve">Figure S1: The title of a supplementary figure. </w:t>
      </w:r>
      <w:r w:rsidRPr="00B4753D">
        <w:rPr>
          <w:rStyle w:val="FigureLegendTitleTegn"/>
        </w:rPr>
        <w:t>(A)</w:t>
      </w:r>
      <w:r w:rsidRPr="00781102">
        <w:t xml:space="preserve"> </w:t>
      </w:r>
      <w:proofErr w:type="spellStart"/>
      <w:r w:rsidRPr="00B4753D">
        <w:t>Pellentesque</w:t>
      </w:r>
      <w:proofErr w:type="spellEnd"/>
      <w:r w:rsidRPr="00B4753D">
        <w:t xml:space="preserve"> </w:t>
      </w:r>
      <w:proofErr w:type="spellStart"/>
      <w:r w:rsidRPr="00B4753D">
        <w:t>porttitor</w:t>
      </w:r>
      <w:proofErr w:type="spellEnd"/>
      <w:r w:rsidRPr="00B4753D">
        <w:t xml:space="preserve">, </w:t>
      </w:r>
      <w:proofErr w:type="spellStart"/>
      <w:r w:rsidRPr="00B4753D">
        <w:t>velit</w:t>
      </w:r>
      <w:proofErr w:type="spellEnd"/>
      <w:r w:rsidRPr="00B4753D">
        <w:t xml:space="preserve"> lacinia </w:t>
      </w:r>
      <w:proofErr w:type="spellStart"/>
      <w:r w:rsidRPr="00B4753D">
        <w:t>egestas</w:t>
      </w:r>
      <w:proofErr w:type="spellEnd"/>
      <w:r w:rsidRPr="00B4753D">
        <w:t xml:space="preserve"> </w:t>
      </w:r>
      <w:proofErr w:type="spellStart"/>
      <w:r w:rsidRPr="00B4753D">
        <w:t>auctor</w:t>
      </w:r>
      <w:proofErr w:type="spellEnd"/>
      <w:r w:rsidRPr="00B4753D">
        <w:t xml:space="preserve">, diam </w:t>
      </w:r>
      <w:proofErr w:type="spellStart"/>
      <w:r w:rsidRPr="00B4753D">
        <w:t>eros</w:t>
      </w:r>
      <w:proofErr w:type="spellEnd"/>
      <w:r w:rsidRPr="00B4753D">
        <w:t xml:space="preserve"> tempus </w:t>
      </w:r>
      <w:proofErr w:type="spellStart"/>
      <w:r w:rsidRPr="00B4753D">
        <w:t>arcu</w:t>
      </w:r>
      <w:proofErr w:type="spellEnd"/>
      <w:r w:rsidRPr="00B4753D">
        <w:t xml:space="preserve">, </w:t>
      </w:r>
      <w:proofErr w:type="spellStart"/>
      <w:r w:rsidRPr="00B4753D">
        <w:t>nec</w:t>
      </w:r>
      <w:proofErr w:type="spellEnd"/>
      <w:r w:rsidRPr="00B4753D">
        <w:t xml:space="preserve"> </w:t>
      </w:r>
      <w:proofErr w:type="spellStart"/>
      <w:r w:rsidRPr="00B4753D">
        <w:t>vulputate</w:t>
      </w:r>
      <w:proofErr w:type="spellEnd"/>
      <w:r w:rsidRPr="00B4753D">
        <w:t xml:space="preserve"> </w:t>
      </w:r>
      <w:proofErr w:type="spellStart"/>
      <w:r w:rsidRPr="00B4753D">
        <w:t>augue</w:t>
      </w:r>
      <w:proofErr w:type="spellEnd"/>
      <w:r w:rsidRPr="00B4753D">
        <w:t xml:space="preserve"> magna vel </w:t>
      </w:r>
      <w:proofErr w:type="spellStart"/>
      <w:r w:rsidRPr="00B4753D">
        <w:t>risus</w:t>
      </w:r>
      <w:proofErr w:type="spellEnd"/>
      <w:r w:rsidRPr="00B4753D">
        <w:t xml:space="preserve">. Cras non magna vel ante </w:t>
      </w:r>
      <w:proofErr w:type="spellStart"/>
      <w:r w:rsidRPr="00B4753D">
        <w:t>adipiscing</w:t>
      </w:r>
      <w:proofErr w:type="spellEnd"/>
      <w:r w:rsidRPr="00B4753D">
        <w:t xml:space="preserve"> </w:t>
      </w:r>
      <w:proofErr w:type="spellStart"/>
      <w:r w:rsidRPr="00B4753D">
        <w:t>rhoncus</w:t>
      </w:r>
      <w:proofErr w:type="spellEnd"/>
      <w:r w:rsidRPr="00B4753D">
        <w:t xml:space="preserve">. </w:t>
      </w:r>
      <w:proofErr w:type="spellStart"/>
      <w:r w:rsidRPr="00B4753D">
        <w:t>Vivamus</w:t>
      </w:r>
      <w:proofErr w:type="spellEnd"/>
      <w:r w:rsidRPr="00B4753D">
        <w:t xml:space="preserve"> a mi. Morbi </w:t>
      </w:r>
      <w:proofErr w:type="spellStart"/>
      <w:r w:rsidRPr="00B4753D">
        <w:t>neque</w:t>
      </w:r>
      <w:proofErr w:type="spellEnd"/>
      <w:r w:rsidRPr="00B4753D">
        <w:t xml:space="preserve">. </w:t>
      </w:r>
      <w:proofErr w:type="spellStart"/>
      <w:r w:rsidRPr="00B4753D">
        <w:t>Aliquam</w:t>
      </w:r>
      <w:proofErr w:type="spellEnd"/>
      <w:r w:rsidRPr="00B4753D">
        <w:t xml:space="preserve"> </w:t>
      </w:r>
      <w:proofErr w:type="spellStart"/>
      <w:r w:rsidRPr="00B4753D">
        <w:t>erat</w:t>
      </w:r>
      <w:proofErr w:type="spellEnd"/>
      <w:r w:rsidRPr="00B4753D">
        <w:t xml:space="preserve"> </w:t>
      </w:r>
      <w:proofErr w:type="spellStart"/>
      <w:r w:rsidRPr="00B4753D">
        <w:t>volutpat</w:t>
      </w:r>
      <w:proofErr w:type="spellEnd"/>
      <w:r w:rsidRPr="00B4753D">
        <w:t xml:space="preserve">. Integer </w:t>
      </w:r>
      <w:proofErr w:type="spellStart"/>
      <w:r w:rsidRPr="00B4753D">
        <w:t>ultrices</w:t>
      </w:r>
      <w:proofErr w:type="spellEnd"/>
      <w:r w:rsidRPr="00B4753D">
        <w:t xml:space="preserve"> </w:t>
      </w:r>
      <w:proofErr w:type="spellStart"/>
      <w:r w:rsidRPr="00B4753D">
        <w:t>lobortis</w:t>
      </w:r>
      <w:proofErr w:type="spellEnd"/>
      <w:r w:rsidRPr="00B4753D">
        <w:t xml:space="preserve"> </w:t>
      </w:r>
      <w:proofErr w:type="spellStart"/>
      <w:r w:rsidRPr="00B4753D">
        <w:t>eros</w:t>
      </w:r>
      <w:proofErr w:type="spellEnd"/>
      <w:r w:rsidRPr="00B4753D">
        <w:t xml:space="preserve">. </w:t>
      </w:r>
      <w:proofErr w:type="spellStart"/>
      <w:r w:rsidRPr="00B4753D">
        <w:t>Pellentesque</w:t>
      </w:r>
      <w:proofErr w:type="spellEnd"/>
      <w:r w:rsidRPr="00B4753D">
        <w:t xml:space="preserve"> habitant </w:t>
      </w:r>
      <w:proofErr w:type="spellStart"/>
      <w:r w:rsidRPr="00B4753D">
        <w:t>morbi</w:t>
      </w:r>
      <w:proofErr w:type="spellEnd"/>
      <w:r w:rsidRPr="00B4753D">
        <w:t xml:space="preserve"> </w:t>
      </w:r>
      <w:proofErr w:type="spellStart"/>
      <w:r w:rsidRPr="00B4753D">
        <w:t>tristique</w:t>
      </w:r>
      <w:proofErr w:type="spellEnd"/>
      <w:r w:rsidRPr="00B4753D">
        <w:t xml:space="preserve"> </w:t>
      </w:r>
      <w:proofErr w:type="spellStart"/>
      <w:r w:rsidRPr="00B4753D">
        <w:t>senectus</w:t>
      </w:r>
      <w:proofErr w:type="spellEnd"/>
      <w:r w:rsidRPr="00B4753D">
        <w:t xml:space="preserve"> et </w:t>
      </w:r>
      <w:proofErr w:type="spellStart"/>
      <w:r w:rsidRPr="00B4753D">
        <w:t>netus</w:t>
      </w:r>
      <w:proofErr w:type="spellEnd"/>
      <w:r w:rsidRPr="00B4753D">
        <w:t xml:space="preserve"> et </w:t>
      </w:r>
      <w:proofErr w:type="spellStart"/>
      <w:r w:rsidRPr="00B4753D">
        <w:t>malesuada</w:t>
      </w:r>
      <w:proofErr w:type="spellEnd"/>
      <w:r w:rsidRPr="00B4753D">
        <w:t xml:space="preserve"> fames ac </w:t>
      </w:r>
      <w:proofErr w:type="spellStart"/>
      <w:r w:rsidRPr="00B4753D">
        <w:t>turpis</w:t>
      </w:r>
      <w:proofErr w:type="spellEnd"/>
      <w:r w:rsidRPr="00B4753D">
        <w:t xml:space="preserve"> </w:t>
      </w:r>
      <w:proofErr w:type="spellStart"/>
      <w:r w:rsidRPr="00B4753D">
        <w:t>egestas</w:t>
      </w:r>
      <w:proofErr w:type="spellEnd"/>
      <w:r w:rsidRPr="00B4753D">
        <w:t>.</w:t>
      </w:r>
      <w:r w:rsidRPr="00B4753D">
        <w:rPr>
          <w:rStyle w:val="FigureLegendTitleTegn"/>
        </w:rPr>
        <w:t xml:space="preserve"> (B) </w:t>
      </w:r>
      <w:proofErr w:type="spellStart"/>
      <w:r w:rsidRPr="00B4753D">
        <w:t>Proin</w:t>
      </w:r>
      <w:proofErr w:type="spellEnd"/>
      <w:r w:rsidRPr="00B4753D">
        <w:t xml:space="preserve"> semper, ante vitae </w:t>
      </w:r>
      <w:proofErr w:type="spellStart"/>
      <w:r w:rsidRPr="00B4753D">
        <w:t>sollicitudin</w:t>
      </w:r>
      <w:proofErr w:type="spellEnd"/>
      <w:r w:rsidRPr="00B4753D">
        <w:t xml:space="preserve"> </w:t>
      </w:r>
      <w:proofErr w:type="spellStart"/>
      <w:r w:rsidRPr="00B4753D">
        <w:t>posuere</w:t>
      </w:r>
      <w:proofErr w:type="spellEnd"/>
      <w:r w:rsidRPr="00B4753D">
        <w:t xml:space="preserve">, </w:t>
      </w:r>
      <w:proofErr w:type="spellStart"/>
      <w:r w:rsidRPr="00B4753D">
        <w:t>metus</w:t>
      </w:r>
      <w:proofErr w:type="spellEnd"/>
      <w:r w:rsidRPr="00B4753D">
        <w:t xml:space="preserve"> </w:t>
      </w:r>
      <w:proofErr w:type="spellStart"/>
      <w:r w:rsidRPr="00B4753D">
        <w:t>quam</w:t>
      </w:r>
      <w:proofErr w:type="spellEnd"/>
      <w:r w:rsidRPr="00B4753D">
        <w:t xml:space="preserve"> </w:t>
      </w:r>
      <w:proofErr w:type="spellStart"/>
      <w:r w:rsidRPr="00B4753D">
        <w:t>iaculis</w:t>
      </w:r>
      <w:proofErr w:type="spellEnd"/>
      <w:r w:rsidRPr="00B4753D">
        <w:t xml:space="preserve"> </w:t>
      </w:r>
      <w:proofErr w:type="spellStart"/>
      <w:r w:rsidRPr="00B4753D">
        <w:t>nibh</w:t>
      </w:r>
      <w:proofErr w:type="spellEnd"/>
      <w:r w:rsidRPr="00B4753D">
        <w:t xml:space="preserve">, vitae </w:t>
      </w:r>
      <w:proofErr w:type="spellStart"/>
      <w:r w:rsidRPr="00B4753D">
        <w:t>scelerisque</w:t>
      </w:r>
      <w:proofErr w:type="spellEnd"/>
      <w:r w:rsidRPr="00B4753D">
        <w:t xml:space="preserve"> </w:t>
      </w:r>
      <w:proofErr w:type="spellStart"/>
      <w:r w:rsidRPr="00B4753D">
        <w:t>nunc</w:t>
      </w:r>
      <w:proofErr w:type="spellEnd"/>
      <w:r w:rsidRPr="00B4753D">
        <w:t xml:space="preserve"> </w:t>
      </w:r>
      <w:proofErr w:type="spellStart"/>
      <w:r w:rsidRPr="00B4753D">
        <w:t>massa</w:t>
      </w:r>
      <w:proofErr w:type="spellEnd"/>
      <w:r w:rsidRPr="00B4753D">
        <w:t xml:space="preserve"> </w:t>
      </w:r>
      <w:proofErr w:type="spellStart"/>
      <w:r w:rsidRPr="00B4753D">
        <w:t>eget</w:t>
      </w:r>
      <w:proofErr w:type="spellEnd"/>
      <w:r w:rsidRPr="00B4753D">
        <w:t xml:space="preserve"> </w:t>
      </w:r>
      <w:proofErr w:type="spellStart"/>
      <w:r w:rsidRPr="00B4753D">
        <w:t>pede</w:t>
      </w:r>
      <w:proofErr w:type="spellEnd"/>
      <w:r w:rsidRPr="00B4753D">
        <w:t xml:space="preserve">. Sed </w:t>
      </w:r>
      <w:proofErr w:type="spellStart"/>
      <w:r w:rsidRPr="00B4753D">
        <w:t>velit</w:t>
      </w:r>
      <w:proofErr w:type="spellEnd"/>
      <w:r w:rsidRPr="00B4753D">
        <w:t xml:space="preserve"> </w:t>
      </w:r>
      <w:proofErr w:type="spellStart"/>
      <w:r w:rsidRPr="00B4753D">
        <w:t>urna</w:t>
      </w:r>
      <w:proofErr w:type="spellEnd"/>
      <w:r w:rsidRPr="00B4753D">
        <w:t xml:space="preserve">, </w:t>
      </w:r>
      <w:proofErr w:type="spellStart"/>
      <w:r w:rsidRPr="00B4753D">
        <w:t>interdum</w:t>
      </w:r>
      <w:proofErr w:type="spellEnd"/>
      <w:r w:rsidRPr="00B4753D">
        <w:t xml:space="preserve"> vel, </w:t>
      </w:r>
      <w:proofErr w:type="spellStart"/>
      <w:r w:rsidRPr="00B4753D">
        <w:t>ultricies</w:t>
      </w:r>
      <w:proofErr w:type="spellEnd"/>
      <w:r w:rsidRPr="00B4753D">
        <w:t xml:space="preserve"> vel, </w:t>
      </w:r>
      <w:proofErr w:type="spellStart"/>
      <w:r w:rsidRPr="00B4753D">
        <w:t>faucibus</w:t>
      </w:r>
      <w:proofErr w:type="spellEnd"/>
      <w:r w:rsidRPr="00B4753D">
        <w:t xml:space="preserve"> at, </w:t>
      </w:r>
      <w:proofErr w:type="spellStart"/>
      <w:r w:rsidRPr="00B4753D">
        <w:t>quam</w:t>
      </w:r>
      <w:proofErr w:type="spellEnd"/>
      <w:r w:rsidRPr="00B4753D">
        <w:t xml:space="preserve">. </w:t>
      </w:r>
      <w:proofErr w:type="spellStart"/>
      <w:r w:rsidRPr="00B4753D">
        <w:t>Donec</w:t>
      </w:r>
      <w:proofErr w:type="spellEnd"/>
      <w:r w:rsidRPr="00B4753D">
        <w:t xml:space="preserve"> </w:t>
      </w:r>
      <w:proofErr w:type="spellStart"/>
      <w:r w:rsidRPr="00B4753D">
        <w:t>elit</w:t>
      </w:r>
      <w:proofErr w:type="spellEnd"/>
      <w:r w:rsidRPr="00B4753D">
        <w:t xml:space="preserve"> </w:t>
      </w:r>
      <w:proofErr w:type="spellStart"/>
      <w:r w:rsidRPr="00B4753D">
        <w:t>est</w:t>
      </w:r>
      <w:proofErr w:type="spellEnd"/>
      <w:r w:rsidRPr="00B4753D">
        <w:t xml:space="preserve">, </w:t>
      </w:r>
      <w:proofErr w:type="spellStart"/>
      <w:r w:rsidRPr="00B4753D">
        <w:t>consectetuer</w:t>
      </w:r>
      <w:proofErr w:type="spellEnd"/>
      <w:r w:rsidRPr="00B4753D">
        <w:t xml:space="preserve"> </w:t>
      </w:r>
      <w:proofErr w:type="spellStart"/>
      <w:r w:rsidRPr="00B4753D">
        <w:t>eget</w:t>
      </w:r>
      <w:proofErr w:type="spellEnd"/>
      <w:r w:rsidRPr="00B4753D">
        <w:t xml:space="preserve">, </w:t>
      </w:r>
      <w:proofErr w:type="spellStart"/>
      <w:r w:rsidRPr="00B4753D">
        <w:t>consequat</w:t>
      </w:r>
      <w:proofErr w:type="spellEnd"/>
      <w:r w:rsidRPr="00B4753D">
        <w:t xml:space="preserve"> </w:t>
      </w:r>
      <w:proofErr w:type="spellStart"/>
      <w:r w:rsidRPr="00B4753D">
        <w:t>quis</w:t>
      </w:r>
      <w:proofErr w:type="spellEnd"/>
      <w:r w:rsidRPr="00B4753D">
        <w:t xml:space="preserve">, tempus </w:t>
      </w:r>
      <w:proofErr w:type="spellStart"/>
      <w:r w:rsidRPr="00B4753D">
        <w:t>quis</w:t>
      </w:r>
      <w:proofErr w:type="spellEnd"/>
      <w:r w:rsidRPr="00B4753D">
        <w:t xml:space="preserve">, </w:t>
      </w:r>
      <w:proofErr w:type="spellStart"/>
      <w:r w:rsidRPr="00B4753D">
        <w:t>wisi</w:t>
      </w:r>
      <w:proofErr w:type="spellEnd"/>
      <w:r w:rsidRPr="00B4753D">
        <w:t xml:space="preserve">. In in </w:t>
      </w:r>
      <w:proofErr w:type="spellStart"/>
      <w:r w:rsidRPr="00B4753D">
        <w:t>nunc</w:t>
      </w:r>
      <w:proofErr w:type="spellEnd"/>
      <w:r w:rsidRPr="00B4753D">
        <w:t xml:space="preserve">. Class </w:t>
      </w:r>
      <w:proofErr w:type="spellStart"/>
      <w:r w:rsidRPr="00B4753D">
        <w:t>aptent</w:t>
      </w:r>
      <w:proofErr w:type="spellEnd"/>
      <w:r w:rsidRPr="00B4753D">
        <w:t xml:space="preserve"> </w:t>
      </w:r>
      <w:proofErr w:type="spellStart"/>
      <w:r w:rsidRPr="00B4753D">
        <w:t>taciti</w:t>
      </w:r>
      <w:proofErr w:type="spellEnd"/>
      <w:r w:rsidRPr="00B4753D">
        <w:t xml:space="preserve"> </w:t>
      </w:r>
      <w:proofErr w:type="spellStart"/>
      <w:r w:rsidRPr="00B4753D">
        <w:t>sociosqu</w:t>
      </w:r>
      <w:proofErr w:type="spellEnd"/>
      <w:r w:rsidRPr="00B4753D">
        <w:t xml:space="preserve"> </w:t>
      </w:r>
      <w:proofErr w:type="spellStart"/>
      <w:r w:rsidRPr="00B4753D">
        <w:t>ad</w:t>
      </w:r>
      <w:proofErr w:type="spellEnd"/>
      <w:r w:rsidRPr="00B4753D">
        <w:t xml:space="preserve"> </w:t>
      </w:r>
      <w:proofErr w:type="spellStart"/>
      <w:r w:rsidRPr="00B4753D">
        <w:t>litora</w:t>
      </w:r>
      <w:proofErr w:type="spellEnd"/>
      <w:r w:rsidRPr="00B4753D">
        <w:t xml:space="preserve"> </w:t>
      </w:r>
      <w:proofErr w:type="spellStart"/>
      <w:r w:rsidRPr="00B4753D">
        <w:t>torquent</w:t>
      </w:r>
      <w:proofErr w:type="spellEnd"/>
      <w:r w:rsidRPr="00B4753D">
        <w:t xml:space="preserve"> per </w:t>
      </w:r>
      <w:proofErr w:type="spellStart"/>
      <w:r w:rsidRPr="00B4753D">
        <w:t>conubia</w:t>
      </w:r>
      <w:proofErr w:type="spellEnd"/>
      <w:r w:rsidRPr="00B4753D">
        <w:t xml:space="preserve"> nostra, per </w:t>
      </w:r>
      <w:proofErr w:type="spellStart"/>
      <w:r w:rsidRPr="00B4753D">
        <w:t>inceptos</w:t>
      </w:r>
      <w:proofErr w:type="spellEnd"/>
      <w:r w:rsidRPr="00B4753D">
        <w:t xml:space="preserve"> </w:t>
      </w:r>
      <w:proofErr w:type="spellStart"/>
      <w:r w:rsidRPr="00B4753D">
        <w:t>hymenaeos</w:t>
      </w:r>
      <w:proofErr w:type="spellEnd"/>
      <w:r w:rsidRPr="00B4753D">
        <w:t xml:space="preserve">. </w:t>
      </w:r>
      <w:proofErr w:type="spellStart"/>
      <w:r w:rsidRPr="00B4753D">
        <w:t>Donec</w:t>
      </w:r>
      <w:proofErr w:type="spellEnd"/>
      <w:r w:rsidRPr="00B4753D">
        <w:t xml:space="preserve"> </w:t>
      </w:r>
      <w:proofErr w:type="spellStart"/>
      <w:r w:rsidRPr="00B4753D">
        <w:t>ullamcorper</w:t>
      </w:r>
      <w:proofErr w:type="spellEnd"/>
      <w:r w:rsidRPr="00B4753D">
        <w:t xml:space="preserve"> </w:t>
      </w:r>
      <w:proofErr w:type="spellStart"/>
      <w:r w:rsidRPr="00B4753D">
        <w:t>fringilla</w:t>
      </w:r>
      <w:proofErr w:type="spellEnd"/>
      <w:r w:rsidRPr="00B4753D">
        <w:t xml:space="preserve"> </w:t>
      </w:r>
      <w:proofErr w:type="spellStart"/>
      <w:r w:rsidRPr="00B4753D">
        <w:t>eros</w:t>
      </w:r>
      <w:proofErr w:type="spellEnd"/>
      <w:r w:rsidRPr="00B4753D">
        <w:t xml:space="preserve">. </w:t>
      </w:r>
      <w:proofErr w:type="spellStart"/>
      <w:r w:rsidRPr="00B4753D">
        <w:t>Fusce</w:t>
      </w:r>
      <w:proofErr w:type="spellEnd"/>
      <w:r w:rsidRPr="00B4753D">
        <w:t xml:space="preserve"> in </w:t>
      </w:r>
      <w:proofErr w:type="spellStart"/>
      <w:r w:rsidRPr="00B4753D">
        <w:t>sapien</w:t>
      </w:r>
      <w:proofErr w:type="spellEnd"/>
      <w:r w:rsidRPr="00B4753D">
        <w:t xml:space="preserve"> </w:t>
      </w:r>
      <w:proofErr w:type="spellStart"/>
      <w:r w:rsidRPr="00B4753D">
        <w:t>eu</w:t>
      </w:r>
      <w:proofErr w:type="spellEnd"/>
      <w:r w:rsidRPr="00B4753D">
        <w:t xml:space="preserve"> </w:t>
      </w:r>
      <w:proofErr w:type="spellStart"/>
      <w:r w:rsidRPr="00B4753D">
        <w:t>purus</w:t>
      </w:r>
      <w:proofErr w:type="spellEnd"/>
      <w:r w:rsidRPr="00B4753D">
        <w:t xml:space="preserve"> </w:t>
      </w:r>
      <w:proofErr w:type="spellStart"/>
      <w:r w:rsidRPr="00B4753D">
        <w:t>dapibus</w:t>
      </w:r>
      <w:proofErr w:type="spellEnd"/>
      <w:r w:rsidRPr="00B4753D">
        <w:t xml:space="preserve"> </w:t>
      </w:r>
      <w:proofErr w:type="spellStart"/>
      <w:r w:rsidRPr="00B4753D">
        <w:t>commodo</w:t>
      </w:r>
      <w:proofErr w:type="spellEnd"/>
      <w:r w:rsidRPr="00B4753D">
        <w:t xml:space="preserve">. Cum sociis </w:t>
      </w:r>
      <w:proofErr w:type="spellStart"/>
      <w:r w:rsidRPr="00B4753D">
        <w:t>natoque</w:t>
      </w:r>
      <w:proofErr w:type="spellEnd"/>
      <w:r w:rsidRPr="00B4753D">
        <w:t xml:space="preserve"> </w:t>
      </w:r>
      <w:proofErr w:type="spellStart"/>
      <w:r w:rsidRPr="00B4753D">
        <w:t>penatibus</w:t>
      </w:r>
      <w:proofErr w:type="spellEnd"/>
      <w:r w:rsidRPr="00B4753D">
        <w:t xml:space="preserve"> et </w:t>
      </w:r>
      <w:proofErr w:type="spellStart"/>
      <w:r w:rsidRPr="00B4753D">
        <w:t>magnis</w:t>
      </w:r>
      <w:proofErr w:type="spellEnd"/>
      <w:r w:rsidRPr="00B4753D">
        <w:t xml:space="preserve"> dis parturient </w:t>
      </w:r>
      <w:proofErr w:type="spellStart"/>
      <w:r w:rsidRPr="00B4753D">
        <w:t>montes</w:t>
      </w:r>
      <w:proofErr w:type="spellEnd"/>
      <w:r w:rsidRPr="00B4753D">
        <w:t xml:space="preserve">, </w:t>
      </w:r>
      <w:proofErr w:type="spellStart"/>
      <w:r w:rsidRPr="00B4753D">
        <w:t>nascetur</w:t>
      </w:r>
      <w:proofErr w:type="spellEnd"/>
      <w:r w:rsidRPr="00B4753D">
        <w:t xml:space="preserve"> </w:t>
      </w:r>
      <w:proofErr w:type="spellStart"/>
      <w:r w:rsidRPr="00B4753D">
        <w:t>ridiculus</w:t>
      </w:r>
      <w:proofErr w:type="spellEnd"/>
      <w:r w:rsidRPr="00B4753D">
        <w:t xml:space="preserve"> mus. Cras </w:t>
      </w:r>
      <w:proofErr w:type="spellStart"/>
      <w:r w:rsidRPr="00B4753D">
        <w:t>faucibus</w:t>
      </w:r>
      <w:proofErr w:type="spellEnd"/>
      <w:r w:rsidRPr="00B4753D">
        <w:t xml:space="preserve"> </w:t>
      </w:r>
      <w:proofErr w:type="spellStart"/>
      <w:r w:rsidRPr="00B4753D">
        <w:t>condimentum</w:t>
      </w:r>
      <w:proofErr w:type="spellEnd"/>
      <w:r w:rsidRPr="00B4753D">
        <w:t xml:space="preserve"> </w:t>
      </w:r>
      <w:proofErr w:type="spellStart"/>
      <w:r w:rsidRPr="00B4753D">
        <w:t>odio</w:t>
      </w:r>
      <w:proofErr w:type="spellEnd"/>
      <w:r w:rsidRPr="00B4753D">
        <w:t xml:space="preserve">. </w:t>
      </w:r>
      <w:r w:rsidRPr="00B4753D">
        <w:rPr>
          <w:rStyle w:val="FigureLegendTitleTegn"/>
        </w:rPr>
        <w:t>(C)</w:t>
      </w:r>
      <w:r w:rsidRPr="00B4753D">
        <w:t xml:space="preserve"> Sed ac ligula. </w:t>
      </w:r>
      <w:proofErr w:type="spellStart"/>
      <w:r w:rsidRPr="00B4753D">
        <w:t>Aliquam</w:t>
      </w:r>
      <w:proofErr w:type="spellEnd"/>
      <w:r w:rsidRPr="00B4753D">
        <w:t xml:space="preserve"> at </w:t>
      </w:r>
      <w:proofErr w:type="spellStart"/>
      <w:r w:rsidRPr="00B4753D">
        <w:t>eros</w:t>
      </w:r>
      <w:proofErr w:type="spellEnd"/>
      <w:r w:rsidRPr="00B4753D">
        <w:t xml:space="preserve">. </w:t>
      </w:r>
      <w:proofErr w:type="spellStart"/>
      <w:r w:rsidRPr="00B4753D">
        <w:t>Etiam</w:t>
      </w:r>
      <w:proofErr w:type="spellEnd"/>
      <w:r w:rsidRPr="00B4753D">
        <w:t xml:space="preserve"> at ligula et </w:t>
      </w:r>
      <w:proofErr w:type="spellStart"/>
      <w:r w:rsidRPr="00B4753D">
        <w:t>tellus</w:t>
      </w:r>
      <w:proofErr w:type="spellEnd"/>
      <w:r w:rsidRPr="00B4753D">
        <w:t xml:space="preserve"> </w:t>
      </w:r>
      <w:proofErr w:type="spellStart"/>
      <w:r w:rsidRPr="00B4753D">
        <w:t>ullamcorper</w:t>
      </w:r>
      <w:proofErr w:type="spellEnd"/>
      <w:r w:rsidRPr="00B4753D">
        <w:t xml:space="preserve"> </w:t>
      </w:r>
      <w:proofErr w:type="spellStart"/>
      <w:r w:rsidRPr="00B4753D">
        <w:t>ultrices</w:t>
      </w:r>
      <w:proofErr w:type="spellEnd"/>
      <w:r w:rsidRPr="00B4753D">
        <w:t xml:space="preserve">. In fermentum, lorem non cursus </w:t>
      </w:r>
      <w:proofErr w:type="spellStart"/>
      <w:r w:rsidRPr="00B4753D">
        <w:t>porttitor</w:t>
      </w:r>
      <w:proofErr w:type="spellEnd"/>
      <w:r w:rsidRPr="00B4753D">
        <w:t xml:space="preserve">, diam </w:t>
      </w:r>
      <w:proofErr w:type="spellStart"/>
      <w:r w:rsidRPr="00B4753D">
        <w:t>urna</w:t>
      </w:r>
      <w:proofErr w:type="spellEnd"/>
      <w:r w:rsidRPr="00B4753D">
        <w:t xml:space="preserve"> </w:t>
      </w:r>
      <w:proofErr w:type="spellStart"/>
      <w:r w:rsidRPr="00B4753D">
        <w:t>accumsan</w:t>
      </w:r>
      <w:proofErr w:type="spellEnd"/>
      <w:r w:rsidRPr="00B4753D">
        <w:t xml:space="preserve"> </w:t>
      </w:r>
      <w:proofErr w:type="spellStart"/>
      <w:r w:rsidRPr="00B4753D">
        <w:t>lacus</w:t>
      </w:r>
      <w:proofErr w:type="spellEnd"/>
      <w:r w:rsidRPr="00B4753D">
        <w:t xml:space="preserve">, sed </w:t>
      </w:r>
      <w:proofErr w:type="spellStart"/>
      <w:r w:rsidRPr="00B4753D">
        <w:t>interdum</w:t>
      </w:r>
      <w:proofErr w:type="spellEnd"/>
      <w:r w:rsidRPr="00B4753D">
        <w:t xml:space="preserve"> </w:t>
      </w:r>
      <w:proofErr w:type="spellStart"/>
      <w:r w:rsidRPr="00B4753D">
        <w:t>wisi</w:t>
      </w:r>
      <w:proofErr w:type="spellEnd"/>
      <w:r w:rsidRPr="00B4753D">
        <w:t xml:space="preserve"> </w:t>
      </w:r>
      <w:proofErr w:type="spellStart"/>
      <w:r w:rsidRPr="00B4753D">
        <w:t>nibh</w:t>
      </w:r>
      <w:proofErr w:type="spellEnd"/>
      <w:r w:rsidRPr="00B4753D">
        <w:t xml:space="preserve"> </w:t>
      </w:r>
      <w:proofErr w:type="spellStart"/>
      <w:r w:rsidRPr="00B4753D">
        <w:t>nec</w:t>
      </w:r>
      <w:proofErr w:type="spellEnd"/>
      <w:r w:rsidRPr="00B4753D">
        <w:t xml:space="preserve"> </w:t>
      </w:r>
      <w:proofErr w:type="spellStart"/>
      <w:r w:rsidRPr="00B4753D">
        <w:t>nisl</w:t>
      </w:r>
      <w:proofErr w:type="spellEnd"/>
      <w:r w:rsidRPr="00B4753D">
        <w:t>.</w:t>
      </w:r>
      <w:r w:rsidRPr="00B4753D">
        <w:rPr>
          <w:rStyle w:val="FigureLegendTitleTegn"/>
        </w:rPr>
        <w:t xml:space="preserve"> </w:t>
      </w:r>
      <w:r w:rsidRPr="00B4753D">
        <w:rPr>
          <w:rStyle w:val="FigureLegendTitleTegn"/>
          <w:lang w:val="da-DK"/>
        </w:rPr>
        <w:t xml:space="preserve">(D) </w:t>
      </w:r>
      <w:r w:rsidRPr="00B4753D">
        <w:rPr>
          <w:lang w:val="da-D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proofErr w:type="spellStart"/>
      <w:r w:rsidRPr="00B4753D">
        <w:t>Donec</w:t>
      </w:r>
      <w:proofErr w:type="spellEnd"/>
      <w:r w:rsidRPr="00B4753D">
        <w:t xml:space="preserve"> </w:t>
      </w:r>
      <w:proofErr w:type="spellStart"/>
      <w:r w:rsidRPr="00B4753D">
        <w:t>elit</w:t>
      </w:r>
      <w:proofErr w:type="spellEnd"/>
      <w:r w:rsidRPr="00B4753D">
        <w:t xml:space="preserve"> </w:t>
      </w:r>
      <w:proofErr w:type="spellStart"/>
      <w:r w:rsidRPr="00B4753D">
        <w:t>est</w:t>
      </w:r>
      <w:proofErr w:type="spellEnd"/>
      <w:r w:rsidRPr="00B4753D">
        <w:t xml:space="preserve">, </w:t>
      </w:r>
      <w:proofErr w:type="spellStart"/>
      <w:r w:rsidRPr="00B4753D">
        <w:t>consectetuer</w:t>
      </w:r>
      <w:proofErr w:type="spellEnd"/>
      <w:r w:rsidRPr="00B4753D">
        <w:t xml:space="preserve"> </w:t>
      </w:r>
      <w:proofErr w:type="spellStart"/>
      <w:r w:rsidRPr="00B4753D">
        <w:t>eget</w:t>
      </w:r>
      <w:proofErr w:type="spellEnd"/>
      <w:r w:rsidRPr="00B4753D">
        <w:t xml:space="preserve">, </w:t>
      </w:r>
      <w:proofErr w:type="spellStart"/>
      <w:r w:rsidRPr="00B4753D">
        <w:t>consequat</w:t>
      </w:r>
      <w:proofErr w:type="spellEnd"/>
      <w:r w:rsidRPr="00B4753D">
        <w:t xml:space="preserve"> </w:t>
      </w:r>
      <w:proofErr w:type="spellStart"/>
      <w:r w:rsidRPr="00B4753D">
        <w:t>quis</w:t>
      </w:r>
      <w:proofErr w:type="spellEnd"/>
      <w:r w:rsidRPr="00B4753D">
        <w:t xml:space="preserve">, tempus </w:t>
      </w:r>
      <w:proofErr w:type="spellStart"/>
      <w:r w:rsidRPr="00B4753D">
        <w:t>quis</w:t>
      </w:r>
      <w:proofErr w:type="spellEnd"/>
      <w:r w:rsidRPr="00B4753D">
        <w:t xml:space="preserve">, </w:t>
      </w:r>
      <w:proofErr w:type="spellStart"/>
      <w:r w:rsidRPr="00B4753D">
        <w:t>wisi</w:t>
      </w:r>
      <w:proofErr w:type="spellEnd"/>
      <w:r w:rsidRPr="00B4753D">
        <w:t xml:space="preserve">. In in </w:t>
      </w:r>
      <w:proofErr w:type="spellStart"/>
      <w:r w:rsidRPr="00B4753D">
        <w:t>nunc</w:t>
      </w:r>
      <w:proofErr w:type="spellEnd"/>
      <w:r w:rsidRPr="00B4753D">
        <w:t xml:space="preserve">. Class </w:t>
      </w:r>
      <w:proofErr w:type="spellStart"/>
      <w:r w:rsidRPr="00B4753D">
        <w:t>aptent</w:t>
      </w:r>
      <w:proofErr w:type="spellEnd"/>
      <w:r w:rsidRPr="00B4753D">
        <w:t xml:space="preserve"> </w:t>
      </w:r>
      <w:proofErr w:type="spellStart"/>
      <w:r w:rsidRPr="00B4753D">
        <w:t>taciti</w:t>
      </w:r>
      <w:proofErr w:type="spellEnd"/>
      <w:r w:rsidRPr="00B4753D">
        <w:t xml:space="preserve"> </w:t>
      </w:r>
      <w:proofErr w:type="spellStart"/>
      <w:r w:rsidRPr="00B4753D">
        <w:t>sociosqu</w:t>
      </w:r>
      <w:proofErr w:type="spellEnd"/>
      <w:r w:rsidRPr="00B4753D">
        <w:t xml:space="preserve"> </w:t>
      </w:r>
      <w:proofErr w:type="spellStart"/>
      <w:r w:rsidRPr="00B4753D">
        <w:t>ad</w:t>
      </w:r>
      <w:proofErr w:type="spellEnd"/>
      <w:r w:rsidRPr="00B4753D">
        <w:t xml:space="preserve"> </w:t>
      </w:r>
      <w:proofErr w:type="spellStart"/>
      <w:r w:rsidRPr="00B4753D">
        <w:t>litora</w:t>
      </w:r>
      <w:proofErr w:type="spellEnd"/>
      <w:r w:rsidRPr="00B4753D">
        <w:t xml:space="preserve"> </w:t>
      </w:r>
      <w:proofErr w:type="spellStart"/>
      <w:r w:rsidRPr="00B4753D">
        <w:t>torquent</w:t>
      </w:r>
      <w:proofErr w:type="spellEnd"/>
      <w:r w:rsidRPr="00B4753D">
        <w:t xml:space="preserve"> per </w:t>
      </w:r>
      <w:proofErr w:type="spellStart"/>
      <w:r w:rsidRPr="00B4753D">
        <w:t>conubia</w:t>
      </w:r>
      <w:proofErr w:type="spellEnd"/>
      <w:r w:rsidRPr="00B4753D">
        <w:t xml:space="preserve"> nostra, per </w:t>
      </w:r>
      <w:proofErr w:type="spellStart"/>
      <w:r w:rsidRPr="00B4753D">
        <w:t>inceptos</w:t>
      </w:r>
      <w:proofErr w:type="spellEnd"/>
      <w:r w:rsidRPr="00B4753D">
        <w:t xml:space="preserve"> </w:t>
      </w:r>
      <w:proofErr w:type="spellStart"/>
      <w:r w:rsidRPr="00B4753D">
        <w:t>hymenaeos</w:t>
      </w:r>
      <w:proofErr w:type="spellEnd"/>
      <w:r w:rsidRPr="00B4753D">
        <w:t>.</w:t>
      </w:r>
      <w:r>
        <w:t xml:space="preserve"> * p &lt; 0.05, ** p &lt; 0.01, *** p &lt; 0.001</w:t>
      </w:r>
    </w:p>
    <w:p w14:paraId="379299E1" w14:textId="77777777" w:rsidR="00A64E69" w:rsidRPr="00A64E69" w:rsidRDefault="00A64E69" w:rsidP="00A64E69">
      <w:pPr>
        <w:pStyle w:val="FigureLegendMain"/>
      </w:pPr>
      <w:r w:rsidRPr="00A64E69">
        <w:br w:type="page"/>
      </w:r>
    </w:p>
    <w:p w14:paraId="45ABA669" w14:textId="2C114C78" w:rsidR="00A64E69" w:rsidRPr="009E7206" w:rsidRDefault="00A64E69" w:rsidP="00540BBF">
      <w:pPr>
        <w:pStyle w:val="Heading1"/>
        <w:jc w:val="center"/>
      </w:pPr>
      <w:r w:rsidRPr="009E7206">
        <w:lastRenderedPageBreak/>
        <w:t xml:space="preserve">Supplementary </w:t>
      </w:r>
      <w:r w:rsidR="00FE6BA4">
        <w:t>N</w:t>
      </w:r>
      <w:r w:rsidRPr="009E7206">
        <w:t xml:space="preserve">ote 1: </w:t>
      </w:r>
      <w:r w:rsidR="00540BBF">
        <w:t>Some supplementary code or whatever</w:t>
      </w:r>
    </w:p>
    <w:p w14:paraId="2C873E51" w14:textId="5B6E696A" w:rsidR="0063074F" w:rsidRDefault="0063074F" w:rsidP="0063074F"/>
    <w:p w14:paraId="336551C8"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&lt;h1&gt;Lorem ipsum dolor sit </w:t>
      </w:r>
      <w:proofErr w:type="spellStart"/>
      <w:r w:rsidRPr="0087133D">
        <w:rPr>
          <w:rFonts w:ascii="Courier New" w:eastAsia="Times New Roman" w:hAnsi="Courier New" w:cs="Courier New"/>
          <w:color w:val="666666"/>
          <w:sz w:val="16"/>
          <w:szCs w:val="16"/>
          <w:lang w:eastAsia="da-DK"/>
        </w:rPr>
        <w:t>amet</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consectetuer</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adipiscing</w:t>
      </w:r>
      <w:proofErr w:type="spellEnd"/>
      <w:r w:rsidRPr="0087133D">
        <w:rPr>
          <w:rFonts w:ascii="Courier New" w:eastAsia="Times New Roman" w:hAnsi="Courier New" w:cs="Courier New"/>
          <w:color w:val="666666"/>
          <w:sz w:val="16"/>
          <w:szCs w:val="16"/>
          <w:lang w:eastAsia="da-DK"/>
        </w:rPr>
        <w:t xml:space="preserve"> </w:t>
      </w:r>
    </w:p>
    <w:p w14:paraId="50FF366E"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roofErr w:type="spellStart"/>
      <w:r w:rsidRPr="0087133D">
        <w:rPr>
          <w:rFonts w:ascii="Courier New" w:eastAsia="Times New Roman" w:hAnsi="Courier New" w:cs="Courier New"/>
          <w:color w:val="666666"/>
          <w:sz w:val="16"/>
          <w:szCs w:val="16"/>
          <w:lang w:eastAsia="da-DK"/>
        </w:rPr>
        <w:t>elit</w:t>
      </w:r>
      <w:proofErr w:type="spellEnd"/>
      <w:r w:rsidRPr="0087133D">
        <w:rPr>
          <w:rFonts w:ascii="Courier New" w:eastAsia="Times New Roman" w:hAnsi="Courier New" w:cs="Courier New"/>
          <w:color w:val="666666"/>
          <w:sz w:val="16"/>
          <w:szCs w:val="16"/>
          <w:lang w:eastAsia="da-DK"/>
        </w:rPr>
        <w:t>&lt;/h1&gt;</w:t>
      </w:r>
    </w:p>
    <w:p w14:paraId="69D7EC7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&lt;h2&gt;</w:t>
      </w:r>
      <w:proofErr w:type="spellStart"/>
      <w:r w:rsidRPr="0087133D">
        <w:rPr>
          <w:rFonts w:ascii="Courier New" w:eastAsia="Times New Roman" w:hAnsi="Courier New" w:cs="Courier New"/>
          <w:color w:val="666666"/>
          <w:sz w:val="16"/>
          <w:szCs w:val="16"/>
          <w:lang w:eastAsia="da-DK"/>
        </w:rPr>
        <w:t>Aenean</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commodo</w:t>
      </w:r>
      <w:proofErr w:type="spellEnd"/>
      <w:r w:rsidRPr="0087133D">
        <w:rPr>
          <w:rFonts w:ascii="Courier New" w:eastAsia="Times New Roman" w:hAnsi="Courier New" w:cs="Courier New"/>
          <w:color w:val="666666"/>
          <w:sz w:val="16"/>
          <w:szCs w:val="16"/>
          <w:lang w:eastAsia="da-DK"/>
        </w:rPr>
        <w:t xml:space="preserve"> ligula </w:t>
      </w:r>
      <w:proofErr w:type="spellStart"/>
      <w:r w:rsidRPr="0087133D">
        <w:rPr>
          <w:rFonts w:ascii="Courier New" w:eastAsia="Times New Roman" w:hAnsi="Courier New" w:cs="Courier New"/>
          <w:color w:val="666666"/>
          <w:sz w:val="16"/>
          <w:szCs w:val="16"/>
          <w:lang w:eastAsia="da-DK"/>
        </w:rPr>
        <w:t>eget</w:t>
      </w:r>
      <w:proofErr w:type="spellEnd"/>
      <w:r w:rsidRPr="0087133D">
        <w:rPr>
          <w:rFonts w:ascii="Courier New" w:eastAsia="Times New Roman" w:hAnsi="Courier New" w:cs="Courier New"/>
          <w:color w:val="666666"/>
          <w:sz w:val="16"/>
          <w:szCs w:val="16"/>
          <w:lang w:eastAsia="da-DK"/>
        </w:rPr>
        <w:t xml:space="preserve"> dolor </w:t>
      </w:r>
      <w:proofErr w:type="spellStart"/>
      <w:r w:rsidRPr="0087133D">
        <w:rPr>
          <w:rFonts w:ascii="Courier New" w:eastAsia="Times New Roman" w:hAnsi="Courier New" w:cs="Courier New"/>
          <w:color w:val="666666"/>
          <w:sz w:val="16"/>
          <w:szCs w:val="16"/>
          <w:lang w:eastAsia="da-DK"/>
        </w:rPr>
        <w:t>aenean</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massa</w:t>
      </w:r>
      <w:proofErr w:type="spellEnd"/>
      <w:r w:rsidRPr="0087133D">
        <w:rPr>
          <w:rFonts w:ascii="Courier New" w:eastAsia="Times New Roman" w:hAnsi="Courier New" w:cs="Courier New"/>
          <w:color w:val="666666"/>
          <w:sz w:val="16"/>
          <w:szCs w:val="16"/>
          <w:lang w:eastAsia="da-DK"/>
        </w:rPr>
        <w:t>&lt;/h2&gt;</w:t>
      </w:r>
    </w:p>
    <w:p w14:paraId="1B971DD2"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&lt;p&gt;Lorem ipsum dolor sit </w:t>
      </w:r>
      <w:proofErr w:type="spellStart"/>
      <w:r w:rsidRPr="0087133D">
        <w:rPr>
          <w:rFonts w:ascii="Courier New" w:eastAsia="Times New Roman" w:hAnsi="Courier New" w:cs="Courier New"/>
          <w:color w:val="666666"/>
          <w:sz w:val="16"/>
          <w:szCs w:val="16"/>
          <w:lang w:eastAsia="da-DK"/>
        </w:rPr>
        <w:t>amet</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consectetuer</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adipiscing</w:t>
      </w:r>
      <w:proofErr w:type="spellEnd"/>
      <w:r w:rsidRPr="0087133D">
        <w:rPr>
          <w:rFonts w:ascii="Courier New" w:eastAsia="Times New Roman" w:hAnsi="Courier New" w:cs="Courier New"/>
          <w:color w:val="666666"/>
          <w:sz w:val="16"/>
          <w:szCs w:val="16"/>
          <w:lang w:eastAsia="da-DK"/>
        </w:rPr>
        <w:t xml:space="preserve"> </w:t>
      </w:r>
    </w:p>
    <w:p w14:paraId="0F5FC88D"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roofErr w:type="spellStart"/>
      <w:r w:rsidRPr="0087133D">
        <w:rPr>
          <w:rFonts w:ascii="Courier New" w:eastAsia="Times New Roman" w:hAnsi="Courier New" w:cs="Courier New"/>
          <w:color w:val="666666"/>
          <w:sz w:val="16"/>
          <w:szCs w:val="16"/>
          <w:lang w:eastAsia="da-DK"/>
        </w:rPr>
        <w:t>elit</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Aenean</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commodo</w:t>
      </w:r>
      <w:proofErr w:type="spellEnd"/>
      <w:r w:rsidRPr="0087133D">
        <w:rPr>
          <w:rFonts w:ascii="Courier New" w:eastAsia="Times New Roman" w:hAnsi="Courier New" w:cs="Courier New"/>
          <w:color w:val="666666"/>
          <w:sz w:val="16"/>
          <w:szCs w:val="16"/>
          <w:lang w:eastAsia="da-DK"/>
        </w:rPr>
        <w:t xml:space="preserve"> ligula </w:t>
      </w:r>
      <w:proofErr w:type="spellStart"/>
      <w:r w:rsidRPr="0087133D">
        <w:rPr>
          <w:rFonts w:ascii="Courier New" w:eastAsia="Times New Roman" w:hAnsi="Courier New" w:cs="Courier New"/>
          <w:color w:val="666666"/>
          <w:sz w:val="16"/>
          <w:szCs w:val="16"/>
          <w:lang w:eastAsia="da-DK"/>
        </w:rPr>
        <w:t>eget</w:t>
      </w:r>
      <w:proofErr w:type="spellEnd"/>
      <w:r w:rsidRPr="0087133D">
        <w:rPr>
          <w:rFonts w:ascii="Courier New" w:eastAsia="Times New Roman" w:hAnsi="Courier New" w:cs="Courier New"/>
          <w:color w:val="666666"/>
          <w:sz w:val="16"/>
          <w:szCs w:val="16"/>
          <w:lang w:eastAsia="da-DK"/>
        </w:rPr>
        <w:t xml:space="preserve"> dolor. </w:t>
      </w:r>
      <w:proofErr w:type="spellStart"/>
      <w:r w:rsidRPr="0087133D">
        <w:rPr>
          <w:rFonts w:ascii="Courier New" w:eastAsia="Times New Roman" w:hAnsi="Courier New" w:cs="Courier New"/>
          <w:color w:val="666666"/>
          <w:sz w:val="16"/>
          <w:szCs w:val="16"/>
          <w:lang w:eastAsia="da-DK"/>
        </w:rPr>
        <w:t>Aenean</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massa</w:t>
      </w:r>
      <w:proofErr w:type="spellEnd"/>
      <w:r w:rsidRPr="0087133D">
        <w:rPr>
          <w:rFonts w:ascii="Courier New" w:eastAsia="Times New Roman" w:hAnsi="Courier New" w:cs="Courier New"/>
          <w:color w:val="666666"/>
          <w:sz w:val="16"/>
          <w:szCs w:val="16"/>
          <w:lang w:eastAsia="da-DK"/>
        </w:rPr>
        <w:t xml:space="preserve">. </w:t>
      </w:r>
    </w:p>
    <w:p w14:paraId="689D72BB"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Cum sociis </w:t>
      </w:r>
      <w:proofErr w:type="spellStart"/>
      <w:r w:rsidRPr="0087133D">
        <w:rPr>
          <w:rFonts w:ascii="Courier New" w:eastAsia="Times New Roman" w:hAnsi="Courier New" w:cs="Courier New"/>
          <w:color w:val="666666"/>
          <w:sz w:val="16"/>
          <w:szCs w:val="16"/>
          <w:lang w:eastAsia="da-DK"/>
        </w:rPr>
        <w:t>natoque</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penatibus</w:t>
      </w:r>
      <w:proofErr w:type="spellEnd"/>
      <w:r w:rsidRPr="0087133D">
        <w:rPr>
          <w:rFonts w:ascii="Courier New" w:eastAsia="Times New Roman" w:hAnsi="Courier New" w:cs="Courier New"/>
          <w:color w:val="666666"/>
          <w:sz w:val="16"/>
          <w:szCs w:val="16"/>
          <w:lang w:eastAsia="da-DK"/>
        </w:rPr>
        <w:t xml:space="preserve"> et </w:t>
      </w:r>
      <w:proofErr w:type="spellStart"/>
      <w:r w:rsidRPr="0087133D">
        <w:rPr>
          <w:rFonts w:ascii="Courier New" w:eastAsia="Times New Roman" w:hAnsi="Courier New" w:cs="Courier New"/>
          <w:color w:val="666666"/>
          <w:sz w:val="16"/>
          <w:szCs w:val="16"/>
          <w:lang w:eastAsia="da-DK"/>
        </w:rPr>
        <w:t>magnis</w:t>
      </w:r>
      <w:proofErr w:type="spellEnd"/>
      <w:r w:rsidRPr="0087133D">
        <w:rPr>
          <w:rFonts w:ascii="Courier New" w:eastAsia="Times New Roman" w:hAnsi="Courier New" w:cs="Courier New"/>
          <w:color w:val="666666"/>
          <w:sz w:val="16"/>
          <w:szCs w:val="16"/>
          <w:lang w:eastAsia="da-DK"/>
        </w:rPr>
        <w:t xml:space="preserve"> dis parturient </w:t>
      </w:r>
    </w:p>
    <w:p w14:paraId="7B4761E5"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roofErr w:type="spellStart"/>
      <w:r w:rsidRPr="0087133D">
        <w:rPr>
          <w:rFonts w:ascii="Courier New" w:eastAsia="Times New Roman" w:hAnsi="Courier New" w:cs="Courier New"/>
          <w:color w:val="666666"/>
          <w:sz w:val="16"/>
          <w:szCs w:val="16"/>
          <w:lang w:eastAsia="da-DK"/>
        </w:rPr>
        <w:t>montes</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nascetur</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ridiculus</w:t>
      </w:r>
      <w:proofErr w:type="spellEnd"/>
      <w:r w:rsidRPr="0087133D">
        <w:rPr>
          <w:rFonts w:ascii="Courier New" w:eastAsia="Times New Roman" w:hAnsi="Courier New" w:cs="Courier New"/>
          <w:color w:val="666666"/>
          <w:sz w:val="16"/>
          <w:szCs w:val="16"/>
          <w:lang w:eastAsia="da-DK"/>
        </w:rPr>
        <w:t xml:space="preserve"> mus. </w:t>
      </w:r>
      <w:proofErr w:type="spellStart"/>
      <w:r w:rsidRPr="0087133D">
        <w:rPr>
          <w:rFonts w:ascii="Courier New" w:eastAsia="Times New Roman" w:hAnsi="Courier New" w:cs="Courier New"/>
          <w:color w:val="666666"/>
          <w:sz w:val="16"/>
          <w:szCs w:val="16"/>
          <w:lang w:eastAsia="da-DK"/>
        </w:rPr>
        <w:t>Donec</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quam</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felis</w:t>
      </w:r>
      <w:proofErr w:type="spellEnd"/>
      <w:r w:rsidRPr="0087133D">
        <w:rPr>
          <w:rFonts w:ascii="Courier New" w:eastAsia="Times New Roman" w:hAnsi="Courier New" w:cs="Courier New"/>
          <w:color w:val="666666"/>
          <w:sz w:val="16"/>
          <w:szCs w:val="16"/>
          <w:lang w:eastAsia="da-DK"/>
        </w:rPr>
        <w:t xml:space="preserve">, </w:t>
      </w:r>
    </w:p>
    <w:p w14:paraId="7C8398F5"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roofErr w:type="spellStart"/>
      <w:r w:rsidRPr="0087133D">
        <w:rPr>
          <w:rFonts w:ascii="Courier New" w:eastAsia="Times New Roman" w:hAnsi="Courier New" w:cs="Courier New"/>
          <w:color w:val="666666"/>
          <w:sz w:val="16"/>
          <w:szCs w:val="16"/>
          <w:lang w:eastAsia="da-DK"/>
        </w:rPr>
        <w:t>ultricies</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nec</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pellentesque</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eu</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pretium</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quis</w:t>
      </w:r>
      <w:proofErr w:type="spellEnd"/>
      <w:r w:rsidRPr="0087133D">
        <w:rPr>
          <w:rFonts w:ascii="Courier New" w:eastAsia="Times New Roman" w:hAnsi="Courier New" w:cs="Courier New"/>
          <w:color w:val="666666"/>
          <w:sz w:val="16"/>
          <w:szCs w:val="16"/>
          <w:lang w:eastAsia="da-DK"/>
        </w:rPr>
        <w:t>, sem.&lt;/p&gt;</w:t>
      </w:r>
    </w:p>
    <w:p w14:paraId="5F8FD820"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&lt;h2&gt;</w:t>
      </w:r>
      <w:proofErr w:type="spellStart"/>
      <w:r w:rsidRPr="0087133D">
        <w:rPr>
          <w:rFonts w:ascii="Courier New" w:eastAsia="Times New Roman" w:hAnsi="Courier New" w:cs="Courier New"/>
          <w:color w:val="666666"/>
          <w:sz w:val="16"/>
          <w:szCs w:val="16"/>
          <w:lang w:eastAsia="da-DK"/>
        </w:rPr>
        <w:t>Aenean</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commodo</w:t>
      </w:r>
      <w:proofErr w:type="spellEnd"/>
      <w:r w:rsidRPr="0087133D">
        <w:rPr>
          <w:rFonts w:ascii="Courier New" w:eastAsia="Times New Roman" w:hAnsi="Courier New" w:cs="Courier New"/>
          <w:color w:val="666666"/>
          <w:sz w:val="16"/>
          <w:szCs w:val="16"/>
          <w:lang w:eastAsia="da-DK"/>
        </w:rPr>
        <w:t xml:space="preserve"> ligula </w:t>
      </w:r>
      <w:proofErr w:type="spellStart"/>
      <w:r w:rsidRPr="0087133D">
        <w:rPr>
          <w:rFonts w:ascii="Courier New" w:eastAsia="Times New Roman" w:hAnsi="Courier New" w:cs="Courier New"/>
          <w:color w:val="666666"/>
          <w:sz w:val="16"/>
          <w:szCs w:val="16"/>
          <w:lang w:eastAsia="da-DK"/>
        </w:rPr>
        <w:t>eget</w:t>
      </w:r>
      <w:proofErr w:type="spellEnd"/>
      <w:r w:rsidRPr="0087133D">
        <w:rPr>
          <w:rFonts w:ascii="Courier New" w:eastAsia="Times New Roman" w:hAnsi="Courier New" w:cs="Courier New"/>
          <w:color w:val="666666"/>
          <w:sz w:val="16"/>
          <w:szCs w:val="16"/>
          <w:lang w:eastAsia="da-DK"/>
        </w:rPr>
        <w:t xml:space="preserve"> dolor </w:t>
      </w:r>
      <w:proofErr w:type="spellStart"/>
      <w:r w:rsidRPr="0087133D">
        <w:rPr>
          <w:rFonts w:ascii="Courier New" w:eastAsia="Times New Roman" w:hAnsi="Courier New" w:cs="Courier New"/>
          <w:color w:val="666666"/>
          <w:sz w:val="16"/>
          <w:szCs w:val="16"/>
          <w:lang w:eastAsia="da-DK"/>
        </w:rPr>
        <w:t>aenean</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massa</w:t>
      </w:r>
      <w:proofErr w:type="spellEnd"/>
      <w:r w:rsidRPr="0087133D">
        <w:rPr>
          <w:rFonts w:ascii="Courier New" w:eastAsia="Times New Roman" w:hAnsi="Courier New" w:cs="Courier New"/>
          <w:color w:val="666666"/>
          <w:sz w:val="16"/>
          <w:szCs w:val="16"/>
          <w:lang w:eastAsia="da-DK"/>
        </w:rPr>
        <w:t>&lt;/h2&gt;</w:t>
      </w:r>
    </w:p>
    <w:p w14:paraId="2C633DD6"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&lt;p&gt;Lorem ipsum dolor sit </w:t>
      </w:r>
      <w:proofErr w:type="spellStart"/>
      <w:r w:rsidRPr="0087133D">
        <w:rPr>
          <w:rFonts w:ascii="Courier New" w:eastAsia="Times New Roman" w:hAnsi="Courier New" w:cs="Courier New"/>
          <w:color w:val="666666"/>
          <w:sz w:val="16"/>
          <w:szCs w:val="16"/>
          <w:lang w:eastAsia="da-DK"/>
        </w:rPr>
        <w:t>amet</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consectetuer</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adipiscing</w:t>
      </w:r>
      <w:proofErr w:type="spellEnd"/>
      <w:r w:rsidRPr="0087133D">
        <w:rPr>
          <w:rFonts w:ascii="Courier New" w:eastAsia="Times New Roman" w:hAnsi="Courier New" w:cs="Courier New"/>
          <w:color w:val="666666"/>
          <w:sz w:val="16"/>
          <w:szCs w:val="16"/>
          <w:lang w:eastAsia="da-DK"/>
        </w:rPr>
        <w:t xml:space="preserve"> </w:t>
      </w:r>
    </w:p>
    <w:p w14:paraId="7647F808"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roofErr w:type="spellStart"/>
      <w:r w:rsidRPr="0087133D">
        <w:rPr>
          <w:rFonts w:ascii="Courier New" w:eastAsia="Times New Roman" w:hAnsi="Courier New" w:cs="Courier New"/>
          <w:color w:val="666666"/>
          <w:sz w:val="16"/>
          <w:szCs w:val="16"/>
          <w:lang w:eastAsia="da-DK"/>
        </w:rPr>
        <w:t>elit</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Aenean</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commodo</w:t>
      </w:r>
      <w:proofErr w:type="spellEnd"/>
      <w:r w:rsidRPr="0087133D">
        <w:rPr>
          <w:rFonts w:ascii="Courier New" w:eastAsia="Times New Roman" w:hAnsi="Courier New" w:cs="Courier New"/>
          <w:color w:val="666666"/>
          <w:sz w:val="16"/>
          <w:szCs w:val="16"/>
          <w:lang w:eastAsia="da-DK"/>
        </w:rPr>
        <w:t xml:space="preserve"> ligula </w:t>
      </w:r>
      <w:proofErr w:type="spellStart"/>
      <w:r w:rsidRPr="0087133D">
        <w:rPr>
          <w:rFonts w:ascii="Courier New" w:eastAsia="Times New Roman" w:hAnsi="Courier New" w:cs="Courier New"/>
          <w:color w:val="666666"/>
          <w:sz w:val="16"/>
          <w:szCs w:val="16"/>
          <w:lang w:eastAsia="da-DK"/>
        </w:rPr>
        <w:t>eget</w:t>
      </w:r>
      <w:proofErr w:type="spellEnd"/>
      <w:r w:rsidRPr="0087133D">
        <w:rPr>
          <w:rFonts w:ascii="Courier New" w:eastAsia="Times New Roman" w:hAnsi="Courier New" w:cs="Courier New"/>
          <w:color w:val="666666"/>
          <w:sz w:val="16"/>
          <w:szCs w:val="16"/>
          <w:lang w:eastAsia="da-DK"/>
        </w:rPr>
        <w:t xml:space="preserve"> dolor. </w:t>
      </w:r>
      <w:proofErr w:type="spellStart"/>
      <w:r w:rsidRPr="0087133D">
        <w:rPr>
          <w:rFonts w:ascii="Courier New" w:eastAsia="Times New Roman" w:hAnsi="Courier New" w:cs="Courier New"/>
          <w:color w:val="666666"/>
          <w:sz w:val="16"/>
          <w:szCs w:val="16"/>
          <w:lang w:eastAsia="da-DK"/>
        </w:rPr>
        <w:t>Aenean</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massa</w:t>
      </w:r>
      <w:proofErr w:type="spellEnd"/>
      <w:r w:rsidRPr="0087133D">
        <w:rPr>
          <w:rFonts w:ascii="Courier New" w:eastAsia="Times New Roman" w:hAnsi="Courier New" w:cs="Courier New"/>
          <w:color w:val="666666"/>
          <w:sz w:val="16"/>
          <w:szCs w:val="16"/>
          <w:lang w:eastAsia="da-DK"/>
        </w:rPr>
        <w:t xml:space="preserve">. </w:t>
      </w:r>
    </w:p>
    <w:p w14:paraId="42033B13"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Cum sociis </w:t>
      </w:r>
      <w:proofErr w:type="spellStart"/>
      <w:r w:rsidRPr="0087133D">
        <w:rPr>
          <w:rFonts w:ascii="Courier New" w:eastAsia="Times New Roman" w:hAnsi="Courier New" w:cs="Courier New"/>
          <w:color w:val="666666"/>
          <w:sz w:val="16"/>
          <w:szCs w:val="16"/>
          <w:lang w:eastAsia="da-DK"/>
        </w:rPr>
        <w:t>natoque</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penatibus</w:t>
      </w:r>
      <w:proofErr w:type="spellEnd"/>
      <w:r w:rsidRPr="0087133D">
        <w:rPr>
          <w:rFonts w:ascii="Courier New" w:eastAsia="Times New Roman" w:hAnsi="Courier New" w:cs="Courier New"/>
          <w:color w:val="666666"/>
          <w:sz w:val="16"/>
          <w:szCs w:val="16"/>
          <w:lang w:eastAsia="da-DK"/>
        </w:rPr>
        <w:t xml:space="preserve"> et </w:t>
      </w:r>
      <w:proofErr w:type="spellStart"/>
      <w:r w:rsidRPr="0087133D">
        <w:rPr>
          <w:rFonts w:ascii="Courier New" w:eastAsia="Times New Roman" w:hAnsi="Courier New" w:cs="Courier New"/>
          <w:color w:val="666666"/>
          <w:sz w:val="16"/>
          <w:szCs w:val="16"/>
          <w:lang w:eastAsia="da-DK"/>
        </w:rPr>
        <w:t>magnis</w:t>
      </w:r>
      <w:proofErr w:type="spellEnd"/>
      <w:r w:rsidRPr="0087133D">
        <w:rPr>
          <w:rFonts w:ascii="Courier New" w:eastAsia="Times New Roman" w:hAnsi="Courier New" w:cs="Courier New"/>
          <w:color w:val="666666"/>
          <w:sz w:val="16"/>
          <w:szCs w:val="16"/>
          <w:lang w:eastAsia="da-DK"/>
        </w:rPr>
        <w:t xml:space="preserve"> dis parturient </w:t>
      </w:r>
    </w:p>
    <w:p w14:paraId="10FE1E99"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roofErr w:type="spellStart"/>
      <w:r w:rsidRPr="0087133D">
        <w:rPr>
          <w:rFonts w:ascii="Courier New" w:eastAsia="Times New Roman" w:hAnsi="Courier New" w:cs="Courier New"/>
          <w:color w:val="666666"/>
          <w:sz w:val="16"/>
          <w:szCs w:val="16"/>
          <w:lang w:eastAsia="da-DK"/>
        </w:rPr>
        <w:t>montes</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nascetur</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ridiculus</w:t>
      </w:r>
      <w:proofErr w:type="spellEnd"/>
      <w:r w:rsidRPr="0087133D">
        <w:rPr>
          <w:rFonts w:ascii="Courier New" w:eastAsia="Times New Roman" w:hAnsi="Courier New" w:cs="Courier New"/>
          <w:color w:val="666666"/>
          <w:sz w:val="16"/>
          <w:szCs w:val="16"/>
          <w:lang w:eastAsia="da-DK"/>
        </w:rPr>
        <w:t xml:space="preserve"> mus. </w:t>
      </w:r>
      <w:proofErr w:type="spellStart"/>
      <w:r w:rsidRPr="0087133D">
        <w:rPr>
          <w:rFonts w:ascii="Courier New" w:eastAsia="Times New Roman" w:hAnsi="Courier New" w:cs="Courier New"/>
          <w:color w:val="666666"/>
          <w:sz w:val="16"/>
          <w:szCs w:val="16"/>
          <w:lang w:eastAsia="da-DK"/>
        </w:rPr>
        <w:t>Donec</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quam</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felis</w:t>
      </w:r>
      <w:proofErr w:type="spellEnd"/>
      <w:r w:rsidRPr="0087133D">
        <w:rPr>
          <w:rFonts w:ascii="Courier New" w:eastAsia="Times New Roman" w:hAnsi="Courier New" w:cs="Courier New"/>
          <w:color w:val="666666"/>
          <w:sz w:val="16"/>
          <w:szCs w:val="16"/>
          <w:lang w:eastAsia="da-DK"/>
        </w:rPr>
        <w:t xml:space="preserve">, </w:t>
      </w:r>
    </w:p>
    <w:p w14:paraId="7FE88D20"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roofErr w:type="spellStart"/>
      <w:r w:rsidRPr="0087133D">
        <w:rPr>
          <w:rFonts w:ascii="Courier New" w:eastAsia="Times New Roman" w:hAnsi="Courier New" w:cs="Courier New"/>
          <w:color w:val="666666"/>
          <w:sz w:val="16"/>
          <w:szCs w:val="16"/>
          <w:lang w:eastAsia="da-DK"/>
        </w:rPr>
        <w:t>ultricies</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nec</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pellentesque</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eu</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pretium</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quis</w:t>
      </w:r>
      <w:proofErr w:type="spellEnd"/>
      <w:r w:rsidRPr="0087133D">
        <w:rPr>
          <w:rFonts w:ascii="Courier New" w:eastAsia="Times New Roman" w:hAnsi="Courier New" w:cs="Courier New"/>
          <w:color w:val="666666"/>
          <w:sz w:val="16"/>
          <w:szCs w:val="16"/>
          <w:lang w:eastAsia="da-DK"/>
        </w:rPr>
        <w:t>, sem.&lt;/p&gt;</w:t>
      </w:r>
    </w:p>
    <w:p w14:paraId="177AF1A6"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&lt;ul&gt;</w:t>
      </w:r>
    </w:p>
    <w:p w14:paraId="62952BDE"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&lt;li&gt;Lorem ipsum dolor sit </w:t>
      </w:r>
      <w:proofErr w:type="spellStart"/>
      <w:r w:rsidRPr="0087133D">
        <w:rPr>
          <w:rFonts w:ascii="Courier New" w:eastAsia="Times New Roman" w:hAnsi="Courier New" w:cs="Courier New"/>
          <w:color w:val="666666"/>
          <w:sz w:val="16"/>
          <w:szCs w:val="16"/>
          <w:lang w:eastAsia="da-DK"/>
        </w:rPr>
        <w:t>amet</w:t>
      </w:r>
      <w:proofErr w:type="spellEnd"/>
      <w:r w:rsidRPr="0087133D">
        <w:rPr>
          <w:rFonts w:ascii="Courier New" w:eastAsia="Times New Roman" w:hAnsi="Courier New" w:cs="Courier New"/>
          <w:color w:val="666666"/>
          <w:sz w:val="16"/>
          <w:szCs w:val="16"/>
          <w:lang w:eastAsia="da-DK"/>
        </w:rPr>
        <w:t xml:space="preserve"> </w:t>
      </w:r>
      <w:proofErr w:type="spellStart"/>
      <w:proofErr w:type="gramStart"/>
      <w:r w:rsidRPr="0087133D">
        <w:rPr>
          <w:rFonts w:ascii="Courier New" w:eastAsia="Times New Roman" w:hAnsi="Courier New" w:cs="Courier New"/>
          <w:color w:val="666666"/>
          <w:sz w:val="16"/>
          <w:szCs w:val="16"/>
          <w:lang w:eastAsia="da-DK"/>
        </w:rPr>
        <w:t>consectetuer</w:t>
      </w:r>
      <w:proofErr w:type="spellEnd"/>
      <w:r w:rsidRPr="0087133D">
        <w:rPr>
          <w:rFonts w:ascii="Courier New" w:eastAsia="Times New Roman" w:hAnsi="Courier New" w:cs="Courier New"/>
          <w:color w:val="666666"/>
          <w:sz w:val="16"/>
          <w:szCs w:val="16"/>
          <w:lang w:eastAsia="da-DK"/>
        </w:rPr>
        <w:t>.&lt;</w:t>
      </w:r>
      <w:proofErr w:type="gramEnd"/>
      <w:r w:rsidRPr="0087133D">
        <w:rPr>
          <w:rFonts w:ascii="Courier New" w:eastAsia="Times New Roman" w:hAnsi="Courier New" w:cs="Courier New"/>
          <w:color w:val="666666"/>
          <w:sz w:val="16"/>
          <w:szCs w:val="16"/>
          <w:lang w:eastAsia="da-DK"/>
        </w:rPr>
        <w:t>/li&gt;</w:t>
      </w:r>
    </w:p>
    <w:p w14:paraId="0FC0D731"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&lt;li&gt;</w:t>
      </w:r>
      <w:proofErr w:type="spellStart"/>
      <w:r w:rsidRPr="0087133D">
        <w:rPr>
          <w:rFonts w:ascii="Courier New" w:eastAsia="Times New Roman" w:hAnsi="Courier New" w:cs="Courier New"/>
          <w:color w:val="666666"/>
          <w:sz w:val="16"/>
          <w:szCs w:val="16"/>
          <w:lang w:eastAsia="da-DK"/>
        </w:rPr>
        <w:t>Aenean</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commodo</w:t>
      </w:r>
      <w:proofErr w:type="spellEnd"/>
      <w:r w:rsidRPr="0087133D">
        <w:rPr>
          <w:rFonts w:ascii="Courier New" w:eastAsia="Times New Roman" w:hAnsi="Courier New" w:cs="Courier New"/>
          <w:color w:val="666666"/>
          <w:sz w:val="16"/>
          <w:szCs w:val="16"/>
          <w:lang w:eastAsia="da-DK"/>
        </w:rPr>
        <w:t xml:space="preserve"> ligula </w:t>
      </w:r>
      <w:proofErr w:type="spellStart"/>
      <w:r w:rsidRPr="0087133D">
        <w:rPr>
          <w:rFonts w:ascii="Courier New" w:eastAsia="Times New Roman" w:hAnsi="Courier New" w:cs="Courier New"/>
          <w:color w:val="666666"/>
          <w:sz w:val="16"/>
          <w:szCs w:val="16"/>
          <w:lang w:eastAsia="da-DK"/>
        </w:rPr>
        <w:t>eget</w:t>
      </w:r>
      <w:proofErr w:type="spellEnd"/>
      <w:r w:rsidRPr="0087133D">
        <w:rPr>
          <w:rFonts w:ascii="Courier New" w:eastAsia="Times New Roman" w:hAnsi="Courier New" w:cs="Courier New"/>
          <w:color w:val="666666"/>
          <w:sz w:val="16"/>
          <w:szCs w:val="16"/>
          <w:lang w:eastAsia="da-DK"/>
        </w:rPr>
        <w:t xml:space="preserve"> </w:t>
      </w:r>
      <w:proofErr w:type="gramStart"/>
      <w:r w:rsidRPr="0087133D">
        <w:rPr>
          <w:rFonts w:ascii="Courier New" w:eastAsia="Times New Roman" w:hAnsi="Courier New" w:cs="Courier New"/>
          <w:color w:val="666666"/>
          <w:sz w:val="16"/>
          <w:szCs w:val="16"/>
          <w:lang w:eastAsia="da-DK"/>
        </w:rPr>
        <w:t>dolor.&lt;</w:t>
      </w:r>
      <w:proofErr w:type="gramEnd"/>
      <w:r w:rsidRPr="0087133D">
        <w:rPr>
          <w:rFonts w:ascii="Courier New" w:eastAsia="Times New Roman" w:hAnsi="Courier New" w:cs="Courier New"/>
          <w:color w:val="666666"/>
          <w:sz w:val="16"/>
          <w:szCs w:val="16"/>
          <w:lang w:eastAsia="da-DK"/>
        </w:rPr>
        <w:t>/li&gt;</w:t>
      </w:r>
    </w:p>
    <w:p w14:paraId="740C29B8"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&lt;li&gt;</w:t>
      </w:r>
      <w:proofErr w:type="spellStart"/>
      <w:r w:rsidRPr="0087133D">
        <w:rPr>
          <w:rFonts w:ascii="Courier New" w:eastAsia="Times New Roman" w:hAnsi="Courier New" w:cs="Courier New"/>
          <w:color w:val="666666"/>
          <w:sz w:val="16"/>
          <w:szCs w:val="16"/>
          <w:lang w:eastAsia="da-DK"/>
        </w:rPr>
        <w:t>Aenean</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massa</w:t>
      </w:r>
      <w:proofErr w:type="spellEnd"/>
      <w:r w:rsidRPr="0087133D">
        <w:rPr>
          <w:rFonts w:ascii="Courier New" w:eastAsia="Times New Roman" w:hAnsi="Courier New" w:cs="Courier New"/>
          <w:color w:val="666666"/>
          <w:sz w:val="16"/>
          <w:szCs w:val="16"/>
          <w:lang w:eastAsia="da-DK"/>
        </w:rPr>
        <w:t xml:space="preserve"> cum sociis </w:t>
      </w:r>
      <w:proofErr w:type="spellStart"/>
      <w:r w:rsidRPr="0087133D">
        <w:rPr>
          <w:rFonts w:ascii="Courier New" w:eastAsia="Times New Roman" w:hAnsi="Courier New" w:cs="Courier New"/>
          <w:color w:val="666666"/>
          <w:sz w:val="16"/>
          <w:szCs w:val="16"/>
          <w:lang w:eastAsia="da-DK"/>
        </w:rPr>
        <w:t>natoque</w:t>
      </w:r>
      <w:proofErr w:type="spellEnd"/>
      <w:r w:rsidRPr="0087133D">
        <w:rPr>
          <w:rFonts w:ascii="Courier New" w:eastAsia="Times New Roman" w:hAnsi="Courier New" w:cs="Courier New"/>
          <w:color w:val="666666"/>
          <w:sz w:val="16"/>
          <w:szCs w:val="16"/>
          <w:lang w:eastAsia="da-DK"/>
        </w:rPr>
        <w:t xml:space="preserve"> </w:t>
      </w:r>
      <w:proofErr w:type="spellStart"/>
      <w:proofErr w:type="gramStart"/>
      <w:r w:rsidRPr="0087133D">
        <w:rPr>
          <w:rFonts w:ascii="Courier New" w:eastAsia="Times New Roman" w:hAnsi="Courier New" w:cs="Courier New"/>
          <w:color w:val="666666"/>
          <w:sz w:val="16"/>
          <w:szCs w:val="16"/>
          <w:lang w:eastAsia="da-DK"/>
        </w:rPr>
        <w:t>penatibus</w:t>
      </w:r>
      <w:proofErr w:type="spellEnd"/>
      <w:r w:rsidRPr="0087133D">
        <w:rPr>
          <w:rFonts w:ascii="Courier New" w:eastAsia="Times New Roman" w:hAnsi="Courier New" w:cs="Courier New"/>
          <w:color w:val="666666"/>
          <w:sz w:val="16"/>
          <w:szCs w:val="16"/>
          <w:lang w:eastAsia="da-DK"/>
        </w:rPr>
        <w:t>.&lt;</w:t>
      </w:r>
      <w:proofErr w:type="gramEnd"/>
      <w:r w:rsidRPr="0087133D">
        <w:rPr>
          <w:rFonts w:ascii="Courier New" w:eastAsia="Times New Roman" w:hAnsi="Courier New" w:cs="Courier New"/>
          <w:color w:val="666666"/>
          <w:sz w:val="16"/>
          <w:szCs w:val="16"/>
          <w:lang w:eastAsia="da-DK"/>
        </w:rPr>
        <w:t>/li&gt;</w:t>
      </w:r>
    </w:p>
    <w:p w14:paraId="11A97D85"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&lt;/ul&gt;</w:t>
      </w:r>
    </w:p>
    <w:p w14:paraId="2E410C98"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&lt;p&gt;Lorem ipsum dolor sit </w:t>
      </w:r>
      <w:proofErr w:type="spellStart"/>
      <w:r w:rsidRPr="0087133D">
        <w:rPr>
          <w:rFonts w:ascii="Courier New" w:eastAsia="Times New Roman" w:hAnsi="Courier New" w:cs="Courier New"/>
          <w:color w:val="666666"/>
          <w:sz w:val="16"/>
          <w:szCs w:val="16"/>
          <w:lang w:eastAsia="da-DK"/>
        </w:rPr>
        <w:t>amet</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consectetuer</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adipiscing</w:t>
      </w:r>
      <w:proofErr w:type="spellEnd"/>
      <w:r w:rsidRPr="0087133D">
        <w:rPr>
          <w:rFonts w:ascii="Courier New" w:eastAsia="Times New Roman" w:hAnsi="Courier New" w:cs="Courier New"/>
          <w:color w:val="666666"/>
          <w:sz w:val="16"/>
          <w:szCs w:val="16"/>
          <w:lang w:eastAsia="da-DK"/>
        </w:rPr>
        <w:t xml:space="preserve"> </w:t>
      </w:r>
    </w:p>
    <w:p w14:paraId="108CDC51"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roofErr w:type="spellStart"/>
      <w:r w:rsidRPr="0087133D">
        <w:rPr>
          <w:rFonts w:ascii="Courier New" w:eastAsia="Times New Roman" w:hAnsi="Courier New" w:cs="Courier New"/>
          <w:color w:val="666666"/>
          <w:sz w:val="16"/>
          <w:szCs w:val="16"/>
          <w:lang w:eastAsia="da-DK"/>
        </w:rPr>
        <w:t>elit</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Aenean</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commodo</w:t>
      </w:r>
      <w:proofErr w:type="spellEnd"/>
      <w:r w:rsidRPr="0087133D">
        <w:rPr>
          <w:rFonts w:ascii="Courier New" w:eastAsia="Times New Roman" w:hAnsi="Courier New" w:cs="Courier New"/>
          <w:color w:val="666666"/>
          <w:sz w:val="16"/>
          <w:szCs w:val="16"/>
          <w:lang w:eastAsia="da-DK"/>
        </w:rPr>
        <w:t xml:space="preserve"> ligula </w:t>
      </w:r>
      <w:proofErr w:type="spellStart"/>
      <w:r w:rsidRPr="0087133D">
        <w:rPr>
          <w:rFonts w:ascii="Courier New" w:eastAsia="Times New Roman" w:hAnsi="Courier New" w:cs="Courier New"/>
          <w:color w:val="666666"/>
          <w:sz w:val="16"/>
          <w:szCs w:val="16"/>
          <w:lang w:eastAsia="da-DK"/>
        </w:rPr>
        <w:t>eget</w:t>
      </w:r>
      <w:proofErr w:type="spellEnd"/>
      <w:r w:rsidRPr="0087133D">
        <w:rPr>
          <w:rFonts w:ascii="Courier New" w:eastAsia="Times New Roman" w:hAnsi="Courier New" w:cs="Courier New"/>
          <w:color w:val="666666"/>
          <w:sz w:val="16"/>
          <w:szCs w:val="16"/>
          <w:lang w:eastAsia="da-DK"/>
        </w:rPr>
        <w:t xml:space="preserve"> dolor. </w:t>
      </w:r>
      <w:proofErr w:type="spellStart"/>
      <w:r w:rsidRPr="0087133D">
        <w:rPr>
          <w:rFonts w:ascii="Courier New" w:eastAsia="Times New Roman" w:hAnsi="Courier New" w:cs="Courier New"/>
          <w:color w:val="666666"/>
          <w:sz w:val="16"/>
          <w:szCs w:val="16"/>
          <w:lang w:eastAsia="da-DK"/>
        </w:rPr>
        <w:t>Aenean</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massa</w:t>
      </w:r>
      <w:proofErr w:type="spellEnd"/>
      <w:r w:rsidRPr="0087133D">
        <w:rPr>
          <w:rFonts w:ascii="Courier New" w:eastAsia="Times New Roman" w:hAnsi="Courier New" w:cs="Courier New"/>
          <w:color w:val="666666"/>
          <w:sz w:val="16"/>
          <w:szCs w:val="16"/>
          <w:lang w:eastAsia="da-DK"/>
        </w:rPr>
        <w:t xml:space="preserve">. </w:t>
      </w:r>
    </w:p>
    <w:p w14:paraId="06ECD2A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Cum sociis </w:t>
      </w:r>
      <w:proofErr w:type="spellStart"/>
      <w:r w:rsidRPr="0087133D">
        <w:rPr>
          <w:rFonts w:ascii="Courier New" w:eastAsia="Times New Roman" w:hAnsi="Courier New" w:cs="Courier New"/>
          <w:color w:val="666666"/>
          <w:sz w:val="16"/>
          <w:szCs w:val="16"/>
          <w:lang w:eastAsia="da-DK"/>
        </w:rPr>
        <w:t>natoque</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penatibus</w:t>
      </w:r>
      <w:proofErr w:type="spellEnd"/>
      <w:r w:rsidRPr="0087133D">
        <w:rPr>
          <w:rFonts w:ascii="Courier New" w:eastAsia="Times New Roman" w:hAnsi="Courier New" w:cs="Courier New"/>
          <w:color w:val="666666"/>
          <w:sz w:val="16"/>
          <w:szCs w:val="16"/>
          <w:lang w:eastAsia="da-DK"/>
        </w:rPr>
        <w:t xml:space="preserve"> et </w:t>
      </w:r>
      <w:proofErr w:type="spellStart"/>
      <w:r w:rsidRPr="0087133D">
        <w:rPr>
          <w:rFonts w:ascii="Courier New" w:eastAsia="Times New Roman" w:hAnsi="Courier New" w:cs="Courier New"/>
          <w:color w:val="666666"/>
          <w:sz w:val="16"/>
          <w:szCs w:val="16"/>
          <w:lang w:eastAsia="da-DK"/>
        </w:rPr>
        <w:t>magnis</w:t>
      </w:r>
      <w:proofErr w:type="spellEnd"/>
      <w:r w:rsidRPr="0087133D">
        <w:rPr>
          <w:rFonts w:ascii="Courier New" w:eastAsia="Times New Roman" w:hAnsi="Courier New" w:cs="Courier New"/>
          <w:color w:val="666666"/>
          <w:sz w:val="16"/>
          <w:szCs w:val="16"/>
          <w:lang w:eastAsia="da-DK"/>
        </w:rPr>
        <w:t xml:space="preserve"> dis parturient </w:t>
      </w:r>
    </w:p>
    <w:p w14:paraId="46598E6E"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roofErr w:type="spellStart"/>
      <w:r w:rsidRPr="0087133D">
        <w:rPr>
          <w:rFonts w:ascii="Courier New" w:eastAsia="Times New Roman" w:hAnsi="Courier New" w:cs="Courier New"/>
          <w:color w:val="666666"/>
          <w:sz w:val="16"/>
          <w:szCs w:val="16"/>
          <w:lang w:eastAsia="da-DK"/>
        </w:rPr>
        <w:t>montes</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nascetur</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ridiculus</w:t>
      </w:r>
      <w:proofErr w:type="spellEnd"/>
      <w:r w:rsidRPr="0087133D">
        <w:rPr>
          <w:rFonts w:ascii="Courier New" w:eastAsia="Times New Roman" w:hAnsi="Courier New" w:cs="Courier New"/>
          <w:color w:val="666666"/>
          <w:sz w:val="16"/>
          <w:szCs w:val="16"/>
          <w:lang w:eastAsia="da-DK"/>
        </w:rPr>
        <w:t xml:space="preserve"> mus. </w:t>
      </w:r>
      <w:proofErr w:type="spellStart"/>
      <w:r w:rsidRPr="0087133D">
        <w:rPr>
          <w:rFonts w:ascii="Courier New" w:eastAsia="Times New Roman" w:hAnsi="Courier New" w:cs="Courier New"/>
          <w:color w:val="666666"/>
          <w:sz w:val="16"/>
          <w:szCs w:val="16"/>
          <w:lang w:eastAsia="da-DK"/>
        </w:rPr>
        <w:t>Donec</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quam</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felis</w:t>
      </w:r>
      <w:proofErr w:type="spellEnd"/>
      <w:r w:rsidRPr="0087133D">
        <w:rPr>
          <w:rFonts w:ascii="Courier New" w:eastAsia="Times New Roman" w:hAnsi="Courier New" w:cs="Courier New"/>
          <w:color w:val="666666"/>
          <w:sz w:val="16"/>
          <w:szCs w:val="16"/>
          <w:lang w:eastAsia="da-DK"/>
        </w:rPr>
        <w:t xml:space="preserve">, </w:t>
      </w:r>
    </w:p>
    <w:p w14:paraId="74B9FC48"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roofErr w:type="spellStart"/>
      <w:r w:rsidRPr="0087133D">
        <w:rPr>
          <w:rFonts w:ascii="Courier New" w:eastAsia="Times New Roman" w:hAnsi="Courier New" w:cs="Courier New"/>
          <w:color w:val="666666"/>
          <w:sz w:val="16"/>
          <w:szCs w:val="16"/>
          <w:lang w:eastAsia="da-DK"/>
        </w:rPr>
        <w:t>ultricies</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nec</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pellentesque</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eu</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pretium</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quis</w:t>
      </w:r>
      <w:proofErr w:type="spellEnd"/>
      <w:r w:rsidRPr="0087133D">
        <w:rPr>
          <w:rFonts w:ascii="Courier New" w:eastAsia="Times New Roman" w:hAnsi="Courier New" w:cs="Courier New"/>
          <w:color w:val="666666"/>
          <w:sz w:val="16"/>
          <w:szCs w:val="16"/>
          <w:lang w:eastAsia="da-DK"/>
        </w:rPr>
        <w:t>, sem.&lt;/p&gt;</w:t>
      </w:r>
    </w:p>
    <w:p w14:paraId="1E104CB2"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&lt;form action="#" method="post"&gt;</w:t>
      </w:r>
    </w:p>
    <w:p w14:paraId="725B09ED"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w:t>
      </w:r>
      <w:proofErr w:type="spellStart"/>
      <w:r w:rsidRPr="0087133D">
        <w:rPr>
          <w:rFonts w:ascii="Courier New" w:eastAsia="Times New Roman" w:hAnsi="Courier New" w:cs="Courier New"/>
          <w:color w:val="666666"/>
          <w:sz w:val="16"/>
          <w:szCs w:val="16"/>
          <w:lang w:eastAsia="da-DK"/>
        </w:rPr>
        <w:t>fieldset</w:t>
      </w:r>
      <w:proofErr w:type="spellEnd"/>
      <w:r w:rsidRPr="0087133D">
        <w:rPr>
          <w:rFonts w:ascii="Courier New" w:eastAsia="Times New Roman" w:hAnsi="Courier New" w:cs="Courier New"/>
          <w:color w:val="666666"/>
          <w:sz w:val="16"/>
          <w:szCs w:val="16"/>
          <w:lang w:eastAsia="da-DK"/>
        </w:rPr>
        <w:t>&gt;</w:t>
      </w:r>
    </w:p>
    <w:p w14:paraId="2998AAF5"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&lt;label for="name"&gt;Name:&lt;/label&gt;</w:t>
      </w:r>
    </w:p>
    <w:p w14:paraId="60E3352B"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&lt;input type="text" id="name" placeholder="Enter your </w:t>
      </w:r>
    </w:p>
    <w:p w14:paraId="077BAD5B"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full name" /&gt;</w:t>
      </w:r>
    </w:p>
    <w:p w14:paraId="2EB643C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
    <w:p w14:paraId="21528987"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&lt;label for="email"&gt;Email:&lt;/label&gt;</w:t>
      </w:r>
    </w:p>
    <w:p w14:paraId="7672B2EB"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&lt;input type="email" id="email" placeholder="Enter </w:t>
      </w:r>
    </w:p>
    <w:p w14:paraId="2946C806"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your email address" /&gt;</w:t>
      </w:r>
    </w:p>
    <w:p w14:paraId="1B74625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
    <w:p w14:paraId="5AECE351"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val="da-DK" w:eastAsia="da-DK"/>
        </w:rPr>
      </w:pPr>
      <w:r w:rsidRPr="0087133D">
        <w:rPr>
          <w:rFonts w:ascii="Courier New" w:eastAsia="Times New Roman" w:hAnsi="Courier New" w:cs="Courier New"/>
          <w:color w:val="666666"/>
          <w:sz w:val="16"/>
          <w:szCs w:val="16"/>
          <w:lang w:eastAsia="da-DK"/>
        </w:rPr>
        <w:t xml:space="preserve">    </w:t>
      </w:r>
      <w:r w:rsidRPr="0087133D">
        <w:rPr>
          <w:rFonts w:ascii="Courier New" w:eastAsia="Times New Roman" w:hAnsi="Courier New" w:cs="Courier New"/>
          <w:color w:val="666666"/>
          <w:sz w:val="16"/>
          <w:szCs w:val="16"/>
          <w:lang w:val="da-DK" w:eastAsia="da-DK"/>
        </w:rPr>
        <w:t>&lt;label for="message"&gt;Message:&lt;/label&gt;</w:t>
      </w:r>
    </w:p>
    <w:p w14:paraId="4CD97A1C"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val="da-DK" w:eastAsia="da-DK"/>
        </w:rPr>
        <w:t xml:space="preserve">    </w:t>
      </w:r>
      <w:r w:rsidRPr="0087133D">
        <w:rPr>
          <w:rFonts w:ascii="Courier New" w:eastAsia="Times New Roman" w:hAnsi="Courier New" w:cs="Courier New"/>
          <w:color w:val="666666"/>
          <w:sz w:val="16"/>
          <w:szCs w:val="16"/>
          <w:lang w:eastAsia="da-DK"/>
        </w:rPr>
        <w:t>&lt;</w:t>
      </w:r>
      <w:proofErr w:type="spellStart"/>
      <w:r w:rsidRPr="0087133D">
        <w:rPr>
          <w:rFonts w:ascii="Courier New" w:eastAsia="Times New Roman" w:hAnsi="Courier New" w:cs="Courier New"/>
          <w:color w:val="666666"/>
          <w:sz w:val="16"/>
          <w:szCs w:val="16"/>
          <w:lang w:eastAsia="da-DK"/>
        </w:rPr>
        <w:t>textarea</w:t>
      </w:r>
      <w:proofErr w:type="spellEnd"/>
      <w:r w:rsidRPr="0087133D">
        <w:rPr>
          <w:rFonts w:ascii="Courier New" w:eastAsia="Times New Roman" w:hAnsi="Courier New" w:cs="Courier New"/>
          <w:color w:val="666666"/>
          <w:sz w:val="16"/>
          <w:szCs w:val="16"/>
          <w:lang w:eastAsia="da-DK"/>
        </w:rPr>
        <w:t xml:space="preserve"> id="message" placeholder="What's on your </w:t>
      </w:r>
    </w:p>
    <w:p w14:paraId="4E2E5C49"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mind?"&gt;&lt;/</w:t>
      </w:r>
      <w:proofErr w:type="spellStart"/>
      <w:r w:rsidRPr="0087133D">
        <w:rPr>
          <w:rFonts w:ascii="Courier New" w:eastAsia="Times New Roman" w:hAnsi="Courier New" w:cs="Courier New"/>
          <w:color w:val="666666"/>
          <w:sz w:val="16"/>
          <w:szCs w:val="16"/>
          <w:lang w:eastAsia="da-DK"/>
        </w:rPr>
        <w:t>textarea</w:t>
      </w:r>
      <w:proofErr w:type="spellEnd"/>
      <w:r w:rsidRPr="0087133D">
        <w:rPr>
          <w:rFonts w:ascii="Courier New" w:eastAsia="Times New Roman" w:hAnsi="Courier New" w:cs="Courier New"/>
          <w:color w:val="666666"/>
          <w:sz w:val="16"/>
          <w:szCs w:val="16"/>
          <w:lang w:eastAsia="da-DK"/>
        </w:rPr>
        <w:t>&gt;</w:t>
      </w:r>
    </w:p>
    <w:p w14:paraId="63974DBC"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
    <w:p w14:paraId="3E8E10BF"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&lt;input type="submit" value="Send message" /&gt;</w:t>
      </w:r>
    </w:p>
    <w:p w14:paraId="6B2534FE"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
    <w:p w14:paraId="0D6EEAAA"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w:t>
      </w:r>
      <w:proofErr w:type="spellStart"/>
      <w:r w:rsidRPr="0087133D">
        <w:rPr>
          <w:rFonts w:ascii="Courier New" w:eastAsia="Times New Roman" w:hAnsi="Courier New" w:cs="Courier New"/>
          <w:color w:val="666666"/>
          <w:sz w:val="16"/>
          <w:szCs w:val="16"/>
          <w:lang w:eastAsia="da-DK"/>
        </w:rPr>
        <w:t>fieldset</w:t>
      </w:r>
      <w:proofErr w:type="spellEnd"/>
      <w:r w:rsidRPr="0087133D">
        <w:rPr>
          <w:rFonts w:ascii="Courier New" w:eastAsia="Times New Roman" w:hAnsi="Courier New" w:cs="Courier New"/>
          <w:color w:val="666666"/>
          <w:sz w:val="16"/>
          <w:szCs w:val="16"/>
          <w:lang w:eastAsia="da-DK"/>
        </w:rPr>
        <w:t>&gt;</w:t>
      </w:r>
    </w:p>
    <w:p w14:paraId="732D2EEE"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&lt;/form&gt;</w:t>
      </w:r>
    </w:p>
    <w:p w14:paraId="276E62FD"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&lt;p&gt;Lorem ipsum dolor sit </w:t>
      </w:r>
      <w:proofErr w:type="spellStart"/>
      <w:r w:rsidRPr="0087133D">
        <w:rPr>
          <w:rFonts w:ascii="Courier New" w:eastAsia="Times New Roman" w:hAnsi="Courier New" w:cs="Courier New"/>
          <w:color w:val="666666"/>
          <w:sz w:val="16"/>
          <w:szCs w:val="16"/>
          <w:lang w:eastAsia="da-DK"/>
        </w:rPr>
        <w:t>amet</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consectetuer</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adipiscing</w:t>
      </w:r>
      <w:proofErr w:type="spellEnd"/>
      <w:r w:rsidRPr="0087133D">
        <w:rPr>
          <w:rFonts w:ascii="Courier New" w:eastAsia="Times New Roman" w:hAnsi="Courier New" w:cs="Courier New"/>
          <w:color w:val="666666"/>
          <w:sz w:val="16"/>
          <w:szCs w:val="16"/>
          <w:lang w:eastAsia="da-DK"/>
        </w:rPr>
        <w:t xml:space="preserve"> </w:t>
      </w:r>
    </w:p>
    <w:p w14:paraId="50D84792"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roofErr w:type="spellStart"/>
      <w:r w:rsidRPr="0087133D">
        <w:rPr>
          <w:rFonts w:ascii="Courier New" w:eastAsia="Times New Roman" w:hAnsi="Courier New" w:cs="Courier New"/>
          <w:color w:val="666666"/>
          <w:sz w:val="16"/>
          <w:szCs w:val="16"/>
          <w:lang w:eastAsia="da-DK"/>
        </w:rPr>
        <w:t>elit</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Aenean</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commodo</w:t>
      </w:r>
      <w:proofErr w:type="spellEnd"/>
      <w:r w:rsidRPr="0087133D">
        <w:rPr>
          <w:rFonts w:ascii="Courier New" w:eastAsia="Times New Roman" w:hAnsi="Courier New" w:cs="Courier New"/>
          <w:color w:val="666666"/>
          <w:sz w:val="16"/>
          <w:szCs w:val="16"/>
          <w:lang w:eastAsia="da-DK"/>
        </w:rPr>
        <w:t xml:space="preserve"> ligula </w:t>
      </w:r>
      <w:proofErr w:type="spellStart"/>
      <w:r w:rsidRPr="0087133D">
        <w:rPr>
          <w:rFonts w:ascii="Courier New" w:eastAsia="Times New Roman" w:hAnsi="Courier New" w:cs="Courier New"/>
          <w:color w:val="666666"/>
          <w:sz w:val="16"/>
          <w:szCs w:val="16"/>
          <w:lang w:eastAsia="da-DK"/>
        </w:rPr>
        <w:t>eget</w:t>
      </w:r>
      <w:proofErr w:type="spellEnd"/>
      <w:r w:rsidRPr="0087133D">
        <w:rPr>
          <w:rFonts w:ascii="Courier New" w:eastAsia="Times New Roman" w:hAnsi="Courier New" w:cs="Courier New"/>
          <w:color w:val="666666"/>
          <w:sz w:val="16"/>
          <w:szCs w:val="16"/>
          <w:lang w:eastAsia="da-DK"/>
        </w:rPr>
        <w:t xml:space="preserve"> dolor. </w:t>
      </w:r>
      <w:proofErr w:type="spellStart"/>
      <w:r w:rsidRPr="0087133D">
        <w:rPr>
          <w:rFonts w:ascii="Courier New" w:eastAsia="Times New Roman" w:hAnsi="Courier New" w:cs="Courier New"/>
          <w:color w:val="666666"/>
          <w:sz w:val="16"/>
          <w:szCs w:val="16"/>
          <w:lang w:eastAsia="da-DK"/>
        </w:rPr>
        <w:t>Aenean</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massa</w:t>
      </w:r>
      <w:proofErr w:type="spellEnd"/>
      <w:r w:rsidRPr="0087133D">
        <w:rPr>
          <w:rFonts w:ascii="Courier New" w:eastAsia="Times New Roman" w:hAnsi="Courier New" w:cs="Courier New"/>
          <w:color w:val="666666"/>
          <w:sz w:val="16"/>
          <w:szCs w:val="16"/>
          <w:lang w:eastAsia="da-DK"/>
        </w:rPr>
        <w:t xml:space="preserve">. </w:t>
      </w:r>
    </w:p>
    <w:p w14:paraId="143E86B5"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Cum sociis </w:t>
      </w:r>
      <w:proofErr w:type="spellStart"/>
      <w:r w:rsidRPr="0087133D">
        <w:rPr>
          <w:rFonts w:ascii="Courier New" w:eastAsia="Times New Roman" w:hAnsi="Courier New" w:cs="Courier New"/>
          <w:color w:val="666666"/>
          <w:sz w:val="16"/>
          <w:szCs w:val="16"/>
          <w:lang w:eastAsia="da-DK"/>
        </w:rPr>
        <w:t>natoque</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penatibus</w:t>
      </w:r>
      <w:proofErr w:type="spellEnd"/>
      <w:r w:rsidRPr="0087133D">
        <w:rPr>
          <w:rFonts w:ascii="Courier New" w:eastAsia="Times New Roman" w:hAnsi="Courier New" w:cs="Courier New"/>
          <w:color w:val="666666"/>
          <w:sz w:val="16"/>
          <w:szCs w:val="16"/>
          <w:lang w:eastAsia="da-DK"/>
        </w:rPr>
        <w:t xml:space="preserve"> et </w:t>
      </w:r>
      <w:proofErr w:type="spellStart"/>
      <w:r w:rsidRPr="0087133D">
        <w:rPr>
          <w:rFonts w:ascii="Courier New" w:eastAsia="Times New Roman" w:hAnsi="Courier New" w:cs="Courier New"/>
          <w:color w:val="666666"/>
          <w:sz w:val="16"/>
          <w:szCs w:val="16"/>
          <w:lang w:eastAsia="da-DK"/>
        </w:rPr>
        <w:t>magnis</w:t>
      </w:r>
      <w:proofErr w:type="spellEnd"/>
      <w:r w:rsidRPr="0087133D">
        <w:rPr>
          <w:rFonts w:ascii="Courier New" w:eastAsia="Times New Roman" w:hAnsi="Courier New" w:cs="Courier New"/>
          <w:color w:val="666666"/>
          <w:sz w:val="16"/>
          <w:szCs w:val="16"/>
          <w:lang w:eastAsia="da-DK"/>
        </w:rPr>
        <w:t xml:space="preserve"> dis parturient </w:t>
      </w:r>
    </w:p>
    <w:p w14:paraId="3DC278FD"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roofErr w:type="spellStart"/>
      <w:r w:rsidRPr="0087133D">
        <w:rPr>
          <w:rFonts w:ascii="Courier New" w:eastAsia="Times New Roman" w:hAnsi="Courier New" w:cs="Courier New"/>
          <w:color w:val="666666"/>
          <w:sz w:val="16"/>
          <w:szCs w:val="16"/>
          <w:lang w:eastAsia="da-DK"/>
        </w:rPr>
        <w:t>montes</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nascetur</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ridiculus</w:t>
      </w:r>
      <w:proofErr w:type="spellEnd"/>
      <w:r w:rsidRPr="0087133D">
        <w:rPr>
          <w:rFonts w:ascii="Courier New" w:eastAsia="Times New Roman" w:hAnsi="Courier New" w:cs="Courier New"/>
          <w:color w:val="666666"/>
          <w:sz w:val="16"/>
          <w:szCs w:val="16"/>
          <w:lang w:eastAsia="da-DK"/>
        </w:rPr>
        <w:t xml:space="preserve"> mus. </w:t>
      </w:r>
      <w:proofErr w:type="spellStart"/>
      <w:r w:rsidRPr="0087133D">
        <w:rPr>
          <w:rFonts w:ascii="Courier New" w:eastAsia="Times New Roman" w:hAnsi="Courier New" w:cs="Courier New"/>
          <w:color w:val="666666"/>
          <w:sz w:val="16"/>
          <w:szCs w:val="16"/>
          <w:lang w:eastAsia="da-DK"/>
        </w:rPr>
        <w:t>Donec</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quam</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felis</w:t>
      </w:r>
      <w:proofErr w:type="spellEnd"/>
      <w:r w:rsidRPr="0087133D">
        <w:rPr>
          <w:rFonts w:ascii="Courier New" w:eastAsia="Times New Roman" w:hAnsi="Courier New" w:cs="Courier New"/>
          <w:color w:val="666666"/>
          <w:sz w:val="16"/>
          <w:szCs w:val="16"/>
          <w:lang w:eastAsia="da-DK"/>
        </w:rPr>
        <w:t xml:space="preserve">, </w:t>
      </w:r>
    </w:p>
    <w:p w14:paraId="68A8545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roofErr w:type="spellStart"/>
      <w:r w:rsidRPr="0087133D">
        <w:rPr>
          <w:rFonts w:ascii="Courier New" w:eastAsia="Times New Roman" w:hAnsi="Courier New" w:cs="Courier New"/>
          <w:color w:val="666666"/>
          <w:sz w:val="16"/>
          <w:szCs w:val="16"/>
          <w:lang w:eastAsia="da-DK"/>
        </w:rPr>
        <w:t>ultricies</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nec</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pellentesque</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eu</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pretium</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quis</w:t>
      </w:r>
      <w:proofErr w:type="spellEnd"/>
      <w:r w:rsidRPr="0087133D">
        <w:rPr>
          <w:rFonts w:ascii="Courier New" w:eastAsia="Times New Roman" w:hAnsi="Courier New" w:cs="Courier New"/>
          <w:color w:val="666666"/>
          <w:sz w:val="16"/>
          <w:szCs w:val="16"/>
          <w:lang w:eastAsia="da-DK"/>
        </w:rPr>
        <w:t>, sem.&lt;/p&gt;</w:t>
      </w:r>
    </w:p>
    <w:p w14:paraId="1CB8133A"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&lt;table class="data"&gt;</w:t>
      </w:r>
    </w:p>
    <w:p w14:paraId="5CC66372"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&lt;tr&gt;</w:t>
      </w:r>
    </w:p>
    <w:p w14:paraId="41E20247"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w:t>
      </w:r>
      <w:proofErr w:type="spellStart"/>
      <w:r w:rsidRPr="0087133D">
        <w:rPr>
          <w:rFonts w:ascii="Courier New" w:eastAsia="Times New Roman" w:hAnsi="Courier New" w:cs="Courier New"/>
          <w:color w:val="666666"/>
          <w:sz w:val="16"/>
          <w:szCs w:val="16"/>
          <w:lang w:eastAsia="da-DK"/>
        </w:rPr>
        <w:t>th</w:t>
      </w:r>
      <w:proofErr w:type="spellEnd"/>
      <w:r w:rsidRPr="0087133D">
        <w:rPr>
          <w:rFonts w:ascii="Courier New" w:eastAsia="Times New Roman" w:hAnsi="Courier New" w:cs="Courier New"/>
          <w:color w:val="666666"/>
          <w:sz w:val="16"/>
          <w:szCs w:val="16"/>
          <w:lang w:eastAsia="da-DK"/>
        </w:rPr>
        <w:t>&gt;Entry Header 1&lt;/</w:t>
      </w:r>
      <w:proofErr w:type="spellStart"/>
      <w:r w:rsidRPr="0087133D">
        <w:rPr>
          <w:rFonts w:ascii="Courier New" w:eastAsia="Times New Roman" w:hAnsi="Courier New" w:cs="Courier New"/>
          <w:color w:val="666666"/>
          <w:sz w:val="16"/>
          <w:szCs w:val="16"/>
          <w:lang w:eastAsia="da-DK"/>
        </w:rPr>
        <w:t>th</w:t>
      </w:r>
      <w:proofErr w:type="spellEnd"/>
      <w:r w:rsidRPr="0087133D">
        <w:rPr>
          <w:rFonts w:ascii="Courier New" w:eastAsia="Times New Roman" w:hAnsi="Courier New" w:cs="Courier New"/>
          <w:color w:val="666666"/>
          <w:sz w:val="16"/>
          <w:szCs w:val="16"/>
          <w:lang w:eastAsia="da-DK"/>
        </w:rPr>
        <w:t>&gt;</w:t>
      </w:r>
    </w:p>
    <w:p w14:paraId="167E2CEC"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w:t>
      </w:r>
      <w:proofErr w:type="spellStart"/>
      <w:r w:rsidRPr="0087133D">
        <w:rPr>
          <w:rFonts w:ascii="Courier New" w:eastAsia="Times New Roman" w:hAnsi="Courier New" w:cs="Courier New"/>
          <w:color w:val="666666"/>
          <w:sz w:val="16"/>
          <w:szCs w:val="16"/>
          <w:lang w:eastAsia="da-DK"/>
        </w:rPr>
        <w:t>th</w:t>
      </w:r>
      <w:proofErr w:type="spellEnd"/>
      <w:r w:rsidRPr="0087133D">
        <w:rPr>
          <w:rFonts w:ascii="Courier New" w:eastAsia="Times New Roman" w:hAnsi="Courier New" w:cs="Courier New"/>
          <w:color w:val="666666"/>
          <w:sz w:val="16"/>
          <w:szCs w:val="16"/>
          <w:lang w:eastAsia="da-DK"/>
        </w:rPr>
        <w:t>&gt;Entry Header 2&lt;/</w:t>
      </w:r>
      <w:proofErr w:type="spellStart"/>
      <w:r w:rsidRPr="0087133D">
        <w:rPr>
          <w:rFonts w:ascii="Courier New" w:eastAsia="Times New Roman" w:hAnsi="Courier New" w:cs="Courier New"/>
          <w:color w:val="666666"/>
          <w:sz w:val="16"/>
          <w:szCs w:val="16"/>
          <w:lang w:eastAsia="da-DK"/>
        </w:rPr>
        <w:t>th</w:t>
      </w:r>
      <w:proofErr w:type="spellEnd"/>
      <w:r w:rsidRPr="0087133D">
        <w:rPr>
          <w:rFonts w:ascii="Courier New" w:eastAsia="Times New Roman" w:hAnsi="Courier New" w:cs="Courier New"/>
          <w:color w:val="666666"/>
          <w:sz w:val="16"/>
          <w:szCs w:val="16"/>
          <w:lang w:eastAsia="da-DK"/>
        </w:rPr>
        <w:t>&gt;</w:t>
      </w:r>
    </w:p>
    <w:p w14:paraId="018E0605"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w:t>
      </w:r>
      <w:proofErr w:type="spellStart"/>
      <w:r w:rsidRPr="0087133D">
        <w:rPr>
          <w:rFonts w:ascii="Courier New" w:eastAsia="Times New Roman" w:hAnsi="Courier New" w:cs="Courier New"/>
          <w:color w:val="666666"/>
          <w:sz w:val="16"/>
          <w:szCs w:val="16"/>
          <w:lang w:eastAsia="da-DK"/>
        </w:rPr>
        <w:t>th</w:t>
      </w:r>
      <w:proofErr w:type="spellEnd"/>
      <w:r w:rsidRPr="0087133D">
        <w:rPr>
          <w:rFonts w:ascii="Courier New" w:eastAsia="Times New Roman" w:hAnsi="Courier New" w:cs="Courier New"/>
          <w:color w:val="666666"/>
          <w:sz w:val="16"/>
          <w:szCs w:val="16"/>
          <w:lang w:eastAsia="da-DK"/>
        </w:rPr>
        <w:t>&gt;Entry Header 3&lt;/</w:t>
      </w:r>
      <w:proofErr w:type="spellStart"/>
      <w:r w:rsidRPr="0087133D">
        <w:rPr>
          <w:rFonts w:ascii="Courier New" w:eastAsia="Times New Roman" w:hAnsi="Courier New" w:cs="Courier New"/>
          <w:color w:val="666666"/>
          <w:sz w:val="16"/>
          <w:szCs w:val="16"/>
          <w:lang w:eastAsia="da-DK"/>
        </w:rPr>
        <w:t>th</w:t>
      </w:r>
      <w:proofErr w:type="spellEnd"/>
      <w:r w:rsidRPr="0087133D">
        <w:rPr>
          <w:rFonts w:ascii="Courier New" w:eastAsia="Times New Roman" w:hAnsi="Courier New" w:cs="Courier New"/>
          <w:color w:val="666666"/>
          <w:sz w:val="16"/>
          <w:szCs w:val="16"/>
          <w:lang w:eastAsia="da-DK"/>
        </w:rPr>
        <w:t>&gt;</w:t>
      </w:r>
    </w:p>
    <w:p w14:paraId="4089AEB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w:t>
      </w:r>
      <w:proofErr w:type="spellStart"/>
      <w:r w:rsidRPr="0087133D">
        <w:rPr>
          <w:rFonts w:ascii="Courier New" w:eastAsia="Times New Roman" w:hAnsi="Courier New" w:cs="Courier New"/>
          <w:color w:val="666666"/>
          <w:sz w:val="16"/>
          <w:szCs w:val="16"/>
          <w:lang w:eastAsia="da-DK"/>
        </w:rPr>
        <w:t>th</w:t>
      </w:r>
      <w:proofErr w:type="spellEnd"/>
      <w:r w:rsidRPr="0087133D">
        <w:rPr>
          <w:rFonts w:ascii="Courier New" w:eastAsia="Times New Roman" w:hAnsi="Courier New" w:cs="Courier New"/>
          <w:color w:val="666666"/>
          <w:sz w:val="16"/>
          <w:szCs w:val="16"/>
          <w:lang w:eastAsia="da-DK"/>
        </w:rPr>
        <w:t>&gt;Entry Header 4&lt;/</w:t>
      </w:r>
      <w:proofErr w:type="spellStart"/>
      <w:r w:rsidRPr="0087133D">
        <w:rPr>
          <w:rFonts w:ascii="Courier New" w:eastAsia="Times New Roman" w:hAnsi="Courier New" w:cs="Courier New"/>
          <w:color w:val="666666"/>
          <w:sz w:val="16"/>
          <w:szCs w:val="16"/>
          <w:lang w:eastAsia="da-DK"/>
        </w:rPr>
        <w:t>th</w:t>
      </w:r>
      <w:proofErr w:type="spellEnd"/>
      <w:r w:rsidRPr="0087133D">
        <w:rPr>
          <w:rFonts w:ascii="Courier New" w:eastAsia="Times New Roman" w:hAnsi="Courier New" w:cs="Courier New"/>
          <w:color w:val="666666"/>
          <w:sz w:val="16"/>
          <w:szCs w:val="16"/>
          <w:lang w:eastAsia="da-DK"/>
        </w:rPr>
        <w:t>&gt;</w:t>
      </w:r>
    </w:p>
    <w:p w14:paraId="7D0014C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&lt;/tr&gt;</w:t>
      </w:r>
    </w:p>
    <w:p w14:paraId="0729A5A8"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&lt;tr&gt;</w:t>
      </w:r>
    </w:p>
    <w:p w14:paraId="63C4DAA5"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First Line 1&lt;/td&gt;</w:t>
      </w:r>
    </w:p>
    <w:p w14:paraId="1204EA20"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First Line 2&lt;/td&gt;</w:t>
      </w:r>
    </w:p>
    <w:p w14:paraId="61967C9A"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First Line 3&lt;/td&gt;</w:t>
      </w:r>
    </w:p>
    <w:p w14:paraId="65371BE0"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First Line 4&lt;/td&gt;</w:t>
      </w:r>
    </w:p>
    <w:p w14:paraId="0E354ADA"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&lt;/tr&gt;</w:t>
      </w:r>
    </w:p>
    <w:p w14:paraId="2D8544F2"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&lt;tr&gt;</w:t>
      </w:r>
    </w:p>
    <w:p w14:paraId="6CB2B0C8"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Line 1&lt;/td&gt;</w:t>
      </w:r>
    </w:p>
    <w:p w14:paraId="1E34E3B1"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Line 2&lt;/td&gt;</w:t>
      </w:r>
    </w:p>
    <w:p w14:paraId="6E0FBAAA"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Line 3&lt;/td&gt;</w:t>
      </w:r>
    </w:p>
    <w:p w14:paraId="6C7902E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Line 4&lt;/td&gt;</w:t>
      </w:r>
    </w:p>
    <w:p w14:paraId="7970DDD6"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&lt;/tr&gt;</w:t>
      </w:r>
    </w:p>
    <w:p w14:paraId="171B70E0"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&lt;/table&gt;</w:t>
      </w:r>
    </w:p>
    <w:p w14:paraId="12C611DA"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&lt;p&gt;Lorem ipsum dolor sit </w:t>
      </w:r>
      <w:proofErr w:type="spellStart"/>
      <w:r w:rsidRPr="0087133D">
        <w:rPr>
          <w:rFonts w:ascii="Courier New" w:eastAsia="Times New Roman" w:hAnsi="Courier New" w:cs="Courier New"/>
          <w:color w:val="666666"/>
          <w:sz w:val="16"/>
          <w:szCs w:val="16"/>
          <w:lang w:eastAsia="da-DK"/>
        </w:rPr>
        <w:t>amet</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consectetuer</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adipiscing</w:t>
      </w:r>
      <w:proofErr w:type="spellEnd"/>
      <w:r w:rsidRPr="0087133D">
        <w:rPr>
          <w:rFonts w:ascii="Courier New" w:eastAsia="Times New Roman" w:hAnsi="Courier New" w:cs="Courier New"/>
          <w:color w:val="666666"/>
          <w:sz w:val="16"/>
          <w:szCs w:val="16"/>
          <w:lang w:eastAsia="da-DK"/>
        </w:rPr>
        <w:t xml:space="preserve"> </w:t>
      </w:r>
    </w:p>
    <w:p w14:paraId="53A78ED1"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roofErr w:type="spellStart"/>
      <w:r w:rsidRPr="0087133D">
        <w:rPr>
          <w:rFonts w:ascii="Courier New" w:eastAsia="Times New Roman" w:hAnsi="Courier New" w:cs="Courier New"/>
          <w:color w:val="666666"/>
          <w:sz w:val="16"/>
          <w:szCs w:val="16"/>
          <w:lang w:eastAsia="da-DK"/>
        </w:rPr>
        <w:t>elit</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Aenean</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commodo</w:t>
      </w:r>
      <w:proofErr w:type="spellEnd"/>
      <w:r w:rsidRPr="0087133D">
        <w:rPr>
          <w:rFonts w:ascii="Courier New" w:eastAsia="Times New Roman" w:hAnsi="Courier New" w:cs="Courier New"/>
          <w:color w:val="666666"/>
          <w:sz w:val="16"/>
          <w:szCs w:val="16"/>
          <w:lang w:eastAsia="da-DK"/>
        </w:rPr>
        <w:t xml:space="preserve"> ligula </w:t>
      </w:r>
      <w:proofErr w:type="spellStart"/>
      <w:r w:rsidRPr="0087133D">
        <w:rPr>
          <w:rFonts w:ascii="Courier New" w:eastAsia="Times New Roman" w:hAnsi="Courier New" w:cs="Courier New"/>
          <w:color w:val="666666"/>
          <w:sz w:val="16"/>
          <w:szCs w:val="16"/>
          <w:lang w:eastAsia="da-DK"/>
        </w:rPr>
        <w:t>eget</w:t>
      </w:r>
      <w:proofErr w:type="spellEnd"/>
      <w:r w:rsidRPr="0087133D">
        <w:rPr>
          <w:rFonts w:ascii="Courier New" w:eastAsia="Times New Roman" w:hAnsi="Courier New" w:cs="Courier New"/>
          <w:color w:val="666666"/>
          <w:sz w:val="16"/>
          <w:szCs w:val="16"/>
          <w:lang w:eastAsia="da-DK"/>
        </w:rPr>
        <w:t xml:space="preserve"> dolor. </w:t>
      </w:r>
      <w:proofErr w:type="spellStart"/>
      <w:r w:rsidRPr="0087133D">
        <w:rPr>
          <w:rFonts w:ascii="Courier New" w:eastAsia="Times New Roman" w:hAnsi="Courier New" w:cs="Courier New"/>
          <w:color w:val="666666"/>
          <w:sz w:val="16"/>
          <w:szCs w:val="16"/>
          <w:lang w:eastAsia="da-DK"/>
        </w:rPr>
        <w:t>Aenean</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massa</w:t>
      </w:r>
      <w:proofErr w:type="spellEnd"/>
      <w:r w:rsidRPr="0087133D">
        <w:rPr>
          <w:rFonts w:ascii="Courier New" w:eastAsia="Times New Roman" w:hAnsi="Courier New" w:cs="Courier New"/>
          <w:color w:val="666666"/>
          <w:sz w:val="16"/>
          <w:szCs w:val="16"/>
          <w:lang w:eastAsia="da-DK"/>
        </w:rPr>
        <w:t xml:space="preserve">. </w:t>
      </w:r>
    </w:p>
    <w:p w14:paraId="5E1ED1B9"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Cum sociis </w:t>
      </w:r>
      <w:proofErr w:type="spellStart"/>
      <w:r w:rsidRPr="0087133D">
        <w:rPr>
          <w:rFonts w:ascii="Courier New" w:eastAsia="Times New Roman" w:hAnsi="Courier New" w:cs="Courier New"/>
          <w:color w:val="666666"/>
          <w:sz w:val="16"/>
          <w:szCs w:val="16"/>
          <w:lang w:eastAsia="da-DK"/>
        </w:rPr>
        <w:t>natoque</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penatibus</w:t>
      </w:r>
      <w:proofErr w:type="spellEnd"/>
      <w:r w:rsidRPr="0087133D">
        <w:rPr>
          <w:rFonts w:ascii="Courier New" w:eastAsia="Times New Roman" w:hAnsi="Courier New" w:cs="Courier New"/>
          <w:color w:val="666666"/>
          <w:sz w:val="16"/>
          <w:szCs w:val="16"/>
          <w:lang w:eastAsia="da-DK"/>
        </w:rPr>
        <w:t xml:space="preserve"> et </w:t>
      </w:r>
      <w:proofErr w:type="spellStart"/>
      <w:r w:rsidRPr="0087133D">
        <w:rPr>
          <w:rFonts w:ascii="Courier New" w:eastAsia="Times New Roman" w:hAnsi="Courier New" w:cs="Courier New"/>
          <w:color w:val="666666"/>
          <w:sz w:val="16"/>
          <w:szCs w:val="16"/>
          <w:lang w:eastAsia="da-DK"/>
        </w:rPr>
        <w:t>magnis</w:t>
      </w:r>
      <w:proofErr w:type="spellEnd"/>
      <w:r w:rsidRPr="0087133D">
        <w:rPr>
          <w:rFonts w:ascii="Courier New" w:eastAsia="Times New Roman" w:hAnsi="Courier New" w:cs="Courier New"/>
          <w:color w:val="666666"/>
          <w:sz w:val="16"/>
          <w:szCs w:val="16"/>
          <w:lang w:eastAsia="da-DK"/>
        </w:rPr>
        <w:t xml:space="preserve"> dis parturient </w:t>
      </w:r>
    </w:p>
    <w:p w14:paraId="5F60925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roofErr w:type="spellStart"/>
      <w:r w:rsidRPr="0087133D">
        <w:rPr>
          <w:rFonts w:ascii="Courier New" w:eastAsia="Times New Roman" w:hAnsi="Courier New" w:cs="Courier New"/>
          <w:color w:val="666666"/>
          <w:sz w:val="16"/>
          <w:szCs w:val="16"/>
          <w:lang w:eastAsia="da-DK"/>
        </w:rPr>
        <w:t>montes</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nascetur</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ridiculus</w:t>
      </w:r>
      <w:proofErr w:type="spellEnd"/>
      <w:r w:rsidRPr="0087133D">
        <w:rPr>
          <w:rFonts w:ascii="Courier New" w:eastAsia="Times New Roman" w:hAnsi="Courier New" w:cs="Courier New"/>
          <w:color w:val="666666"/>
          <w:sz w:val="16"/>
          <w:szCs w:val="16"/>
          <w:lang w:eastAsia="da-DK"/>
        </w:rPr>
        <w:t xml:space="preserve"> mus. </w:t>
      </w:r>
      <w:proofErr w:type="spellStart"/>
      <w:r w:rsidRPr="0087133D">
        <w:rPr>
          <w:rFonts w:ascii="Courier New" w:eastAsia="Times New Roman" w:hAnsi="Courier New" w:cs="Courier New"/>
          <w:color w:val="666666"/>
          <w:sz w:val="16"/>
          <w:szCs w:val="16"/>
          <w:lang w:eastAsia="da-DK"/>
        </w:rPr>
        <w:t>Donec</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quam</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felis</w:t>
      </w:r>
      <w:proofErr w:type="spellEnd"/>
      <w:r w:rsidRPr="0087133D">
        <w:rPr>
          <w:rFonts w:ascii="Courier New" w:eastAsia="Times New Roman" w:hAnsi="Courier New" w:cs="Courier New"/>
          <w:color w:val="666666"/>
          <w:sz w:val="16"/>
          <w:szCs w:val="16"/>
          <w:lang w:eastAsia="da-DK"/>
        </w:rPr>
        <w:t xml:space="preserve">, </w:t>
      </w:r>
    </w:p>
    <w:p w14:paraId="1D6A84B8" w14:textId="1F9E87AD" w:rsidR="00464385" w:rsidRPr="0087133D" w:rsidRDefault="00540BBF" w:rsidP="00451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val="da-DK" w:eastAsia="da-DK"/>
        </w:rPr>
      </w:pPr>
      <w:r w:rsidRPr="0087133D">
        <w:rPr>
          <w:rFonts w:ascii="Courier New" w:eastAsia="Times New Roman" w:hAnsi="Courier New" w:cs="Courier New"/>
          <w:color w:val="666666"/>
          <w:sz w:val="16"/>
          <w:szCs w:val="16"/>
          <w:lang w:val="da-DK" w:eastAsia="da-DK"/>
        </w:rPr>
        <w:lastRenderedPageBreak/>
        <w:t>ultricies nec, pellentesque eu, pretium quis, sem.&lt;/p&gt;</w:t>
      </w:r>
    </w:p>
    <w:sectPr w:rsidR="00464385" w:rsidRPr="0087133D" w:rsidSect="00464A35">
      <w:headerReference w:type="default" r:id="rId57"/>
      <w:pgSz w:w="11901" w:h="15842" w:code="9"/>
      <w:pgMar w:top="1134" w:right="737" w:bottom="1304" w:left="73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70C66" w14:textId="77777777" w:rsidR="009E10FF" w:rsidRDefault="009E10FF" w:rsidP="004C08D8">
      <w:r>
        <w:separator/>
      </w:r>
    </w:p>
    <w:p w14:paraId="6CB3603F" w14:textId="77777777" w:rsidR="009E10FF" w:rsidRDefault="009E10FF" w:rsidP="004C08D8"/>
  </w:endnote>
  <w:endnote w:type="continuationSeparator" w:id="0">
    <w:p w14:paraId="2E408AB1" w14:textId="77777777" w:rsidR="009E10FF" w:rsidRDefault="009E10FF" w:rsidP="004C08D8">
      <w:r>
        <w:continuationSeparator/>
      </w:r>
    </w:p>
    <w:p w14:paraId="7D157792" w14:textId="77777777" w:rsidR="009E10FF" w:rsidRDefault="009E10FF" w:rsidP="004C08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TIX Two Text">
    <w:panose1 w:val="00000000000000000000"/>
    <w:charset w:val="CC"/>
    <w:family w:val="auto"/>
    <w:pitch w:val="variable"/>
    <w:sig w:usb0="A00002FF" w:usb1="0000001F" w:usb2="0000000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auto"/>
    <w:pitch w:val="variable"/>
    <w:sig w:usb0="E0002AFF" w:usb1="5000785B"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FiraGO">
    <w:altName w:val="Mangal"/>
    <w:panose1 w:val="00000000000000000000"/>
    <w:charset w:val="00"/>
    <w:family w:val="swiss"/>
    <w:notTrueType/>
    <w:pitch w:val="variable"/>
    <w:sig w:usb0="6500AAFF" w:usb1="40000001" w:usb2="00000008" w:usb3="00000000" w:csb0="000101FF" w:csb1="00000000"/>
  </w:font>
  <w:font w:name="Calibri Light">
    <w:panose1 w:val="020F0302020204030204"/>
    <w:charset w:val="CC"/>
    <w:family w:val="swiss"/>
    <w:pitch w:val="variable"/>
    <w:sig w:usb0="A00002EF" w:usb1="4000207B" w:usb2="00000000" w:usb3="00000000" w:csb0="0000019F" w:csb1="00000000"/>
  </w:font>
  <w:font w:name="FiraGO Medium">
    <w:altName w:val="Mangal"/>
    <w:panose1 w:val="00000000000000000000"/>
    <w:charset w:val="00"/>
    <w:family w:val="swiss"/>
    <w:notTrueType/>
    <w:pitch w:val="variable"/>
    <w:sig w:usb0="6500AAFF" w:usb1="40000001" w:usb2="00000008" w:usb3="00000000" w:csb0="000101FF" w:csb1="00000000"/>
  </w:font>
  <w:font w:name="Lucida Grande">
    <w:altName w:val="Segoe UI"/>
    <w:charset w:val="00"/>
    <w:family w:val="swiss"/>
    <w:pitch w:val="variable"/>
    <w:sig w:usb0="E1000AEF" w:usb1="5000A1FF" w:usb2="00000000" w:usb3="00000000" w:csb0="000001BF" w:csb1="00000000"/>
  </w:font>
  <w:font w:name="FiraGO Light">
    <w:altName w:val="Mangal"/>
    <w:panose1 w:val="00000000000000000000"/>
    <w:charset w:val="00"/>
    <w:family w:val="swiss"/>
    <w:notTrueType/>
    <w:pitch w:val="variable"/>
    <w:sig w:usb0="6500AAFF" w:usb1="40000001" w:usb2="00000008" w:usb3="00000000" w:csb0="000101FF" w:csb1="00000000"/>
  </w:font>
  <w:font w:name="FiraGO SemiBold">
    <w:altName w:val="Mangal"/>
    <w:panose1 w:val="00000000000000000000"/>
    <w:charset w:val="00"/>
    <w:family w:val="swiss"/>
    <w:notTrueType/>
    <w:pitch w:val="variable"/>
    <w:sig w:usb0="6500AAFF" w:usb1="40000001" w:usb2="00000008" w:usb3="00000000" w:csb0="000101FF" w:csb1="00000000"/>
  </w:font>
  <w:font w:name="STIX Two Math">
    <w:panose1 w:val="02020603050405020304"/>
    <w:charset w:val="CC"/>
    <w:family w:val="roman"/>
    <w:pitch w:val="variable"/>
    <w:sig w:usb0="A0002AFF" w:usb1="4000FDFF" w:usb2="02000020" w:usb3="00000000" w:csb0="000001FF" w:csb1="00000000"/>
  </w:font>
  <w:font w:name="Helvetica Oblique">
    <w:panose1 w:val="00000000000000000000"/>
    <w:charset w:val="00"/>
    <w:family w:val="auto"/>
    <w:pitch w:val="variable"/>
    <w:sig w:usb0="E00002FF" w:usb1="5000785B" w:usb2="00000000" w:usb3="00000000" w:csb0="0000019F" w:csb1="00000000"/>
  </w:font>
  <w:font w:name="EB Garamond">
    <w:panose1 w:val="00000000000000000000"/>
    <w:charset w:val="CC"/>
    <w:family w:val="auto"/>
    <w:pitch w:val="variable"/>
    <w:sig w:usb0="E00002FF" w:usb1="5201E4FB" w:usb2="00000028" w:usb3="00000000" w:csb0="0000019F" w:csb1="00000000"/>
  </w:font>
  <w:font w:name="Fraunces 9pt SemiBold">
    <w:panose1 w:val="00000000000000000000"/>
    <w:charset w:val="00"/>
    <w:family w:val="auto"/>
    <w:pitch w:val="variable"/>
    <w:sig w:usb0="A000003F" w:usb1="50000049" w:usb2="00000000" w:usb3="00000000" w:csb0="00000193" w:csb1="00000000"/>
  </w:font>
  <w:font w:name="Noto Sans Condensed">
    <w:panose1 w:val="020B0502040504020204"/>
    <w:charset w:val="CC"/>
    <w:family w:val="swiss"/>
    <w:pitch w:val="variable"/>
    <w:sig w:usb0="E00002FF" w:usb1="4000201F" w:usb2="0800002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Helvetica" w:hAnsi="Helvetica" w:cs="FiraGO Light"/>
        <w:sz w:val="18"/>
        <w:szCs w:val="18"/>
      </w:rPr>
      <w:id w:val="-2060855947"/>
      <w:docPartObj>
        <w:docPartGallery w:val="Page Numbers (Bottom of Page)"/>
        <w:docPartUnique/>
      </w:docPartObj>
    </w:sdtPr>
    <w:sdtEndPr>
      <w:rPr>
        <w:rStyle w:val="AuthorAffiliationTegn"/>
        <w:rFonts w:eastAsiaTheme="majorEastAsia"/>
        <w:bCs/>
        <w:kern w:val="28"/>
        <w:sz w:val="16"/>
      </w:rPr>
    </w:sdtEndPr>
    <w:sdtContent>
      <w:p w14:paraId="60FFAC78" w14:textId="467C45ED" w:rsidR="00B7741F" w:rsidRPr="005A7C0F" w:rsidRDefault="00B7741F" w:rsidP="000E2EB5">
        <w:pPr>
          <w:pStyle w:val="Footer"/>
          <w:framePr w:wrap="none" w:vAnchor="text" w:hAnchor="margin" w:xAlign="right" w:y="1"/>
          <w:rPr>
            <w:rStyle w:val="PageNumber"/>
            <w:rFonts w:ascii="Helvetica" w:hAnsi="Helvetica" w:cs="FiraGO Light"/>
            <w:sz w:val="18"/>
            <w:szCs w:val="18"/>
          </w:rPr>
        </w:pPr>
        <w:r w:rsidRPr="005A7C0F">
          <w:rPr>
            <w:rStyle w:val="PageNumber"/>
            <w:rFonts w:ascii="Helvetica" w:hAnsi="Helvetica" w:cs="FiraGO Light"/>
            <w:sz w:val="18"/>
            <w:szCs w:val="18"/>
          </w:rPr>
          <w:fldChar w:fldCharType="begin"/>
        </w:r>
        <w:r w:rsidRPr="005A7C0F">
          <w:rPr>
            <w:rStyle w:val="PageNumber"/>
            <w:rFonts w:ascii="Helvetica" w:hAnsi="Helvetica" w:cs="FiraGO Light"/>
            <w:sz w:val="18"/>
            <w:szCs w:val="18"/>
          </w:rPr>
          <w:instrText xml:space="preserve"> PAGE </w:instrText>
        </w:r>
        <w:r w:rsidRPr="005A7C0F">
          <w:rPr>
            <w:rStyle w:val="PageNumber"/>
            <w:rFonts w:ascii="Helvetica" w:hAnsi="Helvetica" w:cs="FiraGO Light"/>
            <w:sz w:val="18"/>
            <w:szCs w:val="18"/>
          </w:rPr>
          <w:fldChar w:fldCharType="separate"/>
        </w:r>
        <w:r w:rsidRPr="005A7C0F">
          <w:rPr>
            <w:rStyle w:val="PageNumber"/>
            <w:rFonts w:ascii="Helvetica" w:hAnsi="Helvetica" w:cs="FiraGO Light"/>
            <w:noProof/>
            <w:sz w:val="18"/>
            <w:szCs w:val="18"/>
          </w:rPr>
          <w:t>2</w:t>
        </w:r>
        <w:r w:rsidRPr="005A7C0F">
          <w:rPr>
            <w:rStyle w:val="PageNumber"/>
            <w:rFonts w:ascii="Helvetica" w:hAnsi="Helvetica" w:cs="FiraGO Light"/>
            <w:sz w:val="18"/>
            <w:szCs w:val="18"/>
          </w:rPr>
          <w:fldChar w:fldCharType="end"/>
        </w:r>
      </w:p>
    </w:sdtContent>
  </w:sdt>
  <w:p w14:paraId="33E19962" w14:textId="2D415472" w:rsidR="00B7741F" w:rsidRPr="005A7C0F" w:rsidRDefault="00B7741F" w:rsidP="00FE6BA4">
    <w:pPr>
      <w:pStyle w:val="AuthorAffiliation"/>
      <w:rPr>
        <w:rStyle w:val="PageNumber"/>
      </w:rPr>
    </w:pPr>
    <w:proofErr w:type="spellStart"/>
    <w:r>
      <w:t>Lastname</w:t>
    </w:r>
    <w:proofErr w:type="spellEnd"/>
    <w:r w:rsidRPr="005A7C0F">
      <w:t xml:space="preserve"> et al. 20</w:t>
    </w:r>
    <w:r w:rsidR="002B755B">
      <w:t>25</w:t>
    </w:r>
    <w:r w:rsidRPr="005A7C0F">
      <w:t xml:space="preserve"> (preprint)</w:t>
    </w:r>
    <w:r w:rsidRPr="005A7C0F">
      <w:ptab w:relativeTo="margin" w:alignment="center" w:leader="none"/>
    </w:r>
    <w:r w:rsidRPr="005A7C0F">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Helvetica" w:hAnsi="Helvetica"/>
        <w:sz w:val="18"/>
        <w:szCs w:val="18"/>
      </w:rPr>
      <w:id w:val="1121196202"/>
      <w:docPartObj>
        <w:docPartGallery w:val="Page Numbers (Bottom of Page)"/>
        <w:docPartUnique/>
      </w:docPartObj>
    </w:sdtPr>
    <w:sdtEndPr>
      <w:rPr>
        <w:rStyle w:val="PageNumber"/>
      </w:rPr>
    </w:sdtEndPr>
    <w:sdtContent>
      <w:p w14:paraId="0D3BF245" w14:textId="6309D2C5" w:rsidR="00B7741F" w:rsidRPr="00BE3968" w:rsidRDefault="00B7741F" w:rsidP="00AF1002">
        <w:pPr>
          <w:pStyle w:val="Footer"/>
          <w:framePr w:wrap="none" w:vAnchor="text" w:hAnchor="margin" w:xAlign="right" w:y="1"/>
          <w:rPr>
            <w:rStyle w:val="PageNumber"/>
            <w:rFonts w:ascii="Helvetica" w:hAnsi="Helvetica"/>
            <w:sz w:val="18"/>
            <w:szCs w:val="18"/>
          </w:rPr>
        </w:pPr>
        <w:r w:rsidRPr="00BE3968">
          <w:rPr>
            <w:rStyle w:val="PageNumber"/>
            <w:rFonts w:ascii="Helvetica" w:hAnsi="Helvetica"/>
            <w:sz w:val="18"/>
            <w:szCs w:val="18"/>
          </w:rPr>
          <w:fldChar w:fldCharType="begin"/>
        </w:r>
        <w:r w:rsidRPr="00BE3968">
          <w:rPr>
            <w:rStyle w:val="PageNumber"/>
            <w:rFonts w:ascii="Helvetica" w:hAnsi="Helvetica"/>
            <w:sz w:val="18"/>
            <w:szCs w:val="18"/>
          </w:rPr>
          <w:instrText xml:space="preserve"> PAGE </w:instrText>
        </w:r>
        <w:r w:rsidRPr="00BE3968">
          <w:rPr>
            <w:rStyle w:val="PageNumber"/>
            <w:rFonts w:ascii="Helvetica" w:hAnsi="Helvetica"/>
            <w:sz w:val="18"/>
            <w:szCs w:val="18"/>
          </w:rPr>
          <w:fldChar w:fldCharType="separate"/>
        </w:r>
        <w:r w:rsidRPr="00BE3968">
          <w:rPr>
            <w:rStyle w:val="PageNumber"/>
            <w:rFonts w:ascii="Helvetica" w:hAnsi="Helvetica"/>
            <w:noProof/>
            <w:sz w:val="18"/>
            <w:szCs w:val="18"/>
          </w:rPr>
          <w:t>1</w:t>
        </w:r>
        <w:r w:rsidRPr="00BE3968">
          <w:rPr>
            <w:rStyle w:val="PageNumber"/>
            <w:rFonts w:ascii="Helvetica" w:hAnsi="Helvetica"/>
            <w:sz w:val="18"/>
            <w:szCs w:val="18"/>
          </w:rPr>
          <w:fldChar w:fldCharType="end"/>
        </w:r>
      </w:p>
    </w:sdtContent>
  </w:sdt>
  <w:p w14:paraId="7811777C" w14:textId="66850BCB" w:rsidR="00B7741F" w:rsidRPr="005F1ED3" w:rsidRDefault="00B7741F" w:rsidP="005F1ED3">
    <w:pPr>
      <w:pStyle w:val="AuthorAffiliation"/>
    </w:pPr>
    <w:r w:rsidRPr="00FE5DD1">
      <w:rPr>
        <w:noProof/>
      </w:rPr>
      <w:drawing>
        <wp:anchor distT="0" distB="0" distL="114300" distR="114300" simplePos="0" relativeHeight="251668480" behindDoc="0" locked="0" layoutInCell="1" allowOverlap="1" wp14:anchorId="19A94135" wp14:editId="4463F8A7">
          <wp:simplePos x="0" y="0"/>
          <wp:positionH relativeFrom="column">
            <wp:posOffset>-6350</wp:posOffset>
          </wp:positionH>
          <wp:positionV relativeFrom="paragraph">
            <wp:posOffset>159716</wp:posOffset>
          </wp:positionV>
          <wp:extent cx="579120" cy="92075"/>
          <wp:effectExtent l="0" t="0" r="0" b="3175"/>
          <wp:wrapNone/>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print_logo_single-word_v1.svg"/>
                  <pic:cNvPicPr/>
                </pic:nvPicPr>
                <pic:blipFill>
                  <a:blip r:embed="rId1">
                    <a:extLst>
                      <a:ext uri="{96DAC541-7B7A-43D3-8B79-37D633B846F1}">
                        <asvg:svgBlip xmlns:asvg="http://schemas.microsoft.com/office/drawing/2016/SVG/main" r:embed="rId2"/>
                      </a:ext>
                    </a:extLst>
                  </a:blip>
                  <a:stretch>
                    <a:fillRect/>
                  </a:stretch>
                </pic:blipFill>
                <pic:spPr>
                  <a:xfrm>
                    <a:off x="0" y="0"/>
                    <a:ext cx="579120" cy="92075"/>
                  </a:xfrm>
                  <a:prstGeom prst="rect">
                    <a:avLst/>
                  </a:prstGeom>
                </pic:spPr>
              </pic:pic>
            </a:graphicData>
          </a:graphic>
          <wp14:sizeRelH relativeFrom="page">
            <wp14:pctWidth>0</wp14:pctWidth>
          </wp14:sizeRelH>
          <wp14:sizeRelV relativeFrom="page">
            <wp14:pctHeight>0</wp14:pctHeight>
          </wp14:sizeRelV>
        </wp:anchor>
      </w:drawing>
    </w:r>
    <w:r w:rsidRPr="00FE5DD1">
      <w:rPr>
        <w:noProof/>
      </w:rPr>
      <mc:AlternateContent>
        <mc:Choice Requires="wps">
          <w:drawing>
            <wp:anchor distT="0" distB="0" distL="114300" distR="114300" simplePos="0" relativeHeight="251667456" behindDoc="0" locked="0" layoutInCell="1" allowOverlap="1" wp14:anchorId="0C4E5996" wp14:editId="69C8068E">
              <wp:simplePos x="0" y="0"/>
              <wp:positionH relativeFrom="column">
                <wp:posOffset>-25400</wp:posOffset>
              </wp:positionH>
              <wp:positionV relativeFrom="paragraph">
                <wp:posOffset>139065</wp:posOffset>
              </wp:positionV>
              <wp:extent cx="647700" cy="139700"/>
              <wp:effectExtent l="0" t="0" r="0" b="0"/>
              <wp:wrapNone/>
              <wp:docPr id="19" name="Rectangle 19"/>
              <wp:cNvGraphicFramePr/>
              <a:graphic xmlns:a="http://schemas.openxmlformats.org/drawingml/2006/main">
                <a:graphicData uri="http://schemas.microsoft.com/office/word/2010/wordprocessingShape">
                  <wps:wsp>
                    <wps:cNvSpPr/>
                    <wps:spPr>
                      <a:xfrm>
                        <a:off x="0" y="0"/>
                        <a:ext cx="64770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5F51D" id="Rectangle 19" o:spid="_x0000_s1026" style="position:absolute;margin-left:-2pt;margin-top:10.95pt;width:51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" fillcolor="white [3212]" stroked="f" strokeweight="1pt"/>
          </w:pict>
        </mc:Fallback>
      </mc:AlternateContent>
    </w:r>
    <w:proofErr w:type="spellStart"/>
    <w:r w:rsidRPr="005F1ED3">
      <w:t>Lastname</w:t>
    </w:r>
    <w:proofErr w:type="spellEnd"/>
    <w:r w:rsidRPr="005F1ED3">
      <w:t xml:space="preserve"> et al. 20</w:t>
    </w:r>
    <w:r w:rsidR="002B755B">
      <w:t>25</w:t>
    </w:r>
    <w:r w:rsidRPr="005F1ED3">
      <w:t xml:space="preserve"> (preprint)</w:t>
    </w:r>
    <w:r w:rsidRPr="00FE5DD1">
      <w:rPr>
        <w:noProof/>
      </w:rPr>
      <w:t xml:space="preserve"> </w:t>
    </w:r>
    <w:r w:rsidRPr="005F1ED3">
      <w:ptab w:relativeTo="margin" w:alignment="center" w:leader="none"/>
    </w:r>
    <w:r w:rsidRPr="005F1ED3">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FB652" w14:textId="224C0ED1" w:rsidR="00B7741F" w:rsidRDefault="00B96EBE" w:rsidP="000E2EB5">
    <w:pPr>
      <w:pStyle w:val="Footer"/>
      <w:ind w:right="360"/>
    </w:pPr>
    <w:proofErr w:type="spellStart"/>
    <w:r w:rsidRPr="00B96EBE">
      <w:rPr>
        <w:rStyle w:val="AuthorAffiliationTegn"/>
      </w:rPr>
      <w:t>Lastname</w:t>
    </w:r>
    <w:proofErr w:type="spellEnd"/>
    <w:r w:rsidRPr="00B96EBE">
      <w:rPr>
        <w:rStyle w:val="AuthorAffiliationTegn"/>
      </w:rPr>
      <w:t xml:space="preserve"> et al. 2025 (preprint)</w:t>
    </w:r>
    <w:r>
      <w:ptab w:relativeTo="margin" w:alignment="center" w:leader="none"/>
    </w:r>
    <w:r>
      <w:ptab w:relativeTo="margin" w:alignment="right" w:leader="none"/>
    </w:r>
    <w:sdt>
      <w:sdtPr>
        <w:rPr>
          <w:rStyle w:val="PageNumber"/>
          <w:rFonts w:ascii="Helvetica" w:hAnsi="Helvetica" w:cs="FiraGO Light"/>
          <w:sz w:val="18"/>
          <w:szCs w:val="18"/>
        </w:rPr>
        <w:id w:val="1185012270"/>
        <w:docPartObj>
          <w:docPartGallery w:val="Page Numbers (Bottom of Page)"/>
          <w:docPartUnique/>
        </w:docPartObj>
      </w:sdtPr>
      <w:sdtEndPr>
        <w:rPr>
          <w:rStyle w:val="AuthorAffiliationTegn"/>
          <w:rFonts w:eastAsiaTheme="majorEastAsia"/>
          <w:bCs/>
          <w:kern w:val="28"/>
          <w:sz w:val="16"/>
        </w:rPr>
      </w:sdtEndPr>
      <w:sdtContent>
        <w:r w:rsidRPr="005A7C0F">
          <w:rPr>
            <w:rStyle w:val="PageNumber"/>
            <w:rFonts w:ascii="Helvetica" w:hAnsi="Helvetica" w:cs="FiraGO Light"/>
            <w:sz w:val="18"/>
            <w:szCs w:val="18"/>
          </w:rPr>
          <w:fldChar w:fldCharType="begin"/>
        </w:r>
        <w:r w:rsidRPr="005A7C0F">
          <w:rPr>
            <w:rStyle w:val="PageNumber"/>
            <w:rFonts w:ascii="Helvetica" w:hAnsi="Helvetica" w:cs="FiraGO Light"/>
            <w:sz w:val="18"/>
            <w:szCs w:val="18"/>
          </w:rPr>
          <w:instrText xml:space="preserve"> PAGE </w:instrText>
        </w:r>
        <w:r w:rsidRPr="005A7C0F">
          <w:rPr>
            <w:rStyle w:val="PageNumber"/>
            <w:rFonts w:ascii="Helvetica" w:hAnsi="Helvetica" w:cs="FiraGO Light"/>
            <w:sz w:val="18"/>
            <w:szCs w:val="18"/>
          </w:rPr>
          <w:fldChar w:fldCharType="separate"/>
        </w:r>
        <w:r>
          <w:rPr>
            <w:rStyle w:val="PageNumber"/>
            <w:rFonts w:ascii="Helvetica" w:hAnsi="Helvetica" w:cs="FiraGO Light"/>
            <w:sz w:val="18"/>
            <w:szCs w:val="18"/>
          </w:rPr>
          <w:t>3</w:t>
        </w:r>
        <w:r w:rsidRPr="005A7C0F">
          <w:rPr>
            <w:rStyle w:val="PageNumber"/>
            <w:rFonts w:ascii="Helvetica" w:hAnsi="Helvetica" w:cs="FiraGO Light"/>
            <w:sz w:val="18"/>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848B7" w14:textId="77777777" w:rsidR="009E10FF" w:rsidRDefault="009E10FF" w:rsidP="004C08D8">
      <w:r>
        <w:separator/>
      </w:r>
    </w:p>
    <w:p w14:paraId="605A67A6" w14:textId="77777777" w:rsidR="009E10FF" w:rsidRDefault="009E10FF" w:rsidP="004C08D8"/>
  </w:footnote>
  <w:footnote w:type="continuationSeparator" w:id="0">
    <w:p w14:paraId="52FAE4FD" w14:textId="77777777" w:rsidR="009E10FF" w:rsidRDefault="009E10FF" w:rsidP="004C08D8">
      <w:r>
        <w:continuationSeparator/>
      </w:r>
    </w:p>
    <w:p w14:paraId="7E2F9127" w14:textId="77777777" w:rsidR="009E10FF" w:rsidRDefault="009E10FF" w:rsidP="004C08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E27B7" w14:textId="7B1A8803" w:rsidR="00B7741F" w:rsidRDefault="00677796" w:rsidP="004C08D8">
    <w:pPr>
      <w:pStyle w:val="Header"/>
    </w:pPr>
    <w:r w:rsidRPr="00E56ED4">
      <w:rPr>
        <w:rFonts w:ascii="Helvetica Oblique" w:hAnsi="Helvetica Oblique" w:cs="FiraGO Light"/>
        <w:i/>
        <w:noProof/>
        <w:color w:val="00A08C"/>
        <w:sz w:val="18"/>
        <w:szCs w:val="18"/>
      </w:rPr>
      <w:drawing>
        <wp:anchor distT="0" distB="0" distL="114300" distR="114300" simplePos="0" relativeHeight="251670528" behindDoc="0" locked="0" layoutInCell="1" allowOverlap="1" wp14:anchorId="01C0638E" wp14:editId="38473C96">
          <wp:simplePos x="0" y="0"/>
          <wp:positionH relativeFrom="column">
            <wp:posOffset>-410210</wp:posOffset>
          </wp:positionH>
          <wp:positionV relativeFrom="paragraph">
            <wp:posOffset>-414020</wp:posOffset>
          </wp:positionV>
          <wp:extent cx="723600" cy="223200"/>
          <wp:effectExtent l="0" t="0" r="635" b="5715"/>
          <wp:wrapNone/>
          <wp:docPr id="11" name="Graphic 11" descr="#Preprint logo. The tagline: &quot;Nullius in verba&quot; motto." title="#Preprint logo. &quot;Nullius in verba&quot; m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print_logo_full_v1.svg"/>
                  <pic:cNvPicPr/>
                </pic:nvPicPr>
                <pic:blipFill>
                  <a:blip r:embed="rId1">
                    <a:extLst>
                      <a:ext uri="{96DAC541-7B7A-43D3-8B79-37D633B846F1}">
                        <asvg:svgBlip xmlns:asvg="http://schemas.microsoft.com/office/drawing/2016/SVG/main" r:embed="rId2"/>
                      </a:ext>
                    </a:extLst>
                  </a:blip>
                  <a:stretch>
                    <a:fillRect/>
                  </a:stretch>
                </pic:blipFill>
                <pic:spPr>
                  <a:xfrm>
                    <a:off x="0" y="0"/>
                    <a:ext cx="723600" cy="22320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rsidRPr="00E56ED4">
      <w:rPr>
        <w:rFonts w:ascii="Helvetica Oblique" w:hAnsi="Helvetica Oblique" w:cs="FiraGO Light"/>
        <w:i/>
        <w:color w:val="00A08C"/>
        <w:sz w:val="18"/>
        <w:szCs w:val="18"/>
      </w:rPr>
      <w:t>Running title</w:t>
    </w:r>
    <w:r>
      <w:rPr>
        <w:rFonts w:ascii="Helvetica Oblique" w:hAnsi="Helvetica Oblique" w:cs="FiraGO Light"/>
        <w:i/>
        <w:color w:val="00A08C"/>
        <w:sz w:val="18"/>
        <w:szCs w:val="18"/>
      </w:rPr>
      <w:t xml:space="preserve"> of the preprint manuscript</w:t>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C09E2" w14:textId="0873E4EB" w:rsidR="00B7741F" w:rsidRPr="005A7C0F" w:rsidRDefault="00677796" w:rsidP="00451E7D">
    <w:pPr>
      <w:pStyle w:val="Header"/>
      <w:jc w:val="center"/>
      <w:rPr>
        <w:rFonts w:ascii="Helvetica Oblique" w:hAnsi="Helvetica Oblique" w:cs="FiraGO Light"/>
        <w:i/>
        <w:sz w:val="18"/>
        <w:szCs w:val="18"/>
      </w:rPr>
    </w:pPr>
    <w:r>
      <w:rPr>
        <w:rFonts w:ascii="Helvetica Oblique" w:hAnsi="Helvetica Oblique" w:cs="FiraGO Light"/>
        <w:i/>
        <w:noProof/>
        <w:color w:val="00A08C"/>
        <w:sz w:val="18"/>
        <w:szCs w:val="18"/>
      </w:rPr>
      <w:drawing>
        <wp:anchor distT="0" distB="0" distL="114300" distR="114300" simplePos="0" relativeHeight="251671552" behindDoc="0" locked="0" layoutInCell="1" allowOverlap="1" wp14:anchorId="6121CEA8" wp14:editId="1289819E">
          <wp:simplePos x="0" y="0"/>
          <wp:positionH relativeFrom="column">
            <wp:posOffset>-410210</wp:posOffset>
          </wp:positionH>
          <wp:positionV relativeFrom="paragraph">
            <wp:posOffset>-414020</wp:posOffset>
          </wp:positionV>
          <wp:extent cx="723600" cy="223200"/>
          <wp:effectExtent l="0" t="0" r="635" b="5715"/>
          <wp:wrapNone/>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print_logo_full_v2.svg"/>
                  <pic:cNvPicPr/>
                </pic:nvPicPr>
                <pic:blipFill>
                  <a:blip r:embed="rId1">
                    <a:extLst>
                      <a:ext uri="{96DAC541-7B7A-43D3-8B79-37D633B846F1}">
                        <asvg:svgBlip xmlns:asvg="http://schemas.microsoft.com/office/drawing/2016/SVG/main" r:embed="rId2"/>
                      </a:ext>
                    </a:extLst>
                  </a:blip>
                  <a:stretch>
                    <a:fillRect/>
                  </a:stretch>
                </pic:blipFill>
                <pic:spPr>
                  <a:xfrm>
                    <a:off x="0" y="0"/>
                    <a:ext cx="723600" cy="223200"/>
                  </a:xfrm>
                  <a:prstGeom prst="rect">
                    <a:avLst/>
                  </a:prstGeom>
                </pic:spPr>
              </pic:pic>
            </a:graphicData>
          </a:graphic>
          <wp14:sizeRelH relativeFrom="margin">
            <wp14:pctWidth>0</wp14:pctWidth>
          </wp14:sizeRelH>
          <wp14:sizeRelV relativeFrom="margin">
            <wp14:pctHeight>0</wp14:pctHeight>
          </wp14:sizeRelV>
        </wp:anchor>
      </w:drawing>
    </w:r>
    <w:r w:rsidR="00B7741F" w:rsidRPr="00E56ED4">
      <w:rPr>
        <w:rFonts w:ascii="Helvetica Oblique" w:hAnsi="Helvetica Oblique" w:cs="FiraGO Light"/>
        <w:i/>
        <w:color w:val="00A08C"/>
        <w:sz w:val="18"/>
        <w:szCs w:val="18"/>
      </w:rPr>
      <w:t>Running title</w:t>
    </w:r>
    <w:r w:rsidR="00B7741F">
      <w:rPr>
        <w:rFonts w:ascii="Helvetica Oblique" w:hAnsi="Helvetica Oblique" w:cs="FiraGO Light"/>
        <w:i/>
        <w:color w:val="00A08C"/>
        <w:sz w:val="18"/>
        <w:szCs w:val="18"/>
      </w:rPr>
      <w:t xml:space="preserve"> of the preprint manuscript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E2983" w14:textId="2F77FE0C" w:rsidR="00B7741F" w:rsidRDefault="00B7741F">
    <w:pPr>
      <w:pStyle w:val="Header"/>
    </w:pPr>
    <w:r>
      <w:rPr>
        <w:noProof/>
      </w:rPr>
      <w:drawing>
        <wp:anchor distT="0" distB="0" distL="114300" distR="114300" simplePos="0" relativeHeight="251661312" behindDoc="0" locked="0" layoutInCell="1" allowOverlap="1" wp14:anchorId="67E15BE1" wp14:editId="11ACCD4D">
          <wp:simplePos x="0" y="0"/>
          <wp:positionH relativeFrom="margin">
            <wp:posOffset>0</wp:posOffset>
          </wp:positionH>
          <wp:positionV relativeFrom="topMargin">
            <wp:posOffset>207341</wp:posOffset>
          </wp:positionV>
          <wp:extent cx="1573200" cy="540000"/>
          <wp:effectExtent l="0" t="0" r="8255" b="0"/>
          <wp:wrapNone/>
          <wp:docPr id="2" name="Graphic 2" descr="BioRxiv logo. Tagline: THE PREPRINT SERVER FOR BIOLOGY (in small caps font)." title="BioRxi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oRxiv_logo_full.svg"/>
                  <pic:cNvPicPr/>
                </pic:nvPicPr>
                <pic:blipFill>
                  <a:blip r:embed="rId1">
                    <a:extLst>
                      <a:ext uri="{96DAC541-7B7A-43D3-8B79-37D633B846F1}">
                        <asvg:svgBlip xmlns:asvg="http://schemas.microsoft.com/office/drawing/2016/SVG/main" r:embed="rId2"/>
                      </a:ext>
                    </a:extLst>
                  </a:blip>
                  <a:stretch>
                    <a:fillRect/>
                  </a:stretch>
                </pic:blipFill>
                <pic:spPr>
                  <a:xfrm>
                    <a:off x="0" y="0"/>
                    <a:ext cx="1573200" cy="540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080DF1C5" wp14:editId="685616C5">
              <wp:simplePos x="0" y="0"/>
              <wp:positionH relativeFrom="column">
                <wp:posOffset>-17145</wp:posOffset>
              </wp:positionH>
              <wp:positionV relativeFrom="paragraph">
                <wp:posOffset>31750</wp:posOffset>
              </wp:positionV>
              <wp:extent cx="971550" cy="190500"/>
              <wp:effectExtent l="0" t="0" r="0" b="0"/>
              <wp:wrapNone/>
              <wp:docPr id="3" name="Rectangle 3"/>
              <wp:cNvGraphicFramePr/>
              <a:graphic xmlns:a="http://schemas.openxmlformats.org/drawingml/2006/main">
                <a:graphicData uri="http://schemas.microsoft.com/office/word/2010/wordprocessingShape">
                  <wps:wsp>
                    <wps:cNvSpPr/>
                    <wps:spPr>
                      <a:xfrm>
                        <a:off x="0" y="0"/>
                        <a:ext cx="971550"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48FAF" id="Rectangle 3" o:spid="_x0000_s1026" style="position:absolute;margin-left:-1.35pt;margin-top:2.5pt;width:76.5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" fillcolor="white [3212]" stroked="f" strokeweight="1pt"/>
          </w:pict>
        </mc:Fallback>
      </mc:AlternateContent>
    </w:r>
    <w:proofErr w:type="spellStart"/>
    <w:r w:rsidRPr="009D2373">
      <w:t>bio</w:t>
    </w:r>
    <w:r w:rsidRPr="009D2373">
      <w:rPr>
        <w:color w:val="BD2736"/>
      </w:rPr>
      <w:t>R</w:t>
    </w:r>
    <w:r w:rsidRPr="009D2373">
      <w:t>xiv</w:t>
    </w:r>
    <w:proofErr w:type="spellEnd"/>
    <w:r w:rsidRPr="009D2373">
      <w:t xml:space="preserve"> | </w:t>
    </w:r>
    <w:proofErr w:type="spellStart"/>
    <w:r w:rsidRPr="009D2373">
      <w:t>bio</w:t>
    </w:r>
    <w:r w:rsidRPr="009D2373">
      <w:rPr>
        <w:color w:val="BD2736"/>
      </w:rPr>
      <w:t>R</w:t>
    </w:r>
    <w:r w:rsidRPr="009D2373">
      <w:rPr>
        <w:rFonts w:cs="Times New Roman"/>
      </w:rPr>
      <w:t>χ</w:t>
    </w:r>
    <w:r>
      <w:rPr>
        <w:rFonts w:cs="Times New Roman"/>
      </w:rPr>
      <w:t>iv</w:t>
    </w:r>
    <w:proofErr w:type="spellEnd"/>
    <w:r>
      <w:ptab w:relativeTo="margin" w:alignment="center" w:leader="none"/>
    </w:r>
    <w:r w:rsidRPr="009D2373">
      <w:rPr>
        <w:rFonts w:ascii="EB Garamond" w:hAnsi="EB Garamond" w:cs="EB Garamond"/>
        <w:b/>
        <w:bCs/>
        <w:i/>
        <w:iCs/>
        <w:color w:val="00A08C"/>
        <w:sz w:val="26"/>
        <w:szCs w:val="26"/>
      </w:rPr>
      <w:ptab w:relativeTo="margin" w:alignment="right" w:leader="none"/>
    </w:r>
    <w:r w:rsidRPr="009D2373">
      <w:rPr>
        <w:rFonts w:ascii="EB Garamond" w:hAnsi="EB Garamond" w:cs="EB Garamond"/>
        <w:b/>
        <w:bCs/>
        <w:i/>
        <w:iCs/>
        <w:color w:val="00A08C"/>
        <w:sz w:val="26"/>
        <w:szCs w:val="26"/>
      </w:rPr>
      <w:t>Research Article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A1C4C" w14:textId="0703589D" w:rsidR="00C51D6C" w:rsidRPr="005A7C0F" w:rsidRDefault="00C51D6C" w:rsidP="00451E7D">
    <w:pPr>
      <w:pStyle w:val="Header"/>
      <w:jc w:val="center"/>
      <w:rPr>
        <w:rFonts w:ascii="Helvetica Oblique" w:hAnsi="Helvetica Oblique" w:cs="FiraGO Light"/>
        <w:i/>
        <w:sz w:val="18"/>
        <w:szCs w:val="18"/>
      </w:rPr>
    </w:pPr>
    <w:r>
      <w:rPr>
        <w:rFonts w:ascii="Helvetica Oblique" w:hAnsi="Helvetica Oblique" w:cs="FiraGO Light"/>
        <w:i/>
        <w:noProof/>
        <w:color w:val="00A08C"/>
        <w:sz w:val="18"/>
        <w:szCs w:val="18"/>
      </w:rPr>
      <w:drawing>
        <wp:anchor distT="0" distB="0" distL="114300" distR="114300" simplePos="0" relativeHeight="251674624" behindDoc="0" locked="0" layoutInCell="1" allowOverlap="1" wp14:anchorId="03DA8971" wp14:editId="266B2507">
          <wp:simplePos x="0" y="0"/>
          <wp:positionH relativeFrom="column">
            <wp:posOffset>-410210</wp:posOffset>
          </wp:positionH>
          <wp:positionV relativeFrom="paragraph">
            <wp:posOffset>-414020</wp:posOffset>
          </wp:positionV>
          <wp:extent cx="723600" cy="223200"/>
          <wp:effectExtent l="0" t="0" r="635" b="5715"/>
          <wp:wrapNone/>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eprint_logo_full_v3.svg"/>
                  <pic:cNvPicPr/>
                </pic:nvPicPr>
                <pic:blipFill>
                  <a:blip r:embed="rId1">
                    <a:extLst>
                      <a:ext uri="{96DAC541-7B7A-43D3-8B79-37D633B846F1}">
                        <asvg:svgBlip xmlns:asvg="http://schemas.microsoft.com/office/drawing/2016/SVG/main" r:embed="rId2"/>
                      </a:ext>
                    </a:extLst>
                  </a:blip>
                  <a:stretch>
                    <a:fillRect/>
                  </a:stretch>
                </pic:blipFill>
                <pic:spPr>
                  <a:xfrm>
                    <a:off x="0" y="0"/>
                    <a:ext cx="723600" cy="223200"/>
                  </a:xfrm>
                  <a:prstGeom prst="rect">
                    <a:avLst/>
                  </a:prstGeom>
                </pic:spPr>
              </pic:pic>
            </a:graphicData>
          </a:graphic>
          <wp14:sizeRelH relativeFrom="margin">
            <wp14:pctWidth>0</wp14:pctWidth>
          </wp14:sizeRelH>
          <wp14:sizeRelV relativeFrom="margin">
            <wp14:pctHeight>0</wp14:pctHeight>
          </wp14:sizeRelV>
        </wp:anchor>
      </w:drawing>
    </w:r>
    <w:r w:rsidRPr="00E56ED4">
      <w:rPr>
        <w:rFonts w:ascii="Helvetica Oblique" w:hAnsi="Helvetica Oblique" w:cs="FiraGO Light"/>
        <w:i/>
        <w:color w:val="00A08C"/>
        <w:sz w:val="18"/>
        <w:szCs w:val="18"/>
      </w:rPr>
      <w:t>Running title</w:t>
    </w:r>
    <w:r>
      <w:rPr>
        <w:rFonts w:ascii="Helvetica Oblique" w:hAnsi="Helvetica Oblique" w:cs="FiraGO Light"/>
        <w:i/>
        <w:color w:val="00A08C"/>
        <w:sz w:val="18"/>
        <w:szCs w:val="18"/>
      </w:rPr>
      <w:t xml:space="preserve"> of the preprint manuscript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9pt;height:10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" o:bullet="t">
        <v:imagedata r:id="rId1" o:title=""/>
      </v:shape>
    </w:pict>
  </w:numPicBullet>
  <w:abstractNum w:abstractNumId="0" w15:restartNumberingAfterBreak="0">
    <w:nsid w:val="FFFFFF1D"/>
    <w:multiLevelType w:val="multilevel"/>
    <w:tmpl w:val="F6CA2B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235740"/>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43962"/>
    <w:multiLevelType w:val="hybridMultilevel"/>
    <w:tmpl w:val="88FA5016"/>
    <w:lvl w:ilvl="0" w:tplc="6C48A5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50812"/>
    <w:multiLevelType w:val="hybridMultilevel"/>
    <w:tmpl w:val="45369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6057C"/>
    <w:multiLevelType w:val="hybridMultilevel"/>
    <w:tmpl w:val="542EE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92774"/>
    <w:multiLevelType w:val="hybridMultilevel"/>
    <w:tmpl w:val="7388859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D4C267E"/>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26825"/>
    <w:multiLevelType w:val="hybridMultilevel"/>
    <w:tmpl w:val="27B816E6"/>
    <w:lvl w:ilvl="0" w:tplc="EB5A6468">
      <w:start w:val="1"/>
      <w:numFmt w:val="upperLetter"/>
      <w:lvlText w:val="(%1)"/>
      <w:lvlJc w:val="left"/>
      <w:pPr>
        <w:ind w:left="720" w:hanging="360"/>
      </w:pPr>
    </w:lvl>
    <w:lvl w:ilvl="1" w:tplc="86A62E08">
      <w:start w:val="1"/>
      <w:numFmt w:val="lowerLetter"/>
      <w:lvlText w:val="%2."/>
      <w:lvlJc w:val="left"/>
      <w:pPr>
        <w:ind w:left="1440" w:hanging="360"/>
      </w:pPr>
    </w:lvl>
    <w:lvl w:ilvl="2" w:tplc="581C998C">
      <w:start w:val="1"/>
      <w:numFmt w:val="lowerRoman"/>
      <w:lvlText w:val="%3."/>
      <w:lvlJc w:val="right"/>
      <w:pPr>
        <w:ind w:left="2160" w:hanging="180"/>
      </w:pPr>
    </w:lvl>
    <w:lvl w:ilvl="3" w:tplc="14926A50">
      <w:start w:val="1"/>
      <w:numFmt w:val="decimal"/>
      <w:lvlText w:val="%4."/>
      <w:lvlJc w:val="left"/>
      <w:pPr>
        <w:ind w:left="2880" w:hanging="360"/>
      </w:pPr>
    </w:lvl>
    <w:lvl w:ilvl="4" w:tplc="063A2AC2">
      <w:start w:val="1"/>
      <w:numFmt w:val="lowerLetter"/>
      <w:lvlText w:val="%5."/>
      <w:lvlJc w:val="left"/>
      <w:pPr>
        <w:ind w:left="3600" w:hanging="360"/>
      </w:pPr>
    </w:lvl>
    <w:lvl w:ilvl="5" w:tplc="C0425538">
      <w:start w:val="1"/>
      <w:numFmt w:val="lowerRoman"/>
      <w:lvlText w:val="%6."/>
      <w:lvlJc w:val="right"/>
      <w:pPr>
        <w:ind w:left="4320" w:hanging="180"/>
      </w:pPr>
    </w:lvl>
    <w:lvl w:ilvl="6" w:tplc="BE16F948">
      <w:start w:val="1"/>
      <w:numFmt w:val="decimal"/>
      <w:lvlText w:val="%7."/>
      <w:lvlJc w:val="left"/>
      <w:pPr>
        <w:ind w:left="5040" w:hanging="360"/>
      </w:pPr>
    </w:lvl>
    <w:lvl w:ilvl="7" w:tplc="E49CC20E">
      <w:start w:val="1"/>
      <w:numFmt w:val="lowerLetter"/>
      <w:lvlText w:val="%8."/>
      <w:lvlJc w:val="left"/>
      <w:pPr>
        <w:ind w:left="5760" w:hanging="360"/>
      </w:pPr>
    </w:lvl>
    <w:lvl w:ilvl="8" w:tplc="0F3E0450">
      <w:start w:val="1"/>
      <w:numFmt w:val="lowerRoman"/>
      <w:lvlText w:val="%9."/>
      <w:lvlJc w:val="right"/>
      <w:pPr>
        <w:ind w:left="6480" w:hanging="180"/>
      </w:pPr>
    </w:lvl>
  </w:abstractNum>
  <w:abstractNum w:abstractNumId="8" w15:restartNumberingAfterBreak="0">
    <w:nsid w:val="247F5DAC"/>
    <w:multiLevelType w:val="hybridMultilevel"/>
    <w:tmpl w:val="DECA7244"/>
    <w:lvl w:ilvl="0" w:tplc="E63C3F0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A72E9"/>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75034"/>
    <w:multiLevelType w:val="hybridMultilevel"/>
    <w:tmpl w:val="2D906FD2"/>
    <w:lvl w:ilvl="0" w:tplc="2D9C2068">
      <w:start w:val="1"/>
      <w:numFmt w:val="upperLetter"/>
      <w:lvlText w:val="(%1)"/>
      <w:lvlJc w:val="left"/>
      <w:pPr>
        <w:ind w:left="720" w:hanging="360"/>
      </w:pPr>
    </w:lvl>
    <w:lvl w:ilvl="1" w:tplc="7FDA44F2">
      <w:start w:val="1"/>
      <w:numFmt w:val="lowerLetter"/>
      <w:lvlText w:val="%2."/>
      <w:lvlJc w:val="left"/>
      <w:pPr>
        <w:ind w:left="1440" w:hanging="360"/>
      </w:pPr>
    </w:lvl>
    <w:lvl w:ilvl="2" w:tplc="856E3F4C">
      <w:start w:val="1"/>
      <w:numFmt w:val="lowerRoman"/>
      <w:lvlText w:val="%3."/>
      <w:lvlJc w:val="right"/>
      <w:pPr>
        <w:ind w:left="2160" w:hanging="180"/>
      </w:pPr>
    </w:lvl>
    <w:lvl w:ilvl="3" w:tplc="A0DC9134">
      <w:start w:val="1"/>
      <w:numFmt w:val="decimal"/>
      <w:lvlText w:val="%4."/>
      <w:lvlJc w:val="left"/>
      <w:pPr>
        <w:ind w:left="2880" w:hanging="360"/>
      </w:pPr>
    </w:lvl>
    <w:lvl w:ilvl="4" w:tplc="FE407138">
      <w:start w:val="1"/>
      <w:numFmt w:val="lowerLetter"/>
      <w:lvlText w:val="%5."/>
      <w:lvlJc w:val="left"/>
      <w:pPr>
        <w:ind w:left="3600" w:hanging="360"/>
      </w:pPr>
    </w:lvl>
    <w:lvl w:ilvl="5" w:tplc="05864EA6">
      <w:start w:val="1"/>
      <w:numFmt w:val="lowerRoman"/>
      <w:lvlText w:val="%6."/>
      <w:lvlJc w:val="right"/>
      <w:pPr>
        <w:ind w:left="4320" w:hanging="180"/>
      </w:pPr>
    </w:lvl>
    <w:lvl w:ilvl="6" w:tplc="954AB028">
      <w:start w:val="1"/>
      <w:numFmt w:val="decimal"/>
      <w:lvlText w:val="%7."/>
      <w:lvlJc w:val="left"/>
      <w:pPr>
        <w:ind w:left="5040" w:hanging="360"/>
      </w:pPr>
    </w:lvl>
    <w:lvl w:ilvl="7" w:tplc="8AB6CF04">
      <w:start w:val="1"/>
      <w:numFmt w:val="lowerLetter"/>
      <w:lvlText w:val="%8."/>
      <w:lvlJc w:val="left"/>
      <w:pPr>
        <w:ind w:left="5760" w:hanging="360"/>
      </w:pPr>
    </w:lvl>
    <w:lvl w:ilvl="8" w:tplc="8B828D8E">
      <w:start w:val="1"/>
      <w:numFmt w:val="lowerRoman"/>
      <w:lvlText w:val="%9."/>
      <w:lvlJc w:val="right"/>
      <w:pPr>
        <w:ind w:left="6480" w:hanging="180"/>
      </w:pPr>
    </w:lvl>
  </w:abstractNum>
  <w:abstractNum w:abstractNumId="11" w15:restartNumberingAfterBreak="0">
    <w:nsid w:val="303C3B2D"/>
    <w:multiLevelType w:val="hybridMultilevel"/>
    <w:tmpl w:val="DDEC3EF8"/>
    <w:lvl w:ilvl="0" w:tplc="167E233E">
      <w:start w:val="1"/>
      <w:numFmt w:val="upperLetter"/>
      <w:lvlText w:val="(%1)"/>
      <w:lvlJc w:val="left"/>
      <w:pPr>
        <w:ind w:left="720" w:hanging="360"/>
      </w:pPr>
    </w:lvl>
    <w:lvl w:ilvl="1" w:tplc="47AAB07A">
      <w:start w:val="1"/>
      <w:numFmt w:val="lowerLetter"/>
      <w:lvlText w:val="%2."/>
      <w:lvlJc w:val="left"/>
      <w:pPr>
        <w:ind w:left="1440" w:hanging="360"/>
      </w:pPr>
    </w:lvl>
    <w:lvl w:ilvl="2" w:tplc="EFEE2BE6">
      <w:start w:val="1"/>
      <w:numFmt w:val="lowerRoman"/>
      <w:lvlText w:val="%3."/>
      <w:lvlJc w:val="right"/>
      <w:pPr>
        <w:ind w:left="2160" w:hanging="180"/>
      </w:pPr>
    </w:lvl>
    <w:lvl w:ilvl="3" w:tplc="79426D60">
      <w:start w:val="1"/>
      <w:numFmt w:val="decimal"/>
      <w:lvlText w:val="%4."/>
      <w:lvlJc w:val="left"/>
      <w:pPr>
        <w:ind w:left="2880" w:hanging="360"/>
      </w:pPr>
    </w:lvl>
    <w:lvl w:ilvl="4" w:tplc="6E24E72A">
      <w:start w:val="1"/>
      <w:numFmt w:val="lowerLetter"/>
      <w:lvlText w:val="%5."/>
      <w:lvlJc w:val="left"/>
      <w:pPr>
        <w:ind w:left="3600" w:hanging="360"/>
      </w:pPr>
    </w:lvl>
    <w:lvl w:ilvl="5" w:tplc="E2649B4E">
      <w:start w:val="1"/>
      <w:numFmt w:val="lowerRoman"/>
      <w:lvlText w:val="%6."/>
      <w:lvlJc w:val="right"/>
      <w:pPr>
        <w:ind w:left="4320" w:hanging="180"/>
      </w:pPr>
    </w:lvl>
    <w:lvl w:ilvl="6" w:tplc="8244FFA0">
      <w:start w:val="1"/>
      <w:numFmt w:val="decimal"/>
      <w:lvlText w:val="%7."/>
      <w:lvlJc w:val="left"/>
      <w:pPr>
        <w:ind w:left="5040" w:hanging="360"/>
      </w:pPr>
    </w:lvl>
    <w:lvl w:ilvl="7" w:tplc="498269DE">
      <w:start w:val="1"/>
      <w:numFmt w:val="lowerLetter"/>
      <w:lvlText w:val="%8."/>
      <w:lvlJc w:val="left"/>
      <w:pPr>
        <w:ind w:left="5760" w:hanging="360"/>
      </w:pPr>
    </w:lvl>
    <w:lvl w:ilvl="8" w:tplc="F6CA2740">
      <w:start w:val="1"/>
      <w:numFmt w:val="lowerRoman"/>
      <w:lvlText w:val="%9."/>
      <w:lvlJc w:val="right"/>
      <w:pPr>
        <w:ind w:left="6480" w:hanging="180"/>
      </w:pPr>
    </w:lvl>
  </w:abstractNum>
  <w:abstractNum w:abstractNumId="12" w15:restartNumberingAfterBreak="0">
    <w:nsid w:val="34137443"/>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515813"/>
    <w:multiLevelType w:val="hybridMultilevel"/>
    <w:tmpl w:val="F9F0164A"/>
    <w:lvl w:ilvl="0" w:tplc="840C3D52">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A184F"/>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4E5215"/>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3608D6"/>
    <w:multiLevelType w:val="hybridMultilevel"/>
    <w:tmpl w:val="FEAE20F4"/>
    <w:lvl w:ilvl="0" w:tplc="72885E60">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6904295"/>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0B4C4D"/>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630831"/>
    <w:multiLevelType w:val="hybridMultilevel"/>
    <w:tmpl w:val="46268A40"/>
    <w:lvl w:ilvl="0" w:tplc="F49A5B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DD4F0E"/>
    <w:multiLevelType w:val="hybridMultilevel"/>
    <w:tmpl w:val="00866D1E"/>
    <w:lvl w:ilvl="0" w:tplc="86A847E6">
      <w:start w:val="1"/>
      <w:numFmt w:val="upperLetter"/>
      <w:lvlText w:val="(%1)"/>
      <w:lvlJc w:val="left"/>
      <w:pPr>
        <w:ind w:left="720" w:hanging="360"/>
      </w:pPr>
    </w:lvl>
    <w:lvl w:ilvl="1" w:tplc="B3A66506">
      <w:start w:val="1"/>
      <w:numFmt w:val="lowerLetter"/>
      <w:lvlText w:val="%2."/>
      <w:lvlJc w:val="left"/>
      <w:pPr>
        <w:ind w:left="1440" w:hanging="360"/>
      </w:pPr>
    </w:lvl>
    <w:lvl w:ilvl="2" w:tplc="1ADA69D6">
      <w:start w:val="1"/>
      <w:numFmt w:val="lowerRoman"/>
      <w:lvlText w:val="%3."/>
      <w:lvlJc w:val="right"/>
      <w:pPr>
        <w:ind w:left="2160" w:hanging="180"/>
      </w:pPr>
    </w:lvl>
    <w:lvl w:ilvl="3" w:tplc="8F3C5DF4">
      <w:start w:val="1"/>
      <w:numFmt w:val="decimal"/>
      <w:lvlText w:val="%4."/>
      <w:lvlJc w:val="left"/>
      <w:pPr>
        <w:ind w:left="2880" w:hanging="360"/>
      </w:pPr>
    </w:lvl>
    <w:lvl w:ilvl="4" w:tplc="DFBE3FFC">
      <w:start w:val="1"/>
      <w:numFmt w:val="lowerLetter"/>
      <w:lvlText w:val="%5."/>
      <w:lvlJc w:val="left"/>
      <w:pPr>
        <w:ind w:left="3600" w:hanging="360"/>
      </w:pPr>
    </w:lvl>
    <w:lvl w:ilvl="5" w:tplc="0172AB5C">
      <w:start w:val="1"/>
      <w:numFmt w:val="lowerRoman"/>
      <w:lvlText w:val="%6."/>
      <w:lvlJc w:val="right"/>
      <w:pPr>
        <w:ind w:left="4320" w:hanging="180"/>
      </w:pPr>
    </w:lvl>
    <w:lvl w:ilvl="6" w:tplc="73BEC752">
      <w:start w:val="1"/>
      <w:numFmt w:val="decimal"/>
      <w:lvlText w:val="%7."/>
      <w:lvlJc w:val="left"/>
      <w:pPr>
        <w:ind w:left="5040" w:hanging="360"/>
      </w:pPr>
    </w:lvl>
    <w:lvl w:ilvl="7" w:tplc="38244A50">
      <w:start w:val="1"/>
      <w:numFmt w:val="lowerLetter"/>
      <w:lvlText w:val="%8."/>
      <w:lvlJc w:val="left"/>
      <w:pPr>
        <w:ind w:left="5760" w:hanging="360"/>
      </w:pPr>
    </w:lvl>
    <w:lvl w:ilvl="8" w:tplc="71EE13F0">
      <w:start w:val="1"/>
      <w:numFmt w:val="lowerRoman"/>
      <w:lvlText w:val="%9."/>
      <w:lvlJc w:val="right"/>
      <w:pPr>
        <w:ind w:left="6480" w:hanging="180"/>
      </w:pPr>
    </w:lvl>
  </w:abstractNum>
  <w:abstractNum w:abstractNumId="21" w15:restartNumberingAfterBreak="0">
    <w:nsid w:val="6FF00A5E"/>
    <w:multiLevelType w:val="hybridMultilevel"/>
    <w:tmpl w:val="18E21B36"/>
    <w:lvl w:ilvl="0" w:tplc="84DC7E7E">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0DD2EE5"/>
    <w:multiLevelType w:val="hybridMultilevel"/>
    <w:tmpl w:val="859C28F2"/>
    <w:lvl w:ilvl="0" w:tplc="152EE64A">
      <w:start w:val="1"/>
      <w:numFmt w:val="upperLetter"/>
      <w:lvlText w:val="(%1)"/>
      <w:lvlJc w:val="left"/>
      <w:pPr>
        <w:ind w:left="720" w:hanging="360"/>
      </w:pPr>
    </w:lvl>
    <w:lvl w:ilvl="1" w:tplc="512EDB9C">
      <w:start w:val="1"/>
      <w:numFmt w:val="lowerLetter"/>
      <w:lvlText w:val="%2."/>
      <w:lvlJc w:val="left"/>
      <w:pPr>
        <w:ind w:left="1440" w:hanging="360"/>
      </w:pPr>
    </w:lvl>
    <w:lvl w:ilvl="2" w:tplc="A3F683E2">
      <w:start w:val="1"/>
      <w:numFmt w:val="lowerRoman"/>
      <w:lvlText w:val="%3."/>
      <w:lvlJc w:val="right"/>
      <w:pPr>
        <w:ind w:left="2160" w:hanging="180"/>
      </w:pPr>
    </w:lvl>
    <w:lvl w:ilvl="3" w:tplc="DEA29EF2">
      <w:start w:val="1"/>
      <w:numFmt w:val="decimal"/>
      <w:lvlText w:val="%4."/>
      <w:lvlJc w:val="left"/>
      <w:pPr>
        <w:ind w:left="2880" w:hanging="360"/>
      </w:pPr>
    </w:lvl>
    <w:lvl w:ilvl="4" w:tplc="175C751A">
      <w:start w:val="1"/>
      <w:numFmt w:val="lowerLetter"/>
      <w:lvlText w:val="%5."/>
      <w:lvlJc w:val="left"/>
      <w:pPr>
        <w:ind w:left="3600" w:hanging="360"/>
      </w:pPr>
    </w:lvl>
    <w:lvl w:ilvl="5" w:tplc="DAFEFE64">
      <w:start w:val="1"/>
      <w:numFmt w:val="lowerRoman"/>
      <w:lvlText w:val="%6."/>
      <w:lvlJc w:val="right"/>
      <w:pPr>
        <w:ind w:left="4320" w:hanging="180"/>
      </w:pPr>
    </w:lvl>
    <w:lvl w:ilvl="6" w:tplc="D5D4A236">
      <w:start w:val="1"/>
      <w:numFmt w:val="decimal"/>
      <w:lvlText w:val="%7."/>
      <w:lvlJc w:val="left"/>
      <w:pPr>
        <w:ind w:left="5040" w:hanging="360"/>
      </w:pPr>
    </w:lvl>
    <w:lvl w:ilvl="7" w:tplc="6232A7D6">
      <w:start w:val="1"/>
      <w:numFmt w:val="lowerLetter"/>
      <w:lvlText w:val="%8."/>
      <w:lvlJc w:val="left"/>
      <w:pPr>
        <w:ind w:left="5760" w:hanging="360"/>
      </w:pPr>
    </w:lvl>
    <w:lvl w:ilvl="8" w:tplc="67ACB9EE">
      <w:start w:val="1"/>
      <w:numFmt w:val="lowerRoman"/>
      <w:lvlText w:val="%9."/>
      <w:lvlJc w:val="right"/>
      <w:pPr>
        <w:ind w:left="6480" w:hanging="180"/>
      </w:pPr>
    </w:lvl>
  </w:abstractNum>
  <w:abstractNum w:abstractNumId="23" w15:restartNumberingAfterBreak="0">
    <w:nsid w:val="716E5F3D"/>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EA57D6"/>
    <w:multiLevelType w:val="hybridMultilevel"/>
    <w:tmpl w:val="E370CA56"/>
    <w:lvl w:ilvl="0" w:tplc="BCCA2AC6">
      <w:start w:val="1"/>
      <w:numFmt w:val="upperLetter"/>
      <w:lvlText w:val="(%1)"/>
      <w:lvlJc w:val="left"/>
      <w:pPr>
        <w:ind w:left="720" w:hanging="360"/>
      </w:pPr>
    </w:lvl>
    <w:lvl w:ilvl="1" w:tplc="5AFE5E2C">
      <w:start w:val="1"/>
      <w:numFmt w:val="lowerLetter"/>
      <w:lvlText w:val="%2."/>
      <w:lvlJc w:val="left"/>
      <w:pPr>
        <w:ind w:left="1440" w:hanging="360"/>
      </w:pPr>
    </w:lvl>
    <w:lvl w:ilvl="2" w:tplc="29761BEA">
      <w:start w:val="1"/>
      <w:numFmt w:val="lowerRoman"/>
      <w:lvlText w:val="%3."/>
      <w:lvlJc w:val="right"/>
      <w:pPr>
        <w:ind w:left="2160" w:hanging="180"/>
      </w:pPr>
    </w:lvl>
    <w:lvl w:ilvl="3" w:tplc="2AC88860">
      <w:start w:val="1"/>
      <w:numFmt w:val="decimal"/>
      <w:lvlText w:val="%4."/>
      <w:lvlJc w:val="left"/>
      <w:pPr>
        <w:ind w:left="2880" w:hanging="360"/>
      </w:pPr>
    </w:lvl>
    <w:lvl w:ilvl="4" w:tplc="6862D25A">
      <w:start w:val="1"/>
      <w:numFmt w:val="lowerLetter"/>
      <w:lvlText w:val="%5."/>
      <w:lvlJc w:val="left"/>
      <w:pPr>
        <w:ind w:left="3600" w:hanging="360"/>
      </w:pPr>
    </w:lvl>
    <w:lvl w:ilvl="5" w:tplc="70F85B68">
      <w:start w:val="1"/>
      <w:numFmt w:val="lowerRoman"/>
      <w:lvlText w:val="%6."/>
      <w:lvlJc w:val="right"/>
      <w:pPr>
        <w:ind w:left="4320" w:hanging="180"/>
      </w:pPr>
    </w:lvl>
    <w:lvl w:ilvl="6" w:tplc="30D84966">
      <w:start w:val="1"/>
      <w:numFmt w:val="decimal"/>
      <w:lvlText w:val="%7."/>
      <w:lvlJc w:val="left"/>
      <w:pPr>
        <w:ind w:left="5040" w:hanging="360"/>
      </w:pPr>
    </w:lvl>
    <w:lvl w:ilvl="7" w:tplc="25C20378">
      <w:start w:val="1"/>
      <w:numFmt w:val="lowerLetter"/>
      <w:lvlText w:val="%8."/>
      <w:lvlJc w:val="left"/>
      <w:pPr>
        <w:ind w:left="5760" w:hanging="360"/>
      </w:pPr>
    </w:lvl>
    <w:lvl w:ilvl="8" w:tplc="7DFEEEAC">
      <w:start w:val="1"/>
      <w:numFmt w:val="lowerRoman"/>
      <w:lvlText w:val="%9."/>
      <w:lvlJc w:val="right"/>
      <w:pPr>
        <w:ind w:left="6480" w:hanging="180"/>
      </w:pPr>
    </w:lvl>
  </w:abstractNum>
  <w:abstractNum w:abstractNumId="25" w15:restartNumberingAfterBreak="0">
    <w:nsid w:val="79EE6B05"/>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945A9D"/>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D634CE"/>
    <w:multiLevelType w:val="hybridMultilevel"/>
    <w:tmpl w:val="1C928DCA"/>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8" w15:restartNumberingAfterBreak="0">
    <w:nsid w:val="7C0A7191"/>
    <w:multiLevelType w:val="hybridMultilevel"/>
    <w:tmpl w:val="46268A40"/>
    <w:lvl w:ilvl="0" w:tplc="F49A5B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0"/>
  </w:num>
  <w:num w:numId="4">
    <w:abstractNumId w:val="10"/>
  </w:num>
  <w:num w:numId="5">
    <w:abstractNumId w:val="24"/>
  </w:num>
  <w:num w:numId="6">
    <w:abstractNumId w:val="22"/>
  </w:num>
  <w:num w:numId="7">
    <w:abstractNumId w:val="21"/>
  </w:num>
  <w:num w:numId="8">
    <w:abstractNumId w:val="7"/>
  </w:num>
  <w:num w:numId="9">
    <w:abstractNumId w:val="11"/>
  </w:num>
  <w:num w:numId="10">
    <w:abstractNumId w:val="16"/>
  </w:num>
  <w:num w:numId="11">
    <w:abstractNumId w:val="4"/>
  </w:num>
  <w:num w:numId="12">
    <w:abstractNumId w:val="19"/>
  </w:num>
  <w:num w:numId="13">
    <w:abstractNumId w:val="28"/>
  </w:num>
  <w:num w:numId="14">
    <w:abstractNumId w:val="13"/>
  </w:num>
  <w:num w:numId="15">
    <w:abstractNumId w:val="12"/>
  </w:num>
  <w:num w:numId="16">
    <w:abstractNumId w:val="6"/>
  </w:num>
  <w:num w:numId="17">
    <w:abstractNumId w:val="15"/>
  </w:num>
  <w:num w:numId="18">
    <w:abstractNumId w:val="9"/>
  </w:num>
  <w:num w:numId="19">
    <w:abstractNumId w:val="18"/>
  </w:num>
  <w:num w:numId="20">
    <w:abstractNumId w:val="26"/>
  </w:num>
  <w:num w:numId="21">
    <w:abstractNumId w:val="2"/>
  </w:num>
  <w:num w:numId="22">
    <w:abstractNumId w:val="1"/>
  </w:num>
  <w:num w:numId="23">
    <w:abstractNumId w:val="25"/>
  </w:num>
  <w:num w:numId="24">
    <w:abstractNumId w:val="14"/>
  </w:num>
  <w:num w:numId="25">
    <w:abstractNumId w:val="17"/>
  </w:num>
  <w:num w:numId="26">
    <w:abstractNumId w:val="23"/>
  </w:num>
  <w:num w:numId="27">
    <w:abstractNumId w:val="27"/>
  </w:num>
  <w:num w:numId="28">
    <w:abstractNumId w:val="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64"/>
    <w:rsid w:val="00001E82"/>
    <w:rsid w:val="0001097D"/>
    <w:rsid w:val="000133E8"/>
    <w:rsid w:val="00014D45"/>
    <w:rsid w:val="000243C9"/>
    <w:rsid w:val="000364AF"/>
    <w:rsid w:val="00041920"/>
    <w:rsid w:val="000511AE"/>
    <w:rsid w:val="000617D7"/>
    <w:rsid w:val="00067166"/>
    <w:rsid w:val="00085AD2"/>
    <w:rsid w:val="00093E7F"/>
    <w:rsid w:val="000958EF"/>
    <w:rsid w:val="000A139C"/>
    <w:rsid w:val="000A534D"/>
    <w:rsid w:val="000B1B4D"/>
    <w:rsid w:val="000B2C7A"/>
    <w:rsid w:val="000B61CD"/>
    <w:rsid w:val="000E2EB5"/>
    <w:rsid w:val="000E4A19"/>
    <w:rsid w:val="00101F99"/>
    <w:rsid w:val="00121A2A"/>
    <w:rsid w:val="00122A1E"/>
    <w:rsid w:val="001302E7"/>
    <w:rsid w:val="00130995"/>
    <w:rsid w:val="00131265"/>
    <w:rsid w:val="00140B57"/>
    <w:rsid w:val="00140C9A"/>
    <w:rsid w:val="001446D6"/>
    <w:rsid w:val="0014754A"/>
    <w:rsid w:val="001633BE"/>
    <w:rsid w:val="00172436"/>
    <w:rsid w:val="00180850"/>
    <w:rsid w:val="00186510"/>
    <w:rsid w:val="001878A5"/>
    <w:rsid w:val="001A1AA6"/>
    <w:rsid w:val="001A2869"/>
    <w:rsid w:val="001B02BF"/>
    <w:rsid w:val="001B3804"/>
    <w:rsid w:val="001B478E"/>
    <w:rsid w:val="001B6651"/>
    <w:rsid w:val="001D0759"/>
    <w:rsid w:val="001E047B"/>
    <w:rsid w:val="001E2C58"/>
    <w:rsid w:val="001E7770"/>
    <w:rsid w:val="001F0950"/>
    <w:rsid w:val="001F5378"/>
    <w:rsid w:val="001F543C"/>
    <w:rsid w:val="002045DC"/>
    <w:rsid w:val="0020546A"/>
    <w:rsid w:val="002065AC"/>
    <w:rsid w:val="002247C2"/>
    <w:rsid w:val="002259C4"/>
    <w:rsid w:val="002331A1"/>
    <w:rsid w:val="002539EF"/>
    <w:rsid w:val="00261E1E"/>
    <w:rsid w:val="0027284E"/>
    <w:rsid w:val="00277A48"/>
    <w:rsid w:val="00280002"/>
    <w:rsid w:val="0028549E"/>
    <w:rsid w:val="00292FE6"/>
    <w:rsid w:val="00293FD3"/>
    <w:rsid w:val="002952CB"/>
    <w:rsid w:val="002A1DD3"/>
    <w:rsid w:val="002B755B"/>
    <w:rsid w:val="002D08E4"/>
    <w:rsid w:val="002D191C"/>
    <w:rsid w:val="002D2398"/>
    <w:rsid w:val="002E28EA"/>
    <w:rsid w:val="002F3BE6"/>
    <w:rsid w:val="002F3F76"/>
    <w:rsid w:val="003076F6"/>
    <w:rsid w:val="00307722"/>
    <w:rsid w:val="003078CA"/>
    <w:rsid w:val="003160FB"/>
    <w:rsid w:val="00343E84"/>
    <w:rsid w:val="0034508A"/>
    <w:rsid w:val="00346B56"/>
    <w:rsid w:val="00355531"/>
    <w:rsid w:val="003630DD"/>
    <w:rsid w:val="00370796"/>
    <w:rsid w:val="0037185C"/>
    <w:rsid w:val="00383D47"/>
    <w:rsid w:val="003B1C88"/>
    <w:rsid w:val="003B750A"/>
    <w:rsid w:val="003C72FB"/>
    <w:rsid w:val="003D5F8A"/>
    <w:rsid w:val="003E0533"/>
    <w:rsid w:val="003E1391"/>
    <w:rsid w:val="00401154"/>
    <w:rsid w:val="0040221A"/>
    <w:rsid w:val="00425607"/>
    <w:rsid w:val="00433159"/>
    <w:rsid w:val="004360DE"/>
    <w:rsid w:val="00441C5E"/>
    <w:rsid w:val="00442323"/>
    <w:rsid w:val="0044269D"/>
    <w:rsid w:val="0044771C"/>
    <w:rsid w:val="00451E7D"/>
    <w:rsid w:val="0045764B"/>
    <w:rsid w:val="00464385"/>
    <w:rsid w:val="00464A35"/>
    <w:rsid w:val="00467CCB"/>
    <w:rsid w:val="00470193"/>
    <w:rsid w:val="00470694"/>
    <w:rsid w:val="004725BB"/>
    <w:rsid w:val="0048497C"/>
    <w:rsid w:val="00493CFE"/>
    <w:rsid w:val="004954C1"/>
    <w:rsid w:val="004A220E"/>
    <w:rsid w:val="004B07AC"/>
    <w:rsid w:val="004B522C"/>
    <w:rsid w:val="004C08D8"/>
    <w:rsid w:val="004C7D1B"/>
    <w:rsid w:val="004D455F"/>
    <w:rsid w:val="004F1B9D"/>
    <w:rsid w:val="00501691"/>
    <w:rsid w:val="00501BC3"/>
    <w:rsid w:val="00504DFB"/>
    <w:rsid w:val="00511136"/>
    <w:rsid w:val="00513932"/>
    <w:rsid w:val="00524BCB"/>
    <w:rsid w:val="005259F1"/>
    <w:rsid w:val="00527A60"/>
    <w:rsid w:val="00531D9E"/>
    <w:rsid w:val="00540BBF"/>
    <w:rsid w:val="00546F1F"/>
    <w:rsid w:val="00547550"/>
    <w:rsid w:val="005508A7"/>
    <w:rsid w:val="00553E39"/>
    <w:rsid w:val="005559A3"/>
    <w:rsid w:val="00555C30"/>
    <w:rsid w:val="005639FE"/>
    <w:rsid w:val="00575070"/>
    <w:rsid w:val="00581CB1"/>
    <w:rsid w:val="00590D52"/>
    <w:rsid w:val="0059156B"/>
    <w:rsid w:val="0059212C"/>
    <w:rsid w:val="005A46B3"/>
    <w:rsid w:val="005A7C0F"/>
    <w:rsid w:val="005B488C"/>
    <w:rsid w:val="005B67DD"/>
    <w:rsid w:val="005C571F"/>
    <w:rsid w:val="005D3924"/>
    <w:rsid w:val="005D72C0"/>
    <w:rsid w:val="005F0B23"/>
    <w:rsid w:val="005F1ED3"/>
    <w:rsid w:val="00606404"/>
    <w:rsid w:val="00625776"/>
    <w:rsid w:val="006276A3"/>
    <w:rsid w:val="0063074F"/>
    <w:rsid w:val="006327AB"/>
    <w:rsid w:val="00632853"/>
    <w:rsid w:val="00633619"/>
    <w:rsid w:val="00634D23"/>
    <w:rsid w:val="006400EA"/>
    <w:rsid w:val="00644BD3"/>
    <w:rsid w:val="00677796"/>
    <w:rsid w:val="00680749"/>
    <w:rsid w:val="00681010"/>
    <w:rsid w:val="00690FD0"/>
    <w:rsid w:val="006A2470"/>
    <w:rsid w:val="006B0284"/>
    <w:rsid w:val="006C04FF"/>
    <w:rsid w:val="006C36C3"/>
    <w:rsid w:val="006C6CBA"/>
    <w:rsid w:val="006E0AEA"/>
    <w:rsid w:val="006E0F62"/>
    <w:rsid w:val="006F2000"/>
    <w:rsid w:val="006F38E8"/>
    <w:rsid w:val="006F6D2B"/>
    <w:rsid w:val="00701F2F"/>
    <w:rsid w:val="00712148"/>
    <w:rsid w:val="00713192"/>
    <w:rsid w:val="00715F68"/>
    <w:rsid w:val="007235D8"/>
    <w:rsid w:val="007541A8"/>
    <w:rsid w:val="00757A5C"/>
    <w:rsid w:val="00774CFF"/>
    <w:rsid w:val="0077618B"/>
    <w:rsid w:val="00781102"/>
    <w:rsid w:val="007914E1"/>
    <w:rsid w:val="00794D6C"/>
    <w:rsid w:val="007A53E9"/>
    <w:rsid w:val="007A549B"/>
    <w:rsid w:val="007A6289"/>
    <w:rsid w:val="007B0FBA"/>
    <w:rsid w:val="007B2A79"/>
    <w:rsid w:val="007B3D74"/>
    <w:rsid w:val="007B47A2"/>
    <w:rsid w:val="007D2E4E"/>
    <w:rsid w:val="007D72EC"/>
    <w:rsid w:val="007E4B79"/>
    <w:rsid w:val="007E502F"/>
    <w:rsid w:val="00816998"/>
    <w:rsid w:val="008378D8"/>
    <w:rsid w:val="008401CB"/>
    <w:rsid w:val="0084214A"/>
    <w:rsid w:val="00843128"/>
    <w:rsid w:val="008453B4"/>
    <w:rsid w:val="00847704"/>
    <w:rsid w:val="0085084C"/>
    <w:rsid w:val="00851AD4"/>
    <w:rsid w:val="00853560"/>
    <w:rsid w:val="00855717"/>
    <w:rsid w:val="00855AC3"/>
    <w:rsid w:val="00860C48"/>
    <w:rsid w:val="0086176E"/>
    <w:rsid w:val="0087075F"/>
    <w:rsid w:val="0087133D"/>
    <w:rsid w:val="008873B9"/>
    <w:rsid w:val="00892B5D"/>
    <w:rsid w:val="00895563"/>
    <w:rsid w:val="008B30A2"/>
    <w:rsid w:val="008B39EA"/>
    <w:rsid w:val="008C5723"/>
    <w:rsid w:val="008E0E5F"/>
    <w:rsid w:val="008E71B3"/>
    <w:rsid w:val="008F00C6"/>
    <w:rsid w:val="008F2436"/>
    <w:rsid w:val="009140F8"/>
    <w:rsid w:val="009201D7"/>
    <w:rsid w:val="00922A28"/>
    <w:rsid w:val="009306E5"/>
    <w:rsid w:val="00930F50"/>
    <w:rsid w:val="00932108"/>
    <w:rsid w:val="00932712"/>
    <w:rsid w:val="0093599A"/>
    <w:rsid w:val="00937E63"/>
    <w:rsid w:val="00960DC6"/>
    <w:rsid w:val="00966760"/>
    <w:rsid w:val="00984B9B"/>
    <w:rsid w:val="00990A0E"/>
    <w:rsid w:val="009A52C7"/>
    <w:rsid w:val="009B4970"/>
    <w:rsid w:val="009D00B8"/>
    <w:rsid w:val="009D0A99"/>
    <w:rsid w:val="009D2373"/>
    <w:rsid w:val="009D5D52"/>
    <w:rsid w:val="009E10FF"/>
    <w:rsid w:val="009E1874"/>
    <w:rsid w:val="009E7206"/>
    <w:rsid w:val="009F12C4"/>
    <w:rsid w:val="00A0108E"/>
    <w:rsid w:val="00A075AF"/>
    <w:rsid w:val="00A200E8"/>
    <w:rsid w:val="00A20168"/>
    <w:rsid w:val="00A22F9C"/>
    <w:rsid w:val="00A23266"/>
    <w:rsid w:val="00A27603"/>
    <w:rsid w:val="00A345CD"/>
    <w:rsid w:val="00A5631F"/>
    <w:rsid w:val="00A60539"/>
    <w:rsid w:val="00A64E69"/>
    <w:rsid w:val="00A67E82"/>
    <w:rsid w:val="00A82862"/>
    <w:rsid w:val="00A82905"/>
    <w:rsid w:val="00A8385B"/>
    <w:rsid w:val="00A8538A"/>
    <w:rsid w:val="00A918EE"/>
    <w:rsid w:val="00AA39D0"/>
    <w:rsid w:val="00AC0945"/>
    <w:rsid w:val="00AC6EF1"/>
    <w:rsid w:val="00AE2E9D"/>
    <w:rsid w:val="00AF0D29"/>
    <w:rsid w:val="00AF1002"/>
    <w:rsid w:val="00AF2D02"/>
    <w:rsid w:val="00B00C4E"/>
    <w:rsid w:val="00B0158F"/>
    <w:rsid w:val="00B01966"/>
    <w:rsid w:val="00B06620"/>
    <w:rsid w:val="00B0691C"/>
    <w:rsid w:val="00B07AC6"/>
    <w:rsid w:val="00B10D9F"/>
    <w:rsid w:val="00B1504F"/>
    <w:rsid w:val="00B154E4"/>
    <w:rsid w:val="00B246F2"/>
    <w:rsid w:val="00B30F30"/>
    <w:rsid w:val="00B37116"/>
    <w:rsid w:val="00B46680"/>
    <w:rsid w:val="00B4753D"/>
    <w:rsid w:val="00B679F0"/>
    <w:rsid w:val="00B7741F"/>
    <w:rsid w:val="00B9323E"/>
    <w:rsid w:val="00B95B4B"/>
    <w:rsid w:val="00B96EBE"/>
    <w:rsid w:val="00BA1D69"/>
    <w:rsid w:val="00BA6221"/>
    <w:rsid w:val="00BA7EC9"/>
    <w:rsid w:val="00BC2D5E"/>
    <w:rsid w:val="00BC7641"/>
    <w:rsid w:val="00BD66DC"/>
    <w:rsid w:val="00BD695D"/>
    <w:rsid w:val="00BE3968"/>
    <w:rsid w:val="00BF24B3"/>
    <w:rsid w:val="00BF2A6A"/>
    <w:rsid w:val="00BF3959"/>
    <w:rsid w:val="00BF7C64"/>
    <w:rsid w:val="00C10011"/>
    <w:rsid w:val="00C10117"/>
    <w:rsid w:val="00C120A5"/>
    <w:rsid w:val="00C244F0"/>
    <w:rsid w:val="00C36E67"/>
    <w:rsid w:val="00C51D6C"/>
    <w:rsid w:val="00C51ECC"/>
    <w:rsid w:val="00C71957"/>
    <w:rsid w:val="00C85DBE"/>
    <w:rsid w:val="00C9674F"/>
    <w:rsid w:val="00C97E55"/>
    <w:rsid w:val="00CA0179"/>
    <w:rsid w:val="00CA35CE"/>
    <w:rsid w:val="00CA76C5"/>
    <w:rsid w:val="00CA7C0A"/>
    <w:rsid w:val="00CB7076"/>
    <w:rsid w:val="00CC3E73"/>
    <w:rsid w:val="00CD7F86"/>
    <w:rsid w:val="00CE4884"/>
    <w:rsid w:val="00CE72FA"/>
    <w:rsid w:val="00CF12C6"/>
    <w:rsid w:val="00D01DC2"/>
    <w:rsid w:val="00D0539F"/>
    <w:rsid w:val="00D27EB8"/>
    <w:rsid w:val="00D3337B"/>
    <w:rsid w:val="00D44BCB"/>
    <w:rsid w:val="00D45B02"/>
    <w:rsid w:val="00D46F6A"/>
    <w:rsid w:val="00D474D1"/>
    <w:rsid w:val="00D51892"/>
    <w:rsid w:val="00D54C72"/>
    <w:rsid w:val="00D55D6F"/>
    <w:rsid w:val="00D74138"/>
    <w:rsid w:val="00D80908"/>
    <w:rsid w:val="00D82A6F"/>
    <w:rsid w:val="00D90494"/>
    <w:rsid w:val="00D97C81"/>
    <w:rsid w:val="00DA0C08"/>
    <w:rsid w:val="00DA345C"/>
    <w:rsid w:val="00DC1C8B"/>
    <w:rsid w:val="00DD020F"/>
    <w:rsid w:val="00DE1E7E"/>
    <w:rsid w:val="00DF08ED"/>
    <w:rsid w:val="00DF5E47"/>
    <w:rsid w:val="00E14ECD"/>
    <w:rsid w:val="00E17CC0"/>
    <w:rsid w:val="00E51D30"/>
    <w:rsid w:val="00E54332"/>
    <w:rsid w:val="00E55EC2"/>
    <w:rsid w:val="00E56ED4"/>
    <w:rsid w:val="00E617AA"/>
    <w:rsid w:val="00E63325"/>
    <w:rsid w:val="00E77D8C"/>
    <w:rsid w:val="00E86775"/>
    <w:rsid w:val="00E87888"/>
    <w:rsid w:val="00E96118"/>
    <w:rsid w:val="00EA13BC"/>
    <w:rsid w:val="00EA2708"/>
    <w:rsid w:val="00EA61AC"/>
    <w:rsid w:val="00EA7C65"/>
    <w:rsid w:val="00EB1746"/>
    <w:rsid w:val="00ED5DDD"/>
    <w:rsid w:val="00EE20F8"/>
    <w:rsid w:val="00EE507C"/>
    <w:rsid w:val="00EE6E85"/>
    <w:rsid w:val="00EF0FC3"/>
    <w:rsid w:val="00EF1980"/>
    <w:rsid w:val="00F067DE"/>
    <w:rsid w:val="00F13CDF"/>
    <w:rsid w:val="00F30D00"/>
    <w:rsid w:val="00F31CBB"/>
    <w:rsid w:val="00F35A60"/>
    <w:rsid w:val="00F43383"/>
    <w:rsid w:val="00F45746"/>
    <w:rsid w:val="00F45A7D"/>
    <w:rsid w:val="00F5142A"/>
    <w:rsid w:val="00F517D6"/>
    <w:rsid w:val="00F55A1D"/>
    <w:rsid w:val="00F71D33"/>
    <w:rsid w:val="00F72700"/>
    <w:rsid w:val="00F84896"/>
    <w:rsid w:val="00F91E7F"/>
    <w:rsid w:val="00F945A8"/>
    <w:rsid w:val="00F95320"/>
    <w:rsid w:val="00F9737F"/>
    <w:rsid w:val="00F97510"/>
    <w:rsid w:val="00FA2779"/>
    <w:rsid w:val="00FD0F4E"/>
    <w:rsid w:val="00FD37B8"/>
    <w:rsid w:val="00FE100E"/>
    <w:rsid w:val="00FE1020"/>
    <w:rsid w:val="00FE5DD1"/>
    <w:rsid w:val="00FE6BA4"/>
    <w:rsid w:val="00FF06AC"/>
    <w:rsid w:val="00FF527D"/>
    <w:rsid w:val="00FF60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781D74"/>
  <w15:docId w15:val="{F321D3C9-C69E-4185-8963-7F72D285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BA4"/>
    <w:pPr>
      <w:jc w:val="both"/>
    </w:pPr>
    <w:rPr>
      <w:rFonts w:ascii="STIX Two Text" w:hAnsi="STIX Two Text" w:cs="Arial"/>
      <w:color w:val="000000" w:themeColor="text1"/>
      <w:sz w:val="20"/>
      <w:szCs w:val="20"/>
    </w:rPr>
  </w:style>
  <w:style w:type="paragraph" w:styleId="Heading1">
    <w:name w:val="heading 1"/>
    <w:basedOn w:val="Normal"/>
    <w:next w:val="Normal"/>
    <w:link w:val="Heading1Char"/>
    <w:uiPriority w:val="9"/>
    <w:qFormat/>
    <w:rsid w:val="00524BCB"/>
    <w:pPr>
      <w:keepNext/>
      <w:spacing w:before="120"/>
      <w:outlineLvl w:val="0"/>
    </w:pPr>
    <w:rPr>
      <w:rFonts w:ascii="Helvetica" w:eastAsiaTheme="majorEastAsia" w:hAnsi="Helvetica" w:cs="FiraGO"/>
      <w:b/>
      <w:bCs/>
      <w:color w:val="C00000"/>
      <w:kern w:val="32"/>
      <w:sz w:val="22"/>
    </w:rPr>
  </w:style>
  <w:style w:type="paragraph" w:styleId="Heading2">
    <w:name w:val="heading 2"/>
    <w:basedOn w:val="Normal"/>
    <w:next w:val="Normal"/>
    <w:link w:val="Heading2Char"/>
    <w:uiPriority w:val="9"/>
    <w:unhideWhenUsed/>
    <w:qFormat/>
    <w:rsid w:val="005A7C0F"/>
    <w:pPr>
      <w:keepNext/>
      <w:outlineLvl w:val="1"/>
    </w:pPr>
    <w:rPr>
      <w:rFonts w:ascii="Helvetica" w:eastAsiaTheme="majorEastAsia" w:hAnsi="Helvetica"/>
      <w:b/>
      <w:bCs/>
      <w:iCs/>
      <w:color w:val="C00000"/>
      <w:sz w:val="18"/>
      <w:szCs w:val="28"/>
    </w:rPr>
  </w:style>
  <w:style w:type="paragraph" w:styleId="Heading3">
    <w:name w:val="heading 3"/>
    <w:basedOn w:val="Normal"/>
    <w:next w:val="Normal"/>
    <w:link w:val="Heading3Char"/>
    <w:uiPriority w:val="9"/>
    <w:unhideWhenUsed/>
    <w:qFormat/>
    <w:rsid w:val="0045764B"/>
    <w:pPr>
      <w:keepNext/>
      <w:spacing w:after="60"/>
      <w:outlineLvl w:val="2"/>
    </w:pPr>
    <w:rPr>
      <w:rFonts w:ascii="Arial" w:eastAsiaTheme="majorEastAsia" w:hAnsi="Arial"/>
      <w:b/>
      <w:bCs/>
      <w:color w:val="C00000"/>
      <w:sz w:val="16"/>
      <w:szCs w:val="26"/>
    </w:rPr>
  </w:style>
  <w:style w:type="paragraph" w:styleId="Heading4">
    <w:name w:val="heading 4"/>
    <w:basedOn w:val="Normal"/>
    <w:next w:val="Normal"/>
    <w:link w:val="Heading4Char"/>
    <w:uiPriority w:val="9"/>
    <w:semiHidden/>
    <w:unhideWhenUsed/>
    <w:qFormat/>
    <w:rsid w:val="00BF7C6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F7C6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F7C6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F7C64"/>
    <w:pPr>
      <w:spacing w:before="240" w:after="60"/>
      <w:outlineLvl w:val="6"/>
    </w:pPr>
  </w:style>
  <w:style w:type="paragraph" w:styleId="Heading8">
    <w:name w:val="heading 8"/>
    <w:basedOn w:val="Normal"/>
    <w:next w:val="Normal"/>
    <w:link w:val="Heading8Char"/>
    <w:uiPriority w:val="9"/>
    <w:semiHidden/>
    <w:unhideWhenUsed/>
    <w:qFormat/>
    <w:rsid w:val="00BF7C64"/>
    <w:pPr>
      <w:spacing w:before="240" w:after="60"/>
      <w:outlineLvl w:val="7"/>
    </w:pPr>
    <w:rPr>
      <w:i/>
      <w:iCs/>
    </w:rPr>
  </w:style>
  <w:style w:type="paragraph" w:styleId="Heading9">
    <w:name w:val="heading 9"/>
    <w:basedOn w:val="Normal"/>
    <w:next w:val="Normal"/>
    <w:link w:val="Heading9Char"/>
    <w:uiPriority w:val="9"/>
    <w:semiHidden/>
    <w:unhideWhenUsed/>
    <w:qFormat/>
    <w:rsid w:val="00BF7C6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BCB"/>
    <w:rPr>
      <w:rFonts w:ascii="Helvetica" w:eastAsiaTheme="majorEastAsia" w:hAnsi="Helvetica" w:cs="FiraGO"/>
      <w:b/>
      <w:bCs/>
      <w:color w:val="C00000"/>
      <w:kern w:val="32"/>
      <w:szCs w:val="20"/>
    </w:rPr>
  </w:style>
  <w:style w:type="character" w:customStyle="1" w:styleId="Heading2Char">
    <w:name w:val="Heading 2 Char"/>
    <w:basedOn w:val="DefaultParagraphFont"/>
    <w:link w:val="Heading2"/>
    <w:uiPriority w:val="9"/>
    <w:rsid w:val="005A7C0F"/>
    <w:rPr>
      <w:rFonts w:ascii="Helvetica" w:eastAsiaTheme="majorEastAsia" w:hAnsi="Helvetica" w:cs="Arial"/>
      <w:b/>
      <w:bCs/>
      <w:iCs/>
      <w:color w:val="C00000"/>
      <w:sz w:val="18"/>
      <w:szCs w:val="28"/>
    </w:rPr>
  </w:style>
  <w:style w:type="character" w:customStyle="1" w:styleId="Heading3Char">
    <w:name w:val="Heading 3 Char"/>
    <w:basedOn w:val="DefaultParagraphFont"/>
    <w:link w:val="Heading3"/>
    <w:uiPriority w:val="9"/>
    <w:rsid w:val="0045764B"/>
    <w:rPr>
      <w:rFonts w:ascii="Arial" w:eastAsiaTheme="majorEastAsia" w:hAnsi="Arial"/>
      <w:b/>
      <w:bCs/>
      <w:color w:val="C00000"/>
      <w:sz w:val="16"/>
      <w:szCs w:val="26"/>
    </w:rPr>
  </w:style>
  <w:style w:type="character" w:customStyle="1" w:styleId="Heading4Char">
    <w:name w:val="Heading 4 Char"/>
    <w:basedOn w:val="DefaultParagraphFont"/>
    <w:link w:val="Heading4"/>
    <w:uiPriority w:val="9"/>
    <w:semiHidden/>
    <w:rsid w:val="00BF7C64"/>
    <w:rPr>
      <w:b/>
      <w:bCs/>
      <w:sz w:val="28"/>
      <w:szCs w:val="28"/>
    </w:rPr>
  </w:style>
  <w:style w:type="character" w:customStyle="1" w:styleId="Heading5Char">
    <w:name w:val="Heading 5 Char"/>
    <w:basedOn w:val="DefaultParagraphFont"/>
    <w:link w:val="Heading5"/>
    <w:uiPriority w:val="9"/>
    <w:semiHidden/>
    <w:rsid w:val="00BF7C64"/>
    <w:rPr>
      <w:b/>
      <w:bCs/>
      <w:i/>
      <w:iCs/>
      <w:sz w:val="26"/>
      <w:szCs w:val="26"/>
    </w:rPr>
  </w:style>
  <w:style w:type="character" w:customStyle="1" w:styleId="Heading6Char">
    <w:name w:val="Heading 6 Char"/>
    <w:basedOn w:val="DefaultParagraphFont"/>
    <w:link w:val="Heading6"/>
    <w:uiPriority w:val="9"/>
    <w:semiHidden/>
    <w:rsid w:val="00BF7C64"/>
    <w:rPr>
      <w:b/>
      <w:bCs/>
    </w:rPr>
  </w:style>
  <w:style w:type="character" w:customStyle="1" w:styleId="Heading7Char">
    <w:name w:val="Heading 7 Char"/>
    <w:basedOn w:val="DefaultParagraphFont"/>
    <w:link w:val="Heading7"/>
    <w:uiPriority w:val="9"/>
    <w:semiHidden/>
    <w:rsid w:val="00BF7C64"/>
    <w:rPr>
      <w:sz w:val="24"/>
      <w:szCs w:val="24"/>
    </w:rPr>
  </w:style>
  <w:style w:type="character" w:customStyle="1" w:styleId="Heading8Char">
    <w:name w:val="Heading 8 Char"/>
    <w:basedOn w:val="DefaultParagraphFont"/>
    <w:link w:val="Heading8"/>
    <w:uiPriority w:val="9"/>
    <w:semiHidden/>
    <w:rsid w:val="00BF7C64"/>
    <w:rPr>
      <w:i/>
      <w:iCs/>
      <w:sz w:val="24"/>
      <w:szCs w:val="24"/>
    </w:rPr>
  </w:style>
  <w:style w:type="character" w:customStyle="1" w:styleId="Heading9Char">
    <w:name w:val="Heading 9 Char"/>
    <w:basedOn w:val="DefaultParagraphFont"/>
    <w:link w:val="Heading9"/>
    <w:uiPriority w:val="9"/>
    <w:semiHidden/>
    <w:rsid w:val="00BF7C64"/>
    <w:rPr>
      <w:rFonts w:asciiTheme="majorHAnsi" w:eastAsiaTheme="majorEastAsia" w:hAnsiTheme="majorHAnsi"/>
    </w:rPr>
  </w:style>
  <w:style w:type="paragraph" w:styleId="Title">
    <w:name w:val="Title"/>
    <w:basedOn w:val="Normal"/>
    <w:next w:val="Normal"/>
    <w:link w:val="TitleChar"/>
    <w:uiPriority w:val="10"/>
    <w:qFormat/>
    <w:rsid w:val="00FE6BA4"/>
    <w:pPr>
      <w:spacing w:before="240" w:after="60"/>
      <w:jc w:val="left"/>
      <w:outlineLvl w:val="0"/>
    </w:pPr>
    <w:rPr>
      <w:rFonts w:ascii="Helvetica" w:eastAsiaTheme="majorEastAsia" w:hAnsi="Helvetica" w:cs="FiraGO Medium"/>
      <w:b/>
      <w:bCs/>
      <w:kern w:val="28"/>
      <w:sz w:val="42"/>
      <w:szCs w:val="44"/>
    </w:rPr>
  </w:style>
  <w:style w:type="character" w:customStyle="1" w:styleId="TitleChar">
    <w:name w:val="Title Char"/>
    <w:basedOn w:val="DefaultParagraphFont"/>
    <w:link w:val="Title"/>
    <w:uiPriority w:val="10"/>
    <w:rsid w:val="00FE6BA4"/>
    <w:rPr>
      <w:rFonts w:ascii="Helvetica" w:eastAsiaTheme="majorEastAsia" w:hAnsi="Helvetica" w:cs="FiraGO Medium"/>
      <w:b/>
      <w:bCs/>
      <w:color w:val="000000" w:themeColor="text1"/>
      <w:kern w:val="28"/>
      <w:sz w:val="42"/>
      <w:szCs w:val="44"/>
    </w:rPr>
  </w:style>
  <w:style w:type="paragraph" w:styleId="Subtitle">
    <w:name w:val="Subtitle"/>
    <w:basedOn w:val="Normal"/>
    <w:next w:val="Normal"/>
    <w:link w:val="SubtitleChar"/>
    <w:uiPriority w:val="11"/>
    <w:qFormat/>
    <w:rsid w:val="00BF7C6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F7C64"/>
    <w:rPr>
      <w:rFonts w:asciiTheme="majorHAnsi" w:eastAsiaTheme="majorEastAsia" w:hAnsiTheme="majorHAnsi"/>
      <w:sz w:val="24"/>
      <w:szCs w:val="24"/>
    </w:rPr>
  </w:style>
  <w:style w:type="character" w:styleId="Strong">
    <w:name w:val="Strong"/>
    <w:basedOn w:val="DefaultParagraphFont"/>
    <w:uiPriority w:val="22"/>
    <w:qFormat/>
    <w:rsid w:val="00BF7C64"/>
    <w:rPr>
      <w:b/>
      <w:bCs/>
    </w:rPr>
  </w:style>
  <w:style w:type="character" w:styleId="Emphasis">
    <w:name w:val="Emphasis"/>
    <w:basedOn w:val="DefaultParagraphFont"/>
    <w:uiPriority w:val="20"/>
    <w:qFormat/>
    <w:rsid w:val="00BF7C64"/>
    <w:rPr>
      <w:rFonts w:asciiTheme="minorHAnsi" w:hAnsiTheme="minorHAnsi"/>
      <w:b/>
      <w:i/>
      <w:iCs/>
    </w:rPr>
  </w:style>
  <w:style w:type="paragraph" w:customStyle="1" w:styleId="AuthorNameSuperscript">
    <w:name w:val="Author Name Superscript"/>
    <w:basedOn w:val="AuthorName"/>
    <w:link w:val="AuthorNameSuperscriptTegn"/>
    <w:qFormat/>
    <w:rsid w:val="00FE6BA4"/>
    <w:rPr>
      <w:color w:val="C00000"/>
      <w:vertAlign w:val="superscript"/>
    </w:rPr>
  </w:style>
  <w:style w:type="paragraph" w:styleId="ListParagraph">
    <w:name w:val="List Paragraph"/>
    <w:basedOn w:val="Normal"/>
    <w:uiPriority w:val="34"/>
    <w:qFormat/>
    <w:rsid w:val="00BF7C64"/>
    <w:pPr>
      <w:ind w:left="720"/>
      <w:contextualSpacing/>
    </w:pPr>
  </w:style>
  <w:style w:type="paragraph" w:styleId="Quote">
    <w:name w:val="Quote"/>
    <w:basedOn w:val="Normal"/>
    <w:next w:val="Normal"/>
    <w:link w:val="QuoteChar"/>
    <w:uiPriority w:val="29"/>
    <w:qFormat/>
    <w:rsid w:val="00BF7C64"/>
    <w:rPr>
      <w:i/>
    </w:rPr>
  </w:style>
  <w:style w:type="character" w:customStyle="1" w:styleId="QuoteChar">
    <w:name w:val="Quote Char"/>
    <w:basedOn w:val="DefaultParagraphFont"/>
    <w:link w:val="Quote"/>
    <w:uiPriority w:val="29"/>
    <w:rsid w:val="00BF7C64"/>
    <w:rPr>
      <w:i/>
      <w:sz w:val="24"/>
      <w:szCs w:val="24"/>
    </w:rPr>
  </w:style>
  <w:style w:type="paragraph" w:styleId="IntenseQuote">
    <w:name w:val="Intense Quote"/>
    <w:basedOn w:val="Normal"/>
    <w:next w:val="Normal"/>
    <w:link w:val="IntenseQuoteChar"/>
    <w:uiPriority w:val="30"/>
    <w:qFormat/>
    <w:rsid w:val="00BF7C64"/>
    <w:pPr>
      <w:ind w:left="720" w:right="720"/>
    </w:pPr>
    <w:rPr>
      <w:b/>
      <w:i/>
      <w:szCs w:val="22"/>
    </w:rPr>
  </w:style>
  <w:style w:type="character" w:customStyle="1" w:styleId="IntenseQuoteChar">
    <w:name w:val="Intense Quote Char"/>
    <w:basedOn w:val="DefaultParagraphFont"/>
    <w:link w:val="IntenseQuote"/>
    <w:uiPriority w:val="30"/>
    <w:rsid w:val="00BF7C64"/>
    <w:rPr>
      <w:b/>
      <w:i/>
      <w:sz w:val="24"/>
    </w:rPr>
  </w:style>
  <w:style w:type="character" w:styleId="SubtleEmphasis">
    <w:name w:val="Subtle Emphasis"/>
    <w:uiPriority w:val="19"/>
    <w:qFormat/>
    <w:rsid w:val="00BF7C64"/>
    <w:rPr>
      <w:i/>
      <w:color w:val="5A5A5A" w:themeColor="text1" w:themeTint="A5"/>
    </w:rPr>
  </w:style>
  <w:style w:type="character" w:styleId="IntenseEmphasis">
    <w:name w:val="Intense Emphasis"/>
    <w:basedOn w:val="DefaultParagraphFont"/>
    <w:uiPriority w:val="21"/>
    <w:qFormat/>
    <w:rsid w:val="00BF7C64"/>
    <w:rPr>
      <w:b/>
      <w:i/>
      <w:sz w:val="24"/>
      <w:szCs w:val="24"/>
      <w:u w:val="single"/>
    </w:rPr>
  </w:style>
  <w:style w:type="character" w:styleId="SubtleReference">
    <w:name w:val="Subtle Reference"/>
    <w:basedOn w:val="DefaultParagraphFont"/>
    <w:uiPriority w:val="31"/>
    <w:qFormat/>
    <w:rsid w:val="00BF7C64"/>
    <w:rPr>
      <w:sz w:val="24"/>
      <w:szCs w:val="24"/>
      <w:u w:val="single"/>
    </w:rPr>
  </w:style>
  <w:style w:type="character" w:styleId="IntenseReference">
    <w:name w:val="Intense Reference"/>
    <w:basedOn w:val="DefaultParagraphFont"/>
    <w:uiPriority w:val="32"/>
    <w:qFormat/>
    <w:rsid w:val="00BF7C64"/>
    <w:rPr>
      <w:b/>
      <w:sz w:val="24"/>
      <w:u w:val="single"/>
    </w:rPr>
  </w:style>
  <w:style w:type="character" w:styleId="BookTitle">
    <w:name w:val="Book Title"/>
    <w:basedOn w:val="DefaultParagraphFont"/>
    <w:uiPriority w:val="33"/>
    <w:qFormat/>
    <w:rsid w:val="00BF7C6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F7C64"/>
    <w:pPr>
      <w:outlineLvl w:val="9"/>
    </w:pPr>
  </w:style>
  <w:style w:type="paragraph" w:styleId="Header">
    <w:name w:val="header"/>
    <w:basedOn w:val="Normal"/>
    <w:link w:val="HeaderChar"/>
    <w:uiPriority w:val="99"/>
    <w:unhideWhenUsed/>
    <w:rsid w:val="00794D6C"/>
    <w:pPr>
      <w:tabs>
        <w:tab w:val="center" w:pos="4680"/>
        <w:tab w:val="right" w:pos="9360"/>
      </w:tabs>
    </w:pPr>
  </w:style>
  <w:style w:type="character" w:customStyle="1" w:styleId="HeaderChar">
    <w:name w:val="Header Char"/>
    <w:basedOn w:val="DefaultParagraphFont"/>
    <w:link w:val="Header"/>
    <w:uiPriority w:val="99"/>
    <w:rsid w:val="00794D6C"/>
    <w:rPr>
      <w:rFonts w:ascii="Times New Roman" w:hAnsi="Times New Roman"/>
      <w:sz w:val="20"/>
      <w:szCs w:val="24"/>
    </w:rPr>
  </w:style>
  <w:style w:type="paragraph" w:styleId="Footer">
    <w:name w:val="footer"/>
    <w:basedOn w:val="Normal"/>
    <w:link w:val="FooterChar"/>
    <w:uiPriority w:val="99"/>
    <w:unhideWhenUsed/>
    <w:rsid w:val="00794D6C"/>
    <w:pPr>
      <w:tabs>
        <w:tab w:val="center" w:pos="4680"/>
        <w:tab w:val="right" w:pos="9360"/>
      </w:tabs>
    </w:pPr>
  </w:style>
  <w:style w:type="character" w:customStyle="1" w:styleId="FooterChar">
    <w:name w:val="Footer Char"/>
    <w:basedOn w:val="DefaultParagraphFont"/>
    <w:link w:val="Footer"/>
    <w:uiPriority w:val="99"/>
    <w:rsid w:val="00794D6C"/>
    <w:rPr>
      <w:rFonts w:ascii="Times New Roman" w:hAnsi="Times New Roman"/>
      <w:sz w:val="20"/>
      <w:szCs w:val="24"/>
    </w:rPr>
  </w:style>
  <w:style w:type="character" w:styleId="Hyperlink">
    <w:name w:val="Hyperlink"/>
    <w:basedOn w:val="DefaultParagraphFont"/>
    <w:uiPriority w:val="99"/>
    <w:unhideWhenUsed/>
    <w:rsid w:val="00794D6C"/>
    <w:rPr>
      <w:color w:val="0563C1" w:themeColor="hyperlink"/>
      <w:u w:val="single"/>
    </w:rPr>
  </w:style>
  <w:style w:type="character" w:customStyle="1" w:styleId="AuthorNameSuperscriptTegn">
    <w:name w:val="Author Name Superscript Tegn"/>
    <w:basedOn w:val="AuthorNameTegn"/>
    <w:link w:val="AuthorNameSuperscript"/>
    <w:rsid w:val="00FE6BA4"/>
    <w:rPr>
      <w:rFonts w:ascii="Helvetica" w:hAnsi="Helvetica" w:cs="FiraGO Medium"/>
      <w:b/>
      <w:color w:val="C00000"/>
      <w:sz w:val="20"/>
      <w:szCs w:val="20"/>
      <w:vertAlign w:val="superscript"/>
    </w:rPr>
  </w:style>
  <w:style w:type="paragraph" w:customStyle="1" w:styleId="MethodsTextwithTab">
    <w:name w:val="Methods Text with Tab"/>
    <w:basedOn w:val="MethodsText"/>
    <w:qFormat/>
    <w:rsid w:val="00BC7641"/>
    <w:pPr>
      <w:ind w:firstLine="284"/>
    </w:pPr>
  </w:style>
  <w:style w:type="paragraph" w:styleId="BalloonText">
    <w:name w:val="Balloon Text"/>
    <w:basedOn w:val="Normal"/>
    <w:link w:val="BalloonTextChar"/>
    <w:uiPriority w:val="99"/>
    <w:semiHidden/>
    <w:unhideWhenUsed/>
    <w:rsid w:val="007A53E9"/>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7A53E9"/>
    <w:rPr>
      <w:rFonts w:ascii="Lucida Grande" w:hAnsi="Lucida Grande" w:cs="Lucida Grande"/>
      <w:sz w:val="18"/>
      <w:szCs w:val="18"/>
    </w:rPr>
  </w:style>
  <w:style w:type="paragraph" w:customStyle="1" w:styleId="MethodsText">
    <w:name w:val="Methods Text"/>
    <w:basedOn w:val="Normal"/>
    <w:link w:val="MethodsTextTegn"/>
    <w:qFormat/>
    <w:rsid w:val="00847704"/>
    <w:rPr>
      <w:sz w:val="16"/>
    </w:rPr>
  </w:style>
  <w:style w:type="character" w:customStyle="1" w:styleId="MethodsTextTegn">
    <w:name w:val="Methods Text Tegn"/>
    <w:basedOn w:val="DefaultParagraphFont"/>
    <w:link w:val="MethodsText"/>
    <w:rsid w:val="00847704"/>
    <w:rPr>
      <w:rFonts w:ascii="STIX Two Text" w:hAnsi="STIX Two Text" w:cs="Arial"/>
      <w:color w:val="000000" w:themeColor="text1"/>
      <w:sz w:val="16"/>
      <w:szCs w:val="20"/>
    </w:rPr>
  </w:style>
  <w:style w:type="paragraph" w:customStyle="1" w:styleId="References">
    <w:name w:val="References"/>
    <w:basedOn w:val="Normal"/>
    <w:autoRedefine/>
    <w:qFormat/>
    <w:rsid w:val="00BC7641"/>
    <w:pPr>
      <w:tabs>
        <w:tab w:val="left" w:pos="360"/>
      </w:tabs>
      <w:ind w:left="357" w:hanging="357"/>
    </w:pPr>
    <w:rPr>
      <w:rFonts w:eastAsia="Calibri"/>
      <w:sz w:val="16"/>
      <w:szCs w:val="22"/>
    </w:rPr>
  </w:style>
  <w:style w:type="table" w:customStyle="1" w:styleId="Equation">
    <w:name w:val="Equation"/>
    <w:basedOn w:val="TableNormal"/>
    <w:uiPriority w:val="99"/>
    <w:rsid w:val="00470694"/>
    <w:pPr>
      <w:jc w:val="center"/>
    </w:pPr>
    <w:rPr>
      <w:rFonts w:ascii="Arial" w:hAnsi="Arial"/>
      <w:sz w:val="20"/>
    </w:rPr>
    <w:tblPr>
      <w:tblCellMar>
        <w:left w:w="115" w:type="dxa"/>
        <w:right w:w="115" w:type="dxa"/>
      </w:tblCellMar>
    </w:tblPr>
    <w:tcPr>
      <w:vAlign w:val="center"/>
    </w:tcPr>
  </w:style>
  <w:style w:type="table" w:styleId="TableGrid">
    <w:name w:val="Table Grid"/>
    <w:basedOn w:val="TableNormal"/>
    <w:uiPriority w:val="39"/>
    <w:rsid w:val="00A34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31CBB"/>
  </w:style>
  <w:style w:type="character" w:styleId="PageNumber">
    <w:name w:val="page number"/>
    <w:basedOn w:val="DefaultParagraphFont"/>
    <w:uiPriority w:val="99"/>
    <w:semiHidden/>
    <w:unhideWhenUsed/>
    <w:rsid w:val="00F31CBB"/>
  </w:style>
  <w:style w:type="character" w:styleId="PlaceholderText">
    <w:name w:val="Placeholder Text"/>
    <w:basedOn w:val="DefaultParagraphFont"/>
    <w:uiPriority w:val="99"/>
    <w:semiHidden/>
    <w:rsid w:val="00277A48"/>
    <w:rPr>
      <w:color w:val="808080"/>
    </w:rPr>
  </w:style>
  <w:style w:type="paragraph" w:customStyle="1" w:styleId="Abstract">
    <w:name w:val="Abstract"/>
    <w:basedOn w:val="Normal"/>
    <w:qFormat/>
    <w:rsid w:val="00AF2D02"/>
    <w:rPr>
      <w:rFonts w:ascii="Helvetica" w:hAnsi="Helvetica" w:cs="FiraGO Medium"/>
      <w:b/>
    </w:rPr>
  </w:style>
  <w:style w:type="paragraph" w:customStyle="1" w:styleId="AuthorName">
    <w:name w:val="Author Name"/>
    <w:basedOn w:val="Normal"/>
    <w:link w:val="AuthorNameTegn"/>
    <w:qFormat/>
    <w:rsid w:val="00FE6BA4"/>
    <w:pPr>
      <w:jc w:val="left"/>
    </w:pPr>
    <w:rPr>
      <w:rFonts w:ascii="Helvetica" w:hAnsi="Helvetica" w:cs="FiraGO Medium"/>
      <w:b/>
      <w:sz w:val="22"/>
    </w:rPr>
  </w:style>
  <w:style w:type="character" w:customStyle="1" w:styleId="AuthorNameTegn">
    <w:name w:val="Author Name Tegn"/>
    <w:basedOn w:val="DefaultParagraphFont"/>
    <w:link w:val="AuthorName"/>
    <w:rsid w:val="00FE6BA4"/>
    <w:rPr>
      <w:rFonts w:ascii="Helvetica" w:hAnsi="Helvetica" w:cs="FiraGO Medium"/>
      <w:b/>
      <w:color w:val="000000" w:themeColor="text1"/>
      <w:sz w:val="20"/>
      <w:szCs w:val="20"/>
    </w:rPr>
  </w:style>
  <w:style w:type="paragraph" w:customStyle="1" w:styleId="AuthorAffiliation">
    <w:name w:val="Author Affiliation"/>
    <w:basedOn w:val="Title"/>
    <w:link w:val="AuthorAffiliationTegn"/>
    <w:qFormat/>
    <w:rsid w:val="00DC1C8B"/>
    <w:pPr>
      <w:spacing w:before="0" w:after="0"/>
    </w:pPr>
    <w:rPr>
      <w:rFonts w:cs="FiraGO Light"/>
      <w:b w:val="0"/>
      <w:sz w:val="16"/>
      <w:szCs w:val="18"/>
    </w:rPr>
  </w:style>
  <w:style w:type="character" w:customStyle="1" w:styleId="AuthorAffiliationTegn">
    <w:name w:val="Author Affiliation Tegn"/>
    <w:basedOn w:val="TitleChar"/>
    <w:link w:val="AuthorAffiliation"/>
    <w:rsid w:val="00DC1C8B"/>
    <w:rPr>
      <w:rFonts w:ascii="Helvetica" w:eastAsiaTheme="majorEastAsia" w:hAnsi="Helvetica" w:cs="FiraGO Light"/>
      <w:b w:val="0"/>
      <w:bCs/>
      <w:color w:val="000000" w:themeColor="text1"/>
      <w:kern w:val="28"/>
      <w:sz w:val="16"/>
      <w:szCs w:val="18"/>
    </w:rPr>
  </w:style>
  <w:style w:type="paragraph" w:customStyle="1" w:styleId="AuthorAffiliationSuperscript">
    <w:name w:val="Author Affiliation Superscript"/>
    <w:basedOn w:val="Title"/>
    <w:link w:val="AuthorAffiliationSuperscriptTegn"/>
    <w:qFormat/>
    <w:rsid w:val="00AF2D02"/>
    <w:pPr>
      <w:spacing w:before="0" w:after="0"/>
    </w:pPr>
    <w:rPr>
      <w:rFonts w:cs="FiraGO SemiBold"/>
      <w:color w:val="C00000"/>
      <w:sz w:val="18"/>
      <w:szCs w:val="18"/>
      <w:vertAlign w:val="superscript"/>
    </w:rPr>
  </w:style>
  <w:style w:type="character" w:customStyle="1" w:styleId="AuthorAffiliationSuperscriptTegn">
    <w:name w:val="Author Affiliation Superscript Tegn"/>
    <w:basedOn w:val="TitleChar"/>
    <w:link w:val="AuthorAffiliationSuperscript"/>
    <w:rsid w:val="00AF2D02"/>
    <w:rPr>
      <w:rFonts w:ascii="Helvetica" w:eastAsiaTheme="majorEastAsia" w:hAnsi="Helvetica" w:cs="FiraGO SemiBold"/>
      <w:b/>
      <w:bCs/>
      <w:color w:val="C00000"/>
      <w:kern w:val="28"/>
      <w:sz w:val="18"/>
      <w:szCs w:val="18"/>
      <w:vertAlign w:val="superscript"/>
    </w:rPr>
  </w:style>
  <w:style w:type="paragraph" w:customStyle="1" w:styleId="Methodssubheading">
    <w:name w:val="Methods subheading"/>
    <w:basedOn w:val="Heading3"/>
    <w:next w:val="MethodsText"/>
    <w:link w:val="MethodssubheadingTegn"/>
    <w:qFormat/>
    <w:rsid w:val="000364AF"/>
    <w:rPr>
      <w:rFonts w:ascii="Helvetica" w:hAnsi="Helvetica"/>
    </w:rPr>
  </w:style>
  <w:style w:type="character" w:customStyle="1" w:styleId="MethodssubheadingTegn">
    <w:name w:val="Methods subheading Tegn"/>
    <w:basedOn w:val="Heading3Char"/>
    <w:link w:val="Methodssubheading"/>
    <w:rsid w:val="000364AF"/>
    <w:rPr>
      <w:rFonts w:ascii="Helvetica" w:eastAsiaTheme="majorEastAsia" w:hAnsi="Helvetica" w:cs="Arial"/>
      <w:b/>
      <w:bCs/>
      <w:color w:val="C00000"/>
      <w:sz w:val="16"/>
      <w:szCs w:val="26"/>
    </w:rPr>
  </w:style>
  <w:style w:type="paragraph" w:customStyle="1" w:styleId="MainText">
    <w:name w:val="Main Text"/>
    <w:basedOn w:val="Normal"/>
    <w:link w:val="MainTextTegn"/>
    <w:qFormat/>
    <w:rsid w:val="002065AC"/>
  </w:style>
  <w:style w:type="character" w:customStyle="1" w:styleId="MainTextTegn">
    <w:name w:val="Main Text Tegn"/>
    <w:basedOn w:val="DefaultParagraphFont"/>
    <w:link w:val="MainText"/>
    <w:rsid w:val="002065AC"/>
    <w:rPr>
      <w:rFonts w:ascii="STIX Two Text" w:hAnsi="STIX Two Text" w:cs="Arial"/>
      <w:color w:val="000000" w:themeColor="text1"/>
      <w:sz w:val="20"/>
      <w:szCs w:val="20"/>
    </w:rPr>
  </w:style>
  <w:style w:type="paragraph" w:customStyle="1" w:styleId="FigureLegendMain">
    <w:name w:val="Figure Legend Main"/>
    <w:basedOn w:val="Normal"/>
    <w:link w:val="FigureLegendMainTegn"/>
    <w:qFormat/>
    <w:rsid w:val="00FE6BA4"/>
    <w:rPr>
      <w:rFonts w:ascii="Helvetica" w:hAnsi="Helvetica" w:cs="FiraGO"/>
      <w:sz w:val="16"/>
      <w:szCs w:val="16"/>
    </w:rPr>
  </w:style>
  <w:style w:type="character" w:customStyle="1" w:styleId="FigureLegendMainTegn">
    <w:name w:val="Figure Legend Main Tegn"/>
    <w:basedOn w:val="DefaultParagraphFont"/>
    <w:link w:val="FigureLegendMain"/>
    <w:rsid w:val="00FE6BA4"/>
    <w:rPr>
      <w:rFonts w:ascii="Helvetica" w:hAnsi="Helvetica" w:cs="FiraGO"/>
      <w:color w:val="000000" w:themeColor="text1"/>
      <w:sz w:val="16"/>
      <w:szCs w:val="16"/>
    </w:rPr>
  </w:style>
  <w:style w:type="character" w:customStyle="1" w:styleId="DocumentMapChar">
    <w:name w:val="Document Map Char"/>
    <w:basedOn w:val="DefaultParagraphFont"/>
    <w:link w:val="DocumentMap"/>
    <w:uiPriority w:val="99"/>
    <w:semiHidden/>
    <w:rsid w:val="001F543C"/>
    <w:rPr>
      <w:rFonts w:ascii="Times New Roman" w:eastAsiaTheme="minorHAnsi" w:hAnsi="Times New Roman"/>
      <w:sz w:val="24"/>
      <w:szCs w:val="24"/>
      <w:lang w:val="de-DE"/>
    </w:rPr>
  </w:style>
  <w:style w:type="paragraph" w:styleId="DocumentMap">
    <w:name w:val="Document Map"/>
    <w:basedOn w:val="Normal"/>
    <w:link w:val="DocumentMapChar"/>
    <w:uiPriority w:val="99"/>
    <w:semiHidden/>
    <w:unhideWhenUsed/>
    <w:rsid w:val="001F543C"/>
    <w:pPr>
      <w:jc w:val="left"/>
    </w:pPr>
    <w:rPr>
      <w:rFonts w:ascii="Times New Roman" w:eastAsiaTheme="minorHAnsi" w:hAnsi="Times New Roman" w:cs="Times New Roman"/>
      <w:color w:val="auto"/>
      <w:sz w:val="24"/>
      <w:szCs w:val="24"/>
      <w:lang w:val="de-DE"/>
    </w:rPr>
  </w:style>
  <w:style w:type="paragraph" w:styleId="CommentText">
    <w:name w:val="annotation text"/>
    <w:basedOn w:val="Normal"/>
    <w:link w:val="CommentTextChar"/>
    <w:uiPriority w:val="99"/>
    <w:unhideWhenUsed/>
    <w:rsid w:val="001F543C"/>
    <w:pPr>
      <w:spacing w:after="160"/>
      <w:jc w:val="left"/>
    </w:pPr>
    <w:rPr>
      <w:rFonts w:asciiTheme="minorHAnsi" w:eastAsiaTheme="minorHAnsi" w:hAnsiTheme="minorHAnsi" w:cstheme="minorBidi"/>
      <w:color w:val="auto"/>
      <w:sz w:val="24"/>
      <w:szCs w:val="24"/>
      <w:lang w:val="de-DE"/>
    </w:rPr>
  </w:style>
  <w:style w:type="character" w:customStyle="1" w:styleId="CommentTextChar">
    <w:name w:val="Comment Text Char"/>
    <w:basedOn w:val="DefaultParagraphFont"/>
    <w:link w:val="CommentText"/>
    <w:uiPriority w:val="99"/>
    <w:rsid w:val="001F543C"/>
    <w:rPr>
      <w:rFonts w:eastAsiaTheme="minorHAnsi" w:cstheme="minorBidi"/>
      <w:sz w:val="24"/>
      <w:szCs w:val="24"/>
      <w:lang w:val="de-DE"/>
    </w:rPr>
  </w:style>
  <w:style w:type="character" w:customStyle="1" w:styleId="CommentSubjectChar">
    <w:name w:val="Comment Subject Char"/>
    <w:basedOn w:val="CommentTextChar"/>
    <w:link w:val="CommentSubject"/>
    <w:uiPriority w:val="99"/>
    <w:semiHidden/>
    <w:rsid w:val="001F543C"/>
    <w:rPr>
      <w:rFonts w:eastAsiaTheme="minorHAnsi" w:cstheme="minorBidi"/>
      <w:b/>
      <w:bCs/>
      <w:sz w:val="20"/>
      <w:szCs w:val="20"/>
      <w:lang w:val="de-DE"/>
    </w:rPr>
  </w:style>
  <w:style w:type="paragraph" w:styleId="CommentSubject">
    <w:name w:val="annotation subject"/>
    <w:basedOn w:val="CommentText"/>
    <w:next w:val="CommentText"/>
    <w:link w:val="CommentSubjectChar"/>
    <w:uiPriority w:val="99"/>
    <w:semiHidden/>
    <w:unhideWhenUsed/>
    <w:rsid w:val="001F543C"/>
    <w:rPr>
      <w:b/>
      <w:bCs/>
      <w:sz w:val="20"/>
      <w:szCs w:val="20"/>
    </w:rPr>
  </w:style>
  <w:style w:type="paragraph" w:customStyle="1" w:styleId="MainTextwithTab">
    <w:name w:val="Main Text with Tab"/>
    <w:basedOn w:val="Normal"/>
    <w:qFormat/>
    <w:rsid w:val="002065AC"/>
    <w:pPr>
      <w:ind w:firstLine="284"/>
    </w:pPr>
    <w:rPr>
      <w:rFonts w:cs="STIX Two Math"/>
    </w:rPr>
  </w:style>
  <w:style w:type="paragraph" w:customStyle="1" w:styleId="FigureLegendTitle">
    <w:name w:val="Figure Legend Title"/>
    <w:basedOn w:val="FigureLegendMain"/>
    <w:link w:val="FigureLegendTitleTegn"/>
    <w:qFormat/>
    <w:rsid w:val="005A7C0F"/>
    <w:rPr>
      <w:b/>
      <w:color w:val="C00000"/>
    </w:rPr>
  </w:style>
  <w:style w:type="character" w:styleId="UnresolvedMention">
    <w:name w:val="Unresolved Mention"/>
    <w:basedOn w:val="DefaultParagraphFont"/>
    <w:uiPriority w:val="99"/>
    <w:semiHidden/>
    <w:unhideWhenUsed/>
    <w:rsid w:val="006276A3"/>
    <w:rPr>
      <w:color w:val="605E5C"/>
      <w:shd w:val="clear" w:color="auto" w:fill="E1DFDD"/>
    </w:rPr>
  </w:style>
  <w:style w:type="character" w:customStyle="1" w:styleId="FigureLegendTitleTegn">
    <w:name w:val="Figure Legend Title Tegn"/>
    <w:basedOn w:val="FigureLegendMainTegn"/>
    <w:link w:val="FigureLegendTitle"/>
    <w:rsid w:val="005A7C0F"/>
    <w:rPr>
      <w:rFonts w:ascii="Helvetica" w:hAnsi="Helvetica" w:cs="FiraGO"/>
      <w:b/>
      <w:color w:val="C00000"/>
      <w:sz w:val="16"/>
      <w:szCs w:val="16"/>
    </w:rPr>
  </w:style>
  <w:style w:type="character" w:styleId="FollowedHyperlink">
    <w:name w:val="FollowedHyperlink"/>
    <w:basedOn w:val="DefaultParagraphFont"/>
    <w:uiPriority w:val="99"/>
    <w:semiHidden/>
    <w:unhideWhenUsed/>
    <w:rsid w:val="00470193"/>
    <w:rPr>
      <w:color w:val="954F72" w:themeColor="followedHyperlink"/>
      <w:u w:val="single"/>
    </w:rPr>
  </w:style>
  <w:style w:type="paragraph" w:styleId="HTMLPreformatted">
    <w:name w:val="HTML Preformatted"/>
    <w:basedOn w:val="Normal"/>
    <w:link w:val="HTMLPreformattedChar"/>
    <w:uiPriority w:val="99"/>
    <w:semiHidden/>
    <w:unhideWhenUsed/>
    <w:rsid w:val="0054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lang w:val="da-DK" w:eastAsia="da-DK"/>
    </w:rPr>
  </w:style>
  <w:style w:type="character" w:customStyle="1" w:styleId="HTMLPreformattedChar">
    <w:name w:val="HTML Preformatted Char"/>
    <w:basedOn w:val="DefaultParagraphFont"/>
    <w:link w:val="HTMLPreformatted"/>
    <w:uiPriority w:val="99"/>
    <w:semiHidden/>
    <w:rsid w:val="00540BBF"/>
    <w:rPr>
      <w:rFonts w:ascii="Courier New" w:eastAsia="Times New Roman" w:hAnsi="Courier New" w:cs="Courier New"/>
      <w:sz w:val="20"/>
      <w:szCs w:val="20"/>
      <w:lang w:val="da-DK" w:eastAsia="da-DK"/>
    </w:rPr>
  </w:style>
  <w:style w:type="paragraph" w:customStyle="1" w:styleId="Supplementarycode">
    <w:name w:val="Supplementary code"/>
    <w:basedOn w:val="Normal"/>
    <w:qFormat/>
    <w:rsid w:val="00837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666666"/>
      <w:sz w:val="16"/>
      <w:szCs w:val="16"/>
      <w:lang w:eastAsia="da-DK"/>
    </w:rPr>
  </w:style>
  <w:style w:type="character" w:customStyle="1" w:styleId="highwire-cite-metadata-doi">
    <w:name w:val="highwire-cite-metadata-doi"/>
    <w:basedOn w:val="DefaultParagraphFont"/>
    <w:rsid w:val="00E55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7193">
      <w:bodyDiv w:val="1"/>
      <w:marLeft w:val="0"/>
      <w:marRight w:val="0"/>
      <w:marTop w:val="0"/>
      <w:marBottom w:val="0"/>
      <w:divBdr>
        <w:top w:val="none" w:sz="0" w:space="0" w:color="auto"/>
        <w:left w:val="none" w:sz="0" w:space="0" w:color="auto"/>
        <w:bottom w:val="none" w:sz="0" w:space="0" w:color="auto"/>
        <w:right w:val="none" w:sz="0" w:space="0" w:color="auto"/>
      </w:divBdr>
    </w:div>
    <w:div w:id="63918878">
      <w:bodyDiv w:val="1"/>
      <w:marLeft w:val="0"/>
      <w:marRight w:val="0"/>
      <w:marTop w:val="0"/>
      <w:marBottom w:val="0"/>
      <w:divBdr>
        <w:top w:val="none" w:sz="0" w:space="0" w:color="auto"/>
        <w:left w:val="none" w:sz="0" w:space="0" w:color="auto"/>
        <w:bottom w:val="none" w:sz="0" w:space="0" w:color="auto"/>
        <w:right w:val="none" w:sz="0" w:space="0" w:color="auto"/>
      </w:divBdr>
    </w:div>
    <w:div w:id="119349397">
      <w:bodyDiv w:val="1"/>
      <w:marLeft w:val="0"/>
      <w:marRight w:val="0"/>
      <w:marTop w:val="0"/>
      <w:marBottom w:val="0"/>
      <w:divBdr>
        <w:top w:val="none" w:sz="0" w:space="0" w:color="auto"/>
        <w:left w:val="none" w:sz="0" w:space="0" w:color="auto"/>
        <w:bottom w:val="none" w:sz="0" w:space="0" w:color="auto"/>
        <w:right w:val="none" w:sz="0" w:space="0" w:color="auto"/>
      </w:divBdr>
    </w:div>
    <w:div w:id="600726692">
      <w:bodyDiv w:val="1"/>
      <w:marLeft w:val="0"/>
      <w:marRight w:val="0"/>
      <w:marTop w:val="0"/>
      <w:marBottom w:val="0"/>
      <w:divBdr>
        <w:top w:val="none" w:sz="0" w:space="0" w:color="auto"/>
        <w:left w:val="none" w:sz="0" w:space="0" w:color="auto"/>
        <w:bottom w:val="none" w:sz="0" w:space="0" w:color="auto"/>
        <w:right w:val="none" w:sz="0" w:space="0" w:color="auto"/>
      </w:divBdr>
    </w:div>
    <w:div w:id="640690425">
      <w:bodyDiv w:val="1"/>
      <w:marLeft w:val="0"/>
      <w:marRight w:val="0"/>
      <w:marTop w:val="0"/>
      <w:marBottom w:val="0"/>
      <w:divBdr>
        <w:top w:val="none" w:sz="0" w:space="0" w:color="auto"/>
        <w:left w:val="none" w:sz="0" w:space="0" w:color="auto"/>
        <w:bottom w:val="none" w:sz="0" w:space="0" w:color="auto"/>
        <w:right w:val="none" w:sz="0" w:space="0" w:color="auto"/>
      </w:divBdr>
    </w:div>
    <w:div w:id="644166014">
      <w:bodyDiv w:val="1"/>
      <w:marLeft w:val="0"/>
      <w:marRight w:val="0"/>
      <w:marTop w:val="0"/>
      <w:marBottom w:val="0"/>
      <w:divBdr>
        <w:top w:val="none" w:sz="0" w:space="0" w:color="auto"/>
        <w:left w:val="none" w:sz="0" w:space="0" w:color="auto"/>
        <w:bottom w:val="none" w:sz="0" w:space="0" w:color="auto"/>
        <w:right w:val="none" w:sz="0" w:space="0" w:color="auto"/>
      </w:divBdr>
    </w:div>
    <w:div w:id="743913372">
      <w:bodyDiv w:val="1"/>
      <w:marLeft w:val="0"/>
      <w:marRight w:val="0"/>
      <w:marTop w:val="0"/>
      <w:marBottom w:val="0"/>
      <w:divBdr>
        <w:top w:val="none" w:sz="0" w:space="0" w:color="auto"/>
        <w:left w:val="none" w:sz="0" w:space="0" w:color="auto"/>
        <w:bottom w:val="none" w:sz="0" w:space="0" w:color="auto"/>
        <w:right w:val="none" w:sz="0" w:space="0" w:color="auto"/>
      </w:divBdr>
    </w:div>
    <w:div w:id="825780947">
      <w:bodyDiv w:val="1"/>
      <w:marLeft w:val="0"/>
      <w:marRight w:val="0"/>
      <w:marTop w:val="0"/>
      <w:marBottom w:val="0"/>
      <w:divBdr>
        <w:top w:val="none" w:sz="0" w:space="0" w:color="auto"/>
        <w:left w:val="none" w:sz="0" w:space="0" w:color="auto"/>
        <w:bottom w:val="none" w:sz="0" w:space="0" w:color="auto"/>
        <w:right w:val="none" w:sz="0" w:space="0" w:color="auto"/>
      </w:divBdr>
    </w:div>
    <w:div w:id="868907617">
      <w:bodyDiv w:val="1"/>
      <w:marLeft w:val="0"/>
      <w:marRight w:val="0"/>
      <w:marTop w:val="0"/>
      <w:marBottom w:val="0"/>
      <w:divBdr>
        <w:top w:val="none" w:sz="0" w:space="0" w:color="auto"/>
        <w:left w:val="none" w:sz="0" w:space="0" w:color="auto"/>
        <w:bottom w:val="none" w:sz="0" w:space="0" w:color="auto"/>
        <w:right w:val="none" w:sz="0" w:space="0" w:color="auto"/>
      </w:divBdr>
    </w:div>
    <w:div w:id="919287556">
      <w:bodyDiv w:val="1"/>
      <w:marLeft w:val="0"/>
      <w:marRight w:val="0"/>
      <w:marTop w:val="0"/>
      <w:marBottom w:val="0"/>
      <w:divBdr>
        <w:top w:val="none" w:sz="0" w:space="0" w:color="auto"/>
        <w:left w:val="none" w:sz="0" w:space="0" w:color="auto"/>
        <w:bottom w:val="none" w:sz="0" w:space="0" w:color="auto"/>
        <w:right w:val="none" w:sz="0" w:space="0" w:color="auto"/>
      </w:divBdr>
    </w:div>
    <w:div w:id="1014379339">
      <w:bodyDiv w:val="1"/>
      <w:marLeft w:val="0"/>
      <w:marRight w:val="0"/>
      <w:marTop w:val="0"/>
      <w:marBottom w:val="0"/>
      <w:divBdr>
        <w:top w:val="none" w:sz="0" w:space="0" w:color="auto"/>
        <w:left w:val="none" w:sz="0" w:space="0" w:color="auto"/>
        <w:bottom w:val="none" w:sz="0" w:space="0" w:color="auto"/>
        <w:right w:val="none" w:sz="0" w:space="0" w:color="auto"/>
      </w:divBdr>
    </w:div>
    <w:div w:id="1065030524">
      <w:bodyDiv w:val="1"/>
      <w:marLeft w:val="0"/>
      <w:marRight w:val="0"/>
      <w:marTop w:val="0"/>
      <w:marBottom w:val="0"/>
      <w:divBdr>
        <w:top w:val="none" w:sz="0" w:space="0" w:color="auto"/>
        <w:left w:val="none" w:sz="0" w:space="0" w:color="auto"/>
        <w:bottom w:val="none" w:sz="0" w:space="0" w:color="auto"/>
        <w:right w:val="none" w:sz="0" w:space="0" w:color="auto"/>
      </w:divBdr>
    </w:div>
    <w:div w:id="1381859223">
      <w:bodyDiv w:val="1"/>
      <w:marLeft w:val="0"/>
      <w:marRight w:val="0"/>
      <w:marTop w:val="0"/>
      <w:marBottom w:val="0"/>
      <w:divBdr>
        <w:top w:val="none" w:sz="0" w:space="0" w:color="auto"/>
        <w:left w:val="none" w:sz="0" w:space="0" w:color="auto"/>
        <w:bottom w:val="none" w:sz="0" w:space="0" w:color="auto"/>
        <w:right w:val="none" w:sz="0" w:space="0" w:color="auto"/>
      </w:divBdr>
    </w:div>
    <w:div w:id="1502230830">
      <w:bodyDiv w:val="1"/>
      <w:marLeft w:val="0"/>
      <w:marRight w:val="0"/>
      <w:marTop w:val="0"/>
      <w:marBottom w:val="0"/>
      <w:divBdr>
        <w:top w:val="none" w:sz="0" w:space="0" w:color="auto"/>
        <w:left w:val="none" w:sz="0" w:space="0" w:color="auto"/>
        <w:bottom w:val="none" w:sz="0" w:space="0" w:color="auto"/>
        <w:right w:val="none" w:sz="0" w:space="0" w:color="auto"/>
      </w:divBdr>
      <w:divsChild>
        <w:div w:id="401566423">
          <w:marLeft w:val="0"/>
          <w:marRight w:val="0"/>
          <w:marTop w:val="0"/>
          <w:marBottom w:val="0"/>
          <w:divBdr>
            <w:top w:val="none" w:sz="0" w:space="0" w:color="auto"/>
            <w:left w:val="none" w:sz="0" w:space="0" w:color="auto"/>
            <w:bottom w:val="none" w:sz="0" w:space="0" w:color="auto"/>
            <w:right w:val="none" w:sz="0" w:space="0" w:color="auto"/>
          </w:divBdr>
          <w:divsChild>
            <w:div w:id="410007483">
              <w:marLeft w:val="0"/>
              <w:marRight w:val="0"/>
              <w:marTop w:val="0"/>
              <w:marBottom w:val="0"/>
              <w:divBdr>
                <w:top w:val="none" w:sz="0" w:space="0" w:color="auto"/>
                <w:left w:val="none" w:sz="0" w:space="0" w:color="auto"/>
                <w:bottom w:val="none" w:sz="0" w:space="0" w:color="auto"/>
                <w:right w:val="none" w:sz="0" w:space="0" w:color="auto"/>
              </w:divBdr>
            </w:div>
          </w:divsChild>
        </w:div>
        <w:div w:id="1763603189">
          <w:marLeft w:val="0"/>
          <w:marRight w:val="0"/>
          <w:marTop w:val="0"/>
          <w:marBottom w:val="0"/>
          <w:divBdr>
            <w:top w:val="none" w:sz="0" w:space="0" w:color="auto"/>
            <w:left w:val="none" w:sz="0" w:space="0" w:color="auto"/>
            <w:bottom w:val="none" w:sz="0" w:space="0" w:color="auto"/>
            <w:right w:val="none" w:sz="0" w:space="0" w:color="auto"/>
          </w:divBdr>
          <w:divsChild>
            <w:div w:id="1815952594">
              <w:marLeft w:val="0"/>
              <w:marRight w:val="0"/>
              <w:marTop w:val="0"/>
              <w:marBottom w:val="0"/>
              <w:divBdr>
                <w:top w:val="none" w:sz="0" w:space="0" w:color="auto"/>
                <w:left w:val="none" w:sz="0" w:space="0" w:color="auto"/>
                <w:bottom w:val="none" w:sz="0" w:space="0" w:color="auto"/>
                <w:right w:val="none" w:sz="0" w:space="0" w:color="auto"/>
              </w:divBdr>
            </w:div>
          </w:divsChild>
        </w:div>
        <w:div w:id="268855457">
          <w:marLeft w:val="0"/>
          <w:marRight w:val="0"/>
          <w:marTop w:val="0"/>
          <w:marBottom w:val="0"/>
          <w:divBdr>
            <w:top w:val="none" w:sz="0" w:space="0" w:color="auto"/>
            <w:left w:val="none" w:sz="0" w:space="0" w:color="auto"/>
            <w:bottom w:val="none" w:sz="0" w:space="0" w:color="auto"/>
            <w:right w:val="none" w:sz="0" w:space="0" w:color="auto"/>
          </w:divBdr>
          <w:divsChild>
            <w:div w:id="1397969019">
              <w:marLeft w:val="0"/>
              <w:marRight w:val="0"/>
              <w:marTop w:val="0"/>
              <w:marBottom w:val="0"/>
              <w:divBdr>
                <w:top w:val="none" w:sz="0" w:space="0" w:color="auto"/>
                <w:left w:val="none" w:sz="0" w:space="0" w:color="auto"/>
                <w:bottom w:val="none" w:sz="0" w:space="0" w:color="auto"/>
                <w:right w:val="none" w:sz="0" w:space="0" w:color="auto"/>
              </w:divBdr>
            </w:div>
          </w:divsChild>
        </w:div>
        <w:div w:id="1239292940">
          <w:marLeft w:val="0"/>
          <w:marRight w:val="0"/>
          <w:marTop w:val="0"/>
          <w:marBottom w:val="0"/>
          <w:divBdr>
            <w:top w:val="none" w:sz="0" w:space="0" w:color="auto"/>
            <w:left w:val="none" w:sz="0" w:space="0" w:color="auto"/>
            <w:bottom w:val="none" w:sz="0" w:space="0" w:color="auto"/>
            <w:right w:val="none" w:sz="0" w:space="0" w:color="auto"/>
          </w:divBdr>
          <w:divsChild>
            <w:div w:id="548078848">
              <w:marLeft w:val="0"/>
              <w:marRight w:val="0"/>
              <w:marTop w:val="0"/>
              <w:marBottom w:val="0"/>
              <w:divBdr>
                <w:top w:val="none" w:sz="0" w:space="0" w:color="auto"/>
                <w:left w:val="none" w:sz="0" w:space="0" w:color="auto"/>
                <w:bottom w:val="none" w:sz="0" w:space="0" w:color="auto"/>
                <w:right w:val="none" w:sz="0" w:space="0" w:color="auto"/>
              </w:divBdr>
            </w:div>
          </w:divsChild>
        </w:div>
        <w:div w:id="1950045645">
          <w:marLeft w:val="0"/>
          <w:marRight w:val="0"/>
          <w:marTop w:val="0"/>
          <w:marBottom w:val="0"/>
          <w:divBdr>
            <w:top w:val="none" w:sz="0" w:space="0" w:color="auto"/>
            <w:left w:val="none" w:sz="0" w:space="0" w:color="auto"/>
            <w:bottom w:val="none" w:sz="0" w:space="0" w:color="auto"/>
            <w:right w:val="none" w:sz="0" w:space="0" w:color="auto"/>
          </w:divBdr>
          <w:divsChild>
            <w:div w:id="443232159">
              <w:marLeft w:val="0"/>
              <w:marRight w:val="0"/>
              <w:marTop w:val="0"/>
              <w:marBottom w:val="0"/>
              <w:divBdr>
                <w:top w:val="none" w:sz="0" w:space="0" w:color="auto"/>
                <w:left w:val="none" w:sz="0" w:space="0" w:color="auto"/>
                <w:bottom w:val="none" w:sz="0" w:space="0" w:color="auto"/>
                <w:right w:val="none" w:sz="0" w:space="0" w:color="auto"/>
              </w:divBdr>
            </w:div>
          </w:divsChild>
        </w:div>
        <w:div w:id="844512070">
          <w:marLeft w:val="0"/>
          <w:marRight w:val="0"/>
          <w:marTop w:val="0"/>
          <w:marBottom w:val="0"/>
          <w:divBdr>
            <w:top w:val="none" w:sz="0" w:space="0" w:color="auto"/>
            <w:left w:val="none" w:sz="0" w:space="0" w:color="auto"/>
            <w:bottom w:val="none" w:sz="0" w:space="0" w:color="auto"/>
            <w:right w:val="none" w:sz="0" w:space="0" w:color="auto"/>
          </w:divBdr>
          <w:divsChild>
            <w:div w:id="1154638599">
              <w:marLeft w:val="0"/>
              <w:marRight w:val="0"/>
              <w:marTop w:val="0"/>
              <w:marBottom w:val="0"/>
              <w:divBdr>
                <w:top w:val="none" w:sz="0" w:space="0" w:color="auto"/>
                <w:left w:val="none" w:sz="0" w:space="0" w:color="auto"/>
                <w:bottom w:val="none" w:sz="0" w:space="0" w:color="auto"/>
                <w:right w:val="none" w:sz="0" w:space="0" w:color="auto"/>
              </w:divBdr>
            </w:div>
          </w:divsChild>
        </w:div>
        <w:div w:id="393627949">
          <w:marLeft w:val="0"/>
          <w:marRight w:val="0"/>
          <w:marTop w:val="0"/>
          <w:marBottom w:val="0"/>
          <w:divBdr>
            <w:top w:val="none" w:sz="0" w:space="0" w:color="auto"/>
            <w:left w:val="none" w:sz="0" w:space="0" w:color="auto"/>
            <w:bottom w:val="none" w:sz="0" w:space="0" w:color="auto"/>
            <w:right w:val="none" w:sz="0" w:space="0" w:color="auto"/>
          </w:divBdr>
          <w:divsChild>
            <w:div w:id="336929725">
              <w:marLeft w:val="0"/>
              <w:marRight w:val="0"/>
              <w:marTop w:val="0"/>
              <w:marBottom w:val="0"/>
              <w:divBdr>
                <w:top w:val="none" w:sz="0" w:space="0" w:color="auto"/>
                <w:left w:val="none" w:sz="0" w:space="0" w:color="auto"/>
                <w:bottom w:val="none" w:sz="0" w:space="0" w:color="auto"/>
                <w:right w:val="none" w:sz="0" w:space="0" w:color="auto"/>
              </w:divBdr>
            </w:div>
          </w:divsChild>
        </w:div>
        <w:div w:id="619191124">
          <w:marLeft w:val="0"/>
          <w:marRight w:val="0"/>
          <w:marTop w:val="0"/>
          <w:marBottom w:val="0"/>
          <w:divBdr>
            <w:top w:val="none" w:sz="0" w:space="0" w:color="auto"/>
            <w:left w:val="none" w:sz="0" w:space="0" w:color="auto"/>
            <w:bottom w:val="none" w:sz="0" w:space="0" w:color="auto"/>
            <w:right w:val="none" w:sz="0" w:space="0" w:color="auto"/>
          </w:divBdr>
          <w:divsChild>
            <w:div w:id="1459953987">
              <w:marLeft w:val="0"/>
              <w:marRight w:val="0"/>
              <w:marTop w:val="0"/>
              <w:marBottom w:val="0"/>
              <w:divBdr>
                <w:top w:val="none" w:sz="0" w:space="0" w:color="auto"/>
                <w:left w:val="none" w:sz="0" w:space="0" w:color="auto"/>
                <w:bottom w:val="none" w:sz="0" w:space="0" w:color="auto"/>
                <w:right w:val="none" w:sz="0" w:space="0" w:color="auto"/>
              </w:divBdr>
            </w:div>
          </w:divsChild>
        </w:div>
        <w:div w:id="1967007194">
          <w:marLeft w:val="0"/>
          <w:marRight w:val="0"/>
          <w:marTop w:val="0"/>
          <w:marBottom w:val="0"/>
          <w:divBdr>
            <w:top w:val="none" w:sz="0" w:space="0" w:color="auto"/>
            <w:left w:val="none" w:sz="0" w:space="0" w:color="auto"/>
            <w:bottom w:val="none" w:sz="0" w:space="0" w:color="auto"/>
            <w:right w:val="none" w:sz="0" w:space="0" w:color="auto"/>
          </w:divBdr>
          <w:divsChild>
            <w:div w:id="23945262">
              <w:marLeft w:val="0"/>
              <w:marRight w:val="0"/>
              <w:marTop w:val="0"/>
              <w:marBottom w:val="0"/>
              <w:divBdr>
                <w:top w:val="none" w:sz="0" w:space="0" w:color="auto"/>
                <w:left w:val="none" w:sz="0" w:space="0" w:color="auto"/>
                <w:bottom w:val="none" w:sz="0" w:space="0" w:color="auto"/>
                <w:right w:val="none" w:sz="0" w:space="0" w:color="auto"/>
              </w:divBdr>
            </w:div>
          </w:divsChild>
        </w:div>
        <w:div w:id="475076262">
          <w:marLeft w:val="0"/>
          <w:marRight w:val="0"/>
          <w:marTop w:val="0"/>
          <w:marBottom w:val="0"/>
          <w:divBdr>
            <w:top w:val="none" w:sz="0" w:space="0" w:color="auto"/>
            <w:left w:val="none" w:sz="0" w:space="0" w:color="auto"/>
            <w:bottom w:val="none" w:sz="0" w:space="0" w:color="auto"/>
            <w:right w:val="none" w:sz="0" w:space="0" w:color="auto"/>
          </w:divBdr>
          <w:divsChild>
            <w:div w:id="806170421">
              <w:marLeft w:val="0"/>
              <w:marRight w:val="0"/>
              <w:marTop w:val="0"/>
              <w:marBottom w:val="0"/>
              <w:divBdr>
                <w:top w:val="none" w:sz="0" w:space="0" w:color="auto"/>
                <w:left w:val="none" w:sz="0" w:space="0" w:color="auto"/>
                <w:bottom w:val="none" w:sz="0" w:space="0" w:color="auto"/>
                <w:right w:val="none" w:sz="0" w:space="0" w:color="auto"/>
              </w:divBdr>
            </w:div>
          </w:divsChild>
        </w:div>
        <w:div w:id="540047944">
          <w:marLeft w:val="0"/>
          <w:marRight w:val="0"/>
          <w:marTop w:val="0"/>
          <w:marBottom w:val="750"/>
          <w:divBdr>
            <w:top w:val="none" w:sz="0" w:space="0" w:color="auto"/>
            <w:left w:val="none" w:sz="0" w:space="0" w:color="auto"/>
            <w:bottom w:val="none" w:sz="0" w:space="0" w:color="auto"/>
            <w:right w:val="none" w:sz="0" w:space="0" w:color="auto"/>
          </w:divBdr>
          <w:divsChild>
            <w:div w:id="20436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973">
      <w:bodyDiv w:val="1"/>
      <w:marLeft w:val="0"/>
      <w:marRight w:val="0"/>
      <w:marTop w:val="0"/>
      <w:marBottom w:val="0"/>
      <w:divBdr>
        <w:top w:val="none" w:sz="0" w:space="0" w:color="auto"/>
        <w:left w:val="none" w:sz="0" w:space="0" w:color="auto"/>
        <w:bottom w:val="none" w:sz="0" w:space="0" w:color="auto"/>
        <w:right w:val="none" w:sz="0" w:space="0" w:color="auto"/>
      </w:divBdr>
    </w:div>
    <w:div w:id="1851219268">
      <w:bodyDiv w:val="1"/>
      <w:marLeft w:val="0"/>
      <w:marRight w:val="0"/>
      <w:marTop w:val="0"/>
      <w:marBottom w:val="0"/>
      <w:divBdr>
        <w:top w:val="none" w:sz="0" w:space="0" w:color="auto"/>
        <w:left w:val="none" w:sz="0" w:space="0" w:color="auto"/>
        <w:bottom w:val="none" w:sz="0" w:space="0" w:color="auto"/>
        <w:right w:val="none" w:sz="0" w:space="0" w:color="auto"/>
      </w:divBdr>
    </w:div>
    <w:div w:id="194815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insert-here-theORCiDnumber" TargetMode="External"/><Relationship Id="rId18" Type="http://schemas.openxmlformats.org/officeDocument/2006/relationships/image" Target="media/image13.svg"/><Relationship Id="rId26" Type="http://schemas.openxmlformats.org/officeDocument/2006/relationships/hyperlink" Target="https://www.stixfonts.org/" TargetMode="External"/><Relationship Id="rId39" Type="http://schemas.openxmlformats.org/officeDocument/2006/relationships/hyperlink" Target="https://en.wikipedia.org/wiki/Arno_(typeface)" TargetMode="External"/><Relationship Id="rId21" Type="http://schemas.openxmlformats.org/officeDocument/2006/relationships/hyperlink" Target="mailto:Piainame.b.lastname@university.edu" TargetMode="External"/><Relationship Id="rId34" Type="http://schemas.openxmlformats.org/officeDocument/2006/relationships/hyperlink" Target="https://baymard.com/blog/line-length-readability" TargetMode="External"/><Relationship Id="rId42" Type="http://schemas.openxmlformats.org/officeDocument/2006/relationships/hyperlink" Target="https://www.insanityworks.org/randomtangent/2024/3/31/times-new-roman-alternatives" TargetMode="External"/><Relationship Id="rId47" Type="http://schemas.openxmlformats.org/officeDocument/2006/relationships/image" Target="media/image200.jpg"/><Relationship Id="rId50" Type="http://schemas.openxmlformats.org/officeDocument/2006/relationships/hyperlink" Target="https://doi.org/10.1101/064832" TargetMode="External"/><Relationship Id="rId55" Type="http://schemas.openxmlformats.org/officeDocument/2006/relationships/hyperlink" Target="https://github.com/LuciferaseMaster/PrePrint-Template-for-AnyRxiv/"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12.png"/><Relationship Id="rId25" Type="http://schemas.openxmlformats.org/officeDocument/2006/relationships/hyperlink" Target="mailto:Piainame.b.lastname@university.edu" TargetMode="External"/><Relationship Id="rId33" Type="http://schemas.openxmlformats.org/officeDocument/2006/relationships/image" Target="media/image19.svg"/><Relationship Id="rId38" Type="http://schemas.openxmlformats.org/officeDocument/2006/relationships/hyperlink" Target="https://doi.org/10.1186/s12885-025-14267-w" TargetMode="External"/><Relationship Id="rId46" Type="http://schemas.openxmlformats.org/officeDocument/2006/relationships/image" Target="media/image20.jp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FLastname@gmail.com" TargetMode="External"/><Relationship Id="rId20" Type="http://schemas.openxmlformats.org/officeDocument/2006/relationships/image" Target="media/image15.svg"/><Relationship Id="rId29" Type="http://schemas.openxmlformats.org/officeDocument/2006/relationships/hyperlink" Target="https://www.brandwares.com/downloads/Useful_Office_Fonts_2016.pdf" TargetMode="External"/><Relationship Id="rId41" Type="http://schemas.openxmlformats.org/officeDocument/2006/relationships/hyperlink" Target="https://www.nejm.org/doi/full/10.1056/NEJMe020160" TargetMode="External"/><Relationship Id="rId54" Type="http://schemas.openxmlformats.org/officeDocument/2006/relationships/hyperlink" Target="https://orcid.org/0000-0003-2236-764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mailto:FLastname@gmail.com" TargetMode="External"/><Relationship Id="rId32" Type="http://schemas.openxmlformats.org/officeDocument/2006/relationships/image" Target="media/image18.png"/><Relationship Id="rId37" Type="http://schemas.openxmlformats.org/officeDocument/2006/relationships/hyperlink" Target="https://www.smashingmagazine.com/2010/12/what-font-should-i-use-five-principles-for-choosing-and-using-typefaces/" TargetMode="External"/><Relationship Id="rId40" Type="http://schemas.openxmlformats.org/officeDocument/2006/relationships/hyperlink" Target="https://doi.org/10.1093/protein/gzaf005" TargetMode="External"/><Relationship Id="rId45" Type="http://schemas.openxmlformats.org/officeDocument/2006/relationships/hyperlink" Target="https://pubmed.ncbi.nlm.nih.gov/31604919/" TargetMode="External"/><Relationship Id="rId53" Type="http://schemas.openxmlformats.org/officeDocument/2006/relationships/hyperlink" Target="https://orcid.org/0000-0002-3492-9841"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1.svg"/><Relationship Id="rId23" Type="http://schemas.openxmlformats.org/officeDocument/2006/relationships/image" Target="media/image17.svg"/><Relationship Id="rId28" Type="http://schemas.openxmlformats.org/officeDocument/2006/relationships/hyperlink" Target="https://fonts.google.com/" TargetMode="External"/><Relationship Id="rId36" Type="http://schemas.openxmlformats.org/officeDocument/2006/relationships/hyperlink" Target="https://www.insanityworks.org/randomtangent/2024/3/31/times-new-roman-alternatives" TargetMode="External"/><Relationship Id="rId49" Type="http://schemas.openxmlformats.org/officeDocument/2006/relationships/hyperlink" Target="https://doi.org/10.1038/s41467-019-12511-z" TargetMode="External"/><Relationship Id="rId57"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14.png"/><Relationship Id="rId31" Type="http://schemas.openxmlformats.org/officeDocument/2006/relationships/hyperlink" Target="https://fonts.google.com/specimen/EB+Garamond" TargetMode="External"/><Relationship Id="rId44" Type="http://schemas.openxmlformats.org/officeDocument/2006/relationships/hyperlink" Target="https://cmscdn.fonts.com/documents/a0a1c46fe9cea024/ILGaramond.pdf" TargetMode="External"/><Relationship Id="rId52" Type="http://schemas.openxmlformats.org/officeDocument/2006/relationships/hyperlink" Target="http://www.github.com/chrelli/bioRxiv-word-templat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hyperlink" Target="https://github.com/chrelli/bioRxiv-word-template" TargetMode="External"/><Relationship Id="rId30" Type="http://schemas.openxmlformats.org/officeDocument/2006/relationships/hyperlink" Target="https://designtopresent.com/wp-content/uploads/2022/04/Cloud-Fonts-Guide-04.08.22.pdf" TargetMode="External"/><Relationship Id="rId35" Type="http://schemas.openxmlformats.org/officeDocument/2006/relationships/hyperlink" Target="https://www.stixfonts.org/" TargetMode="External"/><Relationship Id="rId43" Type="http://schemas.openxmlformats.org/officeDocument/2006/relationships/hyperlink" Target="http://web.archive.org/web/20210924013249/https:/creativepro.com/will-real-garamond-please-stand/" TargetMode="External"/><Relationship Id="rId48" Type="http://schemas.openxmlformats.org/officeDocument/2006/relationships/hyperlink" Target="https://doi.org/10.1101/545434" TargetMode="External"/><Relationship Id="rId56" Type="http://schemas.openxmlformats.org/officeDocument/2006/relationships/footer" Target="footer3.xml"/><Relationship Id="rId8" Type="http://schemas.openxmlformats.org/officeDocument/2006/relationships/header" Target="header1.xml"/><Relationship Id="rId51" Type="http://schemas.openxmlformats.org/officeDocument/2006/relationships/hyperlink" Target="https://doi.org/10.7554/eLife.20340" TargetMode="Externa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2" Type="http://schemas.openxmlformats.org/officeDocument/2006/relationships/image" Target="media/image22.svg"/><Relationship Id="rId1" Type="http://schemas.openxmlformats.org/officeDocument/2006/relationships/image" Target="media/image2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398D7-6D2D-4E01-A40E-EFD65603F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10</Pages>
  <Words>6440</Words>
  <Characters>36708</Characters>
  <Application>Microsoft Office Word</Application>
  <DocSecurity>0</DocSecurity>
  <Lines>305</Lines>
  <Paragraphs>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espivey@cm.utexas.edu;Christian Ebbesen: https://github.com/chrelli/bioRxiv-word-template;Michael Koksharov: https://github.com/LuciferaseMaster/PrePrint-Template-for-AnyRxiv/</dc:creator>
  <cp:keywords>#Preprint. Nullius in verba</cp:keywords>
  <dc:description/>
  <cp:lastModifiedBy>Misha</cp:lastModifiedBy>
  <cp:revision>63</cp:revision>
  <cp:lastPrinted>2019-02-11T20:28:00Z</cp:lastPrinted>
  <dcterms:created xsi:type="dcterms:W3CDTF">2025-05-25T04:30:00Z</dcterms:created>
  <dcterms:modified xsi:type="dcterms:W3CDTF">2025-05-29T03:25:00Z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http://www.zotero.org/styles/cell</vt:lpwstr>
  </property>
  <property fmtid="{D5CDD505-2E9C-101B-9397-08002B2CF9AE}" pid="5" name="Mendeley Recent Style Name 1_1">
    <vt:lpwstr>Cell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50106319-34c4-3454-b865-6c8138c2612c</vt:lpwstr>
  </property>
  <property fmtid="{D5CDD505-2E9C-101B-9397-08002B2CF9AE}" pid="24" name="Mendeley Citation Style_1">
    <vt:lpwstr>http://www.zotero.org/styles/nature</vt:lpwstr>
  </property>
</Properties>
</file>