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ECDA" w14:textId="43F233A1" w:rsidR="005B1DE1" w:rsidRDefault="00721078">
      <w:r>
        <w:t>Modflow 6 :</w:t>
      </w:r>
    </w:p>
    <w:p w14:paraId="3DB3903D" w14:textId="2FC9036B" w:rsidR="000F66A4" w:rsidRDefault="000F66A4" w:rsidP="000F66A4">
      <w:pPr>
        <w:pStyle w:val="Paragraphedeliste"/>
        <w:numPr>
          <w:ilvl w:val="0"/>
          <w:numId w:val="2"/>
        </w:numPr>
        <w:rPr>
          <w:lang w:val="en-US"/>
        </w:rPr>
      </w:pPr>
      <w:r w:rsidRPr="000F66A4">
        <w:rPr>
          <w:lang w:val="en-US"/>
        </w:rPr>
        <w:t>Complex packages (MAW, LAK, S</w:t>
      </w:r>
      <w:r>
        <w:rPr>
          <w:lang w:val="en-US"/>
        </w:rPr>
        <w:t xml:space="preserve">FR, </w:t>
      </w:r>
      <w:r w:rsidR="00076C08">
        <w:rPr>
          <w:lang w:val="en-US"/>
        </w:rPr>
        <w:t>UZF,…</w:t>
      </w:r>
      <w:r>
        <w:rPr>
          <w:lang w:val="en-US"/>
        </w:rPr>
        <w:t>)</w:t>
      </w:r>
    </w:p>
    <w:p w14:paraId="725CA4E5" w14:textId="13932A1A" w:rsidR="000F66A4" w:rsidRDefault="000F66A4" w:rsidP="000F66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Transport (when available)</w:t>
      </w:r>
    </w:p>
    <w:p w14:paraId="0FC2E4F7" w14:textId="3A37769D" w:rsidR="000F66A4" w:rsidRDefault="000F66A4" w:rsidP="000F66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ZoneBudget (the real one)</w:t>
      </w:r>
    </w:p>
    <w:p w14:paraId="7CCE3DF9" w14:textId="1C8627E9" w:rsidR="00076C08" w:rsidRDefault="00076C08" w:rsidP="000F66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DISU</w:t>
      </w:r>
    </w:p>
    <w:p w14:paraId="61B5D901" w14:textId="796DBA76" w:rsidR="00076C08" w:rsidRDefault="00076C08" w:rsidP="000F66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Modpath 7</w:t>
      </w:r>
    </w:p>
    <w:p w14:paraId="01973CCD" w14:textId="6AAE3A67" w:rsidR="00076C08" w:rsidRDefault="00076C08" w:rsidP="000F66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Transient</w:t>
      </w:r>
    </w:p>
    <w:p w14:paraId="384477B2" w14:textId="7CDCCD36" w:rsidR="00076C08" w:rsidRDefault="00DE3130" w:rsidP="000F66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Water mover package ?</w:t>
      </w:r>
    </w:p>
    <w:p w14:paraId="042FB85F" w14:textId="7EEA3CAC" w:rsidR="00DE3130" w:rsidRDefault="00DE3130" w:rsidP="000F66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models</w:t>
      </w:r>
    </w:p>
    <w:p w14:paraId="7B267DA1" w14:textId="2FB9902D" w:rsidR="00DE3130" w:rsidRPr="000F66A4" w:rsidRDefault="00DE3130" w:rsidP="000F66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7E3DAA29" w14:textId="1EB5D112" w:rsidR="00721078" w:rsidRPr="000F66A4" w:rsidRDefault="00721078">
      <w:pPr>
        <w:rPr>
          <w:lang w:val="en-US"/>
        </w:rPr>
      </w:pPr>
    </w:p>
    <w:p w14:paraId="402261DA" w14:textId="0210B886" w:rsidR="00721078" w:rsidRPr="000F66A4" w:rsidRDefault="00721078">
      <w:pPr>
        <w:rPr>
          <w:lang w:val="en-US"/>
        </w:rPr>
      </w:pPr>
    </w:p>
    <w:p w14:paraId="5683955D" w14:textId="110602D5" w:rsidR="00721078" w:rsidRPr="000F66A4" w:rsidRDefault="00721078">
      <w:pPr>
        <w:rPr>
          <w:lang w:val="en-US"/>
        </w:rPr>
      </w:pPr>
    </w:p>
    <w:p w14:paraId="4314B234" w14:textId="18EC1E06" w:rsidR="00721078" w:rsidRDefault="00721078">
      <w:r>
        <w:t>Moflow 2005 :</w:t>
      </w:r>
    </w:p>
    <w:p w14:paraId="35488606" w14:textId="5126DE42" w:rsidR="00721078" w:rsidRDefault="00721078" w:rsidP="00721078">
      <w:pPr>
        <w:pStyle w:val="Paragraphedeliste"/>
        <w:numPr>
          <w:ilvl w:val="0"/>
          <w:numId w:val="1"/>
        </w:numPr>
      </w:pPr>
      <w:r>
        <w:t>Basic and essentials</w:t>
      </w:r>
    </w:p>
    <w:p w14:paraId="5B296876" w14:textId="49DC0C34" w:rsidR="00721078" w:rsidRDefault="00721078" w:rsidP="00721078">
      <w:pPr>
        <w:pStyle w:val="Paragraphedeliste"/>
        <w:numPr>
          <w:ilvl w:val="0"/>
          <w:numId w:val="1"/>
        </w:numPr>
      </w:pPr>
      <w:r>
        <w:t>BCs</w:t>
      </w:r>
    </w:p>
    <w:p w14:paraId="19CD0DB2" w14:textId="15ED3211" w:rsidR="00721078" w:rsidRDefault="00721078" w:rsidP="00721078">
      <w:pPr>
        <w:pStyle w:val="Paragraphedeliste"/>
        <w:numPr>
          <w:ilvl w:val="0"/>
          <w:numId w:val="1"/>
        </w:numPr>
      </w:pPr>
      <w:r>
        <w:t>Complex packages (…)</w:t>
      </w:r>
    </w:p>
    <w:p w14:paraId="47A683E0" w14:textId="6A89D57B" w:rsidR="00721078" w:rsidRDefault="00721078" w:rsidP="00721078">
      <w:pPr>
        <w:pStyle w:val="Paragraphedeliste"/>
        <w:numPr>
          <w:ilvl w:val="0"/>
          <w:numId w:val="1"/>
        </w:numPr>
      </w:pPr>
      <w:r>
        <w:t>MT3D-USGS</w:t>
      </w:r>
    </w:p>
    <w:p w14:paraId="44CFBA9B" w14:textId="3C68E4C7" w:rsidR="00721078" w:rsidRDefault="00721078" w:rsidP="00721078">
      <w:pPr>
        <w:pStyle w:val="Paragraphedeliste"/>
        <w:numPr>
          <w:ilvl w:val="0"/>
          <w:numId w:val="1"/>
        </w:numPr>
      </w:pPr>
      <w:r>
        <w:t>SEAWAT</w:t>
      </w:r>
    </w:p>
    <w:p w14:paraId="1F1D72CC" w14:textId="0BC674A3" w:rsidR="00721078" w:rsidRDefault="00076C08" w:rsidP="00721078">
      <w:pPr>
        <w:pStyle w:val="Paragraphedeliste"/>
        <w:numPr>
          <w:ilvl w:val="0"/>
          <w:numId w:val="1"/>
        </w:numPr>
      </w:pPr>
      <w:r>
        <w:t>Modpath 7</w:t>
      </w:r>
    </w:p>
    <w:p w14:paraId="577547E9" w14:textId="6A704F8B" w:rsidR="00076C08" w:rsidRDefault="00076C08" w:rsidP="00721078">
      <w:pPr>
        <w:pStyle w:val="Paragraphedeliste"/>
        <w:numPr>
          <w:ilvl w:val="0"/>
          <w:numId w:val="1"/>
        </w:numPr>
      </w:pPr>
      <w:r>
        <w:t>transient</w:t>
      </w:r>
    </w:p>
    <w:p w14:paraId="65C609AA" w14:textId="77777777" w:rsidR="00076C08" w:rsidRDefault="00076C08" w:rsidP="00721078">
      <w:pPr>
        <w:pStyle w:val="Paragraphedeliste"/>
        <w:numPr>
          <w:ilvl w:val="0"/>
          <w:numId w:val="1"/>
        </w:numPr>
      </w:pPr>
    </w:p>
    <w:sectPr w:rsidR="00076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5219"/>
    <w:multiLevelType w:val="hybridMultilevel"/>
    <w:tmpl w:val="BB9E3328"/>
    <w:lvl w:ilvl="0" w:tplc="86F00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B407B"/>
    <w:multiLevelType w:val="hybridMultilevel"/>
    <w:tmpl w:val="9758915C"/>
    <w:lvl w:ilvl="0" w:tplc="E0AE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EE"/>
    <w:rsid w:val="00076C08"/>
    <w:rsid w:val="000F66A4"/>
    <w:rsid w:val="00357CEE"/>
    <w:rsid w:val="005B1DE1"/>
    <w:rsid w:val="00721078"/>
    <w:rsid w:val="00C142E0"/>
    <w:rsid w:val="00C41A32"/>
    <w:rsid w:val="00D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72A17"/>
  <w15:chartTrackingRefBased/>
  <w15:docId w15:val="{2E5B0A63-8744-46DD-AAC9-C7DB7166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Schorpp</dc:creator>
  <cp:keywords/>
  <dc:description/>
  <cp:lastModifiedBy>Ludovic Schorpp</cp:lastModifiedBy>
  <cp:revision>5</cp:revision>
  <dcterms:created xsi:type="dcterms:W3CDTF">2020-10-10T20:16:00Z</dcterms:created>
  <dcterms:modified xsi:type="dcterms:W3CDTF">2020-10-10T21:04:00Z</dcterms:modified>
</cp:coreProperties>
</file>