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0CD315" w14:textId="77777777" w:rsidR="00196C8B" w:rsidRPr="00396319" w:rsidRDefault="00196C8B" w:rsidP="00196C8B">
      <w:pPr>
        <w:pStyle w:val="Heading1"/>
      </w:pPr>
      <w:bookmarkStart w:id="0" w:name="_Toc42248549"/>
      <w:r w:rsidRPr="00396319">
        <w:t>GETTING STARTED</w:t>
      </w:r>
      <w:bookmarkEnd w:id="0"/>
    </w:p>
    <w:p w14:paraId="510AAEDC" w14:textId="77777777" w:rsidR="00196C8B" w:rsidRPr="008A0A8A" w:rsidRDefault="00196C8B" w:rsidP="00196C8B">
      <w:r w:rsidRPr="008A0A8A">
        <w:rPr>
          <w:shd w:val="clear" w:color="auto" w:fill="FFFFFF"/>
        </w:rPr>
        <w:t>DisasterAWARE is the most powerful and reliable early warning and multi-hazard monitoring platform. It is used by thousands of the most demanding government customers and humanitarian assistance organizations around the globe. It supports disaster risk reduction and best practices throughout all phases of disaster management—providing early warning, multi-hazard monitoring, modeled impact assessments, and the largest collection of scientifically verified geospatial data. DisasterAWARE powers </w:t>
      </w:r>
      <w:hyperlink r:id="rId8" w:history="1">
        <w:r w:rsidRPr="008A0A8A">
          <w:rPr>
            <w:color w:val="2EA3F2"/>
            <w:u w:val="single"/>
            <w:bdr w:val="none" w:sz="0" w:space="0" w:color="auto" w:frame="1"/>
            <w:shd w:val="clear" w:color="auto" w:fill="FFFFFF"/>
          </w:rPr>
          <w:t>customized software solutions</w:t>
        </w:r>
      </w:hyperlink>
      <w:r w:rsidRPr="008A0A8A">
        <w:rPr>
          <w:shd w:val="clear" w:color="auto" w:fill="FFFFFF"/>
        </w:rPr>
        <w:t> for multiple countries around the world, as well as our free mobile app for public use, </w:t>
      </w:r>
      <w:hyperlink r:id="rId9" w:history="1">
        <w:r w:rsidRPr="008A0A8A">
          <w:rPr>
            <w:color w:val="2EA3F2"/>
            <w:u w:val="single"/>
            <w:bdr w:val="none" w:sz="0" w:space="0" w:color="auto" w:frame="1"/>
            <w:shd w:val="clear" w:color="auto" w:fill="FFFFFF"/>
          </w:rPr>
          <w:t>Disaster Alert™</w:t>
        </w:r>
      </w:hyperlink>
      <w:r w:rsidRPr="008A0A8A">
        <w:rPr>
          <w:shd w:val="clear" w:color="auto" w:fill="FFFFFF"/>
        </w:rPr>
        <w:t>.</w:t>
      </w:r>
    </w:p>
    <w:p w14:paraId="21E30CC9" w14:textId="77777777" w:rsidR="00196C8B" w:rsidRDefault="00196C8B" w:rsidP="00196C8B">
      <w:pPr>
        <w:pStyle w:val="NoSpacing"/>
        <w:rPr>
          <w:w w:val="115"/>
        </w:rPr>
      </w:pPr>
    </w:p>
    <w:p w14:paraId="1E6E2CD9" w14:textId="77777777" w:rsidR="00196C8B" w:rsidRDefault="00196C8B" w:rsidP="00196C8B">
      <w:pPr>
        <w:pStyle w:val="Heading2"/>
      </w:pPr>
      <w:bookmarkStart w:id="1" w:name="System_Requirements"/>
      <w:bookmarkStart w:id="2" w:name="_Toc42248550"/>
      <w:bookmarkEnd w:id="1"/>
      <w:r>
        <w:t>System Requirements</w:t>
      </w:r>
      <w:bookmarkEnd w:id="2"/>
    </w:p>
    <w:p w14:paraId="03BB52A8" w14:textId="77777777" w:rsidR="00196C8B" w:rsidRDefault="00196C8B" w:rsidP="00196C8B">
      <w:pPr>
        <w:pStyle w:val="Heading3"/>
      </w:pPr>
      <w:bookmarkStart w:id="3" w:name="Supported_browsers"/>
      <w:bookmarkEnd w:id="3"/>
      <w:r>
        <w:t>Supported browsers</w:t>
      </w:r>
    </w:p>
    <w:p w14:paraId="445EB7FF" w14:textId="23444EB2" w:rsidR="00190A58" w:rsidRDefault="00196C8B" w:rsidP="00196C8B">
      <w:r>
        <w:t xml:space="preserve">DisasterAWARE is supported on the </w:t>
      </w:r>
      <w:r w:rsidRPr="00396319">
        <w:t>following</w:t>
      </w:r>
      <w:r>
        <w:t xml:space="preserve"> browsers:</w:t>
      </w:r>
      <w:r w:rsidR="001E658B">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
        <w:gridCol w:w="2234"/>
        <w:gridCol w:w="1620"/>
        <w:gridCol w:w="4350"/>
      </w:tblGrid>
      <w:tr w:rsidR="004622BC" w:rsidRPr="001E658B" w14:paraId="7E338EA9" w14:textId="77777777" w:rsidTr="001E658B">
        <w:trPr>
          <w:trHeight w:val="168"/>
        </w:trPr>
        <w:tc>
          <w:tcPr>
            <w:tcW w:w="1456" w:type="dxa"/>
            <w:shd w:val="clear" w:color="auto" w:fill="auto"/>
            <w:vAlign w:val="center"/>
          </w:tcPr>
          <w:p w14:paraId="00C577A0" w14:textId="77777777" w:rsidR="004622BC" w:rsidRPr="001E658B" w:rsidRDefault="004622BC" w:rsidP="00190A58">
            <w:pPr>
              <w:rPr>
                <w:noProof/>
                <w:sz w:val="10"/>
                <w:szCs w:val="10"/>
              </w:rPr>
            </w:pPr>
          </w:p>
        </w:tc>
        <w:tc>
          <w:tcPr>
            <w:tcW w:w="2234" w:type="dxa"/>
            <w:shd w:val="clear" w:color="auto" w:fill="auto"/>
            <w:vAlign w:val="center"/>
          </w:tcPr>
          <w:p w14:paraId="328ADB44" w14:textId="77777777" w:rsidR="004622BC" w:rsidRPr="001E658B" w:rsidRDefault="004622BC" w:rsidP="00190A58">
            <w:pPr>
              <w:rPr>
                <w:sz w:val="10"/>
                <w:szCs w:val="10"/>
              </w:rPr>
            </w:pPr>
          </w:p>
        </w:tc>
        <w:tc>
          <w:tcPr>
            <w:tcW w:w="1620" w:type="dxa"/>
            <w:shd w:val="clear" w:color="auto" w:fill="auto"/>
            <w:vAlign w:val="center"/>
          </w:tcPr>
          <w:p w14:paraId="140A84A4" w14:textId="77777777" w:rsidR="004622BC" w:rsidRPr="001E658B" w:rsidRDefault="004622BC" w:rsidP="00190A58">
            <w:pPr>
              <w:rPr>
                <w:noProof/>
                <w:w w:val="110"/>
                <w:sz w:val="10"/>
                <w:szCs w:val="10"/>
              </w:rPr>
            </w:pPr>
          </w:p>
        </w:tc>
        <w:tc>
          <w:tcPr>
            <w:tcW w:w="4350" w:type="dxa"/>
            <w:shd w:val="clear" w:color="auto" w:fill="auto"/>
            <w:vAlign w:val="center"/>
          </w:tcPr>
          <w:p w14:paraId="728F4AC0" w14:textId="77777777" w:rsidR="004622BC" w:rsidRPr="001E658B" w:rsidRDefault="004622BC" w:rsidP="00190A58">
            <w:pPr>
              <w:pStyle w:val="NoSpacing"/>
              <w:rPr>
                <w:sz w:val="10"/>
                <w:szCs w:val="10"/>
              </w:rPr>
            </w:pPr>
          </w:p>
        </w:tc>
      </w:tr>
      <w:tr w:rsidR="00190A58" w14:paraId="101153C5" w14:textId="77777777" w:rsidTr="001E658B">
        <w:trPr>
          <w:trHeight w:val="844"/>
        </w:trPr>
        <w:tc>
          <w:tcPr>
            <w:tcW w:w="1456" w:type="dxa"/>
            <w:shd w:val="clear" w:color="auto" w:fill="auto"/>
            <w:vAlign w:val="center"/>
          </w:tcPr>
          <w:p w14:paraId="1AF4E900" w14:textId="77777777" w:rsidR="00190A58" w:rsidRDefault="00190A58" w:rsidP="00190A58">
            <w:r>
              <w:rPr>
                <w:noProof/>
              </w:rPr>
              <w:drawing>
                <wp:inline distT="0" distB="0" distL="0" distR="0" wp14:anchorId="038F260E" wp14:editId="25B3A6DA">
                  <wp:extent cx="781050" cy="781050"/>
                  <wp:effectExtent l="0" t="0" r="6350" b="6350"/>
                  <wp:docPr id="7" name="image3.png" descr="Chrom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81050" cy="781050"/>
                          </a:xfrm>
                          <a:prstGeom prst="rect">
                            <a:avLst/>
                          </a:prstGeom>
                        </pic:spPr>
                      </pic:pic>
                    </a:graphicData>
                  </a:graphic>
                </wp:inline>
              </w:drawing>
            </w:r>
          </w:p>
        </w:tc>
        <w:tc>
          <w:tcPr>
            <w:tcW w:w="2234" w:type="dxa"/>
            <w:shd w:val="clear" w:color="auto" w:fill="auto"/>
            <w:vAlign w:val="center"/>
          </w:tcPr>
          <w:p w14:paraId="409B655D" w14:textId="77777777" w:rsidR="00190A58" w:rsidRPr="00AB5EC7" w:rsidRDefault="00190A58" w:rsidP="00190A58">
            <w:r w:rsidRPr="00F90176">
              <w:t>Google Chrome</w:t>
            </w:r>
            <w:r>
              <w:t xml:space="preserve"> 51+</w:t>
            </w:r>
          </w:p>
        </w:tc>
        <w:tc>
          <w:tcPr>
            <w:tcW w:w="1620" w:type="dxa"/>
            <w:shd w:val="clear" w:color="auto" w:fill="auto"/>
            <w:vAlign w:val="center"/>
          </w:tcPr>
          <w:p w14:paraId="248C7BC0" w14:textId="77777777" w:rsidR="00190A58" w:rsidRPr="00F90176" w:rsidRDefault="00190A58" w:rsidP="00190A58">
            <w:r>
              <w:rPr>
                <w:noProof/>
                <w:w w:val="110"/>
              </w:rPr>
              <w:drawing>
                <wp:inline distT="0" distB="0" distL="0" distR="0" wp14:anchorId="7814C2C6" wp14:editId="4F810E01">
                  <wp:extent cx="787400" cy="787400"/>
                  <wp:effectExtent l="0" t="0" r="0" b="0"/>
                  <wp:docPr id="2" name="Picture 2" descr="Mozilla Firefox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_figure_2.png"/>
                          <pic:cNvPicPr/>
                        </pic:nvPicPr>
                        <pic:blipFill>
                          <a:blip r:embed="rId11">
                            <a:extLst>
                              <a:ext uri="{28A0092B-C50C-407E-A947-70E740481C1C}">
                                <a14:useLocalDpi xmlns:a14="http://schemas.microsoft.com/office/drawing/2010/main" val="0"/>
                              </a:ext>
                            </a:extLst>
                          </a:blip>
                          <a:stretch>
                            <a:fillRect/>
                          </a:stretch>
                        </pic:blipFill>
                        <pic:spPr>
                          <a:xfrm>
                            <a:off x="0" y="0"/>
                            <a:ext cx="787400" cy="787400"/>
                          </a:xfrm>
                          <a:prstGeom prst="rect">
                            <a:avLst/>
                          </a:prstGeom>
                        </pic:spPr>
                      </pic:pic>
                    </a:graphicData>
                  </a:graphic>
                </wp:inline>
              </w:drawing>
            </w:r>
          </w:p>
        </w:tc>
        <w:tc>
          <w:tcPr>
            <w:tcW w:w="4350" w:type="dxa"/>
            <w:shd w:val="clear" w:color="auto" w:fill="auto"/>
            <w:vAlign w:val="center"/>
          </w:tcPr>
          <w:p w14:paraId="3C743BDC" w14:textId="77777777" w:rsidR="00190A58" w:rsidRPr="00F90176" w:rsidRDefault="00190A58" w:rsidP="00190A58">
            <w:pPr>
              <w:pStyle w:val="NoSpacing"/>
            </w:pPr>
            <w:r w:rsidRPr="00F90176">
              <w:t>Mozilla Firefox 47+</w:t>
            </w:r>
          </w:p>
          <w:p w14:paraId="522928DC" w14:textId="77777777" w:rsidR="00190A58" w:rsidRPr="00F90176" w:rsidRDefault="00190A58" w:rsidP="00190A58">
            <w:pPr>
              <w:pStyle w:val="NoSpacing"/>
            </w:pPr>
          </w:p>
        </w:tc>
      </w:tr>
      <w:tr w:rsidR="00190A58" w14:paraId="66462FEE" w14:textId="77777777" w:rsidTr="001E658B">
        <w:trPr>
          <w:trHeight w:val="781"/>
        </w:trPr>
        <w:tc>
          <w:tcPr>
            <w:tcW w:w="1456" w:type="dxa"/>
            <w:shd w:val="clear" w:color="auto" w:fill="auto"/>
            <w:vAlign w:val="center"/>
          </w:tcPr>
          <w:p w14:paraId="03C769DD" w14:textId="77777777" w:rsidR="00190A58" w:rsidRDefault="00190A58" w:rsidP="00190A58">
            <w:pPr>
              <w:rPr>
                <w:noProof/>
              </w:rPr>
            </w:pPr>
            <w:r>
              <w:rPr>
                <w:noProof/>
              </w:rPr>
              <w:drawing>
                <wp:inline distT="0" distB="0" distL="0" distR="0" wp14:anchorId="250321BE" wp14:editId="043246A6">
                  <wp:extent cx="787400" cy="774065"/>
                  <wp:effectExtent l="0" t="0" r="0" b="635"/>
                  <wp:docPr id="3" name="image4.png" descr="Internet Explor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7400" cy="774065"/>
                          </a:xfrm>
                          <a:prstGeom prst="rect">
                            <a:avLst/>
                          </a:prstGeom>
                        </pic:spPr>
                      </pic:pic>
                    </a:graphicData>
                  </a:graphic>
                </wp:inline>
              </w:drawing>
            </w:r>
          </w:p>
        </w:tc>
        <w:tc>
          <w:tcPr>
            <w:tcW w:w="2234" w:type="dxa"/>
            <w:shd w:val="clear" w:color="auto" w:fill="auto"/>
            <w:vAlign w:val="center"/>
          </w:tcPr>
          <w:p w14:paraId="1434E6BB" w14:textId="77777777" w:rsidR="00190A58" w:rsidRPr="00F90176" w:rsidRDefault="00190A58" w:rsidP="00190A58">
            <w:r w:rsidRPr="00F90176">
              <w:t>Internet Explorer</w:t>
            </w:r>
            <w:r>
              <w:rPr>
                <w:spacing w:val="11"/>
                <w:w w:val="110"/>
              </w:rPr>
              <w:t xml:space="preserve"> </w:t>
            </w:r>
            <w:r w:rsidRPr="00F90176">
              <w:t>11+</w:t>
            </w:r>
          </w:p>
        </w:tc>
        <w:tc>
          <w:tcPr>
            <w:tcW w:w="1620" w:type="dxa"/>
            <w:shd w:val="clear" w:color="auto" w:fill="auto"/>
            <w:vAlign w:val="center"/>
          </w:tcPr>
          <w:p w14:paraId="4C844430" w14:textId="77777777" w:rsidR="00190A58" w:rsidRDefault="00190A58" w:rsidP="00190A58">
            <w:pPr>
              <w:rPr>
                <w:noProof/>
                <w:w w:val="110"/>
              </w:rPr>
            </w:pPr>
            <w:r>
              <w:rPr>
                <w:noProof/>
                <w:w w:val="110"/>
              </w:rPr>
              <w:drawing>
                <wp:inline distT="0" distB="0" distL="0" distR="0" wp14:anchorId="17CD12DE" wp14:editId="315989D8">
                  <wp:extent cx="793750" cy="787400"/>
                  <wp:effectExtent l="0" t="0" r="6350" b="0"/>
                  <wp:docPr id="4" name="Picture 4" descr="Apple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_figure_4.png"/>
                          <pic:cNvPicPr/>
                        </pic:nvPicPr>
                        <pic:blipFill>
                          <a:blip r:embed="rId13">
                            <a:extLst>
                              <a:ext uri="{28A0092B-C50C-407E-A947-70E740481C1C}">
                                <a14:useLocalDpi xmlns:a14="http://schemas.microsoft.com/office/drawing/2010/main" val="0"/>
                              </a:ext>
                            </a:extLst>
                          </a:blip>
                          <a:stretch>
                            <a:fillRect/>
                          </a:stretch>
                        </pic:blipFill>
                        <pic:spPr>
                          <a:xfrm>
                            <a:off x="0" y="0"/>
                            <a:ext cx="793750" cy="787400"/>
                          </a:xfrm>
                          <a:prstGeom prst="rect">
                            <a:avLst/>
                          </a:prstGeom>
                        </pic:spPr>
                      </pic:pic>
                    </a:graphicData>
                  </a:graphic>
                </wp:inline>
              </w:drawing>
            </w:r>
          </w:p>
        </w:tc>
        <w:tc>
          <w:tcPr>
            <w:tcW w:w="4350" w:type="dxa"/>
            <w:shd w:val="clear" w:color="auto" w:fill="auto"/>
            <w:vAlign w:val="center"/>
          </w:tcPr>
          <w:p w14:paraId="0938BE62" w14:textId="77777777" w:rsidR="00190A58" w:rsidRDefault="00190A58" w:rsidP="00190A58">
            <w:pPr>
              <w:pStyle w:val="NoSpacing"/>
            </w:pPr>
            <w:r w:rsidRPr="00F90176">
              <w:t>Safari 9+</w:t>
            </w:r>
          </w:p>
          <w:p w14:paraId="60EC5A04" w14:textId="77777777" w:rsidR="00190A58" w:rsidRPr="00F90176" w:rsidRDefault="00190A58" w:rsidP="00190A58">
            <w:pPr>
              <w:pStyle w:val="NoSpacing"/>
            </w:pPr>
          </w:p>
        </w:tc>
      </w:tr>
    </w:tbl>
    <w:p w14:paraId="2DA9AD8E" w14:textId="77777777" w:rsidR="00190A58" w:rsidRDefault="00190A58" w:rsidP="00196C8B"/>
    <w:p w14:paraId="6173F03C" w14:textId="77777777" w:rsidR="00196C8B" w:rsidRDefault="00196C8B" w:rsidP="00196C8B">
      <w:pPr>
        <w:pStyle w:val="Heading3"/>
      </w:pPr>
      <w:r>
        <w:t>Internet or mobile connection speed</w:t>
      </w:r>
    </w:p>
    <w:p w14:paraId="37D40ADC" w14:textId="77777777" w:rsidR="00196C8B" w:rsidRDefault="00196C8B" w:rsidP="00196C8B">
      <w:r>
        <w:rPr>
          <w:spacing w:val="-6"/>
        </w:rPr>
        <w:t>You</w:t>
      </w:r>
      <w:r>
        <w:rPr>
          <w:spacing w:val="-22"/>
        </w:rPr>
        <w:t xml:space="preserve"> </w:t>
      </w:r>
      <w:r>
        <w:t>must</w:t>
      </w:r>
      <w:r>
        <w:rPr>
          <w:spacing w:val="-21"/>
        </w:rPr>
        <w:t xml:space="preserve"> </w:t>
      </w:r>
      <w:r>
        <w:rPr>
          <w:spacing w:val="-4"/>
        </w:rPr>
        <w:t>have</w:t>
      </w:r>
      <w:r>
        <w:rPr>
          <w:spacing w:val="-21"/>
        </w:rPr>
        <w:t xml:space="preserve"> </w:t>
      </w:r>
      <w:r>
        <w:t>broadband</w:t>
      </w:r>
      <w:r>
        <w:rPr>
          <w:spacing w:val="-21"/>
        </w:rPr>
        <w:t xml:space="preserve"> </w:t>
      </w:r>
      <w:r>
        <w:t>internet</w:t>
      </w:r>
      <w:r>
        <w:rPr>
          <w:spacing w:val="-21"/>
        </w:rPr>
        <w:t xml:space="preserve"> </w:t>
      </w:r>
      <w:r>
        <w:t>with</w:t>
      </w:r>
      <w:r>
        <w:rPr>
          <w:spacing w:val="-21"/>
        </w:rPr>
        <w:t xml:space="preserve"> </w:t>
      </w:r>
      <w:r>
        <w:t>at least a</w:t>
      </w:r>
      <w:r>
        <w:rPr>
          <w:spacing w:val="-21"/>
        </w:rPr>
        <w:t xml:space="preserve"> </w:t>
      </w:r>
      <w:r>
        <w:t>4</w:t>
      </w:r>
      <w:r>
        <w:rPr>
          <w:spacing w:val="-22"/>
        </w:rPr>
        <w:t xml:space="preserve"> </w:t>
      </w:r>
      <w:r>
        <w:t>Mbps connection speed,</w:t>
      </w:r>
      <w:r>
        <w:rPr>
          <w:spacing w:val="-21"/>
        </w:rPr>
        <w:t xml:space="preserve"> </w:t>
      </w:r>
      <w:r>
        <w:t>or</w:t>
      </w:r>
      <w:r>
        <w:rPr>
          <w:spacing w:val="-21"/>
        </w:rPr>
        <w:t xml:space="preserve"> a </w:t>
      </w:r>
      <w:r>
        <w:t>4</w:t>
      </w:r>
      <w:r>
        <w:rPr>
          <w:spacing w:val="-21"/>
        </w:rPr>
        <w:t xml:space="preserve"> </w:t>
      </w:r>
      <w:r>
        <w:t>G</w:t>
      </w:r>
      <w:r>
        <w:rPr>
          <w:spacing w:val="-21"/>
        </w:rPr>
        <w:t xml:space="preserve"> </w:t>
      </w:r>
      <w:r>
        <w:t>mobile</w:t>
      </w:r>
      <w:r>
        <w:rPr>
          <w:spacing w:val="-21"/>
        </w:rPr>
        <w:t xml:space="preserve"> </w:t>
      </w:r>
      <w:r>
        <w:t>data</w:t>
      </w:r>
      <w:r>
        <w:rPr>
          <w:spacing w:val="-21"/>
        </w:rPr>
        <w:t xml:space="preserve"> </w:t>
      </w:r>
      <w:r>
        <w:t>connection to use DisasterAWARE.</w:t>
      </w:r>
    </w:p>
    <w:p w14:paraId="5CB16453" w14:textId="77777777" w:rsidR="00196C8B" w:rsidRDefault="00196C8B" w:rsidP="00196C8B">
      <w:pPr>
        <w:pStyle w:val="BodyText"/>
      </w:pPr>
    </w:p>
    <w:p w14:paraId="1C62AC28" w14:textId="77777777" w:rsidR="00196C8B" w:rsidRDefault="00196C8B" w:rsidP="00196C8B">
      <w:pPr>
        <w:pStyle w:val="Heading3"/>
      </w:pPr>
      <w:bookmarkStart w:id="4" w:name="Desktop_monitor_size"/>
      <w:bookmarkEnd w:id="4"/>
      <w:r>
        <w:t>Desktop monitor size</w:t>
      </w:r>
    </w:p>
    <w:p w14:paraId="10733282" w14:textId="77777777" w:rsidR="00196C8B" w:rsidRDefault="00196C8B" w:rsidP="00196C8B">
      <w:r>
        <w:rPr>
          <w:spacing w:val="-6"/>
        </w:rPr>
        <w:t xml:space="preserve">Desktop computers </w:t>
      </w:r>
      <w:r>
        <w:t xml:space="preserve">must </w:t>
      </w:r>
      <w:r>
        <w:rPr>
          <w:spacing w:val="-4"/>
        </w:rPr>
        <w:t xml:space="preserve">have </w:t>
      </w:r>
      <w:r>
        <w:t xml:space="preserve">at least a 1024 x 768 resolution monitor to successfully operate the software. </w:t>
      </w:r>
      <w:r>
        <w:rPr>
          <w:spacing w:val="-9"/>
        </w:rPr>
        <w:t xml:space="preserve">We </w:t>
      </w:r>
      <w:r>
        <w:t>recommend a 1920 x 1200 monitor to ensure the best experience.</w:t>
      </w:r>
    </w:p>
    <w:p w14:paraId="2E654CA4" w14:textId="77777777" w:rsidR="00196C8B" w:rsidRDefault="00196C8B" w:rsidP="00196C8B">
      <w:pPr>
        <w:pStyle w:val="NoSpacing"/>
        <w:rPr>
          <w:sz w:val="21"/>
        </w:rPr>
      </w:pPr>
    </w:p>
    <w:p w14:paraId="7F39F7E1" w14:textId="77777777" w:rsidR="00196C8B" w:rsidRDefault="00196C8B" w:rsidP="00196C8B">
      <w:pPr>
        <w:pStyle w:val="Heading3"/>
      </w:pPr>
      <w:bookmarkStart w:id="5" w:name="Whitelist_pdc.org_as_a_trusted_site"/>
      <w:bookmarkEnd w:id="5"/>
      <w:r>
        <w:t>Whitelist</w:t>
      </w:r>
      <w:r>
        <w:rPr>
          <w:spacing w:val="-21"/>
        </w:rPr>
        <w:t xml:space="preserve"> </w:t>
      </w:r>
      <w:r>
        <w:t>pdc.org</w:t>
      </w:r>
      <w:r>
        <w:rPr>
          <w:spacing w:val="-20"/>
        </w:rPr>
        <w:t xml:space="preserve"> </w:t>
      </w:r>
      <w:r>
        <w:t>as</w:t>
      </w:r>
      <w:r>
        <w:rPr>
          <w:spacing w:val="-20"/>
        </w:rPr>
        <w:t xml:space="preserve"> </w:t>
      </w:r>
      <w:r>
        <w:t>a</w:t>
      </w:r>
      <w:r>
        <w:rPr>
          <w:spacing w:val="-20"/>
        </w:rPr>
        <w:t xml:space="preserve"> </w:t>
      </w:r>
      <w:r>
        <w:t>trusted</w:t>
      </w:r>
      <w:r>
        <w:rPr>
          <w:spacing w:val="-20"/>
        </w:rPr>
        <w:t xml:space="preserve"> </w:t>
      </w:r>
      <w:r>
        <w:t>site</w:t>
      </w:r>
    </w:p>
    <w:p w14:paraId="6DE77DCD" w14:textId="77777777" w:rsidR="00196C8B" w:rsidRDefault="00196C8B" w:rsidP="00196C8B">
      <w:r w:rsidRPr="00347A79">
        <w:t>Please be</w:t>
      </w:r>
      <w:r>
        <w:t xml:space="preserve"> sure to whitelist *.pdc.org as a trusted site in your organization’s firewall rules.</w:t>
      </w:r>
    </w:p>
    <w:p w14:paraId="64D22678" w14:textId="77777777" w:rsidR="00196C8B" w:rsidRDefault="00196C8B" w:rsidP="00196C8B"/>
    <w:p w14:paraId="6D1AB351" w14:textId="77777777" w:rsidR="00196C8B" w:rsidRDefault="00196C8B" w:rsidP="00196C8B">
      <w:pPr>
        <w:pStyle w:val="Heading3"/>
      </w:pPr>
      <w:bookmarkStart w:id="6" w:name="Configure_and_optimize_your_browser"/>
      <w:bookmarkEnd w:id="6"/>
      <w:r>
        <w:t>Configure and optimize your browser</w:t>
      </w:r>
    </w:p>
    <w:p w14:paraId="345E0F94" w14:textId="77777777" w:rsidR="00196C8B" w:rsidRDefault="00196C8B" w:rsidP="00196C8B">
      <w:pPr>
        <w:pStyle w:val="ListParagraph"/>
        <w:numPr>
          <w:ilvl w:val="0"/>
          <w:numId w:val="2"/>
        </w:numPr>
      </w:pPr>
      <w:r w:rsidRPr="00347A79">
        <w:t xml:space="preserve">PDC uses cookies for session management so please turn on browser cookies and allow pop-ups. Cookies </w:t>
      </w:r>
      <w:r>
        <w:t xml:space="preserve">are typically on </w:t>
      </w:r>
      <w:r w:rsidRPr="00347A79">
        <w:t xml:space="preserve">by </w:t>
      </w:r>
      <w:r>
        <w:t>default.</w:t>
      </w:r>
    </w:p>
    <w:p w14:paraId="17888300" w14:textId="77777777" w:rsidR="00196C8B" w:rsidRDefault="00196C8B" w:rsidP="00196C8B">
      <w:pPr>
        <w:pStyle w:val="ListParagraph"/>
        <w:numPr>
          <w:ilvl w:val="0"/>
          <w:numId w:val="2"/>
        </w:numPr>
      </w:pPr>
      <w:r>
        <w:t>Make</w:t>
      </w:r>
      <w:r w:rsidRPr="00347A79">
        <w:t xml:space="preserve"> </w:t>
      </w:r>
      <w:r>
        <w:t>sure</w:t>
      </w:r>
      <w:r w:rsidRPr="00347A79">
        <w:t xml:space="preserve"> </w:t>
      </w:r>
      <w:r>
        <w:t>your</w:t>
      </w:r>
      <w:r w:rsidRPr="00347A79">
        <w:t xml:space="preserve"> </w:t>
      </w:r>
      <w:r>
        <w:t>browser</w:t>
      </w:r>
      <w:r w:rsidRPr="00347A79">
        <w:t xml:space="preserve"> </w:t>
      </w:r>
      <w:r>
        <w:t>zoom</w:t>
      </w:r>
      <w:r w:rsidRPr="00347A79">
        <w:t xml:space="preserve"> </w:t>
      </w:r>
      <w:r>
        <w:t>is</w:t>
      </w:r>
      <w:r w:rsidRPr="00347A79">
        <w:t xml:space="preserve"> </w:t>
      </w:r>
      <w:r>
        <w:t>reset</w:t>
      </w:r>
      <w:r w:rsidRPr="00347A79">
        <w:t xml:space="preserve"> </w:t>
      </w:r>
      <w:r>
        <w:t>to</w:t>
      </w:r>
      <w:r w:rsidRPr="00347A79">
        <w:t xml:space="preserve"> </w:t>
      </w:r>
      <w:r>
        <w:t>100%</w:t>
      </w:r>
      <w:r w:rsidRPr="00347A79">
        <w:t xml:space="preserve"> </w:t>
      </w:r>
      <w:r>
        <w:t>if</w:t>
      </w:r>
      <w:r w:rsidRPr="00347A79">
        <w:t xml:space="preserve"> </w:t>
      </w:r>
      <w:r>
        <w:t>you</w:t>
      </w:r>
      <w:r w:rsidRPr="00347A79">
        <w:t xml:space="preserve"> </w:t>
      </w:r>
      <w:r>
        <w:t>are</w:t>
      </w:r>
      <w:r w:rsidRPr="00347A79">
        <w:t xml:space="preserve"> </w:t>
      </w:r>
      <w:r>
        <w:t>zoomed</w:t>
      </w:r>
      <w:r w:rsidRPr="00347A79">
        <w:t xml:space="preserve"> </w:t>
      </w:r>
      <w:r>
        <w:t>in</w:t>
      </w:r>
      <w:r w:rsidRPr="00347A79">
        <w:t xml:space="preserve"> </w:t>
      </w:r>
      <w:r>
        <w:t>further</w:t>
      </w:r>
      <w:r w:rsidRPr="00347A79">
        <w:t xml:space="preserve"> by </w:t>
      </w:r>
      <w:r>
        <w:t>pressing</w:t>
      </w:r>
      <w:r w:rsidRPr="00347A79">
        <w:t xml:space="preserve"> </w:t>
      </w:r>
      <w:r>
        <w:t>the</w:t>
      </w:r>
      <w:r w:rsidRPr="00347A79">
        <w:t xml:space="preserve"> </w:t>
      </w:r>
      <w:proofErr w:type="spellStart"/>
      <w:r>
        <w:t>Ctrl+0</w:t>
      </w:r>
      <w:proofErr w:type="spellEnd"/>
      <w:r>
        <w:t>,</w:t>
      </w:r>
      <w:r w:rsidRPr="00347A79">
        <w:t xml:space="preserve"> </w:t>
      </w:r>
      <w:r>
        <w:t xml:space="preserve">or </w:t>
      </w:r>
      <w:proofErr w:type="spellStart"/>
      <w:r>
        <w:t>Cmd+0</w:t>
      </w:r>
      <w:proofErr w:type="spellEnd"/>
      <w:r>
        <w:t xml:space="preserve"> (Mac)</w:t>
      </w:r>
      <w:r w:rsidRPr="00347A79">
        <w:t xml:space="preserve"> </w:t>
      </w:r>
      <w:r>
        <w:t>keys.</w:t>
      </w:r>
    </w:p>
    <w:p w14:paraId="6B164F7E" w14:textId="77777777" w:rsidR="00196C8B" w:rsidRDefault="00196C8B" w:rsidP="00196C8B">
      <w:pPr>
        <w:pStyle w:val="ListParagraph"/>
        <w:numPr>
          <w:ilvl w:val="0"/>
          <w:numId w:val="2"/>
        </w:numPr>
      </w:pPr>
      <w:r>
        <w:t>Be</w:t>
      </w:r>
      <w:r w:rsidRPr="00347A79">
        <w:t xml:space="preserve"> </w:t>
      </w:r>
      <w:r>
        <w:t>sure</w:t>
      </w:r>
      <w:r w:rsidRPr="00347A79">
        <w:t xml:space="preserve"> </w:t>
      </w:r>
      <w:r>
        <w:t>to</w:t>
      </w:r>
      <w:r w:rsidRPr="00347A79">
        <w:t xml:space="preserve"> </w:t>
      </w:r>
      <w:r>
        <w:t>enable</w:t>
      </w:r>
      <w:r w:rsidRPr="00347A79">
        <w:t xml:space="preserve"> </w:t>
      </w:r>
      <w:r>
        <w:t>pop-up</w:t>
      </w:r>
      <w:r w:rsidRPr="00347A79">
        <w:t xml:space="preserve"> </w:t>
      </w:r>
      <w:r>
        <w:t>windows</w:t>
      </w:r>
      <w:r w:rsidRPr="00347A79">
        <w:t xml:space="preserve"> </w:t>
      </w:r>
      <w:r>
        <w:t>when</w:t>
      </w:r>
      <w:r w:rsidRPr="00347A79">
        <w:t xml:space="preserve"> </w:t>
      </w:r>
      <w:r>
        <w:t>using</w:t>
      </w:r>
      <w:r w:rsidRPr="00347A79">
        <w:t xml:space="preserve"> DisasterAWARE </w:t>
      </w:r>
      <w:r>
        <w:t>as</w:t>
      </w:r>
      <w:r w:rsidRPr="00347A79">
        <w:t xml:space="preserve"> </w:t>
      </w:r>
      <w:r>
        <w:t>many</w:t>
      </w:r>
      <w:r w:rsidRPr="00347A79">
        <w:t xml:space="preserve"> </w:t>
      </w:r>
      <w:r>
        <w:t>of</w:t>
      </w:r>
      <w:r w:rsidRPr="00347A79">
        <w:t xml:space="preserve"> </w:t>
      </w:r>
      <w:r>
        <w:t>the</w:t>
      </w:r>
      <w:r w:rsidRPr="00347A79">
        <w:t xml:space="preserve"> </w:t>
      </w:r>
      <w:r>
        <w:t>features</w:t>
      </w:r>
      <w:r w:rsidRPr="00347A79">
        <w:t xml:space="preserve"> </w:t>
      </w:r>
      <w:r>
        <w:t>and</w:t>
      </w:r>
      <w:r w:rsidRPr="00347A79">
        <w:t xml:space="preserve"> </w:t>
      </w:r>
      <w:r>
        <w:t>functions of</w:t>
      </w:r>
      <w:r w:rsidRPr="00347A79">
        <w:t xml:space="preserve"> </w:t>
      </w:r>
      <w:r>
        <w:t>the</w:t>
      </w:r>
      <w:r w:rsidRPr="00347A79">
        <w:t xml:space="preserve"> </w:t>
      </w:r>
      <w:r>
        <w:t>system</w:t>
      </w:r>
      <w:r w:rsidRPr="00347A79">
        <w:t xml:space="preserve"> </w:t>
      </w:r>
      <w:r>
        <w:t>are</w:t>
      </w:r>
      <w:r w:rsidRPr="00347A79">
        <w:t xml:space="preserve"> </w:t>
      </w:r>
      <w:r>
        <w:t>provided</w:t>
      </w:r>
      <w:r w:rsidRPr="00347A79">
        <w:t xml:space="preserve"> </w:t>
      </w:r>
      <w:r>
        <w:t>this</w:t>
      </w:r>
      <w:r w:rsidRPr="00347A79">
        <w:t xml:space="preserve"> way.</w:t>
      </w:r>
    </w:p>
    <w:p w14:paraId="51F49354" w14:textId="77777777" w:rsidR="00196C8B" w:rsidRPr="00347A79" w:rsidRDefault="00196C8B" w:rsidP="00196C8B">
      <w:pPr>
        <w:pStyle w:val="ListParagraph"/>
        <w:numPr>
          <w:ilvl w:val="0"/>
          <w:numId w:val="2"/>
        </w:numPr>
      </w:pPr>
      <w:bookmarkStart w:id="7" w:name="User_access_and_logging_in"/>
      <w:bookmarkEnd w:id="7"/>
      <w:r>
        <w:br w:type="page"/>
      </w:r>
    </w:p>
    <w:p w14:paraId="2EC4CF6A" w14:textId="77777777" w:rsidR="00196C8B" w:rsidRPr="005F33CC" w:rsidRDefault="00196C8B" w:rsidP="00196C8B">
      <w:pPr>
        <w:pStyle w:val="Heading2"/>
      </w:pPr>
      <w:bookmarkStart w:id="8" w:name="_Toc42248551"/>
      <w:r w:rsidRPr="005F33CC">
        <w:lastRenderedPageBreak/>
        <w:t>User access and logging in</w:t>
      </w:r>
      <w:bookmarkEnd w:id="8"/>
    </w:p>
    <w:p w14:paraId="4F55DD70" w14:textId="77777777" w:rsidR="00196C8B" w:rsidRDefault="00196C8B" w:rsidP="00196C8B">
      <w:pPr>
        <w:pStyle w:val="Heading3"/>
      </w:pPr>
      <w:bookmarkStart w:id="9" w:name="Who_can_access_DisasterAWARE?"/>
      <w:bookmarkEnd w:id="9"/>
      <w:r>
        <w:t>Who can access DisasterAWARE?</w:t>
      </w:r>
    </w:p>
    <w:p w14:paraId="2C1CF9EA" w14:textId="77777777" w:rsidR="00196C8B" w:rsidRDefault="00196C8B" w:rsidP="00196C8B">
      <w:r>
        <w:rPr>
          <w:spacing w:val="-4"/>
        </w:rPr>
        <w:t>DisasterAWARE</w:t>
      </w:r>
      <w:r>
        <w:rPr>
          <w:rFonts w:ascii="Arial Black" w:hAnsi="Arial Black"/>
          <w:spacing w:val="-4"/>
        </w:rPr>
        <w:t xml:space="preserve">® </w:t>
      </w:r>
      <w:r>
        <w:t>is free for disaster management practitioners, government agencies, and humanitarian assistance organizations serving local, state, federal, regional, and international disaster management and risk reduction objectives. Access to the system is restricted</w:t>
      </w:r>
      <w:r>
        <w:rPr>
          <w:spacing w:val="-27"/>
        </w:rPr>
        <w:t xml:space="preserve"> </w:t>
      </w:r>
      <w:r>
        <w:t>to these groups in order to ensure</w:t>
      </w:r>
      <w:r>
        <w:rPr>
          <w:spacing w:val="-27"/>
        </w:rPr>
        <w:t xml:space="preserve"> </w:t>
      </w:r>
      <w:r>
        <w:t>uninterrupted system stability and access to</w:t>
      </w:r>
      <w:r>
        <w:rPr>
          <w:spacing w:val="12"/>
        </w:rPr>
        <w:t xml:space="preserve"> </w:t>
      </w:r>
      <w:r>
        <w:t>critical</w:t>
      </w:r>
      <w:r>
        <w:rPr>
          <w:spacing w:val="12"/>
        </w:rPr>
        <w:t xml:space="preserve"> </w:t>
      </w:r>
      <w:r>
        <w:t>information</w:t>
      </w:r>
      <w:r>
        <w:rPr>
          <w:spacing w:val="13"/>
        </w:rPr>
        <w:t xml:space="preserve"> </w:t>
      </w:r>
      <w:r>
        <w:t>supporting</w:t>
      </w:r>
      <w:r>
        <w:rPr>
          <w:spacing w:val="12"/>
        </w:rPr>
        <w:t xml:space="preserve"> </w:t>
      </w:r>
      <w:r>
        <w:t>public</w:t>
      </w:r>
      <w:r>
        <w:rPr>
          <w:spacing w:val="12"/>
        </w:rPr>
        <w:t xml:space="preserve"> </w:t>
      </w:r>
      <w:r>
        <w:t>safety</w:t>
      </w:r>
      <w:r>
        <w:rPr>
          <w:spacing w:val="13"/>
        </w:rPr>
        <w:t xml:space="preserve"> </w:t>
      </w:r>
      <w:r>
        <w:t>in</w:t>
      </w:r>
      <w:r>
        <w:rPr>
          <w:spacing w:val="12"/>
        </w:rPr>
        <w:t xml:space="preserve"> </w:t>
      </w:r>
      <w:r>
        <w:t>times</w:t>
      </w:r>
      <w:r>
        <w:rPr>
          <w:spacing w:val="12"/>
        </w:rPr>
        <w:t xml:space="preserve"> </w:t>
      </w:r>
      <w:r>
        <w:t>of</w:t>
      </w:r>
      <w:r>
        <w:rPr>
          <w:spacing w:val="13"/>
        </w:rPr>
        <w:t xml:space="preserve"> </w:t>
      </w:r>
      <w:r>
        <w:t>disasters.</w:t>
      </w:r>
    </w:p>
    <w:p w14:paraId="6EAC52E2" w14:textId="77777777" w:rsidR="00196C8B" w:rsidRDefault="00196C8B" w:rsidP="00196C8B"/>
    <w:p w14:paraId="63F48FE0" w14:textId="77777777" w:rsidR="00196C8B" w:rsidRDefault="00196C8B" w:rsidP="00196C8B">
      <w:r>
        <w:t>A</w:t>
      </w:r>
      <w:r>
        <w:rPr>
          <w:spacing w:val="-30"/>
        </w:rPr>
        <w:t xml:space="preserve"> </w:t>
      </w:r>
      <w:r>
        <w:t>free</w:t>
      </w:r>
      <w:r>
        <w:rPr>
          <w:spacing w:val="-30"/>
        </w:rPr>
        <w:t xml:space="preserve"> </w:t>
      </w:r>
      <w:r>
        <w:t>public</w:t>
      </w:r>
      <w:r>
        <w:rPr>
          <w:spacing w:val="-29"/>
        </w:rPr>
        <w:t xml:space="preserve"> </w:t>
      </w:r>
      <w:r>
        <w:t>version</w:t>
      </w:r>
      <w:r>
        <w:rPr>
          <w:spacing w:val="-30"/>
        </w:rPr>
        <w:t xml:space="preserve"> </w:t>
      </w:r>
      <w:r>
        <w:t>of</w:t>
      </w:r>
      <w:r>
        <w:rPr>
          <w:spacing w:val="-30"/>
        </w:rPr>
        <w:t xml:space="preserve"> </w:t>
      </w:r>
      <w:r>
        <w:t>the</w:t>
      </w:r>
      <w:r>
        <w:rPr>
          <w:spacing w:val="-29"/>
        </w:rPr>
        <w:t xml:space="preserve"> </w:t>
      </w:r>
      <w:r>
        <w:t>software</w:t>
      </w:r>
      <w:r>
        <w:rPr>
          <w:spacing w:val="-30"/>
        </w:rPr>
        <w:t xml:space="preserve"> </w:t>
      </w:r>
      <w:r>
        <w:t>is</w:t>
      </w:r>
      <w:r>
        <w:rPr>
          <w:spacing w:val="-29"/>
        </w:rPr>
        <w:t xml:space="preserve"> </w:t>
      </w:r>
      <w:r>
        <w:t>available</w:t>
      </w:r>
      <w:r>
        <w:rPr>
          <w:spacing w:val="-30"/>
        </w:rPr>
        <w:t xml:space="preserve"> </w:t>
      </w:r>
      <w:r>
        <w:t>at</w:t>
      </w:r>
      <w:r>
        <w:rPr>
          <w:spacing w:val="-29"/>
        </w:rPr>
        <w:t xml:space="preserve"> </w:t>
      </w:r>
      <w:hyperlink r:id="rId14">
        <w:r w:rsidRPr="00CC5AF6">
          <w:rPr>
            <w:color w:val="8496B0" w:themeColor="text2" w:themeTint="99"/>
            <w:u w:val="single"/>
          </w:rPr>
          <w:t>disasteralert.pdc.org</w:t>
        </w:r>
        <w:r>
          <w:rPr>
            <w:color w:val="8496B0" w:themeColor="text2" w:themeTint="99"/>
            <w:u w:val="single"/>
          </w:rPr>
          <w:t>,</w:t>
        </w:r>
        <w:r>
          <w:rPr>
            <w:spacing w:val="-30"/>
          </w:rPr>
          <w:t xml:space="preserve"> </w:t>
        </w:r>
      </w:hyperlink>
      <w:r>
        <w:t>or</w:t>
      </w:r>
      <w:r>
        <w:rPr>
          <w:spacing w:val="-29"/>
        </w:rPr>
        <w:t xml:space="preserve"> </w:t>
      </w:r>
      <w:r>
        <w:rPr>
          <w:spacing w:val="-3"/>
        </w:rPr>
        <w:t>by</w:t>
      </w:r>
      <w:r>
        <w:rPr>
          <w:spacing w:val="-30"/>
        </w:rPr>
        <w:t xml:space="preserve"> </w:t>
      </w:r>
      <w:r>
        <w:t>downloading the</w:t>
      </w:r>
      <w:r>
        <w:rPr>
          <w:spacing w:val="13"/>
        </w:rPr>
        <w:t xml:space="preserve"> </w:t>
      </w:r>
      <w:r>
        <w:t>mobile</w:t>
      </w:r>
      <w:r>
        <w:rPr>
          <w:spacing w:val="14"/>
        </w:rPr>
        <w:t xml:space="preserve"> </w:t>
      </w:r>
      <w:r>
        <w:t>Disaster</w:t>
      </w:r>
      <w:r>
        <w:rPr>
          <w:spacing w:val="13"/>
        </w:rPr>
        <w:t xml:space="preserve"> </w:t>
      </w:r>
      <w:r>
        <w:t>Alert</w:t>
      </w:r>
      <w:r>
        <w:rPr>
          <w:spacing w:val="14"/>
        </w:rPr>
        <w:t xml:space="preserve"> </w:t>
      </w:r>
      <w:r>
        <w:t>app</w:t>
      </w:r>
      <w:r>
        <w:rPr>
          <w:spacing w:val="14"/>
        </w:rPr>
        <w:t xml:space="preserve"> </w:t>
      </w:r>
      <w:r>
        <w:t>on</w:t>
      </w:r>
      <w:r>
        <w:rPr>
          <w:spacing w:val="13"/>
        </w:rPr>
        <w:t xml:space="preserve"> </w:t>
      </w:r>
      <w:r>
        <w:rPr>
          <w:spacing w:val="-4"/>
        </w:rPr>
        <w:t>iTunes</w:t>
      </w:r>
      <w:r>
        <w:rPr>
          <w:spacing w:val="14"/>
        </w:rPr>
        <w:t xml:space="preserve"> </w:t>
      </w:r>
      <w:r>
        <w:t>or</w:t>
      </w:r>
      <w:r>
        <w:rPr>
          <w:spacing w:val="14"/>
        </w:rPr>
        <w:t xml:space="preserve"> </w:t>
      </w:r>
      <w:r>
        <w:t>the</w:t>
      </w:r>
      <w:r>
        <w:rPr>
          <w:spacing w:val="13"/>
        </w:rPr>
        <w:t xml:space="preserve"> </w:t>
      </w:r>
      <w:r>
        <w:t>Google</w:t>
      </w:r>
      <w:r>
        <w:rPr>
          <w:spacing w:val="14"/>
        </w:rPr>
        <w:t xml:space="preserve"> </w:t>
      </w:r>
      <w:r>
        <w:t>Play</w:t>
      </w:r>
      <w:r>
        <w:rPr>
          <w:spacing w:val="14"/>
        </w:rPr>
        <w:t xml:space="preserve"> </w:t>
      </w:r>
      <w:r>
        <w:t>Store.</w:t>
      </w:r>
    </w:p>
    <w:p w14:paraId="3840743E" w14:textId="77777777" w:rsidR="00196C8B" w:rsidRDefault="00196C8B" w:rsidP="00196C8B">
      <w:pPr>
        <w:rPr>
          <w:sz w:val="21"/>
        </w:rPr>
      </w:pPr>
    </w:p>
    <w:p w14:paraId="1BB84FA2" w14:textId="77777777" w:rsidR="00196C8B" w:rsidRDefault="00196C8B" w:rsidP="00196C8B">
      <w:pPr>
        <w:pStyle w:val="Heading3"/>
      </w:pPr>
      <w:bookmarkStart w:id="10" w:name="How_to_request_access"/>
      <w:bookmarkEnd w:id="10"/>
      <w:r>
        <w:t>How to request access</w:t>
      </w:r>
    </w:p>
    <w:p w14:paraId="08D3BCEB" w14:textId="77777777" w:rsidR="00196C8B" w:rsidRDefault="00196C8B" w:rsidP="00196C8B">
      <w:r>
        <w:t xml:space="preserve">Visit </w:t>
      </w:r>
      <w:hyperlink r:id="rId15">
        <w:r w:rsidRPr="00CC5AF6">
          <w:rPr>
            <w:color w:val="8496B0" w:themeColor="text2" w:themeTint="99"/>
            <w:u w:val="single"/>
          </w:rPr>
          <w:t>emops.pdc.org</w:t>
        </w:r>
        <w:r>
          <w:t>.</w:t>
        </w:r>
      </w:hyperlink>
      <w:r>
        <w:t xml:space="preserve"> Click the </w:t>
      </w:r>
      <w:r w:rsidRPr="00CA521F">
        <w:rPr>
          <w:b/>
          <w:bCs/>
        </w:rPr>
        <w:t>Request Access</w:t>
      </w:r>
      <w:r>
        <w:t xml:space="preserve"> link and complete the registration form. You will receive a confirmation within 24 hours of your request.</w:t>
      </w:r>
    </w:p>
    <w:p w14:paraId="3E03264A" w14:textId="77777777" w:rsidR="00196C8B" w:rsidRPr="00685EC1" w:rsidRDefault="00196C8B" w:rsidP="00196C8B">
      <w:pPr>
        <w:rPr>
          <w:szCs w:val="20"/>
        </w:rPr>
      </w:pPr>
    </w:p>
    <w:p w14:paraId="19E0B116" w14:textId="77777777" w:rsidR="00196C8B" w:rsidRPr="00685EC1" w:rsidRDefault="00196C8B" w:rsidP="00196C8B">
      <w:pPr>
        <w:pStyle w:val="NoSpacing"/>
        <w:rPr>
          <w:szCs w:val="20"/>
        </w:rPr>
      </w:pPr>
      <w:r w:rsidRPr="00CA521F">
        <w:rPr>
          <w:noProof/>
          <w:szCs w:val="20"/>
        </w:rPr>
        <w:drawing>
          <wp:inline distT="0" distB="0" distL="0" distR="0" wp14:anchorId="5309E9FA" wp14:editId="3E61F2BD">
            <wp:extent cx="5223754" cy="2393950"/>
            <wp:effectExtent l="0" t="0" r="0" b="0"/>
            <wp:docPr id="163" name="Picture 1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5973" cy="2394967"/>
                    </a:xfrm>
                    <a:prstGeom prst="rect">
                      <a:avLst/>
                    </a:prstGeom>
                  </pic:spPr>
                </pic:pic>
              </a:graphicData>
            </a:graphic>
          </wp:inline>
        </w:drawing>
      </w:r>
    </w:p>
    <w:p w14:paraId="5BF6686A" w14:textId="77777777" w:rsidR="00196C8B" w:rsidRPr="00685EC1" w:rsidRDefault="00196C8B" w:rsidP="00196C8B">
      <w:pPr>
        <w:pStyle w:val="NoSpacing"/>
        <w:rPr>
          <w:szCs w:val="20"/>
        </w:rPr>
      </w:pPr>
      <w:r w:rsidRPr="00685EC1">
        <w:rPr>
          <w:noProof/>
          <w:szCs w:val="20"/>
        </w:rPr>
        <w:drawing>
          <wp:anchor distT="0" distB="0" distL="0" distR="0" simplePos="0" relativeHeight="251659264" behindDoc="0" locked="0" layoutInCell="1" allowOverlap="1" wp14:anchorId="4EAA0B1C" wp14:editId="6C7911D4">
            <wp:simplePos x="0" y="0"/>
            <wp:positionH relativeFrom="page">
              <wp:posOffset>843915</wp:posOffset>
            </wp:positionH>
            <wp:positionV relativeFrom="paragraph">
              <wp:posOffset>147955</wp:posOffset>
            </wp:positionV>
            <wp:extent cx="5105400" cy="3486150"/>
            <wp:effectExtent l="0" t="0" r="0" b="0"/>
            <wp:wrapTopAndBottom/>
            <wp:docPr id="11" name="image6.jpeg" descr="EMOPS registr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5105400" cy="3486150"/>
                    </a:xfrm>
                    <a:prstGeom prst="rect">
                      <a:avLst/>
                    </a:prstGeom>
                  </pic:spPr>
                </pic:pic>
              </a:graphicData>
            </a:graphic>
            <wp14:sizeRelH relativeFrom="margin">
              <wp14:pctWidth>0</wp14:pctWidth>
            </wp14:sizeRelH>
            <wp14:sizeRelV relativeFrom="margin">
              <wp14:pctHeight>0</wp14:pctHeight>
            </wp14:sizeRelV>
          </wp:anchor>
        </w:drawing>
      </w:r>
    </w:p>
    <w:p w14:paraId="17109908" w14:textId="77777777" w:rsidR="00196C8B" w:rsidRPr="00685EC1" w:rsidRDefault="00196C8B" w:rsidP="00196C8B">
      <w:pPr>
        <w:pStyle w:val="NoSpacing"/>
        <w:rPr>
          <w:szCs w:val="20"/>
        </w:rPr>
      </w:pPr>
    </w:p>
    <w:p w14:paraId="72CB784F" w14:textId="77777777" w:rsidR="00196C8B" w:rsidRDefault="00196C8B" w:rsidP="00196C8B">
      <w:pPr>
        <w:pStyle w:val="Heading3"/>
      </w:pPr>
      <w:bookmarkStart w:id="11" w:name="How_to_log_in_to_DisasterAWARE"/>
      <w:bookmarkEnd w:id="11"/>
      <w:r>
        <w:lastRenderedPageBreak/>
        <w:t>How to log in to DisasterAWARE</w:t>
      </w:r>
    </w:p>
    <w:p w14:paraId="02D35594" w14:textId="7D59919C" w:rsidR="00196C8B" w:rsidRDefault="00196C8B" w:rsidP="00196C8B">
      <w:r w:rsidRPr="00E266BA">
        <w:t xml:space="preserve">Once access is approved, visit </w:t>
      </w:r>
      <w:hyperlink r:id="rId18">
        <w:r w:rsidR="008C3119">
          <w:t>the link provided in your confirmation email</w:t>
        </w:r>
        <w:r w:rsidRPr="00E266BA">
          <w:t xml:space="preserve"> </w:t>
        </w:r>
      </w:hyperlink>
      <w:r w:rsidRPr="00E266BA">
        <w:t>and login with the username and temporary password provided. Please take a moment to change your password</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8940"/>
      </w:tblGrid>
      <w:tr w:rsidR="00AB5EC7" w14:paraId="62DC7A76" w14:textId="77777777" w:rsidTr="008C3119">
        <w:trPr>
          <w:trHeight w:val="781"/>
        </w:trPr>
        <w:tc>
          <w:tcPr>
            <w:tcW w:w="696" w:type="dxa"/>
            <w:vAlign w:val="center"/>
          </w:tcPr>
          <w:p w14:paraId="0086D162" w14:textId="77777777" w:rsidR="00AB5EC7" w:rsidRDefault="00AB5EC7" w:rsidP="00AB5EC7">
            <w:r>
              <w:rPr>
                <w:noProof/>
              </w:rPr>
              <w:drawing>
                <wp:inline distT="0" distB="0" distL="0" distR="0" wp14:anchorId="7BADD7FD" wp14:editId="49EA62B3">
                  <wp:extent cx="320040" cy="320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 1@2x.png"/>
                          <pic:cNvPicPr/>
                        </pic:nvPicPr>
                        <pic:blipFill>
                          <a:blip r:embed="rId19">
                            <a:extLst>
                              <a:ext uri="{28A0092B-C50C-407E-A947-70E740481C1C}">
                                <a14:useLocalDpi xmlns:a14="http://schemas.microsoft.com/office/drawing/2010/main" val="0"/>
                              </a:ext>
                            </a:extLst>
                          </a:blip>
                          <a:stretch>
                            <a:fillRect/>
                          </a:stretch>
                        </pic:blipFill>
                        <pic:spPr>
                          <a:xfrm>
                            <a:off x="0" y="0"/>
                            <a:ext cx="320040" cy="320040"/>
                          </a:xfrm>
                          <a:prstGeom prst="rect">
                            <a:avLst/>
                          </a:prstGeom>
                        </pic:spPr>
                      </pic:pic>
                    </a:graphicData>
                  </a:graphic>
                </wp:inline>
              </w:drawing>
            </w:r>
          </w:p>
        </w:tc>
        <w:tc>
          <w:tcPr>
            <w:tcW w:w="8964" w:type="dxa"/>
            <w:vAlign w:val="center"/>
          </w:tcPr>
          <w:p w14:paraId="4F1B3C13" w14:textId="09AA9F1F" w:rsidR="00AB5EC7" w:rsidRPr="00AB5EC7" w:rsidRDefault="007C6B1A" w:rsidP="00AB5EC7">
            <w:r>
              <w:t>To change your password,</w:t>
            </w:r>
            <w:r w:rsidR="00FE4D48">
              <w:t xml:space="preserve"> </w:t>
            </w:r>
            <w:r>
              <w:t>c</w:t>
            </w:r>
            <w:r w:rsidR="00AB5EC7" w:rsidRPr="00E266BA">
              <w:t xml:space="preserve">lick </w:t>
            </w:r>
            <w:r w:rsidR="00AB5EC7">
              <w:t xml:space="preserve">the </w:t>
            </w:r>
            <w:r w:rsidR="00AB5EC7" w:rsidRPr="00E266BA">
              <w:rPr>
                <w:b/>
                <w:bCs/>
              </w:rPr>
              <w:t>User</w:t>
            </w:r>
            <w:r w:rsidR="00AB5EC7">
              <w:rPr>
                <w:b/>
                <w:bCs/>
              </w:rPr>
              <w:t xml:space="preserve"> </w:t>
            </w:r>
            <w:r w:rsidR="00AB5EC7">
              <w:t>icon from the left toolbar and then click</w:t>
            </w:r>
            <w:r w:rsidR="00AB5EC7" w:rsidRPr="00E266BA">
              <w:rPr>
                <w:b/>
                <w:bCs/>
              </w:rPr>
              <w:t xml:space="preserve"> Account &gt; Change Password</w:t>
            </w:r>
            <w:r w:rsidR="00AB5EC7" w:rsidRPr="00E266BA">
              <w:t xml:space="preserve">. To logout, click on the </w:t>
            </w:r>
            <w:r w:rsidR="00AB5EC7" w:rsidRPr="00E266BA">
              <w:rPr>
                <w:b/>
                <w:bCs/>
              </w:rPr>
              <w:t>User</w:t>
            </w:r>
            <w:r w:rsidR="00AB5EC7" w:rsidRPr="00E266BA">
              <w:t xml:space="preserve"> </w:t>
            </w:r>
            <w:r w:rsidR="00AB5EC7">
              <w:t>i</w:t>
            </w:r>
            <w:r w:rsidR="00AB5EC7" w:rsidRPr="00E266BA">
              <w:t xml:space="preserve">con and </w:t>
            </w:r>
            <w:r w:rsidR="00AB5EC7" w:rsidRPr="00E266BA">
              <w:rPr>
                <w:b/>
                <w:bCs/>
              </w:rPr>
              <w:t>Logout</w:t>
            </w:r>
            <w:r w:rsidR="00AB5EC7" w:rsidRPr="00E266BA">
              <w:t>.</w:t>
            </w:r>
          </w:p>
        </w:tc>
      </w:tr>
    </w:tbl>
    <w:p w14:paraId="3F52FE99" w14:textId="5B083A12" w:rsidR="00196C8B" w:rsidRDefault="008C3119" w:rsidP="00196C8B">
      <w:pPr>
        <w:pStyle w:val="NoSpacing"/>
      </w:pPr>
      <w:r w:rsidRPr="008C3119">
        <w:rPr>
          <w:noProof/>
        </w:rPr>
        <w:drawing>
          <wp:inline distT="0" distB="0" distL="0" distR="0" wp14:anchorId="65A8AD36" wp14:editId="4DA597E4">
            <wp:extent cx="2444750" cy="3960835"/>
            <wp:effectExtent l="0" t="0" r="0" b="19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5339" cy="3961789"/>
                    </a:xfrm>
                    <a:prstGeom prst="rect">
                      <a:avLst/>
                    </a:prstGeom>
                  </pic:spPr>
                </pic:pic>
              </a:graphicData>
            </a:graphic>
          </wp:inline>
        </w:drawing>
      </w:r>
    </w:p>
    <w:p w14:paraId="6DFE057A" w14:textId="77777777" w:rsidR="00196C8B" w:rsidRDefault="00196C8B" w:rsidP="00196C8B">
      <w:pPr>
        <w:pStyle w:val="NoSpacing"/>
      </w:pPr>
    </w:p>
    <w:p w14:paraId="4525079D" w14:textId="77777777" w:rsidR="00196C8B" w:rsidRPr="0008083F" w:rsidRDefault="00196C8B" w:rsidP="00196C8B">
      <w:pPr>
        <w:pStyle w:val="Heading3"/>
        <w:rPr>
          <w:rFonts w:ascii="Open Sans" w:eastAsia="Georgia" w:hAnsi="Open Sans" w:cs="Georgia"/>
          <w:sz w:val="20"/>
        </w:rPr>
      </w:pPr>
      <w:bookmarkStart w:id="12" w:name="Trouble_logging_in?"/>
      <w:bookmarkEnd w:id="12"/>
      <w:r>
        <w:t xml:space="preserve">Trouble logging </w:t>
      </w:r>
      <w:proofErr w:type="gramStart"/>
      <w:r>
        <w:t>in?</w:t>
      </w:r>
      <w:proofErr w:type="gramEnd"/>
    </w:p>
    <w:p w14:paraId="38A1FA43" w14:textId="77777777" w:rsidR="00196C8B" w:rsidRDefault="00196C8B" w:rsidP="00196C8B">
      <w:pPr>
        <w:pStyle w:val="NoSpacing"/>
      </w:pPr>
      <w:r>
        <w:t>If</w:t>
      </w:r>
      <w:r>
        <w:rPr>
          <w:spacing w:val="-11"/>
        </w:rPr>
        <w:t xml:space="preserve"> </w:t>
      </w:r>
      <w:r>
        <w:t>you</w:t>
      </w:r>
      <w:r>
        <w:rPr>
          <w:spacing w:val="-10"/>
        </w:rPr>
        <w:t xml:space="preserve"> </w:t>
      </w:r>
      <w:r>
        <w:t>are</w:t>
      </w:r>
      <w:r>
        <w:rPr>
          <w:spacing w:val="-10"/>
        </w:rPr>
        <w:t xml:space="preserve"> </w:t>
      </w:r>
      <w:r>
        <w:t>having</w:t>
      </w:r>
      <w:r>
        <w:rPr>
          <w:spacing w:val="-10"/>
        </w:rPr>
        <w:t xml:space="preserve"> </w:t>
      </w:r>
      <w:r>
        <w:t>trouble</w:t>
      </w:r>
      <w:r>
        <w:rPr>
          <w:spacing w:val="-10"/>
        </w:rPr>
        <w:t xml:space="preserve"> </w:t>
      </w:r>
      <w:r>
        <w:t>logging</w:t>
      </w:r>
      <w:r>
        <w:rPr>
          <w:spacing w:val="-10"/>
        </w:rPr>
        <w:t xml:space="preserve"> </w:t>
      </w:r>
      <w:r>
        <w:t>in,</w:t>
      </w:r>
      <w:r>
        <w:rPr>
          <w:spacing w:val="-10"/>
        </w:rPr>
        <w:t xml:space="preserve"> </w:t>
      </w:r>
      <w:r>
        <w:t>visit</w:t>
      </w:r>
      <w:r>
        <w:rPr>
          <w:spacing w:val="-10"/>
        </w:rPr>
        <w:t xml:space="preserve"> </w:t>
      </w:r>
      <w:r>
        <w:t>the</w:t>
      </w:r>
      <w:r>
        <w:rPr>
          <w:spacing w:val="-11"/>
        </w:rPr>
        <w:t xml:space="preserve"> </w:t>
      </w:r>
      <w:r>
        <w:t>login</w:t>
      </w:r>
      <w:r>
        <w:rPr>
          <w:spacing w:val="-10"/>
        </w:rPr>
        <w:t xml:space="preserve"> </w:t>
      </w:r>
      <w:r>
        <w:t>page</w:t>
      </w:r>
      <w:r>
        <w:rPr>
          <w:spacing w:val="-10"/>
        </w:rPr>
        <w:t xml:space="preserve"> </w:t>
      </w:r>
      <w:r>
        <w:t>and</w:t>
      </w:r>
      <w:r>
        <w:rPr>
          <w:spacing w:val="-10"/>
        </w:rPr>
        <w:t xml:space="preserve"> </w:t>
      </w:r>
      <w:r>
        <w:t>try</w:t>
      </w:r>
      <w:r>
        <w:rPr>
          <w:spacing w:val="-10"/>
        </w:rPr>
        <w:t xml:space="preserve"> </w:t>
      </w:r>
      <w:r>
        <w:t>the</w:t>
      </w:r>
      <w:r>
        <w:rPr>
          <w:spacing w:val="-10"/>
        </w:rPr>
        <w:t xml:space="preserve"> </w:t>
      </w:r>
      <w:r>
        <w:rPr>
          <w:spacing w:val="-3"/>
        </w:rPr>
        <w:t>"Forgot</w:t>
      </w:r>
      <w:r>
        <w:rPr>
          <w:spacing w:val="-10"/>
        </w:rPr>
        <w:t xml:space="preserve"> </w:t>
      </w:r>
      <w:r>
        <w:t>Password"</w:t>
      </w:r>
      <w:r>
        <w:rPr>
          <w:spacing w:val="-10"/>
        </w:rPr>
        <w:t xml:space="preserve"> </w:t>
      </w:r>
      <w:r>
        <w:t>link.</w:t>
      </w:r>
      <w:r>
        <w:rPr>
          <w:spacing w:val="3"/>
        </w:rPr>
        <w:t xml:space="preserve"> </w:t>
      </w:r>
      <w:r>
        <w:t>If</w:t>
      </w:r>
      <w:r>
        <w:rPr>
          <w:spacing w:val="-10"/>
        </w:rPr>
        <w:t xml:space="preserve"> </w:t>
      </w:r>
      <w:r>
        <w:t>you</w:t>
      </w:r>
      <w:r>
        <w:rPr>
          <w:spacing w:val="-11"/>
        </w:rPr>
        <w:t xml:space="preserve"> </w:t>
      </w:r>
      <w:r>
        <w:t>still</w:t>
      </w:r>
      <w:r>
        <w:rPr>
          <w:spacing w:val="-10"/>
        </w:rPr>
        <w:t xml:space="preserve"> </w:t>
      </w:r>
      <w:r>
        <w:t>need assistance, contact us at:</w:t>
      </w:r>
      <w:r>
        <w:rPr>
          <w:spacing w:val="33"/>
        </w:rPr>
        <w:t xml:space="preserve"> </w:t>
      </w:r>
      <w:hyperlink r:id="rId21">
        <w:r>
          <w:t>disaster@pdc.org</w:t>
        </w:r>
      </w:hyperlink>
      <w:r>
        <w:t>.</w:t>
      </w:r>
    </w:p>
    <w:p w14:paraId="390AA938" w14:textId="77777777" w:rsidR="00196C8B" w:rsidRDefault="00196C8B" w:rsidP="00196C8B">
      <w:pPr>
        <w:pStyle w:val="NoSpacing"/>
      </w:pPr>
    </w:p>
    <w:p w14:paraId="690A8AC1" w14:textId="77777777" w:rsidR="00196C8B" w:rsidRDefault="00196C8B" w:rsidP="00196C8B">
      <w:pPr>
        <w:pStyle w:val="NoSpacing"/>
      </w:pPr>
      <w:r>
        <w:rPr>
          <w:noProof/>
        </w:rPr>
        <w:drawing>
          <wp:inline distT="0" distB="0" distL="0" distR="0" wp14:anchorId="1A77DD5D" wp14:editId="0374012B">
            <wp:extent cx="5016500" cy="2377626"/>
            <wp:effectExtent l="0" t="0" r="0" b="0"/>
            <wp:docPr id="15" name="image8.jpeg" descr="DisasterAWARE login screen forgot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5028401" cy="2383266"/>
                    </a:xfrm>
                    <a:prstGeom prst="rect">
                      <a:avLst/>
                    </a:prstGeom>
                  </pic:spPr>
                </pic:pic>
              </a:graphicData>
            </a:graphic>
          </wp:inline>
        </w:drawing>
      </w:r>
    </w:p>
    <w:p w14:paraId="5479FDE8" w14:textId="77777777" w:rsidR="00196C8B" w:rsidRPr="001416B9" w:rsidRDefault="00196C8B" w:rsidP="00196C8B">
      <w:pPr>
        <w:pStyle w:val="NoSpacing"/>
      </w:pPr>
    </w:p>
    <w:p w14:paraId="670E876B" w14:textId="77777777" w:rsidR="003F2B66" w:rsidRDefault="003F2B66">
      <w:pPr>
        <w:rPr>
          <w:rFonts w:ascii="Open Sans Extrabold" w:eastAsia="Calibri" w:hAnsi="Open Sans Extrabold"/>
          <w:b/>
          <w:bCs/>
          <w:sz w:val="28"/>
          <w:szCs w:val="28"/>
        </w:rPr>
      </w:pPr>
      <w:bookmarkStart w:id="13" w:name="Map_navigation_basics"/>
      <w:bookmarkStart w:id="14" w:name="_Toc42248552"/>
      <w:bookmarkEnd w:id="13"/>
      <w:r>
        <w:br w:type="page"/>
      </w:r>
    </w:p>
    <w:p w14:paraId="336E016B" w14:textId="77777777" w:rsidR="00196C8B" w:rsidRDefault="00196C8B" w:rsidP="00196C8B">
      <w:pPr>
        <w:pStyle w:val="Heading2"/>
      </w:pPr>
      <w:r>
        <w:lastRenderedPageBreak/>
        <w:t>Map navigation basics</w:t>
      </w:r>
      <w:bookmarkEnd w:id="14"/>
    </w:p>
    <w:p w14:paraId="1E392EC7" w14:textId="77777777" w:rsidR="00196C8B" w:rsidRDefault="00196C8B" w:rsidP="00196C8B">
      <w:pPr>
        <w:pStyle w:val="NoSpacing"/>
      </w:pPr>
      <w:r>
        <w:rPr>
          <w:spacing w:val="-6"/>
        </w:rPr>
        <w:t>DisasterAWARE allows you to monitor hazards around the globe and to assess</w:t>
      </w:r>
      <w:r>
        <w:t xml:space="preserve"> potential threats to people, </w:t>
      </w:r>
      <w:r>
        <w:rPr>
          <w:spacing w:val="-3"/>
        </w:rPr>
        <w:t xml:space="preserve">property, </w:t>
      </w:r>
      <w:r>
        <w:t xml:space="preserve">or critical assets. </w:t>
      </w:r>
    </w:p>
    <w:p w14:paraId="12C45805" w14:textId="77777777" w:rsidR="00196C8B" w:rsidRDefault="00196C8B" w:rsidP="00196C8B">
      <w:pPr>
        <w:pStyle w:val="NoSpacing"/>
      </w:pPr>
    </w:p>
    <w:p w14:paraId="1171757C" w14:textId="77777777" w:rsidR="00196C8B" w:rsidRDefault="00196C8B" w:rsidP="00196C8B">
      <w:pPr>
        <w:pStyle w:val="NoSpacing"/>
      </w:pPr>
      <w:r>
        <w:t xml:space="preserve">Below is a diagram highlighting the basic elements of the system and </w:t>
      </w:r>
      <w:r>
        <w:rPr>
          <w:spacing w:val="-3"/>
        </w:rPr>
        <w:t xml:space="preserve">how </w:t>
      </w:r>
      <w:r>
        <w:t>to use the map to monitor current hazards. These features</w:t>
      </w:r>
      <w:r>
        <w:rPr>
          <w:spacing w:val="12"/>
        </w:rPr>
        <w:t xml:space="preserve"> </w:t>
      </w:r>
      <w:r>
        <w:t>are</w:t>
      </w:r>
      <w:r>
        <w:rPr>
          <w:spacing w:val="13"/>
        </w:rPr>
        <w:t xml:space="preserve"> </w:t>
      </w:r>
      <w:r>
        <w:t>explained</w:t>
      </w:r>
      <w:r>
        <w:rPr>
          <w:spacing w:val="13"/>
        </w:rPr>
        <w:t xml:space="preserve"> </w:t>
      </w:r>
      <w:r>
        <w:t>in</w:t>
      </w:r>
      <w:r>
        <w:rPr>
          <w:spacing w:val="12"/>
        </w:rPr>
        <w:t xml:space="preserve"> </w:t>
      </w:r>
      <w:r>
        <w:t>greater</w:t>
      </w:r>
      <w:r>
        <w:rPr>
          <w:spacing w:val="13"/>
        </w:rPr>
        <w:t xml:space="preserve"> </w:t>
      </w:r>
      <w:r>
        <w:t>detail</w:t>
      </w:r>
      <w:r>
        <w:rPr>
          <w:spacing w:val="13"/>
        </w:rPr>
        <w:t xml:space="preserve"> </w:t>
      </w:r>
      <w:r>
        <w:t>in</w:t>
      </w:r>
      <w:r>
        <w:rPr>
          <w:spacing w:val="12"/>
        </w:rPr>
        <w:t xml:space="preserve"> </w:t>
      </w:r>
      <w:r>
        <w:t>the</w:t>
      </w:r>
      <w:r>
        <w:rPr>
          <w:spacing w:val="13"/>
        </w:rPr>
        <w:t xml:space="preserve"> </w:t>
      </w:r>
      <w:r>
        <w:t>sections</w:t>
      </w:r>
      <w:r>
        <w:rPr>
          <w:spacing w:val="13"/>
        </w:rPr>
        <w:t xml:space="preserve"> </w:t>
      </w:r>
      <w:r>
        <w:t>to</w:t>
      </w:r>
      <w:r>
        <w:rPr>
          <w:spacing w:val="13"/>
        </w:rPr>
        <w:t xml:space="preserve"> </w:t>
      </w:r>
      <w:r>
        <w:t>follow.</w:t>
      </w:r>
    </w:p>
    <w:p w14:paraId="48B4DC54" w14:textId="77777777" w:rsidR="00196C8B" w:rsidRDefault="00196C8B" w:rsidP="00196C8B">
      <w:pPr>
        <w:pStyle w:val="NoSpacing"/>
      </w:pPr>
    </w:p>
    <w:p w14:paraId="5D756AE4" w14:textId="77777777" w:rsidR="00196C8B" w:rsidRDefault="00196C8B" w:rsidP="00196C8B">
      <w:pPr>
        <w:pStyle w:val="NoSpacing"/>
      </w:pPr>
    </w:p>
    <w:p w14:paraId="7C9287A3" w14:textId="77777777" w:rsidR="00196C8B" w:rsidRDefault="00196C8B" w:rsidP="00196C8B">
      <w:pPr>
        <w:pStyle w:val="NoSpacing"/>
      </w:pPr>
      <w:r>
        <w:rPr>
          <w:noProof/>
        </w:rPr>
        <w:drawing>
          <wp:inline distT="0" distB="0" distL="0" distR="0" wp14:anchorId="145D93EF" wp14:editId="6500EBF9">
            <wp:extent cx="6091640" cy="4781550"/>
            <wp:effectExtent l="0" t="0" r="0" b="0"/>
            <wp:docPr id="17" name="image9.png" descr="Map navig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3" cstate="print"/>
                    <a:stretch>
                      <a:fillRect/>
                    </a:stretch>
                  </pic:blipFill>
                  <pic:spPr>
                    <a:xfrm>
                      <a:off x="0" y="0"/>
                      <a:ext cx="6101768" cy="4789500"/>
                    </a:xfrm>
                    <a:prstGeom prst="rect">
                      <a:avLst/>
                    </a:prstGeom>
                  </pic:spPr>
                </pic:pic>
              </a:graphicData>
            </a:graphic>
          </wp:inline>
        </w:drawing>
      </w:r>
    </w:p>
    <w:p w14:paraId="1C6A7E1D" w14:textId="77777777" w:rsidR="00196C8B" w:rsidRPr="001416B9" w:rsidRDefault="00196C8B" w:rsidP="00196C8B">
      <w:pPr>
        <w:pStyle w:val="NoSpacing"/>
      </w:pPr>
    </w:p>
    <w:p w14:paraId="3C74E8CA" w14:textId="77777777" w:rsidR="00196C8B" w:rsidRDefault="00196C8B" w:rsidP="00196C8B">
      <w:pPr>
        <w:pStyle w:val="NoSpacing"/>
        <w:rPr>
          <w:rFonts w:ascii="Open Sans" w:eastAsia="Georgia" w:hAnsi="Open Sans" w:cs="Georgia"/>
          <w:b/>
          <w:bCs/>
          <w:szCs w:val="24"/>
        </w:rPr>
      </w:pPr>
      <w:bookmarkStart w:id="15" w:name="DisasterAWARE_toolbar"/>
      <w:bookmarkEnd w:id="15"/>
      <w:r>
        <w:br w:type="page"/>
      </w:r>
    </w:p>
    <w:p w14:paraId="6C136772" w14:textId="77777777" w:rsidR="00196C8B" w:rsidRDefault="00196C8B" w:rsidP="00196C8B">
      <w:pPr>
        <w:pStyle w:val="Heading3"/>
      </w:pPr>
      <w:r>
        <w:lastRenderedPageBreak/>
        <w:t>Main toolbar</w:t>
      </w:r>
    </w:p>
    <w:p w14:paraId="3F7466FE" w14:textId="77777777" w:rsidR="00196C8B" w:rsidRDefault="00196C8B" w:rsidP="00196C8B">
      <w:pPr>
        <w:pStyle w:val="NoSpacing"/>
      </w:pPr>
      <w:r>
        <w:t>To the left, is the main toolbar which provides access to the core features of DisasterAWARE.</w:t>
      </w:r>
    </w:p>
    <w:p w14:paraId="6F9FEB5F" w14:textId="77777777" w:rsidR="00196C8B" w:rsidRDefault="00196C8B" w:rsidP="00196C8B">
      <w:pPr>
        <w:pStyle w:val="NoSpacing"/>
      </w:pPr>
    </w:p>
    <w:p w14:paraId="65159831" w14:textId="77777777" w:rsidR="00196C8B" w:rsidRDefault="00196C8B" w:rsidP="00196C8B">
      <w:pPr>
        <w:pStyle w:val="NoSpacing"/>
      </w:pPr>
      <w:r>
        <w:rPr>
          <w:noProof/>
        </w:rPr>
        <w:drawing>
          <wp:inline distT="0" distB="0" distL="0" distR="0" wp14:anchorId="6F69997A" wp14:editId="4131DE59">
            <wp:extent cx="2076549" cy="3022600"/>
            <wp:effectExtent l="0" t="0" r="0" b="0"/>
            <wp:docPr id="19" name="image10.png" descr="DisasterAWARE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4" cstate="print"/>
                    <a:stretch>
                      <a:fillRect/>
                    </a:stretch>
                  </pic:blipFill>
                  <pic:spPr>
                    <a:xfrm>
                      <a:off x="0" y="0"/>
                      <a:ext cx="2110723" cy="3072343"/>
                    </a:xfrm>
                    <a:prstGeom prst="rect">
                      <a:avLst/>
                    </a:prstGeom>
                  </pic:spPr>
                </pic:pic>
              </a:graphicData>
            </a:graphic>
          </wp:inline>
        </w:drawing>
      </w:r>
    </w:p>
    <w:p w14:paraId="087C733C" w14:textId="77777777" w:rsidR="00196C8B" w:rsidRDefault="00196C8B" w:rsidP="00196C8B">
      <w:pPr>
        <w:pStyle w:val="NoSpacing"/>
      </w:pPr>
    </w:p>
    <w:p w14:paraId="295D79B3" w14:textId="77777777" w:rsidR="00196C8B" w:rsidRDefault="00196C8B" w:rsidP="00196C8B">
      <w:pPr>
        <w:pStyle w:val="Heading3"/>
      </w:pPr>
      <w:r>
        <w:t>Mobile navigation</w:t>
      </w:r>
    </w:p>
    <w:p w14:paraId="021284A6" w14:textId="39396D4E" w:rsidR="00196C8B" w:rsidRDefault="00196C8B" w:rsidP="00196C8B">
      <w:pPr>
        <w:pStyle w:val="NoSpacing"/>
      </w:pPr>
      <w:r>
        <w:t>On mobile devices, the toolbar menu is located at the bottom right of the screen and provides access the core features of DisasterAWARE. Make sure you close any open panels in order to see the menu icon.</w:t>
      </w:r>
    </w:p>
    <w:p w14:paraId="6B230D4B" w14:textId="3AC1ECC9" w:rsidR="007C2372" w:rsidRDefault="007C2372" w:rsidP="00196C8B">
      <w:pPr>
        <w:pStyle w:val="NoSpacing"/>
      </w:pPr>
    </w:p>
    <w:p w14:paraId="3CA59C48" w14:textId="4EAA3F38" w:rsidR="007C2372" w:rsidRDefault="007C2372" w:rsidP="00196C8B">
      <w:pPr>
        <w:pStyle w:val="NoSpacing"/>
      </w:pPr>
      <w:r>
        <w:rPr>
          <w:noProof/>
        </w:rPr>
        <w:drawing>
          <wp:inline distT="0" distB="0" distL="0" distR="0" wp14:anchorId="3C624D79" wp14:editId="2242E164">
            <wp:extent cx="1460500" cy="1865770"/>
            <wp:effectExtent l="0" t="0" r="0" b="0"/>
            <wp:docPr id="60" name="Picture 60" descr="DisasterAlert menu icon and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66678" cy="1873663"/>
                    </a:xfrm>
                    <a:prstGeom prst="rect">
                      <a:avLst/>
                    </a:prstGeom>
                    <a:noFill/>
                  </pic:spPr>
                </pic:pic>
              </a:graphicData>
            </a:graphic>
          </wp:inline>
        </w:drawing>
      </w:r>
      <w:r>
        <w:br/>
      </w:r>
    </w:p>
    <w:p w14:paraId="1B7785C3" w14:textId="77777777" w:rsidR="00196C8B" w:rsidRDefault="00196C8B" w:rsidP="00196C8B">
      <w:pPr>
        <w:pStyle w:val="NoSpacing"/>
        <w:rPr>
          <w:noProof/>
        </w:rPr>
      </w:pPr>
    </w:p>
    <w:p w14:paraId="35D52554" w14:textId="77777777" w:rsidR="00196C8B" w:rsidRPr="002F4712" w:rsidRDefault="00196C8B" w:rsidP="00196C8B">
      <w:pPr>
        <w:rPr>
          <w:b/>
          <w:bCs/>
        </w:rPr>
      </w:pPr>
      <w:r w:rsidRPr="002F4712">
        <w:rPr>
          <w:b/>
          <w:bCs/>
        </w:rPr>
        <w:t xml:space="preserve">Mobile </w:t>
      </w:r>
      <w:r>
        <w:rPr>
          <w:b/>
          <w:bCs/>
        </w:rPr>
        <w:t>scrolling / panning</w:t>
      </w:r>
    </w:p>
    <w:p w14:paraId="4D05E673" w14:textId="77777777" w:rsidR="00196C8B" w:rsidRPr="002F4712" w:rsidRDefault="00196C8B" w:rsidP="00196C8B">
      <w:r w:rsidRPr="002F4712">
        <w:t xml:space="preserve">While on a mobile device, swipe left or right, or up and down using your fingers to scroll </w:t>
      </w:r>
      <w:r>
        <w:t xml:space="preserve">/ pan </w:t>
      </w:r>
      <w:r w:rsidRPr="002F4712">
        <w:t>the map.</w:t>
      </w:r>
    </w:p>
    <w:p w14:paraId="7666A8EF" w14:textId="77777777" w:rsidR="00196C8B" w:rsidRDefault="00196C8B" w:rsidP="00196C8B">
      <w:pPr>
        <w:rPr>
          <w:b/>
          <w:bCs/>
        </w:rPr>
      </w:pPr>
      <w:r>
        <w:rPr>
          <w:noProof/>
        </w:rPr>
        <w:drawing>
          <wp:inline distT="0" distB="0" distL="0" distR="0" wp14:anchorId="70CC5BF4" wp14:editId="6AF086E4">
            <wp:extent cx="193320" cy="337185"/>
            <wp:effectExtent l="0" t="0" r="0" b="0"/>
            <wp:docPr id="130" name="Picture 130" descr="A picture containing stool,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oll@2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3497" cy="337493"/>
                    </a:xfrm>
                    <a:prstGeom prst="rect">
                      <a:avLst/>
                    </a:prstGeom>
                  </pic:spPr>
                </pic:pic>
              </a:graphicData>
            </a:graphic>
          </wp:inline>
        </w:drawing>
      </w:r>
    </w:p>
    <w:p w14:paraId="5B6BCCE3" w14:textId="77777777" w:rsidR="00196C8B" w:rsidRDefault="00196C8B" w:rsidP="00196C8B">
      <w:pPr>
        <w:rPr>
          <w:b/>
          <w:bCs/>
        </w:rPr>
      </w:pPr>
    </w:p>
    <w:p w14:paraId="51A0083D" w14:textId="77777777" w:rsidR="00196C8B" w:rsidRDefault="00196C8B" w:rsidP="00196C8B">
      <w:pPr>
        <w:rPr>
          <w:b/>
          <w:bCs/>
        </w:rPr>
      </w:pPr>
    </w:p>
    <w:p w14:paraId="0368FBF5" w14:textId="77777777" w:rsidR="00196C8B" w:rsidRPr="002F4712" w:rsidRDefault="00196C8B" w:rsidP="00196C8B">
      <w:pPr>
        <w:rPr>
          <w:b/>
          <w:bCs/>
        </w:rPr>
      </w:pPr>
      <w:r w:rsidRPr="002F4712">
        <w:rPr>
          <w:b/>
          <w:bCs/>
        </w:rPr>
        <w:t>Mobile zooming</w:t>
      </w:r>
    </w:p>
    <w:p w14:paraId="6D9699C7" w14:textId="77777777" w:rsidR="00196C8B" w:rsidRDefault="00196C8B" w:rsidP="00196C8B">
      <w:r>
        <w:t>While on a mobile device, pinch open or pinch close to zoom in or out on the map.</w:t>
      </w:r>
    </w:p>
    <w:p w14:paraId="459654D7" w14:textId="77777777" w:rsidR="00196C8B" w:rsidRDefault="00196C8B" w:rsidP="00196C8B">
      <w:r>
        <w:rPr>
          <w:noProof/>
        </w:rPr>
        <w:drawing>
          <wp:anchor distT="0" distB="0" distL="114300" distR="114300" simplePos="0" relativeHeight="251691008" behindDoc="0" locked="0" layoutInCell="1" allowOverlap="1" wp14:anchorId="2873BE5C" wp14:editId="7B5A87B1">
            <wp:simplePos x="0" y="0"/>
            <wp:positionH relativeFrom="column">
              <wp:posOffset>25400</wp:posOffset>
            </wp:positionH>
            <wp:positionV relativeFrom="paragraph">
              <wp:posOffset>76200</wp:posOffset>
            </wp:positionV>
            <wp:extent cx="699135" cy="425450"/>
            <wp:effectExtent l="0" t="0" r="0" b="0"/>
            <wp:wrapSquare wrapText="bothSides"/>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et 5@2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9135" cy="425450"/>
                    </a:xfrm>
                    <a:prstGeom prst="rect">
                      <a:avLst/>
                    </a:prstGeom>
                  </pic:spPr>
                </pic:pic>
              </a:graphicData>
            </a:graphic>
            <wp14:sizeRelH relativeFrom="page">
              <wp14:pctWidth>0</wp14:pctWidth>
            </wp14:sizeRelH>
            <wp14:sizeRelV relativeFrom="page">
              <wp14:pctHeight>0</wp14:pctHeight>
            </wp14:sizeRelV>
          </wp:anchor>
        </w:drawing>
      </w:r>
      <w:r>
        <w:br/>
      </w:r>
    </w:p>
    <w:p w14:paraId="33418529" w14:textId="77777777" w:rsidR="00196C8B" w:rsidRDefault="00196C8B" w:rsidP="00196C8B">
      <w:pPr>
        <w:pStyle w:val="NoSpacing"/>
      </w:pPr>
    </w:p>
    <w:p w14:paraId="739E538D" w14:textId="77777777" w:rsidR="00196C8B" w:rsidRDefault="00196C8B" w:rsidP="00196C8B">
      <w:pPr>
        <w:rPr>
          <w:rFonts w:ascii="Open Sans Extrabold" w:eastAsia="Calibri" w:hAnsi="Open Sans Extrabold"/>
          <w:b/>
          <w:bCs/>
          <w:sz w:val="28"/>
          <w:szCs w:val="28"/>
        </w:rPr>
      </w:pPr>
    </w:p>
    <w:p w14:paraId="1BF84A60" w14:textId="77777777" w:rsidR="00196C8B" w:rsidRDefault="00196C8B" w:rsidP="00196C8B">
      <w:pPr>
        <w:pStyle w:val="Heading3"/>
      </w:pPr>
    </w:p>
    <w:p w14:paraId="1F4A0BFC" w14:textId="77777777" w:rsidR="00196C8B" w:rsidRDefault="00196C8B" w:rsidP="00196C8B">
      <w:pPr>
        <w:pStyle w:val="Heading3"/>
      </w:pPr>
      <w:r>
        <w:lastRenderedPageBreak/>
        <w:t xml:space="preserve">Zooming the map </w:t>
      </w:r>
    </w:p>
    <w:p w14:paraId="76BA847B" w14:textId="77777777" w:rsidR="00196C8B" w:rsidRDefault="00196C8B" w:rsidP="00196C8B">
      <w:pPr>
        <w:pStyle w:val="NoSpacing"/>
      </w:pPr>
      <w:r>
        <w:t xml:space="preserve">You may zoom in or out on the map using toolbar on the right of the screen. </w:t>
      </w:r>
    </w:p>
    <w:p w14:paraId="6C795CE4" w14:textId="77777777" w:rsidR="00196C8B" w:rsidRDefault="00196C8B" w:rsidP="00196C8B">
      <w:pPr>
        <w:pStyle w:val="NoSpacing"/>
      </w:pPr>
    </w:p>
    <w:p w14:paraId="06ED7A90" w14:textId="77777777" w:rsidR="00196C8B" w:rsidRDefault="00196C8B" w:rsidP="00196C8B">
      <w:pPr>
        <w:pStyle w:val="NoSpacing"/>
      </w:pPr>
      <w:r>
        <w:rPr>
          <w:noProof/>
        </w:rPr>
        <w:drawing>
          <wp:inline distT="0" distB="0" distL="0" distR="0" wp14:anchorId="5B147AF3" wp14:editId="3BBD9A9D">
            <wp:extent cx="4171315" cy="2489200"/>
            <wp:effectExtent l="0" t="0" r="0" b="0"/>
            <wp:docPr id="25" name="image13.jpeg" descr="Navigation toolbar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rotWithShape="1">
                    <a:blip r:embed="rId28" cstate="print"/>
                    <a:srcRect b="40988"/>
                    <a:stretch/>
                  </pic:blipFill>
                  <pic:spPr bwMode="auto">
                    <a:xfrm>
                      <a:off x="0" y="0"/>
                      <a:ext cx="4184519" cy="2497079"/>
                    </a:xfrm>
                    <a:prstGeom prst="rect">
                      <a:avLst/>
                    </a:prstGeom>
                    <a:ln>
                      <a:noFill/>
                    </a:ln>
                    <a:extLst>
                      <a:ext uri="{53640926-AAD7-44D8-BBD7-CCE9431645EC}">
                        <a14:shadowObscured xmlns:a14="http://schemas.microsoft.com/office/drawing/2010/main"/>
                      </a:ext>
                    </a:extLst>
                  </pic:spPr>
                </pic:pic>
              </a:graphicData>
            </a:graphic>
          </wp:inline>
        </w:drawing>
      </w:r>
    </w:p>
    <w:p w14:paraId="5F8390CC" w14:textId="77777777" w:rsidR="00196C8B" w:rsidRDefault="00196C8B" w:rsidP="00196C8B">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
        <w:gridCol w:w="8924"/>
      </w:tblGrid>
      <w:tr w:rsidR="003F2B66" w14:paraId="319D7437" w14:textId="77777777" w:rsidTr="00F77975">
        <w:trPr>
          <w:trHeight w:val="781"/>
        </w:trPr>
        <w:tc>
          <w:tcPr>
            <w:tcW w:w="630" w:type="dxa"/>
            <w:vAlign w:val="center"/>
          </w:tcPr>
          <w:p w14:paraId="5556BB93" w14:textId="77777777" w:rsidR="003F2B66" w:rsidRDefault="003F2B66" w:rsidP="00F77975">
            <w:r>
              <w:rPr>
                <w:noProof/>
              </w:rPr>
              <w:drawing>
                <wp:inline distT="0" distB="0" distL="0" distR="0" wp14:anchorId="73E146CF" wp14:editId="246661DF">
                  <wp:extent cx="323850" cy="323850"/>
                  <wp:effectExtent l="0" t="0" r="6350" b="6350"/>
                  <wp:docPr id="159" name="Picture 15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LDeJ7x.tif@2x.png"/>
                          <pic:cNvPicPr/>
                        </pic:nvPicPr>
                        <pic:blipFill>
                          <a:blip r:embed="rId29">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p>
        </w:tc>
        <w:tc>
          <w:tcPr>
            <w:tcW w:w="9020" w:type="dxa"/>
            <w:vAlign w:val="center"/>
          </w:tcPr>
          <w:p w14:paraId="7B66CB98" w14:textId="77777777" w:rsidR="003F2B66" w:rsidRPr="00AB5EC7" w:rsidRDefault="003F2B66" w:rsidP="003F2B66">
            <w:pPr>
              <w:pStyle w:val="NoSpacing"/>
            </w:pPr>
            <w:r w:rsidRPr="004C7219">
              <w:t xml:space="preserve">Be sure your browser zoom settings are reset to 100%. If the browser window is zoomed in or out, it may result in an optimized screen view with fewer features. </w:t>
            </w:r>
            <w:r>
              <w:t xml:space="preserve"> Press “Ctrl </w:t>
            </w:r>
            <w:r>
              <w:rPr>
                <w:w w:val="125"/>
              </w:rPr>
              <w:t xml:space="preserve">+ </w:t>
            </w:r>
            <w:r>
              <w:t>0” keys (or “</w:t>
            </w:r>
            <w:proofErr w:type="spellStart"/>
            <w:r>
              <w:t>Cmd</w:t>
            </w:r>
            <w:proofErr w:type="spellEnd"/>
            <w:r>
              <w:t xml:space="preserve"> </w:t>
            </w:r>
            <w:r>
              <w:rPr>
                <w:w w:val="125"/>
              </w:rPr>
              <w:t xml:space="preserve">+ </w:t>
            </w:r>
            <w:r>
              <w:t>0” on a Mac) to reset your browser’s zoom settings.</w:t>
            </w:r>
          </w:p>
        </w:tc>
      </w:tr>
    </w:tbl>
    <w:p w14:paraId="00802E56" w14:textId="77777777" w:rsidR="00196C8B" w:rsidRDefault="00196C8B" w:rsidP="00196C8B">
      <w:pPr>
        <w:pStyle w:val="NoSpacing"/>
      </w:pPr>
    </w:p>
    <w:p w14:paraId="507E503D" w14:textId="77777777" w:rsidR="00196C8B" w:rsidRDefault="00196C8B" w:rsidP="00196C8B">
      <w:pPr>
        <w:pStyle w:val="NoSpacing"/>
      </w:pPr>
      <w:r>
        <w:rPr>
          <w:spacing w:val="-9"/>
        </w:rPr>
        <w:t>Click</w:t>
      </w:r>
      <w:r>
        <w:t xml:space="preserve"> the </w:t>
      </w:r>
      <w:proofErr w:type="spellStart"/>
      <w:r>
        <w:t>the</w:t>
      </w:r>
      <w:proofErr w:type="spellEnd"/>
      <w:r>
        <w:t xml:space="preserve"> “+” and “–” options in the right toolbar. DO NOT</w:t>
      </w:r>
      <w:r>
        <w:rPr>
          <w:spacing w:val="-10"/>
        </w:rPr>
        <w:t xml:space="preserve"> </w:t>
      </w:r>
      <w:r>
        <w:t>use</w:t>
      </w:r>
      <w:r>
        <w:rPr>
          <w:spacing w:val="-9"/>
        </w:rPr>
        <w:t xml:space="preserve"> </w:t>
      </w:r>
      <w:r>
        <w:t>“Ctrl</w:t>
      </w:r>
      <w:r>
        <w:rPr>
          <w:spacing w:val="-10"/>
        </w:rPr>
        <w:t xml:space="preserve"> </w:t>
      </w:r>
      <w:r>
        <w:t>+”</w:t>
      </w:r>
      <w:r>
        <w:rPr>
          <w:spacing w:val="-9"/>
        </w:rPr>
        <w:t xml:space="preserve"> </w:t>
      </w:r>
      <w:r>
        <w:t>or</w:t>
      </w:r>
      <w:r>
        <w:rPr>
          <w:spacing w:val="-10"/>
        </w:rPr>
        <w:t xml:space="preserve"> </w:t>
      </w:r>
      <w:r>
        <w:t>“Ctrl</w:t>
      </w:r>
      <w:r>
        <w:rPr>
          <w:spacing w:val="-9"/>
        </w:rPr>
        <w:t xml:space="preserve"> </w:t>
      </w:r>
      <w:r>
        <w:t>–”</w:t>
      </w:r>
      <w:r>
        <w:rPr>
          <w:spacing w:val="-10"/>
        </w:rPr>
        <w:t xml:space="preserve"> </w:t>
      </w:r>
      <w:r>
        <w:t>key</w:t>
      </w:r>
      <w:r>
        <w:rPr>
          <w:spacing w:val="-9"/>
        </w:rPr>
        <w:t xml:space="preserve"> </w:t>
      </w:r>
      <w:r>
        <w:t>commands</w:t>
      </w:r>
      <w:r>
        <w:rPr>
          <w:spacing w:val="-10"/>
        </w:rPr>
        <w:t xml:space="preserve"> </w:t>
      </w:r>
      <w:r>
        <w:t>as</w:t>
      </w:r>
      <w:r>
        <w:rPr>
          <w:spacing w:val="-9"/>
        </w:rPr>
        <w:t xml:space="preserve"> </w:t>
      </w:r>
      <w:r>
        <w:t>these</w:t>
      </w:r>
      <w:r>
        <w:rPr>
          <w:spacing w:val="-9"/>
        </w:rPr>
        <w:t xml:space="preserve"> </w:t>
      </w:r>
      <w:r>
        <w:t>will</w:t>
      </w:r>
      <w:r>
        <w:rPr>
          <w:spacing w:val="-10"/>
        </w:rPr>
        <w:t xml:space="preserve"> </w:t>
      </w:r>
      <w:r>
        <w:t>zoom</w:t>
      </w:r>
      <w:r>
        <w:rPr>
          <w:spacing w:val="-9"/>
        </w:rPr>
        <w:t xml:space="preserve"> </w:t>
      </w:r>
      <w:r>
        <w:t>your</w:t>
      </w:r>
      <w:r>
        <w:rPr>
          <w:spacing w:val="-10"/>
        </w:rPr>
        <w:t xml:space="preserve"> </w:t>
      </w:r>
      <w:r>
        <w:t>whole</w:t>
      </w:r>
      <w:r>
        <w:rPr>
          <w:spacing w:val="-9"/>
        </w:rPr>
        <w:t xml:space="preserve"> </w:t>
      </w:r>
      <w:r>
        <w:t>browser,</w:t>
      </w:r>
      <w:r>
        <w:rPr>
          <w:spacing w:val="-10"/>
        </w:rPr>
        <w:t xml:space="preserve"> </w:t>
      </w:r>
      <w:r>
        <w:t>which</w:t>
      </w:r>
      <w:r>
        <w:rPr>
          <w:spacing w:val="-9"/>
        </w:rPr>
        <w:t xml:space="preserve"> </w:t>
      </w:r>
      <w:r>
        <w:rPr>
          <w:spacing w:val="-3"/>
        </w:rPr>
        <w:t>always</w:t>
      </w:r>
      <w:r>
        <w:rPr>
          <w:spacing w:val="-10"/>
        </w:rPr>
        <w:t xml:space="preserve"> </w:t>
      </w:r>
      <w:r>
        <w:t>needs</w:t>
      </w:r>
      <w:r>
        <w:rPr>
          <w:spacing w:val="-9"/>
        </w:rPr>
        <w:t xml:space="preserve"> </w:t>
      </w:r>
      <w:r>
        <w:t xml:space="preserve">to </w:t>
      </w:r>
      <w:r>
        <w:rPr>
          <w:spacing w:val="2"/>
        </w:rPr>
        <w:t xml:space="preserve">be </w:t>
      </w:r>
      <w:r>
        <w:t>set to</w:t>
      </w:r>
      <w:r>
        <w:rPr>
          <w:spacing w:val="-5"/>
        </w:rPr>
        <w:t xml:space="preserve"> </w:t>
      </w:r>
      <w:r>
        <w:t>100%.</w:t>
      </w:r>
      <w:r>
        <w:br/>
      </w:r>
      <w:r>
        <w:br/>
      </w:r>
      <w:r>
        <w:rPr>
          <w:noProof/>
        </w:rPr>
        <w:drawing>
          <wp:inline distT="0" distB="0" distL="0" distR="0" wp14:anchorId="06C5666E" wp14:editId="5DF74933">
            <wp:extent cx="845961" cy="628650"/>
            <wp:effectExtent l="0" t="0" r="0" b="0"/>
            <wp:docPr id="27" name="image14.png" descr="Navigation toolbar zoom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rotWithShape="1">
                    <a:blip r:embed="rId30" cstate="print">
                      <a:extLst>
                        <a:ext uri="{28A0092B-C50C-407E-A947-70E740481C1C}">
                          <a14:useLocalDpi xmlns:a14="http://schemas.microsoft.com/office/drawing/2010/main" val="0"/>
                        </a:ext>
                      </a:extLst>
                    </a:blip>
                    <a:srcRect l="1" r="-15000"/>
                    <a:stretch/>
                  </pic:blipFill>
                  <pic:spPr bwMode="auto">
                    <a:xfrm>
                      <a:off x="0" y="0"/>
                      <a:ext cx="849110" cy="630990"/>
                    </a:xfrm>
                    <a:prstGeom prst="rect">
                      <a:avLst/>
                    </a:prstGeom>
                    <a:ln>
                      <a:noFill/>
                    </a:ln>
                    <a:extLst>
                      <a:ext uri="{53640926-AAD7-44D8-BBD7-CCE9431645EC}">
                        <a14:shadowObscured xmlns:a14="http://schemas.microsoft.com/office/drawing/2010/main"/>
                      </a:ext>
                    </a:extLst>
                  </pic:spPr>
                </pic:pic>
              </a:graphicData>
            </a:graphic>
          </wp:inline>
        </w:drawing>
      </w:r>
      <w:r>
        <w:br/>
      </w:r>
    </w:p>
    <w:p w14:paraId="18D91A71" w14:textId="77777777" w:rsidR="00196C8B" w:rsidRPr="00726501" w:rsidRDefault="00196C8B" w:rsidP="00196C8B">
      <w:pPr>
        <w:pStyle w:val="NoSpacing"/>
      </w:pPr>
      <w:r>
        <w:t>You may also zoom in and out using a trackpad or the scroller on your mouse.</w:t>
      </w:r>
    </w:p>
    <w:p w14:paraId="5BD81DAB" w14:textId="77777777" w:rsidR="00196C8B" w:rsidRDefault="00196C8B" w:rsidP="00196C8B">
      <w:pPr>
        <w:pStyle w:val="NoSpacing"/>
        <w:rPr>
          <w:b/>
          <w:w w:val="105"/>
        </w:rPr>
      </w:pPr>
    </w:p>
    <w:p w14:paraId="0CF700F1" w14:textId="77777777" w:rsidR="00196C8B" w:rsidRDefault="00196C8B" w:rsidP="00196C8B">
      <w:pPr>
        <w:pStyle w:val="NoSpacing"/>
        <w:rPr>
          <w:b/>
          <w:w w:val="105"/>
        </w:rPr>
      </w:pPr>
      <w:r>
        <w:rPr>
          <w:b/>
          <w:noProof/>
          <w:w w:val="105"/>
        </w:rPr>
        <w:drawing>
          <wp:inline distT="0" distB="0" distL="0" distR="0" wp14:anchorId="72C00F0D" wp14:editId="4D0E6AA5">
            <wp:extent cx="1181100" cy="611725"/>
            <wp:effectExtent l="0" t="0" r="0" b="0"/>
            <wp:docPr id="161" name="Picture 161" descr="A picture containing mi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sset 4@2x.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08716" cy="626028"/>
                    </a:xfrm>
                    <a:prstGeom prst="rect">
                      <a:avLst/>
                    </a:prstGeom>
                  </pic:spPr>
                </pic:pic>
              </a:graphicData>
            </a:graphic>
          </wp:inline>
        </w:drawing>
      </w:r>
    </w:p>
    <w:p w14:paraId="7AEBCC87" w14:textId="77777777" w:rsidR="00196C8B" w:rsidRDefault="00196C8B" w:rsidP="00196C8B">
      <w:pPr>
        <w:pStyle w:val="NoSpacing"/>
        <w:rPr>
          <w:b/>
        </w:rPr>
      </w:pPr>
    </w:p>
    <w:p w14:paraId="431252F9" w14:textId="77777777" w:rsidR="00196C8B" w:rsidRDefault="00196C8B" w:rsidP="00196C8B">
      <w:pPr>
        <w:pStyle w:val="NoSpacing"/>
      </w:pPr>
      <w:r>
        <w:rPr>
          <w:b/>
        </w:rPr>
        <w:t xml:space="preserve">Pro Tip: </w:t>
      </w:r>
      <w:r>
        <w:t>You can zoom to an area of interest by double clicking that location on the map.</w:t>
      </w:r>
    </w:p>
    <w:p w14:paraId="31060515" w14:textId="77777777" w:rsidR="00196C8B" w:rsidRDefault="00196C8B" w:rsidP="00196C8B">
      <w:pPr>
        <w:rPr>
          <w:b/>
          <w:w w:val="105"/>
        </w:rPr>
      </w:pPr>
    </w:p>
    <w:p w14:paraId="4EFDBC50" w14:textId="77777777" w:rsidR="00196C8B" w:rsidRDefault="00196C8B" w:rsidP="00196C8B">
      <w:pPr>
        <w:pStyle w:val="NoSpacing"/>
        <w:rPr>
          <w:noProof/>
        </w:rPr>
      </w:pPr>
      <w:r>
        <w:rPr>
          <w:b/>
          <w:w w:val="105"/>
        </w:rPr>
        <w:t xml:space="preserve">Zoom selector: </w:t>
      </w:r>
      <w:r>
        <w:rPr>
          <w:w w:val="105"/>
        </w:rPr>
        <w:t>Click and drag to create to select a rectangular area in which to zoom.</w:t>
      </w:r>
      <w:r w:rsidRPr="00625ED6">
        <w:rPr>
          <w:noProof/>
        </w:rPr>
        <w:t xml:space="preserve"> </w:t>
      </w:r>
    </w:p>
    <w:p w14:paraId="772E200D" w14:textId="77777777" w:rsidR="00196C8B" w:rsidRDefault="00196C8B" w:rsidP="00196C8B">
      <w:pPr>
        <w:pStyle w:val="NoSpacing"/>
      </w:pPr>
    </w:p>
    <w:p w14:paraId="3F908E81" w14:textId="77777777" w:rsidR="00196C8B" w:rsidRDefault="00196C8B" w:rsidP="00196C8B">
      <w:pPr>
        <w:pStyle w:val="NoSpacing"/>
      </w:pPr>
      <w:r>
        <w:rPr>
          <w:noProof/>
        </w:rPr>
        <w:drawing>
          <wp:inline distT="0" distB="0" distL="0" distR="0" wp14:anchorId="3D1E1EC6" wp14:editId="478F5BCF">
            <wp:extent cx="717550" cy="668627"/>
            <wp:effectExtent l="0" t="0" r="0" b="0"/>
            <wp:docPr id="35" name="image18.png" descr="Navigation toolbar zoom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2" cstate="print"/>
                    <a:stretch>
                      <a:fillRect/>
                    </a:stretch>
                  </pic:blipFill>
                  <pic:spPr>
                    <a:xfrm>
                      <a:off x="0" y="0"/>
                      <a:ext cx="722603" cy="673335"/>
                    </a:xfrm>
                    <a:prstGeom prst="rect">
                      <a:avLst/>
                    </a:prstGeom>
                  </pic:spPr>
                </pic:pic>
              </a:graphicData>
            </a:graphic>
          </wp:inline>
        </w:drawing>
      </w:r>
    </w:p>
    <w:p w14:paraId="27B7C767" w14:textId="77777777" w:rsidR="00196C8B" w:rsidRDefault="00196C8B" w:rsidP="00196C8B">
      <w:pPr>
        <w:pStyle w:val="Heading3"/>
      </w:pPr>
      <w:r>
        <w:br/>
      </w:r>
    </w:p>
    <w:p w14:paraId="50697A68" w14:textId="77777777" w:rsidR="00196C8B" w:rsidRDefault="00196C8B" w:rsidP="00196C8B">
      <w:pPr>
        <w:rPr>
          <w:rFonts w:eastAsia="Calibri"/>
          <w:b/>
          <w:bCs/>
          <w:sz w:val="24"/>
        </w:rPr>
      </w:pPr>
      <w:r>
        <w:br w:type="page"/>
      </w:r>
    </w:p>
    <w:p w14:paraId="7989C643" w14:textId="77777777" w:rsidR="00196C8B" w:rsidRDefault="00196C8B" w:rsidP="00196C8B">
      <w:pPr>
        <w:pStyle w:val="Heading3"/>
      </w:pPr>
      <w:r>
        <w:lastRenderedPageBreak/>
        <w:t>Panning the map</w:t>
      </w:r>
    </w:p>
    <w:p w14:paraId="3587FA6B" w14:textId="77777777" w:rsidR="00196C8B" w:rsidRDefault="00196C8B" w:rsidP="00196C8B">
      <w:pPr>
        <w:pStyle w:val="NoSpacing"/>
      </w:pPr>
      <w:r>
        <w:rPr>
          <w:noProof/>
        </w:rPr>
        <w:drawing>
          <wp:anchor distT="0" distB="0" distL="0" distR="0" simplePos="0" relativeHeight="251667456" behindDoc="0" locked="0" layoutInCell="1" allowOverlap="1" wp14:anchorId="61C1F1C8" wp14:editId="686580D6">
            <wp:simplePos x="0" y="0"/>
            <wp:positionH relativeFrom="page">
              <wp:posOffset>831851</wp:posOffset>
            </wp:positionH>
            <wp:positionV relativeFrom="paragraph">
              <wp:posOffset>377190</wp:posOffset>
            </wp:positionV>
            <wp:extent cx="653514" cy="560817"/>
            <wp:effectExtent l="0" t="0" r="0" b="0"/>
            <wp:wrapTopAndBottom/>
            <wp:docPr id="33" name="image17.png" descr="Navigation toolbar 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3" cstate="print"/>
                    <a:stretch>
                      <a:fillRect/>
                    </a:stretch>
                  </pic:blipFill>
                  <pic:spPr>
                    <a:xfrm>
                      <a:off x="0" y="0"/>
                      <a:ext cx="662416" cy="568457"/>
                    </a:xfrm>
                    <a:prstGeom prst="rect">
                      <a:avLst/>
                    </a:prstGeom>
                  </pic:spPr>
                </pic:pic>
              </a:graphicData>
            </a:graphic>
            <wp14:sizeRelH relativeFrom="margin">
              <wp14:pctWidth>0</wp14:pctWidth>
            </wp14:sizeRelH>
            <wp14:sizeRelV relativeFrom="margin">
              <wp14:pctHeight>0</wp14:pctHeight>
            </wp14:sizeRelV>
          </wp:anchor>
        </w:drawing>
      </w:r>
      <w:r>
        <w:t>When selected, you can click and hold and drag the mouse to pan the map, or swipe with your finger on a mobile device.</w:t>
      </w:r>
    </w:p>
    <w:p w14:paraId="3C9E9AEF" w14:textId="77777777" w:rsidR="00196C8B" w:rsidRDefault="00196C8B" w:rsidP="00196C8B">
      <w:pPr>
        <w:pStyle w:val="NoSpacing"/>
        <w:rPr>
          <w:b/>
        </w:rPr>
      </w:pPr>
    </w:p>
    <w:p w14:paraId="2BAAA847" w14:textId="77777777" w:rsidR="00196C8B" w:rsidRDefault="00196C8B" w:rsidP="00196C8B">
      <w:pPr>
        <w:pStyle w:val="NoSpacing"/>
      </w:pPr>
      <w:r>
        <w:rPr>
          <w:noProof/>
        </w:rPr>
        <w:drawing>
          <wp:anchor distT="0" distB="0" distL="0" distR="0" simplePos="0" relativeHeight="251660288" behindDoc="0" locked="0" layoutInCell="1" allowOverlap="1" wp14:anchorId="190C8343" wp14:editId="10145BF0">
            <wp:simplePos x="0" y="0"/>
            <wp:positionH relativeFrom="page">
              <wp:posOffset>838200</wp:posOffset>
            </wp:positionH>
            <wp:positionV relativeFrom="paragraph">
              <wp:posOffset>233045</wp:posOffset>
            </wp:positionV>
            <wp:extent cx="667385" cy="825500"/>
            <wp:effectExtent l="0" t="0" r="0" b="0"/>
            <wp:wrapTopAndBottom/>
            <wp:docPr id="29" name="image15.png" descr="Navigation toolbar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4" cstate="print"/>
                    <a:stretch>
                      <a:fillRect/>
                    </a:stretch>
                  </pic:blipFill>
                  <pic:spPr>
                    <a:xfrm>
                      <a:off x="0" y="0"/>
                      <a:ext cx="667385" cy="82550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Home position: </w:t>
      </w:r>
      <w:r>
        <w:t>Use the home button to return to your default map and zoom position.</w:t>
      </w:r>
    </w:p>
    <w:p w14:paraId="4D068362" w14:textId="77777777" w:rsidR="00196C8B" w:rsidRDefault="00196C8B" w:rsidP="00196C8B">
      <w:pPr>
        <w:pStyle w:val="NoSpacing"/>
        <w:rPr>
          <w:b/>
        </w:rPr>
      </w:pPr>
    </w:p>
    <w:p w14:paraId="0DEB2D68" w14:textId="77777777" w:rsidR="00196C8B" w:rsidRDefault="00196C8B" w:rsidP="00196C8B">
      <w:pPr>
        <w:pStyle w:val="NoSpacing"/>
      </w:pPr>
      <w:r>
        <w:rPr>
          <w:b/>
        </w:rPr>
        <w:t xml:space="preserve">Undo or redo: </w:t>
      </w:r>
      <w:r>
        <w:t>to return to previous zoom positions.</w:t>
      </w:r>
    </w:p>
    <w:p w14:paraId="1239AA5A" w14:textId="77777777" w:rsidR="00196C8B" w:rsidRDefault="00196C8B" w:rsidP="00196C8B">
      <w:pPr>
        <w:pStyle w:val="NoSpacing"/>
      </w:pPr>
    </w:p>
    <w:p w14:paraId="494901AE" w14:textId="77777777" w:rsidR="00196C8B" w:rsidRDefault="00196C8B" w:rsidP="00196C8B">
      <w:pPr>
        <w:pStyle w:val="NoSpacing"/>
      </w:pPr>
      <w:bookmarkStart w:id="16" w:name="Layers_panel"/>
      <w:bookmarkEnd w:id="16"/>
      <w:r>
        <w:rPr>
          <w:noProof/>
        </w:rPr>
        <w:drawing>
          <wp:inline distT="0" distB="0" distL="0" distR="0" wp14:anchorId="7817BB4F" wp14:editId="4179BD96">
            <wp:extent cx="685800" cy="838200"/>
            <wp:effectExtent l="0" t="0" r="0" b="0"/>
            <wp:docPr id="31" name="image16.png" descr="Navigation toolbar redo, 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5" cstate="print"/>
                    <a:stretch>
                      <a:fillRect/>
                    </a:stretch>
                  </pic:blipFill>
                  <pic:spPr>
                    <a:xfrm>
                      <a:off x="0" y="0"/>
                      <a:ext cx="685800" cy="838200"/>
                    </a:xfrm>
                    <a:prstGeom prst="rect">
                      <a:avLst/>
                    </a:prstGeom>
                  </pic:spPr>
                </pic:pic>
              </a:graphicData>
            </a:graphic>
          </wp:inline>
        </w:drawing>
      </w:r>
    </w:p>
    <w:p w14:paraId="10D258E4" w14:textId="77777777" w:rsidR="00196C8B" w:rsidRDefault="00196C8B" w:rsidP="00196C8B">
      <w:pPr>
        <w:pStyle w:val="NoSpacing"/>
      </w:pPr>
    </w:p>
    <w:p w14:paraId="70A8CCC9" w14:textId="77777777" w:rsidR="00196C8B" w:rsidRDefault="00196C8B" w:rsidP="00196C8B">
      <w:pPr>
        <w:pStyle w:val="Heading2"/>
      </w:pPr>
      <w:bookmarkStart w:id="17" w:name="_Toc42248553"/>
      <w:r>
        <w:t>Layers panel</w:t>
      </w:r>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8940"/>
      </w:tblGrid>
      <w:tr w:rsidR="003F2B66" w14:paraId="1857713F" w14:textId="77777777" w:rsidTr="00F77975">
        <w:trPr>
          <w:trHeight w:val="781"/>
        </w:trPr>
        <w:tc>
          <w:tcPr>
            <w:tcW w:w="630" w:type="dxa"/>
            <w:vAlign w:val="center"/>
          </w:tcPr>
          <w:p w14:paraId="16C5306F" w14:textId="0978A312" w:rsidR="003F2B66" w:rsidRDefault="006C56F3" w:rsidP="00F77975">
            <w:r>
              <w:rPr>
                <w:noProof/>
              </w:rPr>
              <w:drawing>
                <wp:inline distT="0" distB="0" distL="0" distR="0" wp14:anchorId="74149957" wp14:editId="5E1864C2">
                  <wp:extent cx="320040" cy="320040"/>
                  <wp:effectExtent l="0" t="0" r="0" b="0"/>
                  <wp:docPr id="13" name="Picture 13" descr="Layers Icon from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asterAWARE Layers Icon.png"/>
                          <pic:cNvPicPr/>
                        </pic:nvPicPr>
                        <pic:blipFill>
                          <a:blip r:embed="rId36">
                            <a:extLst>
                              <a:ext uri="{28A0092B-C50C-407E-A947-70E740481C1C}">
                                <a14:useLocalDpi xmlns:a14="http://schemas.microsoft.com/office/drawing/2010/main" val="0"/>
                              </a:ext>
                            </a:extLst>
                          </a:blip>
                          <a:stretch>
                            <a:fillRect/>
                          </a:stretch>
                        </pic:blipFill>
                        <pic:spPr>
                          <a:xfrm>
                            <a:off x="0" y="0"/>
                            <a:ext cx="320040" cy="320040"/>
                          </a:xfrm>
                          <a:prstGeom prst="rect">
                            <a:avLst/>
                          </a:prstGeom>
                        </pic:spPr>
                      </pic:pic>
                    </a:graphicData>
                  </a:graphic>
                </wp:inline>
              </w:drawing>
            </w:r>
          </w:p>
        </w:tc>
        <w:tc>
          <w:tcPr>
            <w:tcW w:w="9020" w:type="dxa"/>
            <w:vAlign w:val="center"/>
          </w:tcPr>
          <w:p w14:paraId="25DFDE14" w14:textId="35E2356F" w:rsidR="003F2B66" w:rsidRPr="00AB5EC7" w:rsidRDefault="003F2B66" w:rsidP="00F77975">
            <w:pPr>
              <w:pStyle w:val="NoSpacing"/>
            </w:pPr>
            <w:r>
              <w:t xml:space="preserve">Click the </w:t>
            </w:r>
            <w:r w:rsidRPr="00682F74">
              <w:rPr>
                <w:b/>
                <w:bCs/>
              </w:rPr>
              <w:t xml:space="preserve">Layers </w:t>
            </w:r>
            <w:r>
              <w:t xml:space="preserve">icon from the left toolbar to open the </w:t>
            </w:r>
            <w:r>
              <w:rPr>
                <w:b/>
                <w:bCs/>
              </w:rPr>
              <w:t>La</w:t>
            </w:r>
            <w:r w:rsidRPr="009563F8">
              <w:rPr>
                <w:b/>
                <w:bCs/>
              </w:rPr>
              <w:t>yers</w:t>
            </w:r>
            <w:r>
              <w:t xml:space="preserve"> panel. The </w:t>
            </w:r>
            <w:r>
              <w:rPr>
                <w:b/>
              </w:rPr>
              <w:t xml:space="preserve">Layers </w:t>
            </w:r>
            <w:r w:rsidRPr="009563F8">
              <w:rPr>
                <w:bCs/>
              </w:rPr>
              <w:t xml:space="preserve">panel </w:t>
            </w:r>
            <w:r>
              <w:t>categorizes layers thematically into folders. Open a folder to explore the layers available.</w:t>
            </w:r>
          </w:p>
        </w:tc>
      </w:tr>
    </w:tbl>
    <w:p w14:paraId="6DA03867" w14:textId="77777777" w:rsidR="00196C8B" w:rsidRDefault="00196C8B" w:rsidP="00196C8B">
      <w:pPr>
        <w:pStyle w:val="NoSpacing"/>
      </w:pPr>
    </w:p>
    <w:p w14:paraId="36A0C24D" w14:textId="77777777" w:rsidR="00196C8B" w:rsidRDefault="00196C8B" w:rsidP="00196C8B">
      <w:pPr>
        <w:pStyle w:val="NoSpacing"/>
      </w:pPr>
      <w:r>
        <w:rPr>
          <w:noProof/>
        </w:rPr>
        <w:drawing>
          <wp:inline distT="0" distB="0" distL="0" distR="0" wp14:anchorId="4378CAC1" wp14:editId="0C072F26">
            <wp:extent cx="2336877" cy="3789045"/>
            <wp:effectExtent l="0" t="0" r="0" b="0"/>
            <wp:docPr id="37" name="image19.png" descr="Layers Panel tre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7" cstate="print"/>
                    <a:stretch>
                      <a:fillRect/>
                    </a:stretch>
                  </pic:blipFill>
                  <pic:spPr>
                    <a:xfrm>
                      <a:off x="0" y="0"/>
                      <a:ext cx="2346413" cy="3804506"/>
                    </a:xfrm>
                    <a:prstGeom prst="rect">
                      <a:avLst/>
                    </a:prstGeom>
                  </pic:spPr>
                </pic:pic>
              </a:graphicData>
            </a:graphic>
          </wp:inline>
        </w:drawing>
      </w:r>
    </w:p>
    <w:p w14:paraId="15281B50" w14:textId="77777777" w:rsidR="00196C8B" w:rsidRDefault="00196C8B" w:rsidP="00196C8B">
      <w:pPr>
        <w:pStyle w:val="Heading3"/>
      </w:pPr>
      <w:bookmarkStart w:id="18" w:name="Layers_search"/>
      <w:bookmarkEnd w:id="18"/>
      <w:r>
        <w:lastRenderedPageBreak/>
        <w:t>Layers search</w:t>
      </w:r>
    </w:p>
    <w:p w14:paraId="3EAC854F" w14:textId="77777777" w:rsidR="00196C8B" w:rsidRDefault="00196C8B" w:rsidP="00196C8B">
      <w:pPr>
        <w:pStyle w:val="NoSpacing"/>
      </w:pPr>
      <w:r>
        <w:t xml:space="preserve">Select the </w:t>
      </w:r>
      <w:r>
        <w:rPr>
          <w:b/>
        </w:rPr>
        <w:t xml:space="preserve">Layers </w:t>
      </w:r>
      <w:r>
        <w:rPr>
          <w:b/>
          <w:w w:val="150"/>
        </w:rPr>
        <w:t xml:space="preserve">&gt; </w:t>
      </w:r>
      <w:r>
        <w:rPr>
          <w:b/>
        </w:rPr>
        <w:t>Search</w:t>
      </w:r>
      <w:r w:rsidRPr="00755914">
        <w:rPr>
          <w:bCs/>
        </w:rPr>
        <w:t xml:space="preserve"> </w:t>
      </w:r>
      <w:r>
        <w:rPr>
          <w:bCs/>
        </w:rPr>
        <w:t>t</w:t>
      </w:r>
      <w:r w:rsidRPr="00755914">
        <w:rPr>
          <w:bCs/>
        </w:rPr>
        <w:t>ab</w:t>
      </w:r>
      <w:r>
        <w:rPr>
          <w:b/>
        </w:rPr>
        <w:t xml:space="preserve"> </w:t>
      </w:r>
      <w:r>
        <w:t xml:space="preserve">to search for available information and layers by keyword. The </w:t>
      </w:r>
      <w:r>
        <w:rPr>
          <w:b/>
          <w:bCs/>
        </w:rPr>
        <w:t>Search</w:t>
      </w:r>
      <w:r>
        <w:t xml:space="preserve"> tab also allows you to quickly find which layers are turned on. Active layers are denoted by a check box next to the layer name.</w:t>
      </w:r>
    </w:p>
    <w:p w14:paraId="7B82F8D8" w14:textId="77777777" w:rsidR="00196C8B" w:rsidRDefault="00196C8B" w:rsidP="00196C8B">
      <w:pPr>
        <w:pStyle w:val="NoSpacing"/>
      </w:pPr>
    </w:p>
    <w:p w14:paraId="6A916BCE" w14:textId="77777777" w:rsidR="00196C8B" w:rsidRDefault="00196C8B" w:rsidP="00196C8B">
      <w:pPr>
        <w:pStyle w:val="NoSpacing"/>
      </w:pPr>
      <w:r>
        <w:rPr>
          <w:noProof/>
        </w:rPr>
        <w:drawing>
          <wp:inline distT="0" distB="0" distL="0" distR="0" wp14:anchorId="0AA880E7" wp14:editId="7D65C4F4">
            <wp:extent cx="3041650" cy="4920145"/>
            <wp:effectExtent l="0" t="0" r="0" b="0"/>
            <wp:docPr id="39" name="image20.png" descr="Layers Panel Search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8" cstate="print"/>
                    <a:stretch>
                      <a:fillRect/>
                    </a:stretch>
                  </pic:blipFill>
                  <pic:spPr>
                    <a:xfrm>
                      <a:off x="0" y="0"/>
                      <a:ext cx="3058255" cy="4947005"/>
                    </a:xfrm>
                    <a:prstGeom prst="rect">
                      <a:avLst/>
                    </a:prstGeom>
                  </pic:spPr>
                </pic:pic>
              </a:graphicData>
            </a:graphic>
          </wp:inline>
        </w:drawing>
      </w:r>
    </w:p>
    <w:p w14:paraId="67E1A90E" w14:textId="77777777" w:rsidR="00196C8B" w:rsidRDefault="00196C8B" w:rsidP="00196C8B">
      <w:pPr>
        <w:pStyle w:val="NoSpacing"/>
      </w:pPr>
    </w:p>
    <w:p w14:paraId="571F7B84" w14:textId="77777777" w:rsidR="00196C8B" w:rsidRDefault="00196C8B" w:rsidP="00196C8B">
      <w:pPr>
        <w:pStyle w:val="NoSpacing"/>
      </w:pPr>
      <w:r>
        <w:t xml:space="preserve">While in the </w:t>
      </w:r>
      <w:r>
        <w:rPr>
          <w:b/>
          <w:spacing w:val="-3"/>
        </w:rPr>
        <w:t xml:space="preserve">Layers </w:t>
      </w:r>
      <w:r>
        <w:rPr>
          <w:b/>
        </w:rPr>
        <w:t xml:space="preserve">Search </w:t>
      </w:r>
      <w:r>
        <w:rPr>
          <w:bCs/>
        </w:rPr>
        <w:t>p</w:t>
      </w:r>
      <w:r w:rsidRPr="004C554B">
        <w:rPr>
          <w:bCs/>
        </w:rPr>
        <w:t>anel</w:t>
      </w:r>
      <w:r>
        <w:t>, enter a keyword search (e.g. "Philippines schools") to show the</w:t>
      </w:r>
      <w:r>
        <w:rPr>
          <w:spacing w:val="10"/>
        </w:rPr>
        <w:t xml:space="preserve"> </w:t>
      </w:r>
      <w:r>
        <w:t>available</w:t>
      </w:r>
      <w:r>
        <w:rPr>
          <w:spacing w:val="10"/>
        </w:rPr>
        <w:t xml:space="preserve"> </w:t>
      </w:r>
      <w:r>
        <w:rPr>
          <w:spacing w:val="-3"/>
        </w:rPr>
        <w:t>layers</w:t>
      </w:r>
      <w:r>
        <w:rPr>
          <w:spacing w:val="10"/>
        </w:rPr>
        <w:t xml:space="preserve"> </w:t>
      </w:r>
      <w:r>
        <w:t>in</w:t>
      </w:r>
      <w:r>
        <w:rPr>
          <w:spacing w:val="10"/>
        </w:rPr>
        <w:t xml:space="preserve"> </w:t>
      </w:r>
      <w:r>
        <w:t>the</w:t>
      </w:r>
      <w:r>
        <w:rPr>
          <w:spacing w:val="10"/>
        </w:rPr>
        <w:t xml:space="preserve"> </w:t>
      </w:r>
      <w:r>
        <w:t>system.</w:t>
      </w:r>
      <w:r>
        <w:rPr>
          <w:spacing w:val="30"/>
        </w:rPr>
        <w:t xml:space="preserve"> </w:t>
      </w:r>
      <w:r>
        <w:t>Click</w:t>
      </w:r>
      <w:r>
        <w:rPr>
          <w:spacing w:val="10"/>
        </w:rPr>
        <w:t xml:space="preserve"> </w:t>
      </w:r>
      <w:r>
        <w:t>on</w:t>
      </w:r>
      <w:r>
        <w:rPr>
          <w:spacing w:val="10"/>
        </w:rPr>
        <w:t xml:space="preserve"> </w:t>
      </w:r>
      <w:r>
        <w:t>the</w:t>
      </w:r>
      <w:r>
        <w:rPr>
          <w:spacing w:val="10"/>
        </w:rPr>
        <w:t xml:space="preserve"> </w:t>
      </w:r>
      <w:r>
        <w:rPr>
          <w:spacing w:val="-3"/>
        </w:rPr>
        <w:t>check</w:t>
      </w:r>
      <w:r>
        <w:rPr>
          <w:spacing w:val="10"/>
        </w:rPr>
        <w:t xml:space="preserve"> </w:t>
      </w:r>
      <w:r>
        <w:t>box</w:t>
      </w:r>
      <w:r>
        <w:rPr>
          <w:spacing w:val="10"/>
        </w:rPr>
        <w:t xml:space="preserve"> </w:t>
      </w:r>
      <w:r>
        <w:t>to</w:t>
      </w:r>
      <w:r>
        <w:rPr>
          <w:spacing w:val="10"/>
        </w:rPr>
        <w:t xml:space="preserve"> </w:t>
      </w:r>
      <w:r>
        <w:t>display</w:t>
      </w:r>
      <w:r>
        <w:rPr>
          <w:spacing w:val="10"/>
        </w:rPr>
        <w:t xml:space="preserve"> </w:t>
      </w:r>
      <w:r>
        <w:t>the</w:t>
      </w:r>
      <w:r>
        <w:rPr>
          <w:spacing w:val="10"/>
        </w:rPr>
        <w:t xml:space="preserve"> </w:t>
      </w:r>
      <w:r>
        <w:t>layer</w:t>
      </w:r>
      <w:r>
        <w:rPr>
          <w:spacing w:val="10"/>
        </w:rPr>
        <w:t xml:space="preserve"> </w:t>
      </w:r>
      <w:r>
        <w:t>on</w:t>
      </w:r>
      <w:r>
        <w:rPr>
          <w:spacing w:val="10"/>
        </w:rPr>
        <w:t xml:space="preserve"> </w:t>
      </w:r>
      <w:r>
        <w:t>the</w:t>
      </w:r>
      <w:r>
        <w:rPr>
          <w:spacing w:val="10"/>
        </w:rPr>
        <w:t xml:space="preserve"> </w:t>
      </w:r>
      <w:r>
        <w:t xml:space="preserve">map. Learn more about </w:t>
      </w:r>
      <w:hyperlink r:id="rId39" w:history="1">
        <w:r w:rsidRPr="00FD06BD">
          <w:rPr>
            <w:rStyle w:val="Hyperlink"/>
          </w:rPr>
          <w:t>layers to support situational awareness</w:t>
        </w:r>
      </w:hyperlink>
      <w:r>
        <w:t xml:space="preserve"> in the coming section. </w:t>
      </w:r>
    </w:p>
    <w:p w14:paraId="6DD25356" w14:textId="77777777" w:rsidR="00196C8B" w:rsidRDefault="00196C8B" w:rsidP="00196C8B">
      <w:pPr>
        <w:pStyle w:val="NoSpacing"/>
      </w:pPr>
    </w:p>
    <w:p w14:paraId="38D40906" w14:textId="77777777" w:rsidR="00196C8B" w:rsidRDefault="00196C8B" w:rsidP="00196C8B">
      <w:pPr>
        <w:pStyle w:val="NoSpacing"/>
      </w:pPr>
      <w:r>
        <w:rPr>
          <w:noProof/>
        </w:rPr>
        <w:drawing>
          <wp:inline distT="0" distB="0" distL="0" distR="0" wp14:anchorId="4441B6D5" wp14:editId="280FDC54">
            <wp:extent cx="2692400" cy="2007063"/>
            <wp:effectExtent l="0" t="0" r="0" b="0"/>
            <wp:docPr id="41" name="image21.png" descr="Layers Panel search for school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0" cstate="print"/>
                    <a:stretch>
                      <a:fillRect/>
                    </a:stretch>
                  </pic:blipFill>
                  <pic:spPr>
                    <a:xfrm>
                      <a:off x="0" y="0"/>
                      <a:ext cx="2718146" cy="2026255"/>
                    </a:xfrm>
                    <a:prstGeom prst="rect">
                      <a:avLst/>
                    </a:prstGeom>
                  </pic:spPr>
                </pic:pic>
              </a:graphicData>
            </a:graphic>
          </wp:inline>
        </w:drawing>
      </w:r>
    </w:p>
    <w:p w14:paraId="396AEB8B" w14:textId="38E20740" w:rsidR="00196C8B" w:rsidRDefault="00196C8B" w:rsidP="00196C8B">
      <w:pPr>
        <w:pStyle w:val="Heading3"/>
      </w:pPr>
      <w:bookmarkStart w:id="19" w:name="Hazards_panel_and_search"/>
      <w:bookmarkEnd w:id="19"/>
      <w:r>
        <w:lastRenderedPageBreak/>
        <w:t>Hazards panel and search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8964"/>
      </w:tblGrid>
      <w:tr w:rsidR="00FE4D48" w14:paraId="10D31241" w14:textId="77777777" w:rsidTr="00F77975">
        <w:trPr>
          <w:trHeight w:val="781"/>
        </w:trPr>
        <w:tc>
          <w:tcPr>
            <w:tcW w:w="696" w:type="dxa"/>
            <w:vAlign w:val="center"/>
          </w:tcPr>
          <w:p w14:paraId="06F316F1" w14:textId="4FEDCFB2" w:rsidR="00FE4D48" w:rsidRDefault="00FE4D48" w:rsidP="00F77975">
            <w:r>
              <w:rPr>
                <w:noProof/>
              </w:rPr>
              <w:drawing>
                <wp:inline distT="0" distB="0" distL="0" distR="0" wp14:anchorId="7145C065" wp14:editId="1BF2E6A5">
                  <wp:extent cx="298450" cy="298450"/>
                  <wp:effectExtent l="0" t="0" r="6350" b="635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zard@2x.png"/>
                          <pic:cNvPicPr/>
                        </pic:nvPicPr>
                        <pic:blipFill>
                          <a:blip r:embed="rId41">
                            <a:extLst>
                              <a:ext uri="{28A0092B-C50C-407E-A947-70E740481C1C}">
                                <a14:useLocalDpi xmlns:a14="http://schemas.microsoft.com/office/drawing/2010/main" val="0"/>
                              </a:ext>
                            </a:extLst>
                          </a:blip>
                          <a:stretch>
                            <a:fillRect/>
                          </a:stretch>
                        </pic:blipFill>
                        <pic:spPr>
                          <a:xfrm>
                            <a:off x="0" y="0"/>
                            <a:ext cx="298450" cy="298450"/>
                          </a:xfrm>
                          <a:prstGeom prst="rect">
                            <a:avLst/>
                          </a:prstGeom>
                        </pic:spPr>
                      </pic:pic>
                    </a:graphicData>
                  </a:graphic>
                </wp:inline>
              </w:drawing>
            </w:r>
          </w:p>
        </w:tc>
        <w:tc>
          <w:tcPr>
            <w:tcW w:w="8964" w:type="dxa"/>
            <w:vAlign w:val="center"/>
          </w:tcPr>
          <w:p w14:paraId="36C3CE6E" w14:textId="231817DA" w:rsidR="00FE4D48" w:rsidRPr="00AB5EC7" w:rsidRDefault="00FE4D48" w:rsidP="00F77975">
            <w:r>
              <w:t xml:space="preserve">Click the </w:t>
            </w:r>
            <w:r w:rsidRPr="00AF5056">
              <w:rPr>
                <w:b/>
                <w:bCs/>
              </w:rPr>
              <w:t>Hazard</w:t>
            </w:r>
            <w:r>
              <w:t xml:space="preserve"> icon on the left toolbar to display a list of current hazards. Use the search window to filter or search active hazards by name, hazard type, location, etc.</w:t>
            </w:r>
          </w:p>
        </w:tc>
      </w:tr>
    </w:tbl>
    <w:p w14:paraId="0EF4B7C3" w14:textId="368574E3" w:rsidR="00196C8B" w:rsidRDefault="00196C8B" w:rsidP="00196C8B">
      <w:pPr>
        <w:pStyle w:val="NoSpacing"/>
      </w:pPr>
      <w:r>
        <w:rPr>
          <w:noProof/>
        </w:rPr>
        <w:drawing>
          <wp:inline distT="0" distB="0" distL="0" distR="0" wp14:anchorId="3FBB990A" wp14:editId="75FD18BA">
            <wp:extent cx="3086100" cy="4955540"/>
            <wp:effectExtent l="0" t="0" r="0" b="0"/>
            <wp:docPr id="43" name="image22.png" descr="Hazards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86100" cy="4955540"/>
                    </a:xfrm>
                    <a:prstGeom prst="rect">
                      <a:avLst/>
                    </a:prstGeom>
                  </pic:spPr>
                </pic:pic>
              </a:graphicData>
            </a:graphic>
          </wp:inline>
        </w:drawing>
      </w:r>
    </w:p>
    <w:p w14:paraId="5D3A6152" w14:textId="56FDDBD2" w:rsidR="00196C8B" w:rsidRDefault="00196C8B" w:rsidP="00196C8B">
      <w:pPr>
        <w:pStyle w:val="NoSpacing"/>
      </w:pPr>
    </w:p>
    <w:p w14:paraId="23B46A72" w14:textId="77777777" w:rsidR="00196C8B" w:rsidRDefault="00196C8B" w:rsidP="00196C8B">
      <w:pPr>
        <w:pStyle w:val="NoSpacing"/>
        <w:rPr>
          <w:noProof/>
        </w:rPr>
      </w:pPr>
      <w:r>
        <w:t xml:space="preserve">Click on the Go </w:t>
      </w:r>
      <w:proofErr w:type="gramStart"/>
      <w:r>
        <w:t>to:</w:t>
      </w:r>
      <w:proofErr w:type="gramEnd"/>
      <w:r>
        <w:t xml:space="preserve"> coordinates to quickly zoom to a hazard.</w:t>
      </w:r>
      <w:r w:rsidRPr="00261720">
        <w:rPr>
          <w:noProof/>
        </w:rPr>
        <w:t xml:space="preserve"> </w:t>
      </w:r>
    </w:p>
    <w:p w14:paraId="5B646138" w14:textId="77777777" w:rsidR="00196C8B" w:rsidRDefault="00196C8B" w:rsidP="00196C8B">
      <w:pPr>
        <w:pStyle w:val="NoSpacing"/>
        <w:rPr>
          <w:noProof/>
        </w:rPr>
      </w:pPr>
    </w:p>
    <w:p w14:paraId="34F277F6" w14:textId="77777777" w:rsidR="00196C8B" w:rsidRDefault="00196C8B" w:rsidP="00196C8B">
      <w:pPr>
        <w:pStyle w:val="NoSpacing"/>
      </w:pPr>
      <w:r>
        <w:rPr>
          <w:noProof/>
        </w:rPr>
        <w:drawing>
          <wp:inline distT="0" distB="0" distL="0" distR="0" wp14:anchorId="423E7B76" wp14:editId="721322CC">
            <wp:extent cx="2880360" cy="906779"/>
            <wp:effectExtent l="0" t="0" r="0" b="0"/>
            <wp:docPr id="45" name="image23.png" descr="Harzard Go To link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43" cstate="print"/>
                    <a:stretch>
                      <a:fillRect/>
                    </a:stretch>
                  </pic:blipFill>
                  <pic:spPr>
                    <a:xfrm>
                      <a:off x="0" y="0"/>
                      <a:ext cx="2880360" cy="906779"/>
                    </a:xfrm>
                    <a:prstGeom prst="rect">
                      <a:avLst/>
                    </a:prstGeom>
                  </pic:spPr>
                </pic:pic>
              </a:graphicData>
            </a:graphic>
          </wp:inline>
        </w:drawing>
      </w:r>
    </w:p>
    <w:p w14:paraId="54F0F14E" w14:textId="77777777" w:rsidR="00196C8B" w:rsidRDefault="00196C8B" w:rsidP="00196C8B">
      <w:pPr>
        <w:pStyle w:val="NoSpacing"/>
        <w:sectPr w:rsidR="00196C8B">
          <w:pgSz w:w="12240" w:h="15840"/>
          <w:pgMar w:top="1280" w:right="1280" w:bottom="980" w:left="1300" w:header="0" w:footer="787" w:gutter="0"/>
          <w:cols w:space="720"/>
        </w:sectPr>
      </w:pPr>
    </w:p>
    <w:p w14:paraId="3A662E7A" w14:textId="0AD832AC" w:rsidR="00196C8B" w:rsidRDefault="00196C8B" w:rsidP="00196C8B">
      <w:pPr>
        <w:pStyle w:val="Heading3"/>
      </w:pPr>
      <w:bookmarkStart w:id="20" w:name="Location_search"/>
      <w:bookmarkEnd w:id="20"/>
      <w:r>
        <w:lastRenderedPageBreak/>
        <w:t>Location search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8964"/>
      </w:tblGrid>
      <w:tr w:rsidR="00640539" w14:paraId="2BA0DC24" w14:textId="77777777" w:rsidTr="00F77975">
        <w:trPr>
          <w:trHeight w:val="781"/>
        </w:trPr>
        <w:tc>
          <w:tcPr>
            <w:tcW w:w="696" w:type="dxa"/>
            <w:vAlign w:val="center"/>
          </w:tcPr>
          <w:p w14:paraId="620C129C" w14:textId="6A4DC186" w:rsidR="00640539" w:rsidRDefault="00640539" w:rsidP="00F77975">
            <w:r>
              <w:rPr>
                <w:noProof/>
              </w:rPr>
              <w:drawing>
                <wp:inline distT="0" distB="0" distL="0" distR="0" wp14:anchorId="44062418" wp14:editId="57B11FB4">
                  <wp:extent cx="279400" cy="279400"/>
                  <wp:effectExtent l="0" t="0" r="0" b="0"/>
                  <wp:docPr id="40" name="Picture 4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2x.png"/>
                          <pic:cNvPicPr/>
                        </pic:nvPicPr>
                        <pic:blipFill>
                          <a:blip r:embed="rId44">
                            <a:extLst>
                              <a:ext uri="{28A0092B-C50C-407E-A947-70E740481C1C}">
                                <a14:useLocalDpi xmlns:a14="http://schemas.microsoft.com/office/drawing/2010/main" val="0"/>
                              </a:ext>
                            </a:extLst>
                          </a:blip>
                          <a:stretch>
                            <a:fillRect/>
                          </a:stretch>
                        </pic:blipFill>
                        <pic:spPr>
                          <a:xfrm>
                            <a:off x="0" y="0"/>
                            <a:ext cx="279400" cy="279400"/>
                          </a:xfrm>
                          <a:prstGeom prst="rect">
                            <a:avLst/>
                          </a:prstGeom>
                        </pic:spPr>
                      </pic:pic>
                    </a:graphicData>
                  </a:graphic>
                </wp:inline>
              </w:drawing>
            </w:r>
          </w:p>
        </w:tc>
        <w:tc>
          <w:tcPr>
            <w:tcW w:w="8964" w:type="dxa"/>
            <w:vAlign w:val="center"/>
          </w:tcPr>
          <w:p w14:paraId="0432CAF5" w14:textId="22D3A8C2" w:rsidR="00640539" w:rsidRPr="00AB5EC7" w:rsidRDefault="00640539" w:rsidP="00F77975">
            <w:r>
              <w:t xml:space="preserve">Click the map tool on the left toolbar to search for a location by name or to enter coordinates for a location, and choose either the </w:t>
            </w:r>
            <w:r>
              <w:rPr>
                <w:b/>
              </w:rPr>
              <w:t>Places</w:t>
            </w:r>
            <w:r w:rsidRPr="00755914">
              <w:t xml:space="preserve"> </w:t>
            </w:r>
            <w:r>
              <w:t>t</w:t>
            </w:r>
            <w:r w:rsidRPr="00755914">
              <w:t>ab</w:t>
            </w:r>
            <w:r>
              <w:rPr>
                <w:b/>
              </w:rPr>
              <w:t xml:space="preserve"> </w:t>
            </w:r>
            <w:r>
              <w:t xml:space="preserve">or the </w:t>
            </w:r>
            <w:r>
              <w:rPr>
                <w:b/>
              </w:rPr>
              <w:t>Coordinates</w:t>
            </w:r>
            <w:r w:rsidRPr="00755914">
              <w:rPr>
                <w:bCs/>
              </w:rPr>
              <w:t xml:space="preserve"> </w:t>
            </w:r>
            <w:r>
              <w:rPr>
                <w:bCs/>
              </w:rPr>
              <w:t>t</w:t>
            </w:r>
            <w:r w:rsidRPr="00755914">
              <w:rPr>
                <w:bCs/>
              </w:rPr>
              <w:t>ab</w:t>
            </w:r>
            <w:r>
              <w:t>.</w:t>
            </w:r>
          </w:p>
        </w:tc>
      </w:tr>
    </w:tbl>
    <w:p w14:paraId="32369C34" w14:textId="2CFDE88E" w:rsidR="00196C8B" w:rsidRDefault="00196C8B" w:rsidP="00196C8B">
      <w:pPr>
        <w:pStyle w:val="NoSpacing"/>
        <w:rPr>
          <w:sz w:val="22"/>
        </w:rPr>
      </w:pPr>
      <w:r>
        <w:rPr>
          <w:noProof/>
        </w:rPr>
        <w:drawing>
          <wp:inline distT="0" distB="0" distL="0" distR="0" wp14:anchorId="632AF081" wp14:editId="62D93CA3">
            <wp:extent cx="1968500" cy="2483485"/>
            <wp:effectExtent l="0" t="0" r="0" b="5715"/>
            <wp:docPr id="47" name="image24.png" descr="Location search plac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68500" cy="2483485"/>
                    </a:xfrm>
                    <a:prstGeom prst="rect">
                      <a:avLst/>
                    </a:prstGeom>
                  </pic:spPr>
                </pic:pic>
              </a:graphicData>
            </a:graphic>
          </wp:inline>
        </w:drawing>
      </w:r>
    </w:p>
    <w:p w14:paraId="42F146E5" w14:textId="77777777" w:rsidR="00640539" w:rsidRDefault="00640539" w:rsidP="00196C8B">
      <w:pPr>
        <w:pStyle w:val="Heading3"/>
      </w:pPr>
      <w:bookmarkStart w:id="21" w:name="Overview_Map"/>
      <w:bookmarkEnd w:id="21"/>
    </w:p>
    <w:p w14:paraId="74134689" w14:textId="42F81959" w:rsidR="00196C8B" w:rsidRDefault="00196C8B" w:rsidP="00196C8B">
      <w:pPr>
        <w:pStyle w:val="Heading3"/>
      </w:pPr>
      <w:r>
        <w:t>Overview Map</w:t>
      </w:r>
    </w:p>
    <w:p w14:paraId="2285F932" w14:textId="77777777" w:rsidR="00196C8B" w:rsidRDefault="00196C8B" w:rsidP="00196C8B">
      <w:pPr>
        <w:pStyle w:val="NoSpacing"/>
      </w:pPr>
      <w:r>
        <w:t xml:space="preserve">In the bottom of the right hand corner is an </w:t>
      </w:r>
      <w:r>
        <w:rPr>
          <w:b/>
        </w:rPr>
        <w:t xml:space="preserve">Overview Map </w:t>
      </w:r>
      <w:r>
        <w:t>that depicts the current zoom extent in relation to the surrounding geographic region. You can minimize (hide) or maximize (expand) this feature.</w:t>
      </w:r>
    </w:p>
    <w:p w14:paraId="08B5BDB9" w14:textId="77777777" w:rsidR="00196C8B" w:rsidRDefault="00196C8B" w:rsidP="00196C8B">
      <w:pPr>
        <w:pStyle w:val="NoSpacing"/>
      </w:pPr>
    </w:p>
    <w:p w14:paraId="3F3C0B6B" w14:textId="77777777" w:rsidR="00196C8B" w:rsidRDefault="00196C8B" w:rsidP="00196C8B">
      <w:pPr>
        <w:pStyle w:val="NoSpacing"/>
      </w:pPr>
      <w:r>
        <w:rPr>
          <w:noProof/>
        </w:rPr>
        <w:drawing>
          <wp:inline distT="0" distB="0" distL="0" distR="0" wp14:anchorId="03EEE458" wp14:editId="7EBAC17B">
            <wp:extent cx="2623820" cy="2514520"/>
            <wp:effectExtent l="0" t="0" r="0" b="0"/>
            <wp:docPr id="49" name="image25.jpeg" descr="Overview map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rotWithShape="1">
                    <a:blip r:embed="rId46" cstate="print"/>
                    <a:srcRect l="42749" t="208"/>
                    <a:stretch/>
                  </pic:blipFill>
                  <pic:spPr bwMode="auto">
                    <a:xfrm>
                      <a:off x="0" y="0"/>
                      <a:ext cx="2629108" cy="2519588"/>
                    </a:xfrm>
                    <a:prstGeom prst="rect">
                      <a:avLst/>
                    </a:prstGeom>
                    <a:ln>
                      <a:noFill/>
                    </a:ln>
                    <a:extLst>
                      <a:ext uri="{53640926-AAD7-44D8-BBD7-CCE9431645EC}">
                        <a14:shadowObscured xmlns:a14="http://schemas.microsoft.com/office/drawing/2010/main"/>
                      </a:ext>
                    </a:extLst>
                  </pic:spPr>
                </pic:pic>
              </a:graphicData>
            </a:graphic>
          </wp:inline>
        </w:drawing>
      </w:r>
    </w:p>
    <w:p w14:paraId="7D8EDDF6" w14:textId="77777777" w:rsidR="00196C8B" w:rsidRDefault="00196C8B" w:rsidP="00196C8B">
      <w:pPr>
        <w:rPr>
          <w:rFonts w:eastAsia="Calibri"/>
          <w:sz w:val="24"/>
        </w:rPr>
      </w:pPr>
      <w:bookmarkStart w:id="22" w:name="Street_View_(Google)_or_Streetside_(Bing"/>
      <w:bookmarkEnd w:id="22"/>
      <w:r>
        <w:br w:type="page"/>
      </w:r>
    </w:p>
    <w:p w14:paraId="6CE61B41" w14:textId="77777777" w:rsidR="00196C8B" w:rsidRDefault="00196C8B" w:rsidP="00196C8B">
      <w:pPr>
        <w:pStyle w:val="Heading3"/>
      </w:pPr>
      <w:r>
        <w:lastRenderedPageBreak/>
        <w:t xml:space="preserve">Street View (Google) or </w:t>
      </w:r>
      <w:proofErr w:type="spellStart"/>
      <w:r>
        <w:t>Streetside</w:t>
      </w:r>
      <w:proofErr w:type="spellEnd"/>
      <w:r>
        <w:t xml:space="preserve"> (Bing)</w:t>
      </w:r>
    </w:p>
    <w:p w14:paraId="52B0743D" w14:textId="77777777" w:rsidR="00196C8B" w:rsidRDefault="00196C8B" w:rsidP="00196C8B">
      <w:pPr>
        <w:pStyle w:val="NoSpacing"/>
      </w:pPr>
      <w:r>
        <w:t>Google’s</w:t>
      </w:r>
      <w:r>
        <w:rPr>
          <w:spacing w:val="-20"/>
        </w:rPr>
        <w:t xml:space="preserve"> </w:t>
      </w:r>
      <w:r>
        <w:t>Street</w:t>
      </w:r>
      <w:r>
        <w:rPr>
          <w:spacing w:val="-20"/>
        </w:rPr>
        <w:t xml:space="preserve"> </w:t>
      </w:r>
      <w:r>
        <w:t>View</w:t>
      </w:r>
      <w:r>
        <w:rPr>
          <w:spacing w:val="-20"/>
        </w:rPr>
        <w:t xml:space="preserve"> </w:t>
      </w:r>
      <w:r>
        <w:t>allows</w:t>
      </w:r>
      <w:r>
        <w:rPr>
          <w:spacing w:val="-20"/>
        </w:rPr>
        <w:t xml:space="preserve"> </w:t>
      </w:r>
      <w:r>
        <w:t>you</w:t>
      </w:r>
      <w:r>
        <w:rPr>
          <w:spacing w:val="-19"/>
        </w:rPr>
        <w:t xml:space="preserve"> </w:t>
      </w:r>
      <w:r>
        <w:t>to</w:t>
      </w:r>
      <w:r>
        <w:rPr>
          <w:spacing w:val="-21"/>
        </w:rPr>
        <w:t xml:space="preserve"> </w:t>
      </w:r>
      <w:r>
        <w:t>see</w:t>
      </w:r>
      <w:r>
        <w:rPr>
          <w:spacing w:val="-19"/>
        </w:rPr>
        <w:t xml:space="preserve"> </w:t>
      </w:r>
      <w:r>
        <w:t>a</w:t>
      </w:r>
      <w:r>
        <w:rPr>
          <w:spacing w:val="-20"/>
        </w:rPr>
        <w:t xml:space="preserve"> </w:t>
      </w:r>
      <w:r>
        <w:t>three-dimensional</w:t>
      </w:r>
      <w:r>
        <w:rPr>
          <w:spacing w:val="-19"/>
        </w:rPr>
        <w:t xml:space="preserve"> </w:t>
      </w:r>
      <w:r>
        <w:t>representation</w:t>
      </w:r>
      <w:r>
        <w:rPr>
          <w:spacing w:val="-20"/>
        </w:rPr>
        <w:t xml:space="preserve"> </w:t>
      </w:r>
      <w:r>
        <w:t>of</w:t>
      </w:r>
      <w:r>
        <w:rPr>
          <w:spacing w:val="-20"/>
        </w:rPr>
        <w:t xml:space="preserve"> </w:t>
      </w:r>
      <w:r>
        <w:t>any</w:t>
      </w:r>
      <w:r>
        <w:rPr>
          <w:spacing w:val="-19"/>
        </w:rPr>
        <w:t xml:space="preserve"> </w:t>
      </w:r>
      <w:r>
        <w:t>point</w:t>
      </w:r>
      <w:r>
        <w:rPr>
          <w:spacing w:val="-20"/>
        </w:rPr>
        <w:t xml:space="preserve"> </w:t>
      </w:r>
      <w:r>
        <w:t>on</w:t>
      </w:r>
      <w:r>
        <w:rPr>
          <w:spacing w:val="-20"/>
        </w:rPr>
        <w:t xml:space="preserve"> </w:t>
      </w:r>
      <w:r>
        <w:t>the</w:t>
      </w:r>
      <w:r>
        <w:rPr>
          <w:spacing w:val="-19"/>
        </w:rPr>
        <w:t xml:space="preserve"> </w:t>
      </w:r>
      <w:r>
        <w:t>map.</w:t>
      </w:r>
      <w:r>
        <w:rPr>
          <w:spacing w:val="-8"/>
        </w:rPr>
        <w:t xml:space="preserve"> </w:t>
      </w:r>
      <w:r>
        <w:t>Click</w:t>
      </w:r>
      <w:r>
        <w:rPr>
          <w:spacing w:val="-19"/>
        </w:rPr>
        <w:t xml:space="preserve"> </w:t>
      </w:r>
      <w:r>
        <w:t xml:space="preserve">and drag the person icon to the street location you </w:t>
      </w:r>
      <w:r>
        <w:rPr>
          <w:spacing w:val="-3"/>
        </w:rPr>
        <w:t xml:space="preserve">want </w:t>
      </w:r>
      <w:r>
        <w:t xml:space="preserve">to view. Areas where Street View is available will </w:t>
      </w:r>
      <w:r>
        <w:rPr>
          <w:spacing w:val="2"/>
        </w:rPr>
        <w:t xml:space="preserve">be </w:t>
      </w:r>
      <w:r>
        <w:t>highlighted</w:t>
      </w:r>
      <w:r>
        <w:rPr>
          <w:spacing w:val="-14"/>
        </w:rPr>
        <w:t xml:space="preserve"> </w:t>
      </w:r>
      <w:r>
        <w:t>in</w:t>
      </w:r>
      <w:r>
        <w:rPr>
          <w:spacing w:val="-13"/>
        </w:rPr>
        <w:t xml:space="preserve"> </w:t>
      </w:r>
      <w:r>
        <w:t>blue</w:t>
      </w:r>
      <w:r>
        <w:rPr>
          <w:spacing w:val="-13"/>
        </w:rPr>
        <w:t xml:space="preserve"> </w:t>
      </w:r>
      <w:r>
        <w:t>and</w:t>
      </w:r>
      <w:r>
        <w:rPr>
          <w:spacing w:val="-14"/>
        </w:rPr>
        <w:t xml:space="preserve"> </w:t>
      </w:r>
      <w:r>
        <w:t>the</w:t>
      </w:r>
      <w:r>
        <w:rPr>
          <w:spacing w:val="-13"/>
        </w:rPr>
        <w:t xml:space="preserve"> </w:t>
      </w:r>
      <w:r>
        <w:t>Street</w:t>
      </w:r>
      <w:r>
        <w:rPr>
          <w:spacing w:val="-13"/>
        </w:rPr>
        <w:t xml:space="preserve"> </w:t>
      </w:r>
      <w:r>
        <w:t>View</w:t>
      </w:r>
      <w:r>
        <w:rPr>
          <w:spacing w:val="-14"/>
        </w:rPr>
        <w:t xml:space="preserve"> </w:t>
      </w:r>
      <w:r>
        <w:t>icon</w:t>
      </w:r>
      <w:r>
        <w:rPr>
          <w:spacing w:val="-13"/>
        </w:rPr>
        <w:t xml:space="preserve"> </w:t>
      </w:r>
      <w:r>
        <w:t>will</w:t>
      </w:r>
      <w:r>
        <w:rPr>
          <w:spacing w:val="-13"/>
        </w:rPr>
        <w:t xml:space="preserve"> </w:t>
      </w:r>
      <w:r>
        <w:t>turn</w:t>
      </w:r>
      <w:r>
        <w:rPr>
          <w:spacing w:val="-13"/>
        </w:rPr>
        <w:t xml:space="preserve"> </w:t>
      </w:r>
      <w:r>
        <w:t>green</w:t>
      </w:r>
      <w:r>
        <w:rPr>
          <w:spacing w:val="-14"/>
        </w:rPr>
        <w:t xml:space="preserve"> </w:t>
      </w:r>
      <w:r>
        <w:t>when</w:t>
      </w:r>
      <w:r>
        <w:rPr>
          <w:spacing w:val="-13"/>
        </w:rPr>
        <w:t xml:space="preserve"> </w:t>
      </w:r>
      <w:r>
        <w:t>hovering</w:t>
      </w:r>
      <w:r>
        <w:rPr>
          <w:spacing w:val="-13"/>
        </w:rPr>
        <w:t xml:space="preserve"> </w:t>
      </w:r>
      <w:r>
        <w:rPr>
          <w:spacing w:val="-3"/>
        </w:rPr>
        <w:t>over</w:t>
      </w:r>
      <w:r>
        <w:rPr>
          <w:spacing w:val="-14"/>
        </w:rPr>
        <w:t xml:space="preserve"> </w:t>
      </w:r>
      <w:r>
        <w:t>a</w:t>
      </w:r>
      <w:r>
        <w:rPr>
          <w:spacing w:val="-13"/>
        </w:rPr>
        <w:t xml:space="preserve"> </w:t>
      </w:r>
      <w:r>
        <w:rPr>
          <w:spacing w:val="-3"/>
        </w:rPr>
        <w:t>valid</w:t>
      </w:r>
      <w:r>
        <w:rPr>
          <w:spacing w:val="-13"/>
        </w:rPr>
        <w:t xml:space="preserve"> </w:t>
      </w:r>
      <w:r>
        <w:t>Street</w:t>
      </w:r>
      <w:r>
        <w:rPr>
          <w:spacing w:val="-14"/>
        </w:rPr>
        <w:t xml:space="preserve"> </w:t>
      </w:r>
      <w:r>
        <w:t>View</w:t>
      </w:r>
      <w:r>
        <w:rPr>
          <w:spacing w:val="-13"/>
        </w:rPr>
        <w:t xml:space="preserve"> </w:t>
      </w:r>
      <w:r>
        <w:t>location.</w:t>
      </w:r>
    </w:p>
    <w:p w14:paraId="56682A17" w14:textId="77777777" w:rsidR="00196C8B" w:rsidRDefault="00196C8B" w:rsidP="00196C8B">
      <w:pPr>
        <w:pStyle w:val="NoSpacing"/>
      </w:pPr>
    </w:p>
    <w:p w14:paraId="75239DB4" w14:textId="77777777" w:rsidR="00196C8B" w:rsidRDefault="00196C8B" w:rsidP="00196C8B">
      <w:pPr>
        <w:pStyle w:val="NoSpacing"/>
      </w:pPr>
      <w:r>
        <w:t xml:space="preserve">Note: This feature requires you to </w:t>
      </w:r>
      <w:r>
        <w:rPr>
          <w:spacing w:val="2"/>
        </w:rPr>
        <w:t xml:space="preserve">be </w:t>
      </w:r>
      <w:r>
        <w:t xml:space="preserve">zoomed into your desired point in order to find </w:t>
      </w:r>
      <w:r>
        <w:rPr>
          <w:spacing w:val="-3"/>
        </w:rPr>
        <w:t xml:space="preserve">valid </w:t>
      </w:r>
      <w:r>
        <w:t>Street View locations.</w:t>
      </w:r>
    </w:p>
    <w:p w14:paraId="7265EB10" w14:textId="77777777" w:rsidR="00196C8B" w:rsidRDefault="00196C8B" w:rsidP="00196C8B">
      <w:pPr>
        <w:pStyle w:val="NoSpacing"/>
      </w:pPr>
    </w:p>
    <w:p w14:paraId="4AF7BB93" w14:textId="77777777" w:rsidR="00196C8B" w:rsidRDefault="00196C8B" w:rsidP="00196C8B">
      <w:pPr>
        <w:pStyle w:val="NoSpacing"/>
      </w:pPr>
      <w:r>
        <w:rPr>
          <w:noProof/>
        </w:rPr>
        <w:drawing>
          <wp:inline distT="0" distB="0" distL="0" distR="0" wp14:anchorId="5D9D90C1" wp14:editId="00C72CBC">
            <wp:extent cx="3980180" cy="1771650"/>
            <wp:effectExtent l="0" t="0" r="0" b="0"/>
            <wp:docPr id="51" name="image26.jpeg" descr="Google Street View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rotWithShape="1">
                    <a:blip r:embed="rId47" cstate="print"/>
                    <a:srcRect b="52680"/>
                    <a:stretch/>
                  </pic:blipFill>
                  <pic:spPr bwMode="auto">
                    <a:xfrm>
                      <a:off x="0" y="0"/>
                      <a:ext cx="3980180" cy="1771650"/>
                    </a:xfrm>
                    <a:prstGeom prst="rect">
                      <a:avLst/>
                    </a:prstGeom>
                    <a:ln>
                      <a:noFill/>
                    </a:ln>
                    <a:extLst>
                      <a:ext uri="{53640926-AAD7-44D8-BBD7-CCE9431645EC}">
                        <a14:shadowObscured xmlns:a14="http://schemas.microsoft.com/office/drawing/2010/main"/>
                      </a:ext>
                    </a:extLst>
                  </pic:spPr>
                </pic:pic>
              </a:graphicData>
            </a:graphic>
          </wp:inline>
        </w:drawing>
      </w:r>
    </w:p>
    <w:p w14:paraId="1CE3CC7F" w14:textId="77777777" w:rsidR="00196C8B" w:rsidRPr="00561049" w:rsidRDefault="00196C8B" w:rsidP="00196C8B">
      <w:pPr>
        <w:pStyle w:val="Heading2"/>
      </w:pPr>
      <w:r>
        <w:br/>
      </w:r>
      <w:bookmarkStart w:id="23" w:name="Receive_early_warning_with_SmartAlert™"/>
      <w:bookmarkStart w:id="24" w:name="SmartAlert"/>
      <w:bookmarkStart w:id="25" w:name="_Toc42248554"/>
      <w:bookmarkEnd w:id="23"/>
      <w:bookmarkEnd w:id="24"/>
      <w:r w:rsidRPr="00561049">
        <w:t xml:space="preserve">Receive early warning with </w:t>
      </w:r>
      <w:proofErr w:type="spellStart"/>
      <w:r w:rsidRPr="00561049">
        <w:t>SmartAlert</w:t>
      </w:r>
      <w:proofErr w:type="spellEnd"/>
      <w:r w:rsidRPr="00561049">
        <w:t>™</w:t>
      </w:r>
      <w:bookmarkEnd w:id="25"/>
    </w:p>
    <w:p w14:paraId="6A28F2A9" w14:textId="77777777" w:rsidR="00196C8B" w:rsidRDefault="00196C8B" w:rsidP="00196C8B">
      <w:pPr>
        <w:pStyle w:val="Heading3"/>
      </w:pPr>
      <w:bookmarkStart w:id="26" w:name="Sign_up_for_SmartAlert_Notifications"/>
      <w:bookmarkEnd w:id="26"/>
      <w:r>
        <w:t xml:space="preserve">Sign up for </w:t>
      </w:r>
      <w:proofErr w:type="spellStart"/>
      <w:r>
        <w:t>SmartAlert</w:t>
      </w:r>
      <w:proofErr w:type="spellEnd"/>
      <w:r>
        <w:t xml:space="preserve"> Notifications</w:t>
      </w:r>
    </w:p>
    <w:p w14:paraId="3FF22505" w14:textId="6C9D5C46" w:rsidR="00196C8B" w:rsidRDefault="00196C8B" w:rsidP="00196C8B">
      <w:r>
        <w:t>Get early warning alerts via text and/or email for potential disasters happening anywhere around globe.</w:t>
      </w:r>
    </w:p>
    <w:p w14:paraId="6BE9D4BA" w14:textId="0492C19C" w:rsidR="008C0C44" w:rsidRDefault="008C0C44" w:rsidP="00196C8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8964"/>
      </w:tblGrid>
      <w:tr w:rsidR="008C0C44" w14:paraId="16719D4A" w14:textId="77777777" w:rsidTr="008C0C44">
        <w:trPr>
          <w:trHeight w:val="423"/>
        </w:trPr>
        <w:tc>
          <w:tcPr>
            <w:tcW w:w="696" w:type="dxa"/>
            <w:vAlign w:val="center"/>
          </w:tcPr>
          <w:p w14:paraId="40A2D310" w14:textId="618C41FC" w:rsidR="008C0C44" w:rsidRDefault="008C0C44" w:rsidP="00F77975">
            <w:r>
              <w:rPr>
                <w:noProof/>
              </w:rPr>
              <w:drawing>
                <wp:inline distT="0" distB="0" distL="0" distR="0" wp14:anchorId="5CCC5642" wp14:editId="26160988">
                  <wp:extent cx="304800" cy="30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 1@2x.png"/>
                          <pic:cNvPicPr/>
                        </pic:nvPicPr>
                        <pic:blipFill>
                          <a:blip r:embed="rId1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8964" w:type="dxa"/>
            <w:vAlign w:val="center"/>
          </w:tcPr>
          <w:p w14:paraId="4187EBE6" w14:textId="3A006046" w:rsidR="008C0C44" w:rsidRPr="008C0C44" w:rsidRDefault="008C0C44" w:rsidP="00F77975">
            <w:pPr>
              <w:rPr>
                <w:w w:val="105"/>
              </w:rPr>
            </w:pPr>
            <w:r>
              <w:rPr>
                <w:noProof/>
              </w:rPr>
              <w:t>Click the</w:t>
            </w:r>
            <w:r>
              <w:rPr>
                <w:spacing w:val="-17"/>
                <w:w w:val="105"/>
              </w:rPr>
              <w:t xml:space="preserve"> </w:t>
            </w:r>
            <w:r>
              <w:rPr>
                <w:b/>
                <w:w w:val="105"/>
              </w:rPr>
              <w:t>User</w:t>
            </w:r>
            <w:r>
              <w:rPr>
                <w:bCs/>
                <w:w w:val="105"/>
              </w:rPr>
              <w:t xml:space="preserve"> icon from the left toolbar, then click </w:t>
            </w:r>
            <w:r>
              <w:rPr>
                <w:b/>
                <w:w w:val="105"/>
              </w:rPr>
              <w:t>Preferences</w:t>
            </w:r>
            <w:r>
              <w:rPr>
                <w:b/>
                <w:spacing w:val="-13"/>
                <w:w w:val="105"/>
              </w:rPr>
              <w:t xml:space="preserve"> </w:t>
            </w:r>
            <w:r>
              <w:rPr>
                <w:b/>
                <w:w w:val="150"/>
              </w:rPr>
              <w:t>&gt;</w:t>
            </w:r>
            <w:r>
              <w:rPr>
                <w:b/>
                <w:spacing w:val="-35"/>
                <w:w w:val="150"/>
              </w:rPr>
              <w:t xml:space="preserve"> </w:t>
            </w:r>
            <w:proofErr w:type="spellStart"/>
            <w:r>
              <w:rPr>
                <w:b/>
                <w:w w:val="105"/>
              </w:rPr>
              <w:t>SmartAlert</w:t>
            </w:r>
            <w:proofErr w:type="spellEnd"/>
            <w:r>
              <w:rPr>
                <w:b/>
                <w:w w:val="105"/>
              </w:rPr>
              <w:t xml:space="preserve"> Notifications</w:t>
            </w:r>
            <w:r>
              <w:rPr>
                <w:w w:val="105"/>
              </w:rPr>
              <w:t>.</w:t>
            </w:r>
          </w:p>
        </w:tc>
      </w:tr>
    </w:tbl>
    <w:p w14:paraId="0D1A2FA7" w14:textId="77777777" w:rsidR="008C0C44" w:rsidRDefault="008C0C44" w:rsidP="00196C8B"/>
    <w:p w14:paraId="0D5C3516" w14:textId="77777777" w:rsidR="00196C8B" w:rsidRDefault="00196C8B" w:rsidP="00196C8B">
      <w:pPr>
        <w:pStyle w:val="NoSpacing"/>
      </w:pPr>
      <w:r>
        <w:rPr>
          <w:noProof/>
        </w:rPr>
        <w:drawing>
          <wp:inline distT="0" distB="0" distL="0" distR="0" wp14:anchorId="55F2929F" wp14:editId="302A9D01">
            <wp:extent cx="2432627" cy="3790950"/>
            <wp:effectExtent l="0" t="0" r="6350" b="0"/>
            <wp:docPr id="55" name="image28.png" descr="User panel, preferenc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rotWithShape="1">
                    <a:blip r:embed="rId48" cstate="print"/>
                    <a:srcRect b="5246"/>
                    <a:stretch/>
                  </pic:blipFill>
                  <pic:spPr bwMode="auto">
                    <a:xfrm>
                      <a:off x="0" y="0"/>
                      <a:ext cx="2432627" cy="3790950"/>
                    </a:xfrm>
                    <a:prstGeom prst="rect">
                      <a:avLst/>
                    </a:prstGeom>
                    <a:ln>
                      <a:noFill/>
                    </a:ln>
                    <a:extLst>
                      <a:ext uri="{53640926-AAD7-44D8-BBD7-CCE9431645EC}">
                        <a14:shadowObscured xmlns:a14="http://schemas.microsoft.com/office/drawing/2010/main"/>
                      </a:ext>
                    </a:extLst>
                  </pic:spPr>
                </pic:pic>
              </a:graphicData>
            </a:graphic>
          </wp:inline>
        </w:drawing>
      </w:r>
    </w:p>
    <w:p w14:paraId="69D39E56" w14:textId="77777777" w:rsidR="00196C8B" w:rsidRDefault="00196C8B" w:rsidP="00196C8B">
      <w:pPr>
        <w:pStyle w:val="NoSpacing"/>
      </w:pPr>
      <w:r>
        <w:lastRenderedPageBreak/>
        <w:t xml:space="preserve">While in the </w:t>
      </w:r>
      <w:proofErr w:type="spellStart"/>
      <w:r>
        <w:rPr>
          <w:b/>
          <w:bCs/>
        </w:rPr>
        <w:t>SmartAlert</w:t>
      </w:r>
      <w:proofErr w:type="spellEnd"/>
      <w:r>
        <w:rPr>
          <w:b/>
          <w:bCs/>
        </w:rPr>
        <w:t xml:space="preserve"> Preferences</w:t>
      </w:r>
      <w:r>
        <w:t xml:space="preserve"> panel, click the </w:t>
      </w:r>
      <w:r>
        <w:rPr>
          <w:b/>
        </w:rPr>
        <w:t>Channels</w:t>
      </w:r>
      <w:r w:rsidRPr="00755914">
        <w:rPr>
          <w:bCs/>
        </w:rPr>
        <w:t xml:space="preserve"> t</w:t>
      </w:r>
      <w:r w:rsidRPr="00755914">
        <w:rPr>
          <w:bCs/>
          <w:spacing w:val="-7"/>
        </w:rPr>
        <w:t xml:space="preserve">ab </w:t>
      </w:r>
      <w:r>
        <w:t xml:space="preserve">to choose email, SMS (text), or both types of alerts. Click the </w:t>
      </w:r>
      <w:r>
        <w:rPr>
          <w:b/>
        </w:rPr>
        <w:t xml:space="preserve">Information Icon </w:t>
      </w:r>
      <w:r>
        <w:t xml:space="preserve">to add your email and phone number contact details for alerts. Be sure to select the </w:t>
      </w:r>
      <w:r>
        <w:rPr>
          <w:b/>
        </w:rPr>
        <w:t xml:space="preserve">Send a </w:t>
      </w:r>
      <w:r>
        <w:rPr>
          <w:b/>
          <w:spacing w:val="-5"/>
        </w:rPr>
        <w:t xml:space="preserve">Test </w:t>
      </w:r>
      <w:r>
        <w:rPr>
          <w:b/>
        </w:rPr>
        <w:t xml:space="preserve">Message </w:t>
      </w:r>
      <w:r>
        <w:t xml:space="preserve">option to confirm a successful SMS sign up. </w:t>
      </w:r>
      <w:r>
        <w:rPr>
          <w:spacing w:val="-5"/>
        </w:rPr>
        <w:t xml:space="preserve">Your </w:t>
      </w:r>
      <w:r>
        <w:t>email sign up can use a separate</w:t>
      </w:r>
      <w:r>
        <w:rPr>
          <w:spacing w:val="-8"/>
        </w:rPr>
        <w:t xml:space="preserve"> </w:t>
      </w:r>
      <w:r>
        <w:t>email</w:t>
      </w:r>
      <w:r>
        <w:rPr>
          <w:spacing w:val="-8"/>
        </w:rPr>
        <w:t xml:space="preserve"> </w:t>
      </w:r>
      <w:r>
        <w:t>from</w:t>
      </w:r>
      <w:r>
        <w:rPr>
          <w:spacing w:val="-7"/>
        </w:rPr>
        <w:t xml:space="preserve"> </w:t>
      </w:r>
      <w:r>
        <w:t>your</w:t>
      </w:r>
      <w:r>
        <w:rPr>
          <w:spacing w:val="-8"/>
        </w:rPr>
        <w:t xml:space="preserve"> </w:t>
      </w:r>
      <w:r>
        <w:t>registration</w:t>
      </w:r>
      <w:r>
        <w:rPr>
          <w:spacing w:val="-7"/>
        </w:rPr>
        <w:t xml:space="preserve"> </w:t>
      </w:r>
      <w:r>
        <w:t>email,</w:t>
      </w:r>
      <w:r>
        <w:rPr>
          <w:spacing w:val="-8"/>
        </w:rPr>
        <w:t xml:space="preserve"> </w:t>
      </w:r>
      <w:r>
        <w:t>such</w:t>
      </w:r>
      <w:r>
        <w:rPr>
          <w:spacing w:val="-8"/>
        </w:rPr>
        <w:t xml:space="preserve"> </w:t>
      </w:r>
      <w:r>
        <w:t>as</w:t>
      </w:r>
      <w:r>
        <w:rPr>
          <w:spacing w:val="-7"/>
        </w:rPr>
        <w:t xml:space="preserve"> </w:t>
      </w:r>
      <w:r>
        <w:t>a</w:t>
      </w:r>
      <w:r>
        <w:rPr>
          <w:spacing w:val="-8"/>
        </w:rPr>
        <w:t xml:space="preserve"> </w:t>
      </w:r>
      <w:r>
        <w:t>personal</w:t>
      </w:r>
      <w:r>
        <w:rPr>
          <w:spacing w:val="-7"/>
        </w:rPr>
        <w:t xml:space="preserve"> </w:t>
      </w:r>
      <w:r>
        <w:t>or</w:t>
      </w:r>
      <w:r>
        <w:rPr>
          <w:spacing w:val="-8"/>
        </w:rPr>
        <w:t xml:space="preserve"> </w:t>
      </w:r>
      <w:r>
        <w:t>group</w:t>
      </w:r>
      <w:r>
        <w:rPr>
          <w:spacing w:val="-7"/>
        </w:rPr>
        <w:t xml:space="preserve"> </w:t>
      </w:r>
      <w:r>
        <w:t>account.</w:t>
      </w:r>
      <w:r>
        <w:rPr>
          <w:spacing w:val="6"/>
        </w:rPr>
        <w:t xml:space="preserve"> </w:t>
      </w:r>
      <w:r>
        <w:t>Be</w:t>
      </w:r>
      <w:r>
        <w:rPr>
          <w:spacing w:val="-7"/>
        </w:rPr>
        <w:t xml:space="preserve"> </w:t>
      </w:r>
      <w:r>
        <w:t>sure</w:t>
      </w:r>
      <w:r>
        <w:rPr>
          <w:spacing w:val="-8"/>
        </w:rPr>
        <w:t xml:space="preserve"> </w:t>
      </w:r>
      <w:r>
        <w:t>to</w:t>
      </w:r>
      <w:r>
        <w:rPr>
          <w:spacing w:val="-8"/>
        </w:rPr>
        <w:t xml:space="preserve"> </w:t>
      </w:r>
      <w:r>
        <w:t>select</w:t>
      </w:r>
      <w:r>
        <w:rPr>
          <w:spacing w:val="-7"/>
        </w:rPr>
        <w:t xml:space="preserve"> </w:t>
      </w:r>
      <w:r>
        <w:t>the</w:t>
      </w:r>
      <w:r>
        <w:rPr>
          <w:spacing w:val="-9"/>
        </w:rPr>
        <w:t xml:space="preserve"> </w:t>
      </w:r>
      <w:r>
        <w:rPr>
          <w:b/>
        </w:rPr>
        <w:t xml:space="preserve">Send a verification email </w:t>
      </w:r>
      <w:r>
        <w:t>option to confirm your</w:t>
      </w:r>
      <w:r>
        <w:rPr>
          <w:spacing w:val="29"/>
        </w:rPr>
        <w:t xml:space="preserve"> </w:t>
      </w:r>
      <w:r>
        <w:t>email.</w:t>
      </w:r>
    </w:p>
    <w:p w14:paraId="766E2986" w14:textId="77777777" w:rsidR="00196C8B" w:rsidRDefault="00196C8B" w:rsidP="00196C8B">
      <w:pPr>
        <w:pStyle w:val="NoSpacing"/>
      </w:pPr>
    </w:p>
    <w:p w14:paraId="7B3BE32D" w14:textId="77777777" w:rsidR="00196C8B" w:rsidRDefault="00196C8B" w:rsidP="00196C8B">
      <w:pPr>
        <w:pStyle w:val="NoSpacing"/>
      </w:pPr>
      <w:r>
        <w:rPr>
          <w:noProof/>
        </w:rPr>
        <w:drawing>
          <wp:inline distT="0" distB="0" distL="0" distR="0" wp14:anchorId="67B40881" wp14:editId="00B72B76">
            <wp:extent cx="2464709" cy="1501140"/>
            <wp:effectExtent l="0" t="0" r="0" b="0"/>
            <wp:docPr id="57" name="image29.png" descr="User preferences SmartAlert preferences channel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9" cstate="print"/>
                    <a:stretch>
                      <a:fillRect/>
                    </a:stretch>
                  </pic:blipFill>
                  <pic:spPr>
                    <a:xfrm>
                      <a:off x="0" y="0"/>
                      <a:ext cx="2509583" cy="1528471"/>
                    </a:xfrm>
                    <a:prstGeom prst="rect">
                      <a:avLst/>
                    </a:prstGeom>
                  </pic:spPr>
                </pic:pic>
              </a:graphicData>
            </a:graphic>
          </wp:inline>
        </w:drawing>
      </w:r>
    </w:p>
    <w:p w14:paraId="43872BF6" w14:textId="77777777" w:rsidR="00196C8B" w:rsidRPr="001416B9" w:rsidRDefault="00196C8B" w:rsidP="00196C8B">
      <w:pPr>
        <w:pStyle w:val="NoSpacing"/>
      </w:pPr>
    </w:p>
    <w:p w14:paraId="339C6593" w14:textId="2CBED94A" w:rsidR="008C0C44" w:rsidRDefault="00196C8B" w:rsidP="00196C8B">
      <w:pPr>
        <w:pStyle w:val="Heading3"/>
      </w:pPr>
      <w:bookmarkStart w:id="27" w:name="Specify_hazards_and_severities_for_alert"/>
      <w:bookmarkEnd w:id="27"/>
      <w:r>
        <w:t>Specify hazards and severities for alerts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8964"/>
      </w:tblGrid>
      <w:tr w:rsidR="0028026B" w14:paraId="28482AF4" w14:textId="77777777" w:rsidTr="00F77975">
        <w:trPr>
          <w:trHeight w:val="423"/>
        </w:trPr>
        <w:tc>
          <w:tcPr>
            <w:tcW w:w="696" w:type="dxa"/>
            <w:vAlign w:val="center"/>
          </w:tcPr>
          <w:p w14:paraId="45054BEA" w14:textId="6536B824" w:rsidR="0028026B" w:rsidRDefault="0028026B" w:rsidP="00F77975">
            <w:r>
              <w:rPr>
                <w:noProof/>
              </w:rPr>
              <w:drawing>
                <wp:inline distT="0" distB="0" distL="0" distR="0" wp14:anchorId="7F433C87" wp14:editId="5176061F">
                  <wp:extent cx="320040" cy="320040"/>
                  <wp:effectExtent l="0" t="0" r="0" b="0"/>
                  <wp:docPr id="42" name="Picture 4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zards@2x.png"/>
                          <pic:cNvPicPr/>
                        </pic:nvPicPr>
                        <pic:blipFill>
                          <a:blip r:embed="rId50">
                            <a:extLst>
                              <a:ext uri="{28A0092B-C50C-407E-A947-70E740481C1C}">
                                <a14:useLocalDpi xmlns:a14="http://schemas.microsoft.com/office/drawing/2010/main" val="0"/>
                              </a:ext>
                            </a:extLst>
                          </a:blip>
                          <a:stretch>
                            <a:fillRect/>
                          </a:stretch>
                        </pic:blipFill>
                        <pic:spPr>
                          <a:xfrm>
                            <a:off x="0" y="0"/>
                            <a:ext cx="320040" cy="320040"/>
                          </a:xfrm>
                          <a:prstGeom prst="rect">
                            <a:avLst/>
                          </a:prstGeom>
                        </pic:spPr>
                      </pic:pic>
                    </a:graphicData>
                  </a:graphic>
                </wp:inline>
              </w:drawing>
            </w:r>
          </w:p>
        </w:tc>
        <w:tc>
          <w:tcPr>
            <w:tcW w:w="8964" w:type="dxa"/>
            <w:vAlign w:val="center"/>
          </w:tcPr>
          <w:p w14:paraId="773E336F" w14:textId="77D80413" w:rsidR="0028026B" w:rsidRPr="008C0C44" w:rsidRDefault="0028026B" w:rsidP="00F77975">
            <w:pPr>
              <w:rPr>
                <w:w w:val="105"/>
              </w:rPr>
            </w:pPr>
            <w:r>
              <w:t xml:space="preserve">While in the </w:t>
            </w:r>
            <w:proofErr w:type="spellStart"/>
            <w:r>
              <w:rPr>
                <w:b/>
              </w:rPr>
              <w:t>SmartAlert</w:t>
            </w:r>
            <w:proofErr w:type="spellEnd"/>
            <w:r>
              <w:rPr>
                <w:b/>
              </w:rPr>
              <w:t xml:space="preserve"> Preferences </w:t>
            </w:r>
            <w:r>
              <w:rPr>
                <w:bCs/>
              </w:rPr>
              <w:t>panel</w:t>
            </w:r>
            <w:r>
              <w:t xml:space="preserve">, click the </w:t>
            </w:r>
            <w:r w:rsidRPr="008C5A3C">
              <w:rPr>
                <w:b/>
                <w:bCs/>
              </w:rPr>
              <w:t>Hazard Rules</w:t>
            </w:r>
            <w:r>
              <w:t xml:space="preserve"> tab. Next, choose</w:t>
            </w:r>
            <w:r w:rsidRPr="00755914">
              <w:t xml:space="preserve"> the types of hazards and severities for which you would like to receive alerts</w:t>
            </w:r>
            <w:r>
              <w:t>.</w:t>
            </w:r>
          </w:p>
        </w:tc>
      </w:tr>
    </w:tbl>
    <w:p w14:paraId="30E9E28D" w14:textId="17A5119E" w:rsidR="0028026B" w:rsidRDefault="0028026B" w:rsidP="0028026B"/>
    <w:tbl>
      <w:tblPr>
        <w:tblStyle w:val="TableGrid"/>
        <w:tblW w:w="10260" w:type="dxa"/>
        <w:tblLook w:val="04A0" w:firstRow="1" w:lastRow="0" w:firstColumn="1" w:lastColumn="0" w:noHBand="0" w:noVBand="1"/>
      </w:tblPr>
      <w:tblGrid>
        <w:gridCol w:w="3936"/>
        <w:gridCol w:w="676"/>
        <w:gridCol w:w="5648"/>
      </w:tblGrid>
      <w:tr w:rsidR="008C0C44" w:rsidRPr="003B6139" w14:paraId="5169EFC5" w14:textId="77777777" w:rsidTr="0028026B">
        <w:trPr>
          <w:trHeight w:val="116"/>
        </w:trPr>
        <w:tc>
          <w:tcPr>
            <w:tcW w:w="3936" w:type="dxa"/>
            <w:shd w:val="clear" w:color="auto" w:fill="auto"/>
            <w:vAlign w:val="center"/>
          </w:tcPr>
          <w:p w14:paraId="79D46721" w14:textId="77777777" w:rsidR="008C0C44" w:rsidRPr="003B6139" w:rsidRDefault="008C0C44" w:rsidP="00F77975">
            <w:pPr>
              <w:rPr>
                <w:noProof/>
                <w:sz w:val="10"/>
                <w:szCs w:val="10"/>
              </w:rPr>
            </w:pPr>
          </w:p>
        </w:tc>
        <w:tc>
          <w:tcPr>
            <w:tcW w:w="676" w:type="dxa"/>
            <w:shd w:val="clear" w:color="auto" w:fill="auto"/>
          </w:tcPr>
          <w:p w14:paraId="64854DD4" w14:textId="77777777" w:rsidR="008C0C44" w:rsidRPr="003B6139" w:rsidRDefault="008C0C44" w:rsidP="006D207C">
            <w:pPr>
              <w:rPr>
                <w:sz w:val="10"/>
                <w:szCs w:val="10"/>
              </w:rPr>
            </w:pPr>
          </w:p>
        </w:tc>
        <w:tc>
          <w:tcPr>
            <w:tcW w:w="5648" w:type="dxa"/>
            <w:shd w:val="clear" w:color="auto" w:fill="auto"/>
            <w:vAlign w:val="center"/>
          </w:tcPr>
          <w:p w14:paraId="6907AD22" w14:textId="77777777" w:rsidR="008C0C44" w:rsidRPr="003B6139" w:rsidRDefault="008C0C44" w:rsidP="00F77975">
            <w:pPr>
              <w:rPr>
                <w:noProof/>
                <w:w w:val="110"/>
                <w:sz w:val="10"/>
                <w:szCs w:val="10"/>
              </w:rPr>
            </w:pPr>
          </w:p>
        </w:tc>
      </w:tr>
      <w:tr w:rsidR="008C0C44" w14:paraId="58EB720C" w14:textId="77777777" w:rsidTr="0028026B">
        <w:trPr>
          <w:trHeight w:val="781"/>
        </w:trPr>
        <w:tc>
          <w:tcPr>
            <w:tcW w:w="3936" w:type="dxa"/>
            <w:shd w:val="clear" w:color="auto" w:fill="auto"/>
            <w:vAlign w:val="center"/>
          </w:tcPr>
          <w:p w14:paraId="6E7D59A0" w14:textId="0EFA07FE" w:rsidR="008C0C44" w:rsidRDefault="008C0C44" w:rsidP="00F77975">
            <w:pPr>
              <w:rPr>
                <w:noProof/>
              </w:rPr>
            </w:pPr>
            <w:r w:rsidRPr="00EC00DE">
              <w:rPr>
                <w:b/>
                <w:bCs/>
                <w:noProof/>
              </w:rPr>
              <w:drawing>
                <wp:inline distT="0" distB="0" distL="0" distR="0" wp14:anchorId="29114A2E" wp14:editId="4BC48070">
                  <wp:extent cx="2362200" cy="4069080"/>
                  <wp:effectExtent l="0" t="0" r="0" b="0"/>
                  <wp:docPr id="59" name="image30.png" descr="User preferences SmartAlert preferences Hazard Rul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51">
                            <a:extLst>
                              <a:ext uri="{28A0092B-C50C-407E-A947-70E740481C1C}">
                                <a14:useLocalDpi xmlns:a14="http://schemas.microsoft.com/office/drawing/2010/main" val="0"/>
                              </a:ext>
                            </a:extLst>
                          </a:blip>
                          <a:stretch>
                            <a:fillRect/>
                          </a:stretch>
                        </pic:blipFill>
                        <pic:spPr>
                          <a:xfrm>
                            <a:off x="0" y="0"/>
                            <a:ext cx="2362200" cy="4069080"/>
                          </a:xfrm>
                          <a:prstGeom prst="rect">
                            <a:avLst/>
                          </a:prstGeom>
                        </pic:spPr>
                      </pic:pic>
                    </a:graphicData>
                  </a:graphic>
                </wp:inline>
              </w:drawing>
            </w:r>
          </w:p>
        </w:tc>
        <w:tc>
          <w:tcPr>
            <w:tcW w:w="676" w:type="dxa"/>
            <w:shd w:val="clear" w:color="auto" w:fill="auto"/>
          </w:tcPr>
          <w:p w14:paraId="3C09A6BC" w14:textId="77777777" w:rsidR="006D207C" w:rsidRDefault="006D207C" w:rsidP="006D207C">
            <w:r w:rsidRPr="00EC00DE">
              <w:rPr>
                <w:noProof/>
              </w:rPr>
              <w:drawing>
                <wp:inline distT="0" distB="0" distL="0" distR="0" wp14:anchorId="5B27EA56" wp14:editId="2555D82F">
                  <wp:extent cx="260350" cy="196850"/>
                  <wp:effectExtent l="0" t="0" r="6350" b="6350"/>
                  <wp:docPr id="67" name="image34.png" descr="Information information 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rotWithShape="1">
                          <a:blip r:embed="rId52" cstate="print">
                            <a:extLst>
                              <a:ext uri="{28A0092B-C50C-407E-A947-70E740481C1C}">
                                <a14:useLocalDpi xmlns:a14="http://schemas.microsoft.com/office/drawing/2010/main" val="0"/>
                              </a:ext>
                            </a:extLst>
                          </a:blip>
                          <a:srcRect l="-2" t="-2152" r="-1920" b="-602"/>
                          <a:stretch/>
                        </pic:blipFill>
                        <pic:spPr bwMode="auto">
                          <a:xfrm>
                            <a:off x="0" y="0"/>
                            <a:ext cx="260350" cy="196850"/>
                          </a:xfrm>
                          <a:prstGeom prst="rect">
                            <a:avLst/>
                          </a:prstGeom>
                          <a:ln>
                            <a:noFill/>
                          </a:ln>
                          <a:extLst>
                            <a:ext uri="{53640926-AAD7-44D8-BBD7-CCE9431645EC}">
                              <a14:shadowObscured xmlns:a14="http://schemas.microsoft.com/office/drawing/2010/main"/>
                            </a:ext>
                          </a:extLst>
                        </pic:spPr>
                      </pic:pic>
                    </a:graphicData>
                  </a:graphic>
                </wp:inline>
              </w:drawing>
            </w:r>
          </w:p>
          <w:p w14:paraId="2CD09675" w14:textId="77777777" w:rsidR="006D207C" w:rsidRDefault="006D207C" w:rsidP="006D207C">
            <w:r>
              <w:rPr>
                <w:noProof/>
              </w:rPr>
              <w:br/>
            </w:r>
            <w:r w:rsidR="008C0C44">
              <w:rPr>
                <w:noProof/>
                <w:w w:val="101"/>
              </w:rPr>
              <w:drawing>
                <wp:inline distT="0" distB="0" distL="0" distR="0" wp14:anchorId="1E28D3C5" wp14:editId="68D3EA37">
                  <wp:extent cx="273050" cy="203200"/>
                  <wp:effectExtent l="0" t="0" r="6350" b="0"/>
                  <wp:docPr id="65" name="image33.png" descr="Advisory information 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rotWithShape="1">
                          <a:blip r:embed="rId53" cstate="print">
                            <a:extLst>
                              <a:ext uri="{28A0092B-C50C-407E-A947-70E740481C1C}">
                                <a14:useLocalDpi xmlns:a14="http://schemas.microsoft.com/office/drawing/2010/main" val="0"/>
                              </a:ext>
                            </a:extLst>
                          </a:blip>
                          <a:srcRect l="-5556" t="-2249" r="-1091" b="-3571"/>
                          <a:stretch/>
                        </pic:blipFill>
                        <pic:spPr bwMode="auto">
                          <a:xfrm>
                            <a:off x="0" y="0"/>
                            <a:ext cx="273050" cy="203200"/>
                          </a:xfrm>
                          <a:prstGeom prst="rect">
                            <a:avLst/>
                          </a:prstGeom>
                          <a:ln>
                            <a:noFill/>
                          </a:ln>
                          <a:extLst>
                            <a:ext uri="{53640926-AAD7-44D8-BBD7-CCE9431645EC}">
                              <a14:shadowObscured xmlns:a14="http://schemas.microsoft.com/office/drawing/2010/main"/>
                            </a:ext>
                          </a:extLst>
                        </pic:spPr>
                      </pic:pic>
                    </a:graphicData>
                  </a:graphic>
                </wp:inline>
              </w:drawing>
            </w:r>
          </w:p>
          <w:p w14:paraId="0E84350B" w14:textId="77777777" w:rsidR="006D207C" w:rsidRDefault="006D207C" w:rsidP="006D207C"/>
          <w:p w14:paraId="1D0F5EE8" w14:textId="77777777" w:rsidR="006D207C" w:rsidRDefault="008C0C44" w:rsidP="006D207C">
            <w:r>
              <w:rPr>
                <w:noProof/>
                <w:w w:val="110"/>
              </w:rPr>
              <w:drawing>
                <wp:inline distT="0" distB="0" distL="0" distR="0" wp14:anchorId="5AE43F54" wp14:editId="58861F12">
                  <wp:extent cx="292100" cy="219075"/>
                  <wp:effectExtent l="0" t="0" r="0" b="0"/>
                  <wp:docPr id="63" name="image32.png" descr="Watch information 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rotWithShape="1">
                          <a:blip r:embed="rId54" cstate="print">
                            <a:extLst>
                              <a:ext uri="{28A0092B-C50C-407E-A947-70E740481C1C}">
                                <a14:useLocalDpi xmlns:a14="http://schemas.microsoft.com/office/drawing/2010/main" val="0"/>
                              </a:ext>
                            </a:extLst>
                          </a:blip>
                          <a:srcRect l="-7132" t="-7132" r="-7132" b="-7132"/>
                          <a:stretch/>
                        </pic:blipFill>
                        <pic:spPr>
                          <a:xfrm>
                            <a:off x="0" y="0"/>
                            <a:ext cx="292100" cy="219075"/>
                          </a:xfrm>
                          <a:prstGeom prst="rect">
                            <a:avLst/>
                          </a:prstGeom>
                        </pic:spPr>
                      </pic:pic>
                    </a:graphicData>
                  </a:graphic>
                </wp:inline>
              </w:drawing>
            </w:r>
          </w:p>
          <w:p w14:paraId="54D91E02" w14:textId="77777777" w:rsidR="006D207C" w:rsidRDefault="006D207C" w:rsidP="006D207C"/>
          <w:p w14:paraId="59E43267" w14:textId="71B8AD31" w:rsidR="008C0C44" w:rsidRPr="00F90176" w:rsidRDefault="008C0C44" w:rsidP="006D207C">
            <w:r w:rsidRPr="00445201">
              <w:rPr>
                <w:noProof/>
                <w:vertAlign w:val="subscript"/>
              </w:rPr>
              <w:drawing>
                <wp:inline distT="0" distB="0" distL="0" distR="0" wp14:anchorId="5D26AF21" wp14:editId="3F635BB2">
                  <wp:extent cx="260350" cy="192405"/>
                  <wp:effectExtent l="0" t="0" r="6350" b="0"/>
                  <wp:docPr id="61" name="image31.png" descr="Warning information 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0350" cy="192405"/>
                          </a:xfrm>
                          <a:prstGeom prst="rect">
                            <a:avLst/>
                          </a:prstGeom>
                        </pic:spPr>
                      </pic:pic>
                    </a:graphicData>
                  </a:graphic>
                </wp:inline>
              </w:drawing>
            </w:r>
          </w:p>
        </w:tc>
        <w:tc>
          <w:tcPr>
            <w:tcW w:w="5648" w:type="dxa"/>
            <w:shd w:val="clear" w:color="auto" w:fill="auto"/>
          </w:tcPr>
          <w:p w14:paraId="66FE7C97" w14:textId="5A765CA0" w:rsidR="006D207C" w:rsidRDefault="006D207C" w:rsidP="006D207C">
            <w:pPr>
              <w:pStyle w:val="NoSpacing"/>
              <w:spacing w:after="40"/>
              <w:rPr>
                <w:b/>
                <w:spacing w:val="-3"/>
              </w:rPr>
            </w:pPr>
            <w:r w:rsidRPr="00EC00DE">
              <w:rPr>
                <w:b/>
                <w:bCs/>
              </w:rPr>
              <w:t>Information</w:t>
            </w:r>
            <w:r w:rsidRPr="00EC00DE">
              <w:t>: Lowest severity impact</w:t>
            </w:r>
            <w:r>
              <w:rPr>
                <w:b/>
                <w:spacing w:val="-3"/>
              </w:rPr>
              <w:t xml:space="preserve"> </w:t>
            </w:r>
          </w:p>
          <w:p w14:paraId="2F905850" w14:textId="77777777" w:rsidR="006D207C" w:rsidRDefault="006D207C" w:rsidP="006D207C">
            <w:pPr>
              <w:pStyle w:val="NoSpacing"/>
              <w:spacing w:after="40"/>
              <w:rPr>
                <w:b/>
              </w:rPr>
            </w:pPr>
          </w:p>
          <w:p w14:paraId="7FF79EC6" w14:textId="4F98C22A" w:rsidR="006D207C" w:rsidRDefault="006D207C" w:rsidP="006D207C">
            <w:pPr>
              <w:pStyle w:val="NoSpacing"/>
              <w:spacing w:after="40"/>
            </w:pPr>
            <w:r>
              <w:rPr>
                <w:b/>
              </w:rPr>
              <w:t>Advisory:</w:t>
            </w:r>
            <w:r>
              <w:rPr>
                <w:b/>
                <w:spacing w:val="33"/>
              </w:rPr>
              <w:t xml:space="preserve"> </w:t>
            </w:r>
            <w:r>
              <w:t>Impact</w:t>
            </w:r>
            <w:r>
              <w:rPr>
                <w:spacing w:val="12"/>
              </w:rPr>
              <w:t xml:space="preserve"> </w:t>
            </w:r>
            <w:r>
              <w:t>is</w:t>
            </w:r>
            <w:r>
              <w:rPr>
                <w:spacing w:val="13"/>
              </w:rPr>
              <w:t xml:space="preserve"> </w:t>
            </w:r>
            <w:r>
              <w:t>either not</w:t>
            </w:r>
            <w:r>
              <w:rPr>
                <w:spacing w:val="13"/>
              </w:rPr>
              <w:t xml:space="preserve"> </w:t>
            </w:r>
            <w:r>
              <w:t>likely</w:t>
            </w:r>
            <w:r>
              <w:rPr>
                <w:spacing w:val="12"/>
              </w:rPr>
              <w:t xml:space="preserve"> </w:t>
            </w:r>
            <w:r>
              <w:t>or</w:t>
            </w:r>
            <w:r>
              <w:rPr>
                <w:spacing w:val="13"/>
              </w:rPr>
              <w:t xml:space="preserve"> </w:t>
            </w:r>
            <w:r>
              <w:t>not</w:t>
            </w:r>
            <w:r>
              <w:rPr>
                <w:spacing w:val="12"/>
              </w:rPr>
              <w:t xml:space="preserve"> </w:t>
            </w:r>
            <w:r>
              <w:t>very</w:t>
            </w:r>
            <w:r>
              <w:rPr>
                <w:spacing w:val="12"/>
              </w:rPr>
              <w:t xml:space="preserve"> </w:t>
            </w:r>
            <w:r>
              <w:t>large.</w:t>
            </w:r>
          </w:p>
          <w:p w14:paraId="71857BA4" w14:textId="77777777" w:rsidR="006D207C" w:rsidRDefault="006D207C" w:rsidP="006D207C">
            <w:pPr>
              <w:pStyle w:val="NoSpacing"/>
              <w:spacing w:after="40"/>
              <w:rPr>
                <w:b/>
                <w:spacing w:val="-5"/>
              </w:rPr>
            </w:pPr>
          </w:p>
          <w:p w14:paraId="1912F073" w14:textId="4C2639D5" w:rsidR="008C0C44" w:rsidRDefault="008C0C44" w:rsidP="006D207C">
            <w:pPr>
              <w:pStyle w:val="NoSpacing"/>
              <w:spacing w:after="40"/>
            </w:pPr>
            <w:r>
              <w:rPr>
                <w:b/>
                <w:spacing w:val="-5"/>
              </w:rPr>
              <w:t>Watch:</w:t>
            </w:r>
            <w:r>
              <w:rPr>
                <w:b/>
                <w:spacing w:val="27"/>
              </w:rPr>
              <w:t xml:space="preserve"> </w:t>
            </w:r>
            <w:r>
              <w:t>Likely impact with moderate damage.</w:t>
            </w:r>
          </w:p>
          <w:p w14:paraId="79DEB6D6" w14:textId="77777777" w:rsidR="006D207C" w:rsidRDefault="006D207C" w:rsidP="006D207C">
            <w:pPr>
              <w:pStyle w:val="NoSpacing"/>
              <w:spacing w:after="40"/>
              <w:rPr>
                <w:b/>
                <w:spacing w:val="-3"/>
              </w:rPr>
            </w:pPr>
          </w:p>
          <w:p w14:paraId="3D332D76" w14:textId="28E5258F" w:rsidR="006D207C" w:rsidRDefault="006D207C" w:rsidP="006D207C">
            <w:pPr>
              <w:pStyle w:val="NoSpacing"/>
              <w:spacing w:after="40"/>
            </w:pPr>
            <w:r>
              <w:rPr>
                <w:b/>
                <w:spacing w:val="-3"/>
              </w:rPr>
              <w:t xml:space="preserve">Warning: </w:t>
            </w:r>
            <w:r>
              <w:t>Highest severity impact. Damage is</w:t>
            </w:r>
            <w:r>
              <w:rPr>
                <w:spacing w:val="3"/>
              </w:rPr>
              <w:t xml:space="preserve"> </w:t>
            </w:r>
            <w:r>
              <w:t>highly</w:t>
            </w:r>
            <w:r>
              <w:rPr>
                <w:spacing w:val="-2"/>
              </w:rPr>
              <w:t xml:space="preserve"> </w:t>
            </w:r>
            <w:r>
              <w:rPr>
                <w:spacing w:val="-4"/>
              </w:rPr>
              <w:t>likely.</w:t>
            </w:r>
          </w:p>
          <w:p w14:paraId="069F301E" w14:textId="77777777" w:rsidR="008C0C44" w:rsidRDefault="008C0C44" w:rsidP="006D207C">
            <w:pPr>
              <w:pStyle w:val="NoSpacing"/>
              <w:spacing w:after="40"/>
              <w:rPr>
                <w:w w:val="101"/>
              </w:rPr>
            </w:pPr>
            <w:r>
              <w:rPr>
                <w:w w:val="101"/>
              </w:rPr>
              <w:t xml:space="preserve"> </w:t>
            </w:r>
          </w:p>
          <w:p w14:paraId="05392550" w14:textId="77777777" w:rsidR="008C0C44" w:rsidRDefault="008C0C44" w:rsidP="006D207C">
            <w:pPr>
              <w:pStyle w:val="NoSpacing"/>
            </w:pPr>
          </w:p>
          <w:p w14:paraId="7C591D7D" w14:textId="05BF234C" w:rsidR="008C0C44" w:rsidRPr="00EC00DE" w:rsidRDefault="008C0C44" w:rsidP="006D207C">
            <w:pPr>
              <w:pStyle w:val="NoSpacing"/>
            </w:pPr>
            <w:r w:rsidRPr="00EC00DE">
              <w:t xml:space="preserve"> </w:t>
            </w:r>
          </w:p>
          <w:p w14:paraId="226E8D2F" w14:textId="62E1EE63" w:rsidR="008C0C44" w:rsidRDefault="008C0C44" w:rsidP="006D207C">
            <w:pPr>
              <w:rPr>
                <w:noProof/>
                <w:w w:val="110"/>
              </w:rPr>
            </w:pPr>
          </w:p>
        </w:tc>
      </w:tr>
    </w:tbl>
    <w:p w14:paraId="4A249E29" w14:textId="77777777" w:rsidR="008C0C44" w:rsidRDefault="008C0C44" w:rsidP="00196C8B">
      <w:pPr>
        <w:pStyle w:val="NoSpacing"/>
      </w:pPr>
    </w:p>
    <w:p w14:paraId="0B4362C9" w14:textId="6D8BED2F" w:rsidR="00196C8B" w:rsidRDefault="00196C8B" w:rsidP="00196C8B">
      <w:pPr>
        <w:pStyle w:val="NoSpacing"/>
      </w:pPr>
    </w:p>
    <w:p w14:paraId="0883E0A4" w14:textId="77777777" w:rsidR="00A63880" w:rsidRDefault="00A63880">
      <w:pPr>
        <w:rPr>
          <w:rFonts w:eastAsia="Calibri"/>
          <w:b/>
          <w:bCs/>
          <w:sz w:val="24"/>
        </w:rPr>
      </w:pPr>
      <w:bookmarkStart w:id="28" w:name="Select_geographic_areas_for_alerts"/>
      <w:bookmarkEnd w:id="28"/>
      <w:r>
        <w:br w:type="page"/>
      </w:r>
    </w:p>
    <w:p w14:paraId="40876D7F" w14:textId="48949E26" w:rsidR="00196C8B" w:rsidRDefault="00196C8B" w:rsidP="00196C8B">
      <w:pPr>
        <w:pStyle w:val="Heading3"/>
      </w:pPr>
      <w:r>
        <w:lastRenderedPageBreak/>
        <w:t>Select geographic areas for alerts</w:t>
      </w:r>
    </w:p>
    <w:tbl>
      <w:tblPr>
        <w:tblStyle w:val="TableGrid"/>
        <w:tblW w:w="10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
        <w:gridCol w:w="9521"/>
      </w:tblGrid>
      <w:tr w:rsidR="00A63880" w14:paraId="7FE63115" w14:textId="77777777" w:rsidTr="00A63880">
        <w:trPr>
          <w:trHeight w:val="684"/>
        </w:trPr>
        <w:tc>
          <w:tcPr>
            <w:tcW w:w="739" w:type="dxa"/>
            <w:vAlign w:val="center"/>
          </w:tcPr>
          <w:p w14:paraId="185E4E4D" w14:textId="14C12059" w:rsidR="00A63880" w:rsidRDefault="00A63880" w:rsidP="006C56F3">
            <w:pPr>
              <w:jc w:val="center"/>
            </w:pPr>
            <w:r>
              <w:rPr>
                <w:noProof/>
              </w:rPr>
              <w:drawing>
                <wp:inline distT="0" distB="0" distL="0" distR="0" wp14:anchorId="5002A516" wp14:editId="10842406">
                  <wp:extent cx="30480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 1@2x.png"/>
                          <pic:cNvPicPr/>
                        </pic:nvPicPr>
                        <pic:blipFill>
                          <a:blip r:embed="rId1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9521" w:type="dxa"/>
            <w:vAlign w:val="center"/>
          </w:tcPr>
          <w:p w14:paraId="74EE9565" w14:textId="52364E1A" w:rsidR="00A63880" w:rsidRPr="008C0C44" w:rsidRDefault="00A63880" w:rsidP="00F77975">
            <w:pPr>
              <w:pStyle w:val="NoSpacing"/>
            </w:pPr>
            <w:r>
              <w:t xml:space="preserve">Click the </w:t>
            </w:r>
            <w:r>
              <w:rPr>
                <w:b/>
                <w:bCs/>
              </w:rPr>
              <w:t xml:space="preserve">User </w:t>
            </w:r>
            <w:r>
              <w:t xml:space="preserve">icon from the left toolbar to open then </w:t>
            </w:r>
            <w:proofErr w:type="spellStart"/>
            <w:r>
              <w:rPr>
                <w:b/>
                <w:bCs/>
              </w:rPr>
              <w:t>SmartAlert</w:t>
            </w:r>
            <w:proofErr w:type="spellEnd"/>
            <w:r>
              <w:rPr>
                <w:b/>
                <w:bCs/>
              </w:rPr>
              <w:t xml:space="preserve"> Preferences</w:t>
            </w:r>
            <w:r>
              <w:t xml:space="preserve"> panel. </w:t>
            </w:r>
          </w:p>
        </w:tc>
      </w:tr>
      <w:tr w:rsidR="00A63880" w14:paraId="0822B791" w14:textId="77777777" w:rsidTr="00A63880">
        <w:trPr>
          <w:trHeight w:val="684"/>
        </w:trPr>
        <w:tc>
          <w:tcPr>
            <w:tcW w:w="739" w:type="dxa"/>
            <w:vAlign w:val="center"/>
          </w:tcPr>
          <w:p w14:paraId="1BF30CEF" w14:textId="27FE89B5" w:rsidR="00A63880" w:rsidRDefault="00A63880" w:rsidP="006C56F3">
            <w:pPr>
              <w:jc w:val="center"/>
            </w:pPr>
            <w:r>
              <w:rPr>
                <w:noProof/>
              </w:rPr>
              <w:drawing>
                <wp:inline distT="0" distB="0" distL="0" distR="0" wp14:anchorId="6AF59F45" wp14:editId="3E8DBFE3">
                  <wp:extent cx="196850" cy="273685"/>
                  <wp:effectExtent l="0" t="0" r="635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er@2x.png"/>
                          <pic:cNvPicPr/>
                        </pic:nvPicPr>
                        <pic:blipFill>
                          <a:blip r:embed="rId56">
                            <a:extLst>
                              <a:ext uri="{28A0092B-C50C-407E-A947-70E740481C1C}">
                                <a14:useLocalDpi xmlns:a14="http://schemas.microsoft.com/office/drawing/2010/main" val="0"/>
                              </a:ext>
                            </a:extLst>
                          </a:blip>
                          <a:stretch>
                            <a:fillRect/>
                          </a:stretch>
                        </pic:blipFill>
                        <pic:spPr>
                          <a:xfrm>
                            <a:off x="0" y="0"/>
                            <a:ext cx="196850" cy="273685"/>
                          </a:xfrm>
                          <a:prstGeom prst="rect">
                            <a:avLst/>
                          </a:prstGeom>
                        </pic:spPr>
                      </pic:pic>
                    </a:graphicData>
                  </a:graphic>
                </wp:inline>
              </w:drawing>
            </w:r>
          </w:p>
        </w:tc>
        <w:tc>
          <w:tcPr>
            <w:tcW w:w="9521" w:type="dxa"/>
            <w:vAlign w:val="center"/>
          </w:tcPr>
          <w:p w14:paraId="5643F534" w14:textId="15B5B402" w:rsidR="00A63880" w:rsidRPr="008C0C44" w:rsidRDefault="00A63880" w:rsidP="00A63880">
            <w:pPr>
              <w:pStyle w:val="NoSpacing"/>
            </w:pPr>
            <w:r>
              <w:t xml:space="preserve">Click the </w:t>
            </w:r>
            <w:r>
              <w:rPr>
                <w:b/>
                <w:bCs/>
              </w:rPr>
              <w:t xml:space="preserve">Areas </w:t>
            </w:r>
            <w:r>
              <w:t>tab Then choose</w:t>
            </w:r>
            <w:r w:rsidRPr="00755914">
              <w:t xml:space="preserve"> the types of hazards and severities for which you would like to receive alerts</w:t>
            </w:r>
            <w:r>
              <w:t xml:space="preserve">. </w:t>
            </w:r>
            <w:r w:rsidRPr="008C47C2">
              <w:rPr>
                <w:noProof/>
              </w:rPr>
              <w:t xml:space="preserve">You may define one or more alert areas by clicking </w:t>
            </w:r>
            <w:r w:rsidRPr="0084191C">
              <w:rPr>
                <w:b/>
                <w:bCs/>
                <w:noProof/>
              </w:rPr>
              <w:t>User &gt; Preferences &gt; SmartAlert Notifications &gt; Areas</w:t>
            </w:r>
            <w:r w:rsidRPr="008C47C2">
              <w:rPr>
                <w:noProof/>
              </w:rPr>
              <w:t xml:space="preserve"> and using the following tools.</w:t>
            </w:r>
          </w:p>
        </w:tc>
      </w:tr>
    </w:tbl>
    <w:p w14:paraId="2A9B9340" w14:textId="77777777" w:rsidR="00196C8B" w:rsidRDefault="00196C8B" w:rsidP="00196C8B">
      <w:pPr>
        <w:pStyle w:val="NoSpacing"/>
      </w:pPr>
    </w:p>
    <w:p w14:paraId="42E80936" w14:textId="77777777" w:rsidR="00196C8B" w:rsidRDefault="00196C8B" w:rsidP="00196C8B">
      <w:pPr>
        <w:pStyle w:val="NoSpacing"/>
      </w:pPr>
      <w:bookmarkStart w:id="29" w:name="Choose_multiple_areas_for_alerts"/>
      <w:bookmarkEnd w:id="29"/>
      <w:r>
        <w:rPr>
          <w:noProof/>
        </w:rPr>
        <w:drawing>
          <wp:inline distT="0" distB="0" distL="0" distR="0" wp14:anchorId="2114D0D0" wp14:editId="369B76A5">
            <wp:extent cx="1935448" cy="3149600"/>
            <wp:effectExtent l="0" t="0" r="0" b="0"/>
            <wp:docPr id="69" name="image35.png" descr="SmartAlert area filter option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46151" cy="3167018"/>
                    </a:xfrm>
                    <a:prstGeom prst="rect">
                      <a:avLst/>
                    </a:prstGeom>
                  </pic:spPr>
                </pic:pic>
              </a:graphicData>
            </a:graphic>
          </wp:inline>
        </w:drawing>
      </w:r>
    </w:p>
    <w:p w14:paraId="5AB6334F" w14:textId="77777777" w:rsidR="00196C8B" w:rsidRDefault="00196C8B" w:rsidP="00196C8B">
      <w:pPr>
        <w:pStyle w:val="NoSpacing"/>
      </w:pPr>
    </w:p>
    <w:p w14:paraId="1ADB4BFF" w14:textId="77777777" w:rsidR="00196C8B" w:rsidRPr="00C54F9B" w:rsidRDefault="00196C8B" w:rsidP="00196C8B">
      <w:pPr>
        <w:pStyle w:val="Heading3"/>
        <w:rPr>
          <w:rFonts w:ascii="Open Sans" w:eastAsia="Georgia" w:hAnsi="Open Sans" w:cs="Georgia"/>
        </w:rPr>
      </w:pPr>
      <w:r>
        <w:t>Choose multiple areas for alerts</w:t>
      </w:r>
    </w:p>
    <w:p w14:paraId="69FF377F" w14:textId="77777777" w:rsidR="00196C8B" w:rsidRDefault="00196C8B" w:rsidP="00196C8B">
      <w:pPr>
        <w:pStyle w:val="NoSpacing"/>
      </w:pPr>
      <w:r>
        <w:t xml:space="preserve">To add additional areas, click on the </w:t>
      </w:r>
      <w:r>
        <w:rPr>
          <w:b/>
        </w:rPr>
        <w:t xml:space="preserve">Plus Icon </w:t>
      </w:r>
      <w:r>
        <w:t>next to Search, then select the area tool you want to add: (from left to right)</w:t>
      </w:r>
    </w:p>
    <w:p w14:paraId="7F00F65F" w14:textId="77777777" w:rsidR="00196C8B" w:rsidRDefault="00196C8B" w:rsidP="00196C8B">
      <w:pPr>
        <w:pStyle w:val="NoSpacing"/>
        <w:numPr>
          <w:ilvl w:val="0"/>
          <w:numId w:val="1"/>
        </w:numPr>
      </w:pPr>
      <w:r>
        <w:t>Circle</w:t>
      </w:r>
    </w:p>
    <w:p w14:paraId="62F8A8A6" w14:textId="77777777" w:rsidR="00196C8B" w:rsidRDefault="00196C8B" w:rsidP="00196C8B">
      <w:pPr>
        <w:pStyle w:val="NoSpacing"/>
        <w:numPr>
          <w:ilvl w:val="0"/>
          <w:numId w:val="1"/>
        </w:numPr>
      </w:pPr>
      <w:r>
        <w:t>Polygon</w:t>
      </w:r>
    </w:p>
    <w:p w14:paraId="786AD82B" w14:textId="77777777" w:rsidR="00196C8B" w:rsidRDefault="00196C8B" w:rsidP="00196C8B">
      <w:pPr>
        <w:pStyle w:val="NoSpacing"/>
        <w:numPr>
          <w:ilvl w:val="0"/>
          <w:numId w:val="1"/>
        </w:numPr>
      </w:pPr>
      <w:r>
        <w:t>Rectangle</w:t>
      </w:r>
    </w:p>
    <w:p w14:paraId="35F3F118" w14:textId="77777777" w:rsidR="00196C8B" w:rsidRDefault="00196C8B" w:rsidP="00196C8B">
      <w:pPr>
        <w:pStyle w:val="NoSpacing"/>
        <w:numPr>
          <w:ilvl w:val="0"/>
          <w:numId w:val="1"/>
        </w:numPr>
      </w:pPr>
      <w:r>
        <w:t>Current</w:t>
      </w:r>
      <w:r>
        <w:rPr>
          <w:spacing w:val="15"/>
        </w:rPr>
        <w:t xml:space="preserve"> </w:t>
      </w:r>
      <w:r>
        <w:t>extents</w:t>
      </w:r>
    </w:p>
    <w:p w14:paraId="6A74E8C7" w14:textId="77777777" w:rsidR="00196C8B" w:rsidRDefault="00196C8B" w:rsidP="00196C8B">
      <w:pPr>
        <w:pStyle w:val="NoSpacing"/>
        <w:numPr>
          <w:ilvl w:val="0"/>
          <w:numId w:val="1"/>
        </w:numPr>
      </w:pPr>
      <w:r>
        <w:t>or Search</w:t>
      </w:r>
      <w:r>
        <w:rPr>
          <w:spacing w:val="-19"/>
        </w:rPr>
        <w:t xml:space="preserve"> </w:t>
      </w:r>
      <w:r>
        <w:t>Locations</w:t>
      </w:r>
    </w:p>
    <w:p w14:paraId="221309F0" w14:textId="77777777" w:rsidR="00196C8B" w:rsidRDefault="00196C8B" w:rsidP="00196C8B">
      <w:pPr>
        <w:pStyle w:val="NoSpacing"/>
      </w:pPr>
    </w:p>
    <w:p w14:paraId="4F710864" w14:textId="77777777" w:rsidR="00196C8B" w:rsidRDefault="00196C8B" w:rsidP="00196C8B">
      <w:pPr>
        <w:pStyle w:val="NoSpacing"/>
      </w:pPr>
      <w:r>
        <w:rPr>
          <w:noProof/>
        </w:rPr>
        <w:drawing>
          <wp:inline distT="0" distB="0" distL="0" distR="0" wp14:anchorId="0523672F" wp14:editId="3A3A1997">
            <wp:extent cx="2277915" cy="1922145"/>
            <wp:effectExtent l="0" t="0" r="0" b="0"/>
            <wp:docPr id="71" name="image36.png" descr="SmartAlert area tab add a new area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58" cstate="print"/>
                    <a:stretch>
                      <a:fillRect/>
                    </a:stretch>
                  </pic:blipFill>
                  <pic:spPr>
                    <a:xfrm>
                      <a:off x="0" y="0"/>
                      <a:ext cx="2291117" cy="1933285"/>
                    </a:xfrm>
                    <a:prstGeom prst="rect">
                      <a:avLst/>
                    </a:prstGeom>
                  </pic:spPr>
                </pic:pic>
              </a:graphicData>
            </a:graphic>
          </wp:inline>
        </w:drawing>
      </w:r>
    </w:p>
    <w:p w14:paraId="3E5BB3C1" w14:textId="77777777" w:rsidR="00196C8B" w:rsidRDefault="00196C8B" w:rsidP="00196C8B">
      <w:pPr>
        <w:pStyle w:val="NoSpacing"/>
      </w:pPr>
    </w:p>
    <w:p w14:paraId="5F0BBB45" w14:textId="77777777" w:rsidR="00196C8B" w:rsidRDefault="00196C8B" w:rsidP="00196C8B">
      <w:pPr>
        <w:pStyle w:val="Heading3"/>
      </w:pPr>
      <w:bookmarkStart w:id="30" w:name="How_to_unsubscribe_from_alerts"/>
      <w:bookmarkEnd w:id="30"/>
      <w:r>
        <w:lastRenderedPageBreak/>
        <w:t>How to unsubscribe from alerts</w:t>
      </w:r>
    </w:p>
    <w:p w14:paraId="601C1CD5" w14:textId="77777777" w:rsidR="00196C8B" w:rsidRDefault="00196C8B" w:rsidP="00196C8B">
      <w:pPr>
        <w:pStyle w:val="NoSpacing"/>
      </w:pPr>
      <w:r>
        <w:rPr>
          <w:spacing w:val="-9"/>
        </w:rPr>
        <w:t xml:space="preserve">To </w:t>
      </w:r>
      <w:r>
        <w:t xml:space="preserve">unsubscribe from alerts, </w:t>
      </w:r>
      <w:r>
        <w:rPr>
          <w:spacing w:val="-3"/>
        </w:rPr>
        <w:t xml:space="preserve">uncheck </w:t>
      </w:r>
      <w:r>
        <w:t xml:space="preserve">the alert you </w:t>
      </w:r>
      <w:r>
        <w:rPr>
          <w:spacing w:val="-3"/>
        </w:rPr>
        <w:t xml:space="preserve">want </w:t>
      </w:r>
      <w:r>
        <w:t xml:space="preserve">to </w:t>
      </w:r>
      <w:r>
        <w:rPr>
          <w:spacing w:val="-3"/>
        </w:rPr>
        <w:t xml:space="preserve">remove. </w:t>
      </w:r>
      <w:r>
        <w:rPr>
          <w:spacing w:val="-9"/>
        </w:rPr>
        <w:t xml:space="preserve">To </w:t>
      </w:r>
      <w:r>
        <w:t xml:space="preserve">quickly </w:t>
      </w:r>
      <w:r>
        <w:rPr>
          <w:spacing w:val="-3"/>
        </w:rPr>
        <w:t xml:space="preserve">remove </w:t>
      </w:r>
      <w:proofErr w:type="spellStart"/>
      <w:r>
        <w:t>SmartAlerts</w:t>
      </w:r>
      <w:proofErr w:type="spellEnd"/>
      <w:r>
        <w:t xml:space="preserve"> sent via</w:t>
      </w:r>
      <w:r>
        <w:rPr>
          <w:spacing w:val="-5"/>
        </w:rPr>
        <w:t xml:space="preserve"> </w:t>
      </w:r>
      <w:r>
        <w:t>SMS</w:t>
      </w:r>
      <w:r>
        <w:rPr>
          <w:spacing w:val="-5"/>
        </w:rPr>
        <w:t xml:space="preserve"> (text) </w:t>
      </w:r>
      <w:r>
        <w:t>messages,</w:t>
      </w:r>
      <w:r>
        <w:rPr>
          <w:spacing w:val="-4"/>
        </w:rPr>
        <w:t xml:space="preserve"> </w:t>
      </w:r>
      <w:r>
        <w:t>each</w:t>
      </w:r>
      <w:r>
        <w:rPr>
          <w:spacing w:val="-5"/>
        </w:rPr>
        <w:t xml:space="preserve"> </w:t>
      </w:r>
      <w:r>
        <w:t>alert</w:t>
      </w:r>
      <w:r>
        <w:rPr>
          <w:spacing w:val="-4"/>
        </w:rPr>
        <w:t xml:space="preserve"> </w:t>
      </w:r>
      <w:r>
        <w:t>includes</w:t>
      </w:r>
      <w:r>
        <w:rPr>
          <w:spacing w:val="-5"/>
        </w:rPr>
        <w:t xml:space="preserve"> </w:t>
      </w:r>
      <w:r>
        <w:t>the</w:t>
      </w:r>
      <w:r>
        <w:rPr>
          <w:spacing w:val="-4"/>
        </w:rPr>
        <w:t xml:space="preserve"> </w:t>
      </w:r>
      <w:r>
        <w:t>option</w:t>
      </w:r>
      <w:r>
        <w:rPr>
          <w:spacing w:val="-5"/>
        </w:rPr>
        <w:t xml:space="preserve"> </w:t>
      </w:r>
      <w:r>
        <w:t>to</w:t>
      </w:r>
      <w:r>
        <w:rPr>
          <w:spacing w:val="-4"/>
        </w:rPr>
        <w:t xml:space="preserve"> </w:t>
      </w:r>
      <w:r>
        <w:t>opt</w:t>
      </w:r>
      <w:r>
        <w:rPr>
          <w:spacing w:val="-5"/>
        </w:rPr>
        <w:t xml:space="preserve"> </w:t>
      </w:r>
      <w:r>
        <w:t>out</w:t>
      </w:r>
      <w:r>
        <w:rPr>
          <w:spacing w:val="-4"/>
        </w:rPr>
        <w:t xml:space="preserve"> </w:t>
      </w:r>
      <w:r>
        <w:rPr>
          <w:spacing w:val="-3"/>
        </w:rPr>
        <w:t>by</w:t>
      </w:r>
      <w:r>
        <w:rPr>
          <w:spacing w:val="-5"/>
        </w:rPr>
        <w:t xml:space="preserve"> </w:t>
      </w:r>
      <w:r>
        <w:t>hitting</w:t>
      </w:r>
      <w:r>
        <w:rPr>
          <w:spacing w:val="-4"/>
        </w:rPr>
        <w:t xml:space="preserve"> </w:t>
      </w:r>
      <w:r>
        <w:t>reply</w:t>
      </w:r>
      <w:r>
        <w:rPr>
          <w:spacing w:val="-5"/>
        </w:rPr>
        <w:t xml:space="preserve"> </w:t>
      </w:r>
      <w:r>
        <w:t>and</w:t>
      </w:r>
      <w:r>
        <w:rPr>
          <w:spacing w:val="-4"/>
        </w:rPr>
        <w:t xml:space="preserve"> </w:t>
      </w:r>
      <w:r>
        <w:t>typing the words</w:t>
      </w:r>
      <w:r>
        <w:rPr>
          <w:spacing w:val="-5"/>
        </w:rPr>
        <w:t xml:space="preserve"> </w:t>
      </w:r>
      <w:r>
        <w:rPr>
          <w:spacing w:val="-7"/>
        </w:rPr>
        <w:t>“STOP.”</w:t>
      </w:r>
      <w:r>
        <w:rPr>
          <w:spacing w:val="-4"/>
        </w:rPr>
        <w:t xml:space="preserve"> </w:t>
      </w:r>
    </w:p>
    <w:p w14:paraId="318AFE42" w14:textId="77777777" w:rsidR="00196C8B" w:rsidRDefault="00196C8B" w:rsidP="00196C8B">
      <w:pPr>
        <w:pStyle w:val="NoSpacing"/>
      </w:pPr>
    </w:p>
    <w:p w14:paraId="3C48EC83" w14:textId="77777777" w:rsidR="00196C8B" w:rsidRDefault="00196C8B" w:rsidP="00196C8B">
      <w:pPr>
        <w:pStyle w:val="Heading2"/>
      </w:pPr>
      <w:bookmarkStart w:id="31" w:name="Manage_account_details_and_preferences"/>
      <w:bookmarkStart w:id="32" w:name="_Toc42248555"/>
      <w:bookmarkEnd w:id="31"/>
      <w:r>
        <w:t>Account, language, and time zone preferences</w:t>
      </w:r>
      <w:bookmarkEnd w:id="32"/>
    </w:p>
    <w:tbl>
      <w:tblPr>
        <w:tblStyle w:val="TableGrid"/>
        <w:tblW w:w="10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
        <w:gridCol w:w="9521"/>
      </w:tblGrid>
      <w:tr w:rsidR="00213B1A" w14:paraId="2FBC693E" w14:textId="77777777" w:rsidTr="00F77975">
        <w:trPr>
          <w:trHeight w:val="684"/>
        </w:trPr>
        <w:tc>
          <w:tcPr>
            <w:tcW w:w="739" w:type="dxa"/>
            <w:vAlign w:val="center"/>
          </w:tcPr>
          <w:p w14:paraId="1302A0FA" w14:textId="77777777" w:rsidR="00213B1A" w:rsidRDefault="00213B1A" w:rsidP="00F77975">
            <w:r>
              <w:rPr>
                <w:noProof/>
              </w:rPr>
              <w:drawing>
                <wp:inline distT="0" distB="0" distL="0" distR="0" wp14:anchorId="6A1E3F9F" wp14:editId="257B9745">
                  <wp:extent cx="3048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 1@2x.png"/>
                          <pic:cNvPicPr/>
                        </pic:nvPicPr>
                        <pic:blipFill>
                          <a:blip r:embed="rId1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9521" w:type="dxa"/>
            <w:vAlign w:val="center"/>
          </w:tcPr>
          <w:p w14:paraId="66E664F8" w14:textId="5D2B2E3F" w:rsidR="00213B1A" w:rsidRPr="008C0C44" w:rsidRDefault="00213B1A" w:rsidP="00F77975">
            <w:pPr>
              <w:pStyle w:val="NoSpacing"/>
            </w:pPr>
            <w:r>
              <w:t>Click</w:t>
            </w:r>
            <w:r>
              <w:rPr>
                <w:spacing w:val="8"/>
              </w:rPr>
              <w:t xml:space="preserve"> </w:t>
            </w:r>
            <w:r>
              <w:t>the</w:t>
            </w:r>
            <w:r>
              <w:rPr>
                <w:spacing w:val="9"/>
              </w:rPr>
              <w:t xml:space="preserve"> </w:t>
            </w:r>
            <w:r>
              <w:rPr>
                <w:b/>
              </w:rPr>
              <w:t>User</w:t>
            </w:r>
            <w:r>
              <w:rPr>
                <w:b/>
                <w:spacing w:val="18"/>
              </w:rPr>
              <w:t xml:space="preserve"> </w:t>
            </w:r>
            <w:r>
              <w:rPr>
                <w:b/>
              </w:rPr>
              <w:t>Icon</w:t>
            </w:r>
            <w:r>
              <w:rPr>
                <w:b/>
                <w:spacing w:val="10"/>
              </w:rPr>
              <w:t xml:space="preserve"> </w:t>
            </w:r>
            <w:r>
              <w:t>on</w:t>
            </w:r>
            <w:r>
              <w:rPr>
                <w:spacing w:val="9"/>
              </w:rPr>
              <w:t xml:space="preserve"> </w:t>
            </w:r>
            <w:r>
              <w:t>the</w:t>
            </w:r>
            <w:r>
              <w:rPr>
                <w:spacing w:val="9"/>
              </w:rPr>
              <w:t xml:space="preserve"> </w:t>
            </w:r>
            <w:r>
              <w:t>bottom</w:t>
            </w:r>
            <w:r>
              <w:rPr>
                <w:spacing w:val="9"/>
              </w:rPr>
              <w:t xml:space="preserve"> </w:t>
            </w:r>
            <w:r>
              <w:t>of</w:t>
            </w:r>
            <w:r>
              <w:rPr>
                <w:spacing w:val="9"/>
              </w:rPr>
              <w:t xml:space="preserve"> </w:t>
            </w:r>
            <w:r>
              <w:t>the</w:t>
            </w:r>
            <w:r>
              <w:rPr>
                <w:spacing w:val="9"/>
              </w:rPr>
              <w:t xml:space="preserve"> </w:t>
            </w:r>
            <w:r>
              <w:t>left</w:t>
            </w:r>
            <w:r>
              <w:rPr>
                <w:spacing w:val="8"/>
              </w:rPr>
              <w:t xml:space="preserve"> </w:t>
            </w:r>
            <w:r>
              <w:t>toolbar</w:t>
            </w:r>
            <w:r>
              <w:rPr>
                <w:spacing w:val="9"/>
              </w:rPr>
              <w:t xml:space="preserve"> </w:t>
            </w:r>
            <w:r>
              <w:t>to</w:t>
            </w:r>
            <w:r>
              <w:rPr>
                <w:spacing w:val="9"/>
              </w:rPr>
              <w:t xml:space="preserve"> </w:t>
            </w:r>
            <w:r>
              <w:t>personalize</w:t>
            </w:r>
            <w:r>
              <w:rPr>
                <w:spacing w:val="9"/>
              </w:rPr>
              <w:t xml:space="preserve"> </w:t>
            </w:r>
            <w:r>
              <w:t>your</w:t>
            </w:r>
            <w:r>
              <w:rPr>
                <w:spacing w:val="9"/>
              </w:rPr>
              <w:t xml:space="preserve"> </w:t>
            </w:r>
            <w:r>
              <w:t>workspace</w:t>
            </w:r>
            <w:r>
              <w:rPr>
                <w:spacing w:val="9"/>
              </w:rPr>
              <w:t xml:space="preserve"> </w:t>
            </w:r>
            <w:r>
              <w:t>settings.</w:t>
            </w:r>
          </w:p>
        </w:tc>
      </w:tr>
    </w:tbl>
    <w:p w14:paraId="095E34FB" w14:textId="1E25AE32" w:rsidR="00196C8B" w:rsidRDefault="00196C8B" w:rsidP="00196C8B">
      <w:pPr>
        <w:pStyle w:val="NoSpacing"/>
      </w:pPr>
    </w:p>
    <w:p w14:paraId="7E23279E" w14:textId="77777777" w:rsidR="00196C8B" w:rsidRDefault="00196C8B" w:rsidP="00196C8B">
      <w:pPr>
        <w:pStyle w:val="NoSpacing"/>
      </w:pPr>
      <w:r>
        <w:rPr>
          <w:noProof/>
        </w:rPr>
        <w:drawing>
          <wp:inline distT="0" distB="0" distL="0" distR="0" wp14:anchorId="067E782B" wp14:editId="3CD4C44A">
            <wp:extent cx="2007870" cy="3930650"/>
            <wp:effectExtent l="0" t="0" r="0" b="0"/>
            <wp:docPr id="75" name="image37.jpeg" descr="User preferences location on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jpeg"/>
                    <pic:cNvPicPr/>
                  </pic:nvPicPr>
                  <pic:blipFill rotWithShape="1">
                    <a:blip r:embed="rId59" cstate="print"/>
                    <a:srcRect b="4618"/>
                    <a:stretch/>
                  </pic:blipFill>
                  <pic:spPr bwMode="auto">
                    <a:xfrm>
                      <a:off x="0" y="0"/>
                      <a:ext cx="2018523" cy="3951505"/>
                    </a:xfrm>
                    <a:prstGeom prst="rect">
                      <a:avLst/>
                    </a:prstGeom>
                    <a:ln>
                      <a:noFill/>
                    </a:ln>
                    <a:extLst>
                      <a:ext uri="{53640926-AAD7-44D8-BBD7-CCE9431645EC}">
                        <a14:shadowObscured xmlns:a14="http://schemas.microsoft.com/office/drawing/2010/main"/>
                      </a:ext>
                    </a:extLst>
                  </pic:spPr>
                </pic:pic>
              </a:graphicData>
            </a:graphic>
          </wp:inline>
        </w:drawing>
      </w:r>
    </w:p>
    <w:p w14:paraId="25B3DF92" w14:textId="77777777" w:rsidR="00196C8B" w:rsidRDefault="00196C8B" w:rsidP="00196C8B">
      <w:pPr>
        <w:pStyle w:val="NoSpacing"/>
        <w:rPr>
          <w:rFonts w:ascii="Open Sans" w:eastAsia="Georgia" w:hAnsi="Open Sans" w:cs="Georgia"/>
          <w:b/>
          <w:bCs/>
          <w:szCs w:val="24"/>
        </w:rPr>
      </w:pPr>
      <w:bookmarkStart w:id="33" w:name="Change_or_update_your_email_and_phone_nu"/>
      <w:bookmarkEnd w:id="33"/>
    </w:p>
    <w:p w14:paraId="467F3208" w14:textId="79EF9BD7" w:rsidR="00541E9C" w:rsidRPr="00541E9C" w:rsidRDefault="00196C8B" w:rsidP="00541E9C">
      <w:pPr>
        <w:pStyle w:val="Heading3"/>
      </w:pPr>
      <w:r>
        <w:t>Change or update your account email and phone number</w:t>
      </w:r>
    </w:p>
    <w:tbl>
      <w:tblPr>
        <w:tblStyle w:val="TableGrid"/>
        <w:tblW w:w="99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6646"/>
      </w:tblGrid>
      <w:tr w:rsidR="00541E9C" w:rsidRPr="00541E9C" w14:paraId="43EBB0AF" w14:textId="77777777" w:rsidTr="004B5CCD">
        <w:trPr>
          <w:trHeight w:val="152"/>
        </w:trPr>
        <w:tc>
          <w:tcPr>
            <w:tcW w:w="3325" w:type="dxa"/>
            <w:shd w:val="clear" w:color="auto" w:fill="auto"/>
            <w:vAlign w:val="center"/>
          </w:tcPr>
          <w:p w14:paraId="5D5C775C" w14:textId="77777777" w:rsidR="00541E9C" w:rsidRPr="00541E9C" w:rsidRDefault="00541E9C" w:rsidP="00F77975">
            <w:pPr>
              <w:rPr>
                <w:noProof/>
                <w:sz w:val="10"/>
                <w:szCs w:val="10"/>
              </w:rPr>
            </w:pPr>
          </w:p>
        </w:tc>
        <w:tc>
          <w:tcPr>
            <w:tcW w:w="6646" w:type="dxa"/>
            <w:shd w:val="clear" w:color="auto" w:fill="auto"/>
            <w:vAlign w:val="center"/>
          </w:tcPr>
          <w:p w14:paraId="3F5BE84D" w14:textId="77777777" w:rsidR="00541E9C" w:rsidRPr="00541E9C" w:rsidRDefault="00541E9C" w:rsidP="00541E9C">
            <w:pPr>
              <w:rPr>
                <w:w w:val="110"/>
                <w:sz w:val="10"/>
                <w:szCs w:val="10"/>
              </w:rPr>
            </w:pPr>
          </w:p>
        </w:tc>
      </w:tr>
      <w:tr w:rsidR="00541E9C" w14:paraId="27DDD749" w14:textId="77777777" w:rsidTr="004B5CCD">
        <w:trPr>
          <w:trHeight w:val="781"/>
        </w:trPr>
        <w:tc>
          <w:tcPr>
            <w:tcW w:w="3325" w:type="dxa"/>
            <w:shd w:val="clear" w:color="auto" w:fill="auto"/>
            <w:vAlign w:val="center"/>
          </w:tcPr>
          <w:p w14:paraId="18AF2C8F" w14:textId="116C3A0E" w:rsidR="00541E9C" w:rsidRDefault="00541E9C" w:rsidP="00F77975">
            <w:pPr>
              <w:rPr>
                <w:noProof/>
              </w:rPr>
            </w:pPr>
            <w:r>
              <w:rPr>
                <w:noProof/>
              </w:rPr>
              <w:drawing>
                <wp:inline distT="0" distB="0" distL="0" distR="0" wp14:anchorId="7FFBE5FA" wp14:editId="2438CF7E">
                  <wp:extent cx="1638759" cy="2000250"/>
                  <wp:effectExtent l="0" t="0" r="0" b="0"/>
                  <wp:docPr id="77" name="image38.png" descr="User account preferenc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8.png"/>
                          <pic:cNvPicPr/>
                        </pic:nvPicPr>
                        <pic:blipFill rotWithShape="1">
                          <a:blip r:embed="rId60" cstate="print">
                            <a:extLst>
                              <a:ext uri="{28A0092B-C50C-407E-A947-70E740481C1C}">
                                <a14:useLocalDpi xmlns:a14="http://schemas.microsoft.com/office/drawing/2010/main" val="0"/>
                              </a:ext>
                            </a:extLst>
                          </a:blip>
                          <a:srcRect l="1103" t="-398" r="-1103" b="34253"/>
                          <a:stretch/>
                        </pic:blipFill>
                        <pic:spPr bwMode="auto">
                          <a:xfrm>
                            <a:off x="0" y="0"/>
                            <a:ext cx="1638759" cy="2000250"/>
                          </a:xfrm>
                          <a:prstGeom prst="rect">
                            <a:avLst/>
                          </a:prstGeom>
                          <a:ln>
                            <a:noFill/>
                          </a:ln>
                          <a:extLst>
                            <a:ext uri="{53640926-AAD7-44D8-BBD7-CCE9431645EC}">
                              <a14:shadowObscured xmlns:a14="http://schemas.microsoft.com/office/drawing/2010/main"/>
                            </a:ext>
                          </a:extLst>
                        </pic:spPr>
                      </pic:pic>
                    </a:graphicData>
                  </a:graphic>
                </wp:inline>
              </w:drawing>
            </w:r>
          </w:p>
        </w:tc>
        <w:tc>
          <w:tcPr>
            <w:tcW w:w="6646" w:type="dxa"/>
            <w:shd w:val="clear" w:color="auto" w:fill="auto"/>
            <w:vAlign w:val="center"/>
          </w:tcPr>
          <w:p w14:paraId="17F95A27" w14:textId="77777777" w:rsidR="00541E9C" w:rsidRDefault="00541E9C" w:rsidP="00541E9C">
            <w:pPr>
              <w:rPr>
                <w:w w:val="110"/>
              </w:rPr>
            </w:pPr>
            <w:r w:rsidRPr="0084191C">
              <w:rPr>
                <w:w w:val="110"/>
              </w:rPr>
              <w:t xml:space="preserve">Choose </w:t>
            </w:r>
            <w:r w:rsidRPr="004A40ED">
              <w:rPr>
                <w:b/>
                <w:bCs/>
                <w:w w:val="110"/>
              </w:rPr>
              <w:t>User &gt; Account &gt; Account</w:t>
            </w:r>
            <w:r w:rsidRPr="00755914">
              <w:rPr>
                <w:w w:val="110"/>
              </w:rPr>
              <w:t xml:space="preserve"> </w:t>
            </w:r>
            <w:r>
              <w:rPr>
                <w:w w:val="110"/>
              </w:rPr>
              <w:t>t</w:t>
            </w:r>
            <w:r w:rsidRPr="00755914">
              <w:rPr>
                <w:w w:val="110"/>
              </w:rPr>
              <w:t>ab</w:t>
            </w:r>
            <w:r w:rsidRPr="0084191C">
              <w:rPr>
                <w:w w:val="110"/>
              </w:rPr>
              <w:t xml:space="preserve"> to change your account information. </w:t>
            </w:r>
            <w:r>
              <w:rPr>
                <w:w w:val="110"/>
              </w:rPr>
              <w:t>This information is not associated with</w:t>
            </w:r>
            <w:r w:rsidRPr="0084191C">
              <w:rPr>
                <w:w w:val="110"/>
              </w:rPr>
              <w:t xml:space="preserve"> your </w:t>
            </w:r>
            <w:proofErr w:type="spellStart"/>
            <w:r w:rsidRPr="0084191C">
              <w:rPr>
                <w:w w:val="110"/>
              </w:rPr>
              <w:t>SmartAlert</w:t>
            </w:r>
            <w:proofErr w:type="spellEnd"/>
            <w:r w:rsidRPr="0084191C">
              <w:rPr>
                <w:w w:val="110"/>
              </w:rPr>
              <w:t xml:space="preserve"> email or </w:t>
            </w:r>
            <w:r>
              <w:rPr>
                <w:w w:val="110"/>
              </w:rPr>
              <w:t>SMS (</w:t>
            </w:r>
            <w:r w:rsidRPr="0084191C">
              <w:rPr>
                <w:w w:val="110"/>
              </w:rPr>
              <w:t>text</w:t>
            </w:r>
            <w:r>
              <w:rPr>
                <w:w w:val="110"/>
              </w:rPr>
              <w:t>)</w:t>
            </w:r>
            <w:r w:rsidRPr="0084191C">
              <w:rPr>
                <w:w w:val="110"/>
              </w:rPr>
              <w:t xml:space="preserve"> preferences. </w:t>
            </w:r>
            <w:r>
              <w:rPr>
                <w:w w:val="110"/>
              </w:rPr>
              <w:t xml:space="preserve">See the section above on how to setup or change </w:t>
            </w:r>
            <w:hyperlink r:id="rId61" w:anchor="SmartAlert" w:history="1">
              <w:proofErr w:type="spellStart"/>
              <w:r w:rsidRPr="009E1B96">
                <w:rPr>
                  <w:rStyle w:val="Hyperlink"/>
                  <w:w w:val="110"/>
                </w:rPr>
                <w:t>SmartAlert</w:t>
              </w:r>
              <w:proofErr w:type="spellEnd"/>
              <w:r w:rsidRPr="009E1B96">
                <w:rPr>
                  <w:rStyle w:val="Hyperlink"/>
                  <w:w w:val="110"/>
                </w:rPr>
                <w:t xml:space="preserve"> preferences</w:t>
              </w:r>
            </w:hyperlink>
            <w:r>
              <w:rPr>
                <w:w w:val="110"/>
              </w:rPr>
              <w:t xml:space="preserve">. </w:t>
            </w:r>
          </w:p>
          <w:p w14:paraId="54043B2C" w14:textId="77777777" w:rsidR="00541E9C" w:rsidRDefault="00541E9C" w:rsidP="00541E9C">
            <w:pPr>
              <w:pStyle w:val="NoSpacing"/>
            </w:pPr>
          </w:p>
          <w:p w14:paraId="027A460B" w14:textId="77777777" w:rsidR="00541E9C" w:rsidRDefault="00541E9C" w:rsidP="00F77975">
            <w:pPr>
              <w:rPr>
                <w:noProof/>
                <w:w w:val="110"/>
              </w:rPr>
            </w:pPr>
          </w:p>
        </w:tc>
      </w:tr>
    </w:tbl>
    <w:p w14:paraId="0094B198" w14:textId="7B354AB0" w:rsidR="00196C8B" w:rsidRDefault="00196C8B" w:rsidP="00196C8B">
      <w:pPr>
        <w:pStyle w:val="Heading3"/>
      </w:pPr>
    </w:p>
    <w:p w14:paraId="590166EB" w14:textId="3E5F6EC3" w:rsidR="00196C8B" w:rsidRDefault="00196C8B" w:rsidP="00196C8B">
      <w:pPr>
        <w:pStyle w:val="Heading3"/>
      </w:pPr>
      <w:bookmarkStart w:id="34" w:name="Change_or_reset_your_password"/>
      <w:bookmarkEnd w:id="34"/>
      <w:r>
        <w:lastRenderedPageBreak/>
        <w:t>Change or reset your password</w:t>
      </w:r>
      <w:r w:rsidR="003455FB">
        <w:br/>
      </w:r>
    </w:p>
    <w:tbl>
      <w:tblPr>
        <w:tblStyle w:val="TableGrid"/>
        <w:tblW w:w="10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
        <w:gridCol w:w="9521"/>
      </w:tblGrid>
      <w:tr w:rsidR="00541E9C" w14:paraId="06F0457A" w14:textId="77777777" w:rsidTr="00F77975">
        <w:trPr>
          <w:trHeight w:val="684"/>
        </w:trPr>
        <w:tc>
          <w:tcPr>
            <w:tcW w:w="739" w:type="dxa"/>
            <w:vAlign w:val="center"/>
          </w:tcPr>
          <w:p w14:paraId="69B3B384" w14:textId="77777777" w:rsidR="00541E9C" w:rsidRDefault="00541E9C" w:rsidP="00F77975">
            <w:r>
              <w:rPr>
                <w:noProof/>
              </w:rPr>
              <w:drawing>
                <wp:inline distT="0" distB="0" distL="0" distR="0" wp14:anchorId="4AA61E41" wp14:editId="61E381A6">
                  <wp:extent cx="304800" cy="304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 1@2x.png"/>
                          <pic:cNvPicPr/>
                        </pic:nvPicPr>
                        <pic:blipFill>
                          <a:blip r:embed="rId1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9521" w:type="dxa"/>
            <w:vAlign w:val="center"/>
          </w:tcPr>
          <w:p w14:paraId="2DFABB4D" w14:textId="0A95560D" w:rsidR="00541E9C" w:rsidRPr="008C0C44" w:rsidRDefault="00541E9C" w:rsidP="00F77975">
            <w:pPr>
              <w:pStyle w:val="NoSpacing"/>
            </w:pPr>
            <w:r>
              <w:t>Click the</w:t>
            </w:r>
            <w:r w:rsidRPr="004A40ED">
              <w:t xml:space="preserve"> </w:t>
            </w:r>
            <w:r w:rsidRPr="004A40ED">
              <w:rPr>
                <w:b/>
                <w:bCs/>
              </w:rPr>
              <w:t>User</w:t>
            </w:r>
            <w:r>
              <w:t xml:space="preserve"> icon from the left toolbar, then click the </w:t>
            </w:r>
            <w:r w:rsidRPr="004A40ED">
              <w:rPr>
                <w:b/>
                <w:bCs/>
              </w:rPr>
              <w:t xml:space="preserve"> Account</w:t>
            </w:r>
            <w:r w:rsidRPr="00755914">
              <w:t xml:space="preserve"> </w:t>
            </w:r>
            <w:r w:rsidRPr="00F265DA">
              <w:rPr>
                <w:b/>
                <w:bCs/>
              </w:rPr>
              <w:t>tab</w:t>
            </w:r>
            <w:r>
              <w:rPr>
                <w:b/>
                <w:bCs/>
              </w:rPr>
              <w:t xml:space="preserve"> </w:t>
            </w:r>
            <w:r w:rsidRPr="004A40ED">
              <w:rPr>
                <w:b/>
                <w:bCs/>
              </w:rPr>
              <w:t>&gt; Change Password</w:t>
            </w:r>
            <w:r w:rsidRPr="004A40ED">
              <w:t xml:space="preserve">, to change your password. Enter your existing password, then enter your new password, confirm your new password, and then click </w:t>
            </w:r>
            <w:r w:rsidRPr="004A40ED">
              <w:rPr>
                <w:b/>
                <w:bCs/>
              </w:rPr>
              <w:t>Submit Password</w:t>
            </w:r>
            <w:r w:rsidRPr="004A40ED">
              <w:t>.</w:t>
            </w:r>
          </w:p>
        </w:tc>
      </w:tr>
    </w:tbl>
    <w:p w14:paraId="1DF8B7E6" w14:textId="77777777" w:rsidR="00541E9C" w:rsidRPr="00541E9C" w:rsidRDefault="00541E9C" w:rsidP="00541E9C"/>
    <w:p w14:paraId="2654FFCE" w14:textId="77777777" w:rsidR="00196C8B" w:rsidRDefault="00196C8B" w:rsidP="00196C8B">
      <w:pPr>
        <w:pStyle w:val="NoSpacing"/>
      </w:pPr>
    </w:p>
    <w:p w14:paraId="25E636AA" w14:textId="77777777" w:rsidR="00196C8B" w:rsidRDefault="00196C8B" w:rsidP="00196C8B">
      <w:pPr>
        <w:pStyle w:val="NoSpacing"/>
      </w:pPr>
      <w:r>
        <w:rPr>
          <w:noProof/>
        </w:rPr>
        <w:drawing>
          <wp:inline distT="0" distB="0" distL="0" distR="0" wp14:anchorId="6F84783D" wp14:editId="4805BE63">
            <wp:extent cx="5960744" cy="4840605"/>
            <wp:effectExtent l="0" t="0" r="0" b="0"/>
            <wp:docPr id="79" name="image39.png" descr="User account tab change password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9.png"/>
                    <pic:cNvPicPr/>
                  </pic:nvPicPr>
                  <pic:blipFill>
                    <a:blip r:embed="rId62" cstate="print"/>
                    <a:stretch>
                      <a:fillRect/>
                    </a:stretch>
                  </pic:blipFill>
                  <pic:spPr>
                    <a:xfrm>
                      <a:off x="0" y="0"/>
                      <a:ext cx="5960744" cy="4840605"/>
                    </a:xfrm>
                    <a:prstGeom prst="rect">
                      <a:avLst/>
                    </a:prstGeom>
                  </pic:spPr>
                </pic:pic>
              </a:graphicData>
            </a:graphic>
          </wp:inline>
        </w:drawing>
      </w:r>
    </w:p>
    <w:p w14:paraId="0BCBCD69" w14:textId="77777777" w:rsidR="00196C8B" w:rsidRPr="001416B9" w:rsidRDefault="00196C8B" w:rsidP="00196C8B">
      <w:pPr>
        <w:pStyle w:val="NoSpacing"/>
      </w:pPr>
    </w:p>
    <w:p w14:paraId="2493EAB8" w14:textId="77777777" w:rsidR="00196C8B" w:rsidRDefault="00196C8B" w:rsidP="00196C8B">
      <w:pPr>
        <w:pStyle w:val="NoSpacing"/>
        <w:rPr>
          <w:rFonts w:ascii="Open Sans" w:eastAsia="Georgia" w:hAnsi="Open Sans" w:cs="Georgia"/>
          <w:b/>
          <w:bCs/>
          <w:szCs w:val="24"/>
        </w:rPr>
      </w:pPr>
      <w:bookmarkStart w:id="35" w:name="Define_language_preferences"/>
      <w:bookmarkEnd w:id="35"/>
      <w:r>
        <w:br w:type="page"/>
      </w:r>
    </w:p>
    <w:p w14:paraId="59A069D0" w14:textId="77777777" w:rsidR="00196C8B" w:rsidRDefault="00196C8B" w:rsidP="00196C8B">
      <w:pPr>
        <w:pStyle w:val="Heading3"/>
      </w:pPr>
      <w:r>
        <w:lastRenderedPageBreak/>
        <w:t>Define language preferences</w:t>
      </w:r>
    </w:p>
    <w:p w14:paraId="7A0829A6" w14:textId="77777777" w:rsidR="00196C8B" w:rsidRDefault="00196C8B" w:rsidP="00196C8B">
      <w:pPr>
        <w:pStyle w:val="NoSpacing"/>
        <w:rPr>
          <w:w w:val="105"/>
        </w:rPr>
      </w:pPr>
      <w:r w:rsidRPr="00D46562">
        <w:rPr>
          <w:w w:val="110"/>
        </w:rPr>
        <w:t>To set your language pref</w:t>
      </w:r>
      <w:r>
        <w:rPr>
          <w:w w:val="110"/>
        </w:rPr>
        <w:t>e</w:t>
      </w:r>
      <w:r w:rsidRPr="00D46562">
        <w:rPr>
          <w:w w:val="110"/>
        </w:rPr>
        <w:t xml:space="preserve">rences, click </w:t>
      </w:r>
      <w:r w:rsidRPr="00D46562">
        <w:rPr>
          <w:b/>
          <w:bCs/>
          <w:w w:val="110"/>
        </w:rPr>
        <w:t>User &gt; Preferences &gt; Language</w:t>
      </w:r>
      <w:r w:rsidRPr="00D46562">
        <w:rPr>
          <w:w w:val="110"/>
        </w:rPr>
        <w:t>.</w:t>
      </w:r>
    </w:p>
    <w:p w14:paraId="2632C463" w14:textId="77777777" w:rsidR="00196C8B" w:rsidRDefault="00196C8B" w:rsidP="00196C8B">
      <w:pPr>
        <w:pStyle w:val="NoSpacing"/>
      </w:pPr>
    </w:p>
    <w:p w14:paraId="04A4BFD8" w14:textId="77777777" w:rsidR="00196C8B" w:rsidRDefault="00196C8B" w:rsidP="00196C8B">
      <w:pPr>
        <w:pStyle w:val="NoSpacing"/>
      </w:pPr>
      <w:r>
        <w:rPr>
          <w:noProof/>
        </w:rPr>
        <w:drawing>
          <wp:inline distT="0" distB="0" distL="0" distR="0" wp14:anchorId="1F65AA1E" wp14:editId="1A3C05AF">
            <wp:extent cx="3070420" cy="4925465"/>
            <wp:effectExtent l="0" t="0" r="0" b="0"/>
            <wp:docPr id="81" name="image40.png" descr="User preferences language options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png"/>
                    <pic:cNvPicPr/>
                  </pic:nvPicPr>
                  <pic:blipFill>
                    <a:blip r:embed="rId63" cstate="print"/>
                    <a:stretch>
                      <a:fillRect/>
                    </a:stretch>
                  </pic:blipFill>
                  <pic:spPr>
                    <a:xfrm>
                      <a:off x="0" y="0"/>
                      <a:ext cx="3077835" cy="4937360"/>
                    </a:xfrm>
                    <a:prstGeom prst="rect">
                      <a:avLst/>
                    </a:prstGeom>
                  </pic:spPr>
                </pic:pic>
              </a:graphicData>
            </a:graphic>
          </wp:inline>
        </w:drawing>
      </w:r>
    </w:p>
    <w:p w14:paraId="3F606596" w14:textId="77777777" w:rsidR="00196C8B" w:rsidRDefault="00196C8B" w:rsidP="00196C8B">
      <w:pPr>
        <w:pStyle w:val="NoSpacing"/>
      </w:pPr>
    </w:p>
    <w:p w14:paraId="7025F418" w14:textId="77777777" w:rsidR="00196C8B" w:rsidRDefault="00196C8B" w:rsidP="00196C8B">
      <w:pPr>
        <w:pStyle w:val="NoSpacing"/>
      </w:pPr>
      <w:r>
        <w:t xml:space="preserve">Select your language and click </w:t>
      </w:r>
      <w:r>
        <w:rPr>
          <w:b/>
        </w:rPr>
        <w:t>Done</w:t>
      </w:r>
      <w:r>
        <w:t>.</w:t>
      </w:r>
    </w:p>
    <w:p w14:paraId="7B123D4B" w14:textId="77777777" w:rsidR="00196C8B" w:rsidRDefault="00196C8B" w:rsidP="00196C8B">
      <w:pPr>
        <w:pStyle w:val="NoSpacing"/>
      </w:pPr>
    </w:p>
    <w:p w14:paraId="05C65AC3" w14:textId="77777777" w:rsidR="00196C8B" w:rsidRDefault="00196C8B" w:rsidP="00196C8B">
      <w:pPr>
        <w:pStyle w:val="NoSpacing"/>
      </w:pPr>
      <w:r>
        <w:rPr>
          <w:noProof/>
        </w:rPr>
        <w:drawing>
          <wp:inline distT="0" distB="0" distL="0" distR="0" wp14:anchorId="0BB2DAAD" wp14:editId="677BD8FD">
            <wp:extent cx="3136900" cy="1308029"/>
            <wp:effectExtent l="0" t="0" r="0" b="0"/>
            <wp:docPr id="83" name="image41.png" descr="Language options done button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1.png"/>
                    <pic:cNvPicPr/>
                  </pic:nvPicPr>
                  <pic:blipFill>
                    <a:blip r:embed="rId64" cstate="print"/>
                    <a:stretch>
                      <a:fillRect/>
                    </a:stretch>
                  </pic:blipFill>
                  <pic:spPr>
                    <a:xfrm>
                      <a:off x="0" y="0"/>
                      <a:ext cx="3154162" cy="1315227"/>
                    </a:xfrm>
                    <a:prstGeom prst="rect">
                      <a:avLst/>
                    </a:prstGeom>
                  </pic:spPr>
                </pic:pic>
              </a:graphicData>
            </a:graphic>
          </wp:inline>
        </w:drawing>
      </w:r>
    </w:p>
    <w:p w14:paraId="2594AFB3" w14:textId="77777777" w:rsidR="00196C8B" w:rsidRPr="001416B9" w:rsidRDefault="00196C8B" w:rsidP="00196C8B">
      <w:pPr>
        <w:pStyle w:val="NoSpacing"/>
      </w:pPr>
    </w:p>
    <w:p w14:paraId="54253D18" w14:textId="77777777" w:rsidR="00196C8B" w:rsidRDefault="00196C8B" w:rsidP="00196C8B">
      <w:pPr>
        <w:pStyle w:val="NoSpacing"/>
        <w:rPr>
          <w:rFonts w:ascii="Open Sans" w:eastAsia="Georgia" w:hAnsi="Open Sans" w:cs="Georgia"/>
          <w:b/>
          <w:bCs/>
          <w:szCs w:val="24"/>
        </w:rPr>
      </w:pPr>
      <w:bookmarkStart w:id="36" w:name="View_multiple_time_zones_for_areas_you_w"/>
      <w:bookmarkEnd w:id="36"/>
      <w:r>
        <w:br w:type="page"/>
      </w:r>
    </w:p>
    <w:p w14:paraId="33A59E1B" w14:textId="77777777" w:rsidR="00196C8B" w:rsidRDefault="00196C8B" w:rsidP="00196C8B">
      <w:pPr>
        <w:pStyle w:val="Heading3"/>
      </w:pPr>
      <w:r>
        <w:lastRenderedPageBreak/>
        <w:t>View multiple time zones for areas you wish to monitor</w:t>
      </w:r>
    </w:p>
    <w:p w14:paraId="73AF4A39" w14:textId="77777777" w:rsidR="00196C8B" w:rsidRDefault="00196C8B" w:rsidP="00196C8B">
      <w:pPr>
        <w:pStyle w:val="NoSpacing"/>
        <w:rPr>
          <w:w w:val="110"/>
        </w:rPr>
      </w:pPr>
      <w:r>
        <w:rPr>
          <w:w w:val="110"/>
        </w:rPr>
        <w:t>If you would like to monitor hazards in multiple time zones, you can add several clocks to your display.</w:t>
      </w:r>
      <w:r w:rsidRPr="00D46562">
        <w:rPr>
          <w:w w:val="110"/>
        </w:rPr>
        <w:t xml:space="preserve"> </w:t>
      </w:r>
    </w:p>
    <w:p w14:paraId="26BF5370" w14:textId="77777777" w:rsidR="00196C8B" w:rsidRPr="006946D2" w:rsidRDefault="00196C8B" w:rsidP="00196C8B"/>
    <w:p w14:paraId="6EDE51DC" w14:textId="1E7D55D0" w:rsidR="00196C8B" w:rsidRDefault="00196C8B" w:rsidP="00196C8B">
      <w:pPr>
        <w:pStyle w:val="NoSpacing"/>
        <w:rPr>
          <w:w w:val="110"/>
        </w:rPr>
      </w:pPr>
      <w:r w:rsidRPr="00524ED8">
        <w:rPr>
          <w:noProof/>
          <w:w w:val="110"/>
        </w:rPr>
        <w:drawing>
          <wp:inline distT="0" distB="0" distL="0" distR="0" wp14:anchorId="15406051" wp14:editId="0C07437C">
            <wp:extent cx="5372100" cy="400242"/>
            <wp:effectExtent l="0" t="0" r="0" b="635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85863" cy="401267"/>
                    </a:xfrm>
                    <a:prstGeom prst="rect">
                      <a:avLst/>
                    </a:prstGeom>
                  </pic:spPr>
                </pic:pic>
              </a:graphicData>
            </a:graphic>
          </wp:inline>
        </w:drawing>
      </w:r>
      <w:r>
        <w:rPr>
          <w:w w:val="110"/>
        </w:rPr>
        <w:t xml:space="preserve"> </w:t>
      </w:r>
    </w:p>
    <w:tbl>
      <w:tblPr>
        <w:tblStyle w:val="TableGrid"/>
        <w:tblW w:w="10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9"/>
        <w:gridCol w:w="9521"/>
      </w:tblGrid>
      <w:tr w:rsidR="00541E9C" w14:paraId="1B1CF3C8" w14:textId="77777777" w:rsidTr="00F77975">
        <w:trPr>
          <w:trHeight w:val="684"/>
        </w:trPr>
        <w:tc>
          <w:tcPr>
            <w:tcW w:w="739" w:type="dxa"/>
            <w:vAlign w:val="center"/>
          </w:tcPr>
          <w:p w14:paraId="5F8B00A1" w14:textId="77777777" w:rsidR="00541E9C" w:rsidRDefault="00541E9C" w:rsidP="00F77975">
            <w:r>
              <w:rPr>
                <w:noProof/>
              </w:rPr>
              <w:drawing>
                <wp:inline distT="0" distB="0" distL="0" distR="0" wp14:anchorId="40C0F66E" wp14:editId="45BAAB55">
                  <wp:extent cx="304800" cy="304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 1@2x.png"/>
                          <pic:cNvPicPr/>
                        </pic:nvPicPr>
                        <pic:blipFill>
                          <a:blip r:embed="rId1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p>
        </w:tc>
        <w:tc>
          <w:tcPr>
            <w:tcW w:w="9521" w:type="dxa"/>
            <w:vAlign w:val="center"/>
          </w:tcPr>
          <w:p w14:paraId="72A41094" w14:textId="5739835D" w:rsidR="00541E9C" w:rsidRPr="00541E9C" w:rsidRDefault="00541E9C" w:rsidP="00F77975">
            <w:pPr>
              <w:pStyle w:val="NoSpacing"/>
              <w:rPr>
                <w:w w:val="110"/>
              </w:rPr>
            </w:pPr>
            <w:r>
              <w:rPr>
                <w:w w:val="110"/>
              </w:rPr>
              <w:t>Click the</w:t>
            </w:r>
            <w:r w:rsidRPr="00D46562">
              <w:rPr>
                <w:w w:val="110"/>
              </w:rPr>
              <w:t xml:space="preserve"> </w:t>
            </w:r>
            <w:r w:rsidRPr="00D46562">
              <w:rPr>
                <w:b/>
                <w:bCs/>
                <w:w w:val="110"/>
              </w:rPr>
              <w:t xml:space="preserve">User </w:t>
            </w:r>
            <w:r>
              <w:rPr>
                <w:w w:val="110"/>
              </w:rPr>
              <w:t>icon from the left toolbar, and then the</w:t>
            </w:r>
            <w:r w:rsidRPr="00D46562">
              <w:rPr>
                <w:b/>
                <w:bCs/>
                <w:w w:val="110"/>
              </w:rPr>
              <w:t xml:space="preserve"> Preferences</w:t>
            </w:r>
            <w:r>
              <w:rPr>
                <w:b/>
                <w:bCs/>
                <w:w w:val="110"/>
              </w:rPr>
              <w:t xml:space="preserve"> </w:t>
            </w:r>
            <w:r w:rsidRPr="00D46562">
              <w:rPr>
                <w:b/>
                <w:bCs/>
                <w:w w:val="110"/>
              </w:rPr>
              <w:t>&gt; Time Zones</w:t>
            </w:r>
            <w:r w:rsidRPr="00D46562">
              <w:rPr>
                <w:w w:val="110"/>
              </w:rPr>
              <w:t>.</w:t>
            </w:r>
          </w:p>
        </w:tc>
      </w:tr>
    </w:tbl>
    <w:p w14:paraId="3F3F0015" w14:textId="0B10DD35" w:rsidR="0063757A" w:rsidRDefault="00196C8B" w:rsidP="00196C8B">
      <w:pPr>
        <w:pStyle w:val="NoSpacing"/>
      </w:pPr>
      <w:r>
        <w:t xml:space="preserve">You can add up to five time zones. Click the arrow to the right of a time zone (pictured above), to change it to a different time zone. </w:t>
      </w:r>
      <w:r w:rsidR="0063757A">
        <w:t xml:space="preserve"> When</w:t>
      </w:r>
      <w:r w:rsidR="0063757A">
        <w:rPr>
          <w:spacing w:val="-19"/>
        </w:rPr>
        <w:t xml:space="preserve"> </w:t>
      </w:r>
      <w:r w:rsidR="0063757A">
        <w:t>adding</w:t>
      </w:r>
      <w:r w:rsidR="0063757A">
        <w:rPr>
          <w:spacing w:val="-18"/>
        </w:rPr>
        <w:t xml:space="preserve"> </w:t>
      </w:r>
      <w:r w:rsidR="0063757A">
        <w:t>time</w:t>
      </w:r>
      <w:r w:rsidR="0063757A">
        <w:rPr>
          <w:spacing w:val="-19"/>
        </w:rPr>
        <w:t xml:space="preserve"> </w:t>
      </w:r>
      <w:r w:rsidR="0063757A">
        <w:t>zones,</w:t>
      </w:r>
      <w:r w:rsidR="0063757A">
        <w:rPr>
          <w:spacing w:val="-18"/>
        </w:rPr>
        <w:t xml:space="preserve"> </w:t>
      </w:r>
      <w:r w:rsidR="0063757A">
        <w:t>you</w:t>
      </w:r>
      <w:r w:rsidR="0063757A">
        <w:rPr>
          <w:spacing w:val="-18"/>
        </w:rPr>
        <w:t xml:space="preserve"> </w:t>
      </w:r>
      <w:r w:rsidR="0063757A">
        <w:t>can</w:t>
      </w:r>
      <w:r w:rsidR="0063757A" w:rsidRPr="00524ED8">
        <w:t xml:space="preserve"> re</w:t>
      </w:r>
      <w:r w:rsidR="0063757A">
        <w:t>name</w:t>
      </w:r>
      <w:r w:rsidR="0063757A" w:rsidRPr="00524ED8">
        <w:t xml:space="preserve"> </w:t>
      </w:r>
      <w:r w:rsidR="0063757A">
        <w:t>the</w:t>
      </w:r>
      <w:r w:rsidR="0063757A" w:rsidRPr="00524ED8">
        <w:t xml:space="preserve"> </w:t>
      </w:r>
      <w:r w:rsidR="0063757A">
        <w:t>time</w:t>
      </w:r>
      <w:r w:rsidR="0063757A" w:rsidRPr="00524ED8">
        <w:t xml:space="preserve"> </w:t>
      </w:r>
      <w:r w:rsidR="0063757A">
        <w:t>zone from the location it represents to a</w:t>
      </w:r>
      <w:r w:rsidR="0063757A">
        <w:rPr>
          <w:spacing w:val="-19"/>
        </w:rPr>
        <w:t xml:space="preserve"> </w:t>
      </w:r>
      <w:r w:rsidR="0063757A">
        <w:t>specific</w:t>
      </w:r>
      <w:r w:rsidR="0063757A">
        <w:rPr>
          <w:spacing w:val="-18"/>
        </w:rPr>
        <w:t xml:space="preserve"> </w:t>
      </w:r>
      <w:r w:rsidR="0063757A">
        <w:t>asset</w:t>
      </w:r>
      <w:r w:rsidR="0063757A">
        <w:rPr>
          <w:spacing w:val="-19"/>
        </w:rPr>
        <w:t xml:space="preserve"> </w:t>
      </w:r>
      <w:r w:rsidR="0063757A">
        <w:t>you’re</w:t>
      </w:r>
      <w:r w:rsidR="0063757A">
        <w:rPr>
          <w:spacing w:val="-18"/>
        </w:rPr>
        <w:t xml:space="preserve"> </w:t>
      </w:r>
      <w:r w:rsidR="0063757A">
        <w:t>monitoring</w:t>
      </w:r>
      <w:r w:rsidR="0063757A">
        <w:rPr>
          <w:spacing w:val="-19"/>
        </w:rPr>
        <w:t xml:space="preserve"> </w:t>
      </w:r>
      <w:r w:rsidR="0063757A">
        <w:t>(e.g.</w:t>
      </w:r>
      <w:r w:rsidR="0063757A">
        <w:rPr>
          <w:spacing w:val="-6"/>
        </w:rPr>
        <w:t xml:space="preserve"> </w:t>
      </w:r>
      <w:r w:rsidR="0063757A">
        <w:t>Headquarters).</w:t>
      </w:r>
    </w:p>
    <w:p w14:paraId="7C3F44C1" w14:textId="77777777" w:rsidR="0063757A" w:rsidRDefault="0063757A" w:rsidP="00196C8B">
      <w:pPr>
        <w:pStyle w:val="NoSpacing"/>
      </w:pPr>
    </w:p>
    <w:p w14:paraId="5EBFBFC3" w14:textId="4DCB6DF0" w:rsidR="00196C8B" w:rsidRDefault="0063757A" w:rsidP="00196C8B">
      <w:pPr>
        <w:pStyle w:val="NoSpacing"/>
        <w:rPr>
          <w:noProof/>
        </w:rPr>
      </w:pPr>
      <w:r>
        <w:rPr>
          <w:noProof/>
        </w:rPr>
        <w:t>To change the clock order, c</w:t>
      </w:r>
      <w:r w:rsidR="00196C8B" w:rsidRPr="00EC00DE">
        <w:rPr>
          <w:noProof/>
        </w:rPr>
        <w:t>lick and hold on the three lines next to a location and drag up or down to change the clock order.</w:t>
      </w:r>
    </w:p>
    <w:p w14:paraId="7D2C7347" w14:textId="77777777" w:rsidR="00196C8B" w:rsidRDefault="00196C8B" w:rsidP="00196C8B">
      <w:pPr>
        <w:pStyle w:val="NoSpacing"/>
      </w:pPr>
      <w:r>
        <w:rPr>
          <w:noProof/>
        </w:rPr>
        <w:drawing>
          <wp:anchor distT="0" distB="0" distL="0" distR="0" simplePos="0" relativeHeight="251674624" behindDoc="0" locked="0" layoutInCell="1" allowOverlap="1" wp14:anchorId="4C69E284" wp14:editId="14F87192">
            <wp:simplePos x="0" y="0"/>
            <wp:positionH relativeFrom="page">
              <wp:posOffset>850900</wp:posOffset>
            </wp:positionH>
            <wp:positionV relativeFrom="paragraph">
              <wp:posOffset>158750</wp:posOffset>
            </wp:positionV>
            <wp:extent cx="2260600" cy="1233805"/>
            <wp:effectExtent l="0" t="0" r="0" b="0"/>
            <wp:wrapTopAndBottom/>
            <wp:docPr id="85" name="image42.png" descr="Time zone preferences and how to change the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png"/>
                    <pic:cNvPicPr/>
                  </pic:nvPicPr>
                  <pic:blipFill>
                    <a:blip r:embed="rId66" cstate="print"/>
                    <a:stretch>
                      <a:fillRect/>
                    </a:stretch>
                  </pic:blipFill>
                  <pic:spPr>
                    <a:xfrm>
                      <a:off x="0" y="0"/>
                      <a:ext cx="2260600" cy="1233805"/>
                    </a:xfrm>
                    <a:prstGeom prst="rect">
                      <a:avLst/>
                    </a:prstGeom>
                  </pic:spPr>
                </pic:pic>
              </a:graphicData>
            </a:graphic>
            <wp14:sizeRelH relativeFrom="margin">
              <wp14:pctWidth>0</wp14:pctWidth>
            </wp14:sizeRelH>
            <wp14:sizeRelV relativeFrom="margin">
              <wp14:pctHeight>0</wp14:pctHeight>
            </wp14:sizeRelV>
          </wp:anchor>
        </w:drawing>
      </w:r>
    </w:p>
    <w:p w14:paraId="2D4F6A06" w14:textId="77777777" w:rsidR="00196C8B" w:rsidRDefault="00196C8B" w:rsidP="00196C8B"/>
    <w:p w14:paraId="40E13140" w14:textId="0C222E64" w:rsidR="00196C8B" w:rsidRPr="0063757A" w:rsidRDefault="0063757A" w:rsidP="00196C8B">
      <w:r w:rsidRPr="00C20D80">
        <w:rPr>
          <w:b/>
          <w:bCs/>
        </w:rPr>
        <w:t>Pro tip:</w:t>
      </w:r>
      <w:r>
        <w:rPr>
          <w:b/>
          <w:bCs/>
        </w:rPr>
        <w:t xml:space="preserve"> </w:t>
      </w:r>
    </w:p>
    <w:tbl>
      <w:tblPr>
        <w:tblStyle w:val="TableGrid"/>
        <w:tblW w:w="99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6"/>
        <w:gridCol w:w="4755"/>
      </w:tblGrid>
      <w:tr w:rsidR="003455FB" w:rsidRPr="00541E9C" w14:paraId="128EE978" w14:textId="77777777" w:rsidTr="0063757A">
        <w:trPr>
          <w:trHeight w:val="152"/>
        </w:trPr>
        <w:tc>
          <w:tcPr>
            <w:tcW w:w="5216" w:type="dxa"/>
            <w:shd w:val="clear" w:color="auto" w:fill="auto"/>
            <w:vAlign w:val="center"/>
          </w:tcPr>
          <w:p w14:paraId="537E7F71" w14:textId="77777777" w:rsidR="003455FB" w:rsidRPr="00541E9C" w:rsidRDefault="003455FB" w:rsidP="00F77975">
            <w:pPr>
              <w:rPr>
                <w:noProof/>
                <w:sz w:val="10"/>
                <w:szCs w:val="10"/>
              </w:rPr>
            </w:pPr>
          </w:p>
        </w:tc>
        <w:tc>
          <w:tcPr>
            <w:tcW w:w="4755" w:type="dxa"/>
            <w:shd w:val="clear" w:color="auto" w:fill="auto"/>
            <w:vAlign w:val="center"/>
          </w:tcPr>
          <w:p w14:paraId="36EBE3CC" w14:textId="77777777" w:rsidR="003455FB" w:rsidRPr="00541E9C" w:rsidRDefault="003455FB" w:rsidP="00F77975">
            <w:pPr>
              <w:rPr>
                <w:w w:val="110"/>
                <w:sz w:val="10"/>
                <w:szCs w:val="10"/>
              </w:rPr>
            </w:pPr>
          </w:p>
        </w:tc>
      </w:tr>
      <w:tr w:rsidR="003455FB" w14:paraId="093C20B4" w14:textId="77777777" w:rsidTr="0063757A">
        <w:trPr>
          <w:trHeight w:val="781"/>
        </w:trPr>
        <w:tc>
          <w:tcPr>
            <w:tcW w:w="5216" w:type="dxa"/>
            <w:shd w:val="clear" w:color="auto" w:fill="auto"/>
            <w:vAlign w:val="center"/>
          </w:tcPr>
          <w:p w14:paraId="0F9F6AB3" w14:textId="1DBB43FF" w:rsidR="003455FB" w:rsidRDefault="003455FB" w:rsidP="00F77975">
            <w:pPr>
              <w:rPr>
                <w:noProof/>
              </w:rPr>
            </w:pPr>
            <w:r w:rsidRPr="00CB4CB6">
              <w:rPr>
                <w:noProof/>
              </w:rPr>
              <w:drawing>
                <wp:inline distT="0" distB="0" distL="0" distR="0" wp14:anchorId="342C42E9" wp14:editId="51F67243">
                  <wp:extent cx="3168650" cy="2855595"/>
                  <wp:effectExtent l="0" t="0" r="6350" b="1905"/>
                  <wp:docPr id="176" name="Picture 17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t="3142"/>
                          <a:stretch/>
                        </pic:blipFill>
                        <pic:spPr bwMode="auto">
                          <a:xfrm>
                            <a:off x="0" y="0"/>
                            <a:ext cx="3168650" cy="2855595"/>
                          </a:xfrm>
                          <a:prstGeom prst="rect">
                            <a:avLst/>
                          </a:prstGeom>
                          <a:ln>
                            <a:noFill/>
                          </a:ln>
                          <a:extLst>
                            <a:ext uri="{53640926-AAD7-44D8-BBD7-CCE9431645EC}">
                              <a14:shadowObscured xmlns:a14="http://schemas.microsoft.com/office/drawing/2010/main"/>
                            </a:ext>
                          </a:extLst>
                        </pic:spPr>
                      </pic:pic>
                    </a:graphicData>
                  </a:graphic>
                </wp:inline>
              </w:drawing>
            </w:r>
          </w:p>
        </w:tc>
        <w:tc>
          <w:tcPr>
            <w:tcW w:w="4755" w:type="dxa"/>
            <w:shd w:val="clear" w:color="auto" w:fill="auto"/>
            <w:vAlign w:val="center"/>
          </w:tcPr>
          <w:p w14:paraId="24D48D44" w14:textId="330FF7C9" w:rsidR="003455FB" w:rsidRDefault="003455FB" w:rsidP="00F77975">
            <w:pPr>
              <w:rPr>
                <w:noProof/>
                <w:w w:val="110"/>
              </w:rPr>
            </w:pPr>
            <w:r>
              <w:t xml:space="preserve">When you click a hazard icon on the map, and the </w:t>
            </w:r>
            <w:r>
              <w:rPr>
                <w:b/>
                <w:bCs/>
              </w:rPr>
              <w:t>Info</w:t>
            </w:r>
            <w:r>
              <w:t xml:space="preserve"> link from the hazard tooltip,</w:t>
            </w:r>
            <w:r w:rsidRPr="00CB4CB6">
              <w:rPr>
                <w:b/>
                <w:bCs/>
              </w:rPr>
              <w:t xml:space="preserve"> </w:t>
            </w:r>
            <w:r>
              <w:t>the time zone will automatically switch from UTC to the time zone in which the hazard is located.</w:t>
            </w:r>
          </w:p>
        </w:tc>
      </w:tr>
    </w:tbl>
    <w:p w14:paraId="44E24A55" w14:textId="77777777" w:rsidR="008F1801" w:rsidRDefault="00196C8B" w:rsidP="00196C8B">
      <w:pPr>
        <w:pStyle w:val="Heading3"/>
      </w:pPr>
      <w:r>
        <w:br/>
      </w:r>
    </w:p>
    <w:p w14:paraId="1E955F08" w14:textId="77777777" w:rsidR="008F1801" w:rsidRDefault="008F1801">
      <w:pPr>
        <w:rPr>
          <w:rFonts w:eastAsia="Calibri"/>
          <w:b/>
          <w:bCs/>
          <w:sz w:val="24"/>
        </w:rPr>
      </w:pPr>
      <w:r>
        <w:br w:type="page"/>
      </w:r>
    </w:p>
    <w:p w14:paraId="7AD79008" w14:textId="14B6B108" w:rsidR="00196C8B" w:rsidRDefault="00196C8B" w:rsidP="00196C8B">
      <w:pPr>
        <w:pStyle w:val="Heading3"/>
      </w:pPr>
      <w:r>
        <w:lastRenderedPageBreak/>
        <w:t>How to delete a time zone</w:t>
      </w:r>
    </w:p>
    <w:p w14:paraId="3FB23D6C" w14:textId="57765E2B" w:rsidR="008F1801" w:rsidRDefault="008F1801" w:rsidP="008F1801">
      <w:r>
        <w:t>Click</w:t>
      </w:r>
      <w:r w:rsidRPr="007D2815">
        <w:t xml:space="preserve"> a time zone from the list</w:t>
      </w:r>
      <w:r>
        <w:t xml:space="preserve"> you created</w:t>
      </w:r>
      <w:r w:rsidRPr="007D2815">
        <w:t xml:space="preserve"> and </w:t>
      </w:r>
      <w:r>
        <w:t>then hit the delete button.</w:t>
      </w:r>
    </w:p>
    <w:p w14:paraId="73077A99" w14:textId="00F73DC4" w:rsidR="008F1801" w:rsidRDefault="008F1801" w:rsidP="008F1801"/>
    <w:p w14:paraId="2809372F" w14:textId="0496DBA6" w:rsidR="008F1801" w:rsidRPr="008F1801" w:rsidRDefault="008F1801" w:rsidP="008F1801">
      <w:r w:rsidRPr="007D2815">
        <w:rPr>
          <w:noProof/>
        </w:rPr>
        <w:drawing>
          <wp:inline distT="0" distB="0" distL="0" distR="0" wp14:anchorId="2A75188E" wp14:editId="693BC5FB">
            <wp:extent cx="2328494" cy="1441450"/>
            <wp:effectExtent l="0" t="0" r="0" b="0"/>
            <wp:docPr id="174" name="Picture 1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28780" cy="1441627"/>
                    </a:xfrm>
                    <a:prstGeom prst="rect">
                      <a:avLst/>
                    </a:prstGeom>
                  </pic:spPr>
                </pic:pic>
              </a:graphicData>
            </a:graphic>
          </wp:inline>
        </w:drawing>
      </w:r>
    </w:p>
    <w:p w14:paraId="5C58A502" w14:textId="4FFC848C" w:rsidR="00F46B9A" w:rsidRDefault="00F46B9A"/>
    <w:sectPr w:rsidR="00F46B9A" w:rsidSect="00196C8B">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0FCAD" w14:textId="77777777" w:rsidR="00A20234" w:rsidRDefault="00A20234" w:rsidP="00196C8B">
      <w:r>
        <w:separator/>
      </w:r>
    </w:p>
  </w:endnote>
  <w:endnote w:type="continuationSeparator" w:id="0">
    <w:p w14:paraId="716295EF" w14:textId="77777777" w:rsidR="00A20234" w:rsidRDefault="00A20234" w:rsidP="00196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Extrabold">
    <w:panose1 w:val="020B0906030804020204"/>
    <w:charset w:val="00"/>
    <w:family w:val="swiss"/>
    <w:pitch w:val="variable"/>
    <w:sig w:usb0="E00002EF" w:usb1="4000205B" w:usb2="00000028" w:usb3="00000000" w:csb0="0000019F" w:csb1="00000000"/>
  </w:font>
  <w:font w:name="Open Sans">
    <w:panose1 w:val="020B0606030504020204"/>
    <w:charset w:val="00"/>
    <w:family w:val="swiss"/>
    <w:pitch w:val="variable"/>
    <w:sig w:usb0="E00002EF" w:usb1="4000205B" w:usb2="00000028" w:usb3="00000000" w:csb0="0000019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34BF15" w14:textId="77777777" w:rsidR="00A20234" w:rsidRDefault="00A20234" w:rsidP="00196C8B">
      <w:r>
        <w:separator/>
      </w:r>
    </w:p>
  </w:footnote>
  <w:footnote w:type="continuationSeparator" w:id="0">
    <w:p w14:paraId="06C84330" w14:textId="77777777" w:rsidR="00A20234" w:rsidRDefault="00A20234" w:rsidP="00196C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53241"/>
    <w:multiLevelType w:val="hybridMultilevel"/>
    <w:tmpl w:val="4E7EB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9D0E31"/>
    <w:multiLevelType w:val="hybridMultilevel"/>
    <w:tmpl w:val="5CA46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C8B"/>
    <w:rsid w:val="000A11CB"/>
    <w:rsid w:val="00105FAB"/>
    <w:rsid w:val="00190A58"/>
    <w:rsid w:val="00196C8B"/>
    <w:rsid w:val="001E658B"/>
    <w:rsid w:val="001F59A0"/>
    <w:rsid w:val="00213B1A"/>
    <w:rsid w:val="00263973"/>
    <w:rsid w:val="00275388"/>
    <w:rsid w:val="0028026B"/>
    <w:rsid w:val="002D6D92"/>
    <w:rsid w:val="002F03EF"/>
    <w:rsid w:val="003455FB"/>
    <w:rsid w:val="003B6139"/>
    <w:rsid w:val="003F2B66"/>
    <w:rsid w:val="004252FD"/>
    <w:rsid w:val="004622BC"/>
    <w:rsid w:val="004B5CCD"/>
    <w:rsid w:val="00541E9C"/>
    <w:rsid w:val="0063736A"/>
    <w:rsid w:val="0063757A"/>
    <w:rsid w:val="00640539"/>
    <w:rsid w:val="006C56F3"/>
    <w:rsid w:val="006D207C"/>
    <w:rsid w:val="006F13E3"/>
    <w:rsid w:val="007C2372"/>
    <w:rsid w:val="007C6B1A"/>
    <w:rsid w:val="008C0C44"/>
    <w:rsid w:val="008C3119"/>
    <w:rsid w:val="008F1801"/>
    <w:rsid w:val="009E1B96"/>
    <w:rsid w:val="00A20234"/>
    <w:rsid w:val="00A63880"/>
    <w:rsid w:val="00AB5EC7"/>
    <w:rsid w:val="00B56602"/>
    <w:rsid w:val="00BB2361"/>
    <w:rsid w:val="00C24F18"/>
    <w:rsid w:val="00CC3032"/>
    <w:rsid w:val="00EB7DBA"/>
    <w:rsid w:val="00F46B9A"/>
    <w:rsid w:val="00FD06BD"/>
    <w:rsid w:val="00FE4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FA4D9"/>
  <w14:defaultImageDpi w14:val="32767"/>
  <w15:chartTrackingRefBased/>
  <w15:docId w15:val="{B5D3618A-9B94-8E4A-B5BF-02E7AC669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96C8B"/>
    <w:rPr>
      <w:rFonts w:ascii="Arial" w:eastAsia="Times New Roman" w:hAnsi="Arial" w:cs="Times New Roman"/>
      <w:sz w:val="20"/>
    </w:rPr>
  </w:style>
  <w:style w:type="paragraph" w:styleId="Heading1">
    <w:name w:val="heading 1"/>
    <w:basedOn w:val="Normal"/>
    <w:link w:val="Heading1Char"/>
    <w:uiPriority w:val="9"/>
    <w:qFormat/>
    <w:rsid w:val="00196C8B"/>
    <w:pPr>
      <w:tabs>
        <w:tab w:val="left" w:pos="1440"/>
        <w:tab w:val="left" w:pos="3600"/>
        <w:tab w:val="left" w:pos="5220"/>
        <w:tab w:val="left" w:pos="6480"/>
      </w:tabs>
      <w:spacing w:before="120" w:after="120"/>
      <w:contextualSpacing/>
      <w:outlineLvl w:val="0"/>
    </w:pPr>
    <w:rPr>
      <w:rFonts w:ascii="Open Sans Extrabold" w:hAnsi="Open Sans Extrabold" w:cs="Open Sans Extrabold"/>
      <w:b/>
      <w:bCs/>
      <w:caps/>
      <w:color w:val="0068FF"/>
      <w:sz w:val="32"/>
      <w:szCs w:val="28"/>
    </w:rPr>
  </w:style>
  <w:style w:type="paragraph" w:styleId="Heading2">
    <w:name w:val="heading 2"/>
    <w:basedOn w:val="Normal"/>
    <w:link w:val="Heading2Char"/>
    <w:uiPriority w:val="9"/>
    <w:unhideWhenUsed/>
    <w:qFormat/>
    <w:rsid w:val="00196C8B"/>
    <w:pPr>
      <w:tabs>
        <w:tab w:val="left" w:pos="1440"/>
        <w:tab w:val="left" w:pos="3600"/>
        <w:tab w:val="left" w:pos="5220"/>
        <w:tab w:val="left" w:pos="6480"/>
      </w:tabs>
      <w:spacing w:after="100"/>
      <w:outlineLvl w:val="1"/>
    </w:pPr>
    <w:rPr>
      <w:rFonts w:ascii="Open Sans Extrabold" w:eastAsia="Calibri" w:hAnsi="Open Sans Extrabold"/>
      <w:b/>
      <w:bCs/>
      <w:sz w:val="28"/>
      <w:szCs w:val="28"/>
    </w:rPr>
  </w:style>
  <w:style w:type="paragraph" w:styleId="Heading3">
    <w:name w:val="heading 3"/>
    <w:basedOn w:val="Normal"/>
    <w:next w:val="Normal"/>
    <w:link w:val="Heading3Char"/>
    <w:uiPriority w:val="9"/>
    <w:unhideWhenUsed/>
    <w:qFormat/>
    <w:rsid w:val="00196C8B"/>
    <w:pPr>
      <w:tabs>
        <w:tab w:val="left" w:pos="1440"/>
        <w:tab w:val="left" w:pos="3600"/>
        <w:tab w:val="left" w:pos="5220"/>
        <w:tab w:val="left" w:pos="6480"/>
      </w:tabs>
      <w:spacing w:after="100"/>
      <w:outlineLvl w:val="2"/>
    </w:pPr>
    <w:rPr>
      <w:rFonts w:eastAsia="Calibr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C8B"/>
    <w:rPr>
      <w:rFonts w:ascii="Open Sans Extrabold" w:eastAsia="Times New Roman" w:hAnsi="Open Sans Extrabold" w:cs="Open Sans Extrabold"/>
      <w:b/>
      <w:bCs/>
      <w:caps/>
      <w:color w:val="0068FF"/>
      <w:sz w:val="32"/>
      <w:szCs w:val="28"/>
    </w:rPr>
  </w:style>
  <w:style w:type="character" w:customStyle="1" w:styleId="Heading2Char">
    <w:name w:val="Heading 2 Char"/>
    <w:basedOn w:val="DefaultParagraphFont"/>
    <w:link w:val="Heading2"/>
    <w:uiPriority w:val="9"/>
    <w:rsid w:val="00196C8B"/>
    <w:rPr>
      <w:rFonts w:ascii="Open Sans Extrabold" w:eastAsia="Calibri" w:hAnsi="Open Sans Extrabold" w:cs="Times New Roman"/>
      <w:b/>
      <w:bCs/>
      <w:sz w:val="28"/>
      <w:szCs w:val="28"/>
    </w:rPr>
  </w:style>
  <w:style w:type="character" w:customStyle="1" w:styleId="Heading3Char">
    <w:name w:val="Heading 3 Char"/>
    <w:basedOn w:val="DefaultParagraphFont"/>
    <w:link w:val="Heading3"/>
    <w:uiPriority w:val="9"/>
    <w:rsid w:val="00196C8B"/>
    <w:rPr>
      <w:rFonts w:ascii="Arial" w:eastAsia="Calibri" w:hAnsi="Arial" w:cs="Times New Roman"/>
      <w:b/>
      <w:bCs/>
    </w:rPr>
  </w:style>
  <w:style w:type="paragraph" w:styleId="BodyText">
    <w:name w:val="Body Text"/>
    <w:basedOn w:val="Normal"/>
    <w:link w:val="BodyTextChar"/>
    <w:uiPriority w:val="1"/>
    <w:qFormat/>
    <w:rsid w:val="00196C8B"/>
    <w:pPr>
      <w:ind w:left="140"/>
    </w:pPr>
    <w:rPr>
      <w:rFonts w:ascii="Open Sans" w:hAnsi="Open Sans"/>
      <w:sz w:val="16"/>
      <w:szCs w:val="20"/>
    </w:rPr>
  </w:style>
  <w:style w:type="character" w:customStyle="1" w:styleId="BodyTextChar">
    <w:name w:val="Body Text Char"/>
    <w:basedOn w:val="DefaultParagraphFont"/>
    <w:link w:val="BodyText"/>
    <w:uiPriority w:val="1"/>
    <w:rsid w:val="00196C8B"/>
    <w:rPr>
      <w:rFonts w:ascii="Open Sans" w:eastAsia="Times New Roman" w:hAnsi="Open Sans" w:cs="Times New Roman"/>
      <w:sz w:val="16"/>
      <w:szCs w:val="20"/>
    </w:rPr>
  </w:style>
  <w:style w:type="paragraph" w:styleId="ListParagraph">
    <w:name w:val="List Paragraph"/>
    <w:basedOn w:val="Normal"/>
    <w:uiPriority w:val="34"/>
    <w:qFormat/>
    <w:rsid w:val="00196C8B"/>
    <w:pPr>
      <w:ind w:left="638" w:hanging="255"/>
    </w:pPr>
  </w:style>
  <w:style w:type="paragraph" w:styleId="NoSpacing">
    <w:name w:val="No Spacing"/>
    <w:uiPriority w:val="1"/>
    <w:qFormat/>
    <w:rsid w:val="00196C8B"/>
    <w:pPr>
      <w:widowControl w:val="0"/>
      <w:autoSpaceDE w:val="0"/>
      <w:autoSpaceDN w:val="0"/>
    </w:pPr>
    <w:rPr>
      <w:rFonts w:ascii="Arial" w:eastAsia="Palatino Linotype" w:hAnsi="Arial" w:cs="Palatino Linotype"/>
      <w:sz w:val="20"/>
      <w:szCs w:val="22"/>
    </w:rPr>
  </w:style>
  <w:style w:type="paragraph" w:styleId="Header">
    <w:name w:val="header"/>
    <w:basedOn w:val="Normal"/>
    <w:link w:val="HeaderChar"/>
    <w:uiPriority w:val="99"/>
    <w:unhideWhenUsed/>
    <w:rsid w:val="00196C8B"/>
    <w:pPr>
      <w:tabs>
        <w:tab w:val="center" w:pos="4680"/>
        <w:tab w:val="right" w:pos="9360"/>
      </w:tabs>
    </w:pPr>
  </w:style>
  <w:style w:type="character" w:customStyle="1" w:styleId="HeaderChar">
    <w:name w:val="Header Char"/>
    <w:basedOn w:val="DefaultParagraphFont"/>
    <w:link w:val="Header"/>
    <w:uiPriority w:val="99"/>
    <w:rsid w:val="00196C8B"/>
    <w:rPr>
      <w:rFonts w:ascii="Arial" w:eastAsia="Times New Roman" w:hAnsi="Arial" w:cs="Times New Roman"/>
      <w:sz w:val="20"/>
    </w:rPr>
  </w:style>
  <w:style w:type="paragraph" w:styleId="Footer">
    <w:name w:val="footer"/>
    <w:basedOn w:val="Normal"/>
    <w:link w:val="FooterChar"/>
    <w:uiPriority w:val="99"/>
    <w:unhideWhenUsed/>
    <w:rsid w:val="00196C8B"/>
    <w:pPr>
      <w:tabs>
        <w:tab w:val="center" w:pos="4680"/>
        <w:tab w:val="right" w:pos="9360"/>
      </w:tabs>
    </w:pPr>
  </w:style>
  <w:style w:type="character" w:customStyle="1" w:styleId="FooterChar">
    <w:name w:val="Footer Char"/>
    <w:basedOn w:val="DefaultParagraphFont"/>
    <w:link w:val="Footer"/>
    <w:uiPriority w:val="99"/>
    <w:rsid w:val="00196C8B"/>
    <w:rPr>
      <w:rFonts w:ascii="Arial" w:eastAsia="Times New Roman" w:hAnsi="Arial" w:cs="Times New Roman"/>
      <w:sz w:val="20"/>
    </w:rPr>
  </w:style>
  <w:style w:type="character" w:styleId="Hyperlink">
    <w:name w:val="Hyperlink"/>
    <w:basedOn w:val="DefaultParagraphFont"/>
    <w:uiPriority w:val="99"/>
    <w:unhideWhenUsed/>
    <w:rsid w:val="00FD06BD"/>
    <w:rPr>
      <w:color w:val="0563C1" w:themeColor="hyperlink"/>
      <w:u w:val="single"/>
    </w:rPr>
  </w:style>
  <w:style w:type="character" w:styleId="UnresolvedMention">
    <w:name w:val="Unresolved Mention"/>
    <w:basedOn w:val="DefaultParagraphFont"/>
    <w:uiPriority w:val="99"/>
    <w:rsid w:val="00FD06BD"/>
    <w:rPr>
      <w:color w:val="605E5C"/>
      <w:shd w:val="clear" w:color="auto" w:fill="E1DFDD"/>
    </w:rPr>
  </w:style>
  <w:style w:type="table" w:styleId="TableGrid">
    <w:name w:val="Table Grid"/>
    <w:basedOn w:val="TableNormal"/>
    <w:uiPriority w:val="39"/>
    <w:rsid w:val="00AB5E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mailto:disaster@pdc.org" TargetMode="External"/><Relationship Id="rId42" Type="http://schemas.openxmlformats.org/officeDocument/2006/relationships/image" Target="media/image28.png"/><Relationship Id="rId47" Type="http://schemas.openxmlformats.org/officeDocument/2006/relationships/image" Target="media/image33.jpe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disasteraware.luigibella.com/tutorial/smartalert/" TargetMode="External"/><Relationship Id="rId19" Type="http://schemas.openxmlformats.org/officeDocument/2006/relationships/image" Target="media/image7.png"/><Relationship Id="rId14" Type="http://schemas.openxmlformats.org/officeDocument/2006/relationships/hyperlink" Target="https://disasteralert.pdc.org/"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hyperlink" Target="https://www.pdc.org/solutions/early-warning-and-decision-support-solutions/"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mops.pdc.org/"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s://disasteralert.pdc.org/disasteralert/" TargetMode="External"/><Relationship Id="rId13" Type="http://schemas.openxmlformats.org/officeDocument/2006/relationships/image" Target="media/image4.png"/><Relationship Id="rId18" Type="http://schemas.openxmlformats.org/officeDocument/2006/relationships/hyperlink" Target="http://emops.pdc.org/" TargetMode="External"/><Relationship Id="rId39" Type="http://schemas.openxmlformats.org/officeDocument/2006/relationships/hyperlink" Target="file:///tutorial/explore-layers" TargetMode="External"/><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1B6C2-1C80-1A44-AA91-771E38075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18</Pages>
  <Words>1698</Words>
  <Characters>9680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Chani Goering</dc:creator>
  <cp:keywords/>
  <dc:description/>
  <cp:lastModifiedBy>Chani Goering</cp:lastModifiedBy>
  <cp:revision>31</cp:revision>
  <dcterms:created xsi:type="dcterms:W3CDTF">2020-06-05T21:43:00Z</dcterms:created>
  <dcterms:modified xsi:type="dcterms:W3CDTF">2020-06-08T17:18:00Z</dcterms:modified>
</cp:coreProperties>
</file>