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2AD0" w14:textId="2F25B0E0" w:rsidR="00213AD9" w:rsidRDefault="00E3536C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val="es-MX"/>
        </w:rPr>
        <w:drawing>
          <wp:anchor distT="0" distB="0" distL="114300" distR="114300" simplePos="0" relativeHeight="251658240" behindDoc="0" locked="0" layoutInCell="1" allowOverlap="1" wp14:anchorId="5C18FEE3" wp14:editId="4C635333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1882140" cy="1839579"/>
            <wp:effectExtent l="0" t="0" r="3810" b="8890"/>
            <wp:wrapNone/>
            <wp:docPr id="130384848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857" cy="1848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3AD9">
        <w:rPr>
          <w:rFonts w:ascii="Arial" w:hAnsi="Arial" w:cs="Arial"/>
          <w:sz w:val="28"/>
          <w:szCs w:val="28"/>
          <w:lang w:val="es-MX"/>
        </w:rPr>
        <w:t>Colegio Técnico Republica De Guatemala I.E.D</w:t>
      </w:r>
    </w:p>
    <w:p w14:paraId="6B455BA1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5ED9293F" w14:textId="57E2118B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4C10362B" w14:textId="712B8F4F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24FAF91F" w14:textId="3659D48C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Sena Programación De Software 10°</w:t>
      </w:r>
    </w:p>
    <w:p w14:paraId="4B33EA82" w14:textId="296EC7BA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21B86BAC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3B077549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282B3628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Evidencias De La Actividad SENA</w:t>
      </w:r>
    </w:p>
    <w:p w14:paraId="3CB0C375" w14:textId="7997813C" w:rsidR="00213AD9" w:rsidRDefault="00F06822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 w:rsidRPr="00F06822">
        <w:rPr>
          <w:rFonts w:ascii="Arial" w:hAnsi="Arial" w:cs="Arial"/>
          <w:sz w:val="28"/>
          <w:szCs w:val="28"/>
        </w:rPr>
        <w:t>Historias de usuario</w:t>
      </w:r>
    </w:p>
    <w:p w14:paraId="64473286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1A6A2269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Profesor</w:t>
      </w:r>
    </w:p>
    <w:p w14:paraId="74B6E6EA" w14:textId="2F087DDA" w:rsidR="00213AD9" w:rsidRDefault="001521CA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Camilo Lara</w:t>
      </w:r>
    </w:p>
    <w:p w14:paraId="625FF909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508E6BDB" w14:textId="77777777" w:rsidR="005D06DA" w:rsidRDefault="005D06DA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16E1C2DC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6DFD3DAC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Estudiante</w:t>
      </w:r>
    </w:p>
    <w:p w14:paraId="2733E1D4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Daniel Escobar</w:t>
      </w:r>
    </w:p>
    <w:p w14:paraId="0C6B3CB0" w14:textId="6CFD86A9" w:rsidR="00213AD9" w:rsidRDefault="001521CA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Juan Cifuentes</w:t>
      </w:r>
    </w:p>
    <w:p w14:paraId="0903E809" w14:textId="0782A54E" w:rsidR="00213AD9" w:rsidRDefault="001521CA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Johan Naranjo</w:t>
      </w:r>
    </w:p>
    <w:p w14:paraId="75E9484E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05104D65" w14:textId="77777777" w:rsidR="001521CA" w:rsidRDefault="001521CA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507639D8" w14:textId="00E7A007" w:rsidR="00CC67BD" w:rsidRDefault="00213AD9" w:rsidP="00CC67BD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Bogotá </w:t>
      </w:r>
      <w:r w:rsidR="002330E4">
        <w:rPr>
          <w:rFonts w:ascii="Arial" w:hAnsi="Arial" w:cs="Arial"/>
          <w:sz w:val="28"/>
          <w:szCs w:val="28"/>
          <w:lang w:val="es-MX"/>
        </w:rPr>
        <w:t>13 de octubre de 2026</w:t>
      </w:r>
    </w:p>
    <w:p w14:paraId="1384E1E8" w14:textId="77777777" w:rsidR="00CC67BD" w:rsidRDefault="00CC67BD">
      <w:pPr>
        <w:spacing w:line="278" w:lineRule="auto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br w:type="page"/>
      </w:r>
    </w:p>
    <w:p w14:paraId="1E3C817D" w14:textId="77777777" w:rsidR="00F06822" w:rsidRPr="00F06822" w:rsidRDefault="00F06822" w:rsidP="00F06822">
      <w:pPr>
        <w:rPr>
          <w:rFonts w:ascii="Arial" w:hAnsi="Arial" w:cs="Arial"/>
          <w:b/>
          <w:bCs/>
        </w:rPr>
      </w:pPr>
      <w:r w:rsidRPr="00F06822">
        <w:rPr>
          <w:rFonts w:ascii="Arial" w:hAnsi="Arial" w:cs="Arial"/>
          <w:b/>
          <w:bCs/>
        </w:rPr>
        <w:lastRenderedPageBreak/>
        <w:t xml:space="preserve">4. Historias de usuario de Legacy </w:t>
      </w:r>
      <w:proofErr w:type="spellStart"/>
      <w:r w:rsidRPr="00F06822">
        <w:rPr>
          <w:rFonts w:ascii="Arial" w:hAnsi="Arial" w:cs="Arial"/>
          <w:b/>
          <w:bCs/>
        </w:rPr>
        <w:t>Basketball</w:t>
      </w:r>
      <w:proofErr w:type="spellEnd"/>
      <w:r w:rsidRPr="00F06822">
        <w:rPr>
          <w:rFonts w:ascii="Arial" w:hAnsi="Arial" w:cs="Arial"/>
          <w:b/>
          <w:bCs/>
        </w:rPr>
        <w:t xml:space="preserve"> Hub</w:t>
      </w:r>
    </w:p>
    <w:p w14:paraId="124063A4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  <w:b/>
          <w:bCs/>
        </w:rPr>
        <w:t>HU-01. Visualizar productos</w:t>
      </w:r>
    </w:p>
    <w:p w14:paraId="4B3B4C24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</w:rPr>
        <w:t>Como visitante, quiero visualizar los productos disponibles, para conocer las opciones que ofrece la tienda.</w:t>
      </w:r>
    </w:p>
    <w:p w14:paraId="3CE4D872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  <w:b/>
          <w:bCs/>
        </w:rPr>
        <w:t>Criterio de aceptación:</w:t>
      </w:r>
      <w:r w:rsidRPr="00F06822">
        <w:rPr>
          <w:rFonts w:ascii="Arial" w:hAnsi="Arial" w:cs="Arial"/>
        </w:rPr>
        <w:t xml:space="preserve"> El catálogo debe mostrar los productos con sus imágenes, nombres y precios.</w:t>
      </w:r>
    </w:p>
    <w:p w14:paraId="32505F50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  <w:b/>
          <w:bCs/>
        </w:rPr>
        <w:t>HU-02. Consultar categorías</w:t>
      </w:r>
    </w:p>
    <w:p w14:paraId="506547FE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</w:rPr>
        <w:t>Como visitante, quiero navegar por las categorías de balones, zapatos, camisetas y accesorios, para encontrar los productos que me interesan.</w:t>
      </w:r>
    </w:p>
    <w:p w14:paraId="5887C37F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  <w:b/>
          <w:bCs/>
        </w:rPr>
        <w:t>Criterio de aceptación:</w:t>
      </w:r>
      <w:r w:rsidRPr="00F06822">
        <w:rPr>
          <w:rFonts w:ascii="Arial" w:hAnsi="Arial" w:cs="Arial"/>
        </w:rPr>
        <w:t xml:space="preserve"> La página debe permitir consultar los productos organizados por categorías.</w:t>
      </w:r>
    </w:p>
    <w:p w14:paraId="6B63D260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  <w:b/>
          <w:bCs/>
        </w:rPr>
        <w:t>HU-03. Buscar y filtrar productos</w:t>
      </w:r>
    </w:p>
    <w:p w14:paraId="6F8A94A6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</w:rPr>
        <w:t>Como visitante, quiero buscar y filtrar productos, para encontrar artículos de acuerdo con mis necesidades.</w:t>
      </w:r>
    </w:p>
    <w:p w14:paraId="3275942C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  <w:b/>
          <w:bCs/>
        </w:rPr>
        <w:t>Criterio de aceptación:</w:t>
      </w:r>
      <w:r w:rsidRPr="00F06822">
        <w:rPr>
          <w:rFonts w:ascii="Arial" w:hAnsi="Arial" w:cs="Arial"/>
        </w:rPr>
        <w:t xml:space="preserve"> Los controles de búsqueda y filtrado deben mostrar los productos que coincidan con los criterios seleccionados.</w:t>
      </w:r>
    </w:p>
    <w:p w14:paraId="63C23D2A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  <w:b/>
          <w:bCs/>
        </w:rPr>
        <w:t>HU-04. Consultar ofertas</w:t>
      </w:r>
    </w:p>
    <w:p w14:paraId="2DB164A7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</w:rPr>
        <w:t>Como visitante, quiero consultar los productos que tienen descuentos, para identificar las ofertas disponibles.</w:t>
      </w:r>
    </w:p>
    <w:p w14:paraId="096F1FD5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  <w:b/>
          <w:bCs/>
        </w:rPr>
        <w:t>Criterio de aceptación:</w:t>
      </w:r>
      <w:r w:rsidRPr="00F06822">
        <w:rPr>
          <w:rFonts w:ascii="Arial" w:hAnsi="Arial" w:cs="Arial"/>
        </w:rPr>
        <w:t xml:space="preserve"> La sección de ofertas debe mostrar los productos destacados y sus precios correspondientes.</w:t>
      </w:r>
    </w:p>
    <w:p w14:paraId="0724D499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  <w:b/>
          <w:bCs/>
        </w:rPr>
        <w:t>HU-05. Administrar el carrito</w:t>
      </w:r>
    </w:p>
    <w:p w14:paraId="2AFC971F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</w:rPr>
        <w:t>Como comprador, quiero agregar productos al carrito y modificar las cantidades, para organizar los artículos que deseo adquirir.</w:t>
      </w:r>
    </w:p>
    <w:p w14:paraId="373E5A2D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  <w:b/>
          <w:bCs/>
        </w:rPr>
        <w:t>Criterio de aceptación:</w:t>
      </w:r>
      <w:r w:rsidRPr="00F06822">
        <w:rPr>
          <w:rFonts w:ascii="Arial" w:hAnsi="Arial" w:cs="Arial"/>
        </w:rPr>
        <w:t xml:space="preserve"> El carrito debe permitir agregar productos, cambiar cantidades, eliminar artículos y consultar el total.</w:t>
      </w:r>
    </w:p>
    <w:p w14:paraId="6E1648FC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  <w:b/>
          <w:bCs/>
        </w:rPr>
        <w:t>HU-06. Cambiar la moneda</w:t>
      </w:r>
    </w:p>
    <w:p w14:paraId="67FAE72D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</w:rPr>
        <w:t>Como visitante, quiero seleccionar una moneda diferente, para consultar los precios en la divisa que prefiera.</w:t>
      </w:r>
    </w:p>
    <w:p w14:paraId="1F839E76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  <w:b/>
          <w:bCs/>
        </w:rPr>
        <w:t>Criterio de aceptación:</w:t>
      </w:r>
      <w:r w:rsidRPr="00F06822">
        <w:rPr>
          <w:rFonts w:ascii="Arial" w:hAnsi="Arial" w:cs="Arial"/>
        </w:rPr>
        <w:t xml:space="preserve"> El selector debe permitir elegir entre las monedas configuradas en la página.</w:t>
      </w:r>
    </w:p>
    <w:p w14:paraId="1762EB0A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  <w:b/>
          <w:bCs/>
        </w:rPr>
        <w:t>HU-07. Consultar información de la tienda</w:t>
      </w:r>
    </w:p>
    <w:p w14:paraId="48DF8DC3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</w:rPr>
        <w:t>Como visitante, quiero acceder a la sección Conoce, para consultar información sobre el proyecto y su historia.</w:t>
      </w:r>
    </w:p>
    <w:p w14:paraId="434E5558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  <w:b/>
          <w:bCs/>
        </w:rPr>
        <w:lastRenderedPageBreak/>
        <w:t>Criterio de aceptación:</w:t>
      </w:r>
      <w:r w:rsidRPr="00F06822">
        <w:rPr>
          <w:rFonts w:ascii="Arial" w:hAnsi="Arial" w:cs="Arial"/>
        </w:rPr>
        <w:t xml:space="preserve"> La sección debe presentar la información organizada y permitir navegar por sus apartados.</w:t>
      </w:r>
    </w:p>
    <w:p w14:paraId="2F2CF333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  <w:b/>
          <w:bCs/>
        </w:rPr>
        <w:t>HU-08. Acceder al inicio de sesión</w:t>
      </w:r>
    </w:p>
    <w:p w14:paraId="6A7ACA62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</w:rPr>
        <w:t>Como usuario, quiero abrir el formulario de inicio de sesión, para acceder a la interfaz destinada a esta función.</w:t>
      </w:r>
    </w:p>
    <w:p w14:paraId="03B31029" w14:textId="77777777" w:rsidR="00F06822" w:rsidRP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  <w:b/>
          <w:bCs/>
        </w:rPr>
        <w:t>Criterio de aceptación:</w:t>
      </w:r>
      <w:r w:rsidRPr="00F06822">
        <w:rPr>
          <w:rFonts w:ascii="Arial" w:hAnsi="Arial" w:cs="Arial"/>
        </w:rPr>
        <w:t xml:space="preserve"> El botón correspondiente debe abrir el formulario y permitir cerrarlo.</w:t>
      </w:r>
    </w:p>
    <w:p w14:paraId="077FA05B" w14:textId="77777777" w:rsidR="00F06822" w:rsidRDefault="00F06822" w:rsidP="00F06822">
      <w:pPr>
        <w:rPr>
          <w:rFonts w:ascii="Arial" w:hAnsi="Arial" w:cs="Arial"/>
        </w:rPr>
      </w:pPr>
      <w:r w:rsidRPr="00F06822">
        <w:rPr>
          <w:rFonts w:ascii="Arial" w:hAnsi="Arial" w:cs="Arial"/>
          <w:b/>
          <w:bCs/>
        </w:rPr>
        <w:t>Conclusión:</w:t>
      </w:r>
      <w:r w:rsidRPr="00F06822">
        <w:rPr>
          <w:rFonts w:ascii="Arial" w:hAnsi="Arial" w:cs="Arial"/>
        </w:rPr>
        <w:t xml:space="preserve"> Las historias de usuario permiten organizar los requisitos de Legacy </w:t>
      </w:r>
      <w:proofErr w:type="spellStart"/>
      <w:r w:rsidRPr="00F06822">
        <w:rPr>
          <w:rFonts w:ascii="Arial" w:hAnsi="Arial" w:cs="Arial"/>
        </w:rPr>
        <w:t>Basketball</w:t>
      </w:r>
      <w:proofErr w:type="spellEnd"/>
      <w:r w:rsidRPr="00F06822">
        <w:rPr>
          <w:rFonts w:ascii="Arial" w:hAnsi="Arial" w:cs="Arial"/>
        </w:rPr>
        <w:t xml:space="preserve"> Hub desde las necesidades de quienes visitan o utilizan la tienda y facilitan la comprobación de las funciones desarrolladas.</w:t>
      </w:r>
    </w:p>
    <w:p w14:paraId="19AE111A" w14:textId="77777777" w:rsidR="00EF698D" w:rsidRDefault="00EF698D" w:rsidP="00F06822">
      <w:pPr>
        <w:rPr>
          <w:rFonts w:ascii="Arial" w:hAnsi="Arial" w:cs="Arial"/>
        </w:rPr>
      </w:pPr>
    </w:p>
    <w:p w14:paraId="43E58A8D" w14:textId="1233DC0C" w:rsidR="00EF698D" w:rsidRPr="00EF698D" w:rsidRDefault="00EF698D" w:rsidP="00F0682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Administrador :</w:t>
      </w:r>
      <w:r>
        <w:rPr>
          <w:rFonts w:ascii="Arial" w:hAnsi="Arial" w:cs="Arial"/>
        </w:rPr>
        <w:t xml:space="preserve"> Administrar la </w:t>
      </w:r>
      <w:proofErr w:type="spellStart"/>
      <w:r>
        <w:rPr>
          <w:rFonts w:ascii="Arial" w:hAnsi="Arial" w:cs="Arial"/>
        </w:rPr>
        <w:t>pagina</w:t>
      </w:r>
      <w:proofErr w:type="spellEnd"/>
      <w:r>
        <w:rPr>
          <w:rFonts w:ascii="Arial" w:hAnsi="Arial" w:cs="Arial"/>
        </w:rPr>
        <w:t xml:space="preserve">, poner catalogo nuevo, </w:t>
      </w:r>
      <w:proofErr w:type="spellStart"/>
      <w:r>
        <w:rPr>
          <w:rFonts w:ascii="Arial" w:hAnsi="Arial" w:cs="Arial"/>
        </w:rPr>
        <w:t>mas</w:t>
      </w:r>
      <w:proofErr w:type="spellEnd"/>
      <w:r>
        <w:rPr>
          <w:rFonts w:ascii="Arial" w:hAnsi="Arial" w:cs="Arial"/>
        </w:rPr>
        <w:t xml:space="preserve"> productos, estar pendiente 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 xml:space="preserve">Usuario: </w:t>
      </w:r>
      <w:r>
        <w:rPr>
          <w:rFonts w:ascii="Arial" w:hAnsi="Arial" w:cs="Arial"/>
        </w:rPr>
        <w:t xml:space="preserve">Mira los productos, inicio de sesión, compras 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 xml:space="preserve">Empleado : </w:t>
      </w:r>
      <w:r>
        <w:rPr>
          <w:rFonts w:ascii="Arial" w:hAnsi="Arial" w:cs="Arial"/>
        </w:rPr>
        <w:t xml:space="preserve">Administrar los productos, Mira si </w:t>
      </w:r>
      <w:proofErr w:type="spellStart"/>
      <w:r>
        <w:rPr>
          <w:rFonts w:ascii="Arial" w:hAnsi="Arial" w:cs="Arial"/>
        </w:rPr>
        <w:t>esta</w:t>
      </w:r>
      <w:proofErr w:type="spellEnd"/>
      <w:r>
        <w:rPr>
          <w:rFonts w:ascii="Arial" w:hAnsi="Arial" w:cs="Arial"/>
        </w:rPr>
        <w:t xml:space="preserve"> disponible, Estar pendiente del producto comprado </w:t>
      </w:r>
    </w:p>
    <w:p w14:paraId="62FECC78" w14:textId="0DA071EA" w:rsidR="00CC67BD" w:rsidRPr="002330E4" w:rsidRDefault="00CC67BD" w:rsidP="00CC67BD">
      <w:pPr>
        <w:rPr>
          <w:rFonts w:ascii="Arial" w:hAnsi="Arial" w:cs="Arial"/>
          <w:lang w:val="es-MX"/>
        </w:rPr>
      </w:pPr>
    </w:p>
    <w:p w14:paraId="1E6E44D8" w14:textId="0DCAE970" w:rsidR="00151223" w:rsidRPr="00213AD9" w:rsidRDefault="00151223" w:rsidP="00E3536C">
      <w:pPr>
        <w:jc w:val="center"/>
      </w:pPr>
    </w:p>
    <w:sectPr w:rsidR="00151223" w:rsidRPr="00213AD9" w:rsidSect="00213A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568"/>
    <w:multiLevelType w:val="multilevel"/>
    <w:tmpl w:val="0E5C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0E72"/>
    <w:multiLevelType w:val="multilevel"/>
    <w:tmpl w:val="98AC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56E9E"/>
    <w:multiLevelType w:val="multilevel"/>
    <w:tmpl w:val="DEE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F3D60"/>
    <w:multiLevelType w:val="multilevel"/>
    <w:tmpl w:val="8AA6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14443"/>
    <w:multiLevelType w:val="multilevel"/>
    <w:tmpl w:val="11A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172A1"/>
    <w:multiLevelType w:val="multilevel"/>
    <w:tmpl w:val="C06C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81CC1"/>
    <w:multiLevelType w:val="multilevel"/>
    <w:tmpl w:val="9F50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F44EC"/>
    <w:multiLevelType w:val="multilevel"/>
    <w:tmpl w:val="A56E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26ED8"/>
    <w:multiLevelType w:val="multilevel"/>
    <w:tmpl w:val="6AE2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76907"/>
    <w:multiLevelType w:val="multilevel"/>
    <w:tmpl w:val="072C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339DA"/>
    <w:multiLevelType w:val="multilevel"/>
    <w:tmpl w:val="1ED0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91DD2"/>
    <w:multiLevelType w:val="multilevel"/>
    <w:tmpl w:val="8DD4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24ABA"/>
    <w:multiLevelType w:val="multilevel"/>
    <w:tmpl w:val="F8D0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7455672">
    <w:abstractNumId w:val="2"/>
  </w:num>
  <w:num w:numId="2" w16cid:durableId="1896430705">
    <w:abstractNumId w:val="5"/>
  </w:num>
  <w:num w:numId="3" w16cid:durableId="408773786">
    <w:abstractNumId w:val="0"/>
  </w:num>
  <w:num w:numId="4" w16cid:durableId="711808027">
    <w:abstractNumId w:val="3"/>
  </w:num>
  <w:num w:numId="5" w16cid:durableId="1391878304">
    <w:abstractNumId w:val="7"/>
  </w:num>
  <w:num w:numId="6" w16cid:durableId="253367808">
    <w:abstractNumId w:val="9"/>
  </w:num>
  <w:num w:numId="7" w16cid:durableId="993870993">
    <w:abstractNumId w:val="4"/>
  </w:num>
  <w:num w:numId="8" w16cid:durableId="1721859019">
    <w:abstractNumId w:val="6"/>
  </w:num>
  <w:num w:numId="9" w16cid:durableId="649600243">
    <w:abstractNumId w:val="11"/>
  </w:num>
  <w:num w:numId="10" w16cid:durableId="79063257">
    <w:abstractNumId w:val="8"/>
  </w:num>
  <w:num w:numId="11" w16cid:durableId="262107312">
    <w:abstractNumId w:val="12"/>
  </w:num>
  <w:num w:numId="12" w16cid:durableId="980227626">
    <w:abstractNumId w:val="10"/>
  </w:num>
  <w:num w:numId="13" w16cid:durableId="307177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15"/>
    <w:rsid w:val="0008338C"/>
    <w:rsid w:val="000A574C"/>
    <w:rsid w:val="000A5D41"/>
    <w:rsid w:val="00135AE5"/>
    <w:rsid w:val="00136496"/>
    <w:rsid w:val="00151223"/>
    <w:rsid w:val="001521CA"/>
    <w:rsid w:val="00213AD9"/>
    <w:rsid w:val="00223F59"/>
    <w:rsid w:val="002330E4"/>
    <w:rsid w:val="00260ED4"/>
    <w:rsid w:val="00386F54"/>
    <w:rsid w:val="003B555D"/>
    <w:rsid w:val="00435FE6"/>
    <w:rsid w:val="0046125C"/>
    <w:rsid w:val="00567CA6"/>
    <w:rsid w:val="005D06DA"/>
    <w:rsid w:val="005E7C2D"/>
    <w:rsid w:val="006434CB"/>
    <w:rsid w:val="006C0DEA"/>
    <w:rsid w:val="008C4BA1"/>
    <w:rsid w:val="008E1D9F"/>
    <w:rsid w:val="00907DCB"/>
    <w:rsid w:val="009C561D"/>
    <w:rsid w:val="009E3608"/>
    <w:rsid w:val="009F6447"/>
    <w:rsid w:val="00A921BD"/>
    <w:rsid w:val="00C67815"/>
    <w:rsid w:val="00CC67BD"/>
    <w:rsid w:val="00D46C37"/>
    <w:rsid w:val="00D54048"/>
    <w:rsid w:val="00D96788"/>
    <w:rsid w:val="00E3536C"/>
    <w:rsid w:val="00E46B1E"/>
    <w:rsid w:val="00EF698D"/>
    <w:rsid w:val="00F06822"/>
    <w:rsid w:val="00F2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A5575"/>
  <w15:chartTrackingRefBased/>
  <w15:docId w15:val="{2D5878C6-C272-4DF2-8613-B9874108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AD9"/>
    <w:pPr>
      <w:spacing w:line="276" w:lineRule="auto"/>
    </w:pPr>
    <w:rPr>
      <w:rFonts w:ascii="Aptos" w:eastAsia="Aptos" w:hAnsi="Aptos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C678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78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781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781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781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781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781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781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781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7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7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7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78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78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7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78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7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7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781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7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781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7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7815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nfasisintenso">
    <w:name w:val="Intense Emphasis"/>
    <w:basedOn w:val="Fuentedeprrafopredeter"/>
    <w:uiPriority w:val="21"/>
    <w:qFormat/>
    <w:rsid w:val="00C678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7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78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7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438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Alumnos</cp:lastModifiedBy>
  <cp:revision>5</cp:revision>
  <dcterms:created xsi:type="dcterms:W3CDTF">2026-04-22T19:06:00Z</dcterms:created>
  <dcterms:modified xsi:type="dcterms:W3CDTF">2026-10-14T20:12:00Z</dcterms:modified>
</cp:coreProperties>
</file>