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A3938" w14:textId="77777777" w:rsidR="00D10298" w:rsidRDefault="00000000">
      <w:pPr>
        <w:pStyle w:val="Ttulo"/>
        <w:keepNext w:val="0"/>
        <w:keepLines w:val="0"/>
        <w:widowControl w:val="0"/>
        <w:spacing w:before="243" w:after="0" w:line="240" w:lineRule="auto"/>
        <w:ind w:left="1451" w:right="1814"/>
        <w:jc w:val="center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UNIVERSIDAD CONTINENTAL</w:t>
      </w:r>
    </w:p>
    <w:p w14:paraId="7861D4C2" w14:textId="77777777" w:rsidR="00D10298" w:rsidRDefault="00000000">
      <w:pPr>
        <w:widowControl w:val="0"/>
        <w:spacing w:before="292" w:line="240" w:lineRule="auto"/>
        <w:ind w:left="1451" w:right="1815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FACULTAD DE INGENIERÍA</w:t>
      </w:r>
    </w:p>
    <w:p w14:paraId="5C2C1840" w14:textId="77777777" w:rsidR="00D10298" w:rsidRDefault="00000000">
      <w:pPr>
        <w:widowControl w:val="0"/>
        <w:spacing w:before="263" w:line="259" w:lineRule="auto"/>
        <w:ind w:left="1451" w:right="1822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ESCUELA ACADÉMICO PROFESIONAL DE INGENIERÍA DE SISTEMAS E INFORMÁTICA</w:t>
      </w:r>
    </w:p>
    <w:p w14:paraId="22AB402B" w14:textId="77777777" w:rsidR="00D10298" w:rsidRDefault="00000000">
      <w:pPr>
        <w:widowControl w:val="0"/>
        <w:spacing w:before="236" w:line="240" w:lineRule="auto"/>
        <w:ind w:left="1451" w:right="1817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CURSO:</w:t>
      </w:r>
    </w:p>
    <w:p w14:paraId="1EC98133" w14:textId="77777777" w:rsidR="00D10298" w:rsidRDefault="00000000">
      <w:pPr>
        <w:widowControl w:val="0"/>
        <w:spacing w:before="270" w:line="240" w:lineRule="auto"/>
        <w:ind w:left="1451" w:right="180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TALLER DE PROYECTOS - I - ING. DE SISTEMAS E INFORMÁTICA</w:t>
      </w:r>
    </w:p>
    <w:p w14:paraId="336E3142" w14:textId="77777777" w:rsidR="00D10298" w:rsidRDefault="00000000">
      <w:pPr>
        <w:widowControl w:val="0"/>
        <w:spacing w:before="267" w:line="240" w:lineRule="auto"/>
        <w:ind w:left="1451" w:right="1812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DOCENTE:</w:t>
      </w:r>
    </w:p>
    <w:p w14:paraId="25647F81" w14:textId="77777777" w:rsidR="00D10298" w:rsidRDefault="00000000">
      <w:pPr>
        <w:widowControl w:val="0"/>
        <w:spacing w:before="266" w:line="240" w:lineRule="auto"/>
        <w:ind w:left="1451" w:right="181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AMERICO ESTRADA SANCHEZ</w:t>
      </w:r>
    </w:p>
    <w:p w14:paraId="1B7C3921" w14:textId="77777777" w:rsidR="00D10298" w:rsidRDefault="00000000">
      <w:pPr>
        <w:widowControl w:val="0"/>
        <w:spacing w:before="266" w:line="240" w:lineRule="auto"/>
        <w:ind w:left="1451" w:right="1816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TEMA:</w:t>
      </w:r>
    </w:p>
    <w:p w14:paraId="07A8627C" w14:textId="77777777" w:rsidR="00D10298" w:rsidRDefault="00D10298">
      <w:pPr>
        <w:widowControl w:val="0"/>
        <w:spacing w:before="49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61D6EB10" w14:textId="77777777" w:rsidR="00D10298" w:rsidRDefault="00000000">
      <w:pPr>
        <w:widowControl w:val="0"/>
        <w:spacing w:line="259" w:lineRule="auto"/>
        <w:ind w:left="1451" w:right="182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“SafeRoute: Desarrollo de un Sistema Web para optimización de rutas seguras en Cusco; 2025”</w:t>
      </w:r>
    </w:p>
    <w:p w14:paraId="0D04B19D" w14:textId="77777777" w:rsidR="00D10298" w:rsidRDefault="00D10298">
      <w:pPr>
        <w:widowControl w:val="0"/>
        <w:spacing w:line="240" w:lineRule="auto"/>
        <w:rPr>
          <w:rFonts w:ascii="Calibri" w:eastAsia="Calibri" w:hAnsi="Calibri" w:cs="Calibri"/>
          <w:sz w:val="28"/>
          <w:szCs w:val="28"/>
        </w:rPr>
      </w:pPr>
    </w:p>
    <w:p w14:paraId="081E7DA0" w14:textId="77777777" w:rsidR="00D10298" w:rsidRDefault="00D10298">
      <w:pPr>
        <w:widowControl w:val="0"/>
        <w:spacing w:before="27" w:line="240" w:lineRule="auto"/>
        <w:rPr>
          <w:rFonts w:ascii="Calibri" w:eastAsia="Calibri" w:hAnsi="Calibri" w:cs="Calibri"/>
          <w:sz w:val="28"/>
          <w:szCs w:val="28"/>
        </w:rPr>
      </w:pPr>
    </w:p>
    <w:p w14:paraId="14C60F56" w14:textId="77777777" w:rsidR="00D10298" w:rsidRDefault="00000000">
      <w:pPr>
        <w:widowControl w:val="0"/>
        <w:spacing w:line="240" w:lineRule="auto"/>
        <w:ind w:left="1451" w:right="1809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PRESENTADO POR:</w:t>
      </w:r>
    </w:p>
    <w:p w14:paraId="0D47102A" w14:textId="77777777" w:rsidR="00D10298" w:rsidRDefault="00D10298">
      <w:pPr>
        <w:widowControl w:val="0"/>
        <w:spacing w:before="20" w:line="240" w:lineRule="auto"/>
        <w:rPr>
          <w:rFonts w:ascii="Calibri" w:eastAsia="Calibri" w:hAnsi="Calibri" w:cs="Calibri"/>
          <w:b/>
          <w:sz w:val="20"/>
          <w:szCs w:val="20"/>
        </w:rPr>
      </w:pPr>
    </w:p>
    <w:tbl>
      <w:tblPr>
        <w:tblStyle w:val="a"/>
        <w:tblW w:w="7425" w:type="dxa"/>
        <w:tblInd w:w="1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280"/>
        <w:gridCol w:w="2145"/>
      </w:tblGrid>
      <w:tr w:rsidR="00D10298" w14:paraId="56731DB5" w14:textId="77777777">
        <w:trPr>
          <w:trHeight w:val="549"/>
        </w:trPr>
        <w:tc>
          <w:tcPr>
            <w:tcW w:w="5280" w:type="dxa"/>
          </w:tcPr>
          <w:p w14:paraId="7A43DE64" w14:textId="77777777" w:rsidR="00D10298" w:rsidRDefault="00000000">
            <w:pPr>
              <w:widowControl w:val="0"/>
              <w:spacing w:before="121" w:line="240" w:lineRule="auto"/>
              <w:ind w:left="-1133" w:right="49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APELLIDOS Y NOMBRES</w:t>
            </w:r>
          </w:p>
        </w:tc>
        <w:tc>
          <w:tcPr>
            <w:tcW w:w="2145" w:type="dxa"/>
          </w:tcPr>
          <w:p w14:paraId="18B798F1" w14:textId="77777777" w:rsidR="00D10298" w:rsidRDefault="00000000">
            <w:pPr>
              <w:widowControl w:val="0"/>
              <w:spacing w:before="121" w:line="240" w:lineRule="auto"/>
              <w:ind w:left="-1133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CÓDIGO</w:t>
            </w:r>
          </w:p>
        </w:tc>
      </w:tr>
      <w:tr w:rsidR="00D10298" w14:paraId="388558B3" w14:textId="77777777">
        <w:trPr>
          <w:trHeight w:val="548"/>
        </w:trPr>
        <w:tc>
          <w:tcPr>
            <w:tcW w:w="5280" w:type="dxa"/>
          </w:tcPr>
          <w:p w14:paraId="19477F86" w14:textId="77777777" w:rsidR="00D10298" w:rsidRDefault="00000000">
            <w:pPr>
              <w:widowControl w:val="0"/>
              <w:spacing w:before="121" w:line="240" w:lineRule="auto"/>
              <w:ind w:left="-1133" w:right="4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CASTILLO CCANTO FRANK</w:t>
            </w:r>
          </w:p>
        </w:tc>
        <w:tc>
          <w:tcPr>
            <w:tcW w:w="2145" w:type="dxa"/>
          </w:tcPr>
          <w:p w14:paraId="66F3F831" w14:textId="77777777" w:rsidR="00D10298" w:rsidRDefault="00000000">
            <w:pPr>
              <w:widowControl w:val="0"/>
              <w:spacing w:before="121" w:line="240" w:lineRule="auto"/>
              <w:ind w:left="-11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74534208</w:t>
            </w:r>
          </w:p>
        </w:tc>
      </w:tr>
      <w:tr w:rsidR="00D10298" w14:paraId="0B66C4B6" w14:textId="77777777">
        <w:trPr>
          <w:trHeight w:val="549"/>
        </w:trPr>
        <w:tc>
          <w:tcPr>
            <w:tcW w:w="5280" w:type="dxa"/>
          </w:tcPr>
          <w:p w14:paraId="6EA8B041" w14:textId="77777777" w:rsidR="00D10298" w:rsidRDefault="00000000">
            <w:pPr>
              <w:widowControl w:val="0"/>
              <w:spacing w:before="121" w:line="240" w:lineRule="auto"/>
              <w:ind w:left="-11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ESPETIA MAMANI JHON CRISTIAN</w:t>
            </w:r>
          </w:p>
        </w:tc>
        <w:tc>
          <w:tcPr>
            <w:tcW w:w="2145" w:type="dxa"/>
          </w:tcPr>
          <w:p w14:paraId="587E96A9" w14:textId="77777777" w:rsidR="00D10298" w:rsidRDefault="00000000">
            <w:pPr>
              <w:widowControl w:val="0"/>
              <w:spacing w:before="121" w:line="240" w:lineRule="auto"/>
              <w:ind w:left="-11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74988478</w:t>
            </w:r>
          </w:p>
        </w:tc>
      </w:tr>
      <w:tr w:rsidR="00D10298" w14:paraId="18C3F8B7" w14:textId="77777777">
        <w:trPr>
          <w:trHeight w:val="548"/>
        </w:trPr>
        <w:tc>
          <w:tcPr>
            <w:tcW w:w="5280" w:type="dxa"/>
          </w:tcPr>
          <w:p w14:paraId="00954281" w14:textId="77777777" w:rsidR="00D10298" w:rsidRDefault="00000000">
            <w:pPr>
              <w:widowControl w:val="0"/>
              <w:spacing w:before="121" w:line="240" w:lineRule="auto"/>
              <w:ind w:left="-1133" w:right="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RAFAELE HUAMAN LUIS CRISTIAN</w:t>
            </w:r>
          </w:p>
        </w:tc>
        <w:tc>
          <w:tcPr>
            <w:tcW w:w="2145" w:type="dxa"/>
          </w:tcPr>
          <w:p w14:paraId="7924EDCE" w14:textId="77777777" w:rsidR="00D10298" w:rsidRDefault="00000000">
            <w:pPr>
              <w:widowControl w:val="0"/>
              <w:spacing w:before="121" w:line="240" w:lineRule="auto"/>
              <w:ind w:left="-11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74653997</w:t>
            </w:r>
          </w:p>
        </w:tc>
      </w:tr>
    </w:tbl>
    <w:p w14:paraId="312953AE" w14:textId="77777777" w:rsidR="00D10298" w:rsidRDefault="00D10298">
      <w:pPr>
        <w:widowControl w:val="0"/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197C13D4" w14:textId="77777777" w:rsidR="00D10298" w:rsidRDefault="00D10298">
      <w:pPr>
        <w:widowControl w:val="0"/>
        <w:spacing w:line="456" w:lineRule="auto"/>
        <w:ind w:left="4591" w:right="4949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481168C8" w14:textId="77777777" w:rsidR="00D10298" w:rsidRDefault="00D10298">
      <w:pPr>
        <w:widowControl w:val="0"/>
        <w:spacing w:line="456" w:lineRule="auto"/>
        <w:ind w:left="4591" w:right="4949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5EEDA668" w14:textId="77777777" w:rsidR="00D10298" w:rsidRDefault="00D10298">
      <w:pPr>
        <w:widowControl w:val="0"/>
        <w:spacing w:line="456" w:lineRule="auto"/>
        <w:ind w:left="4591" w:right="4949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5E15D73F" w14:textId="77777777" w:rsidR="00D10298" w:rsidRDefault="00D10298">
      <w:pPr>
        <w:widowControl w:val="0"/>
        <w:spacing w:line="456" w:lineRule="auto"/>
        <w:ind w:left="4591" w:right="4949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06EF6235" w14:textId="77777777" w:rsidR="00D10298" w:rsidRDefault="00D10298">
      <w:pPr>
        <w:widowControl w:val="0"/>
        <w:spacing w:line="456" w:lineRule="auto"/>
        <w:ind w:left="4591" w:right="4949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28974852" w14:textId="77777777" w:rsidR="00D10298" w:rsidRDefault="00D10298">
      <w:pPr>
        <w:widowControl w:val="0"/>
        <w:spacing w:line="456" w:lineRule="auto"/>
        <w:ind w:right="4949"/>
        <w:rPr>
          <w:rFonts w:ascii="Calibri" w:eastAsia="Calibri" w:hAnsi="Calibri" w:cs="Calibri"/>
          <w:b/>
          <w:sz w:val="24"/>
          <w:szCs w:val="24"/>
        </w:rPr>
      </w:pPr>
    </w:p>
    <w:p w14:paraId="4EBE4D0D" w14:textId="77777777" w:rsidR="00D10298" w:rsidRDefault="00000000">
      <w:pPr>
        <w:widowControl w:val="0"/>
        <w:spacing w:line="456" w:lineRule="auto"/>
        <w:ind w:right="4949"/>
        <w:rPr>
          <w:rFonts w:ascii="Calibri" w:eastAsia="Calibri" w:hAnsi="Calibri" w:cs="Calibri"/>
          <w:b/>
          <w:sz w:val="38"/>
          <w:szCs w:val="38"/>
        </w:rPr>
      </w:pPr>
      <w:r>
        <w:rPr>
          <w:rFonts w:ascii="Calibri" w:eastAsia="Calibri" w:hAnsi="Calibri" w:cs="Calibri"/>
          <w:b/>
          <w:sz w:val="38"/>
          <w:szCs w:val="38"/>
        </w:rPr>
        <w:lastRenderedPageBreak/>
        <w:t>AVANCE SPRINT 4</w:t>
      </w:r>
    </w:p>
    <w:p w14:paraId="759ECEB3" w14:textId="77777777" w:rsidR="00D10298" w:rsidRDefault="00D10298"/>
    <w:tbl>
      <w:tblPr>
        <w:tblStyle w:val="a0"/>
        <w:tblW w:w="72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5"/>
        <w:gridCol w:w="890"/>
        <w:gridCol w:w="4325"/>
        <w:gridCol w:w="1310"/>
      </w:tblGrid>
      <w:tr w:rsidR="00D10298" w14:paraId="330A7DE7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CA734" w14:textId="77777777" w:rsidR="00D10298" w:rsidRDefault="00000000">
            <w:pPr>
              <w:jc w:val="center"/>
            </w:pPr>
            <w:r>
              <w:rPr>
                <w:b/>
              </w:rPr>
              <w:t>#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7199" w14:textId="77777777" w:rsidR="00D10298" w:rsidRDefault="00000000">
            <w:pPr>
              <w:jc w:val="center"/>
            </w:pPr>
            <w:r>
              <w:rPr>
                <w:b/>
              </w:rPr>
              <w:t>HU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D026" w14:textId="77777777" w:rsidR="00D10298" w:rsidRDefault="00000000">
            <w:pPr>
              <w:jc w:val="center"/>
            </w:pPr>
            <w:r>
              <w:rPr>
                <w:b/>
              </w:rPr>
              <w:t>Actividad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2C48" w14:textId="77777777" w:rsidR="00D10298" w:rsidRDefault="00000000">
            <w:pPr>
              <w:jc w:val="center"/>
            </w:pPr>
            <w:r>
              <w:rPr>
                <w:b/>
              </w:rPr>
              <w:t>Tiempo(h)</w:t>
            </w:r>
          </w:p>
        </w:tc>
      </w:tr>
      <w:tr w:rsidR="00D10298" w14:paraId="3C426DA6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E627" w14:textId="77777777" w:rsidR="00D10298" w:rsidRDefault="00000000">
            <w:pPr>
              <w:rPr>
                <w:highlight w:val="yellow"/>
              </w:rPr>
            </w:pPr>
            <w:r>
              <w:rPr>
                <w:highlight w:val="yellow"/>
              </w:rPr>
              <w:t>39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3AD7" w14:textId="77777777" w:rsidR="00D10298" w:rsidRDefault="00000000">
            <w:pPr>
              <w:rPr>
                <w:highlight w:val="yellow"/>
              </w:rPr>
            </w:pPr>
            <w:r>
              <w:rPr>
                <w:highlight w:val="yellow"/>
              </w:rPr>
              <w:t>HU-10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0753" w14:textId="77777777" w:rsidR="00D10298" w:rsidRDefault="00000000">
            <w:pPr>
              <w:rPr>
                <w:highlight w:val="yellow"/>
              </w:rPr>
            </w:pPr>
            <w:r>
              <w:rPr>
                <w:highlight w:val="yellow"/>
              </w:rPr>
              <w:t>Mostrar en mapa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BDFD" w14:textId="77777777" w:rsidR="00D10298" w:rsidRDefault="00000000">
            <w:pPr>
              <w:rPr>
                <w:highlight w:val="yellow"/>
              </w:rPr>
            </w:pPr>
            <w:r>
              <w:rPr>
                <w:highlight w:val="yellow"/>
              </w:rPr>
              <w:t>1.46</w:t>
            </w:r>
          </w:p>
        </w:tc>
      </w:tr>
      <w:tr w:rsidR="00D10298" w14:paraId="7E02C5A1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51DE" w14:textId="77777777" w:rsidR="00D10298" w:rsidRDefault="00000000">
            <w:r>
              <w:t>40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2A650" w14:textId="77777777" w:rsidR="00D10298" w:rsidRDefault="00000000">
            <w:r>
              <w:t>HU-11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31DC9" w14:textId="77777777" w:rsidR="00D10298" w:rsidRDefault="00000000">
            <w:r>
              <w:t>Integrar reportes ciudadanos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A6FE0" w14:textId="77777777" w:rsidR="00D10298" w:rsidRDefault="00000000">
            <w:r>
              <w:t>2.00</w:t>
            </w:r>
          </w:p>
        </w:tc>
      </w:tr>
      <w:tr w:rsidR="00D10298" w14:paraId="4CD0A1DD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A8D9" w14:textId="77777777" w:rsidR="00D10298" w:rsidRDefault="00000000">
            <w:r>
              <w:t>41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E744E" w14:textId="77777777" w:rsidR="00D10298" w:rsidRDefault="00000000">
            <w:r>
              <w:t>HU-11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CE9F" w14:textId="77777777" w:rsidR="00D10298" w:rsidRDefault="00000000">
            <w:r>
              <w:t>Algoritmo de rutas seguras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6E06" w14:textId="77777777" w:rsidR="00D10298" w:rsidRDefault="00000000">
            <w:r>
              <w:t>2.15</w:t>
            </w:r>
          </w:p>
        </w:tc>
      </w:tr>
      <w:tr w:rsidR="00D10298" w14:paraId="2931D5CD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E7246" w14:textId="77777777" w:rsidR="00D10298" w:rsidRDefault="00000000">
            <w:r>
              <w:t>42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2E336" w14:textId="77777777" w:rsidR="00D10298" w:rsidRDefault="00000000">
            <w:r>
              <w:t>HU-11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6B28" w14:textId="77777777" w:rsidR="00D10298" w:rsidRDefault="00000000">
            <w:r>
              <w:t>Comparar con ruta rápida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9D86" w14:textId="77777777" w:rsidR="00D10298" w:rsidRDefault="00000000">
            <w:r>
              <w:t>1.50</w:t>
            </w:r>
          </w:p>
        </w:tc>
      </w:tr>
      <w:tr w:rsidR="00D10298" w14:paraId="5E5174FF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3F52F" w14:textId="77777777" w:rsidR="00D10298" w:rsidRDefault="00000000">
            <w:r>
              <w:t>43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F27F" w14:textId="77777777" w:rsidR="00D10298" w:rsidRDefault="00000000">
            <w:r>
              <w:t>HU-12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0FE08" w14:textId="77777777" w:rsidR="00D10298" w:rsidRDefault="00000000">
            <w:r>
              <w:t>Mostrar opciones (rápida vs segura)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312D" w14:textId="77777777" w:rsidR="00D10298" w:rsidRDefault="00000000">
            <w:r>
              <w:t>0.55</w:t>
            </w:r>
          </w:p>
        </w:tc>
      </w:tr>
      <w:tr w:rsidR="00D10298" w14:paraId="17EF07B4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238D2" w14:textId="77777777" w:rsidR="00D10298" w:rsidRDefault="00000000">
            <w:r>
              <w:t>44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B67E" w14:textId="77777777" w:rsidR="00D10298" w:rsidRDefault="00000000">
            <w:r>
              <w:t>HU-12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D053" w14:textId="77777777" w:rsidR="00D10298" w:rsidRDefault="00000000">
            <w:r>
              <w:t>Permitir selección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BDBF" w14:textId="77777777" w:rsidR="00D10298" w:rsidRDefault="00000000">
            <w:r>
              <w:t>0.55</w:t>
            </w:r>
          </w:p>
        </w:tc>
      </w:tr>
      <w:tr w:rsidR="00D10298" w14:paraId="02E4B7E6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4A86" w14:textId="77777777" w:rsidR="00D10298" w:rsidRDefault="00000000">
            <w:r>
              <w:t>45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D11E" w14:textId="77777777" w:rsidR="00D10298" w:rsidRDefault="00000000">
            <w:r>
              <w:t>HU-12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D4EF3" w14:textId="77777777" w:rsidR="00D10298" w:rsidRDefault="00000000">
            <w:r>
              <w:t>Mostrar métricas (tiempo/distancia/riesgo)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AC56E" w14:textId="77777777" w:rsidR="00D10298" w:rsidRDefault="00000000">
            <w:r>
              <w:t>0.55</w:t>
            </w:r>
          </w:p>
        </w:tc>
      </w:tr>
      <w:tr w:rsidR="00D10298" w14:paraId="457B8DCB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A91B" w14:textId="77777777" w:rsidR="00D10298" w:rsidRDefault="00000000">
            <w:r>
              <w:t>46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2D48" w14:textId="77777777" w:rsidR="00D10298" w:rsidRDefault="00000000">
            <w:r>
              <w:t>HU-19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DDAC" w14:textId="77777777" w:rsidR="00D10298" w:rsidRDefault="00000000">
            <w:r>
              <w:t>Configurar notificaciones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0A5E" w14:textId="77777777" w:rsidR="00D10298" w:rsidRDefault="00000000">
            <w:r>
              <w:t>4.00</w:t>
            </w:r>
          </w:p>
        </w:tc>
      </w:tr>
      <w:tr w:rsidR="00D10298" w14:paraId="108F4578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6FD3" w14:textId="77777777" w:rsidR="00D10298" w:rsidRDefault="00000000">
            <w:r>
              <w:t>47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DCBA4" w14:textId="77777777" w:rsidR="00D10298" w:rsidRDefault="00000000">
            <w:r>
              <w:t>HU-19</w:t>
            </w:r>
          </w:p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3230" w14:textId="77777777" w:rsidR="00D10298" w:rsidRDefault="00000000">
            <w:r>
              <w:t>Asociar a nivel de riesgo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42C96" w14:textId="77777777" w:rsidR="00D10298" w:rsidRDefault="00000000">
            <w:r>
              <w:t>2.50</w:t>
            </w:r>
          </w:p>
        </w:tc>
      </w:tr>
      <w:tr w:rsidR="00D10298" w14:paraId="1DE1DA6A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D14D" w14:textId="77777777" w:rsidR="00D10298" w:rsidRDefault="00000000">
            <w:r>
              <w:rPr>
                <w:b/>
              </w:rPr>
              <w:t>Total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6677" w14:textId="77777777" w:rsidR="00D10298" w:rsidRDefault="00D10298"/>
        </w:tc>
        <w:tc>
          <w:tcPr>
            <w:tcW w:w="4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C7DB" w14:textId="77777777" w:rsidR="00D10298" w:rsidRDefault="00D10298"/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D1A97" w14:textId="77777777" w:rsidR="00D10298" w:rsidRDefault="00000000">
            <w:r>
              <w:rPr>
                <w:b/>
              </w:rPr>
              <w:t>14.26</w:t>
            </w:r>
          </w:p>
        </w:tc>
      </w:tr>
    </w:tbl>
    <w:p w14:paraId="7C84D9E3" w14:textId="77777777" w:rsidR="00D10298" w:rsidRDefault="00D10298"/>
    <w:p w14:paraId="0FA7E150" w14:textId="77777777" w:rsidR="00D10298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Mostrar en mapa</w:t>
      </w:r>
    </w:p>
    <w:p w14:paraId="367B79AD" w14:textId="77777777" w:rsidR="00D10298" w:rsidRDefault="00D10298">
      <w:pPr>
        <w:rPr>
          <w:b/>
          <w:sz w:val="26"/>
          <w:szCs w:val="26"/>
        </w:rPr>
      </w:pPr>
    </w:p>
    <w:p w14:paraId="39F7C3DB" w14:textId="77777777" w:rsidR="00D10298" w:rsidRDefault="00000000">
      <w:pPr>
        <w:rPr>
          <w:color w:val="0000FF"/>
          <w:sz w:val="26"/>
          <w:szCs w:val="26"/>
          <w:highlight w:val="white"/>
        </w:rPr>
      </w:pPr>
      <w:r>
        <w:rPr>
          <w:color w:val="0000FF"/>
          <w:sz w:val="26"/>
          <w:szCs w:val="26"/>
          <w:highlight w:val="white"/>
        </w:rPr>
        <w:t>private void procesarRespuestaDeRutas(JSONObject response)</w:t>
      </w:r>
    </w:p>
    <w:p w14:paraId="71217283" w14:textId="77777777" w:rsidR="00D10298" w:rsidRDefault="00000000">
      <w:pPr>
        <w:rPr>
          <w:color w:val="0000FF"/>
          <w:sz w:val="26"/>
          <w:szCs w:val="26"/>
          <w:highlight w:val="white"/>
        </w:rPr>
      </w:pPr>
      <w:r>
        <w:rPr>
          <w:noProof/>
          <w:color w:val="0000FF"/>
          <w:sz w:val="26"/>
          <w:szCs w:val="26"/>
          <w:highlight w:val="white"/>
        </w:rPr>
        <w:drawing>
          <wp:inline distT="114300" distB="114300" distL="114300" distR="114300" wp14:anchorId="42008FDA" wp14:editId="2A9B6933">
            <wp:extent cx="5731200" cy="419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2F025" w14:textId="77777777" w:rsidR="00D10298" w:rsidRDefault="00D10298">
      <w:pPr>
        <w:rPr>
          <w:b/>
          <w:sz w:val="26"/>
          <w:szCs w:val="26"/>
        </w:rPr>
      </w:pPr>
    </w:p>
    <w:p w14:paraId="5C338C4A" w14:textId="77777777" w:rsidR="00D10298" w:rsidRDefault="00D10298">
      <w:pPr>
        <w:rPr>
          <w:b/>
          <w:sz w:val="26"/>
          <w:szCs w:val="26"/>
        </w:rPr>
      </w:pPr>
    </w:p>
    <w:p w14:paraId="4099CC59" w14:textId="77777777" w:rsidR="00D10298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Integrar reportes ciudadanos</w:t>
      </w:r>
    </w:p>
    <w:p w14:paraId="67414786" w14:textId="77777777" w:rsidR="00D10298" w:rsidRDefault="00000000">
      <w:r>
        <w:t xml:space="preserve">En el fragmento </w:t>
      </w:r>
      <w:r>
        <w:rPr>
          <w:rFonts w:ascii="Roboto Mono" w:eastAsia="Roboto Mono" w:hAnsi="Roboto Mono" w:cs="Roboto Mono"/>
          <w:color w:val="188038"/>
        </w:rPr>
        <w:t>GalleryFragment.java</w:t>
      </w:r>
      <w:r>
        <w:t xml:space="preserve">, dentro del método </w:t>
      </w:r>
      <w:r>
        <w:rPr>
          <w:rFonts w:ascii="Roboto Mono" w:eastAsia="Roboto Mono" w:hAnsi="Roboto Mono" w:cs="Roboto Mono"/>
          <w:color w:val="188038"/>
        </w:rPr>
        <w:t>onCreateView()</w:t>
      </w:r>
      <w:r>
        <w:t xml:space="preserve">, se implementa un </w:t>
      </w:r>
      <w:r>
        <w:rPr>
          <w:rFonts w:ascii="Roboto Mono" w:eastAsia="Roboto Mono" w:hAnsi="Roboto Mono" w:cs="Roboto Mono"/>
          <w:color w:val="188038"/>
        </w:rPr>
        <w:t>setOnClickListener</w:t>
      </w:r>
      <w:r>
        <w:t xml:space="preserve"> sobre el botón </w:t>
      </w:r>
      <w:r>
        <w:rPr>
          <w:rFonts w:ascii="Roboto Mono" w:eastAsia="Roboto Mono" w:hAnsi="Roboto Mono" w:cs="Roboto Mono"/>
          <w:color w:val="188038"/>
        </w:rPr>
        <w:t>btnGuardarReporte</w:t>
      </w:r>
      <w:r>
        <w:t>.</w:t>
      </w:r>
    </w:p>
    <w:p w14:paraId="4E61CDAD" w14:textId="77777777" w:rsidR="00D10298" w:rsidRDefault="00000000">
      <w:r>
        <w:t xml:space="preserve">Este bloque de código obtiene los datos ingresados por el usuario (coordenadas, descripción y nivel de riesgo) y crea un objeto de tipo </w:t>
      </w:r>
      <w:r>
        <w:rPr>
          <w:rFonts w:ascii="Roboto Mono" w:eastAsia="Roboto Mono" w:hAnsi="Roboto Mono" w:cs="Roboto Mono"/>
          <w:color w:val="188038"/>
        </w:rPr>
        <w:t>Reporte</w:t>
      </w:r>
      <w:r>
        <w:t>.</w:t>
      </w:r>
    </w:p>
    <w:p w14:paraId="191C3234" w14:textId="77777777" w:rsidR="00D10298" w:rsidRDefault="00000000">
      <w:r>
        <w:lastRenderedPageBreak/>
        <w:t xml:space="preserve">Posteriormente, el reporte se almacena en Firebase Firestore dentro de la colección </w:t>
      </w:r>
      <w:r>
        <w:rPr>
          <w:rFonts w:ascii="Roboto Mono" w:eastAsia="Roboto Mono" w:hAnsi="Roboto Mono" w:cs="Roboto Mono"/>
          <w:color w:val="188038"/>
        </w:rPr>
        <w:t>reportes</w:t>
      </w:r>
      <w:r>
        <w:t>.</w:t>
      </w:r>
    </w:p>
    <w:p w14:paraId="69BEABE3" w14:textId="77777777" w:rsidR="00D10298" w:rsidRDefault="00000000">
      <w:r>
        <w:t>Si el proceso es exitoso, se muestra un mensaje de confirmación al usuario y se limpia el formulario.</w:t>
      </w:r>
    </w:p>
    <w:p w14:paraId="52D509BE" w14:textId="77777777" w:rsidR="00D10298" w:rsidRDefault="00000000">
      <w:r>
        <w:t>En caso de error, se muestra una notificación con el mensaje correspondiente.</w:t>
      </w:r>
    </w:p>
    <w:p w14:paraId="51E3958A" w14:textId="77777777" w:rsidR="00D10298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71F9C8D" wp14:editId="02C58A98">
            <wp:extent cx="5731200" cy="2565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AEF8" w14:textId="77777777" w:rsidR="00D10298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F6293A0" wp14:editId="33C659FD">
            <wp:extent cx="5731200" cy="3111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11FC8" w14:textId="77777777" w:rsidR="00D10298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Algoritmo de rutas seguras</w:t>
      </w:r>
    </w:p>
    <w:p w14:paraId="5F2D24A1" w14:textId="77777777" w:rsidR="00D10298" w:rsidRDefault="00D10298">
      <w:pPr>
        <w:rPr>
          <w:b/>
          <w:sz w:val="26"/>
          <w:szCs w:val="26"/>
        </w:rPr>
      </w:pPr>
    </w:p>
    <w:p w14:paraId="61E320C2" w14:textId="77777777" w:rsidR="00D10298" w:rsidRDefault="00000000">
      <w:pPr>
        <w:spacing w:before="240" w:after="240"/>
      </w:pPr>
      <w:r>
        <w:t>En este bloque se obtiene la ruta más segura entre dos puntos utilizando los datos recibidos desde la API de Google Maps (Directions API).</w:t>
      </w:r>
      <w:r>
        <w:br/>
        <w:t xml:space="preserve"> El código extrae el </w:t>
      </w:r>
      <w:r>
        <w:rPr>
          <w:i/>
        </w:rPr>
        <w:t>polyline</w:t>
      </w:r>
      <w:r>
        <w:t xml:space="preserve"> (la codificación de la ruta en el mapa) de la ruta seleccionada como la más segura, la decodifica y la dibuja en el mapa con un color verde distintivo.</w:t>
      </w:r>
      <w:r>
        <w:br/>
        <w:t xml:space="preserve"> Además, se muestra una etiqueta (</w:t>
      </w:r>
      <w:r>
        <w:rPr>
          <w:rFonts w:ascii="Roboto Mono" w:eastAsia="Roboto Mono" w:hAnsi="Roboto Mono" w:cs="Roboto Mono"/>
          <w:color w:val="188038"/>
        </w:rPr>
        <w:t>tagSegura</w:t>
      </w:r>
      <w:r>
        <w:t>) con el tiempo estimado de viaje y el nivel de riesgo calculado.</w:t>
      </w:r>
    </w:p>
    <w:p w14:paraId="616C9E5F" w14:textId="77777777" w:rsidR="00D10298" w:rsidRDefault="00000000">
      <w:pPr>
        <w:numPr>
          <w:ilvl w:val="0"/>
          <w:numId w:val="1"/>
        </w:numPr>
        <w:spacing w:before="240"/>
        <w:rPr>
          <w:b/>
        </w:rPr>
      </w:pPr>
      <w:r>
        <w:rPr>
          <w:rFonts w:ascii="Roboto Mono" w:eastAsia="Roboto Mono" w:hAnsi="Roboto Mono" w:cs="Roboto Mono"/>
          <w:color w:val="188038"/>
        </w:rPr>
        <w:lastRenderedPageBreak/>
        <w:t>polylineSegura</w:t>
      </w:r>
      <w:r>
        <w:t>: contiene la representación codificada de la ruta.</w:t>
      </w:r>
      <w:r>
        <w:br/>
      </w:r>
    </w:p>
    <w:p w14:paraId="1F0491EF" w14:textId="77777777" w:rsidR="00D10298" w:rsidRDefault="00000000">
      <w:pPr>
        <w:numPr>
          <w:ilvl w:val="0"/>
          <w:numId w:val="1"/>
        </w:numPr>
        <w:rPr>
          <w:b/>
        </w:rPr>
      </w:pPr>
      <w:r>
        <w:rPr>
          <w:rFonts w:ascii="Roboto Mono" w:eastAsia="Roboto Mono" w:hAnsi="Roboto Mono" w:cs="Roboto Mono"/>
          <w:color w:val="188038"/>
        </w:rPr>
        <w:t>rutaMasSeguraIndex</w:t>
      </w:r>
      <w:r>
        <w:t>: corresponde al índice de la ruta evaluada como más segura según los reportes ciudadanos y los niveles de riesgo.</w:t>
      </w:r>
      <w:r>
        <w:br/>
      </w:r>
    </w:p>
    <w:p w14:paraId="0D5F3520" w14:textId="77777777" w:rsidR="00D10298" w:rsidRDefault="00000000">
      <w:pPr>
        <w:numPr>
          <w:ilvl w:val="0"/>
          <w:numId w:val="1"/>
        </w:numPr>
        <w:rPr>
          <w:b/>
        </w:rPr>
      </w:pPr>
      <w:r>
        <w:rPr>
          <w:rFonts w:ascii="Roboto Mono" w:eastAsia="Roboto Mono" w:hAnsi="Roboto Mono" w:cs="Roboto Mono"/>
          <w:color w:val="188038"/>
        </w:rPr>
        <w:t>dibujarRuta()</w:t>
      </w:r>
      <w:r>
        <w:t>: función encargada de pintar la línea en el mapa.</w:t>
      </w:r>
      <w:r>
        <w:br/>
      </w:r>
    </w:p>
    <w:p w14:paraId="1885C20D" w14:textId="77777777" w:rsidR="00D10298" w:rsidRDefault="00000000">
      <w:pPr>
        <w:numPr>
          <w:ilvl w:val="0"/>
          <w:numId w:val="1"/>
        </w:numPr>
        <w:rPr>
          <w:b/>
        </w:rPr>
      </w:pPr>
      <w:r>
        <w:rPr>
          <w:rFonts w:ascii="Roboto Mono" w:eastAsia="Roboto Mono" w:hAnsi="Roboto Mono" w:cs="Roboto Mono"/>
          <w:color w:val="188038"/>
        </w:rPr>
        <w:t>Color.GREEN</w:t>
      </w:r>
      <w:r>
        <w:t>: representa visualmente la ruta más segura.</w:t>
      </w:r>
      <w:r>
        <w:br/>
      </w:r>
    </w:p>
    <w:p w14:paraId="5E7233C1" w14:textId="77777777" w:rsidR="00D10298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rFonts w:ascii="Roboto Mono" w:eastAsia="Roboto Mono" w:hAnsi="Roboto Mono" w:cs="Roboto Mono"/>
          <w:color w:val="188038"/>
        </w:rPr>
        <w:t>mejorPuntajeRiesgo</w:t>
      </w:r>
      <w:r>
        <w:t>: valor calculado que determina la seguridad de la ruta.</w:t>
      </w:r>
    </w:p>
    <w:p w14:paraId="5E385472" w14:textId="77777777" w:rsidR="00D10298" w:rsidRDefault="00D10298">
      <w:pPr>
        <w:rPr>
          <w:b/>
          <w:sz w:val="26"/>
          <w:szCs w:val="26"/>
        </w:rPr>
      </w:pPr>
    </w:p>
    <w:p w14:paraId="320C7162" w14:textId="77777777" w:rsidR="00D10298" w:rsidRDefault="00000000">
      <w:pPr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String polylineSegura = routes.getJSONObject(rutaMasSeguraIndex)</w:t>
      </w:r>
    </w:p>
    <w:p w14:paraId="22667985" w14:textId="77777777" w:rsidR="00D10298" w:rsidRDefault="00000000">
      <w:pPr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 xml:space="preserve">        .getJSONObject("overview_polyline").getString("points");</w:t>
      </w:r>
    </w:p>
    <w:p w14:paraId="5050B0A4" w14:textId="77777777" w:rsidR="00D10298" w:rsidRDefault="00D10298">
      <w:pPr>
        <w:rPr>
          <w:color w:val="0000FF"/>
          <w:sz w:val="26"/>
          <w:szCs w:val="26"/>
        </w:rPr>
      </w:pPr>
    </w:p>
    <w:p w14:paraId="42956ECD" w14:textId="77777777" w:rsidR="00D10298" w:rsidRDefault="00000000">
      <w:pPr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String tagSegura = "Ruta más segura: " + tiempoRutaSegura +</w:t>
      </w:r>
    </w:p>
    <w:p w14:paraId="79C88589" w14:textId="77777777" w:rsidR="00D10298" w:rsidRDefault="00000000">
      <w:pPr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 xml:space="preserve">        " (Riesgo: " + mejorPuntajeRiesgo + ")";</w:t>
      </w:r>
    </w:p>
    <w:p w14:paraId="1CB7DB86" w14:textId="77777777" w:rsidR="00D10298" w:rsidRDefault="00D10298">
      <w:pPr>
        <w:rPr>
          <w:color w:val="0000FF"/>
          <w:sz w:val="26"/>
          <w:szCs w:val="26"/>
        </w:rPr>
      </w:pPr>
    </w:p>
    <w:p w14:paraId="546D55CE" w14:textId="77777777" w:rsidR="00D10298" w:rsidRDefault="00000000">
      <w:pPr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dibujarRuta(decodePolyline(polylineSegura), Color.GREEN, 20, tagSegura);</w:t>
      </w:r>
    </w:p>
    <w:p w14:paraId="0181AD89" w14:textId="77777777" w:rsidR="00D10298" w:rsidRDefault="00D10298">
      <w:pPr>
        <w:rPr>
          <w:b/>
          <w:sz w:val="26"/>
          <w:szCs w:val="26"/>
        </w:rPr>
      </w:pPr>
    </w:p>
    <w:p w14:paraId="66EB113F" w14:textId="77777777" w:rsidR="00D10298" w:rsidRDefault="00D10298">
      <w:pPr>
        <w:rPr>
          <w:b/>
          <w:sz w:val="26"/>
          <w:szCs w:val="26"/>
        </w:rPr>
      </w:pPr>
    </w:p>
    <w:p w14:paraId="63018BBB" w14:textId="77777777" w:rsidR="00D10298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B7708DD" wp14:editId="009BEAD8">
            <wp:extent cx="4705350" cy="9239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A752D" w14:textId="77777777" w:rsidR="00D10298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88D0ACD" wp14:editId="55E44C5D">
            <wp:extent cx="6250097" cy="52949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097" cy="529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E1CEF" w14:textId="77777777" w:rsidR="00D10298" w:rsidRDefault="00D10298">
      <w:pPr>
        <w:rPr>
          <w:b/>
          <w:sz w:val="26"/>
          <w:szCs w:val="26"/>
        </w:rPr>
      </w:pPr>
    </w:p>
    <w:p w14:paraId="29B8D1A5" w14:textId="77777777" w:rsidR="00D10298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Comparar con ruta rápida</w:t>
      </w:r>
    </w:p>
    <w:p w14:paraId="324F7218" w14:textId="77777777" w:rsidR="00D10298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0" w:name="_4g4zsvlnmg3g" w:colFirst="0" w:colLast="0"/>
      <w:bookmarkEnd w:id="0"/>
      <w:r>
        <w:rPr>
          <w:color w:val="000000"/>
          <w:sz w:val="24"/>
          <w:szCs w:val="24"/>
        </w:rPr>
        <w:t>Decidiendo la Mejor Ruta</w:t>
      </w:r>
    </w:p>
    <w:p w14:paraId="2CD8E3AD" w14:textId="77777777" w:rsidR="00D10298" w:rsidRDefault="00000000">
      <w:pPr>
        <w:spacing w:before="240" w:after="240"/>
      </w:pPr>
      <w:r>
        <w:t>Lo que hace es:</w:t>
      </w:r>
    </w:p>
    <w:p w14:paraId="17A33F56" w14:textId="77777777" w:rsidR="00D10298" w:rsidRDefault="00000000">
      <w:pPr>
        <w:numPr>
          <w:ilvl w:val="0"/>
          <w:numId w:val="2"/>
        </w:numPr>
        <w:spacing w:before="240"/>
      </w:pPr>
      <w:r>
        <w:t>Recorre todas las rutas alternativas que ofrece Google.</w:t>
      </w:r>
    </w:p>
    <w:p w14:paraId="6CC197C3" w14:textId="77777777" w:rsidR="00D10298" w:rsidRDefault="00000000">
      <w:pPr>
        <w:numPr>
          <w:ilvl w:val="0"/>
          <w:numId w:val="2"/>
        </w:numPr>
      </w:pPr>
      <w:r>
        <w:t xml:space="preserve">Para cada una, calcula la distancia total para encontrar la </w:t>
      </w:r>
      <w:r>
        <w:rPr>
          <w:b/>
        </w:rPr>
        <w:t>más corta</w:t>
      </w:r>
      <w:r>
        <w:t>.</w:t>
      </w:r>
    </w:p>
    <w:p w14:paraId="59E805A8" w14:textId="77777777" w:rsidR="00D10298" w:rsidRDefault="00000000">
      <w:pPr>
        <w:numPr>
          <w:ilvl w:val="0"/>
          <w:numId w:val="2"/>
        </w:numPr>
      </w:pPr>
      <w:r>
        <w:t xml:space="preserve">También calcula un </w:t>
      </w:r>
      <w:r>
        <w:rPr>
          <w:b/>
        </w:rPr>
        <w:t>"puntaje de riesgo"</w:t>
      </w:r>
      <w:r>
        <w:t xml:space="preserve"> revisando si la ruta pasa cerca de alguna zona reportada como insegura. La que tenga el puntaje más bajo es la </w:t>
      </w:r>
      <w:r>
        <w:rPr>
          <w:b/>
        </w:rPr>
        <w:t>más segura</w:t>
      </w:r>
      <w:r>
        <w:t>.</w:t>
      </w:r>
    </w:p>
    <w:p w14:paraId="352DD493" w14:textId="77777777" w:rsidR="00D10298" w:rsidRDefault="00000000">
      <w:pPr>
        <w:numPr>
          <w:ilvl w:val="0"/>
          <w:numId w:val="2"/>
        </w:numPr>
        <w:spacing w:after="240"/>
      </w:pPr>
      <w:r>
        <w:t>Finalmente, compara ambas y decide cómo dibujarlas.</w:t>
      </w:r>
    </w:p>
    <w:p w14:paraId="3A40DD60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En HomeFragment.java</w:t>
      </w:r>
    </w:p>
    <w:p w14:paraId="65797AC6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067E20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procesarRespuestaDeRutas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(JSONObject response) {</w:t>
      </w:r>
    </w:p>
    <w:p w14:paraId="2C57408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2A531293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String status = response.getString(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"status"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FFC549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(!status.equals(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"OK"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1E46E24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... manejo de errores ...</w:t>
      </w:r>
    </w:p>
    <w:p w14:paraId="20629B93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1F72694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18FBCE2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24DD7A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JSONArray routes = response.getJSONArray(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"routes"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F5749A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(routes.length() ==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2B15B8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... manejo si no hay rutas ...</w:t>
      </w:r>
    </w:p>
    <w:p w14:paraId="79110E2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E58CC48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FA19F07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5EA437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mejorPuntajeRiesgo = Integer.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MAX_VALUE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7CE8F3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rutaMasSeguraIndex = 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A585A5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rutaMasCortaIndex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A8F7C8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menorDistancia = Long.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MAX_VALUE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DA8F93F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66EB430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---  1. Bucle para analizar cada ruta alternativa ---</w:t>
      </w:r>
    </w:p>
    <w:p w14:paraId="20036829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 i &lt; routes.length(); i++) {</w:t>
      </w:r>
    </w:p>
    <w:p w14:paraId="3DBFB4C0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JSONObject route = routes.getJSONObject(i);</w:t>
      </w:r>
    </w:p>
    <w:p w14:paraId="7E860B0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JSONObject leg = route.getJSONArray(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"legs"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).getJSONObject(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7611CB9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397CCAE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---  2. Encontrar la ruta MÁS CORTA (por distancia) ---</w:t>
      </w:r>
    </w:p>
    <w:p w14:paraId="5194299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distanciaActual = leg.getJSONObject(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"distance"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).getLong(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"value"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C0B9145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(distanciaActual &lt; menorDistancia) {</w:t>
      </w:r>
    </w:p>
    <w:p w14:paraId="22D0C5A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menorDistancia = distanciaActual;</w:t>
      </w:r>
    </w:p>
    <w:p w14:paraId="3E3A88DB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rutaMasCortaIndex = i;</w:t>
      </w:r>
    </w:p>
    <w:p w14:paraId="66A10B74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4B414F6F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913D8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---  3. Calcular el RIESGO de esta ruta ---</w:t>
      </w:r>
    </w:p>
    <w:p w14:paraId="15F3171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String polyline = route.getJSONObject(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"overview_polyline"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"points"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9CA01D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List&lt;LatLng&gt; puntos = decodePolyline(polyline);</w:t>
      </w:r>
    </w:p>
    <w:p w14:paraId="45B61E5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puntajeRiesgo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6B73CD5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(LatLng punto : puntos) {</w:t>
      </w:r>
    </w:p>
    <w:p w14:paraId="6EA5A4E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(Reporte reporte : listaDeReportes) {</w:t>
      </w:r>
    </w:p>
    <w:p w14:paraId="63B4E127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float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[] distancia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new float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[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];</w:t>
      </w:r>
    </w:p>
    <w:p w14:paraId="2D2E72E8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Location.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distanceBetween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(punto.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latitude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punto.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longitude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reporte.getLat(), reporte.getLng(), distancia);</w:t>
      </w:r>
    </w:p>
    <w:p w14:paraId="69FAEAA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(distancia[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75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{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Si el punto de la ruta está a menos de 75m de un reporte</w:t>
      </w:r>
    </w:p>
    <w:p w14:paraId="5A09B1C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(reporte.getRiesgo() ==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puntajeRiesgo +=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Suma 1 por riesgo moderado</w:t>
      </w:r>
    </w:p>
    <w:p w14:paraId="40F5412F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(reporte.getRiesgo() ==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puntajeRiesgo +=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Suma 5 por riesgo alto</w:t>
      </w:r>
    </w:p>
    <w:p w14:paraId="1BD27C85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4FFC8F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}</w:t>
      </w:r>
    </w:p>
    <w:p w14:paraId="13CE877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753006A5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E7BD20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---  4. Encontrar la ruta MÁS SEGURA (menor puntaje de riesgo) ---</w:t>
      </w:r>
    </w:p>
    <w:p w14:paraId="7F35AB43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(puntajeRiesgo &lt; mejorPuntajeRiesgo) {</w:t>
      </w:r>
    </w:p>
    <w:p w14:paraId="48F81D2E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mejorPuntajeRiesgo = puntajeRiesgo;</w:t>
      </w:r>
    </w:p>
    <w:p w14:paraId="718440A7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rutaMasSeguraIndex = i;</w:t>
      </w:r>
    </w:p>
    <w:p w14:paraId="79B149C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2168C5CB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B78B684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0FEC183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tiempoRutaCorta = routes.getJSONObject(rutaMasCortaIndex).getJSONArray(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"legs"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).getJSONObject(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"duration"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"text"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852BD7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tiempoRutaSegura = routes.getJSONObject(rutaMasSeguraIndex).getJSONArray(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"legs"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).getJSONObject(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"duration"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"text"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93A85D3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2CA72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---  5. Lógica para MOSTRAR LAS OPCIONES ---</w:t>
      </w:r>
    </w:p>
    <w:p w14:paraId="4D1633A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(rutaMasCortaIndex == rutaMasSeguraIndex) {</w:t>
      </w:r>
    </w:p>
    <w:p w14:paraId="67C954E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Si la más corta es también la más segura, solo se muestra una en verde</w:t>
      </w:r>
    </w:p>
    <w:p w14:paraId="31CA1E3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tvTiempo.setText(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"Ruta Óptima (corta y segura):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tiempoRutaCorta);</w:t>
      </w:r>
    </w:p>
    <w:p w14:paraId="31F5319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String polyline = routes.getJSONObject(rutaMasCortaIndex).getJSONObject(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"overview_polyline"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"points"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67B538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String tagUnica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"Ruta Óptima: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tiempoRutaCorta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(Riesgo: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mejorPuntajeRiesgo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43F4ECF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dibujarRuta(decodePolyline(polyline), Color.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GREEN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tagUnica);</w:t>
      </w:r>
    </w:p>
    <w:p w14:paraId="6BBF37F5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21D2AD43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Si son diferentes, se muestran ambas opciones</w:t>
      </w:r>
    </w:p>
    <w:p w14:paraId="2A4DB58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tvTiempo.setText(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"Comparando Rutas | Azul: Más Corta ("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tiempoRutaCorta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") | Verde: Más Segura ("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tiempoRutaSegura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23A2C94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CCCDB2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Dibuja la ruta corta en azul</w:t>
      </w:r>
    </w:p>
    <w:p w14:paraId="29FFE8D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String polylineCorta = routes.getJSONObject(rutaMasCortaIndex).getJSONObject(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"overview_polyline"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"points"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9938A9B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String tagCorta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"Ruta más corta: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tiempoRutaCorta;</w:t>
      </w:r>
    </w:p>
    <w:p w14:paraId="0C39547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dibujarRuta(decodePolyline(polylineCorta), Color.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BLUE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tagCorta);</w:t>
      </w:r>
    </w:p>
    <w:p w14:paraId="0E69DD21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E54FF8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Dibuja la ruta segura en verde</w:t>
      </w:r>
    </w:p>
    <w:p w14:paraId="6DDC7F6A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String polylineSegura = routes.getJSONObject(rutaMasSeguraIndex).getJSONObject(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"overview_polyline"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).getString(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"points"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F10F26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String tagSegura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"Ruta más segura: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tiempoRutaSegura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(Riesgo: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mejorPuntajeRiesgo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82F4A3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dibujarRuta(decodePolyline(polylineSegura), Color.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GREEN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tagSegura);</w:t>
      </w:r>
    </w:p>
    <w:p w14:paraId="193F8EDB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36581DBC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797548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(Exception e) {</w:t>
      </w:r>
    </w:p>
    <w:p w14:paraId="6795500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... manejo de errores ...</w:t>
      </w:r>
    </w:p>
    <w:p w14:paraId="662B122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D642934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68D6ADC" w14:textId="77777777" w:rsidR="00D10298" w:rsidRDefault="00D10298"/>
    <w:p w14:paraId="1A4951E4" w14:textId="77777777" w:rsidR="00D10298" w:rsidRDefault="00D10298"/>
    <w:p w14:paraId="09D754C0" w14:textId="77777777" w:rsidR="00D10298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Mostrar (rápida vs segura)</w:t>
      </w:r>
    </w:p>
    <w:p w14:paraId="24DAF0B7" w14:textId="77777777" w:rsidR="00D10298" w:rsidRDefault="00000000">
      <w:r>
        <w:t>Se añadió un tag para que, cuando se toque la línea, te muestre un mensaje con su información.</w:t>
      </w:r>
    </w:p>
    <w:p w14:paraId="7E516156" w14:textId="77777777" w:rsidR="00D10298" w:rsidRDefault="00D10298"/>
    <w:p w14:paraId="13101DAD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En HomeFragment.java</w:t>
      </w:r>
    </w:p>
    <w:p w14:paraId="6C4F2C05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3458A22B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dibujarRuta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(List&lt;LatLng&gt; puntos,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color,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ancho, String tag) {</w:t>
      </w:r>
    </w:p>
    <w:p w14:paraId="47522A4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(mMap ==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62BE943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A08D86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Polyline polyline = mMap.addPolyline(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PolylineOptions()</w:t>
      </w:r>
    </w:p>
    <w:p w14:paraId="236233E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.addAll(puntos)</w:t>
      </w:r>
    </w:p>
    <w:p w14:paraId="096D35A7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.color(color)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Color (Verde o Azul)</w:t>
      </w:r>
    </w:p>
    <w:p w14:paraId="3DB0054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.width(ancho)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Grosor de la línea</w:t>
      </w:r>
    </w:p>
    <w:p w14:paraId="24C69AA8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.clickable(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));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Hacemos que se pueda tocar</w:t>
      </w:r>
    </w:p>
    <w:p w14:paraId="7227E529" w14:textId="77777777" w:rsidR="00D10298" w:rsidRDefault="00D10298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7F8F56B1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polyline.setTag(tag);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Le asignamos un texto para mostrarlo al hacer clic</w:t>
      </w:r>
    </w:p>
    <w:p w14:paraId="38FDCDCC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polylinesActuales.add(polyline);</w:t>
      </w:r>
    </w:p>
    <w:p w14:paraId="7BCCCA92" w14:textId="77777777" w:rsidR="00D10298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A843D78" w14:textId="77777777" w:rsidR="00D10298" w:rsidRDefault="00D10298"/>
    <w:p w14:paraId="3E371D4E" w14:textId="77777777" w:rsidR="00D10298" w:rsidRDefault="00D10298"/>
    <w:p w14:paraId="636C04C9" w14:textId="77777777" w:rsidR="00D10298" w:rsidRDefault="00D10298"/>
    <w:p w14:paraId="31DE9BA2" w14:textId="2C57EB75" w:rsidR="0070040A" w:rsidRDefault="0070040A">
      <w:r w:rsidRPr="0070040A">
        <w:drawing>
          <wp:inline distT="0" distB="0" distL="0" distR="0" wp14:anchorId="43F0B248" wp14:editId="7AC10B47">
            <wp:extent cx="5733415" cy="3752850"/>
            <wp:effectExtent l="0" t="0" r="635" b="0"/>
            <wp:docPr id="29635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5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549" w14:textId="77777777" w:rsidR="0070040A" w:rsidRDefault="0070040A"/>
    <w:p w14:paraId="558B7AFA" w14:textId="405A8B40" w:rsidR="0070040A" w:rsidRDefault="0070040A">
      <w:r w:rsidRPr="0070040A">
        <w:lastRenderedPageBreak/>
        <w:drawing>
          <wp:inline distT="0" distB="0" distL="0" distR="0" wp14:anchorId="6C9CF538" wp14:editId="0DA599C8">
            <wp:extent cx="5733415" cy="3447415"/>
            <wp:effectExtent l="0" t="0" r="635" b="635"/>
            <wp:docPr id="1670587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7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40A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DC81E" w14:textId="77777777" w:rsidR="00A674BC" w:rsidRDefault="00A674BC">
      <w:pPr>
        <w:spacing w:line="240" w:lineRule="auto"/>
      </w:pPr>
      <w:r>
        <w:separator/>
      </w:r>
    </w:p>
  </w:endnote>
  <w:endnote w:type="continuationSeparator" w:id="0">
    <w:p w14:paraId="7D19CD41" w14:textId="77777777" w:rsidR="00A674BC" w:rsidRDefault="00A674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C49769-8E4E-4D85-B376-F475F818C483}"/>
    <w:embedBold r:id="rId2" w:fontKey="{BCFBF532-8AF2-4E81-BD3C-6D9CB8E6B00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EBB1925-FBFC-40F4-8243-2F3351BC80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719B01A-7C0E-4DFB-85FD-1370794FCA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1ADF7" w14:textId="77777777" w:rsidR="00D10298" w:rsidRDefault="00000000">
    <w:pPr>
      <w:jc w:val="center"/>
    </w:pPr>
    <w:r>
      <w:t>Cusco-2025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19D12" w14:textId="77777777" w:rsidR="00A674BC" w:rsidRDefault="00A674BC">
      <w:pPr>
        <w:spacing w:line="240" w:lineRule="auto"/>
      </w:pPr>
      <w:r>
        <w:separator/>
      </w:r>
    </w:p>
  </w:footnote>
  <w:footnote w:type="continuationSeparator" w:id="0">
    <w:p w14:paraId="711DBD16" w14:textId="77777777" w:rsidR="00A674BC" w:rsidRDefault="00A674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60B94" w14:textId="77777777" w:rsidR="00D10298" w:rsidRDefault="00D102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F49DC"/>
    <w:multiLevelType w:val="multilevel"/>
    <w:tmpl w:val="7B281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98156B"/>
    <w:multiLevelType w:val="multilevel"/>
    <w:tmpl w:val="D63A1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1735142">
    <w:abstractNumId w:val="1"/>
  </w:num>
  <w:num w:numId="2" w16cid:durableId="821627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298"/>
    <w:rsid w:val="0070040A"/>
    <w:rsid w:val="00703706"/>
    <w:rsid w:val="00A674BC"/>
    <w:rsid w:val="00D1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F24028"/>
  <w15:docId w15:val="{B0D5C695-1D99-421A-994A-7D272761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1227</Words>
  <Characters>6749</Characters>
  <Application>Microsoft Office Word</Application>
  <DocSecurity>0</DocSecurity>
  <Lines>56</Lines>
  <Paragraphs>15</Paragraphs>
  <ScaleCrop>false</ScaleCrop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CASTILLO CCANTO</cp:lastModifiedBy>
  <cp:revision>2</cp:revision>
  <dcterms:created xsi:type="dcterms:W3CDTF">2025-10-17T19:17:00Z</dcterms:created>
  <dcterms:modified xsi:type="dcterms:W3CDTF">2025-10-17T19:18:00Z</dcterms:modified>
</cp:coreProperties>
</file>