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00B3" w14:textId="77777777" w:rsidR="00A422D8" w:rsidRPr="00A53659" w:rsidRDefault="00000000">
      <w:pPr>
        <w:spacing w:before="1600" w:after="300"/>
        <w:jc w:val="center"/>
        <w:rPr>
          <w:lang w:val="es-PR"/>
        </w:rPr>
      </w:pPr>
      <w:r w:rsidRPr="00A53659">
        <w:rPr>
          <w:b/>
          <w:bCs/>
          <w:sz w:val="40"/>
          <w:szCs w:val="40"/>
          <w:lang w:val="es-PR"/>
        </w:rPr>
        <w:t>Análisis de Normalización</w:t>
      </w:r>
    </w:p>
    <w:p w14:paraId="4DEF97BC" w14:textId="77777777" w:rsidR="00A422D8" w:rsidRPr="00A53659" w:rsidRDefault="00000000">
      <w:pPr>
        <w:spacing w:after="200"/>
        <w:jc w:val="center"/>
        <w:rPr>
          <w:lang w:val="es-PR"/>
        </w:rPr>
      </w:pPr>
      <w:r w:rsidRPr="00A53659">
        <w:rPr>
          <w:b/>
          <w:bCs/>
          <w:sz w:val="36"/>
          <w:szCs w:val="36"/>
          <w:lang w:val="es-PR"/>
        </w:rPr>
        <w:t>3NF y BCNF</w:t>
      </w:r>
    </w:p>
    <w:p w14:paraId="7B9CF6C9" w14:textId="76603158" w:rsidR="00A422D8" w:rsidRPr="00A53659" w:rsidRDefault="00000000" w:rsidP="00A53659">
      <w:pPr>
        <w:spacing w:line="480" w:lineRule="auto"/>
        <w:jc w:val="center"/>
        <w:rPr>
          <w:lang w:val="es-PR"/>
        </w:rPr>
      </w:pPr>
      <w:r w:rsidRPr="00A53659">
        <w:rPr>
          <w:sz w:val="26"/>
          <w:szCs w:val="26"/>
          <w:lang w:val="es-PR"/>
        </w:rPr>
        <w:t xml:space="preserve">Proyecto Final COMP4018 </w:t>
      </w:r>
    </w:p>
    <w:p w14:paraId="7DCFBDA3" w14:textId="25AB137F" w:rsidR="00A53659" w:rsidRPr="00A53659" w:rsidRDefault="00000000" w:rsidP="00A53659">
      <w:pPr>
        <w:spacing w:line="480" w:lineRule="auto"/>
        <w:jc w:val="center"/>
        <w:rPr>
          <w:i/>
          <w:iCs/>
          <w:sz w:val="24"/>
          <w:szCs w:val="24"/>
          <w:lang w:val="es-PR"/>
        </w:rPr>
      </w:pPr>
      <w:r w:rsidRPr="00A53659">
        <w:rPr>
          <w:i/>
          <w:iCs/>
          <w:sz w:val="24"/>
          <w:szCs w:val="24"/>
          <w:lang w:val="es-PR"/>
        </w:rPr>
        <w:t>Base de Datos de Jugadores de la NBA</w:t>
      </w:r>
    </w:p>
    <w:p w14:paraId="5BD2B2D4" w14:textId="77777777" w:rsidR="00A422D8" w:rsidRPr="00A53659" w:rsidRDefault="00000000" w:rsidP="00A53659">
      <w:pPr>
        <w:spacing w:line="480" w:lineRule="auto"/>
        <w:jc w:val="center"/>
        <w:rPr>
          <w:lang w:val="es-PR"/>
        </w:rPr>
      </w:pPr>
      <w:r w:rsidRPr="00A53659">
        <w:rPr>
          <w:sz w:val="24"/>
          <w:szCs w:val="24"/>
          <w:lang w:val="es-PR"/>
        </w:rPr>
        <w:t>Luis Gonzalez</w:t>
      </w:r>
    </w:p>
    <w:p w14:paraId="3D2363C1" w14:textId="6A310A2C" w:rsidR="00A422D8" w:rsidRPr="00A53659" w:rsidRDefault="00A53659" w:rsidP="00A53659">
      <w:pPr>
        <w:spacing w:line="480" w:lineRule="auto"/>
        <w:jc w:val="center"/>
        <w:rPr>
          <w:lang w:val="es-PR"/>
        </w:rPr>
      </w:pPr>
      <w:r w:rsidRPr="00A53659">
        <w:rPr>
          <w:lang w:val="es-PR"/>
        </w:rPr>
        <w:t>6 de junio de 2026</w:t>
      </w:r>
    </w:p>
    <w:p w14:paraId="11B6BCCE" w14:textId="77777777" w:rsidR="00A422D8" w:rsidRPr="00A53659" w:rsidRDefault="00A422D8">
      <w:pPr>
        <w:pageBreakBefore/>
        <w:rPr>
          <w:lang w:val="es-PR"/>
        </w:rPr>
      </w:pPr>
    </w:p>
    <w:p w14:paraId="2A75EE93" w14:textId="77777777" w:rsidR="00A422D8" w:rsidRPr="00A53659" w:rsidRDefault="00000000">
      <w:pPr>
        <w:pStyle w:val="Heading1"/>
        <w:rPr>
          <w:color w:val="auto"/>
          <w:lang w:val="es-PR"/>
        </w:rPr>
      </w:pPr>
      <w:r w:rsidRPr="00A53659">
        <w:rPr>
          <w:color w:val="auto"/>
          <w:lang w:val="es-PR"/>
        </w:rPr>
        <w:t>1. Introducción</w:t>
      </w:r>
    </w:p>
    <w:p w14:paraId="094E38AD" w14:textId="77777777" w:rsidR="00A422D8" w:rsidRPr="00A53659" w:rsidRDefault="00000000">
      <w:pPr>
        <w:spacing w:after="120" w:line="300" w:lineRule="auto"/>
        <w:jc w:val="both"/>
        <w:rPr>
          <w:lang w:val="es-PR"/>
        </w:rPr>
      </w:pPr>
      <w:r w:rsidRPr="00A53659">
        <w:rPr>
          <w:lang w:val="es-PR"/>
        </w:rPr>
        <w:t>Este documento demuestra que las 9 tablas de la base de datos del proyecto se encuentran en Tercera Forma Normal (3NF) y en Forma Normal de Boyce-Codd (BCNF), sin pérdida de dependencias funcionales. Se sigue un análisis por tabla, listando las dependencias funcionales identificadas y verificando los requisitos de cada forma normal.</w:t>
      </w:r>
    </w:p>
    <w:p w14:paraId="18E0EBF7" w14:textId="77777777" w:rsidR="00A422D8" w:rsidRPr="00A53659" w:rsidRDefault="00000000">
      <w:pPr>
        <w:pStyle w:val="Heading2"/>
        <w:rPr>
          <w:color w:val="auto"/>
          <w:lang w:val="es-PR"/>
        </w:rPr>
      </w:pPr>
      <w:r w:rsidRPr="00A53659">
        <w:rPr>
          <w:color w:val="auto"/>
          <w:lang w:val="es-PR"/>
        </w:rPr>
        <w:t>1.1 Definiciones</w:t>
      </w:r>
    </w:p>
    <w:p w14:paraId="07C90F2B" w14:textId="77777777" w:rsidR="00A422D8" w:rsidRPr="00A53659" w:rsidRDefault="00000000">
      <w:pPr>
        <w:spacing w:after="120" w:line="300" w:lineRule="auto"/>
        <w:rPr>
          <w:lang w:val="es-PR"/>
        </w:rPr>
      </w:pPr>
      <w:r w:rsidRPr="00A53659">
        <w:rPr>
          <w:b/>
          <w:bCs/>
          <w:lang w:val="es-PR"/>
        </w:rPr>
        <w:t xml:space="preserve">1NF (Primera Forma Normal): </w:t>
      </w:r>
      <w:r w:rsidRPr="00A53659">
        <w:rPr>
          <w:lang w:val="es-PR"/>
        </w:rPr>
        <w:t>todos los atributos son atómicos (un solo valor por celda) y no hay grupos repetidos.</w:t>
      </w:r>
    </w:p>
    <w:p w14:paraId="47578D15" w14:textId="77777777" w:rsidR="00A422D8" w:rsidRPr="00A53659" w:rsidRDefault="00000000">
      <w:pPr>
        <w:spacing w:after="120" w:line="300" w:lineRule="auto"/>
        <w:rPr>
          <w:lang w:val="es-PR"/>
        </w:rPr>
      </w:pPr>
      <w:r w:rsidRPr="00A53659">
        <w:rPr>
          <w:b/>
          <w:bCs/>
          <w:lang w:val="es-PR"/>
        </w:rPr>
        <w:t xml:space="preserve">2NF (Segunda Forma Normal): </w:t>
      </w:r>
      <w:r w:rsidRPr="00A53659">
        <w:rPr>
          <w:lang w:val="es-PR"/>
        </w:rPr>
        <w:t>está en 1NF y todo atributo no primo depende totalmente de la llave primaria (no hay dependencias parciales sobre una llave compuesta).</w:t>
      </w:r>
    </w:p>
    <w:p w14:paraId="04CC3BC5" w14:textId="77777777" w:rsidR="00A422D8" w:rsidRPr="00A53659" w:rsidRDefault="00000000">
      <w:pPr>
        <w:spacing w:after="120" w:line="300" w:lineRule="auto"/>
        <w:rPr>
          <w:lang w:val="es-PR"/>
        </w:rPr>
      </w:pPr>
      <w:r w:rsidRPr="00A53659">
        <w:rPr>
          <w:b/>
          <w:bCs/>
          <w:lang w:val="es-PR"/>
        </w:rPr>
        <w:t xml:space="preserve">3NF (Tercera Forma Normal): </w:t>
      </w:r>
      <w:r w:rsidRPr="00A53659">
        <w:rPr>
          <w:lang w:val="es-PR"/>
        </w:rPr>
        <w:t>está en 2NF y no hay dependencias transitivas (un atributo no primo no depende de otro atributo no primo).</w:t>
      </w:r>
    </w:p>
    <w:p w14:paraId="2A1D9F94" w14:textId="77777777" w:rsidR="00A422D8" w:rsidRPr="00A53659" w:rsidRDefault="00000000">
      <w:pPr>
        <w:spacing w:after="120" w:line="300" w:lineRule="auto"/>
        <w:rPr>
          <w:lang w:val="es-PR"/>
        </w:rPr>
      </w:pPr>
      <w:r w:rsidRPr="00A53659">
        <w:rPr>
          <w:b/>
          <w:bCs/>
          <w:lang w:val="es-PR"/>
        </w:rPr>
        <w:t xml:space="preserve">BCNF (Boyce-Codd): </w:t>
      </w:r>
      <w:r w:rsidRPr="00A53659">
        <w:rPr>
          <w:lang w:val="es-PR"/>
        </w:rPr>
        <w:t xml:space="preserve">está en 3NF y para toda dependencia funcional no trivial X → Y, X es una </w:t>
      </w:r>
      <w:proofErr w:type="spellStart"/>
      <w:r w:rsidRPr="00A53659">
        <w:rPr>
          <w:lang w:val="es-PR"/>
        </w:rPr>
        <w:t>superclave</w:t>
      </w:r>
      <w:proofErr w:type="spellEnd"/>
      <w:r w:rsidRPr="00A53659">
        <w:rPr>
          <w:lang w:val="es-PR"/>
        </w:rPr>
        <w:t>.</w:t>
      </w:r>
    </w:p>
    <w:p w14:paraId="4D7FAE48" w14:textId="77777777" w:rsidR="00A422D8" w:rsidRPr="00A53659" w:rsidRDefault="00000000">
      <w:pPr>
        <w:pStyle w:val="Heading2"/>
        <w:rPr>
          <w:color w:val="auto"/>
          <w:lang w:val="es-PR"/>
        </w:rPr>
      </w:pPr>
      <w:r w:rsidRPr="00A53659">
        <w:rPr>
          <w:color w:val="auto"/>
          <w:lang w:val="es-PR"/>
        </w:rPr>
        <w:t>1.2 Notación usada</w:t>
      </w:r>
    </w:p>
    <w:p w14:paraId="364DDEDE" w14:textId="77777777" w:rsidR="00A422D8" w:rsidRPr="00A53659" w:rsidRDefault="00000000">
      <w:pPr>
        <w:spacing w:after="120" w:line="300" w:lineRule="auto"/>
        <w:jc w:val="both"/>
        <w:rPr>
          <w:lang w:val="es-PR"/>
        </w:rPr>
      </w:pPr>
      <w:r w:rsidRPr="00A53659">
        <w:rPr>
          <w:lang w:val="es-PR"/>
        </w:rPr>
        <w:t>En este documento se utilizan los siguientes símbolos:</w:t>
      </w:r>
    </w:p>
    <w:p w14:paraId="646BB4E7" w14:textId="77777777" w:rsidR="00A422D8" w:rsidRPr="00A53659" w:rsidRDefault="00000000">
      <w:pPr>
        <w:pStyle w:val="ListParagraph"/>
        <w:numPr>
          <w:ilvl w:val="0"/>
          <w:numId w:val="2"/>
        </w:numPr>
        <w:spacing w:after="80" w:line="290" w:lineRule="auto"/>
        <w:rPr>
          <w:lang w:val="es-PR"/>
        </w:rPr>
      </w:pPr>
      <w:r w:rsidRPr="00A53659">
        <w:rPr>
          <w:lang w:val="es-PR"/>
        </w:rPr>
        <w:t>X → Y se lee "X determina Y".</w:t>
      </w:r>
    </w:p>
    <w:p w14:paraId="1307DBFC" w14:textId="77777777" w:rsidR="00A422D8" w:rsidRPr="00A53659" w:rsidRDefault="00000000">
      <w:pPr>
        <w:pStyle w:val="ListParagraph"/>
        <w:numPr>
          <w:ilvl w:val="0"/>
          <w:numId w:val="2"/>
        </w:numPr>
        <w:spacing w:after="80" w:line="290" w:lineRule="auto"/>
        <w:rPr>
          <w:lang w:val="es-PR"/>
        </w:rPr>
      </w:pPr>
      <w:r w:rsidRPr="00A53659">
        <w:rPr>
          <w:lang w:val="es-PR"/>
        </w:rPr>
        <w:t>PK = llave primaria. FK = llave foránea.</w:t>
      </w:r>
    </w:p>
    <w:p w14:paraId="2F8F12C3" w14:textId="77777777" w:rsidR="00A422D8" w:rsidRPr="00A53659" w:rsidRDefault="00000000">
      <w:pPr>
        <w:pStyle w:val="ListParagraph"/>
        <w:numPr>
          <w:ilvl w:val="0"/>
          <w:numId w:val="2"/>
        </w:numPr>
        <w:spacing w:after="80" w:line="290" w:lineRule="auto"/>
        <w:rPr>
          <w:lang w:val="es-PR"/>
        </w:rPr>
      </w:pPr>
      <w:r w:rsidRPr="00A53659">
        <w:rPr>
          <w:lang w:val="es-PR"/>
        </w:rPr>
        <w:t>Atributos subrayados o entre paréntesis son parte de la PK.</w:t>
      </w:r>
    </w:p>
    <w:p w14:paraId="1ECF8FDE" w14:textId="77777777" w:rsidR="00A422D8" w:rsidRPr="00A53659" w:rsidRDefault="00000000">
      <w:pPr>
        <w:pStyle w:val="ListParagraph"/>
        <w:numPr>
          <w:ilvl w:val="0"/>
          <w:numId w:val="2"/>
        </w:numPr>
        <w:spacing w:after="80" w:line="290" w:lineRule="auto"/>
        <w:rPr>
          <w:lang w:val="es-PR"/>
        </w:rPr>
      </w:pPr>
      <w:r w:rsidRPr="00A53659">
        <w:rPr>
          <w:lang w:val="es-PR"/>
        </w:rPr>
        <w:t xml:space="preserve">Una </w:t>
      </w:r>
      <w:proofErr w:type="spellStart"/>
      <w:r w:rsidRPr="00A53659">
        <w:rPr>
          <w:lang w:val="es-PR"/>
        </w:rPr>
        <w:t>superclave</w:t>
      </w:r>
      <w:proofErr w:type="spellEnd"/>
      <w:r w:rsidRPr="00A53659">
        <w:rPr>
          <w:lang w:val="es-PR"/>
        </w:rPr>
        <w:t xml:space="preserve"> es cualquier conjunto de atributos que determina a todos los demás de la tabla.</w:t>
      </w:r>
    </w:p>
    <w:p w14:paraId="1BCF0700" w14:textId="77777777" w:rsidR="00A422D8" w:rsidRPr="00A53659" w:rsidRDefault="00000000">
      <w:pPr>
        <w:pStyle w:val="Heading1"/>
        <w:rPr>
          <w:color w:val="auto"/>
          <w:lang w:val="es-PR"/>
        </w:rPr>
      </w:pPr>
      <w:r w:rsidRPr="00A53659">
        <w:rPr>
          <w:color w:val="auto"/>
          <w:lang w:val="es-PR"/>
        </w:rPr>
        <w:t>2. Dependencias Funcionales por Tabla</w:t>
      </w:r>
    </w:p>
    <w:p w14:paraId="704C4C2F" w14:textId="77777777" w:rsidR="00A422D8" w:rsidRPr="00A53659" w:rsidRDefault="00000000">
      <w:pPr>
        <w:spacing w:after="120" w:line="300" w:lineRule="auto"/>
        <w:jc w:val="both"/>
        <w:rPr>
          <w:lang w:val="es-PR"/>
        </w:rPr>
      </w:pPr>
      <w:r w:rsidRPr="00A53659">
        <w:rPr>
          <w:lang w:val="es-PR"/>
        </w:rPr>
        <w:t>A continuación se listan las dependencias funcionales (</w:t>
      </w:r>
      <w:proofErr w:type="spellStart"/>
      <w:r w:rsidRPr="00A53659">
        <w:rPr>
          <w:lang w:val="es-PR"/>
        </w:rPr>
        <w:t>FDs</w:t>
      </w:r>
      <w:proofErr w:type="spellEnd"/>
      <w:r w:rsidRPr="00A53659">
        <w:rPr>
          <w:lang w:val="es-PR"/>
        </w:rPr>
        <w:t>) identificadas para cada una de las 9 tablas del modelo. Estas dependencias representan las restricciones semánticas del dominio modelado.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422D8" w:rsidRPr="00A53659" w14:paraId="2A97F8F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3A13A854" w14:textId="77777777" w:rsidR="00A422D8" w:rsidRPr="00A53659" w:rsidRDefault="00000000">
            <w:pPr>
              <w:rPr>
                <w:lang w:val="es-PR"/>
              </w:rPr>
            </w:pPr>
            <w:r w:rsidRPr="00A53659">
              <w:rPr>
                <w:b/>
                <w:bCs/>
                <w:sz w:val="20"/>
                <w:szCs w:val="20"/>
                <w:lang w:val="es-PR"/>
              </w:rPr>
              <w:t>Tabla</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F2D5EBB" w14:textId="77777777" w:rsidR="00A422D8" w:rsidRPr="00A53659" w:rsidRDefault="00000000">
            <w:pPr>
              <w:rPr>
                <w:lang w:val="es-PR"/>
              </w:rPr>
            </w:pPr>
            <w:r w:rsidRPr="00A53659">
              <w:rPr>
                <w:b/>
                <w:bCs/>
                <w:sz w:val="20"/>
                <w:szCs w:val="20"/>
                <w:lang w:val="es-PR"/>
              </w:rPr>
              <w:t>Dependencias Funcionales</w:t>
            </w:r>
          </w:p>
        </w:tc>
      </w:tr>
      <w:tr w:rsidR="00A422D8" w:rsidRPr="00A53659" w14:paraId="45E075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6C4B8" w14:textId="77777777" w:rsidR="00A422D8" w:rsidRPr="00A53659" w:rsidRDefault="00000000">
            <w:pPr>
              <w:rPr>
                <w:lang w:val="es-PR"/>
              </w:rPr>
            </w:pPr>
            <w:proofErr w:type="spellStart"/>
            <w:r w:rsidRPr="00A53659">
              <w:rPr>
                <w:b/>
                <w:bCs/>
                <w:sz w:val="20"/>
                <w:szCs w:val="20"/>
                <w:lang w:val="es-PR"/>
              </w:rPr>
              <w:t>Pais</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58809" w14:textId="77777777" w:rsidR="00A422D8" w:rsidRPr="00A53659" w:rsidRDefault="00000000">
            <w:pPr>
              <w:rPr>
                <w:lang w:val="es-PR"/>
              </w:rPr>
            </w:pPr>
            <w:proofErr w:type="spellStart"/>
            <w:r w:rsidRPr="00A53659">
              <w:rPr>
                <w:rFonts w:ascii="Consolas" w:eastAsia="Consolas" w:hAnsi="Consolas" w:cs="Consolas"/>
                <w:sz w:val="20"/>
                <w:szCs w:val="20"/>
                <w:lang w:val="es-PR"/>
              </w:rPr>
              <w:t>id_pais</w:t>
            </w:r>
            <w:proofErr w:type="spellEnd"/>
            <w:r w:rsidRPr="00A53659">
              <w:rPr>
                <w:rFonts w:ascii="Consolas" w:eastAsia="Consolas" w:hAnsi="Consolas" w:cs="Consolas"/>
                <w:sz w:val="20"/>
                <w:szCs w:val="20"/>
                <w:lang w:val="es-PR"/>
              </w:rPr>
              <w:t xml:space="preserve"> → nombre, continente nombre → </w:t>
            </w:r>
            <w:proofErr w:type="spellStart"/>
            <w:r w:rsidRPr="00A53659">
              <w:rPr>
                <w:rFonts w:ascii="Consolas" w:eastAsia="Consolas" w:hAnsi="Consolas" w:cs="Consolas"/>
                <w:sz w:val="20"/>
                <w:szCs w:val="20"/>
                <w:lang w:val="es-PR"/>
              </w:rPr>
              <w:t>id_pais</w:t>
            </w:r>
            <w:proofErr w:type="spellEnd"/>
            <w:r w:rsidRPr="00A53659">
              <w:rPr>
                <w:rFonts w:ascii="Consolas" w:eastAsia="Consolas" w:hAnsi="Consolas" w:cs="Consolas"/>
                <w:sz w:val="20"/>
                <w:szCs w:val="20"/>
                <w:lang w:val="es-PR"/>
              </w:rPr>
              <w:t>, continente</w:t>
            </w:r>
          </w:p>
        </w:tc>
      </w:tr>
      <w:tr w:rsidR="00A422D8" w:rsidRPr="00A53659" w14:paraId="6A5E1E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13D33F" w14:textId="77777777" w:rsidR="00A422D8" w:rsidRPr="00A53659" w:rsidRDefault="00000000">
            <w:pPr>
              <w:rPr>
                <w:lang w:val="es-PR"/>
              </w:rPr>
            </w:pPr>
            <w:r w:rsidRPr="00A53659">
              <w:rPr>
                <w:b/>
                <w:bCs/>
                <w:sz w:val="20"/>
                <w:szCs w:val="20"/>
                <w:lang w:val="es-PR"/>
              </w:rPr>
              <w:t>Universidad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9C044F" w14:textId="77777777" w:rsidR="00A422D8" w:rsidRPr="00A53659" w:rsidRDefault="00000000">
            <w:pPr>
              <w:rPr>
                <w:lang w:val="es-PR"/>
              </w:rPr>
            </w:pPr>
            <w:proofErr w:type="spellStart"/>
            <w:r w:rsidRPr="00A53659">
              <w:rPr>
                <w:rFonts w:ascii="Consolas" w:eastAsia="Consolas" w:hAnsi="Consolas" w:cs="Consolas"/>
                <w:sz w:val="20"/>
                <w:szCs w:val="20"/>
                <w:lang w:val="es-PR"/>
              </w:rPr>
              <w:t>id_universidad</w:t>
            </w:r>
            <w:proofErr w:type="spellEnd"/>
            <w:r w:rsidRPr="00A53659">
              <w:rPr>
                <w:rFonts w:ascii="Consolas" w:eastAsia="Consolas" w:hAnsi="Consolas" w:cs="Consolas"/>
                <w:sz w:val="20"/>
                <w:szCs w:val="20"/>
                <w:lang w:val="es-PR"/>
              </w:rPr>
              <w:t xml:space="preserve"> → nombre, estado nombre → </w:t>
            </w:r>
            <w:proofErr w:type="spellStart"/>
            <w:r w:rsidRPr="00A53659">
              <w:rPr>
                <w:rFonts w:ascii="Consolas" w:eastAsia="Consolas" w:hAnsi="Consolas" w:cs="Consolas"/>
                <w:sz w:val="20"/>
                <w:szCs w:val="20"/>
                <w:lang w:val="es-PR"/>
              </w:rPr>
              <w:t>id_universidad</w:t>
            </w:r>
            <w:proofErr w:type="spellEnd"/>
            <w:r w:rsidRPr="00A53659">
              <w:rPr>
                <w:rFonts w:ascii="Consolas" w:eastAsia="Consolas" w:hAnsi="Consolas" w:cs="Consolas"/>
                <w:sz w:val="20"/>
                <w:szCs w:val="20"/>
                <w:lang w:val="es-PR"/>
              </w:rPr>
              <w:t>, estado</w:t>
            </w:r>
          </w:p>
        </w:tc>
      </w:tr>
      <w:tr w:rsidR="00A422D8" w:rsidRPr="00A53659" w14:paraId="73F721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83ECC" w14:textId="77777777" w:rsidR="00A422D8" w:rsidRPr="00A53659" w:rsidRDefault="00000000">
            <w:pPr>
              <w:rPr>
                <w:lang w:val="es-PR"/>
              </w:rPr>
            </w:pPr>
            <w:r w:rsidRPr="00A53659">
              <w:rPr>
                <w:b/>
                <w:bCs/>
                <w:sz w:val="20"/>
                <w:szCs w:val="20"/>
                <w:lang w:val="es-PR"/>
              </w:rPr>
              <w:lastRenderedPageBreak/>
              <w:t>Equipo</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4DF685" w14:textId="77777777" w:rsidR="00A422D8" w:rsidRPr="00A53659" w:rsidRDefault="00000000">
            <w:pPr>
              <w:rPr>
                <w:lang w:val="es-PR"/>
              </w:rPr>
            </w:pPr>
            <w:proofErr w:type="spellStart"/>
            <w:r w:rsidRPr="00A53659">
              <w:rPr>
                <w:rFonts w:ascii="Consolas" w:eastAsia="Consolas" w:hAnsi="Consolas" w:cs="Consolas"/>
                <w:sz w:val="20"/>
                <w:szCs w:val="20"/>
                <w:lang w:val="es-PR"/>
              </w:rPr>
              <w:t>id_equipo</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abreviacion</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nombre_completo</w:t>
            </w:r>
            <w:proofErr w:type="spellEnd"/>
            <w:r w:rsidRPr="00A53659">
              <w:rPr>
                <w:rFonts w:ascii="Consolas" w:eastAsia="Consolas" w:hAnsi="Consolas" w:cs="Consolas"/>
                <w:sz w:val="20"/>
                <w:szCs w:val="20"/>
                <w:lang w:val="es-PR"/>
              </w:rPr>
              <w:t xml:space="preserve">, ciudad, conferencia </w:t>
            </w:r>
            <w:proofErr w:type="spellStart"/>
            <w:r w:rsidRPr="00A53659">
              <w:rPr>
                <w:rFonts w:ascii="Consolas" w:eastAsia="Consolas" w:hAnsi="Consolas" w:cs="Consolas"/>
                <w:sz w:val="20"/>
                <w:szCs w:val="20"/>
                <w:lang w:val="es-PR"/>
              </w:rPr>
              <w:t>abreviacion</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id_equipo</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nombre_completo</w:t>
            </w:r>
            <w:proofErr w:type="spellEnd"/>
            <w:r w:rsidRPr="00A53659">
              <w:rPr>
                <w:rFonts w:ascii="Consolas" w:eastAsia="Consolas" w:hAnsi="Consolas" w:cs="Consolas"/>
                <w:sz w:val="20"/>
                <w:szCs w:val="20"/>
                <w:lang w:val="es-PR"/>
              </w:rPr>
              <w:t>, ciudad, conferencia</w:t>
            </w:r>
          </w:p>
        </w:tc>
      </w:tr>
      <w:tr w:rsidR="00A422D8" w:rsidRPr="00A53659" w14:paraId="2288AC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C26FF" w14:textId="77777777" w:rsidR="00A422D8" w:rsidRPr="00A53659" w:rsidRDefault="00000000">
            <w:pPr>
              <w:rPr>
                <w:lang w:val="es-PR"/>
              </w:rPr>
            </w:pPr>
            <w:r w:rsidRPr="00A53659">
              <w:rPr>
                <w:b/>
                <w:bCs/>
                <w:sz w:val="20"/>
                <w:szCs w:val="20"/>
                <w:lang w:val="es-PR"/>
              </w:rPr>
              <w:t>Temporada</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0E9DD" w14:textId="77777777" w:rsidR="00A422D8" w:rsidRPr="00A53659" w:rsidRDefault="00000000">
            <w:pPr>
              <w:rPr>
                <w:lang w:val="es-PR"/>
              </w:rPr>
            </w:pPr>
            <w:proofErr w:type="spellStart"/>
            <w:r w:rsidRPr="00A53659">
              <w:rPr>
                <w:rFonts w:ascii="Consolas" w:eastAsia="Consolas" w:hAnsi="Consolas" w:cs="Consolas"/>
                <w:sz w:val="20"/>
                <w:szCs w:val="20"/>
                <w:lang w:val="es-PR"/>
              </w:rPr>
              <w:t>id_temporada</w:t>
            </w:r>
            <w:proofErr w:type="spellEnd"/>
            <w:r w:rsidRPr="00A53659">
              <w:rPr>
                <w:rFonts w:ascii="Consolas" w:eastAsia="Consolas" w:hAnsi="Consolas" w:cs="Consolas"/>
                <w:sz w:val="20"/>
                <w:szCs w:val="20"/>
                <w:lang w:val="es-PR"/>
              </w:rPr>
              <w:t xml:space="preserve"> → etiqueta, </w:t>
            </w:r>
            <w:proofErr w:type="spellStart"/>
            <w:r w:rsidRPr="00A53659">
              <w:rPr>
                <w:rFonts w:ascii="Consolas" w:eastAsia="Consolas" w:hAnsi="Consolas" w:cs="Consolas"/>
                <w:sz w:val="20"/>
                <w:szCs w:val="20"/>
                <w:lang w:val="es-PR"/>
              </w:rPr>
              <w:t>anio_inicio</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anio_fin</w:t>
            </w:r>
            <w:proofErr w:type="spellEnd"/>
            <w:r w:rsidRPr="00A53659">
              <w:rPr>
                <w:rFonts w:ascii="Consolas" w:eastAsia="Consolas" w:hAnsi="Consolas" w:cs="Consolas"/>
                <w:sz w:val="20"/>
                <w:szCs w:val="20"/>
                <w:lang w:val="es-PR"/>
              </w:rPr>
              <w:t xml:space="preserve"> etiqueta → </w:t>
            </w:r>
            <w:proofErr w:type="spellStart"/>
            <w:r w:rsidRPr="00A53659">
              <w:rPr>
                <w:rFonts w:ascii="Consolas" w:eastAsia="Consolas" w:hAnsi="Consolas" w:cs="Consolas"/>
                <w:sz w:val="20"/>
                <w:szCs w:val="20"/>
                <w:lang w:val="es-PR"/>
              </w:rPr>
              <w:t>id_temporada</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anio_inicio</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anio_fin</w:t>
            </w:r>
            <w:proofErr w:type="spellEnd"/>
          </w:p>
        </w:tc>
      </w:tr>
      <w:tr w:rsidR="00A422D8" w:rsidRPr="00A53659" w14:paraId="5C7CE6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482C0B" w14:textId="77777777" w:rsidR="00A422D8" w:rsidRPr="00A53659" w:rsidRDefault="00000000">
            <w:pPr>
              <w:rPr>
                <w:lang w:val="es-PR"/>
              </w:rPr>
            </w:pPr>
            <w:r w:rsidRPr="00A53659">
              <w:rPr>
                <w:b/>
                <w:bCs/>
                <w:sz w:val="20"/>
                <w:szCs w:val="20"/>
                <w:lang w:val="es-PR"/>
              </w:rPr>
              <w:t>Jugador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E82CE" w14:textId="77777777" w:rsidR="00A422D8" w:rsidRPr="00A53659" w:rsidRDefault="00000000">
            <w:pPr>
              <w:rPr>
                <w:lang w:val="es-PR"/>
              </w:rPr>
            </w:pPr>
            <w:proofErr w:type="spellStart"/>
            <w:r w:rsidRPr="00A53659">
              <w:rPr>
                <w:rFonts w:ascii="Consolas" w:eastAsia="Consolas" w:hAnsi="Consolas" w:cs="Consolas"/>
                <w:sz w:val="20"/>
                <w:szCs w:val="20"/>
                <w:lang w:val="es-PR"/>
              </w:rPr>
              <w:t>id_jugador</w:t>
            </w:r>
            <w:proofErr w:type="spellEnd"/>
            <w:r w:rsidRPr="00A53659">
              <w:rPr>
                <w:rFonts w:ascii="Consolas" w:eastAsia="Consolas" w:hAnsi="Consolas" w:cs="Consolas"/>
                <w:sz w:val="20"/>
                <w:szCs w:val="20"/>
                <w:lang w:val="es-PR"/>
              </w:rPr>
              <w:t xml:space="preserve"> → nombre, </w:t>
            </w:r>
            <w:proofErr w:type="spellStart"/>
            <w:r w:rsidRPr="00A53659">
              <w:rPr>
                <w:rFonts w:ascii="Consolas" w:eastAsia="Consolas" w:hAnsi="Consolas" w:cs="Consolas"/>
                <w:sz w:val="20"/>
                <w:szCs w:val="20"/>
                <w:lang w:val="es-PR"/>
              </w:rPr>
              <w:t>id_pais</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id_universidad</w:t>
            </w:r>
            <w:proofErr w:type="spellEnd"/>
          </w:p>
        </w:tc>
      </w:tr>
      <w:tr w:rsidR="00A422D8" w:rsidRPr="00A53659" w14:paraId="45E8BF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F3DBB" w14:textId="77777777" w:rsidR="00A422D8" w:rsidRPr="00A53659" w:rsidRDefault="00000000">
            <w:pPr>
              <w:rPr>
                <w:lang w:val="es-PR"/>
              </w:rPr>
            </w:pPr>
            <w:proofErr w:type="spellStart"/>
            <w:r w:rsidRPr="00A53659">
              <w:rPr>
                <w:b/>
                <w:bCs/>
                <w:sz w:val="20"/>
                <w:szCs w:val="20"/>
                <w:lang w:val="es-PR"/>
              </w:rPr>
              <w:t>JugadorDrafteado</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FF9A2" w14:textId="77777777" w:rsidR="00A422D8" w:rsidRPr="00A53659" w:rsidRDefault="00000000">
            <w:pPr>
              <w:rPr>
                <w:lang w:val="es-PR"/>
              </w:rPr>
            </w:pPr>
            <w:proofErr w:type="spellStart"/>
            <w:r w:rsidRPr="00A53659">
              <w:rPr>
                <w:rFonts w:ascii="Consolas" w:eastAsia="Consolas" w:hAnsi="Consolas" w:cs="Consolas"/>
                <w:sz w:val="20"/>
                <w:szCs w:val="20"/>
                <w:lang w:val="es-PR"/>
              </w:rPr>
              <w:t>id_jugador</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anio_draft</w:t>
            </w:r>
            <w:proofErr w:type="spellEnd"/>
            <w:r w:rsidRPr="00A53659">
              <w:rPr>
                <w:rFonts w:ascii="Consolas" w:eastAsia="Consolas" w:hAnsi="Consolas" w:cs="Consolas"/>
                <w:sz w:val="20"/>
                <w:szCs w:val="20"/>
                <w:lang w:val="es-PR"/>
              </w:rPr>
              <w:t xml:space="preserve">, ronda, </w:t>
            </w:r>
            <w:proofErr w:type="spellStart"/>
            <w:r w:rsidRPr="00A53659">
              <w:rPr>
                <w:rFonts w:ascii="Consolas" w:eastAsia="Consolas" w:hAnsi="Consolas" w:cs="Consolas"/>
                <w:sz w:val="20"/>
                <w:szCs w:val="20"/>
                <w:lang w:val="es-PR"/>
              </w:rPr>
              <w:t>numero_pick</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id_equipo_draft</w:t>
            </w:r>
            <w:proofErr w:type="spellEnd"/>
          </w:p>
        </w:tc>
      </w:tr>
      <w:tr w:rsidR="00A422D8" w:rsidRPr="00A53659" w14:paraId="4FC931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10106D" w14:textId="77777777" w:rsidR="00A422D8" w:rsidRPr="00A53659" w:rsidRDefault="00000000">
            <w:pPr>
              <w:rPr>
                <w:lang w:val="es-PR"/>
              </w:rPr>
            </w:pPr>
            <w:proofErr w:type="spellStart"/>
            <w:r w:rsidRPr="00A53659">
              <w:rPr>
                <w:b/>
                <w:bCs/>
                <w:sz w:val="20"/>
                <w:szCs w:val="20"/>
                <w:lang w:val="es-PR"/>
              </w:rPr>
              <w:t>JugadorNoDrafteado</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52CE82" w14:textId="77777777" w:rsidR="00A422D8" w:rsidRPr="00A53659" w:rsidRDefault="00000000">
            <w:pPr>
              <w:rPr>
                <w:lang w:val="es-PR"/>
              </w:rPr>
            </w:pPr>
            <w:proofErr w:type="spellStart"/>
            <w:r w:rsidRPr="00A53659">
              <w:rPr>
                <w:rFonts w:ascii="Consolas" w:eastAsia="Consolas" w:hAnsi="Consolas" w:cs="Consolas"/>
                <w:sz w:val="20"/>
                <w:szCs w:val="20"/>
                <w:lang w:val="es-PR"/>
              </w:rPr>
              <w:t>id_jugador</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anio_ingreso_liga</w:t>
            </w:r>
            <w:proofErr w:type="spellEnd"/>
          </w:p>
        </w:tc>
      </w:tr>
      <w:tr w:rsidR="00A422D8" w:rsidRPr="00A53659" w14:paraId="02978D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8B135" w14:textId="77777777" w:rsidR="00A422D8" w:rsidRPr="00A53659" w:rsidRDefault="00000000">
            <w:pPr>
              <w:rPr>
                <w:lang w:val="es-PR"/>
              </w:rPr>
            </w:pPr>
            <w:proofErr w:type="spellStart"/>
            <w:r w:rsidRPr="00A53659">
              <w:rPr>
                <w:b/>
                <w:bCs/>
                <w:sz w:val="20"/>
                <w:szCs w:val="20"/>
                <w:lang w:val="es-PR"/>
              </w:rPr>
              <w:t>EstadisticasTemporada</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032462" w14:textId="77777777" w:rsidR="00A422D8" w:rsidRPr="00A53659" w:rsidRDefault="00000000">
            <w:pPr>
              <w:rPr>
                <w:lang w:val="es-PR"/>
              </w:rPr>
            </w:pPr>
            <w:r w:rsidRPr="00A53659">
              <w:rPr>
                <w:rFonts w:ascii="Consolas" w:eastAsia="Consolas" w:hAnsi="Consolas" w:cs="Consolas"/>
                <w:sz w:val="20"/>
                <w:szCs w:val="20"/>
                <w:lang w:val="es-PR"/>
              </w:rPr>
              <w:t>(</w:t>
            </w:r>
            <w:proofErr w:type="spellStart"/>
            <w:r w:rsidRPr="00A53659">
              <w:rPr>
                <w:rFonts w:ascii="Consolas" w:eastAsia="Consolas" w:hAnsi="Consolas" w:cs="Consolas"/>
                <w:sz w:val="20"/>
                <w:szCs w:val="20"/>
                <w:lang w:val="es-PR"/>
              </w:rPr>
              <w:t>id_jugador</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id_temporada</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id_equipo</w:t>
            </w:r>
            <w:proofErr w:type="spellEnd"/>
            <w:r w:rsidRPr="00A53659">
              <w:rPr>
                <w:rFonts w:ascii="Consolas" w:eastAsia="Consolas" w:hAnsi="Consolas" w:cs="Consolas"/>
                <w:sz w:val="20"/>
                <w:szCs w:val="20"/>
                <w:lang w:val="es-PR"/>
              </w:rPr>
              <w:t xml:space="preserve">, edad, altura, peso, </w:t>
            </w:r>
            <w:proofErr w:type="spellStart"/>
            <w:r w:rsidRPr="00A53659">
              <w:rPr>
                <w:rFonts w:ascii="Consolas" w:eastAsia="Consolas" w:hAnsi="Consolas" w:cs="Consolas"/>
                <w:sz w:val="20"/>
                <w:szCs w:val="20"/>
                <w:lang w:val="es-PR"/>
              </w:rPr>
              <w:t>gp</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pts</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reb</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ast</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net_rating</w:t>
            </w:r>
            <w:proofErr w:type="spellEnd"/>
          </w:p>
        </w:tc>
      </w:tr>
      <w:tr w:rsidR="00A422D8" w:rsidRPr="00A53659" w14:paraId="1DE302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12E5A9" w14:textId="77777777" w:rsidR="00A422D8" w:rsidRPr="00A53659" w:rsidRDefault="00000000">
            <w:pPr>
              <w:rPr>
                <w:lang w:val="es-PR"/>
              </w:rPr>
            </w:pPr>
            <w:proofErr w:type="spellStart"/>
            <w:r w:rsidRPr="00A53659">
              <w:rPr>
                <w:b/>
                <w:bCs/>
                <w:sz w:val="20"/>
                <w:szCs w:val="20"/>
                <w:lang w:val="es-PR"/>
              </w:rPr>
              <w:t>EstadisticasAvanzadas</w:t>
            </w:r>
            <w:proofErr w:type="spellEnd"/>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013F37" w14:textId="77777777" w:rsidR="00A422D8" w:rsidRPr="00A53659" w:rsidRDefault="00000000">
            <w:pPr>
              <w:rPr>
                <w:lang w:val="es-PR"/>
              </w:rPr>
            </w:pPr>
            <w:r w:rsidRPr="00A53659">
              <w:rPr>
                <w:rFonts w:ascii="Consolas" w:eastAsia="Consolas" w:hAnsi="Consolas" w:cs="Consolas"/>
                <w:sz w:val="20"/>
                <w:szCs w:val="20"/>
                <w:lang w:val="es-PR"/>
              </w:rPr>
              <w:t>(</w:t>
            </w:r>
            <w:proofErr w:type="spellStart"/>
            <w:r w:rsidRPr="00A53659">
              <w:rPr>
                <w:rFonts w:ascii="Consolas" w:eastAsia="Consolas" w:hAnsi="Consolas" w:cs="Consolas"/>
                <w:sz w:val="20"/>
                <w:szCs w:val="20"/>
                <w:lang w:val="es-PR"/>
              </w:rPr>
              <w:t>id_jugador</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id_temporada</w:t>
            </w:r>
            <w:proofErr w:type="spellEnd"/>
            <w:r w:rsidRPr="00A53659">
              <w:rPr>
                <w:rFonts w:ascii="Consolas" w:eastAsia="Consolas" w:hAnsi="Consolas" w:cs="Consolas"/>
                <w:sz w:val="20"/>
                <w:szCs w:val="20"/>
                <w:lang w:val="es-PR"/>
              </w:rPr>
              <w:t xml:space="preserve">) → </w:t>
            </w:r>
            <w:proofErr w:type="spellStart"/>
            <w:r w:rsidRPr="00A53659">
              <w:rPr>
                <w:rFonts w:ascii="Consolas" w:eastAsia="Consolas" w:hAnsi="Consolas" w:cs="Consolas"/>
                <w:sz w:val="20"/>
                <w:szCs w:val="20"/>
                <w:lang w:val="es-PR"/>
              </w:rPr>
              <w:t>oreb_pct</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dreb_pct</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usg_pct</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ts_pct</w:t>
            </w:r>
            <w:proofErr w:type="spellEnd"/>
            <w:r w:rsidRPr="00A53659">
              <w:rPr>
                <w:rFonts w:ascii="Consolas" w:eastAsia="Consolas" w:hAnsi="Consolas" w:cs="Consolas"/>
                <w:sz w:val="20"/>
                <w:szCs w:val="20"/>
                <w:lang w:val="es-PR"/>
              </w:rPr>
              <w:t xml:space="preserve">, </w:t>
            </w:r>
            <w:proofErr w:type="spellStart"/>
            <w:r w:rsidRPr="00A53659">
              <w:rPr>
                <w:rFonts w:ascii="Consolas" w:eastAsia="Consolas" w:hAnsi="Consolas" w:cs="Consolas"/>
                <w:sz w:val="20"/>
                <w:szCs w:val="20"/>
                <w:lang w:val="es-PR"/>
              </w:rPr>
              <w:t>ast_pct</w:t>
            </w:r>
            <w:proofErr w:type="spellEnd"/>
          </w:p>
        </w:tc>
      </w:tr>
    </w:tbl>
    <w:p w14:paraId="28D0B39C" w14:textId="77777777" w:rsidR="00A422D8" w:rsidRPr="00A53659" w:rsidRDefault="00A422D8">
      <w:pPr>
        <w:pageBreakBefore/>
        <w:rPr>
          <w:lang w:val="es-PR"/>
        </w:rPr>
      </w:pPr>
    </w:p>
    <w:p w14:paraId="698739F1" w14:textId="77777777" w:rsidR="00A422D8" w:rsidRPr="00A53659" w:rsidRDefault="00000000">
      <w:pPr>
        <w:pStyle w:val="Heading1"/>
        <w:rPr>
          <w:color w:val="auto"/>
          <w:lang w:val="es-PR"/>
        </w:rPr>
      </w:pPr>
      <w:r w:rsidRPr="00A53659">
        <w:rPr>
          <w:color w:val="auto"/>
          <w:lang w:val="es-PR"/>
        </w:rPr>
        <w:t>3. Análisis de Normalización por Tabla</w:t>
      </w:r>
    </w:p>
    <w:p w14:paraId="03C6BD54" w14:textId="77777777" w:rsidR="00A422D8" w:rsidRPr="00A53659" w:rsidRDefault="00000000">
      <w:pPr>
        <w:spacing w:after="120" w:line="300" w:lineRule="auto"/>
        <w:jc w:val="both"/>
        <w:rPr>
          <w:lang w:val="es-PR"/>
        </w:rPr>
      </w:pPr>
      <w:r w:rsidRPr="00A53659">
        <w:rPr>
          <w:lang w:val="es-PR"/>
        </w:rPr>
        <w:t>Cada tabla se analiza individualmente verificando el cumplimiento de cada forma normal.</w:t>
      </w:r>
    </w:p>
    <w:p w14:paraId="7A59ECC5" w14:textId="77777777" w:rsidR="00A422D8" w:rsidRPr="00A53659" w:rsidRDefault="00000000">
      <w:pPr>
        <w:pStyle w:val="Heading2"/>
        <w:rPr>
          <w:color w:val="auto"/>
          <w:lang w:val="es-PR"/>
        </w:rPr>
      </w:pPr>
      <w:r w:rsidRPr="00A53659">
        <w:rPr>
          <w:color w:val="auto"/>
          <w:lang w:val="es-PR"/>
        </w:rPr>
        <w:t xml:space="preserve">3.1 </w:t>
      </w:r>
      <w:proofErr w:type="spellStart"/>
      <w:r w:rsidRPr="00A53659">
        <w:rPr>
          <w:color w:val="auto"/>
          <w:lang w:val="es-PR"/>
        </w:rPr>
        <w:t>Pais</w:t>
      </w:r>
      <w:proofErr w:type="spellEnd"/>
    </w:p>
    <w:p w14:paraId="66DD36AD" w14:textId="77777777" w:rsidR="00A422D8" w:rsidRPr="00A53659" w:rsidRDefault="00000000">
      <w:pPr>
        <w:spacing w:after="120" w:line="300" w:lineRule="auto"/>
        <w:jc w:val="both"/>
        <w:rPr>
          <w:lang w:val="es-PR"/>
        </w:rPr>
      </w:pPr>
      <w:r w:rsidRPr="00A53659">
        <w:rPr>
          <w:lang w:val="es-PR"/>
        </w:rPr>
        <w:t xml:space="preserve">Esquema: </w:t>
      </w:r>
      <w:proofErr w:type="spellStart"/>
      <w:r w:rsidRPr="00A53659">
        <w:rPr>
          <w:lang w:val="es-PR"/>
        </w:rPr>
        <w:t>Pais</w:t>
      </w:r>
      <w:proofErr w:type="spellEnd"/>
      <w:r w:rsidRPr="00A53659">
        <w:rPr>
          <w:lang w:val="es-PR"/>
        </w:rPr>
        <w:t>(</w:t>
      </w:r>
      <w:proofErr w:type="spellStart"/>
      <w:r w:rsidRPr="00A53659">
        <w:rPr>
          <w:lang w:val="es-PR"/>
        </w:rPr>
        <w:t>id_pais</w:t>
      </w:r>
      <w:proofErr w:type="spellEnd"/>
      <w:r w:rsidRPr="00A53659">
        <w:rPr>
          <w:lang w:val="es-PR"/>
        </w:rPr>
        <w:t xml:space="preserve"> [PK], nombre, continente)</w:t>
      </w:r>
    </w:p>
    <w:p w14:paraId="4F878774" w14:textId="77777777" w:rsidR="00A422D8" w:rsidRPr="00A53659" w:rsidRDefault="00000000">
      <w:pPr>
        <w:spacing w:after="120" w:line="300" w:lineRule="auto"/>
        <w:jc w:val="both"/>
        <w:rPr>
          <w:lang w:val="es-PR"/>
        </w:rPr>
      </w:pPr>
      <w:r w:rsidRPr="00A53659">
        <w:rPr>
          <w:lang w:val="es-PR"/>
        </w:rPr>
        <w:t>Llaves candidatas: {</w:t>
      </w:r>
      <w:proofErr w:type="spellStart"/>
      <w:r w:rsidRPr="00A53659">
        <w:rPr>
          <w:lang w:val="es-PR"/>
        </w:rPr>
        <w:t>id_pais</w:t>
      </w:r>
      <w:proofErr w:type="spellEnd"/>
      <w:r w:rsidRPr="00A53659">
        <w:rPr>
          <w:lang w:val="es-PR"/>
        </w:rPr>
        <w:t>}, {nombre}</w:t>
      </w:r>
    </w:p>
    <w:p w14:paraId="1D64499B" w14:textId="77777777" w:rsidR="00A422D8" w:rsidRPr="00A53659" w:rsidRDefault="00000000">
      <w:pPr>
        <w:spacing w:after="120"/>
        <w:rPr>
          <w:lang w:val="es-PR"/>
        </w:rPr>
      </w:pPr>
      <w:r w:rsidRPr="00A53659">
        <w:rPr>
          <w:b/>
          <w:bCs/>
          <w:lang w:val="es-PR"/>
        </w:rPr>
        <w:t xml:space="preserve">1NF: </w:t>
      </w:r>
      <w:r w:rsidRPr="00A53659">
        <w:rPr>
          <w:lang w:val="es-PR"/>
        </w:rPr>
        <w:t>✓ Todos los atributos son atómicos. No hay listas ni grupos repetidos.</w:t>
      </w:r>
    </w:p>
    <w:p w14:paraId="2B687855" w14:textId="77777777" w:rsidR="00A422D8" w:rsidRPr="00A53659" w:rsidRDefault="00000000">
      <w:pPr>
        <w:spacing w:after="120"/>
        <w:rPr>
          <w:lang w:val="es-PR"/>
        </w:rPr>
      </w:pPr>
      <w:r w:rsidRPr="00A53659">
        <w:rPr>
          <w:b/>
          <w:bCs/>
          <w:lang w:val="es-PR"/>
        </w:rPr>
        <w:t xml:space="preserve">2NF: </w:t>
      </w:r>
      <w:r w:rsidRPr="00A53659">
        <w:rPr>
          <w:lang w:val="es-PR"/>
        </w:rPr>
        <w:t>✓ La PK no es compuesta, por lo que no hay riesgo de dependencias parciales.</w:t>
      </w:r>
    </w:p>
    <w:p w14:paraId="61DD111F" w14:textId="77777777" w:rsidR="00A422D8" w:rsidRPr="00A53659" w:rsidRDefault="00000000">
      <w:pPr>
        <w:spacing w:after="120"/>
        <w:rPr>
          <w:lang w:val="es-PR"/>
        </w:rPr>
      </w:pPr>
      <w:r w:rsidRPr="00A53659">
        <w:rPr>
          <w:b/>
          <w:bCs/>
          <w:lang w:val="es-PR"/>
        </w:rPr>
        <w:t xml:space="preserve">3NF: </w:t>
      </w:r>
      <w:r w:rsidRPr="00A53659">
        <w:rPr>
          <w:lang w:val="es-PR"/>
        </w:rPr>
        <w:t>✓ No existen dependencias transitivas. Los atributos no primos (nombre, continente) dependen directamente de la PK.</w:t>
      </w:r>
    </w:p>
    <w:p w14:paraId="78E6AD99" w14:textId="77777777" w:rsidR="00A422D8" w:rsidRPr="00A53659" w:rsidRDefault="00000000">
      <w:pPr>
        <w:spacing w:after="120"/>
        <w:rPr>
          <w:lang w:val="es-PR"/>
        </w:rPr>
      </w:pPr>
      <w:r w:rsidRPr="00A53659">
        <w:rPr>
          <w:b/>
          <w:bCs/>
          <w:lang w:val="es-PR"/>
        </w:rPr>
        <w:t xml:space="preserve">BCNF: </w:t>
      </w:r>
      <w:r w:rsidRPr="00A53659">
        <w:rPr>
          <w:lang w:val="es-PR"/>
        </w:rPr>
        <w:t xml:space="preserve">✓ Los determinantes son </w:t>
      </w:r>
      <w:proofErr w:type="spellStart"/>
      <w:r w:rsidRPr="00A53659">
        <w:rPr>
          <w:lang w:val="es-PR"/>
        </w:rPr>
        <w:t>id_pais</w:t>
      </w:r>
      <w:proofErr w:type="spellEnd"/>
      <w:r w:rsidRPr="00A53659">
        <w:rPr>
          <w:lang w:val="es-PR"/>
        </w:rPr>
        <w:t xml:space="preserve"> y nombre, ambos </w:t>
      </w:r>
      <w:proofErr w:type="spellStart"/>
      <w:r w:rsidRPr="00A53659">
        <w:rPr>
          <w:lang w:val="es-PR"/>
        </w:rPr>
        <w:t>superclaves</w:t>
      </w:r>
      <w:proofErr w:type="spellEnd"/>
      <w:r w:rsidRPr="00A53659">
        <w:rPr>
          <w:lang w:val="es-PR"/>
        </w:rPr>
        <w:t xml:space="preserve"> (</w:t>
      </w:r>
      <w:proofErr w:type="spellStart"/>
      <w:r w:rsidRPr="00A53659">
        <w:rPr>
          <w:lang w:val="es-PR"/>
        </w:rPr>
        <w:t>id_pais</w:t>
      </w:r>
      <w:proofErr w:type="spellEnd"/>
      <w:r w:rsidRPr="00A53659">
        <w:rPr>
          <w:lang w:val="es-PR"/>
        </w:rPr>
        <w:t xml:space="preserve"> por ser PK, nombre por la restricción UNIQUE).</w:t>
      </w:r>
    </w:p>
    <w:p w14:paraId="449EB088" w14:textId="77777777" w:rsidR="00A422D8" w:rsidRPr="00A53659" w:rsidRDefault="00000000">
      <w:pPr>
        <w:pStyle w:val="Heading2"/>
        <w:rPr>
          <w:color w:val="auto"/>
          <w:lang w:val="es-PR"/>
        </w:rPr>
      </w:pPr>
      <w:r w:rsidRPr="00A53659">
        <w:rPr>
          <w:color w:val="auto"/>
          <w:lang w:val="es-PR"/>
        </w:rPr>
        <w:t>3.2 Universidad</w:t>
      </w:r>
    </w:p>
    <w:p w14:paraId="16E72541" w14:textId="77777777" w:rsidR="00A422D8" w:rsidRPr="00A53659" w:rsidRDefault="00000000">
      <w:pPr>
        <w:spacing w:after="120" w:line="300" w:lineRule="auto"/>
        <w:jc w:val="both"/>
        <w:rPr>
          <w:lang w:val="es-PR"/>
        </w:rPr>
      </w:pPr>
      <w:r w:rsidRPr="00A53659">
        <w:rPr>
          <w:lang w:val="es-PR"/>
        </w:rPr>
        <w:t>Esquema: Universidad(</w:t>
      </w:r>
      <w:proofErr w:type="spellStart"/>
      <w:r w:rsidRPr="00A53659">
        <w:rPr>
          <w:lang w:val="es-PR"/>
        </w:rPr>
        <w:t>id_universidad</w:t>
      </w:r>
      <w:proofErr w:type="spellEnd"/>
      <w:r w:rsidRPr="00A53659">
        <w:rPr>
          <w:lang w:val="es-PR"/>
        </w:rPr>
        <w:t xml:space="preserve"> [PK], nombre, estado)</w:t>
      </w:r>
    </w:p>
    <w:p w14:paraId="3C8CEBE8" w14:textId="77777777" w:rsidR="00A422D8" w:rsidRPr="00A53659" w:rsidRDefault="00000000">
      <w:pPr>
        <w:spacing w:after="120" w:line="300" w:lineRule="auto"/>
        <w:jc w:val="both"/>
        <w:rPr>
          <w:lang w:val="es-PR"/>
        </w:rPr>
      </w:pPr>
      <w:r w:rsidRPr="00A53659">
        <w:rPr>
          <w:lang w:val="es-PR"/>
        </w:rPr>
        <w:t>Llaves candidatas: {</w:t>
      </w:r>
      <w:proofErr w:type="spellStart"/>
      <w:r w:rsidRPr="00A53659">
        <w:rPr>
          <w:lang w:val="es-PR"/>
        </w:rPr>
        <w:t>id_universidad</w:t>
      </w:r>
      <w:proofErr w:type="spellEnd"/>
      <w:r w:rsidRPr="00A53659">
        <w:rPr>
          <w:lang w:val="es-PR"/>
        </w:rPr>
        <w:t>}, {nombre}</w:t>
      </w:r>
    </w:p>
    <w:p w14:paraId="0542ED17"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738E3B9B" w14:textId="77777777" w:rsidR="00A422D8" w:rsidRPr="00A53659" w:rsidRDefault="00000000">
      <w:pPr>
        <w:spacing w:after="120"/>
        <w:rPr>
          <w:lang w:val="es-PR"/>
        </w:rPr>
      </w:pPr>
      <w:r w:rsidRPr="00A53659">
        <w:rPr>
          <w:b/>
          <w:bCs/>
          <w:lang w:val="es-PR"/>
        </w:rPr>
        <w:t xml:space="preserve">2NF: </w:t>
      </w:r>
      <w:r w:rsidRPr="00A53659">
        <w:rPr>
          <w:lang w:val="es-PR"/>
        </w:rPr>
        <w:t>✓ PK simple, no aplica el riesgo de dependencias parciales.</w:t>
      </w:r>
    </w:p>
    <w:p w14:paraId="3291A89D" w14:textId="77777777" w:rsidR="00A422D8" w:rsidRPr="00A53659" w:rsidRDefault="00000000">
      <w:pPr>
        <w:spacing w:after="120"/>
        <w:rPr>
          <w:lang w:val="es-PR"/>
        </w:rPr>
      </w:pPr>
      <w:r w:rsidRPr="00A53659">
        <w:rPr>
          <w:b/>
          <w:bCs/>
          <w:lang w:val="es-PR"/>
        </w:rPr>
        <w:t xml:space="preserve">3NF: </w:t>
      </w:r>
      <w:r w:rsidRPr="00A53659">
        <w:rPr>
          <w:lang w:val="es-PR"/>
        </w:rPr>
        <w:t>✓ Los atributos no primos dependen directamente de la PK.</w:t>
      </w:r>
    </w:p>
    <w:p w14:paraId="18FE59E4" w14:textId="77777777" w:rsidR="00A422D8" w:rsidRPr="00A53659" w:rsidRDefault="00000000">
      <w:pPr>
        <w:spacing w:after="120"/>
        <w:rPr>
          <w:lang w:val="es-PR"/>
        </w:rPr>
      </w:pPr>
      <w:r w:rsidRPr="00A53659">
        <w:rPr>
          <w:b/>
          <w:bCs/>
          <w:lang w:val="es-PR"/>
        </w:rPr>
        <w:t xml:space="preserve">BCNF: </w:t>
      </w:r>
      <w:r w:rsidRPr="00A53659">
        <w:rPr>
          <w:lang w:val="es-PR"/>
        </w:rPr>
        <w:t xml:space="preserve">✓ Tanto </w:t>
      </w:r>
      <w:proofErr w:type="spellStart"/>
      <w:r w:rsidRPr="00A53659">
        <w:rPr>
          <w:lang w:val="es-PR"/>
        </w:rPr>
        <w:t>id_universidad</w:t>
      </w:r>
      <w:proofErr w:type="spellEnd"/>
      <w:r w:rsidRPr="00A53659">
        <w:rPr>
          <w:lang w:val="es-PR"/>
        </w:rPr>
        <w:t xml:space="preserve"> como nombre son </w:t>
      </w:r>
      <w:proofErr w:type="spellStart"/>
      <w:r w:rsidRPr="00A53659">
        <w:rPr>
          <w:lang w:val="es-PR"/>
        </w:rPr>
        <w:t>superclaves</w:t>
      </w:r>
      <w:proofErr w:type="spellEnd"/>
      <w:r w:rsidRPr="00A53659">
        <w:rPr>
          <w:lang w:val="es-PR"/>
        </w:rPr>
        <w:t xml:space="preserve"> (PK y UNIQUE).</w:t>
      </w:r>
    </w:p>
    <w:p w14:paraId="70CB44E9" w14:textId="77777777" w:rsidR="00A422D8" w:rsidRPr="00A53659" w:rsidRDefault="00000000">
      <w:pPr>
        <w:pStyle w:val="Heading2"/>
        <w:rPr>
          <w:color w:val="auto"/>
          <w:lang w:val="es-PR"/>
        </w:rPr>
      </w:pPr>
      <w:r w:rsidRPr="00A53659">
        <w:rPr>
          <w:color w:val="auto"/>
          <w:lang w:val="es-PR"/>
        </w:rPr>
        <w:t>3.3 Equipo</w:t>
      </w:r>
    </w:p>
    <w:p w14:paraId="411F8A9E" w14:textId="77777777" w:rsidR="00A422D8" w:rsidRPr="00A53659" w:rsidRDefault="00000000">
      <w:pPr>
        <w:spacing w:after="120" w:line="300" w:lineRule="auto"/>
        <w:jc w:val="both"/>
        <w:rPr>
          <w:lang w:val="es-PR"/>
        </w:rPr>
      </w:pPr>
      <w:r w:rsidRPr="00A53659">
        <w:rPr>
          <w:lang w:val="es-PR"/>
        </w:rPr>
        <w:t>Esquema: Equipo(</w:t>
      </w:r>
      <w:proofErr w:type="spellStart"/>
      <w:r w:rsidRPr="00A53659">
        <w:rPr>
          <w:lang w:val="es-PR"/>
        </w:rPr>
        <w:t>id_equipo</w:t>
      </w:r>
      <w:proofErr w:type="spellEnd"/>
      <w:r w:rsidRPr="00A53659">
        <w:rPr>
          <w:lang w:val="es-PR"/>
        </w:rPr>
        <w:t xml:space="preserve"> [PK], </w:t>
      </w:r>
      <w:proofErr w:type="spellStart"/>
      <w:r w:rsidRPr="00A53659">
        <w:rPr>
          <w:lang w:val="es-PR"/>
        </w:rPr>
        <w:t>abreviacion</w:t>
      </w:r>
      <w:proofErr w:type="spellEnd"/>
      <w:r w:rsidRPr="00A53659">
        <w:rPr>
          <w:lang w:val="es-PR"/>
        </w:rPr>
        <w:t xml:space="preserve">, </w:t>
      </w:r>
      <w:proofErr w:type="spellStart"/>
      <w:r w:rsidRPr="00A53659">
        <w:rPr>
          <w:lang w:val="es-PR"/>
        </w:rPr>
        <w:t>nombre_completo</w:t>
      </w:r>
      <w:proofErr w:type="spellEnd"/>
      <w:r w:rsidRPr="00A53659">
        <w:rPr>
          <w:lang w:val="es-PR"/>
        </w:rPr>
        <w:t>, ciudad, conferencia)</w:t>
      </w:r>
    </w:p>
    <w:p w14:paraId="72159F7E" w14:textId="77777777" w:rsidR="00A422D8" w:rsidRPr="00A53659" w:rsidRDefault="00000000">
      <w:pPr>
        <w:spacing w:after="120" w:line="300" w:lineRule="auto"/>
        <w:jc w:val="both"/>
        <w:rPr>
          <w:lang w:val="es-PR"/>
        </w:rPr>
      </w:pPr>
      <w:r w:rsidRPr="00A53659">
        <w:rPr>
          <w:lang w:val="es-PR"/>
        </w:rPr>
        <w:t>Llaves candidatas: {</w:t>
      </w:r>
      <w:proofErr w:type="spellStart"/>
      <w:r w:rsidRPr="00A53659">
        <w:rPr>
          <w:lang w:val="es-PR"/>
        </w:rPr>
        <w:t>id_equipo</w:t>
      </w:r>
      <w:proofErr w:type="spellEnd"/>
      <w:r w:rsidRPr="00A53659">
        <w:rPr>
          <w:lang w:val="es-PR"/>
        </w:rPr>
        <w:t>}, {</w:t>
      </w:r>
      <w:proofErr w:type="spellStart"/>
      <w:r w:rsidRPr="00A53659">
        <w:rPr>
          <w:lang w:val="es-PR"/>
        </w:rPr>
        <w:t>abreviacion</w:t>
      </w:r>
      <w:proofErr w:type="spellEnd"/>
      <w:r w:rsidRPr="00A53659">
        <w:rPr>
          <w:lang w:val="es-PR"/>
        </w:rPr>
        <w:t>}</w:t>
      </w:r>
    </w:p>
    <w:p w14:paraId="4294ABA5"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5C89B0FB" w14:textId="77777777" w:rsidR="00A422D8" w:rsidRPr="00A53659" w:rsidRDefault="00000000">
      <w:pPr>
        <w:spacing w:after="120"/>
        <w:rPr>
          <w:lang w:val="es-PR"/>
        </w:rPr>
      </w:pPr>
      <w:r w:rsidRPr="00A53659">
        <w:rPr>
          <w:b/>
          <w:bCs/>
          <w:lang w:val="es-PR"/>
        </w:rPr>
        <w:t xml:space="preserve">2NF: </w:t>
      </w:r>
      <w:r w:rsidRPr="00A53659">
        <w:rPr>
          <w:lang w:val="es-PR"/>
        </w:rPr>
        <w:t>✓ PK simple.</w:t>
      </w:r>
    </w:p>
    <w:p w14:paraId="2957776F" w14:textId="77777777" w:rsidR="00A422D8" w:rsidRPr="00A53659" w:rsidRDefault="00000000">
      <w:pPr>
        <w:spacing w:after="120"/>
        <w:rPr>
          <w:lang w:val="es-PR"/>
        </w:rPr>
      </w:pPr>
      <w:r w:rsidRPr="00A53659">
        <w:rPr>
          <w:b/>
          <w:bCs/>
          <w:lang w:val="es-PR"/>
        </w:rPr>
        <w:t xml:space="preserve">3NF: </w:t>
      </w:r>
      <w:r w:rsidRPr="00A53659">
        <w:rPr>
          <w:lang w:val="es-PR"/>
        </w:rPr>
        <w:t>✓ No hay dependencias transitivas. Atributos como ciudad y conferencia podrían parecer transitivos en otro modelo, pero aquí dependen directamente del equipo, no de otro atributo intermedio.</w:t>
      </w:r>
    </w:p>
    <w:p w14:paraId="1B8DA688" w14:textId="77777777" w:rsidR="00A422D8" w:rsidRPr="00A53659" w:rsidRDefault="00000000">
      <w:pPr>
        <w:spacing w:after="120"/>
        <w:rPr>
          <w:lang w:val="es-PR"/>
        </w:rPr>
      </w:pPr>
      <w:r w:rsidRPr="00A53659">
        <w:rPr>
          <w:b/>
          <w:bCs/>
          <w:lang w:val="es-PR"/>
        </w:rPr>
        <w:t xml:space="preserve">BCNF: </w:t>
      </w:r>
      <w:r w:rsidRPr="00A53659">
        <w:rPr>
          <w:lang w:val="es-PR"/>
        </w:rPr>
        <w:t xml:space="preserve">✓ Los determinantes </w:t>
      </w:r>
      <w:proofErr w:type="spellStart"/>
      <w:r w:rsidRPr="00A53659">
        <w:rPr>
          <w:lang w:val="es-PR"/>
        </w:rPr>
        <w:t>id_equipo</w:t>
      </w:r>
      <w:proofErr w:type="spellEnd"/>
      <w:r w:rsidRPr="00A53659">
        <w:rPr>
          <w:lang w:val="es-PR"/>
        </w:rPr>
        <w:t xml:space="preserve"> y </w:t>
      </w:r>
      <w:proofErr w:type="spellStart"/>
      <w:r w:rsidRPr="00A53659">
        <w:rPr>
          <w:lang w:val="es-PR"/>
        </w:rPr>
        <w:t>abreviacion</w:t>
      </w:r>
      <w:proofErr w:type="spellEnd"/>
      <w:r w:rsidRPr="00A53659">
        <w:rPr>
          <w:lang w:val="es-PR"/>
        </w:rPr>
        <w:t xml:space="preserve"> son ambos </w:t>
      </w:r>
      <w:proofErr w:type="spellStart"/>
      <w:r w:rsidRPr="00A53659">
        <w:rPr>
          <w:lang w:val="es-PR"/>
        </w:rPr>
        <w:t>superclaves</w:t>
      </w:r>
      <w:proofErr w:type="spellEnd"/>
      <w:r w:rsidRPr="00A53659">
        <w:rPr>
          <w:lang w:val="es-PR"/>
        </w:rPr>
        <w:t xml:space="preserve"> (PK y UNIQUE respectivamente).</w:t>
      </w:r>
    </w:p>
    <w:p w14:paraId="243A74A4" w14:textId="77777777" w:rsidR="00A422D8" w:rsidRPr="00A53659" w:rsidRDefault="00000000">
      <w:pPr>
        <w:pStyle w:val="Heading2"/>
        <w:rPr>
          <w:color w:val="auto"/>
          <w:lang w:val="es-PR"/>
        </w:rPr>
      </w:pPr>
      <w:r w:rsidRPr="00A53659">
        <w:rPr>
          <w:color w:val="auto"/>
          <w:lang w:val="es-PR"/>
        </w:rPr>
        <w:t>3.4 Temporada</w:t>
      </w:r>
    </w:p>
    <w:p w14:paraId="71998B1F" w14:textId="77777777" w:rsidR="00A422D8" w:rsidRPr="00A53659" w:rsidRDefault="00000000">
      <w:pPr>
        <w:spacing w:after="120" w:line="300" w:lineRule="auto"/>
        <w:jc w:val="both"/>
        <w:rPr>
          <w:lang w:val="es-PR"/>
        </w:rPr>
      </w:pPr>
      <w:r w:rsidRPr="00A53659">
        <w:rPr>
          <w:lang w:val="es-PR"/>
        </w:rPr>
        <w:lastRenderedPageBreak/>
        <w:t>Esquema: Temporada(</w:t>
      </w:r>
      <w:proofErr w:type="spellStart"/>
      <w:r w:rsidRPr="00A53659">
        <w:rPr>
          <w:lang w:val="es-PR"/>
        </w:rPr>
        <w:t>id_temporada</w:t>
      </w:r>
      <w:proofErr w:type="spellEnd"/>
      <w:r w:rsidRPr="00A53659">
        <w:rPr>
          <w:lang w:val="es-PR"/>
        </w:rPr>
        <w:t xml:space="preserve"> [PK], etiqueta, </w:t>
      </w:r>
      <w:proofErr w:type="spellStart"/>
      <w:r w:rsidRPr="00A53659">
        <w:rPr>
          <w:lang w:val="es-PR"/>
        </w:rPr>
        <w:t>anio_inicio</w:t>
      </w:r>
      <w:proofErr w:type="spellEnd"/>
      <w:r w:rsidRPr="00A53659">
        <w:rPr>
          <w:lang w:val="es-PR"/>
        </w:rPr>
        <w:t xml:space="preserve">, </w:t>
      </w:r>
      <w:proofErr w:type="spellStart"/>
      <w:r w:rsidRPr="00A53659">
        <w:rPr>
          <w:lang w:val="es-PR"/>
        </w:rPr>
        <w:t>anio_fin</w:t>
      </w:r>
      <w:proofErr w:type="spellEnd"/>
      <w:r w:rsidRPr="00A53659">
        <w:rPr>
          <w:lang w:val="es-PR"/>
        </w:rPr>
        <w:t>)</w:t>
      </w:r>
    </w:p>
    <w:p w14:paraId="2A7B1268" w14:textId="77777777" w:rsidR="00A422D8" w:rsidRPr="00A53659" w:rsidRDefault="00000000">
      <w:pPr>
        <w:spacing w:after="120" w:line="300" w:lineRule="auto"/>
        <w:jc w:val="both"/>
        <w:rPr>
          <w:lang w:val="es-PR"/>
        </w:rPr>
      </w:pPr>
      <w:r w:rsidRPr="00A53659">
        <w:rPr>
          <w:lang w:val="es-PR"/>
        </w:rPr>
        <w:t>Llaves candidatas: {</w:t>
      </w:r>
      <w:proofErr w:type="spellStart"/>
      <w:r w:rsidRPr="00A53659">
        <w:rPr>
          <w:lang w:val="es-PR"/>
        </w:rPr>
        <w:t>id_temporada</w:t>
      </w:r>
      <w:proofErr w:type="spellEnd"/>
      <w:r w:rsidRPr="00A53659">
        <w:rPr>
          <w:lang w:val="es-PR"/>
        </w:rPr>
        <w:t>}, {etiqueta}</w:t>
      </w:r>
    </w:p>
    <w:p w14:paraId="4E7DFA38"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51F51966" w14:textId="77777777" w:rsidR="00A422D8" w:rsidRPr="00A53659" w:rsidRDefault="00000000">
      <w:pPr>
        <w:spacing w:after="120"/>
        <w:rPr>
          <w:lang w:val="es-PR"/>
        </w:rPr>
      </w:pPr>
      <w:r w:rsidRPr="00A53659">
        <w:rPr>
          <w:b/>
          <w:bCs/>
          <w:lang w:val="es-PR"/>
        </w:rPr>
        <w:t xml:space="preserve">2NF: </w:t>
      </w:r>
      <w:r w:rsidRPr="00A53659">
        <w:rPr>
          <w:lang w:val="es-PR"/>
        </w:rPr>
        <w:t>✓ PK simple.</w:t>
      </w:r>
    </w:p>
    <w:p w14:paraId="42DC3CD7" w14:textId="77777777" w:rsidR="00A422D8" w:rsidRPr="00A53659" w:rsidRDefault="00000000">
      <w:pPr>
        <w:spacing w:after="120"/>
        <w:rPr>
          <w:lang w:val="es-PR"/>
        </w:rPr>
      </w:pPr>
      <w:r w:rsidRPr="00A53659">
        <w:rPr>
          <w:b/>
          <w:bCs/>
          <w:lang w:val="es-PR"/>
        </w:rPr>
        <w:t xml:space="preserve">3NF: </w:t>
      </w:r>
      <w:r w:rsidRPr="00A53659">
        <w:rPr>
          <w:lang w:val="es-PR"/>
        </w:rPr>
        <w:t xml:space="preserve">✓ Los atributos </w:t>
      </w:r>
      <w:proofErr w:type="spellStart"/>
      <w:r w:rsidRPr="00A53659">
        <w:rPr>
          <w:lang w:val="es-PR"/>
        </w:rPr>
        <w:t>anio_inicio</w:t>
      </w:r>
      <w:proofErr w:type="spellEnd"/>
      <w:r w:rsidRPr="00A53659">
        <w:rPr>
          <w:lang w:val="es-PR"/>
        </w:rPr>
        <w:t xml:space="preserve"> y </w:t>
      </w:r>
      <w:proofErr w:type="spellStart"/>
      <w:r w:rsidRPr="00A53659">
        <w:rPr>
          <w:lang w:val="es-PR"/>
        </w:rPr>
        <w:t>anio_fin</w:t>
      </w:r>
      <w:proofErr w:type="spellEnd"/>
      <w:r w:rsidRPr="00A53659">
        <w:rPr>
          <w:lang w:val="es-PR"/>
        </w:rPr>
        <w:t xml:space="preserve"> dependen directamente de la temporada, no de etiqueta como atributo intermedio (etiqueta es solo otra representación de la misma información).</w:t>
      </w:r>
    </w:p>
    <w:p w14:paraId="1616D555" w14:textId="77777777" w:rsidR="00A422D8" w:rsidRPr="00A53659" w:rsidRDefault="00000000">
      <w:pPr>
        <w:spacing w:after="120"/>
        <w:rPr>
          <w:lang w:val="es-PR"/>
        </w:rPr>
      </w:pPr>
      <w:r w:rsidRPr="00A53659">
        <w:rPr>
          <w:b/>
          <w:bCs/>
          <w:lang w:val="es-PR"/>
        </w:rPr>
        <w:t xml:space="preserve">BCNF: </w:t>
      </w:r>
      <w:r w:rsidRPr="00A53659">
        <w:rPr>
          <w:lang w:val="es-PR"/>
        </w:rPr>
        <w:t xml:space="preserve">✓ Los determinantes </w:t>
      </w:r>
      <w:proofErr w:type="spellStart"/>
      <w:r w:rsidRPr="00A53659">
        <w:rPr>
          <w:lang w:val="es-PR"/>
        </w:rPr>
        <w:t>id_temporada</w:t>
      </w:r>
      <w:proofErr w:type="spellEnd"/>
      <w:r w:rsidRPr="00A53659">
        <w:rPr>
          <w:lang w:val="es-PR"/>
        </w:rPr>
        <w:t xml:space="preserve"> y etiqueta son ambos </w:t>
      </w:r>
      <w:proofErr w:type="spellStart"/>
      <w:r w:rsidRPr="00A53659">
        <w:rPr>
          <w:lang w:val="es-PR"/>
        </w:rPr>
        <w:t>superclaves</w:t>
      </w:r>
      <w:proofErr w:type="spellEnd"/>
      <w:r w:rsidRPr="00A53659">
        <w:rPr>
          <w:lang w:val="es-PR"/>
        </w:rPr>
        <w:t>.</w:t>
      </w:r>
    </w:p>
    <w:p w14:paraId="0502CD76" w14:textId="77777777" w:rsidR="00A422D8" w:rsidRPr="00A53659" w:rsidRDefault="00000000">
      <w:pPr>
        <w:pStyle w:val="Heading2"/>
        <w:rPr>
          <w:color w:val="auto"/>
          <w:lang w:val="es-PR"/>
        </w:rPr>
      </w:pPr>
      <w:r w:rsidRPr="00A53659">
        <w:rPr>
          <w:color w:val="auto"/>
          <w:lang w:val="es-PR"/>
        </w:rPr>
        <w:t>3.5 Jugador</w:t>
      </w:r>
    </w:p>
    <w:p w14:paraId="5790E874" w14:textId="77777777" w:rsidR="00A422D8" w:rsidRPr="00A53659" w:rsidRDefault="00000000">
      <w:pPr>
        <w:spacing w:after="120" w:line="300" w:lineRule="auto"/>
        <w:jc w:val="both"/>
        <w:rPr>
          <w:lang w:val="es-PR"/>
        </w:rPr>
      </w:pPr>
      <w:r w:rsidRPr="00A53659">
        <w:rPr>
          <w:lang w:val="es-PR"/>
        </w:rPr>
        <w:t>Esquema: Jugador(</w:t>
      </w:r>
      <w:proofErr w:type="spellStart"/>
      <w:r w:rsidRPr="00A53659">
        <w:rPr>
          <w:lang w:val="es-PR"/>
        </w:rPr>
        <w:t>id_jugador</w:t>
      </w:r>
      <w:proofErr w:type="spellEnd"/>
      <w:r w:rsidRPr="00A53659">
        <w:rPr>
          <w:lang w:val="es-PR"/>
        </w:rPr>
        <w:t xml:space="preserve"> [PK], nombre, </w:t>
      </w:r>
      <w:proofErr w:type="spellStart"/>
      <w:r w:rsidRPr="00A53659">
        <w:rPr>
          <w:lang w:val="es-PR"/>
        </w:rPr>
        <w:t>id_pais</w:t>
      </w:r>
      <w:proofErr w:type="spellEnd"/>
      <w:r w:rsidRPr="00A53659">
        <w:rPr>
          <w:lang w:val="es-PR"/>
        </w:rPr>
        <w:t xml:space="preserve"> [FK], </w:t>
      </w:r>
      <w:proofErr w:type="spellStart"/>
      <w:r w:rsidRPr="00A53659">
        <w:rPr>
          <w:lang w:val="es-PR"/>
        </w:rPr>
        <w:t>id_universidad</w:t>
      </w:r>
      <w:proofErr w:type="spellEnd"/>
      <w:r w:rsidRPr="00A53659">
        <w:rPr>
          <w:lang w:val="es-PR"/>
        </w:rPr>
        <w:t xml:space="preserve"> [FK])</w:t>
      </w:r>
    </w:p>
    <w:p w14:paraId="6D329A02" w14:textId="77777777" w:rsidR="00A422D8" w:rsidRPr="00A53659" w:rsidRDefault="00000000">
      <w:pPr>
        <w:spacing w:after="120" w:line="300" w:lineRule="auto"/>
        <w:jc w:val="both"/>
        <w:rPr>
          <w:lang w:val="es-PR"/>
        </w:rPr>
      </w:pPr>
      <w:r w:rsidRPr="00A53659">
        <w:rPr>
          <w:lang w:val="es-PR"/>
        </w:rPr>
        <w:t>Llave candidata: {</w:t>
      </w:r>
      <w:proofErr w:type="spellStart"/>
      <w:r w:rsidRPr="00A53659">
        <w:rPr>
          <w:lang w:val="es-PR"/>
        </w:rPr>
        <w:t>id_jugador</w:t>
      </w:r>
      <w:proofErr w:type="spellEnd"/>
      <w:r w:rsidRPr="00A53659">
        <w:rPr>
          <w:lang w:val="es-PR"/>
        </w:rPr>
        <w:t>}</w:t>
      </w:r>
    </w:p>
    <w:p w14:paraId="494B1FD5"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621117CD" w14:textId="77777777" w:rsidR="00A422D8" w:rsidRPr="00A53659" w:rsidRDefault="00000000">
      <w:pPr>
        <w:spacing w:after="120"/>
        <w:rPr>
          <w:lang w:val="es-PR"/>
        </w:rPr>
      </w:pPr>
      <w:r w:rsidRPr="00A53659">
        <w:rPr>
          <w:b/>
          <w:bCs/>
          <w:lang w:val="es-PR"/>
        </w:rPr>
        <w:t xml:space="preserve">2NF: </w:t>
      </w:r>
      <w:r w:rsidRPr="00A53659">
        <w:rPr>
          <w:lang w:val="es-PR"/>
        </w:rPr>
        <w:t>✓ PK simple.</w:t>
      </w:r>
    </w:p>
    <w:p w14:paraId="44CB031E" w14:textId="77777777" w:rsidR="00A422D8" w:rsidRPr="00A53659" w:rsidRDefault="00000000">
      <w:pPr>
        <w:spacing w:after="120"/>
        <w:rPr>
          <w:lang w:val="es-PR"/>
        </w:rPr>
      </w:pPr>
      <w:r w:rsidRPr="00A53659">
        <w:rPr>
          <w:b/>
          <w:bCs/>
          <w:lang w:val="es-PR"/>
        </w:rPr>
        <w:t xml:space="preserve">3NF: </w:t>
      </w:r>
      <w:r w:rsidRPr="00A53659">
        <w:rPr>
          <w:lang w:val="es-PR"/>
        </w:rPr>
        <w:t>✓ Crucial: no se incluye el nombre del país ni el nombre de la universidad directamente en esta tabla. Eso evitaría dependencias transitivas (</w:t>
      </w:r>
      <w:proofErr w:type="spellStart"/>
      <w:r w:rsidRPr="00A53659">
        <w:rPr>
          <w:lang w:val="es-PR"/>
        </w:rPr>
        <w:t>id_jugador</w:t>
      </w:r>
      <w:proofErr w:type="spellEnd"/>
      <w:r w:rsidRPr="00A53659">
        <w:rPr>
          <w:lang w:val="es-PR"/>
        </w:rPr>
        <w:t xml:space="preserve"> → </w:t>
      </w:r>
      <w:proofErr w:type="spellStart"/>
      <w:r w:rsidRPr="00A53659">
        <w:rPr>
          <w:lang w:val="es-PR"/>
        </w:rPr>
        <w:t>id_pais</w:t>
      </w:r>
      <w:proofErr w:type="spellEnd"/>
      <w:r w:rsidRPr="00A53659">
        <w:rPr>
          <w:lang w:val="es-PR"/>
        </w:rPr>
        <w:t xml:space="preserve"> → </w:t>
      </w:r>
      <w:proofErr w:type="spellStart"/>
      <w:r w:rsidRPr="00A53659">
        <w:rPr>
          <w:lang w:val="es-PR"/>
        </w:rPr>
        <w:t>nombre_pais</w:t>
      </w:r>
      <w:proofErr w:type="spellEnd"/>
      <w:r w:rsidRPr="00A53659">
        <w:rPr>
          <w:lang w:val="es-PR"/>
        </w:rPr>
        <w:t>). En su lugar, esos datos viven en sus propias tablas y se acceden por FK.</w:t>
      </w:r>
    </w:p>
    <w:p w14:paraId="3B43621A" w14:textId="77777777" w:rsidR="00A422D8" w:rsidRPr="00A53659" w:rsidRDefault="00000000">
      <w:pPr>
        <w:spacing w:after="120"/>
        <w:rPr>
          <w:lang w:val="es-PR"/>
        </w:rPr>
      </w:pPr>
      <w:r w:rsidRPr="00A53659">
        <w:rPr>
          <w:b/>
          <w:bCs/>
          <w:lang w:val="es-PR"/>
        </w:rPr>
        <w:t xml:space="preserve">BCNF: </w:t>
      </w:r>
      <w:r w:rsidRPr="00A53659">
        <w:rPr>
          <w:lang w:val="es-PR"/>
        </w:rPr>
        <w:t xml:space="preserve">✓ El único determinante es </w:t>
      </w:r>
      <w:proofErr w:type="spellStart"/>
      <w:r w:rsidRPr="00A53659">
        <w:rPr>
          <w:lang w:val="es-PR"/>
        </w:rPr>
        <w:t>id_jugador</w:t>
      </w:r>
      <w:proofErr w:type="spellEnd"/>
      <w:r w:rsidRPr="00A53659">
        <w:rPr>
          <w:lang w:val="es-PR"/>
        </w:rPr>
        <w:t>, que es la PK (</w:t>
      </w:r>
      <w:proofErr w:type="spellStart"/>
      <w:r w:rsidRPr="00A53659">
        <w:rPr>
          <w:lang w:val="es-PR"/>
        </w:rPr>
        <w:t>superclave</w:t>
      </w:r>
      <w:proofErr w:type="spellEnd"/>
      <w:r w:rsidRPr="00A53659">
        <w:rPr>
          <w:lang w:val="es-PR"/>
        </w:rPr>
        <w:t>).</w:t>
      </w:r>
    </w:p>
    <w:p w14:paraId="23174EDF" w14:textId="77777777" w:rsidR="00A422D8" w:rsidRPr="00A53659" w:rsidRDefault="00000000">
      <w:pPr>
        <w:pStyle w:val="Heading2"/>
        <w:rPr>
          <w:color w:val="auto"/>
          <w:lang w:val="es-PR"/>
        </w:rPr>
      </w:pPr>
      <w:r w:rsidRPr="00A53659">
        <w:rPr>
          <w:color w:val="auto"/>
          <w:lang w:val="es-PR"/>
        </w:rPr>
        <w:t xml:space="preserve">3.6 </w:t>
      </w:r>
      <w:proofErr w:type="spellStart"/>
      <w:r w:rsidRPr="00A53659">
        <w:rPr>
          <w:color w:val="auto"/>
          <w:lang w:val="es-PR"/>
        </w:rPr>
        <w:t>JugadorDrafteado</w:t>
      </w:r>
      <w:proofErr w:type="spellEnd"/>
    </w:p>
    <w:p w14:paraId="5039892B" w14:textId="77777777" w:rsidR="00A422D8" w:rsidRPr="00A53659" w:rsidRDefault="00000000">
      <w:pPr>
        <w:spacing w:after="120" w:line="300" w:lineRule="auto"/>
        <w:jc w:val="both"/>
        <w:rPr>
          <w:lang w:val="es-PR"/>
        </w:rPr>
      </w:pPr>
      <w:r w:rsidRPr="00A53659">
        <w:rPr>
          <w:lang w:val="es-PR"/>
        </w:rPr>
        <w:t xml:space="preserve">Esquema: </w:t>
      </w:r>
      <w:proofErr w:type="spellStart"/>
      <w:r w:rsidRPr="00A53659">
        <w:rPr>
          <w:lang w:val="es-PR"/>
        </w:rPr>
        <w:t>JugadorDrafteado</w:t>
      </w:r>
      <w:proofErr w:type="spellEnd"/>
      <w:r w:rsidRPr="00A53659">
        <w:rPr>
          <w:lang w:val="es-PR"/>
        </w:rPr>
        <w:t>(</w:t>
      </w:r>
      <w:proofErr w:type="spellStart"/>
      <w:r w:rsidRPr="00A53659">
        <w:rPr>
          <w:lang w:val="es-PR"/>
        </w:rPr>
        <w:t>id_jugador</w:t>
      </w:r>
      <w:proofErr w:type="spellEnd"/>
      <w:r w:rsidRPr="00A53659">
        <w:rPr>
          <w:lang w:val="es-PR"/>
        </w:rPr>
        <w:t xml:space="preserve"> [PK, </w:t>
      </w:r>
      <w:proofErr w:type="spellStart"/>
      <w:r w:rsidRPr="00A53659">
        <w:rPr>
          <w:lang w:val="es-PR"/>
        </w:rPr>
        <w:t>FK→Jugador</w:t>
      </w:r>
      <w:proofErr w:type="spellEnd"/>
      <w:r w:rsidRPr="00A53659">
        <w:rPr>
          <w:lang w:val="es-PR"/>
        </w:rPr>
        <w:t xml:space="preserve">], </w:t>
      </w:r>
      <w:proofErr w:type="spellStart"/>
      <w:r w:rsidRPr="00A53659">
        <w:rPr>
          <w:lang w:val="es-PR"/>
        </w:rPr>
        <w:t>anio_draft</w:t>
      </w:r>
      <w:proofErr w:type="spellEnd"/>
      <w:r w:rsidRPr="00A53659">
        <w:rPr>
          <w:lang w:val="es-PR"/>
        </w:rPr>
        <w:t xml:space="preserve">, ronda, </w:t>
      </w:r>
      <w:proofErr w:type="spellStart"/>
      <w:r w:rsidRPr="00A53659">
        <w:rPr>
          <w:lang w:val="es-PR"/>
        </w:rPr>
        <w:t>numero_pick</w:t>
      </w:r>
      <w:proofErr w:type="spellEnd"/>
      <w:r w:rsidRPr="00A53659">
        <w:rPr>
          <w:lang w:val="es-PR"/>
        </w:rPr>
        <w:t xml:space="preserve">, </w:t>
      </w:r>
      <w:proofErr w:type="spellStart"/>
      <w:r w:rsidRPr="00A53659">
        <w:rPr>
          <w:lang w:val="es-PR"/>
        </w:rPr>
        <w:t>id_equipo_draft</w:t>
      </w:r>
      <w:proofErr w:type="spellEnd"/>
      <w:r w:rsidRPr="00A53659">
        <w:rPr>
          <w:lang w:val="es-PR"/>
        </w:rPr>
        <w:t xml:space="preserve"> [FK])</w:t>
      </w:r>
    </w:p>
    <w:p w14:paraId="4A500D63" w14:textId="77777777" w:rsidR="00A422D8" w:rsidRPr="00A53659" w:rsidRDefault="00000000">
      <w:pPr>
        <w:spacing w:after="120" w:line="300" w:lineRule="auto"/>
        <w:jc w:val="both"/>
        <w:rPr>
          <w:lang w:val="es-PR"/>
        </w:rPr>
      </w:pPr>
      <w:r w:rsidRPr="00A53659">
        <w:rPr>
          <w:lang w:val="es-PR"/>
        </w:rPr>
        <w:t>Llave candidata: {</w:t>
      </w:r>
      <w:proofErr w:type="spellStart"/>
      <w:r w:rsidRPr="00A53659">
        <w:rPr>
          <w:lang w:val="es-PR"/>
        </w:rPr>
        <w:t>id_jugador</w:t>
      </w:r>
      <w:proofErr w:type="spellEnd"/>
      <w:r w:rsidRPr="00A53659">
        <w:rPr>
          <w:lang w:val="es-PR"/>
        </w:rPr>
        <w:t>}</w:t>
      </w:r>
    </w:p>
    <w:p w14:paraId="7C1E75D7"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379BA202" w14:textId="77777777" w:rsidR="00A422D8" w:rsidRPr="00A53659" w:rsidRDefault="00000000">
      <w:pPr>
        <w:spacing w:after="120"/>
        <w:rPr>
          <w:lang w:val="es-PR"/>
        </w:rPr>
      </w:pPr>
      <w:r w:rsidRPr="00A53659">
        <w:rPr>
          <w:b/>
          <w:bCs/>
          <w:lang w:val="es-PR"/>
        </w:rPr>
        <w:t xml:space="preserve">2NF: </w:t>
      </w:r>
      <w:r w:rsidRPr="00A53659">
        <w:rPr>
          <w:lang w:val="es-PR"/>
        </w:rPr>
        <w:t>✓ PK simple.</w:t>
      </w:r>
    </w:p>
    <w:p w14:paraId="68A2E597" w14:textId="77777777" w:rsidR="00A422D8" w:rsidRPr="00A53659" w:rsidRDefault="00000000">
      <w:pPr>
        <w:spacing w:after="120"/>
        <w:rPr>
          <w:lang w:val="es-PR"/>
        </w:rPr>
      </w:pPr>
      <w:r w:rsidRPr="00A53659">
        <w:rPr>
          <w:b/>
          <w:bCs/>
          <w:lang w:val="es-PR"/>
        </w:rPr>
        <w:t xml:space="preserve">3NF: </w:t>
      </w:r>
      <w:r w:rsidRPr="00A53659">
        <w:rPr>
          <w:lang w:val="es-PR"/>
        </w:rPr>
        <w:t>✓ Todos los atributos del draft (año, ronda, pick, equipo) dependen directamente del jugador. No hay dependencias transitivas.</w:t>
      </w:r>
    </w:p>
    <w:p w14:paraId="4C4EBAE8" w14:textId="77777777" w:rsidR="00A422D8" w:rsidRPr="00A53659" w:rsidRDefault="00000000">
      <w:pPr>
        <w:spacing w:after="120"/>
        <w:rPr>
          <w:lang w:val="es-PR"/>
        </w:rPr>
      </w:pPr>
      <w:r w:rsidRPr="00A53659">
        <w:rPr>
          <w:b/>
          <w:bCs/>
          <w:lang w:val="es-PR"/>
        </w:rPr>
        <w:t xml:space="preserve">BCNF: </w:t>
      </w:r>
      <w:r w:rsidRPr="00A53659">
        <w:rPr>
          <w:lang w:val="es-PR"/>
        </w:rPr>
        <w:t xml:space="preserve">✓ El único determinante es </w:t>
      </w:r>
      <w:proofErr w:type="spellStart"/>
      <w:r w:rsidRPr="00A53659">
        <w:rPr>
          <w:lang w:val="es-PR"/>
        </w:rPr>
        <w:t>id_jugador</w:t>
      </w:r>
      <w:proofErr w:type="spellEnd"/>
      <w:r w:rsidRPr="00A53659">
        <w:rPr>
          <w:lang w:val="es-PR"/>
        </w:rPr>
        <w:t xml:space="preserve"> (PK).</w:t>
      </w:r>
    </w:p>
    <w:p w14:paraId="03652316" w14:textId="77777777" w:rsidR="00A422D8" w:rsidRPr="00A53659" w:rsidRDefault="00000000">
      <w:pPr>
        <w:pStyle w:val="Heading2"/>
        <w:rPr>
          <w:color w:val="auto"/>
          <w:lang w:val="es-PR"/>
        </w:rPr>
      </w:pPr>
      <w:r w:rsidRPr="00A53659">
        <w:rPr>
          <w:color w:val="auto"/>
          <w:lang w:val="es-PR"/>
        </w:rPr>
        <w:t xml:space="preserve">3.7 </w:t>
      </w:r>
      <w:proofErr w:type="spellStart"/>
      <w:r w:rsidRPr="00A53659">
        <w:rPr>
          <w:color w:val="auto"/>
          <w:lang w:val="es-PR"/>
        </w:rPr>
        <w:t>JugadorNoDrafteado</w:t>
      </w:r>
      <w:proofErr w:type="spellEnd"/>
    </w:p>
    <w:p w14:paraId="59FFBD6F" w14:textId="77777777" w:rsidR="00A422D8" w:rsidRPr="00A53659" w:rsidRDefault="00000000">
      <w:pPr>
        <w:spacing w:after="120" w:line="300" w:lineRule="auto"/>
        <w:jc w:val="both"/>
        <w:rPr>
          <w:lang w:val="es-PR"/>
        </w:rPr>
      </w:pPr>
      <w:r w:rsidRPr="00A53659">
        <w:rPr>
          <w:lang w:val="es-PR"/>
        </w:rPr>
        <w:t xml:space="preserve">Esquema: </w:t>
      </w:r>
      <w:proofErr w:type="spellStart"/>
      <w:r w:rsidRPr="00A53659">
        <w:rPr>
          <w:lang w:val="es-PR"/>
        </w:rPr>
        <w:t>JugadorNoDrafteado</w:t>
      </w:r>
      <w:proofErr w:type="spellEnd"/>
      <w:r w:rsidRPr="00A53659">
        <w:rPr>
          <w:lang w:val="es-PR"/>
        </w:rPr>
        <w:t>(</w:t>
      </w:r>
      <w:proofErr w:type="spellStart"/>
      <w:r w:rsidRPr="00A53659">
        <w:rPr>
          <w:lang w:val="es-PR"/>
        </w:rPr>
        <w:t>id_jugador</w:t>
      </w:r>
      <w:proofErr w:type="spellEnd"/>
      <w:r w:rsidRPr="00A53659">
        <w:rPr>
          <w:lang w:val="es-PR"/>
        </w:rPr>
        <w:t xml:space="preserve"> [PK, </w:t>
      </w:r>
      <w:proofErr w:type="spellStart"/>
      <w:r w:rsidRPr="00A53659">
        <w:rPr>
          <w:lang w:val="es-PR"/>
        </w:rPr>
        <w:t>FK→Jugador</w:t>
      </w:r>
      <w:proofErr w:type="spellEnd"/>
      <w:r w:rsidRPr="00A53659">
        <w:rPr>
          <w:lang w:val="es-PR"/>
        </w:rPr>
        <w:t xml:space="preserve">], </w:t>
      </w:r>
      <w:proofErr w:type="spellStart"/>
      <w:r w:rsidRPr="00A53659">
        <w:rPr>
          <w:lang w:val="es-PR"/>
        </w:rPr>
        <w:t>anio_ingreso_liga</w:t>
      </w:r>
      <w:proofErr w:type="spellEnd"/>
      <w:r w:rsidRPr="00A53659">
        <w:rPr>
          <w:lang w:val="es-PR"/>
        </w:rPr>
        <w:t>)</w:t>
      </w:r>
    </w:p>
    <w:p w14:paraId="43133F3D" w14:textId="77777777" w:rsidR="00A422D8" w:rsidRPr="00A53659" w:rsidRDefault="00000000">
      <w:pPr>
        <w:spacing w:after="120" w:line="300" w:lineRule="auto"/>
        <w:jc w:val="both"/>
        <w:rPr>
          <w:lang w:val="es-PR"/>
        </w:rPr>
      </w:pPr>
      <w:r w:rsidRPr="00A53659">
        <w:rPr>
          <w:lang w:val="es-PR"/>
        </w:rPr>
        <w:t>Llave candidata: {</w:t>
      </w:r>
      <w:proofErr w:type="spellStart"/>
      <w:r w:rsidRPr="00A53659">
        <w:rPr>
          <w:lang w:val="es-PR"/>
        </w:rPr>
        <w:t>id_jugador</w:t>
      </w:r>
      <w:proofErr w:type="spellEnd"/>
      <w:r w:rsidRPr="00A53659">
        <w:rPr>
          <w:lang w:val="es-PR"/>
        </w:rPr>
        <w:t>}</w:t>
      </w:r>
    </w:p>
    <w:p w14:paraId="546DE0EC" w14:textId="77777777" w:rsidR="00A422D8" w:rsidRPr="00A53659" w:rsidRDefault="00000000">
      <w:pPr>
        <w:spacing w:after="120"/>
        <w:rPr>
          <w:lang w:val="es-PR"/>
        </w:rPr>
      </w:pPr>
      <w:r w:rsidRPr="00A53659">
        <w:rPr>
          <w:b/>
          <w:bCs/>
          <w:lang w:val="es-PR"/>
        </w:rPr>
        <w:t xml:space="preserve">1NF, 2NF, 3NF, BCNF: </w:t>
      </w:r>
      <w:r w:rsidRPr="00A53659">
        <w:rPr>
          <w:lang w:val="es-PR"/>
        </w:rPr>
        <w:t>✓ Tabla muy simple con un solo atributo no primo. Cumple trivialmente las cuatro formas normales.</w:t>
      </w:r>
    </w:p>
    <w:p w14:paraId="165AAECE" w14:textId="77777777" w:rsidR="00A422D8" w:rsidRPr="00A53659" w:rsidRDefault="00000000">
      <w:pPr>
        <w:pStyle w:val="Heading2"/>
        <w:rPr>
          <w:color w:val="auto"/>
          <w:lang w:val="es-PR"/>
        </w:rPr>
      </w:pPr>
      <w:r w:rsidRPr="00A53659">
        <w:rPr>
          <w:color w:val="auto"/>
          <w:lang w:val="es-PR"/>
        </w:rPr>
        <w:lastRenderedPageBreak/>
        <w:t xml:space="preserve">3.8 </w:t>
      </w:r>
      <w:proofErr w:type="spellStart"/>
      <w:r w:rsidRPr="00A53659">
        <w:rPr>
          <w:color w:val="auto"/>
          <w:lang w:val="es-PR"/>
        </w:rPr>
        <w:t>EstadisticasTemporada</w:t>
      </w:r>
      <w:proofErr w:type="spellEnd"/>
    </w:p>
    <w:p w14:paraId="2FF0CBFC" w14:textId="77777777" w:rsidR="00A422D8" w:rsidRPr="00A53659" w:rsidRDefault="00000000">
      <w:pPr>
        <w:spacing w:after="120" w:line="300" w:lineRule="auto"/>
        <w:jc w:val="both"/>
        <w:rPr>
          <w:lang w:val="es-PR"/>
        </w:rPr>
      </w:pPr>
      <w:r w:rsidRPr="00A53659">
        <w:rPr>
          <w:lang w:val="es-PR"/>
        </w:rPr>
        <w:t xml:space="preserve">Esquema: </w:t>
      </w:r>
      <w:proofErr w:type="spellStart"/>
      <w:r w:rsidRPr="00A53659">
        <w:rPr>
          <w:lang w:val="es-PR"/>
        </w:rPr>
        <w:t>EstadisticasTemporada</w:t>
      </w:r>
      <w:proofErr w:type="spellEnd"/>
      <w:r w:rsidRPr="00A53659">
        <w:rPr>
          <w:lang w:val="es-PR"/>
        </w:rPr>
        <w:t>((</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 xml:space="preserve">) [PK], </w:t>
      </w:r>
      <w:proofErr w:type="spellStart"/>
      <w:r w:rsidRPr="00A53659">
        <w:rPr>
          <w:lang w:val="es-PR"/>
        </w:rPr>
        <w:t>id_equipo</w:t>
      </w:r>
      <w:proofErr w:type="spellEnd"/>
      <w:r w:rsidRPr="00A53659">
        <w:rPr>
          <w:lang w:val="es-PR"/>
        </w:rPr>
        <w:t xml:space="preserve"> [FK], edad, altura, peso, </w:t>
      </w:r>
      <w:proofErr w:type="spellStart"/>
      <w:r w:rsidRPr="00A53659">
        <w:rPr>
          <w:lang w:val="es-PR"/>
        </w:rPr>
        <w:t>gp</w:t>
      </w:r>
      <w:proofErr w:type="spellEnd"/>
      <w:r w:rsidRPr="00A53659">
        <w:rPr>
          <w:lang w:val="es-PR"/>
        </w:rPr>
        <w:t xml:space="preserve">, </w:t>
      </w:r>
      <w:proofErr w:type="spellStart"/>
      <w:r w:rsidRPr="00A53659">
        <w:rPr>
          <w:lang w:val="es-PR"/>
        </w:rPr>
        <w:t>pts</w:t>
      </w:r>
      <w:proofErr w:type="spellEnd"/>
      <w:r w:rsidRPr="00A53659">
        <w:rPr>
          <w:lang w:val="es-PR"/>
        </w:rPr>
        <w:t xml:space="preserve">, </w:t>
      </w:r>
      <w:proofErr w:type="spellStart"/>
      <w:r w:rsidRPr="00A53659">
        <w:rPr>
          <w:lang w:val="es-PR"/>
        </w:rPr>
        <w:t>reb</w:t>
      </w:r>
      <w:proofErr w:type="spellEnd"/>
      <w:r w:rsidRPr="00A53659">
        <w:rPr>
          <w:lang w:val="es-PR"/>
        </w:rPr>
        <w:t xml:space="preserve">, </w:t>
      </w:r>
      <w:proofErr w:type="spellStart"/>
      <w:r w:rsidRPr="00A53659">
        <w:rPr>
          <w:lang w:val="es-PR"/>
        </w:rPr>
        <w:t>ast</w:t>
      </w:r>
      <w:proofErr w:type="spellEnd"/>
      <w:r w:rsidRPr="00A53659">
        <w:rPr>
          <w:lang w:val="es-PR"/>
        </w:rPr>
        <w:t xml:space="preserve">, </w:t>
      </w:r>
      <w:proofErr w:type="spellStart"/>
      <w:r w:rsidRPr="00A53659">
        <w:rPr>
          <w:lang w:val="es-PR"/>
        </w:rPr>
        <w:t>net_rating</w:t>
      </w:r>
      <w:proofErr w:type="spellEnd"/>
      <w:r w:rsidRPr="00A53659">
        <w:rPr>
          <w:lang w:val="es-PR"/>
        </w:rPr>
        <w:t>)</w:t>
      </w:r>
    </w:p>
    <w:p w14:paraId="43CE5066" w14:textId="77777777" w:rsidR="00A422D8" w:rsidRPr="00A53659" w:rsidRDefault="00000000">
      <w:pPr>
        <w:spacing w:after="120" w:line="300" w:lineRule="auto"/>
        <w:jc w:val="both"/>
        <w:rPr>
          <w:lang w:val="es-PR"/>
        </w:rPr>
      </w:pPr>
      <w:r w:rsidRPr="00A53659">
        <w:rPr>
          <w:lang w:val="es-PR"/>
        </w:rPr>
        <w:t>Llave candidata: {</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w:t>
      </w:r>
    </w:p>
    <w:p w14:paraId="5CEF2854" w14:textId="77777777" w:rsidR="00A422D8" w:rsidRPr="00A53659" w:rsidRDefault="00000000">
      <w:pPr>
        <w:spacing w:after="120"/>
        <w:rPr>
          <w:lang w:val="es-PR"/>
        </w:rPr>
      </w:pPr>
      <w:r w:rsidRPr="00A53659">
        <w:rPr>
          <w:b/>
          <w:bCs/>
          <w:lang w:val="es-PR"/>
        </w:rPr>
        <w:t xml:space="preserve">1NF: </w:t>
      </w:r>
      <w:r w:rsidRPr="00A53659">
        <w:rPr>
          <w:lang w:val="es-PR"/>
        </w:rPr>
        <w:t>✓ Atributos atómicos.</w:t>
      </w:r>
    </w:p>
    <w:p w14:paraId="5DEAFF19" w14:textId="77777777" w:rsidR="00A422D8" w:rsidRPr="00A53659" w:rsidRDefault="00000000">
      <w:pPr>
        <w:spacing w:after="120"/>
        <w:rPr>
          <w:lang w:val="es-PR"/>
        </w:rPr>
      </w:pPr>
      <w:r w:rsidRPr="00A53659">
        <w:rPr>
          <w:b/>
          <w:bCs/>
          <w:lang w:val="es-PR"/>
        </w:rPr>
        <w:t xml:space="preserve">2NF: </w:t>
      </w:r>
      <w:r w:rsidRPr="00A53659">
        <w:rPr>
          <w:lang w:val="es-PR"/>
        </w:rPr>
        <w:t xml:space="preserve">✓ Esta es la verificación más importante porque la PK es compuesta. Cada atributo no primo (edad, altura, peso, </w:t>
      </w:r>
      <w:proofErr w:type="spellStart"/>
      <w:r w:rsidRPr="00A53659">
        <w:rPr>
          <w:lang w:val="es-PR"/>
        </w:rPr>
        <w:t>gp</w:t>
      </w:r>
      <w:proofErr w:type="spellEnd"/>
      <w:r w:rsidRPr="00A53659">
        <w:rPr>
          <w:lang w:val="es-PR"/>
        </w:rPr>
        <w:t xml:space="preserve">, </w:t>
      </w:r>
      <w:proofErr w:type="spellStart"/>
      <w:r w:rsidRPr="00A53659">
        <w:rPr>
          <w:lang w:val="es-PR"/>
        </w:rPr>
        <w:t>pts</w:t>
      </w:r>
      <w:proofErr w:type="spellEnd"/>
      <w:r w:rsidRPr="00A53659">
        <w:rPr>
          <w:lang w:val="es-PR"/>
        </w:rPr>
        <w:t xml:space="preserve">, </w:t>
      </w:r>
      <w:proofErr w:type="spellStart"/>
      <w:r w:rsidRPr="00A53659">
        <w:rPr>
          <w:lang w:val="es-PR"/>
        </w:rPr>
        <w:t>reb</w:t>
      </w:r>
      <w:proofErr w:type="spellEnd"/>
      <w:r w:rsidRPr="00A53659">
        <w:rPr>
          <w:lang w:val="es-PR"/>
        </w:rPr>
        <w:t xml:space="preserve">, </w:t>
      </w:r>
      <w:proofErr w:type="spellStart"/>
      <w:r w:rsidRPr="00A53659">
        <w:rPr>
          <w:lang w:val="es-PR"/>
        </w:rPr>
        <w:t>ast</w:t>
      </w:r>
      <w:proofErr w:type="spellEnd"/>
      <w:r w:rsidRPr="00A53659">
        <w:rPr>
          <w:lang w:val="es-PR"/>
        </w:rPr>
        <w:t xml:space="preserve">, </w:t>
      </w:r>
      <w:proofErr w:type="spellStart"/>
      <w:r w:rsidRPr="00A53659">
        <w:rPr>
          <w:lang w:val="es-PR"/>
        </w:rPr>
        <w:t>net_rating</w:t>
      </w:r>
      <w:proofErr w:type="spellEnd"/>
      <w:r w:rsidRPr="00A53659">
        <w:rPr>
          <w:lang w:val="es-PR"/>
        </w:rPr>
        <w:t xml:space="preserve">, </w:t>
      </w:r>
      <w:proofErr w:type="spellStart"/>
      <w:r w:rsidRPr="00A53659">
        <w:rPr>
          <w:lang w:val="es-PR"/>
        </w:rPr>
        <w:t>id_equipo</w:t>
      </w:r>
      <w:proofErr w:type="spellEnd"/>
      <w:r w:rsidRPr="00A53659">
        <w:rPr>
          <w:lang w:val="es-PR"/>
        </w:rPr>
        <w:t>) depende de la combinación completa (</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 xml:space="preserve">). Por ejemplo, la edad de un jugador cambia con la temporada, por lo que no depende solo de </w:t>
      </w:r>
      <w:proofErr w:type="spellStart"/>
      <w:r w:rsidRPr="00A53659">
        <w:rPr>
          <w:lang w:val="es-PR"/>
        </w:rPr>
        <w:t>id_jugador</w:t>
      </w:r>
      <w:proofErr w:type="spellEnd"/>
      <w:r w:rsidRPr="00A53659">
        <w:rPr>
          <w:lang w:val="es-PR"/>
        </w:rPr>
        <w:t>. El equipo en que jugó también cambia por temporada. No hay dependencias parciales.</w:t>
      </w:r>
    </w:p>
    <w:p w14:paraId="1B494118" w14:textId="77777777" w:rsidR="00A422D8" w:rsidRPr="00A53659" w:rsidRDefault="00000000">
      <w:pPr>
        <w:spacing w:after="120"/>
        <w:rPr>
          <w:lang w:val="es-PR"/>
        </w:rPr>
      </w:pPr>
      <w:r w:rsidRPr="00A53659">
        <w:rPr>
          <w:b/>
          <w:bCs/>
          <w:lang w:val="es-PR"/>
        </w:rPr>
        <w:t xml:space="preserve">3NF: </w:t>
      </w:r>
      <w:r w:rsidRPr="00A53659">
        <w:rPr>
          <w:lang w:val="es-PR"/>
        </w:rPr>
        <w:t xml:space="preserve">✓ Importante: aunque podría parecer que </w:t>
      </w:r>
      <w:proofErr w:type="spellStart"/>
      <w:r w:rsidRPr="00A53659">
        <w:rPr>
          <w:lang w:val="es-PR"/>
        </w:rPr>
        <w:t>id_equipo</w:t>
      </w:r>
      <w:proofErr w:type="spellEnd"/>
      <w:r w:rsidRPr="00A53659">
        <w:rPr>
          <w:lang w:val="es-PR"/>
        </w:rPr>
        <w:t xml:space="preserve"> → </w:t>
      </w:r>
      <w:proofErr w:type="spellStart"/>
      <w:r w:rsidRPr="00A53659">
        <w:rPr>
          <w:lang w:val="es-PR"/>
        </w:rPr>
        <w:t>ciudad_equipo</w:t>
      </w:r>
      <w:proofErr w:type="spellEnd"/>
      <w:r w:rsidRPr="00A53659">
        <w:rPr>
          <w:lang w:val="es-PR"/>
        </w:rPr>
        <w:t xml:space="preserve">, eso no sucede en esta tabla porque </w:t>
      </w:r>
      <w:proofErr w:type="spellStart"/>
      <w:r w:rsidRPr="00A53659">
        <w:rPr>
          <w:lang w:val="es-PR"/>
        </w:rPr>
        <w:t>ciudad_equipo</w:t>
      </w:r>
      <w:proofErr w:type="spellEnd"/>
      <w:r w:rsidRPr="00A53659">
        <w:rPr>
          <w:lang w:val="es-PR"/>
        </w:rPr>
        <w:t xml:space="preserve"> no está aquí; vive en la tabla Equipo. Esto evita la dependencia transitiva.</w:t>
      </w:r>
    </w:p>
    <w:p w14:paraId="6452F57B" w14:textId="77777777" w:rsidR="00A422D8" w:rsidRPr="00A53659" w:rsidRDefault="00000000">
      <w:pPr>
        <w:spacing w:after="120"/>
        <w:rPr>
          <w:lang w:val="es-PR"/>
        </w:rPr>
      </w:pPr>
      <w:r w:rsidRPr="00A53659">
        <w:rPr>
          <w:b/>
          <w:bCs/>
          <w:lang w:val="es-PR"/>
        </w:rPr>
        <w:t xml:space="preserve">BCNF: </w:t>
      </w:r>
      <w:r w:rsidRPr="00A53659">
        <w:rPr>
          <w:lang w:val="es-PR"/>
        </w:rPr>
        <w:t>✓ El único determinante es (</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 que es la PK (</w:t>
      </w:r>
      <w:proofErr w:type="spellStart"/>
      <w:r w:rsidRPr="00A53659">
        <w:rPr>
          <w:lang w:val="es-PR"/>
        </w:rPr>
        <w:t>superclave</w:t>
      </w:r>
      <w:proofErr w:type="spellEnd"/>
      <w:r w:rsidRPr="00A53659">
        <w:rPr>
          <w:lang w:val="es-PR"/>
        </w:rPr>
        <w:t xml:space="preserve"> por definición).</w:t>
      </w:r>
    </w:p>
    <w:p w14:paraId="5DA05FA0" w14:textId="77777777" w:rsidR="00A422D8" w:rsidRPr="00A53659" w:rsidRDefault="00000000">
      <w:pPr>
        <w:pStyle w:val="Heading2"/>
        <w:rPr>
          <w:color w:val="auto"/>
          <w:lang w:val="es-PR"/>
        </w:rPr>
      </w:pPr>
      <w:r w:rsidRPr="00A53659">
        <w:rPr>
          <w:color w:val="auto"/>
          <w:lang w:val="es-PR"/>
        </w:rPr>
        <w:t xml:space="preserve">3.9 </w:t>
      </w:r>
      <w:proofErr w:type="spellStart"/>
      <w:r w:rsidRPr="00A53659">
        <w:rPr>
          <w:color w:val="auto"/>
          <w:lang w:val="es-PR"/>
        </w:rPr>
        <w:t>EstadisticasAvanzadas</w:t>
      </w:r>
      <w:proofErr w:type="spellEnd"/>
    </w:p>
    <w:p w14:paraId="6C816533" w14:textId="77777777" w:rsidR="00A422D8" w:rsidRPr="00A53659" w:rsidRDefault="00000000">
      <w:pPr>
        <w:spacing w:after="120" w:line="300" w:lineRule="auto"/>
        <w:jc w:val="both"/>
        <w:rPr>
          <w:lang w:val="es-PR"/>
        </w:rPr>
      </w:pPr>
      <w:r w:rsidRPr="00A53659">
        <w:rPr>
          <w:lang w:val="es-PR"/>
        </w:rPr>
        <w:t xml:space="preserve">Esquema: </w:t>
      </w:r>
      <w:proofErr w:type="spellStart"/>
      <w:r w:rsidRPr="00A53659">
        <w:rPr>
          <w:lang w:val="es-PR"/>
        </w:rPr>
        <w:t>EstadisticasAvanzadas</w:t>
      </w:r>
      <w:proofErr w:type="spellEnd"/>
      <w:r w:rsidRPr="00A53659">
        <w:rPr>
          <w:lang w:val="es-PR"/>
        </w:rPr>
        <w:t>((</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 xml:space="preserve">) [PK, </w:t>
      </w:r>
      <w:proofErr w:type="spellStart"/>
      <w:r w:rsidRPr="00A53659">
        <w:rPr>
          <w:lang w:val="es-PR"/>
        </w:rPr>
        <w:t>FK→EstadisticasTemporada</w:t>
      </w:r>
      <w:proofErr w:type="spellEnd"/>
      <w:r w:rsidRPr="00A53659">
        <w:rPr>
          <w:lang w:val="es-PR"/>
        </w:rPr>
        <w:t xml:space="preserve">], </w:t>
      </w:r>
      <w:proofErr w:type="spellStart"/>
      <w:r w:rsidRPr="00A53659">
        <w:rPr>
          <w:lang w:val="es-PR"/>
        </w:rPr>
        <w:t>oreb_pct</w:t>
      </w:r>
      <w:proofErr w:type="spellEnd"/>
      <w:r w:rsidRPr="00A53659">
        <w:rPr>
          <w:lang w:val="es-PR"/>
        </w:rPr>
        <w:t xml:space="preserve">, </w:t>
      </w:r>
      <w:proofErr w:type="spellStart"/>
      <w:r w:rsidRPr="00A53659">
        <w:rPr>
          <w:lang w:val="es-PR"/>
        </w:rPr>
        <w:t>dreb_pct</w:t>
      </w:r>
      <w:proofErr w:type="spellEnd"/>
      <w:r w:rsidRPr="00A53659">
        <w:rPr>
          <w:lang w:val="es-PR"/>
        </w:rPr>
        <w:t xml:space="preserve">, </w:t>
      </w:r>
      <w:proofErr w:type="spellStart"/>
      <w:r w:rsidRPr="00A53659">
        <w:rPr>
          <w:lang w:val="es-PR"/>
        </w:rPr>
        <w:t>usg_pct</w:t>
      </w:r>
      <w:proofErr w:type="spellEnd"/>
      <w:r w:rsidRPr="00A53659">
        <w:rPr>
          <w:lang w:val="es-PR"/>
        </w:rPr>
        <w:t xml:space="preserve">, </w:t>
      </w:r>
      <w:proofErr w:type="spellStart"/>
      <w:r w:rsidRPr="00A53659">
        <w:rPr>
          <w:lang w:val="es-PR"/>
        </w:rPr>
        <w:t>ts_pct</w:t>
      </w:r>
      <w:proofErr w:type="spellEnd"/>
      <w:r w:rsidRPr="00A53659">
        <w:rPr>
          <w:lang w:val="es-PR"/>
        </w:rPr>
        <w:t xml:space="preserve">, </w:t>
      </w:r>
      <w:proofErr w:type="spellStart"/>
      <w:r w:rsidRPr="00A53659">
        <w:rPr>
          <w:lang w:val="es-PR"/>
        </w:rPr>
        <w:t>ast_pct</w:t>
      </w:r>
      <w:proofErr w:type="spellEnd"/>
      <w:r w:rsidRPr="00A53659">
        <w:rPr>
          <w:lang w:val="es-PR"/>
        </w:rPr>
        <w:t>)</w:t>
      </w:r>
    </w:p>
    <w:p w14:paraId="3B143AD5" w14:textId="77777777" w:rsidR="00A422D8" w:rsidRPr="00A53659" w:rsidRDefault="00000000">
      <w:pPr>
        <w:spacing w:after="120" w:line="300" w:lineRule="auto"/>
        <w:jc w:val="both"/>
        <w:rPr>
          <w:lang w:val="es-PR"/>
        </w:rPr>
      </w:pPr>
      <w:r w:rsidRPr="00A53659">
        <w:rPr>
          <w:lang w:val="es-PR"/>
        </w:rPr>
        <w:t>Llave candidata: {</w:t>
      </w:r>
      <w:proofErr w:type="spellStart"/>
      <w:r w:rsidRPr="00A53659">
        <w:rPr>
          <w:lang w:val="es-PR"/>
        </w:rPr>
        <w:t>id_jugador</w:t>
      </w:r>
      <w:proofErr w:type="spellEnd"/>
      <w:r w:rsidRPr="00A53659">
        <w:rPr>
          <w:lang w:val="es-PR"/>
        </w:rPr>
        <w:t xml:space="preserve">, </w:t>
      </w:r>
      <w:proofErr w:type="spellStart"/>
      <w:r w:rsidRPr="00A53659">
        <w:rPr>
          <w:lang w:val="es-PR"/>
        </w:rPr>
        <w:t>id_temporada</w:t>
      </w:r>
      <w:proofErr w:type="spellEnd"/>
      <w:r w:rsidRPr="00A53659">
        <w:rPr>
          <w:lang w:val="es-PR"/>
        </w:rPr>
        <w:t>}</w:t>
      </w:r>
    </w:p>
    <w:p w14:paraId="1221C709" w14:textId="77777777" w:rsidR="00A422D8" w:rsidRPr="00A53659" w:rsidRDefault="00000000">
      <w:pPr>
        <w:spacing w:after="120"/>
        <w:rPr>
          <w:lang w:val="es-PR"/>
        </w:rPr>
      </w:pPr>
      <w:r w:rsidRPr="00A53659">
        <w:rPr>
          <w:b/>
          <w:bCs/>
          <w:lang w:val="es-PR"/>
        </w:rPr>
        <w:t xml:space="preserve">1NF, 2NF, 3NF, BCNF: </w:t>
      </w:r>
      <w:r w:rsidRPr="00A53659">
        <w:rPr>
          <w:lang w:val="es-PR"/>
        </w:rPr>
        <w:t>✓ Todos los porcentajes dependen completamente de la PK compuesta. No hay dependencias parciales ni transitivas. El único determinante es la PK.</w:t>
      </w:r>
    </w:p>
    <w:p w14:paraId="34DD6CF3" w14:textId="77777777" w:rsidR="00A422D8" w:rsidRPr="00A53659" w:rsidRDefault="00A422D8">
      <w:pPr>
        <w:pageBreakBefore/>
        <w:rPr>
          <w:lang w:val="es-PR"/>
        </w:rPr>
      </w:pPr>
    </w:p>
    <w:p w14:paraId="2DA98776" w14:textId="77777777" w:rsidR="00A422D8" w:rsidRPr="00A53659" w:rsidRDefault="00000000">
      <w:pPr>
        <w:pStyle w:val="Heading1"/>
        <w:rPr>
          <w:color w:val="auto"/>
          <w:lang w:val="es-PR"/>
        </w:rPr>
      </w:pPr>
      <w:r w:rsidRPr="00A53659">
        <w:rPr>
          <w:color w:val="auto"/>
          <w:lang w:val="es-PR"/>
        </w:rPr>
        <w:t>4. Preservación de Dependencias Funcionales</w:t>
      </w:r>
    </w:p>
    <w:p w14:paraId="5BBE83E5" w14:textId="77777777" w:rsidR="00A422D8" w:rsidRPr="00A53659" w:rsidRDefault="00000000">
      <w:pPr>
        <w:spacing w:after="120" w:line="300" w:lineRule="auto"/>
        <w:jc w:val="both"/>
        <w:rPr>
          <w:lang w:val="es-PR"/>
        </w:rPr>
      </w:pPr>
      <w:r w:rsidRPr="00A53659">
        <w:rPr>
          <w:lang w:val="es-PR"/>
        </w:rPr>
        <w:t xml:space="preserve">Una de las propiedades deseables al normalizar es preservar las dependencias funcionales originales del dominio. Es decir, todas las </w:t>
      </w:r>
      <w:proofErr w:type="spellStart"/>
      <w:r w:rsidRPr="00A53659">
        <w:rPr>
          <w:lang w:val="es-PR"/>
        </w:rPr>
        <w:t>FDs</w:t>
      </w:r>
      <w:proofErr w:type="spellEnd"/>
      <w:r w:rsidRPr="00A53659">
        <w:rPr>
          <w:lang w:val="es-PR"/>
        </w:rPr>
        <w:t xml:space="preserve"> que existen semánticamente en el dominio modelado deben poder ser verificadas dentro de alguna tabla del esquema resultante, sin necesidad de cruzar tablas mediante </w:t>
      </w:r>
      <w:proofErr w:type="spellStart"/>
      <w:r w:rsidRPr="00A53659">
        <w:rPr>
          <w:lang w:val="es-PR"/>
        </w:rPr>
        <w:t>join</w:t>
      </w:r>
      <w:proofErr w:type="spellEnd"/>
      <w:r w:rsidRPr="00A53659">
        <w:rPr>
          <w:lang w:val="es-PR"/>
        </w:rPr>
        <w:t>.</w:t>
      </w:r>
    </w:p>
    <w:p w14:paraId="36D6D3B7" w14:textId="77777777" w:rsidR="00A422D8" w:rsidRPr="00A53659" w:rsidRDefault="00000000">
      <w:pPr>
        <w:spacing w:after="120" w:line="300" w:lineRule="auto"/>
        <w:jc w:val="both"/>
        <w:rPr>
          <w:lang w:val="es-PR"/>
        </w:rPr>
      </w:pPr>
      <w:r w:rsidRPr="00A53659">
        <w:rPr>
          <w:lang w:val="es-PR"/>
        </w:rPr>
        <w:t>En el diseño propuesto, cada FD identificada en la Sección 2 está completamente contenida dentro de una sola tabla:</w:t>
      </w:r>
    </w:p>
    <w:p w14:paraId="6A84E00E"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w:t>
      </w:r>
      <w:proofErr w:type="spellStart"/>
      <w:r w:rsidRPr="00A53659">
        <w:rPr>
          <w:lang w:val="es-PR"/>
        </w:rPr>
        <w:t>Pais</w:t>
      </w:r>
      <w:proofErr w:type="spellEnd"/>
      <w:r w:rsidRPr="00A53659">
        <w:rPr>
          <w:lang w:val="es-PR"/>
        </w:rPr>
        <w:t xml:space="preserve"> (</w:t>
      </w:r>
      <w:proofErr w:type="spellStart"/>
      <w:r w:rsidRPr="00A53659">
        <w:rPr>
          <w:lang w:val="es-PR"/>
        </w:rPr>
        <w:t>id_pais</w:t>
      </w:r>
      <w:proofErr w:type="spellEnd"/>
      <w:r w:rsidRPr="00A53659">
        <w:rPr>
          <w:lang w:val="es-PR"/>
        </w:rPr>
        <w:t xml:space="preserve"> → nombre, continente) están en la tabla </w:t>
      </w:r>
      <w:proofErr w:type="spellStart"/>
      <w:r w:rsidRPr="00A53659">
        <w:rPr>
          <w:lang w:val="es-PR"/>
        </w:rPr>
        <w:t>Pais</w:t>
      </w:r>
      <w:proofErr w:type="spellEnd"/>
      <w:r w:rsidRPr="00A53659">
        <w:rPr>
          <w:lang w:val="es-PR"/>
        </w:rPr>
        <w:t>.</w:t>
      </w:r>
    </w:p>
    <w:p w14:paraId="06946B5B"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Universidad están en la tabla Universidad.</w:t>
      </w:r>
    </w:p>
    <w:p w14:paraId="06E7359D"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Equipo están en la tabla Equipo.</w:t>
      </w:r>
    </w:p>
    <w:p w14:paraId="6F007A4F"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Temporada están en la tabla Temporada.</w:t>
      </w:r>
    </w:p>
    <w:p w14:paraId="00612456"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Jugador están en la tabla Jugador.</w:t>
      </w:r>
    </w:p>
    <w:p w14:paraId="29BB9FA1"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cada subtipo están en su respectiva tabla.</w:t>
      </w:r>
    </w:p>
    <w:p w14:paraId="1DE7B9A9" w14:textId="77777777" w:rsidR="00A422D8" w:rsidRPr="00A53659" w:rsidRDefault="00000000">
      <w:pPr>
        <w:pStyle w:val="ListParagraph"/>
        <w:numPr>
          <w:ilvl w:val="0"/>
          <w:numId w:val="2"/>
        </w:numPr>
        <w:spacing w:after="80" w:line="290" w:lineRule="auto"/>
        <w:rPr>
          <w:lang w:val="es-PR"/>
        </w:rPr>
      </w:pPr>
      <w:r w:rsidRPr="00A53659">
        <w:rPr>
          <w:lang w:val="es-PR"/>
        </w:rPr>
        <w:t xml:space="preserve">Las </w:t>
      </w:r>
      <w:proofErr w:type="spellStart"/>
      <w:r w:rsidRPr="00A53659">
        <w:rPr>
          <w:lang w:val="es-PR"/>
        </w:rPr>
        <w:t>FDs</w:t>
      </w:r>
      <w:proofErr w:type="spellEnd"/>
      <w:r w:rsidRPr="00A53659">
        <w:rPr>
          <w:lang w:val="es-PR"/>
        </w:rPr>
        <w:t xml:space="preserve"> de las estadísticas están en </w:t>
      </w:r>
      <w:proofErr w:type="spellStart"/>
      <w:r w:rsidRPr="00A53659">
        <w:rPr>
          <w:lang w:val="es-PR"/>
        </w:rPr>
        <w:t>EstadisticasTemporada</w:t>
      </w:r>
      <w:proofErr w:type="spellEnd"/>
      <w:r w:rsidRPr="00A53659">
        <w:rPr>
          <w:lang w:val="es-PR"/>
        </w:rPr>
        <w:t xml:space="preserve"> y </w:t>
      </w:r>
      <w:proofErr w:type="spellStart"/>
      <w:r w:rsidRPr="00A53659">
        <w:rPr>
          <w:lang w:val="es-PR"/>
        </w:rPr>
        <w:t>EstadisticasAvanzadas</w:t>
      </w:r>
      <w:proofErr w:type="spellEnd"/>
      <w:r w:rsidRPr="00A53659">
        <w:rPr>
          <w:lang w:val="es-PR"/>
        </w:rPr>
        <w:t>.</w:t>
      </w:r>
    </w:p>
    <w:p w14:paraId="5DCA45E9" w14:textId="77777777" w:rsidR="00A422D8" w:rsidRPr="00A53659" w:rsidRDefault="00000000">
      <w:pPr>
        <w:spacing w:after="120" w:line="300" w:lineRule="auto"/>
        <w:jc w:val="both"/>
        <w:rPr>
          <w:lang w:val="es-PR"/>
        </w:rPr>
      </w:pPr>
      <w:r w:rsidRPr="00A53659">
        <w:rPr>
          <w:lang w:val="es-PR"/>
        </w:rPr>
        <w:t>Por lo tanto, la descomposición a BCNF preserva todas las dependencias funcionales del dominio, lo cual es una propiedad deseable que no siempre se logra al normalizar hasta BCNF.</w:t>
      </w:r>
    </w:p>
    <w:p w14:paraId="33E8DA5B" w14:textId="77777777" w:rsidR="00A422D8" w:rsidRPr="00A53659" w:rsidRDefault="00000000">
      <w:pPr>
        <w:pStyle w:val="Heading1"/>
        <w:rPr>
          <w:color w:val="auto"/>
          <w:lang w:val="es-PR"/>
        </w:rPr>
      </w:pPr>
      <w:r w:rsidRPr="00A53659">
        <w:rPr>
          <w:color w:val="auto"/>
          <w:lang w:val="es-PR"/>
        </w:rPr>
        <w:t>5. Conclusión</w:t>
      </w:r>
    </w:p>
    <w:p w14:paraId="070D9F51" w14:textId="77777777" w:rsidR="00A422D8" w:rsidRPr="00A53659" w:rsidRDefault="00000000">
      <w:pPr>
        <w:spacing w:after="120" w:line="300" w:lineRule="auto"/>
        <w:jc w:val="both"/>
        <w:rPr>
          <w:lang w:val="es-PR"/>
        </w:rPr>
      </w:pPr>
      <w:r w:rsidRPr="00A53659">
        <w:rPr>
          <w:lang w:val="es-PR"/>
        </w:rPr>
        <w:t>El análisis demuestra que las 9 tablas del modelo cumplen con la Forma Normal de Boyce-Codd (BCNF), que es la forma normal más estricta entre las clásicas. Esto se logra por dos razones principales:</w:t>
      </w:r>
    </w:p>
    <w:p w14:paraId="30A59A21" w14:textId="77777777" w:rsidR="00A422D8" w:rsidRPr="00A53659" w:rsidRDefault="00000000">
      <w:pPr>
        <w:spacing w:after="120" w:line="300" w:lineRule="auto"/>
        <w:jc w:val="both"/>
        <w:rPr>
          <w:lang w:val="es-PR"/>
        </w:rPr>
      </w:pPr>
      <w:r w:rsidRPr="00A53659">
        <w:rPr>
          <w:lang w:val="es-PR"/>
        </w:rPr>
        <w:t xml:space="preserve">Primero, todos los determinantes identificados en las dependencias funcionales son </w:t>
      </w:r>
      <w:proofErr w:type="spellStart"/>
      <w:r w:rsidRPr="00A53659">
        <w:rPr>
          <w:lang w:val="es-PR"/>
        </w:rPr>
        <w:t>superclaves</w:t>
      </w:r>
      <w:proofErr w:type="spellEnd"/>
      <w:r w:rsidRPr="00A53659">
        <w:rPr>
          <w:lang w:val="es-PR"/>
        </w:rPr>
        <w:t xml:space="preserve"> en sus respectivas tablas. En las tablas con PK simple, el único determinante es la PK. En las tablas con UNIQUE adicional (como </w:t>
      </w:r>
      <w:proofErr w:type="spellStart"/>
      <w:r w:rsidRPr="00A53659">
        <w:rPr>
          <w:lang w:val="es-PR"/>
        </w:rPr>
        <w:t>abreviacion</w:t>
      </w:r>
      <w:proofErr w:type="spellEnd"/>
      <w:r w:rsidRPr="00A53659">
        <w:rPr>
          <w:lang w:val="es-PR"/>
        </w:rPr>
        <w:t xml:space="preserve"> en Equipo o nombre en </w:t>
      </w:r>
      <w:proofErr w:type="spellStart"/>
      <w:r w:rsidRPr="00A53659">
        <w:rPr>
          <w:lang w:val="es-PR"/>
        </w:rPr>
        <w:t>Pais</w:t>
      </w:r>
      <w:proofErr w:type="spellEnd"/>
      <w:r w:rsidRPr="00A53659">
        <w:rPr>
          <w:lang w:val="es-PR"/>
        </w:rPr>
        <w:t xml:space="preserve">), esos atributos también son </w:t>
      </w:r>
      <w:proofErr w:type="spellStart"/>
      <w:r w:rsidRPr="00A53659">
        <w:rPr>
          <w:lang w:val="es-PR"/>
        </w:rPr>
        <w:t>superclaves</w:t>
      </w:r>
      <w:proofErr w:type="spellEnd"/>
      <w:r w:rsidRPr="00A53659">
        <w:rPr>
          <w:lang w:val="es-PR"/>
        </w:rPr>
        <w:t>.</w:t>
      </w:r>
    </w:p>
    <w:p w14:paraId="5C16A433" w14:textId="77777777" w:rsidR="00A422D8" w:rsidRPr="00A53659" w:rsidRDefault="00000000">
      <w:pPr>
        <w:spacing w:after="120" w:line="300" w:lineRule="auto"/>
        <w:jc w:val="both"/>
        <w:rPr>
          <w:lang w:val="es-PR"/>
        </w:rPr>
      </w:pPr>
      <w:r w:rsidRPr="00A53659">
        <w:rPr>
          <w:lang w:val="es-PR"/>
        </w:rPr>
        <w:t xml:space="preserve">Segundo, la descomposición de la información del CSV original en múltiples tablas relacionadas mediante llaves foráneas evita las dependencias transitivas que aparecerían si todos los atributos estuvieran en una sola tabla. Por ejemplo, separar </w:t>
      </w:r>
      <w:proofErr w:type="spellStart"/>
      <w:r w:rsidRPr="00A53659">
        <w:rPr>
          <w:lang w:val="es-PR"/>
        </w:rPr>
        <w:t>Pais</w:t>
      </w:r>
      <w:proofErr w:type="spellEnd"/>
      <w:r w:rsidRPr="00A53659">
        <w:rPr>
          <w:lang w:val="es-PR"/>
        </w:rPr>
        <w:t xml:space="preserve"> y Universidad como tablas independientes evita que el nombre de la universidad o el continente del país sean atributos derivados (transitivos) en la tabla Jugador.</w:t>
      </w:r>
    </w:p>
    <w:p w14:paraId="6BA62BEA" w14:textId="77777777" w:rsidR="00A422D8" w:rsidRPr="00A53659" w:rsidRDefault="00000000">
      <w:pPr>
        <w:spacing w:after="120" w:line="300" w:lineRule="auto"/>
        <w:jc w:val="both"/>
        <w:rPr>
          <w:lang w:val="es-PR"/>
        </w:rPr>
      </w:pPr>
      <w:r w:rsidRPr="00A53659">
        <w:rPr>
          <w:lang w:val="es-PR"/>
        </w:rPr>
        <w:t xml:space="preserve">Adicionalmente, la descomposición preserva todas las dependencias funcionales del dominio, ya que cada FD identificada está contenida dentro de una sola tabla del esquema final. Esto significa que la integridad de los datos puede mantenerse mediante restricciones a nivel de tabla (PK, UNIQUE, NOT NULL), sin necesidad de validaciones </w:t>
      </w:r>
      <w:proofErr w:type="spellStart"/>
      <w:r w:rsidRPr="00A53659">
        <w:rPr>
          <w:lang w:val="es-PR"/>
        </w:rPr>
        <w:t>cross</w:t>
      </w:r>
      <w:proofErr w:type="spellEnd"/>
      <w:r w:rsidRPr="00A53659">
        <w:rPr>
          <w:lang w:val="es-PR"/>
        </w:rPr>
        <w:t>-table.</w:t>
      </w:r>
    </w:p>
    <w:p w14:paraId="60EFA5B8" w14:textId="77777777" w:rsidR="00A422D8" w:rsidRPr="00A53659" w:rsidRDefault="00000000">
      <w:pPr>
        <w:spacing w:after="120" w:line="300" w:lineRule="auto"/>
        <w:jc w:val="both"/>
        <w:rPr>
          <w:lang w:val="es-PR"/>
        </w:rPr>
      </w:pPr>
      <w:r w:rsidRPr="00A53659">
        <w:rPr>
          <w:b/>
          <w:bCs/>
          <w:lang w:val="es-PR"/>
        </w:rPr>
        <w:t>Por lo tanto, el diseño propuesto está en BCNF sin pérdida de dependencias funcionales, cumpliendo plenamente con el requisito de normalización del proyecto.</w:t>
      </w:r>
    </w:p>
    <w:sectPr w:rsidR="00A422D8" w:rsidRPr="00A536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CC8"/>
    <w:multiLevelType w:val="hybridMultilevel"/>
    <w:tmpl w:val="769233D6"/>
    <w:lvl w:ilvl="0" w:tplc="287EF024">
      <w:start w:val="1"/>
      <w:numFmt w:val="bullet"/>
      <w:lvlText w:val="•"/>
      <w:lvlJc w:val="left"/>
      <w:pPr>
        <w:ind w:left="720" w:hanging="360"/>
      </w:pPr>
    </w:lvl>
    <w:lvl w:ilvl="1" w:tplc="3580E670">
      <w:numFmt w:val="decimal"/>
      <w:lvlText w:val=""/>
      <w:lvlJc w:val="left"/>
    </w:lvl>
    <w:lvl w:ilvl="2" w:tplc="E9947B32">
      <w:numFmt w:val="decimal"/>
      <w:lvlText w:val=""/>
      <w:lvlJc w:val="left"/>
    </w:lvl>
    <w:lvl w:ilvl="3" w:tplc="B186EF04">
      <w:numFmt w:val="decimal"/>
      <w:lvlText w:val=""/>
      <w:lvlJc w:val="left"/>
    </w:lvl>
    <w:lvl w:ilvl="4" w:tplc="0A885AE2">
      <w:numFmt w:val="decimal"/>
      <w:lvlText w:val=""/>
      <w:lvlJc w:val="left"/>
    </w:lvl>
    <w:lvl w:ilvl="5" w:tplc="2D0CAFA2">
      <w:numFmt w:val="decimal"/>
      <w:lvlText w:val=""/>
      <w:lvlJc w:val="left"/>
    </w:lvl>
    <w:lvl w:ilvl="6" w:tplc="8A14A378">
      <w:numFmt w:val="decimal"/>
      <w:lvlText w:val=""/>
      <w:lvlJc w:val="left"/>
    </w:lvl>
    <w:lvl w:ilvl="7" w:tplc="A38A710E">
      <w:numFmt w:val="decimal"/>
      <w:lvlText w:val=""/>
      <w:lvlJc w:val="left"/>
    </w:lvl>
    <w:lvl w:ilvl="8" w:tplc="9E3292A8">
      <w:numFmt w:val="decimal"/>
      <w:lvlText w:val=""/>
      <w:lvlJc w:val="left"/>
    </w:lvl>
  </w:abstractNum>
  <w:abstractNum w:abstractNumId="1" w15:restartNumberingAfterBreak="0">
    <w:nsid w:val="27CB55C2"/>
    <w:multiLevelType w:val="hybridMultilevel"/>
    <w:tmpl w:val="961631A4"/>
    <w:lvl w:ilvl="0" w:tplc="F2369134">
      <w:start w:val="1"/>
      <w:numFmt w:val="bullet"/>
      <w:lvlText w:val="●"/>
      <w:lvlJc w:val="left"/>
      <w:pPr>
        <w:ind w:left="720" w:hanging="360"/>
      </w:pPr>
    </w:lvl>
    <w:lvl w:ilvl="1" w:tplc="EE54A1CC">
      <w:start w:val="1"/>
      <w:numFmt w:val="bullet"/>
      <w:lvlText w:val="○"/>
      <w:lvlJc w:val="left"/>
      <w:pPr>
        <w:ind w:left="1440" w:hanging="360"/>
      </w:pPr>
    </w:lvl>
    <w:lvl w:ilvl="2" w:tplc="B0A094EA">
      <w:start w:val="1"/>
      <w:numFmt w:val="bullet"/>
      <w:lvlText w:val="■"/>
      <w:lvlJc w:val="left"/>
      <w:pPr>
        <w:ind w:left="2160" w:hanging="360"/>
      </w:pPr>
    </w:lvl>
    <w:lvl w:ilvl="3" w:tplc="6D2C927E">
      <w:start w:val="1"/>
      <w:numFmt w:val="bullet"/>
      <w:lvlText w:val="●"/>
      <w:lvlJc w:val="left"/>
      <w:pPr>
        <w:ind w:left="2880" w:hanging="360"/>
      </w:pPr>
    </w:lvl>
    <w:lvl w:ilvl="4" w:tplc="570CF694">
      <w:start w:val="1"/>
      <w:numFmt w:val="bullet"/>
      <w:lvlText w:val="○"/>
      <w:lvlJc w:val="left"/>
      <w:pPr>
        <w:ind w:left="3600" w:hanging="360"/>
      </w:pPr>
    </w:lvl>
    <w:lvl w:ilvl="5" w:tplc="0D5A9AAE">
      <w:start w:val="1"/>
      <w:numFmt w:val="bullet"/>
      <w:lvlText w:val="■"/>
      <w:lvlJc w:val="left"/>
      <w:pPr>
        <w:ind w:left="4320" w:hanging="360"/>
      </w:pPr>
    </w:lvl>
    <w:lvl w:ilvl="6" w:tplc="9A903130">
      <w:start w:val="1"/>
      <w:numFmt w:val="bullet"/>
      <w:lvlText w:val="●"/>
      <w:lvlJc w:val="left"/>
      <w:pPr>
        <w:ind w:left="5040" w:hanging="360"/>
      </w:pPr>
    </w:lvl>
    <w:lvl w:ilvl="7" w:tplc="8340A8A4">
      <w:start w:val="1"/>
      <w:numFmt w:val="bullet"/>
      <w:lvlText w:val="●"/>
      <w:lvlJc w:val="left"/>
      <w:pPr>
        <w:ind w:left="5760" w:hanging="360"/>
      </w:pPr>
    </w:lvl>
    <w:lvl w:ilvl="8" w:tplc="0EF6545E">
      <w:start w:val="1"/>
      <w:numFmt w:val="bullet"/>
      <w:lvlText w:val="●"/>
      <w:lvlJc w:val="left"/>
      <w:pPr>
        <w:ind w:left="6480" w:hanging="360"/>
      </w:pPr>
    </w:lvl>
  </w:abstractNum>
  <w:num w:numId="1" w16cid:durableId="1690712628">
    <w:abstractNumId w:val="1"/>
    <w:lvlOverride w:ilvl="0">
      <w:startOverride w:val="1"/>
    </w:lvlOverride>
  </w:num>
  <w:num w:numId="2" w16cid:durableId="943538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2D8"/>
    <w:rsid w:val="00A422D8"/>
    <w:rsid w:val="00A53659"/>
    <w:rsid w:val="00AB689B"/>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6D54"/>
  <w15:docId w15:val="{A769A118-9FCE-4873-9E43-44846F8F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R" w:eastAsia="en-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0"/>
      <w:szCs w:val="30"/>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1369</Words>
  <Characters>7807</Characters>
  <Application>Microsoft Office Word</Application>
  <DocSecurity>0</DocSecurity>
  <Lines>65</Lines>
  <Paragraphs>18</Paragraphs>
  <ScaleCrop>false</ScaleCrop>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Normalizacion 3NF/BCNF</dc:title>
  <dc:creator>Luis Gonzalez COMP4018</dc:creator>
  <cp:lastModifiedBy>Luis Gonzalez</cp:lastModifiedBy>
  <cp:revision>2</cp:revision>
  <dcterms:created xsi:type="dcterms:W3CDTF">2026-06-06T23:25:00Z</dcterms:created>
  <dcterms:modified xsi:type="dcterms:W3CDTF">2026-06-07T02:48:00Z</dcterms:modified>
</cp:coreProperties>
</file>