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552A7" w14:textId="2F22ABA2" w:rsidR="00246D75" w:rsidRPr="00E12E8D" w:rsidRDefault="00AE721A" w:rsidP="00AE721A">
      <w:pPr>
        <w:jc w:val="center"/>
        <w:rPr>
          <w:rFonts w:ascii="Aptos Narrow" w:hAnsi="Aptos Narrow"/>
          <w:sz w:val="144"/>
          <w:szCs w:val="144"/>
        </w:rPr>
      </w:pPr>
      <w:r w:rsidRPr="00E12E8D">
        <w:rPr>
          <w:rFonts w:ascii="Aptos Narrow" w:hAnsi="Aptos Narrow"/>
          <w:sz w:val="144"/>
          <w:szCs w:val="144"/>
        </w:rPr>
        <w:t>GIT &amp; GITHUB</w:t>
      </w:r>
    </w:p>
    <w:p w14:paraId="7FCEF956" w14:textId="77777777" w:rsidR="00AE721A" w:rsidRPr="00E12E8D" w:rsidRDefault="00AE721A" w:rsidP="00AE721A">
      <w:pPr>
        <w:jc w:val="center"/>
      </w:pPr>
    </w:p>
    <w:p w14:paraId="3929439D" w14:textId="77777777" w:rsidR="00AE721A" w:rsidRPr="00E12E8D" w:rsidRDefault="00AE721A" w:rsidP="00AE721A">
      <w:pPr>
        <w:jc w:val="center"/>
      </w:pPr>
    </w:p>
    <w:p w14:paraId="310F0EBB" w14:textId="77777777" w:rsidR="00AE721A" w:rsidRPr="00E12E8D" w:rsidRDefault="00AE721A" w:rsidP="00AE721A">
      <w:pPr>
        <w:jc w:val="center"/>
      </w:pPr>
    </w:p>
    <w:p w14:paraId="1D6548B1" w14:textId="77777777" w:rsidR="00AE721A" w:rsidRPr="00E12E8D" w:rsidRDefault="00AE721A" w:rsidP="00AE721A">
      <w:pPr>
        <w:jc w:val="center"/>
      </w:pPr>
    </w:p>
    <w:p w14:paraId="5FAA48A6" w14:textId="7082C6E3" w:rsidR="00AE721A" w:rsidRPr="00E12E8D" w:rsidRDefault="00AE721A" w:rsidP="00AE721A">
      <w:pPr>
        <w:jc w:val="center"/>
      </w:pPr>
      <w:r w:rsidRPr="00E12E8D">
        <w:rPr>
          <w:noProof/>
        </w:rPr>
        <w:drawing>
          <wp:inline distT="0" distB="0" distL="0" distR="0" wp14:anchorId="45066B1D" wp14:editId="527F162E">
            <wp:extent cx="2857500" cy="1600200"/>
            <wp:effectExtent l="0" t="0" r="0" b="0"/>
            <wp:docPr id="4991473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CC829C" w14:textId="77777777" w:rsidR="00AE721A" w:rsidRPr="00E12E8D" w:rsidRDefault="00AE721A" w:rsidP="00AE721A">
      <w:pPr>
        <w:jc w:val="center"/>
      </w:pPr>
    </w:p>
    <w:p w14:paraId="37C111BC" w14:textId="77777777" w:rsidR="00AE721A" w:rsidRPr="00E12E8D" w:rsidRDefault="00AE721A"/>
    <w:p w14:paraId="5EC72296" w14:textId="77777777" w:rsidR="00AE721A" w:rsidRPr="00E12E8D" w:rsidRDefault="00AE721A"/>
    <w:p w14:paraId="390ED1A2" w14:textId="77777777" w:rsidR="00AE721A" w:rsidRPr="00E12E8D" w:rsidRDefault="00AE721A"/>
    <w:p w14:paraId="24EBC124" w14:textId="0C177812" w:rsidR="00AE721A" w:rsidRPr="00E12E8D" w:rsidRDefault="00AE721A" w:rsidP="00AE721A">
      <w:pPr>
        <w:jc w:val="center"/>
        <w:rPr>
          <w:rFonts w:ascii="Aptos Narrow" w:hAnsi="Aptos Narrow"/>
          <w:color w:val="FFFFFF" w:themeColor="background1"/>
          <w:sz w:val="28"/>
          <w:szCs w:val="28"/>
        </w:rPr>
      </w:pPr>
      <w:r w:rsidRPr="00E12E8D">
        <w:rPr>
          <w:rFonts w:ascii="Aptos Narrow" w:hAnsi="Aptos Narrow"/>
          <w:color w:val="FFFFFF" w:themeColor="background1"/>
          <w:sz w:val="28"/>
          <w:szCs w:val="28"/>
          <w:highlight w:val="black"/>
        </w:rPr>
        <w:t>INFORMACION DEL CURSO</w:t>
      </w:r>
      <w:r w:rsidR="00345D3A" w:rsidRPr="00E12E8D">
        <w:rPr>
          <w:rFonts w:ascii="Aptos Narrow" w:hAnsi="Aptos Narrow"/>
          <w:color w:val="FFFFFF" w:themeColor="background1"/>
          <w:sz w:val="28"/>
          <w:szCs w:val="28"/>
        </w:rPr>
        <w:t xml:space="preserve"> </w:t>
      </w:r>
    </w:p>
    <w:p w14:paraId="3FAD385E" w14:textId="77777777" w:rsidR="00AE721A" w:rsidRPr="00E12E8D" w:rsidRDefault="00AE721A" w:rsidP="00AE721A">
      <w:pPr>
        <w:jc w:val="center"/>
        <w:rPr>
          <w:rFonts w:ascii="Aptos Narrow" w:hAnsi="Aptos Narrow"/>
        </w:rPr>
      </w:pPr>
    </w:p>
    <w:p w14:paraId="7E02C0D9" w14:textId="2D1F4309" w:rsidR="00AE721A" w:rsidRPr="00E12E8D" w:rsidRDefault="00AE721A" w:rsidP="00AE721A">
      <w:pPr>
        <w:jc w:val="center"/>
        <w:rPr>
          <w:rFonts w:ascii="Aptos Narrow" w:hAnsi="Aptos Narrow"/>
        </w:rPr>
      </w:pPr>
      <w:r w:rsidRPr="00E12E8D">
        <w:rPr>
          <w:rFonts w:ascii="Aptos Narrow" w:hAnsi="Aptos Narrow"/>
        </w:rPr>
        <w:t xml:space="preserve">Nombre del curso: </w:t>
      </w:r>
      <w:r w:rsidRPr="00E12E8D">
        <w:rPr>
          <w:rFonts w:ascii="Aptos Narrow" w:hAnsi="Aptos Narrow"/>
          <w:color w:val="156082" w:themeColor="accent1"/>
        </w:rPr>
        <w:t>Curso de GIT y GITHUB desde CERO para PRINCIPIANTES</w:t>
      </w:r>
      <w:r w:rsidRPr="00E12E8D">
        <w:rPr>
          <w:rFonts w:ascii="Aptos Narrow" w:hAnsi="Aptos Narrow"/>
        </w:rPr>
        <w:t>.</w:t>
      </w:r>
    </w:p>
    <w:p w14:paraId="1E0218BF" w14:textId="77777777" w:rsidR="00AE721A" w:rsidRPr="00E12E8D" w:rsidRDefault="00AE721A" w:rsidP="00AE721A">
      <w:pPr>
        <w:jc w:val="center"/>
        <w:rPr>
          <w:rFonts w:ascii="Aptos Narrow" w:hAnsi="Aptos Narrow"/>
        </w:rPr>
      </w:pPr>
    </w:p>
    <w:p w14:paraId="0932ECD5" w14:textId="4B6290BC" w:rsidR="00AE721A" w:rsidRPr="00B12B44" w:rsidRDefault="00AE721A" w:rsidP="00AE721A">
      <w:pPr>
        <w:jc w:val="center"/>
        <w:rPr>
          <w:rFonts w:ascii="Aptos Narrow" w:hAnsi="Aptos Narrow"/>
          <w:lang w:val="en-US"/>
        </w:rPr>
      </w:pPr>
      <w:proofErr w:type="spellStart"/>
      <w:r w:rsidRPr="00B12B44">
        <w:rPr>
          <w:rFonts w:ascii="Aptos Narrow" w:hAnsi="Aptos Narrow"/>
          <w:lang w:val="en-US"/>
        </w:rPr>
        <w:t>Imparte</w:t>
      </w:r>
      <w:proofErr w:type="spellEnd"/>
      <w:r w:rsidRPr="00B12B44">
        <w:rPr>
          <w:rFonts w:ascii="Aptos Narrow" w:hAnsi="Aptos Narrow"/>
          <w:lang w:val="en-US"/>
        </w:rPr>
        <w:t xml:space="preserve">: </w:t>
      </w:r>
      <w:r w:rsidRPr="00B12B44">
        <w:rPr>
          <w:rFonts w:ascii="Aptos Narrow" w:hAnsi="Aptos Narrow"/>
          <w:color w:val="156082" w:themeColor="accent1"/>
          <w:lang w:val="en-US"/>
        </w:rPr>
        <w:t>Brais Moure.</w:t>
      </w:r>
    </w:p>
    <w:p w14:paraId="2193B11C" w14:textId="77777777" w:rsidR="00AE721A" w:rsidRPr="00B12B44" w:rsidRDefault="00AE721A" w:rsidP="00AE721A">
      <w:pPr>
        <w:jc w:val="center"/>
        <w:rPr>
          <w:rFonts w:ascii="Aptos Narrow" w:hAnsi="Aptos Narrow"/>
          <w:lang w:val="en-US"/>
        </w:rPr>
      </w:pPr>
    </w:p>
    <w:p w14:paraId="4B9E7D5A" w14:textId="4DB0862D" w:rsidR="00AE721A" w:rsidRPr="00B12B44" w:rsidRDefault="00AE721A" w:rsidP="00AE721A">
      <w:pPr>
        <w:jc w:val="center"/>
        <w:rPr>
          <w:rFonts w:ascii="Aptos Narrow" w:hAnsi="Aptos Narrow"/>
          <w:lang w:val="en-US"/>
        </w:rPr>
      </w:pPr>
      <w:r w:rsidRPr="00B12B44">
        <w:rPr>
          <w:rFonts w:ascii="Aptos Narrow" w:hAnsi="Aptos Narrow"/>
          <w:lang w:val="en-US"/>
        </w:rPr>
        <w:t xml:space="preserve">Canal: </w:t>
      </w:r>
      <w:proofErr w:type="spellStart"/>
      <w:r w:rsidRPr="00B12B44">
        <w:rPr>
          <w:rFonts w:ascii="Aptos Narrow" w:hAnsi="Aptos Narrow"/>
          <w:color w:val="156082" w:themeColor="accent1"/>
          <w:lang w:val="en-US"/>
        </w:rPr>
        <w:t>MoureDev</w:t>
      </w:r>
      <w:proofErr w:type="spellEnd"/>
      <w:r w:rsidRPr="00B12B44">
        <w:rPr>
          <w:rFonts w:ascii="Aptos Narrow" w:hAnsi="Aptos Narrow"/>
          <w:color w:val="156082" w:themeColor="accent1"/>
          <w:lang w:val="en-US"/>
        </w:rPr>
        <w:t xml:space="preserve"> by Brais Moure.</w:t>
      </w:r>
    </w:p>
    <w:p w14:paraId="6BF4AD6B" w14:textId="77777777" w:rsidR="00AE721A" w:rsidRPr="00B12B44" w:rsidRDefault="00AE721A" w:rsidP="00AE721A">
      <w:pPr>
        <w:jc w:val="center"/>
        <w:rPr>
          <w:rFonts w:ascii="Aptos Narrow" w:hAnsi="Aptos Narrow"/>
          <w:lang w:val="en-US"/>
        </w:rPr>
      </w:pPr>
    </w:p>
    <w:p w14:paraId="761FDC68" w14:textId="3DFF83E0" w:rsidR="00AE721A" w:rsidRPr="00E12E8D" w:rsidRDefault="00AE721A" w:rsidP="00AE721A">
      <w:pPr>
        <w:jc w:val="center"/>
        <w:rPr>
          <w:rFonts w:ascii="Aptos Narrow" w:hAnsi="Aptos Narrow"/>
        </w:rPr>
      </w:pPr>
      <w:r w:rsidRPr="00E12E8D">
        <w:rPr>
          <w:rFonts w:ascii="Aptos Narrow" w:hAnsi="Aptos Narrow"/>
        </w:rPr>
        <w:t xml:space="preserve">Plataforma: </w:t>
      </w:r>
      <w:proofErr w:type="spellStart"/>
      <w:r w:rsidRPr="00E12E8D">
        <w:rPr>
          <w:rFonts w:ascii="Aptos Narrow" w:hAnsi="Aptos Narrow"/>
        </w:rPr>
        <w:t>You</w:t>
      </w:r>
      <w:proofErr w:type="spellEnd"/>
      <w:r w:rsidR="00F8337C" w:rsidRPr="00E12E8D">
        <w:rPr>
          <w:rFonts w:ascii="Aptos Narrow" w:hAnsi="Aptos Narrow"/>
        </w:rPr>
        <w:t xml:space="preserve"> </w:t>
      </w:r>
      <w:proofErr w:type="spellStart"/>
      <w:r w:rsidRPr="00E12E8D">
        <w:rPr>
          <w:rFonts w:ascii="Aptos Narrow" w:hAnsi="Aptos Narrow"/>
          <w:color w:val="FFFFFF" w:themeColor="background1"/>
          <w:highlight w:val="red"/>
        </w:rPr>
        <w:t>Tube</w:t>
      </w:r>
      <w:proofErr w:type="spellEnd"/>
      <w:r w:rsidRPr="00E12E8D">
        <w:rPr>
          <w:rFonts w:ascii="Aptos Narrow" w:hAnsi="Aptos Narrow"/>
        </w:rPr>
        <w:t>.</w:t>
      </w:r>
    </w:p>
    <w:p w14:paraId="39D8B1EA" w14:textId="77777777" w:rsidR="00AE721A" w:rsidRPr="00E12E8D" w:rsidRDefault="00AE721A" w:rsidP="00AE721A">
      <w:pPr>
        <w:jc w:val="center"/>
        <w:rPr>
          <w:rFonts w:ascii="Aptos Narrow" w:hAnsi="Aptos Narrow"/>
        </w:rPr>
      </w:pPr>
    </w:p>
    <w:p w14:paraId="0BCB40E6" w14:textId="77777777" w:rsidR="00AE721A" w:rsidRPr="00E12E8D" w:rsidRDefault="00AE721A" w:rsidP="00AE721A">
      <w:pPr>
        <w:jc w:val="center"/>
        <w:rPr>
          <w:rFonts w:ascii="Aptos Narrow" w:hAnsi="Aptos Narrow"/>
        </w:rPr>
      </w:pPr>
    </w:p>
    <w:p w14:paraId="6118CABA" w14:textId="3764FB24" w:rsidR="00486280" w:rsidRPr="00486280" w:rsidRDefault="00486280" w:rsidP="00BB7E14">
      <w:pPr>
        <w:rPr>
          <w:rFonts w:ascii="Aptos Narrow" w:hAnsi="Aptos Narrow"/>
          <w:sz w:val="18"/>
          <w:szCs w:val="18"/>
        </w:rPr>
      </w:pPr>
      <w:r>
        <w:rPr>
          <w:rFonts w:ascii="Aptos Narrow" w:hAnsi="Aptos Narrow"/>
        </w:rPr>
        <w:lastRenderedPageBreak/>
        <w:t>*</w:t>
      </w:r>
      <w:r>
        <w:rPr>
          <w:rFonts w:ascii="Aptos Narrow" w:hAnsi="Aptos Narrow"/>
          <w:sz w:val="18"/>
          <w:szCs w:val="18"/>
        </w:rPr>
        <w:t>(Clase: ‘</w:t>
      </w:r>
      <w:proofErr w:type="spellStart"/>
      <w:r>
        <w:rPr>
          <w:rFonts w:ascii="Aptos Narrow" w:hAnsi="Aptos Narrow"/>
          <w:sz w:val="18"/>
          <w:szCs w:val="18"/>
        </w:rPr>
        <w:t>NombreDelCapitulo</w:t>
      </w:r>
      <w:proofErr w:type="spellEnd"/>
      <w:r>
        <w:rPr>
          <w:rFonts w:ascii="Aptos Narrow" w:hAnsi="Aptos Narrow"/>
          <w:sz w:val="18"/>
          <w:szCs w:val="18"/>
        </w:rPr>
        <w:t>’ - ‘</w:t>
      </w:r>
      <w:proofErr w:type="spellStart"/>
      <w:r>
        <w:rPr>
          <w:rFonts w:ascii="Aptos Narrow" w:hAnsi="Aptos Narrow"/>
          <w:sz w:val="18"/>
          <w:szCs w:val="18"/>
        </w:rPr>
        <w:t>NombreDelCapitulo</w:t>
      </w:r>
      <w:proofErr w:type="spellEnd"/>
      <w:r>
        <w:rPr>
          <w:rFonts w:ascii="Aptos Narrow" w:hAnsi="Aptos Narrow"/>
          <w:sz w:val="18"/>
          <w:szCs w:val="18"/>
        </w:rPr>
        <w:t>’ - ‘</w:t>
      </w:r>
      <w:proofErr w:type="spellStart"/>
      <w:r>
        <w:rPr>
          <w:rFonts w:ascii="Aptos Narrow" w:hAnsi="Aptos Narrow"/>
          <w:sz w:val="18"/>
          <w:szCs w:val="18"/>
        </w:rPr>
        <w:t>NombreDelCapitulo</w:t>
      </w:r>
      <w:proofErr w:type="spellEnd"/>
      <w:r>
        <w:rPr>
          <w:rFonts w:ascii="Aptos Narrow" w:hAnsi="Aptos Narrow"/>
          <w:sz w:val="18"/>
          <w:szCs w:val="18"/>
        </w:rPr>
        <w:t xml:space="preserve">’) serán resúmenes de varios capítulos si es necesario, dependiendo del contenido </w:t>
      </w:r>
      <w:proofErr w:type="gramStart"/>
      <w:r>
        <w:rPr>
          <w:rFonts w:ascii="Aptos Narrow" w:hAnsi="Aptos Narrow"/>
          <w:sz w:val="18"/>
          <w:szCs w:val="18"/>
        </w:rPr>
        <w:t>del mismo</w:t>
      </w:r>
      <w:proofErr w:type="gramEnd"/>
      <w:r w:rsidR="00365E98">
        <w:rPr>
          <w:rFonts w:ascii="Aptos Narrow" w:hAnsi="Aptos Narrow"/>
          <w:sz w:val="18"/>
          <w:szCs w:val="18"/>
        </w:rPr>
        <w:t>.</w:t>
      </w:r>
    </w:p>
    <w:p w14:paraId="155EE371" w14:textId="29F96EB4" w:rsidR="00BB7E14" w:rsidRPr="00E12E8D" w:rsidRDefault="00BB7E14" w:rsidP="00BB7E14">
      <w:pPr>
        <w:rPr>
          <w:rFonts w:ascii="Aptos Narrow" w:hAnsi="Aptos Narrow"/>
        </w:rPr>
      </w:pPr>
      <w:r w:rsidRPr="00E12E8D">
        <w:rPr>
          <w:rFonts w:ascii="Aptos Narrow" w:hAnsi="Aptos Narrow"/>
        </w:rPr>
        <w:t>Clase: ‘</w:t>
      </w:r>
      <w:r w:rsidR="00F8337C" w:rsidRPr="00E12E8D">
        <w:rPr>
          <w:rFonts w:ascii="Aptos Narrow" w:hAnsi="Aptos Narrow"/>
        </w:rPr>
        <w:t>Introducción – Historia de Git – instalación de Git</w:t>
      </w:r>
      <w:r w:rsidRPr="00E12E8D">
        <w:rPr>
          <w:rFonts w:ascii="Aptos Narrow" w:hAnsi="Aptos Narrow"/>
        </w:rPr>
        <w:t>’</w:t>
      </w:r>
    </w:p>
    <w:tbl>
      <w:tblPr>
        <w:tblStyle w:val="TableNormal"/>
        <w:tblW w:w="10742" w:type="dxa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72"/>
        <w:gridCol w:w="7470"/>
      </w:tblGrid>
      <w:tr w:rsidR="00BB7E14" w:rsidRPr="00E12E8D" w14:paraId="13BCF04F" w14:textId="77777777" w:rsidTr="001E3787">
        <w:trPr>
          <w:trHeight w:val="9154"/>
        </w:trPr>
        <w:tc>
          <w:tcPr>
            <w:tcW w:w="3272" w:type="dxa"/>
          </w:tcPr>
          <w:p w14:paraId="1123E978" w14:textId="77777777" w:rsidR="00BB7E14" w:rsidRPr="00E12E8D" w:rsidRDefault="00BB7E14" w:rsidP="00BB7E14">
            <w:pPr>
              <w:rPr>
                <w:rFonts w:ascii="Aptos Narrow" w:hAnsi="Aptos Narrow"/>
                <w:lang w:val="es-MX"/>
              </w:rPr>
            </w:pPr>
            <w:proofErr w:type="spellStart"/>
            <w:r w:rsidRPr="00E12E8D">
              <w:rPr>
                <w:rFonts w:ascii="Aptos Narrow" w:hAnsi="Aptos Narrow"/>
                <w:b/>
                <w:sz w:val="28"/>
                <w:szCs w:val="28"/>
                <w:lang w:val="es-MX"/>
              </w:rPr>
              <w:t>Questions</w:t>
            </w:r>
            <w:proofErr w:type="spellEnd"/>
            <w:r w:rsidRPr="00E12E8D">
              <w:rPr>
                <w:rFonts w:ascii="Aptos Narrow" w:hAnsi="Aptos Narrow"/>
                <w:b/>
                <w:sz w:val="28"/>
                <w:szCs w:val="28"/>
                <w:lang w:val="es-MX"/>
              </w:rPr>
              <w:t>/</w:t>
            </w:r>
            <w:r w:rsidRPr="00E12E8D">
              <w:rPr>
                <w:rFonts w:ascii="Aptos Narrow" w:hAnsi="Aptos Narrow"/>
                <w:b/>
                <w:spacing w:val="20"/>
                <w:sz w:val="28"/>
                <w:szCs w:val="28"/>
                <w:lang w:val="es-MX"/>
              </w:rPr>
              <w:t xml:space="preserve"> </w:t>
            </w:r>
            <w:r w:rsidRPr="00E12E8D">
              <w:rPr>
                <w:rFonts w:ascii="Aptos Narrow" w:hAnsi="Aptos Narrow"/>
                <w:b/>
                <w:sz w:val="28"/>
                <w:szCs w:val="28"/>
                <w:lang w:val="es-MX"/>
              </w:rPr>
              <w:t>Key</w:t>
            </w:r>
            <w:r w:rsidRPr="00E12E8D">
              <w:rPr>
                <w:rFonts w:ascii="Aptos Narrow" w:hAnsi="Aptos Narrow"/>
                <w:b/>
                <w:spacing w:val="21"/>
                <w:sz w:val="28"/>
                <w:szCs w:val="28"/>
                <w:lang w:val="es-MX"/>
              </w:rPr>
              <w:t xml:space="preserve"> </w:t>
            </w:r>
            <w:proofErr w:type="spellStart"/>
            <w:r w:rsidRPr="00E12E8D">
              <w:rPr>
                <w:rFonts w:ascii="Aptos Narrow" w:hAnsi="Aptos Narrow"/>
                <w:b/>
                <w:spacing w:val="-2"/>
                <w:sz w:val="28"/>
                <w:szCs w:val="28"/>
                <w:lang w:val="es-MX"/>
              </w:rPr>
              <w:t>Points</w:t>
            </w:r>
            <w:proofErr w:type="spellEnd"/>
            <w:r w:rsidRPr="00E12E8D">
              <w:rPr>
                <w:rFonts w:ascii="Aptos Narrow" w:hAnsi="Aptos Narrow"/>
                <w:lang w:val="es-MX"/>
              </w:rPr>
              <w:t xml:space="preserve"> </w:t>
            </w:r>
          </w:p>
          <w:p w14:paraId="5229AAED" w14:textId="77777777" w:rsidR="00BB7E14" w:rsidRPr="00E12E8D" w:rsidRDefault="00BB7E14" w:rsidP="00BB7E14">
            <w:pPr>
              <w:rPr>
                <w:rFonts w:ascii="Aptos Narrow" w:hAnsi="Aptos Narrow"/>
                <w:lang w:val="es-MX"/>
              </w:rPr>
            </w:pPr>
          </w:p>
          <w:p w14:paraId="627771C0" w14:textId="29C0527F" w:rsidR="00BB7E14" w:rsidRPr="00E12E8D" w:rsidRDefault="00BB7E14" w:rsidP="00BB7E14">
            <w:pPr>
              <w:rPr>
                <w:rFonts w:ascii="Aptos Narrow" w:hAnsi="Aptos Narrow"/>
                <w:sz w:val="20"/>
                <w:szCs w:val="20"/>
                <w:lang w:val="es-MX"/>
              </w:rPr>
            </w:pPr>
            <w:r w:rsidRPr="00E12E8D">
              <w:rPr>
                <w:rFonts w:ascii="Aptos Narrow" w:hAnsi="Aptos Narrow"/>
                <w:sz w:val="20"/>
                <w:szCs w:val="20"/>
                <w:lang w:val="es-MX"/>
              </w:rPr>
              <w:t xml:space="preserve">Libro traducido al español de </w:t>
            </w:r>
            <w:proofErr w:type="spellStart"/>
            <w:r w:rsidRPr="00E12E8D">
              <w:rPr>
                <w:rFonts w:ascii="Aptos Narrow" w:hAnsi="Aptos Narrow"/>
                <w:sz w:val="20"/>
                <w:szCs w:val="20"/>
                <w:lang w:val="es-MX"/>
              </w:rPr>
              <w:t>git</w:t>
            </w:r>
            <w:proofErr w:type="spellEnd"/>
            <w:r w:rsidRPr="00E12E8D">
              <w:rPr>
                <w:rFonts w:ascii="Aptos Narrow" w:hAnsi="Aptos Narrow"/>
                <w:sz w:val="20"/>
                <w:szCs w:val="20"/>
                <w:lang w:val="es-MX"/>
              </w:rPr>
              <w:t xml:space="preserve">: </w:t>
            </w:r>
            <w:hyperlink r:id="rId6" w:history="1">
              <w:r w:rsidRPr="00E12E8D">
                <w:rPr>
                  <w:rStyle w:val="Hipervnculo"/>
                  <w:rFonts w:ascii="Aptos Narrow" w:hAnsi="Aptos Narrow"/>
                  <w:sz w:val="20"/>
                  <w:szCs w:val="20"/>
                  <w:lang w:val="es-MX"/>
                </w:rPr>
                <w:t>https://git-scm.com/book/es/v2</w:t>
              </w:r>
            </w:hyperlink>
            <w:r w:rsidRPr="00E12E8D">
              <w:rPr>
                <w:rFonts w:ascii="Aptos Narrow" w:hAnsi="Aptos Narrow"/>
                <w:sz w:val="20"/>
                <w:szCs w:val="20"/>
                <w:lang w:val="es-MX"/>
              </w:rPr>
              <w:t>.</w:t>
            </w:r>
          </w:p>
          <w:p w14:paraId="74481F71" w14:textId="78CBAE51" w:rsidR="00BB7E14" w:rsidRPr="00E12E8D" w:rsidRDefault="00BB7E14" w:rsidP="00BB7E14">
            <w:pPr>
              <w:pStyle w:val="TableParagraph"/>
              <w:jc w:val="left"/>
              <w:rPr>
                <w:rFonts w:ascii="Aptos Narrow" w:hAnsi="Aptos Narrow"/>
                <w:bCs/>
                <w:sz w:val="20"/>
                <w:szCs w:val="20"/>
                <w:lang w:val="es-MX"/>
              </w:rPr>
            </w:pPr>
            <w:r w:rsidRPr="00E12E8D">
              <w:rPr>
                <w:rFonts w:ascii="Aptos Narrow" w:hAnsi="Aptos Narrow"/>
                <w:bCs/>
                <w:sz w:val="20"/>
                <w:szCs w:val="20"/>
                <w:lang w:val="es-MX"/>
              </w:rPr>
              <w:t>Git = Controlador de versiones.</w:t>
            </w:r>
          </w:p>
        </w:tc>
        <w:tc>
          <w:tcPr>
            <w:tcW w:w="7470" w:type="dxa"/>
          </w:tcPr>
          <w:p w14:paraId="0C8D182F" w14:textId="77777777" w:rsidR="00F8337C" w:rsidRPr="00E12E8D" w:rsidRDefault="00BB7E14" w:rsidP="00F8337C">
            <w:pPr>
              <w:pStyle w:val="TableParagraph"/>
              <w:ind w:right="546"/>
              <w:rPr>
                <w:rFonts w:ascii="Aptos Narrow" w:hAnsi="Aptos Narrow"/>
                <w:b/>
                <w:spacing w:val="-2"/>
                <w:w w:val="105"/>
                <w:sz w:val="28"/>
                <w:szCs w:val="28"/>
                <w:lang w:val="es-MX"/>
              </w:rPr>
            </w:pPr>
            <w:r w:rsidRPr="00E12E8D">
              <w:rPr>
                <w:rFonts w:ascii="Aptos Narrow" w:hAnsi="Aptos Narrow"/>
                <w:b/>
                <w:spacing w:val="-2"/>
                <w:w w:val="105"/>
                <w:sz w:val="28"/>
                <w:szCs w:val="28"/>
                <w:lang w:val="es-MX"/>
              </w:rPr>
              <w:t>Notes</w:t>
            </w:r>
          </w:p>
          <w:p w14:paraId="37CE1B1B" w14:textId="133054CF" w:rsidR="00F8337C" w:rsidRPr="00E12E8D" w:rsidRDefault="00F8337C" w:rsidP="00F8337C">
            <w:pPr>
              <w:pStyle w:val="TableParagraph"/>
              <w:ind w:right="546"/>
              <w:jc w:val="left"/>
              <w:rPr>
                <w:rFonts w:ascii="Aptos Narrow" w:hAnsi="Aptos Narrow"/>
                <w:bCs/>
                <w:spacing w:val="-2"/>
                <w:w w:val="105"/>
                <w:sz w:val="20"/>
                <w:szCs w:val="20"/>
                <w:lang w:val="es-MX"/>
              </w:rPr>
            </w:pPr>
            <w:r w:rsidRPr="00E12E8D">
              <w:rPr>
                <w:rFonts w:ascii="Aptos Narrow" w:hAnsi="Aptos Narrow"/>
                <w:bCs/>
                <w:spacing w:val="-2"/>
                <w:w w:val="105"/>
                <w:sz w:val="20"/>
                <w:szCs w:val="20"/>
                <w:lang w:val="es-MX"/>
              </w:rPr>
              <w:t>7 de abril del 2005 fue lanzado y es muy usado desde entonces.</w:t>
            </w:r>
          </w:p>
          <w:p w14:paraId="0DEB3780" w14:textId="7D23BCAA" w:rsidR="00F8337C" w:rsidRPr="00E12E8D" w:rsidRDefault="00F8337C" w:rsidP="00F8337C">
            <w:pPr>
              <w:pStyle w:val="TableParagraph"/>
              <w:ind w:right="546"/>
              <w:jc w:val="left"/>
              <w:rPr>
                <w:rFonts w:ascii="Aptos Narrow" w:hAnsi="Aptos Narrow"/>
                <w:b/>
                <w:spacing w:val="-2"/>
                <w:w w:val="105"/>
                <w:sz w:val="28"/>
                <w:szCs w:val="28"/>
                <w:lang w:val="es-MX"/>
              </w:rPr>
            </w:pPr>
            <w:r w:rsidRPr="00E12E8D">
              <w:rPr>
                <w:rFonts w:ascii="Aptos Narrow" w:hAnsi="Aptos Narrow"/>
                <w:bCs/>
                <w:spacing w:val="-2"/>
                <w:w w:val="105"/>
                <w:sz w:val="20"/>
                <w:szCs w:val="20"/>
                <w:lang w:val="es-MX"/>
              </w:rPr>
              <w:t>Linus Torvalds fue el creador, el mismo creador de Linux</w:t>
            </w:r>
          </w:p>
        </w:tc>
      </w:tr>
      <w:tr w:rsidR="00BB7E14" w:rsidRPr="00E12E8D" w14:paraId="27BF56F5" w14:textId="77777777" w:rsidTr="001E3787">
        <w:trPr>
          <w:trHeight w:val="2906"/>
        </w:trPr>
        <w:tc>
          <w:tcPr>
            <w:tcW w:w="10742" w:type="dxa"/>
            <w:gridSpan w:val="2"/>
          </w:tcPr>
          <w:p w14:paraId="16104BA0" w14:textId="77777777" w:rsidR="00BB7E14" w:rsidRPr="00E12E8D" w:rsidRDefault="00BB7E14" w:rsidP="001A1C42">
            <w:pPr>
              <w:pStyle w:val="TableParagraph"/>
              <w:ind w:left="381"/>
              <w:rPr>
                <w:rFonts w:ascii="Aptos Narrow" w:hAnsi="Aptos Narrow"/>
                <w:b/>
                <w:spacing w:val="-2"/>
                <w:w w:val="105"/>
                <w:sz w:val="28"/>
                <w:szCs w:val="28"/>
                <w:lang w:val="es-MX"/>
              </w:rPr>
            </w:pPr>
            <w:proofErr w:type="spellStart"/>
            <w:r w:rsidRPr="00E12E8D">
              <w:rPr>
                <w:rFonts w:ascii="Aptos Narrow" w:hAnsi="Aptos Narrow"/>
                <w:b/>
                <w:spacing w:val="-2"/>
                <w:w w:val="105"/>
                <w:sz w:val="28"/>
                <w:szCs w:val="28"/>
                <w:lang w:val="es-MX"/>
              </w:rPr>
              <w:t>Summary</w:t>
            </w:r>
            <w:proofErr w:type="spellEnd"/>
          </w:p>
          <w:p w14:paraId="525BD320" w14:textId="4FE5AAC5" w:rsidR="00345D3A" w:rsidRPr="00E12E8D" w:rsidRDefault="00345D3A" w:rsidP="00345D3A">
            <w:pPr>
              <w:pStyle w:val="TableParagraph"/>
              <w:ind w:left="381"/>
              <w:jc w:val="left"/>
              <w:rPr>
                <w:rFonts w:ascii="Aptos Narrow" w:hAnsi="Aptos Narrow"/>
                <w:bCs/>
                <w:sz w:val="20"/>
                <w:szCs w:val="20"/>
                <w:lang w:val="es-MX"/>
              </w:rPr>
            </w:pPr>
            <w:r w:rsidRPr="00E12E8D">
              <w:rPr>
                <w:rFonts w:ascii="Aptos Narrow" w:hAnsi="Aptos Narrow"/>
                <w:bCs/>
                <w:spacing w:val="-2"/>
                <w:w w:val="105"/>
                <w:sz w:val="20"/>
                <w:szCs w:val="20"/>
                <w:lang w:val="es-MX"/>
              </w:rPr>
              <w:t xml:space="preserve">En </w:t>
            </w:r>
            <w:proofErr w:type="gramStart"/>
            <w:r w:rsidRPr="00E12E8D">
              <w:rPr>
                <w:rFonts w:ascii="Aptos Narrow" w:hAnsi="Aptos Narrow"/>
                <w:bCs/>
                <w:spacing w:val="-2"/>
                <w:w w:val="105"/>
                <w:sz w:val="20"/>
                <w:szCs w:val="20"/>
                <w:lang w:val="es-MX"/>
              </w:rPr>
              <w:t>resumen</w:t>
            </w:r>
            <w:proofErr w:type="gramEnd"/>
            <w:r w:rsidRPr="00E12E8D">
              <w:rPr>
                <w:rFonts w:ascii="Aptos Narrow" w:hAnsi="Aptos Narrow"/>
                <w:bCs/>
                <w:spacing w:val="-2"/>
                <w:w w:val="105"/>
                <w:sz w:val="20"/>
                <w:szCs w:val="20"/>
                <w:lang w:val="es-MX"/>
              </w:rPr>
              <w:t xml:space="preserve"> estas tres lecciones fueron introductorias, me dieron un poco de contexto y en la tercer lección empezamos por instalar </w:t>
            </w:r>
            <w:proofErr w:type="spellStart"/>
            <w:r w:rsidRPr="00E12E8D">
              <w:rPr>
                <w:rFonts w:ascii="Aptos Narrow" w:hAnsi="Aptos Narrow"/>
                <w:bCs/>
                <w:spacing w:val="-2"/>
                <w:w w:val="105"/>
                <w:sz w:val="20"/>
                <w:szCs w:val="20"/>
                <w:lang w:val="es-MX"/>
              </w:rPr>
              <w:t>git</w:t>
            </w:r>
            <w:proofErr w:type="spellEnd"/>
            <w:r w:rsidRPr="00E12E8D">
              <w:rPr>
                <w:rFonts w:ascii="Aptos Narrow" w:hAnsi="Aptos Narrow"/>
                <w:bCs/>
                <w:spacing w:val="-2"/>
                <w:w w:val="105"/>
                <w:sz w:val="20"/>
                <w:szCs w:val="20"/>
                <w:lang w:val="es-MX"/>
              </w:rPr>
              <w:t xml:space="preserve"> y comprobar su </w:t>
            </w:r>
            <w:r w:rsidR="00A550D0" w:rsidRPr="00E12E8D">
              <w:rPr>
                <w:rFonts w:ascii="Aptos Narrow" w:hAnsi="Aptos Narrow"/>
                <w:bCs/>
                <w:spacing w:val="-2"/>
                <w:w w:val="105"/>
                <w:sz w:val="20"/>
                <w:szCs w:val="20"/>
                <w:lang w:val="es-MX"/>
              </w:rPr>
              <w:t>instalación</w:t>
            </w:r>
            <w:r w:rsidRPr="00E12E8D">
              <w:rPr>
                <w:rFonts w:ascii="Aptos Narrow" w:hAnsi="Aptos Narrow"/>
                <w:bCs/>
                <w:spacing w:val="-2"/>
                <w:w w:val="105"/>
                <w:sz w:val="20"/>
                <w:szCs w:val="20"/>
                <w:lang w:val="es-MX"/>
              </w:rPr>
              <w:t>.</w:t>
            </w:r>
          </w:p>
        </w:tc>
      </w:tr>
    </w:tbl>
    <w:p w14:paraId="21E4DA28" w14:textId="77777777" w:rsidR="00BB7E14" w:rsidRPr="00E12E8D" w:rsidRDefault="00BB7E14" w:rsidP="00AE721A">
      <w:pPr>
        <w:rPr>
          <w:rFonts w:ascii="Aptos Narrow" w:hAnsi="Aptos Narrow"/>
        </w:rPr>
      </w:pPr>
    </w:p>
    <w:p w14:paraId="0B9DB4DA" w14:textId="77777777" w:rsidR="001E3787" w:rsidRPr="00E12E8D" w:rsidRDefault="001E3787" w:rsidP="00AE721A">
      <w:pPr>
        <w:rPr>
          <w:rFonts w:ascii="Aptos Narrow" w:hAnsi="Aptos Narrow"/>
        </w:rPr>
      </w:pPr>
    </w:p>
    <w:p w14:paraId="1012693C" w14:textId="77777777" w:rsidR="001E3787" w:rsidRPr="00E12E8D" w:rsidRDefault="001E3787" w:rsidP="00AE721A">
      <w:pPr>
        <w:rPr>
          <w:rFonts w:ascii="Aptos Narrow" w:hAnsi="Aptos Narrow"/>
        </w:rPr>
      </w:pPr>
    </w:p>
    <w:p w14:paraId="5EE186ED" w14:textId="69826ED2" w:rsidR="001E3787" w:rsidRPr="00E12E8D" w:rsidRDefault="001E3787" w:rsidP="001E3787">
      <w:pPr>
        <w:rPr>
          <w:rFonts w:ascii="Aptos Narrow" w:hAnsi="Aptos Narrow"/>
        </w:rPr>
      </w:pPr>
      <w:bookmarkStart w:id="0" w:name="_Hlk191383087"/>
      <w:r w:rsidRPr="00E12E8D">
        <w:rPr>
          <w:rFonts w:ascii="Aptos Narrow" w:hAnsi="Aptos Narrow"/>
        </w:rPr>
        <w:t>Clase: ‘</w:t>
      </w:r>
      <w:r w:rsidR="009A73F2" w:rsidRPr="00E12E8D">
        <w:rPr>
          <w:rFonts w:ascii="Aptos Narrow" w:hAnsi="Aptos Narrow"/>
        </w:rPr>
        <w:t>Comandos básicos de la terminal</w:t>
      </w:r>
      <w:r w:rsidR="00486280">
        <w:rPr>
          <w:rFonts w:ascii="Aptos Narrow" w:hAnsi="Aptos Narrow"/>
        </w:rPr>
        <w:t xml:space="preserve"> – </w:t>
      </w:r>
      <w:proofErr w:type="spellStart"/>
      <w:r w:rsidR="00486280">
        <w:rPr>
          <w:rFonts w:ascii="Aptos Narrow" w:hAnsi="Aptos Narrow"/>
        </w:rPr>
        <w:t>Configuracion</w:t>
      </w:r>
      <w:proofErr w:type="spellEnd"/>
      <w:r w:rsidR="00486280">
        <w:rPr>
          <w:rFonts w:ascii="Aptos Narrow" w:hAnsi="Aptos Narrow"/>
        </w:rPr>
        <w:t xml:space="preserve"> de Git</w:t>
      </w:r>
      <w:r w:rsidR="003F3E6E">
        <w:rPr>
          <w:rFonts w:ascii="Aptos Narrow" w:hAnsi="Aptos Narrow"/>
        </w:rPr>
        <w:t xml:space="preserve"> - </w:t>
      </w:r>
      <w:proofErr w:type="spellStart"/>
      <w:r w:rsidR="003F3E6E">
        <w:rPr>
          <w:rFonts w:ascii="Aptos Narrow" w:hAnsi="Aptos Narrow"/>
        </w:rPr>
        <w:t>GitInit</w:t>
      </w:r>
      <w:proofErr w:type="spellEnd"/>
      <w:r w:rsidR="009A73F2" w:rsidRPr="00E12E8D">
        <w:rPr>
          <w:rFonts w:ascii="Aptos Narrow" w:hAnsi="Aptos Narrow"/>
        </w:rPr>
        <w:t>’</w:t>
      </w:r>
    </w:p>
    <w:p w14:paraId="0B97C169" w14:textId="77777777" w:rsidR="001E3787" w:rsidRPr="00E12E8D" w:rsidRDefault="001E3787" w:rsidP="001E3787">
      <w:pPr>
        <w:pStyle w:val="Textoindependiente"/>
        <w:spacing w:before="201"/>
        <w:rPr>
          <w:rFonts w:ascii="Times New Roman"/>
          <w:b/>
          <w:sz w:val="20"/>
          <w:u w:val="none"/>
          <w:lang w:val="es-MX"/>
        </w:rPr>
      </w:pPr>
    </w:p>
    <w:tbl>
      <w:tblPr>
        <w:tblStyle w:val="TableNormal"/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8"/>
        <w:gridCol w:w="8134"/>
      </w:tblGrid>
      <w:tr w:rsidR="001E3787" w:rsidRPr="00626503" w14:paraId="49AFB6CE" w14:textId="77777777" w:rsidTr="001A1C42">
        <w:trPr>
          <w:trHeight w:val="9154"/>
        </w:trPr>
        <w:tc>
          <w:tcPr>
            <w:tcW w:w="2548" w:type="dxa"/>
          </w:tcPr>
          <w:p w14:paraId="64532E1F" w14:textId="77777777" w:rsidR="001E3787" w:rsidRPr="00B12B44" w:rsidRDefault="001E3787" w:rsidP="001A1C42">
            <w:pPr>
              <w:pStyle w:val="TableParagraph"/>
              <w:ind w:left="142"/>
              <w:jc w:val="left"/>
              <w:rPr>
                <w:rFonts w:ascii="Aptos Narrow" w:hAnsi="Aptos Narrow"/>
                <w:b/>
                <w:spacing w:val="-2"/>
                <w:sz w:val="28"/>
                <w:szCs w:val="28"/>
              </w:rPr>
            </w:pPr>
            <w:r w:rsidRPr="00B12B44">
              <w:rPr>
                <w:rFonts w:ascii="Aptos Narrow" w:hAnsi="Aptos Narrow"/>
                <w:b/>
                <w:sz w:val="28"/>
                <w:szCs w:val="28"/>
              </w:rPr>
              <w:t>Questions/</w:t>
            </w:r>
            <w:r w:rsidRPr="00B12B44">
              <w:rPr>
                <w:rFonts w:ascii="Aptos Narrow" w:hAnsi="Aptos Narrow"/>
                <w:b/>
                <w:spacing w:val="20"/>
                <w:sz w:val="28"/>
                <w:szCs w:val="28"/>
              </w:rPr>
              <w:t xml:space="preserve"> </w:t>
            </w:r>
            <w:r w:rsidRPr="00B12B44">
              <w:rPr>
                <w:rFonts w:ascii="Aptos Narrow" w:hAnsi="Aptos Narrow"/>
                <w:b/>
                <w:sz w:val="28"/>
                <w:szCs w:val="28"/>
              </w:rPr>
              <w:t>Key</w:t>
            </w:r>
            <w:r w:rsidRPr="00B12B44">
              <w:rPr>
                <w:rFonts w:ascii="Aptos Narrow" w:hAnsi="Aptos Narrow"/>
                <w:b/>
                <w:spacing w:val="21"/>
                <w:sz w:val="28"/>
                <w:szCs w:val="28"/>
              </w:rPr>
              <w:t xml:space="preserve"> </w:t>
            </w:r>
            <w:r w:rsidRPr="00B12B44">
              <w:rPr>
                <w:rFonts w:ascii="Aptos Narrow" w:hAnsi="Aptos Narrow"/>
                <w:b/>
                <w:spacing w:val="-2"/>
                <w:sz w:val="28"/>
                <w:szCs w:val="28"/>
              </w:rPr>
              <w:t>Points</w:t>
            </w:r>
          </w:p>
          <w:p w14:paraId="0EC67BDB" w14:textId="77777777" w:rsidR="00E12E8D" w:rsidRPr="00B12B44" w:rsidRDefault="00E12E8D" w:rsidP="001A1C42">
            <w:pPr>
              <w:pStyle w:val="TableParagraph"/>
              <w:ind w:left="142"/>
              <w:jc w:val="left"/>
              <w:rPr>
                <w:rFonts w:ascii="Aptos Narrow" w:hAnsi="Aptos Narrow"/>
                <w:b/>
                <w:spacing w:val="-2"/>
                <w:sz w:val="28"/>
                <w:szCs w:val="28"/>
              </w:rPr>
            </w:pPr>
          </w:p>
          <w:p w14:paraId="77780087" w14:textId="7960E251" w:rsidR="00E12E8D" w:rsidRPr="00B12B44" w:rsidRDefault="00E12E8D" w:rsidP="001A1C42">
            <w:pPr>
              <w:pStyle w:val="TableParagraph"/>
              <w:ind w:left="142"/>
              <w:jc w:val="left"/>
              <w:rPr>
                <w:rFonts w:ascii="Aptos Narrow" w:hAnsi="Aptos Narrow"/>
                <w:bCs/>
                <w:sz w:val="20"/>
                <w:szCs w:val="20"/>
              </w:rPr>
            </w:pPr>
            <w:r w:rsidRPr="00B12B44">
              <w:rPr>
                <w:rFonts w:ascii="Aptos Narrow" w:hAnsi="Aptos Narrow"/>
                <w:bCs/>
                <w:spacing w:val="-2"/>
                <w:sz w:val="20"/>
                <w:szCs w:val="20"/>
              </w:rPr>
              <w:t>code .</w:t>
            </w:r>
            <w:r w:rsidRPr="00B12B44">
              <w:rPr>
                <w:rFonts w:ascii="Aptos Narrow" w:hAnsi="Aptos Narrow"/>
                <w:bCs/>
                <w:color w:val="156082" w:themeColor="accent1"/>
                <w:spacing w:val="-2"/>
                <w:sz w:val="20"/>
                <w:szCs w:val="20"/>
              </w:rPr>
              <w:t xml:space="preserve">  Abre VSC </w:t>
            </w:r>
            <w:proofErr w:type="spellStart"/>
            <w:r w:rsidRPr="00B12B44">
              <w:rPr>
                <w:rFonts w:ascii="Aptos Narrow" w:hAnsi="Aptos Narrow"/>
                <w:bCs/>
                <w:color w:val="156082" w:themeColor="accent1"/>
                <w:spacing w:val="-2"/>
                <w:sz w:val="20"/>
                <w:szCs w:val="20"/>
              </w:rPr>
              <w:t>desde</w:t>
            </w:r>
            <w:proofErr w:type="spellEnd"/>
            <w:r w:rsidRPr="00B12B44">
              <w:rPr>
                <w:rFonts w:ascii="Aptos Narrow" w:hAnsi="Aptos Narrow"/>
                <w:bCs/>
                <w:color w:val="156082" w:themeColor="accent1"/>
                <w:spacing w:val="-2"/>
                <w:sz w:val="20"/>
                <w:szCs w:val="20"/>
              </w:rPr>
              <w:t xml:space="preserve"> CMD     </w:t>
            </w:r>
          </w:p>
        </w:tc>
        <w:tc>
          <w:tcPr>
            <w:tcW w:w="8134" w:type="dxa"/>
          </w:tcPr>
          <w:p w14:paraId="639FA972" w14:textId="77777777" w:rsidR="001E3787" w:rsidRDefault="001E3787" w:rsidP="001A1C42">
            <w:pPr>
              <w:pStyle w:val="TableParagraph"/>
              <w:ind w:right="546"/>
              <w:rPr>
                <w:rFonts w:ascii="Aptos Narrow" w:hAnsi="Aptos Narrow"/>
                <w:b/>
                <w:spacing w:val="-2"/>
                <w:w w:val="105"/>
                <w:sz w:val="28"/>
                <w:szCs w:val="28"/>
                <w:lang w:val="es-MX"/>
              </w:rPr>
            </w:pPr>
            <w:r w:rsidRPr="00E12E8D">
              <w:rPr>
                <w:rFonts w:ascii="Aptos Narrow" w:hAnsi="Aptos Narrow"/>
                <w:b/>
                <w:spacing w:val="-2"/>
                <w:w w:val="105"/>
                <w:sz w:val="28"/>
                <w:szCs w:val="28"/>
                <w:lang w:val="es-MX"/>
              </w:rPr>
              <w:t>Notes</w:t>
            </w:r>
          </w:p>
          <w:p w14:paraId="4E86D1ED" w14:textId="77777777" w:rsidR="009504FF" w:rsidRDefault="009504FF" w:rsidP="009504FF">
            <w:pPr>
              <w:pStyle w:val="TableParagraph"/>
              <w:ind w:right="546"/>
              <w:jc w:val="left"/>
              <w:rPr>
                <w:rFonts w:ascii="Aptos Narrow" w:hAnsi="Aptos Narrow"/>
                <w:bCs/>
                <w:spacing w:val="-2"/>
                <w:w w:val="105"/>
                <w:sz w:val="20"/>
                <w:szCs w:val="20"/>
                <w:lang w:val="es-MX"/>
              </w:rPr>
            </w:pPr>
            <w:r w:rsidRPr="009504FF">
              <w:rPr>
                <w:rFonts w:ascii="Aptos Narrow" w:hAnsi="Aptos Narrow"/>
                <w:bCs/>
                <w:color w:val="156082" w:themeColor="accent1"/>
                <w:spacing w:val="-2"/>
                <w:w w:val="105"/>
                <w:sz w:val="20"/>
                <w:szCs w:val="20"/>
                <w:lang w:val="es-MX"/>
              </w:rPr>
              <w:t>Git es un sistema de control de versiones de ficheros pensado sobre todo para funcionar bien en código</w:t>
            </w:r>
            <w:r>
              <w:rPr>
                <w:rFonts w:ascii="Aptos Narrow" w:hAnsi="Aptos Narrow"/>
                <w:bCs/>
                <w:spacing w:val="-2"/>
                <w:w w:val="105"/>
                <w:sz w:val="20"/>
                <w:szCs w:val="20"/>
                <w:lang w:val="es-MX"/>
              </w:rPr>
              <w:t>.</w:t>
            </w:r>
          </w:p>
          <w:p w14:paraId="4F702B70" w14:textId="77777777" w:rsidR="009504FF" w:rsidRDefault="009504FF" w:rsidP="009504FF">
            <w:pPr>
              <w:pStyle w:val="TableParagraph"/>
              <w:ind w:right="546"/>
              <w:jc w:val="left"/>
              <w:rPr>
                <w:rFonts w:ascii="Aptos Narrow" w:hAnsi="Aptos Narrow"/>
                <w:bCs/>
                <w:spacing w:val="-2"/>
                <w:w w:val="105"/>
                <w:sz w:val="20"/>
                <w:szCs w:val="20"/>
                <w:lang w:val="es-MX"/>
              </w:rPr>
            </w:pPr>
            <w:proofErr w:type="gramStart"/>
            <w:r>
              <w:rPr>
                <w:rFonts w:ascii="Aptos Narrow" w:hAnsi="Aptos Narrow"/>
                <w:bCs/>
                <w:spacing w:val="-2"/>
                <w:w w:val="105"/>
                <w:sz w:val="20"/>
                <w:szCs w:val="20"/>
                <w:lang w:val="es-MX"/>
              </w:rPr>
              <w:t>A</w:t>
            </w:r>
            <w:proofErr w:type="gramEnd"/>
            <w:r>
              <w:rPr>
                <w:rFonts w:ascii="Aptos Narrow" w:hAnsi="Aptos Narrow"/>
                <w:bCs/>
                <w:spacing w:val="-2"/>
                <w:w w:val="105"/>
                <w:sz w:val="20"/>
                <w:szCs w:val="20"/>
                <w:lang w:val="es-MX"/>
              </w:rPr>
              <w:t xml:space="preserve"> estado explicando comandos útiles para navegar entre ficheros utilizando el CMD</w:t>
            </w:r>
            <w:r w:rsidR="00365E98">
              <w:rPr>
                <w:rFonts w:ascii="Aptos Narrow" w:hAnsi="Aptos Narrow"/>
                <w:bCs/>
                <w:spacing w:val="-2"/>
                <w:w w:val="105"/>
                <w:sz w:val="20"/>
                <w:szCs w:val="20"/>
                <w:lang w:val="es-MX"/>
              </w:rPr>
              <w:t>.</w:t>
            </w:r>
          </w:p>
          <w:p w14:paraId="20201CBB" w14:textId="77777777" w:rsidR="00365E98" w:rsidRDefault="00365E98" w:rsidP="009504FF">
            <w:pPr>
              <w:pStyle w:val="TableParagraph"/>
              <w:ind w:right="546"/>
              <w:jc w:val="left"/>
              <w:rPr>
                <w:rFonts w:ascii="Aptos Narrow" w:hAnsi="Aptos Narrow"/>
                <w:bCs/>
                <w:spacing w:val="-2"/>
                <w:w w:val="105"/>
                <w:sz w:val="20"/>
                <w:szCs w:val="20"/>
                <w:lang w:val="es-MX"/>
              </w:rPr>
            </w:pPr>
          </w:p>
          <w:p w14:paraId="3899A7EC" w14:textId="0E2E04D6" w:rsidR="00365E98" w:rsidRDefault="003F3E6E" w:rsidP="009504FF">
            <w:pPr>
              <w:pStyle w:val="TableParagraph"/>
              <w:ind w:right="546"/>
              <w:jc w:val="left"/>
              <w:rPr>
                <w:rFonts w:ascii="Aptos Narrow" w:hAnsi="Aptos Narrow"/>
                <w:bCs/>
                <w:spacing w:val="-2"/>
                <w:w w:val="105"/>
                <w:sz w:val="20"/>
                <w:szCs w:val="20"/>
                <w:lang w:val="es-MX"/>
              </w:rPr>
            </w:pPr>
            <w:r w:rsidRPr="00365E98">
              <w:rPr>
                <w:rFonts w:ascii="Aptos Narrow" w:hAnsi="Aptos Narrow"/>
                <w:bCs/>
                <w:sz w:val="20"/>
                <w:szCs w:val="20"/>
                <w:lang w:val="es-MX"/>
              </w:rPr>
              <w:t>Comando</w:t>
            </w:r>
            <w:r>
              <w:rPr>
                <w:rFonts w:ascii="Aptos Narrow" w:hAnsi="Aptos Narrow"/>
                <w:bCs/>
                <w:sz w:val="20"/>
                <w:szCs w:val="20"/>
                <w:lang w:val="es-MX"/>
              </w:rPr>
              <w:t>s</w:t>
            </w:r>
            <w:r w:rsidRPr="00365E98">
              <w:rPr>
                <w:rFonts w:ascii="Aptos Narrow" w:hAnsi="Aptos Narrow"/>
                <w:bCs/>
                <w:sz w:val="20"/>
                <w:szCs w:val="20"/>
                <w:lang w:val="es-MX"/>
              </w:rPr>
              <w:t xml:space="preserve"> nec</w:t>
            </w:r>
            <w:r>
              <w:rPr>
                <w:rFonts w:ascii="Aptos Narrow" w:hAnsi="Aptos Narrow"/>
                <w:bCs/>
                <w:sz w:val="20"/>
                <w:szCs w:val="20"/>
                <w:lang w:val="es-MX"/>
              </w:rPr>
              <w:t>esarios</w:t>
            </w:r>
            <w:r w:rsidR="00365E98">
              <w:rPr>
                <w:rFonts w:ascii="Aptos Narrow" w:hAnsi="Aptos Narrow"/>
                <w:bCs/>
                <w:sz w:val="20"/>
                <w:szCs w:val="20"/>
                <w:lang w:val="es-MX"/>
              </w:rPr>
              <w:t xml:space="preserve"> para configurar </w:t>
            </w:r>
            <w:proofErr w:type="spellStart"/>
            <w:r w:rsidR="00365E98">
              <w:rPr>
                <w:rFonts w:ascii="Aptos Narrow" w:hAnsi="Aptos Narrow"/>
                <w:bCs/>
                <w:sz w:val="20"/>
                <w:szCs w:val="20"/>
                <w:lang w:val="es-MX"/>
              </w:rPr>
              <w:t>git</w:t>
            </w:r>
            <w:proofErr w:type="spellEnd"/>
            <w:r w:rsidR="00365E98">
              <w:rPr>
                <w:rFonts w:ascii="Aptos Narrow" w:hAnsi="Aptos Narrow"/>
                <w:bCs/>
                <w:sz w:val="20"/>
                <w:szCs w:val="20"/>
                <w:lang w:val="es-MX"/>
              </w:rPr>
              <w:t>:</w:t>
            </w:r>
          </w:p>
          <w:p w14:paraId="1B3A0190" w14:textId="77777777" w:rsidR="00365E98" w:rsidRPr="00626503" w:rsidRDefault="00365E98" w:rsidP="009504FF">
            <w:pPr>
              <w:pStyle w:val="TableParagraph"/>
              <w:ind w:right="546"/>
              <w:jc w:val="left"/>
              <w:rPr>
                <w:rFonts w:ascii="Aptos Narrow" w:hAnsi="Aptos Narrow"/>
                <w:bCs/>
                <w:color w:val="156082" w:themeColor="accent1"/>
                <w:sz w:val="20"/>
                <w:szCs w:val="20"/>
              </w:rPr>
            </w:pPr>
            <w:r w:rsidRPr="00626503">
              <w:rPr>
                <w:rFonts w:ascii="Aptos Narrow" w:hAnsi="Aptos Narrow"/>
                <w:bCs/>
                <w:color w:val="156082" w:themeColor="accent1"/>
                <w:sz w:val="20"/>
                <w:szCs w:val="20"/>
              </w:rPr>
              <w:t xml:space="preserve">git config --global user.name "Luis" </w:t>
            </w:r>
          </w:p>
          <w:p w14:paraId="5C551F51" w14:textId="489F5399" w:rsidR="00365E98" w:rsidRDefault="00365E98" w:rsidP="009504FF">
            <w:pPr>
              <w:pStyle w:val="TableParagraph"/>
              <w:ind w:right="546"/>
              <w:jc w:val="left"/>
              <w:rPr>
                <w:rFonts w:ascii="Aptos Narrow" w:hAnsi="Aptos Narrow"/>
                <w:bCs/>
                <w:color w:val="156082" w:themeColor="accent1"/>
                <w:sz w:val="20"/>
                <w:szCs w:val="20"/>
              </w:rPr>
            </w:pPr>
            <w:r w:rsidRPr="00365E98">
              <w:rPr>
                <w:rFonts w:ascii="Aptos Narrow" w:hAnsi="Aptos Narrow"/>
                <w:bCs/>
                <w:color w:val="156082" w:themeColor="accent1"/>
                <w:sz w:val="20"/>
                <w:szCs w:val="20"/>
              </w:rPr>
              <w:t xml:space="preserve">git config --global </w:t>
            </w:r>
            <w:proofErr w:type="spellStart"/>
            <w:r w:rsidRPr="00365E98">
              <w:rPr>
                <w:rFonts w:ascii="Aptos Narrow" w:hAnsi="Aptos Narrow"/>
                <w:bCs/>
                <w:color w:val="156082" w:themeColor="accent1"/>
                <w:sz w:val="20"/>
                <w:szCs w:val="20"/>
              </w:rPr>
              <w:t>user.email</w:t>
            </w:r>
            <w:proofErr w:type="spellEnd"/>
            <w:r w:rsidRPr="00365E98">
              <w:rPr>
                <w:rFonts w:ascii="Aptos Narrow" w:hAnsi="Aptos Narrow"/>
                <w:bCs/>
                <w:color w:val="156082" w:themeColor="accent1"/>
                <w:sz w:val="20"/>
                <w:szCs w:val="20"/>
              </w:rPr>
              <w:t xml:space="preserve"> "ojitomcfl@gmail.com"</w:t>
            </w:r>
          </w:p>
          <w:p w14:paraId="49F0179C" w14:textId="0FAB547D" w:rsidR="003F3E6E" w:rsidRDefault="003F3E6E" w:rsidP="009504FF">
            <w:pPr>
              <w:pStyle w:val="TableParagraph"/>
              <w:ind w:right="546"/>
              <w:jc w:val="left"/>
              <w:rPr>
                <w:rFonts w:ascii="Aptos Narrow" w:hAnsi="Aptos Narrow"/>
                <w:bCs/>
                <w:sz w:val="20"/>
                <w:szCs w:val="20"/>
              </w:rPr>
            </w:pPr>
          </w:p>
          <w:p w14:paraId="19C3DA1E" w14:textId="6F80A982" w:rsidR="00626503" w:rsidRDefault="00626503" w:rsidP="009504FF">
            <w:pPr>
              <w:pStyle w:val="TableParagraph"/>
              <w:ind w:right="546"/>
              <w:jc w:val="left"/>
              <w:rPr>
                <w:rFonts w:ascii="Aptos Narrow" w:hAnsi="Aptos Narrow"/>
                <w:bCs/>
                <w:color w:val="156082" w:themeColor="accent1"/>
                <w:sz w:val="20"/>
                <w:szCs w:val="20"/>
                <w:lang w:val="es-MX"/>
              </w:rPr>
            </w:pPr>
            <w:r w:rsidRPr="00626503">
              <w:rPr>
                <w:rFonts w:ascii="Aptos Narrow" w:hAnsi="Aptos Narrow"/>
                <w:bCs/>
                <w:sz w:val="20"/>
                <w:szCs w:val="20"/>
                <w:lang w:val="es-MX"/>
              </w:rPr>
              <w:t xml:space="preserve">¿Como hacemos para que empiece a funcionar </w:t>
            </w:r>
            <w:proofErr w:type="spellStart"/>
            <w:r w:rsidRPr="00626503">
              <w:rPr>
                <w:rFonts w:ascii="Aptos Narrow" w:hAnsi="Aptos Narrow"/>
                <w:bCs/>
                <w:sz w:val="20"/>
                <w:szCs w:val="20"/>
                <w:lang w:val="es-MX"/>
              </w:rPr>
              <w:t>git</w:t>
            </w:r>
            <w:proofErr w:type="spellEnd"/>
            <w:r w:rsidRPr="00626503">
              <w:rPr>
                <w:rFonts w:ascii="Aptos Narrow" w:hAnsi="Aptos Narrow"/>
                <w:bCs/>
                <w:sz w:val="20"/>
                <w:szCs w:val="20"/>
                <w:lang w:val="es-MX"/>
              </w:rPr>
              <w:t xml:space="preserve"> en un Directorio </w:t>
            </w:r>
            <w:r>
              <w:rPr>
                <w:rFonts w:ascii="Aptos Narrow" w:hAnsi="Aptos Narrow"/>
                <w:bCs/>
                <w:sz w:val="20"/>
                <w:szCs w:val="20"/>
                <w:lang w:val="es-MX"/>
              </w:rPr>
              <w:t>de nuestra elección</w:t>
            </w:r>
            <w:r w:rsidRPr="00626503">
              <w:rPr>
                <w:rFonts w:ascii="Aptos Narrow" w:hAnsi="Aptos Narrow"/>
                <w:bCs/>
                <w:sz w:val="20"/>
                <w:szCs w:val="20"/>
                <w:lang w:val="es-MX"/>
              </w:rPr>
              <w:t>?</w:t>
            </w:r>
            <w:r>
              <w:rPr>
                <w:rFonts w:ascii="Aptos Narrow" w:hAnsi="Aptos Narrow"/>
                <w:bCs/>
                <w:sz w:val="20"/>
                <w:szCs w:val="20"/>
                <w:lang w:val="es-MX"/>
              </w:rPr>
              <w:t xml:space="preserve"> Estando en el directorio deseado ejecutamos </w:t>
            </w:r>
            <w:proofErr w:type="spellStart"/>
            <w:r w:rsidRPr="00A0343E">
              <w:rPr>
                <w:rFonts w:ascii="Aptos Narrow" w:hAnsi="Aptos Narrow"/>
                <w:b/>
                <w:color w:val="156082" w:themeColor="accent1"/>
                <w:sz w:val="20"/>
                <w:szCs w:val="20"/>
                <w:lang w:val="es-MX"/>
              </w:rPr>
              <w:t>git</w:t>
            </w:r>
            <w:proofErr w:type="spellEnd"/>
            <w:r w:rsidRPr="00A0343E">
              <w:rPr>
                <w:rFonts w:ascii="Aptos Narrow" w:hAnsi="Aptos Narrow"/>
                <w:b/>
                <w:color w:val="156082" w:themeColor="accent1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A0343E">
              <w:rPr>
                <w:rFonts w:ascii="Aptos Narrow" w:hAnsi="Aptos Narrow"/>
                <w:b/>
                <w:color w:val="156082" w:themeColor="accent1"/>
                <w:sz w:val="20"/>
                <w:szCs w:val="20"/>
                <w:lang w:val="es-MX"/>
              </w:rPr>
              <w:t>ninit</w:t>
            </w:r>
            <w:proofErr w:type="spellEnd"/>
            <w:r>
              <w:rPr>
                <w:rFonts w:ascii="Aptos Narrow" w:hAnsi="Aptos Narrow"/>
                <w:bCs/>
                <w:color w:val="156082" w:themeColor="accent1"/>
                <w:sz w:val="20"/>
                <w:szCs w:val="20"/>
                <w:lang w:val="es-MX"/>
              </w:rPr>
              <w:t xml:space="preserve"> . </w:t>
            </w:r>
            <w:r w:rsidRPr="00626503">
              <w:rPr>
                <w:rFonts w:ascii="Aptos Narrow" w:hAnsi="Aptos Narrow"/>
                <w:bCs/>
                <w:sz w:val="20"/>
                <w:szCs w:val="20"/>
                <w:lang w:val="es-MX"/>
              </w:rPr>
              <w:t>Ejemplo:</w:t>
            </w:r>
          </w:p>
          <w:p w14:paraId="7C6AD432" w14:textId="3C3F58F9" w:rsidR="00626503" w:rsidRDefault="003F17A4" w:rsidP="009504FF">
            <w:pPr>
              <w:pStyle w:val="TableParagraph"/>
              <w:ind w:right="546"/>
              <w:jc w:val="left"/>
              <w:rPr>
                <w:rFonts w:ascii="Aptos Narrow" w:hAnsi="Aptos Narrow"/>
                <w:bCs/>
                <w:sz w:val="20"/>
                <w:szCs w:val="20"/>
                <w:lang w:val="es-MX"/>
              </w:rPr>
            </w:pPr>
            <w:r>
              <w:rPr>
                <w:rFonts w:ascii="Aptos Narrow" w:hAnsi="Aptos Narrow"/>
                <w:bCs/>
                <w:sz w:val="20"/>
                <w:szCs w:val="20"/>
                <w:lang w:val="es-MX"/>
              </w:rPr>
              <w:t xml:space="preserve"> </w:t>
            </w:r>
            <w:r w:rsidR="00626503" w:rsidRPr="00626503">
              <w:rPr>
                <w:rFonts w:ascii="Aptos Narrow" w:hAnsi="Aptos Narrow"/>
                <w:bCs/>
                <w:sz w:val="20"/>
                <w:szCs w:val="20"/>
                <w:lang w:val="es-MX"/>
              </w:rPr>
              <w:drawing>
                <wp:inline distT="0" distB="0" distL="0" distR="0" wp14:anchorId="6DAEDEC0" wp14:editId="2A0057FD">
                  <wp:extent cx="3639624" cy="200754"/>
                  <wp:effectExtent l="0" t="0" r="0" b="8890"/>
                  <wp:docPr id="3048421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84218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8255" cy="21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 Narrow" w:hAnsi="Aptos Narrow"/>
                <w:bCs/>
                <w:sz w:val="20"/>
                <w:szCs w:val="20"/>
                <w:lang w:val="es-MX"/>
              </w:rPr>
              <w:t xml:space="preserve">  </w:t>
            </w:r>
            <w:r w:rsidR="00626503">
              <w:rPr>
                <w:rFonts w:ascii="Aptos Narrow" w:hAnsi="Aptos Narrow"/>
                <w:bCs/>
                <w:sz w:val="20"/>
                <w:szCs w:val="20"/>
                <w:lang w:val="es-MX"/>
              </w:rPr>
              <w:t xml:space="preserve"> </w:t>
            </w:r>
          </w:p>
          <w:p w14:paraId="341AF415" w14:textId="0152D732" w:rsidR="00626503" w:rsidRDefault="007B2116" w:rsidP="009504FF">
            <w:pPr>
              <w:pStyle w:val="TableParagraph"/>
              <w:ind w:right="546"/>
              <w:jc w:val="left"/>
              <w:rPr>
                <w:rFonts w:ascii="Aptos Narrow" w:hAnsi="Aptos Narrow"/>
                <w:bCs/>
                <w:sz w:val="20"/>
                <w:szCs w:val="20"/>
                <w:lang w:val="es-MX"/>
              </w:rPr>
            </w:pPr>
            <w:r>
              <w:rPr>
                <w:rFonts w:ascii="Aptos Narrow" w:hAnsi="Aptos Narrow"/>
                <w:bCs/>
                <w:sz w:val="20"/>
                <w:szCs w:val="20"/>
                <w:lang w:val="es-MX"/>
              </w:rPr>
              <w:t>Automáticamente</w:t>
            </w:r>
            <w:r w:rsidR="00626503">
              <w:rPr>
                <w:rFonts w:ascii="Aptos Narrow" w:hAnsi="Aptos Narrow"/>
                <w:bCs/>
                <w:sz w:val="20"/>
                <w:szCs w:val="20"/>
                <w:lang w:val="es-MX"/>
              </w:rPr>
              <w:t xml:space="preserve"> se </w:t>
            </w:r>
            <w:r w:rsidR="00A0343E">
              <w:rPr>
                <w:rFonts w:ascii="Aptos Narrow" w:hAnsi="Aptos Narrow"/>
                <w:bCs/>
                <w:sz w:val="20"/>
                <w:szCs w:val="20"/>
                <w:lang w:val="es-MX"/>
              </w:rPr>
              <w:t>creará</w:t>
            </w:r>
            <w:r w:rsidR="00626503">
              <w:rPr>
                <w:rFonts w:ascii="Aptos Narrow" w:hAnsi="Aptos Narrow"/>
                <w:bCs/>
                <w:sz w:val="20"/>
                <w:szCs w:val="20"/>
                <w:lang w:val="es-MX"/>
              </w:rPr>
              <w:t xml:space="preserve"> la siguiente carpeta:</w:t>
            </w:r>
          </w:p>
          <w:p w14:paraId="1B161304" w14:textId="630E7977" w:rsidR="00626503" w:rsidRDefault="00626503" w:rsidP="009504FF">
            <w:pPr>
              <w:pStyle w:val="TableParagraph"/>
              <w:ind w:right="546"/>
              <w:jc w:val="left"/>
              <w:rPr>
                <w:rFonts w:ascii="Aptos Narrow" w:hAnsi="Aptos Narrow"/>
                <w:bCs/>
                <w:sz w:val="20"/>
                <w:szCs w:val="20"/>
                <w:lang w:val="es-MX"/>
              </w:rPr>
            </w:pPr>
            <w:r>
              <w:rPr>
                <w:rFonts w:ascii="Aptos Narrow" w:hAnsi="Aptos Narrow"/>
                <w:bCs/>
                <w:sz w:val="20"/>
                <w:szCs w:val="20"/>
                <w:lang w:val="es-MX"/>
              </w:rPr>
              <w:t xml:space="preserve"> </w:t>
            </w:r>
            <w:r w:rsidRPr="00626503">
              <w:rPr>
                <w:rFonts w:ascii="Aptos Narrow" w:hAnsi="Aptos Narrow"/>
                <w:bCs/>
                <w:sz w:val="20"/>
                <w:szCs w:val="20"/>
                <w:lang w:val="es-MX"/>
              </w:rPr>
              <w:drawing>
                <wp:inline distT="0" distB="0" distL="0" distR="0" wp14:anchorId="5DF3078E" wp14:editId="04BB1B66">
                  <wp:extent cx="1530429" cy="779930"/>
                  <wp:effectExtent l="0" t="0" r="0" b="1270"/>
                  <wp:docPr id="83095794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95794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116" cy="788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 Narrow" w:hAnsi="Aptos Narrow"/>
                <w:bCs/>
                <w:sz w:val="20"/>
                <w:szCs w:val="20"/>
                <w:lang w:val="es-MX"/>
              </w:rPr>
              <w:t xml:space="preserve"> </w:t>
            </w:r>
            <w:r w:rsidR="007B2116">
              <w:rPr>
                <w:rFonts w:ascii="Aptos Narrow" w:hAnsi="Aptos Narrow"/>
                <w:bCs/>
                <w:sz w:val="20"/>
                <w:szCs w:val="20"/>
                <w:lang w:val="es-MX"/>
              </w:rPr>
              <w:t xml:space="preserve">    </w:t>
            </w:r>
            <w:r w:rsidR="007B2116" w:rsidRPr="007B2116">
              <w:rPr>
                <w:rFonts w:ascii="Aptos Narrow" w:hAnsi="Aptos Narrow"/>
                <w:bCs/>
                <w:sz w:val="20"/>
                <w:szCs w:val="20"/>
                <w:lang w:val="es-MX"/>
              </w:rPr>
              <w:drawing>
                <wp:inline distT="0" distB="0" distL="0" distR="0" wp14:anchorId="54232428" wp14:editId="27B74F0E">
                  <wp:extent cx="847164" cy="772886"/>
                  <wp:effectExtent l="0" t="0" r="0" b="8255"/>
                  <wp:docPr id="21108977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89774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901" cy="780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BC5BE1" w14:textId="68F46E35" w:rsidR="00626503" w:rsidRDefault="003F17A4" w:rsidP="009504FF">
            <w:pPr>
              <w:pStyle w:val="TableParagraph"/>
              <w:ind w:right="546"/>
              <w:jc w:val="left"/>
              <w:rPr>
                <w:rFonts w:ascii="Aptos Narrow" w:hAnsi="Aptos Narrow"/>
                <w:bCs/>
                <w:color w:val="156082" w:themeColor="accent1"/>
                <w:sz w:val="20"/>
                <w:szCs w:val="20"/>
                <w:lang w:val="es-MX"/>
              </w:rPr>
            </w:pPr>
            <w:r>
              <w:rPr>
                <w:rFonts w:ascii="Aptos Narrow" w:hAnsi="Aptos Narrow"/>
                <w:bCs/>
                <w:sz w:val="20"/>
                <w:szCs w:val="20"/>
                <w:lang w:val="es-MX"/>
              </w:rPr>
              <w:t xml:space="preserve"> Para cambiar el nombre de la rama utilizamos: </w:t>
            </w:r>
            <w:proofErr w:type="spellStart"/>
            <w:r w:rsidRPr="00A0343E">
              <w:rPr>
                <w:rFonts w:ascii="Aptos Narrow" w:hAnsi="Aptos Narrow"/>
                <w:b/>
                <w:color w:val="156082" w:themeColor="accent1"/>
                <w:sz w:val="20"/>
                <w:szCs w:val="20"/>
                <w:lang w:val="es-MX"/>
              </w:rPr>
              <w:t>git</w:t>
            </w:r>
            <w:proofErr w:type="spellEnd"/>
            <w:r w:rsidRPr="00A0343E">
              <w:rPr>
                <w:rFonts w:ascii="Aptos Narrow" w:hAnsi="Aptos Narrow"/>
                <w:b/>
                <w:color w:val="156082" w:themeColor="accent1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A0343E">
              <w:rPr>
                <w:rFonts w:ascii="Aptos Narrow" w:hAnsi="Aptos Narrow"/>
                <w:b/>
                <w:color w:val="156082" w:themeColor="accent1"/>
                <w:sz w:val="20"/>
                <w:szCs w:val="20"/>
                <w:lang w:val="es-MX"/>
              </w:rPr>
              <w:t>branch</w:t>
            </w:r>
            <w:proofErr w:type="spellEnd"/>
            <w:r w:rsidRPr="00A0343E">
              <w:rPr>
                <w:rFonts w:ascii="Aptos Narrow" w:hAnsi="Aptos Narrow"/>
                <w:b/>
                <w:color w:val="156082" w:themeColor="accent1"/>
                <w:sz w:val="20"/>
                <w:szCs w:val="20"/>
                <w:lang w:val="es-MX"/>
              </w:rPr>
              <w:t xml:space="preserve"> -m </w:t>
            </w:r>
            <w:proofErr w:type="spellStart"/>
            <w:r w:rsidRPr="00A0343E">
              <w:rPr>
                <w:rFonts w:ascii="Aptos Narrow" w:hAnsi="Aptos Narrow"/>
                <w:b/>
                <w:color w:val="156082" w:themeColor="accent1"/>
                <w:sz w:val="20"/>
                <w:szCs w:val="20"/>
                <w:lang w:val="es-MX"/>
              </w:rPr>
              <w:t>nuevoNombre</w:t>
            </w:r>
            <w:proofErr w:type="spellEnd"/>
          </w:p>
          <w:p w14:paraId="20B88F28" w14:textId="7E044EF6" w:rsidR="003F17A4" w:rsidRDefault="003F17A4" w:rsidP="009504FF">
            <w:pPr>
              <w:pStyle w:val="TableParagraph"/>
              <w:ind w:right="546"/>
              <w:jc w:val="left"/>
              <w:rPr>
                <w:rFonts w:ascii="Aptos Narrow" w:hAnsi="Aptos Narrow"/>
                <w:bCs/>
                <w:sz w:val="20"/>
                <w:szCs w:val="20"/>
                <w:lang w:val="es-MX"/>
              </w:rPr>
            </w:pPr>
            <w:r>
              <w:rPr>
                <w:rFonts w:ascii="Aptos Narrow" w:hAnsi="Aptos Narrow"/>
                <w:bCs/>
                <w:sz w:val="20"/>
                <w:szCs w:val="20"/>
                <w:lang w:val="es-MX"/>
              </w:rPr>
              <w:t xml:space="preserve"> </w:t>
            </w:r>
            <w:r w:rsidRPr="003F17A4">
              <w:rPr>
                <w:rFonts w:ascii="Aptos Narrow" w:hAnsi="Aptos Narrow"/>
                <w:bCs/>
                <w:sz w:val="20"/>
                <w:szCs w:val="20"/>
                <w:lang w:val="es-MX"/>
              </w:rPr>
              <w:drawing>
                <wp:inline distT="0" distB="0" distL="0" distR="0" wp14:anchorId="4AEBF28A" wp14:editId="07E1D711">
                  <wp:extent cx="2852057" cy="221365"/>
                  <wp:effectExtent l="0" t="0" r="0" b="7620"/>
                  <wp:docPr id="2172899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28991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00" cy="232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FE84C5" w14:textId="77777777" w:rsidR="00A0343E" w:rsidRPr="00626503" w:rsidRDefault="00A0343E" w:rsidP="009504FF">
            <w:pPr>
              <w:pStyle w:val="TableParagraph"/>
              <w:ind w:right="546"/>
              <w:jc w:val="left"/>
              <w:rPr>
                <w:rFonts w:ascii="Aptos Narrow" w:hAnsi="Aptos Narrow"/>
                <w:bCs/>
                <w:sz w:val="20"/>
                <w:szCs w:val="20"/>
                <w:lang w:val="es-MX"/>
              </w:rPr>
            </w:pPr>
          </w:p>
          <w:p w14:paraId="47FC6AFC" w14:textId="33585C38" w:rsidR="00365E98" w:rsidRPr="00A0343E" w:rsidRDefault="00A0343E" w:rsidP="009504FF">
            <w:pPr>
              <w:pStyle w:val="TableParagraph"/>
              <w:ind w:right="546"/>
              <w:jc w:val="left"/>
              <w:rPr>
                <w:rFonts w:ascii="Aptos Narrow" w:hAnsi="Aptos Narrow"/>
                <w:b/>
                <w:sz w:val="20"/>
                <w:szCs w:val="20"/>
                <w:lang w:val="es-MX"/>
              </w:rPr>
            </w:pPr>
            <w:r>
              <w:rPr>
                <w:rFonts w:ascii="Aptos Narrow" w:hAnsi="Aptos Narrow"/>
                <w:bCs/>
                <w:sz w:val="20"/>
                <w:szCs w:val="20"/>
                <w:lang w:val="es-MX"/>
              </w:rPr>
              <w:t xml:space="preserve"> </w:t>
            </w:r>
            <w:proofErr w:type="gramStart"/>
            <w:r w:rsidRPr="00A0343E">
              <w:rPr>
                <w:rFonts w:ascii="Aptos Narrow" w:hAnsi="Aptos Narrow"/>
                <w:b/>
                <w:color w:val="156082" w:themeColor="accent1"/>
                <w:sz w:val="20"/>
                <w:szCs w:val="20"/>
                <w:lang w:val="es-MX"/>
              </w:rPr>
              <w:t>Master</w:t>
            </w:r>
            <w:proofErr w:type="gramEnd"/>
            <w:r w:rsidRPr="00A0343E">
              <w:rPr>
                <w:rFonts w:ascii="Aptos Narrow" w:hAnsi="Aptos Narrow"/>
                <w:b/>
                <w:color w:val="156082" w:themeColor="accent1"/>
                <w:sz w:val="20"/>
                <w:szCs w:val="20"/>
                <w:lang w:val="es-MX"/>
              </w:rPr>
              <w:t xml:space="preserve"> o </w:t>
            </w:r>
            <w:proofErr w:type="spellStart"/>
            <w:r w:rsidRPr="00A0343E">
              <w:rPr>
                <w:rFonts w:ascii="Aptos Narrow" w:hAnsi="Aptos Narrow"/>
                <w:b/>
                <w:color w:val="156082" w:themeColor="accent1"/>
                <w:sz w:val="20"/>
                <w:szCs w:val="20"/>
                <w:lang w:val="es-MX"/>
              </w:rPr>
              <w:t>main</w:t>
            </w:r>
            <w:proofErr w:type="spellEnd"/>
            <w:r w:rsidRPr="00A0343E">
              <w:rPr>
                <w:rFonts w:ascii="Aptos Narrow" w:hAnsi="Aptos Narrow"/>
                <w:b/>
                <w:color w:val="156082" w:themeColor="accent1"/>
                <w:sz w:val="20"/>
                <w:szCs w:val="20"/>
                <w:lang w:val="es-MX"/>
              </w:rPr>
              <w:t xml:space="preserve"> es nuestra rama principal en nuestro proyecto.</w:t>
            </w:r>
          </w:p>
          <w:p w14:paraId="73B6FC39" w14:textId="77777777" w:rsidR="003F17A4" w:rsidRPr="003F17A4" w:rsidRDefault="003F17A4" w:rsidP="003F17A4">
            <w:pPr>
              <w:rPr>
                <w:lang w:val="es-MX"/>
              </w:rPr>
            </w:pPr>
          </w:p>
          <w:p w14:paraId="18E69509" w14:textId="77777777" w:rsidR="003F17A4" w:rsidRPr="003F17A4" w:rsidRDefault="003F17A4" w:rsidP="003F17A4">
            <w:pPr>
              <w:rPr>
                <w:lang w:val="es-MX"/>
              </w:rPr>
            </w:pPr>
          </w:p>
          <w:p w14:paraId="7ACF9645" w14:textId="77777777" w:rsidR="003F17A4" w:rsidRPr="003F17A4" w:rsidRDefault="003F17A4" w:rsidP="003F17A4">
            <w:pPr>
              <w:rPr>
                <w:lang w:val="es-MX"/>
              </w:rPr>
            </w:pPr>
          </w:p>
          <w:p w14:paraId="7FA44780" w14:textId="77777777" w:rsidR="003F17A4" w:rsidRPr="003F17A4" w:rsidRDefault="003F17A4" w:rsidP="003F17A4">
            <w:pPr>
              <w:rPr>
                <w:lang w:val="es-MX"/>
              </w:rPr>
            </w:pPr>
          </w:p>
          <w:p w14:paraId="35CB6372" w14:textId="77777777" w:rsidR="003F17A4" w:rsidRDefault="003F17A4" w:rsidP="003F17A4">
            <w:pPr>
              <w:rPr>
                <w:rFonts w:ascii="Aptos Narrow" w:eastAsia="Times New Roman" w:hAnsi="Aptos Narrow" w:cs="Times New Roman"/>
                <w:bCs/>
                <w:sz w:val="20"/>
                <w:szCs w:val="20"/>
                <w:lang w:val="es-MX"/>
              </w:rPr>
            </w:pPr>
          </w:p>
          <w:p w14:paraId="286EBAD4" w14:textId="77777777" w:rsidR="003F17A4" w:rsidRPr="003F17A4" w:rsidRDefault="003F17A4" w:rsidP="003F17A4">
            <w:pPr>
              <w:rPr>
                <w:lang w:val="es-MX"/>
              </w:rPr>
            </w:pPr>
          </w:p>
          <w:p w14:paraId="4754F547" w14:textId="77777777" w:rsidR="003F17A4" w:rsidRDefault="003F17A4" w:rsidP="003F17A4">
            <w:pPr>
              <w:rPr>
                <w:rFonts w:ascii="Aptos Narrow" w:eastAsia="Times New Roman" w:hAnsi="Aptos Narrow" w:cs="Times New Roman"/>
                <w:bCs/>
                <w:sz w:val="20"/>
                <w:szCs w:val="20"/>
                <w:lang w:val="es-MX"/>
              </w:rPr>
            </w:pPr>
          </w:p>
          <w:p w14:paraId="51B9383F" w14:textId="0981C40B" w:rsidR="003F17A4" w:rsidRPr="003F17A4" w:rsidRDefault="003F17A4" w:rsidP="003F17A4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Pr="003F17A4">
              <w:rPr>
                <w:sz w:val="20"/>
                <w:szCs w:val="20"/>
                <w:lang w:val="es-MX"/>
              </w:rPr>
              <w:t xml:space="preserve">Tutorial para </w:t>
            </w:r>
            <w:r w:rsidR="00A0343E" w:rsidRPr="003F17A4">
              <w:rPr>
                <w:sz w:val="20"/>
                <w:szCs w:val="20"/>
                <w:lang w:val="es-MX"/>
              </w:rPr>
              <w:t>personalizar</w:t>
            </w:r>
            <w:r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/>
              </w:rPr>
              <w:t>powershell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: </w:t>
            </w:r>
            <w:r w:rsidRPr="003F17A4">
              <w:rPr>
                <w:sz w:val="20"/>
                <w:szCs w:val="20"/>
                <w:lang w:val="es-MX"/>
              </w:rPr>
              <w:t>https://www.youtube.com/watch?v=-G6GbXGo4wo</w:t>
            </w:r>
          </w:p>
        </w:tc>
      </w:tr>
      <w:tr w:rsidR="001E3787" w:rsidRPr="00E12E8D" w14:paraId="585B7D9C" w14:textId="77777777" w:rsidTr="001A1C42">
        <w:trPr>
          <w:trHeight w:val="2906"/>
        </w:trPr>
        <w:tc>
          <w:tcPr>
            <w:tcW w:w="10682" w:type="dxa"/>
            <w:gridSpan w:val="2"/>
          </w:tcPr>
          <w:p w14:paraId="7504E894" w14:textId="77777777" w:rsidR="001E3787" w:rsidRPr="00E12E8D" w:rsidRDefault="001E3787" w:rsidP="001A1C42">
            <w:pPr>
              <w:pStyle w:val="TableParagraph"/>
              <w:ind w:left="381"/>
              <w:rPr>
                <w:rFonts w:ascii="Aptos Narrow" w:hAnsi="Aptos Narrow"/>
                <w:b/>
                <w:sz w:val="28"/>
                <w:szCs w:val="28"/>
                <w:lang w:val="es-MX"/>
              </w:rPr>
            </w:pPr>
            <w:proofErr w:type="spellStart"/>
            <w:r w:rsidRPr="00E12E8D">
              <w:rPr>
                <w:rFonts w:ascii="Aptos Narrow" w:hAnsi="Aptos Narrow"/>
                <w:b/>
                <w:spacing w:val="-2"/>
                <w:w w:val="105"/>
                <w:sz w:val="28"/>
                <w:szCs w:val="28"/>
                <w:lang w:val="es-MX"/>
              </w:rPr>
              <w:t>Summary</w:t>
            </w:r>
            <w:proofErr w:type="spellEnd"/>
          </w:p>
        </w:tc>
      </w:tr>
      <w:bookmarkEnd w:id="0"/>
    </w:tbl>
    <w:p w14:paraId="3A8806F3" w14:textId="77777777" w:rsidR="001E3787" w:rsidRDefault="001E3787" w:rsidP="00AE721A">
      <w:pPr>
        <w:rPr>
          <w:rFonts w:ascii="Aptos Narrow" w:hAnsi="Aptos Narrow"/>
        </w:rPr>
      </w:pPr>
    </w:p>
    <w:p w14:paraId="43452994" w14:textId="77777777" w:rsidR="00B12B44" w:rsidRDefault="00B12B44" w:rsidP="00AE721A">
      <w:pPr>
        <w:rPr>
          <w:rFonts w:ascii="Aptos Narrow" w:hAnsi="Aptos Narrow"/>
        </w:rPr>
      </w:pPr>
    </w:p>
    <w:p w14:paraId="1FD61ADD" w14:textId="77777777" w:rsidR="00B12B44" w:rsidRDefault="00B12B44" w:rsidP="00AE721A">
      <w:pPr>
        <w:rPr>
          <w:rFonts w:ascii="Aptos Narrow" w:hAnsi="Aptos Narrow"/>
        </w:rPr>
      </w:pPr>
    </w:p>
    <w:p w14:paraId="6B816F6D" w14:textId="5F9C8BA7" w:rsidR="00626503" w:rsidRPr="00B12B44" w:rsidRDefault="00B12B44" w:rsidP="00B12B44">
      <w:pPr>
        <w:rPr>
          <w:rFonts w:ascii="Aptos Narrow" w:hAnsi="Aptos Narrow"/>
          <w:b/>
          <w:bCs/>
          <w:sz w:val="28"/>
          <w:szCs w:val="28"/>
        </w:rPr>
      </w:pPr>
      <w:r w:rsidRPr="00B12B44">
        <w:rPr>
          <w:rFonts w:ascii="Aptos Narrow" w:hAnsi="Aptos Narrow"/>
          <w:b/>
          <w:bCs/>
          <w:sz w:val="28"/>
          <w:szCs w:val="28"/>
        </w:rPr>
        <w:t>Comandos básicos de navegación y gestión de archivos utilizando CMD</w:t>
      </w:r>
    </w:p>
    <w:p w14:paraId="0AEA9E50" w14:textId="42FE4BC7" w:rsidR="00B12B44" w:rsidRPr="00B12B44" w:rsidRDefault="00B12B44" w:rsidP="00B12B44">
      <w:pPr>
        <w:numPr>
          <w:ilvl w:val="0"/>
          <w:numId w:val="2"/>
        </w:numPr>
        <w:rPr>
          <w:rFonts w:ascii="Aptos Narrow" w:hAnsi="Aptos Narrow"/>
        </w:rPr>
      </w:pPr>
      <w:r w:rsidRPr="00B12B44">
        <w:rPr>
          <w:rFonts w:ascii="Aptos Narrow" w:hAnsi="Aptos Narrow"/>
          <w:b/>
          <w:bCs/>
        </w:rPr>
        <w:t>cd</w:t>
      </w:r>
      <w:r w:rsidRPr="00B12B44">
        <w:rPr>
          <w:rFonts w:ascii="Aptos Narrow" w:hAnsi="Aptos Narrow"/>
        </w:rPr>
        <w:t>: Cambia el directorio actual. Ejemplo: cd C:\CarpetaDestino</w:t>
      </w:r>
    </w:p>
    <w:p w14:paraId="65C8182F" w14:textId="77777777" w:rsidR="00B12B44" w:rsidRPr="00B12B44" w:rsidRDefault="00B12B44" w:rsidP="00B12B44">
      <w:pPr>
        <w:numPr>
          <w:ilvl w:val="0"/>
          <w:numId w:val="2"/>
        </w:numPr>
        <w:rPr>
          <w:rFonts w:ascii="Aptos Narrow" w:hAnsi="Aptos Narrow"/>
        </w:rPr>
      </w:pPr>
      <w:proofErr w:type="spellStart"/>
      <w:r w:rsidRPr="00B12B44">
        <w:rPr>
          <w:rFonts w:ascii="Aptos Narrow" w:hAnsi="Aptos Narrow"/>
          <w:b/>
          <w:bCs/>
        </w:rPr>
        <w:t>dir</w:t>
      </w:r>
      <w:proofErr w:type="spellEnd"/>
      <w:r w:rsidRPr="00B12B44">
        <w:rPr>
          <w:rFonts w:ascii="Aptos Narrow" w:hAnsi="Aptos Narrow"/>
        </w:rPr>
        <w:t xml:space="preserve">: Muestra una lista de los archivos y subdirectorios en el directorio actual. Ejemplo: </w:t>
      </w:r>
      <w:proofErr w:type="spellStart"/>
      <w:r w:rsidRPr="00B12B44">
        <w:rPr>
          <w:rFonts w:ascii="Aptos Narrow" w:hAnsi="Aptos Narrow"/>
        </w:rPr>
        <w:t>dir</w:t>
      </w:r>
      <w:proofErr w:type="spellEnd"/>
      <w:r w:rsidRPr="00B12B44">
        <w:rPr>
          <w:rFonts w:ascii="Aptos Narrow" w:hAnsi="Aptos Narrow"/>
        </w:rPr>
        <w:t xml:space="preserve"> /w (muestra la lista en formato ancho)</w:t>
      </w:r>
    </w:p>
    <w:p w14:paraId="4854BAF6" w14:textId="77777777" w:rsidR="00B12B44" w:rsidRDefault="00B12B44" w:rsidP="00B12B44">
      <w:pPr>
        <w:numPr>
          <w:ilvl w:val="0"/>
          <w:numId w:val="2"/>
        </w:numPr>
        <w:rPr>
          <w:rFonts w:ascii="Aptos Narrow" w:hAnsi="Aptos Narrow"/>
        </w:rPr>
      </w:pPr>
      <w:proofErr w:type="spellStart"/>
      <w:r w:rsidRPr="00B12B44">
        <w:rPr>
          <w:rFonts w:ascii="Aptos Narrow" w:hAnsi="Aptos Narrow"/>
          <w:b/>
          <w:bCs/>
        </w:rPr>
        <w:t>md</w:t>
      </w:r>
      <w:proofErr w:type="spellEnd"/>
      <w:r w:rsidRPr="00B12B44">
        <w:rPr>
          <w:rFonts w:ascii="Aptos Narrow" w:hAnsi="Aptos Narrow"/>
          <w:b/>
          <w:bCs/>
        </w:rPr>
        <w:t xml:space="preserve"> o </w:t>
      </w:r>
      <w:proofErr w:type="spellStart"/>
      <w:r w:rsidRPr="00B12B44">
        <w:rPr>
          <w:rFonts w:ascii="Aptos Narrow" w:hAnsi="Aptos Narrow"/>
          <w:b/>
          <w:bCs/>
        </w:rPr>
        <w:t>mkdir</w:t>
      </w:r>
      <w:proofErr w:type="spellEnd"/>
      <w:r w:rsidRPr="00B12B44">
        <w:rPr>
          <w:rFonts w:ascii="Aptos Narrow" w:hAnsi="Aptos Narrow"/>
        </w:rPr>
        <w:t xml:space="preserve">: Crea un nuevo directorio. Ejemplo: </w:t>
      </w:r>
      <w:proofErr w:type="spellStart"/>
      <w:r w:rsidRPr="00B12B44">
        <w:rPr>
          <w:rFonts w:ascii="Aptos Narrow" w:hAnsi="Aptos Narrow"/>
        </w:rPr>
        <w:t>md</w:t>
      </w:r>
      <w:proofErr w:type="spellEnd"/>
      <w:r w:rsidRPr="00B12B44">
        <w:rPr>
          <w:rFonts w:ascii="Aptos Narrow" w:hAnsi="Aptos Narrow"/>
        </w:rPr>
        <w:t xml:space="preserve"> </w:t>
      </w:r>
      <w:proofErr w:type="spellStart"/>
      <w:r w:rsidRPr="00B12B44">
        <w:rPr>
          <w:rFonts w:ascii="Aptos Narrow" w:hAnsi="Aptos Narrow"/>
        </w:rPr>
        <w:t>NuevaCarpeta</w:t>
      </w:r>
      <w:proofErr w:type="spellEnd"/>
    </w:p>
    <w:p w14:paraId="716E471A" w14:textId="242AEC11" w:rsidR="00626503" w:rsidRPr="00B12B44" w:rsidRDefault="00626503" w:rsidP="00B12B44">
      <w:pPr>
        <w:numPr>
          <w:ilvl w:val="0"/>
          <w:numId w:val="2"/>
        </w:numPr>
        <w:rPr>
          <w:rFonts w:ascii="Aptos Narrow" w:hAnsi="Aptos Narrow"/>
        </w:rPr>
      </w:pPr>
      <w:proofErr w:type="spellStart"/>
      <w:r w:rsidRPr="00626503">
        <w:rPr>
          <w:rFonts w:ascii="Aptos Narrow" w:hAnsi="Aptos Narrow"/>
          <w:b/>
          <w:bCs/>
        </w:rPr>
        <w:t>type</w:t>
      </w:r>
      <w:proofErr w:type="spellEnd"/>
      <w:r w:rsidRPr="00626503">
        <w:rPr>
          <w:rFonts w:ascii="Aptos Narrow" w:hAnsi="Aptos Narrow"/>
          <w:b/>
          <w:bCs/>
        </w:rPr>
        <w:t xml:space="preserve"> </w:t>
      </w:r>
      <w:proofErr w:type="spellStart"/>
      <w:r w:rsidRPr="00626503">
        <w:rPr>
          <w:rFonts w:ascii="Aptos Narrow" w:hAnsi="Aptos Narrow"/>
          <w:b/>
          <w:bCs/>
        </w:rPr>
        <w:t>nul</w:t>
      </w:r>
      <w:proofErr w:type="spellEnd"/>
      <w:r w:rsidRPr="00626503">
        <w:rPr>
          <w:rFonts w:ascii="Aptos Narrow" w:hAnsi="Aptos Narrow"/>
          <w:b/>
          <w:bCs/>
        </w:rPr>
        <w:t xml:space="preserve"> &gt;</w:t>
      </w:r>
      <w:r w:rsidRPr="00626503">
        <w:rPr>
          <w:rFonts w:ascii="Aptos Narrow" w:hAnsi="Aptos Narrow"/>
        </w:rPr>
        <w:t xml:space="preserve"> </w:t>
      </w:r>
      <w:r>
        <w:rPr>
          <w:rFonts w:ascii="Aptos Narrow" w:hAnsi="Aptos Narrow"/>
        </w:rPr>
        <w:t xml:space="preserve">: Crea un nuevo fichero. Ejemplo: </w:t>
      </w:r>
      <w:proofErr w:type="spellStart"/>
      <w:r w:rsidRPr="00626503">
        <w:rPr>
          <w:rFonts w:ascii="Aptos Narrow" w:hAnsi="Aptos Narrow"/>
        </w:rPr>
        <w:t>type</w:t>
      </w:r>
      <w:proofErr w:type="spellEnd"/>
      <w:r w:rsidRPr="00626503">
        <w:rPr>
          <w:rFonts w:ascii="Aptos Narrow" w:hAnsi="Aptos Narrow"/>
        </w:rPr>
        <w:t xml:space="preserve"> </w:t>
      </w:r>
      <w:proofErr w:type="spellStart"/>
      <w:r w:rsidRPr="00626503">
        <w:rPr>
          <w:rFonts w:ascii="Aptos Narrow" w:hAnsi="Aptos Narrow"/>
        </w:rPr>
        <w:t>nul</w:t>
      </w:r>
      <w:proofErr w:type="spellEnd"/>
      <w:r w:rsidRPr="00626503">
        <w:rPr>
          <w:rFonts w:ascii="Aptos Narrow" w:hAnsi="Aptos Narrow"/>
        </w:rPr>
        <w:t xml:space="preserve"> &gt; </w:t>
      </w:r>
      <w:proofErr w:type="spellStart"/>
      <w:r w:rsidRPr="00626503">
        <w:rPr>
          <w:rFonts w:ascii="Aptos Narrow" w:hAnsi="Aptos Narrow"/>
        </w:rPr>
        <w:t>nombre_archivo</w:t>
      </w:r>
      <w:proofErr w:type="spellEnd"/>
    </w:p>
    <w:p w14:paraId="75953AD1" w14:textId="77777777" w:rsidR="00B12B44" w:rsidRPr="00B12B44" w:rsidRDefault="00B12B44" w:rsidP="00B12B44">
      <w:pPr>
        <w:numPr>
          <w:ilvl w:val="0"/>
          <w:numId w:val="2"/>
        </w:numPr>
        <w:rPr>
          <w:rFonts w:ascii="Aptos Narrow" w:hAnsi="Aptos Narrow"/>
        </w:rPr>
      </w:pPr>
      <w:proofErr w:type="spellStart"/>
      <w:r w:rsidRPr="00B12B44">
        <w:rPr>
          <w:rFonts w:ascii="Aptos Narrow" w:hAnsi="Aptos Narrow"/>
          <w:b/>
          <w:bCs/>
        </w:rPr>
        <w:t>rd</w:t>
      </w:r>
      <w:proofErr w:type="spellEnd"/>
      <w:r w:rsidRPr="00B12B44">
        <w:rPr>
          <w:rFonts w:ascii="Aptos Narrow" w:hAnsi="Aptos Narrow"/>
          <w:b/>
          <w:bCs/>
        </w:rPr>
        <w:t xml:space="preserve"> o </w:t>
      </w:r>
      <w:proofErr w:type="spellStart"/>
      <w:r w:rsidRPr="00B12B44">
        <w:rPr>
          <w:rFonts w:ascii="Aptos Narrow" w:hAnsi="Aptos Narrow"/>
          <w:b/>
          <w:bCs/>
        </w:rPr>
        <w:t>rmdir</w:t>
      </w:r>
      <w:proofErr w:type="spellEnd"/>
      <w:r w:rsidRPr="00B12B44">
        <w:rPr>
          <w:rFonts w:ascii="Aptos Narrow" w:hAnsi="Aptos Narrow"/>
        </w:rPr>
        <w:t xml:space="preserve">: Elimina un directorio vacío. Ejemplo: </w:t>
      </w:r>
      <w:proofErr w:type="spellStart"/>
      <w:r w:rsidRPr="00B12B44">
        <w:rPr>
          <w:rFonts w:ascii="Aptos Narrow" w:hAnsi="Aptos Narrow"/>
        </w:rPr>
        <w:t>rd</w:t>
      </w:r>
      <w:proofErr w:type="spellEnd"/>
      <w:r w:rsidRPr="00B12B44">
        <w:rPr>
          <w:rFonts w:ascii="Aptos Narrow" w:hAnsi="Aptos Narrow"/>
        </w:rPr>
        <w:t xml:space="preserve"> </w:t>
      </w:r>
      <w:proofErr w:type="spellStart"/>
      <w:r w:rsidRPr="00B12B44">
        <w:rPr>
          <w:rFonts w:ascii="Aptos Narrow" w:hAnsi="Aptos Narrow"/>
        </w:rPr>
        <w:t>CarpetaAEliminar</w:t>
      </w:r>
      <w:proofErr w:type="spellEnd"/>
    </w:p>
    <w:p w14:paraId="78FE60C1" w14:textId="77777777" w:rsidR="00B12B44" w:rsidRPr="00B12B44" w:rsidRDefault="00B12B44" w:rsidP="00B12B44">
      <w:pPr>
        <w:numPr>
          <w:ilvl w:val="0"/>
          <w:numId w:val="2"/>
        </w:numPr>
        <w:rPr>
          <w:rFonts w:ascii="Aptos Narrow" w:hAnsi="Aptos Narrow"/>
        </w:rPr>
      </w:pPr>
      <w:r w:rsidRPr="00B12B44">
        <w:rPr>
          <w:rFonts w:ascii="Aptos Narrow" w:hAnsi="Aptos Narrow"/>
          <w:b/>
          <w:bCs/>
        </w:rPr>
        <w:t>del</w:t>
      </w:r>
      <w:r w:rsidRPr="00B12B44">
        <w:rPr>
          <w:rFonts w:ascii="Aptos Narrow" w:hAnsi="Aptos Narrow"/>
        </w:rPr>
        <w:t>: Elimina uno o varios archivos. Ejemplo: del archivo.txt</w:t>
      </w:r>
    </w:p>
    <w:p w14:paraId="51D2BDA1" w14:textId="77777777" w:rsidR="00B12B44" w:rsidRPr="00B12B44" w:rsidRDefault="00B12B44" w:rsidP="00B12B44">
      <w:pPr>
        <w:numPr>
          <w:ilvl w:val="0"/>
          <w:numId w:val="2"/>
        </w:numPr>
        <w:rPr>
          <w:rFonts w:ascii="Aptos Narrow" w:hAnsi="Aptos Narrow"/>
        </w:rPr>
      </w:pPr>
      <w:proofErr w:type="spellStart"/>
      <w:r w:rsidRPr="00B12B44">
        <w:rPr>
          <w:rFonts w:ascii="Aptos Narrow" w:hAnsi="Aptos Narrow"/>
          <w:b/>
          <w:bCs/>
        </w:rPr>
        <w:t>copy</w:t>
      </w:r>
      <w:proofErr w:type="spellEnd"/>
      <w:r w:rsidRPr="00B12B44">
        <w:rPr>
          <w:rFonts w:ascii="Aptos Narrow" w:hAnsi="Aptos Narrow"/>
        </w:rPr>
        <w:t xml:space="preserve">: Copia archivos de un lugar a otro. Ejemplo: </w:t>
      </w:r>
      <w:proofErr w:type="spellStart"/>
      <w:r w:rsidRPr="00B12B44">
        <w:rPr>
          <w:rFonts w:ascii="Aptos Narrow" w:hAnsi="Aptos Narrow"/>
        </w:rPr>
        <w:t>copy</w:t>
      </w:r>
      <w:proofErr w:type="spellEnd"/>
      <w:r w:rsidRPr="00B12B44">
        <w:rPr>
          <w:rFonts w:ascii="Aptos Narrow" w:hAnsi="Aptos Narrow"/>
        </w:rPr>
        <w:t xml:space="preserve"> archivo.txt C:\CarpetaDestino</w:t>
      </w:r>
    </w:p>
    <w:p w14:paraId="1CC1AA86" w14:textId="77777777" w:rsidR="00B12B44" w:rsidRPr="00B12B44" w:rsidRDefault="00B12B44" w:rsidP="00B12B44">
      <w:pPr>
        <w:numPr>
          <w:ilvl w:val="0"/>
          <w:numId w:val="2"/>
        </w:numPr>
        <w:rPr>
          <w:rFonts w:ascii="Aptos Narrow" w:hAnsi="Aptos Narrow"/>
        </w:rPr>
      </w:pPr>
      <w:proofErr w:type="spellStart"/>
      <w:r w:rsidRPr="00B12B44">
        <w:rPr>
          <w:rFonts w:ascii="Aptos Narrow" w:hAnsi="Aptos Narrow"/>
          <w:b/>
          <w:bCs/>
        </w:rPr>
        <w:t>move</w:t>
      </w:r>
      <w:proofErr w:type="spellEnd"/>
      <w:r w:rsidRPr="00B12B44">
        <w:rPr>
          <w:rFonts w:ascii="Aptos Narrow" w:hAnsi="Aptos Narrow"/>
        </w:rPr>
        <w:t xml:space="preserve">: Mueve archivos de un lugar a otro. Ejemplo: </w:t>
      </w:r>
      <w:proofErr w:type="spellStart"/>
      <w:r w:rsidRPr="00B12B44">
        <w:rPr>
          <w:rFonts w:ascii="Aptos Narrow" w:hAnsi="Aptos Narrow"/>
        </w:rPr>
        <w:t>move</w:t>
      </w:r>
      <w:proofErr w:type="spellEnd"/>
      <w:r w:rsidRPr="00B12B44">
        <w:rPr>
          <w:rFonts w:ascii="Aptos Narrow" w:hAnsi="Aptos Narrow"/>
        </w:rPr>
        <w:t xml:space="preserve"> archivo.txt C:\CarpetaDestino</w:t>
      </w:r>
    </w:p>
    <w:p w14:paraId="4CB792C6" w14:textId="77777777" w:rsidR="00B12B44" w:rsidRPr="00B12B44" w:rsidRDefault="00B12B44" w:rsidP="00B12B44">
      <w:pPr>
        <w:numPr>
          <w:ilvl w:val="0"/>
          <w:numId w:val="2"/>
        </w:numPr>
        <w:rPr>
          <w:rFonts w:ascii="Aptos Narrow" w:hAnsi="Aptos Narrow"/>
        </w:rPr>
      </w:pPr>
      <w:proofErr w:type="spellStart"/>
      <w:r w:rsidRPr="00B12B44">
        <w:rPr>
          <w:rFonts w:ascii="Aptos Narrow" w:hAnsi="Aptos Narrow"/>
          <w:b/>
          <w:bCs/>
        </w:rPr>
        <w:t>rename</w:t>
      </w:r>
      <w:proofErr w:type="spellEnd"/>
      <w:r w:rsidRPr="00B12B44">
        <w:rPr>
          <w:rFonts w:ascii="Aptos Narrow" w:hAnsi="Aptos Narrow"/>
          <w:b/>
          <w:bCs/>
        </w:rPr>
        <w:t xml:space="preserve"> o </w:t>
      </w:r>
      <w:proofErr w:type="spellStart"/>
      <w:r w:rsidRPr="00B12B44">
        <w:rPr>
          <w:rFonts w:ascii="Aptos Narrow" w:hAnsi="Aptos Narrow"/>
          <w:b/>
          <w:bCs/>
        </w:rPr>
        <w:t>ren</w:t>
      </w:r>
      <w:proofErr w:type="spellEnd"/>
      <w:r w:rsidRPr="00B12B44">
        <w:rPr>
          <w:rFonts w:ascii="Aptos Narrow" w:hAnsi="Aptos Narrow"/>
        </w:rPr>
        <w:t xml:space="preserve">: Renombra archivos o directorios. Ejemplo: </w:t>
      </w:r>
      <w:proofErr w:type="spellStart"/>
      <w:r w:rsidRPr="00B12B44">
        <w:rPr>
          <w:rFonts w:ascii="Aptos Narrow" w:hAnsi="Aptos Narrow"/>
        </w:rPr>
        <w:t>rename</w:t>
      </w:r>
      <w:proofErr w:type="spellEnd"/>
      <w:r w:rsidRPr="00B12B44">
        <w:rPr>
          <w:rFonts w:ascii="Aptos Narrow" w:hAnsi="Aptos Narrow"/>
        </w:rPr>
        <w:t xml:space="preserve"> archivo.txt nuevo_archivo.txt</w:t>
      </w:r>
    </w:p>
    <w:p w14:paraId="39868355" w14:textId="77777777" w:rsidR="00B12B44" w:rsidRPr="00B12B44" w:rsidRDefault="00B12B44" w:rsidP="00B12B44">
      <w:pPr>
        <w:numPr>
          <w:ilvl w:val="0"/>
          <w:numId w:val="2"/>
        </w:numPr>
        <w:rPr>
          <w:rFonts w:ascii="Aptos Narrow" w:hAnsi="Aptos Narrow"/>
        </w:rPr>
      </w:pPr>
      <w:proofErr w:type="spellStart"/>
      <w:r w:rsidRPr="00B12B44">
        <w:rPr>
          <w:rFonts w:ascii="Aptos Narrow" w:hAnsi="Aptos Narrow"/>
          <w:b/>
          <w:bCs/>
        </w:rPr>
        <w:t>type</w:t>
      </w:r>
      <w:proofErr w:type="spellEnd"/>
      <w:r w:rsidRPr="00B12B44">
        <w:rPr>
          <w:rFonts w:ascii="Aptos Narrow" w:hAnsi="Aptos Narrow"/>
        </w:rPr>
        <w:t xml:space="preserve">: Muestra el contenido de un archivo de texto. Ejemplo: </w:t>
      </w:r>
      <w:proofErr w:type="spellStart"/>
      <w:r w:rsidRPr="00B12B44">
        <w:rPr>
          <w:rFonts w:ascii="Aptos Narrow" w:hAnsi="Aptos Narrow"/>
        </w:rPr>
        <w:t>type</w:t>
      </w:r>
      <w:proofErr w:type="spellEnd"/>
      <w:r w:rsidRPr="00B12B44">
        <w:rPr>
          <w:rFonts w:ascii="Aptos Narrow" w:hAnsi="Aptos Narrow"/>
        </w:rPr>
        <w:t xml:space="preserve"> archivo.txt</w:t>
      </w:r>
    </w:p>
    <w:p w14:paraId="78691FB4" w14:textId="77777777" w:rsidR="00B12B44" w:rsidRPr="00B12B44" w:rsidRDefault="00B12B44" w:rsidP="00B12B44">
      <w:pPr>
        <w:rPr>
          <w:rFonts w:ascii="Aptos Narrow" w:hAnsi="Aptos Narrow"/>
          <w:b/>
          <w:bCs/>
        </w:rPr>
      </w:pPr>
      <w:r w:rsidRPr="00B12B44">
        <w:rPr>
          <w:rFonts w:ascii="Aptos Narrow" w:hAnsi="Aptos Narrow"/>
          <w:b/>
          <w:bCs/>
        </w:rPr>
        <w:t>Comandos para obtener información del sistema</w:t>
      </w:r>
    </w:p>
    <w:p w14:paraId="73F235B2" w14:textId="77777777" w:rsidR="00B12B44" w:rsidRPr="00B12B44" w:rsidRDefault="00B12B44" w:rsidP="00B12B44">
      <w:pPr>
        <w:numPr>
          <w:ilvl w:val="0"/>
          <w:numId w:val="3"/>
        </w:numPr>
        <w:rPr>
          <w:rFonts w:ascii="Aptos Narrow" w:hAnsi="Aptos Narrow"/>
        </w:rPr>
      </w:pPr>
      <w:proofErr w:type="spellStart"/>
      <w:r w:rsidRPr="00B12B44">
        <w:rPr>
          <w:rFonts w:ascii="Aptos Narrow" w:hAnsi="Aptos Narrow"/>
          <w:b/>
          <w:bCs/>
        </w:rPr>
        <w:t>systeminfo</w:t>
      </w:r>
      <w:proofErr w:type="spellEnd"/>
      <w:r w:rsidRPr="00B12B44">
        <w:rPr>
          <w:rFonts w:ascii="Aptos Narrow" w:hAnsi="Aptos Narrow"/>
        </w:rPr>
        <w:t>: Muestra información detallada sobre la configuración del sistema operativo y hardware.</w:t>
      </w:r>
    </w:p>
    <w:p w14:paraId="2E02F0DD" w14:textId="77777777" w:rsidR="00B12B44" w:rsidRPr="00B12B44" w:rsidRDefault="00B12B44" w:rsidP="00B12B44">
      <w:pPr>
        <w:numPr>
          <w:ilvl w:val="0"/>
          <w:numId w:val="3"/>
        </w:numPr>
        <w:rPr>
          <w:rFonts w:ascii="Aptos Narrow" w:hAnsi="Aptos Narrow"/>
        </w:rPr>
      </w:pPr>
      <w:r w:rsidRPr="00B12B44">
        <w:rPr>
          <w:rFonts w:ascii="Aptos Narrow" w:hAnsi="Aptos Narrow"/>
          <w:b/>
          <w:bCs/>
        </w:rPr>
        <w:t>ver</w:t>
      </w:r>
      <w:r w:rsidRPr="00B12B44">
        <w:rPr>
          <w:rFonts w:ascii="Aptos Narrow" w:hAnsi="Aptos Narrow"/>
        </w:rPr>
        <w:t>: Muestra la versión de Windows.</w:t>
      </w:r>
    </w:p>
    <w:p w14:paraId="41DF2A39" w14:textId="77777777" w:rsidR="00B12B44" w:rsidRPr="00B12B44" w:rsidRDefault="00B12B44" w:rsidP="00B12B44">
      <w:pPr>
        <w:numPr>
          <w:ilvl w:val="0"/>
          <w:numId w:val="3"/>
        </w:numPr>
        <w:rPr>
          <w:rFonts w:ascii="Aptos Narrow" w:hAnsi="Aptos Narrow"/>
        </w:rPr>
      </w:pPr>
      <w:proofErr w:type="spellStart"/>
      <w:r w:rsidRPr="00B12B44">
        <w:rPr>
          <w:rFonts w:ascii="Aptos Narrow" w:hAnsi="Aptos Narrow"/>
          <w:b/>
          <w:bCs/>
        </w:rPr>
        <w:t>tasklist</w:t>
      </w:r>
      <w:proofErr w:type="spellEnd"/>
      <w:r w:rsidRPr="00B12B44">
        <w:rPr>
          <w:rFonts w:ascii="Aptos Narrow" w:hAnsi="Aptos Narrow"/>
        </w:rPr>
        <w:t>: Muestra una lista de los procesos en ejecución en el sistema.</w:t>
      </w:r>
    </w:p>
    <w:p w14:paraId="2963A1AD" w14:textId="77777777" w:rsidR="00B12B44" w:rsidRPr="00B12B44" w:rsidRDefault="00B12B44" w:rsidP="00B12B44">
      <w:pPr>
        <w:numPr>
          <w:ilvl w:val="0"/>
          <w:numId w:val="3"/>
        </w:numPr>
        <w:rPr>
          <w:rFonts w:ascii="Aptos Narrow" w:hAnsi="Aptos Narrow"/>
        </w:rPr>
      </w:pPr>
      <w:proofErr w:type="spellStart"/>
      <w:r w:rsidRPr="00B12B44">
        <w:rPr>
          <w:rFonts w:ascii="Aptos Narrow" w:hAnsi="Aptos Narrow"/>
          <w:b/>
          <w:bCs/>
        </w:rPr>
        <w:t>taskkill</w:t>
      </w:r>
      <w:proofErr w:type="spellEnd"/>
      <w:r w:rsidRPr="00B12B44">
        <w:rPr>
          <w:rFonts w:ascii="Aptos Narrow" w:hAnsi="Aptos Narrow"/>
        </w:rPr>
        <w:t xml:space="preserve">: Termina uno o varios procesos en ejecución. Ejemplo: </w:t>
      </w:r>
      <w:proofErr w:type="spellStart"/>
      <w:r w:rsidRPr="00B12B44">
        <w:rPr>
          <w:rFonts w:ascii="Aptos Narrow" w:hAnsi="Aptos Narrow"/>
        </w:rPr>
        <w:t>taskkill</w:t>
      </w:r>
      <w:proofErr w:type="spellEnd"/>
      <w:r w:rsidRPr="00B12B44">
        <w:rPr>
          <w:rFonts w:ascii="Aptos Narrow" w:hAnsi="Aptos Narrow"/>
        </w:rPr>
        <w:t xml:space="preserve"> /PID 1234 (donde 1234 es el ID del proceso)</w:t>
      </w:r>
    </w:p>
    <w:p w14:paraId="6E3E42EF" w14:textId="77777777" w:rsidR="00B12B44" w:rsidRPr="00B12B44" w:rsidRDefault="00B12B44" w:rsidP="00B12B44">
      <w:pPr>
        <w:numPr>
          <w:ilvl w:val="0"/>
          <w:numId w:val="3"/>
        </w:numPr>
        <w:rPr>
          <w:rFonts w:ascii="Aptos Narrow" w:hAnsi="Aptos Narrow"/>
        </w:rPr>
      </w:pPr>
      <w:proofErr w:type="spellStart"/>
      <w:r w:rsidRPr="00B12B44">
        <w:rPr>
          <w:rFonts w:ascii="Aptos Narrow" w:hAnsi="Aptos Narrow"/>
          <w:b/>
          <w:bCs/>
        </w:rPr>
        <w:t>ipconfig</w:t>
      </w:r>
      <w:proofErr w:type="spellEnd"/>
      <w:r w:rsidRPr="00B12B44">
        <w:rPr>
          <w:rFonts w:ascii="Aptos Narrow" w:hAnsi="Aptos Narrow"/>
        </w:rPr>
        <w:t>: Muestra información sobre la configuración de red, como la dirección IP y la puerta de enlace predeterminada.</w:t>
      </w:r>
    </w:p>
    <w:p w14:paraId="659AC9E7" w14:textId="77777777" w:rsidR="00B12B44" w:rsidRPr="00B12B44" w:rsidRDefault="00B12B44" w:rsidP="00B12B44">
      <w:pPr>
        <w:numPr>
          <w:ilvl w:val="0"/>
          <w:numId w:val="3"/>
        </w:numPr>
        <w:rPr>
          <w:rFonts w:ascii="Aptos Narrow" w:hAnsi="Aptos Narrow"/>
        </w:rPr>
      </w:pPr>
      <w:r w:rsidRPr="00B12B44">
        <w:rPr>
          <w:rFonts w:ascii="Aptos Narrow" w:hAnsi="Aptos Narrow"/>
          <w:b/>
          <w:bCs/>
        </w:rPr>
        <w:t>ping</w:t>
      </w:r>
      <w:r w:rsidRPr="00B12B44">
        <w:rPr>
          <w:rFonts w:ascii="Aptos Narrow" w:hAnsi="Aptos Narrow"/>
        </w:rPr>
        <w:t>: Envía paquetes a una dirección IP para verificar la conectividad. Ejemplo: ping 8.8.8.8 (servidor DNS de Google)</w:t>
      </w:r>
    </w:p>
    <w:p w14:paraId="7E407F27" w14:textId="77777777" w:rsidR="00B12B44" w:rsidRPr="00B12B44" w:rsidRDefault="00B12B44" w:rsidP="00B12B44">
      <w:pPr>
        <w:numPr>
          <w:ilvl w:val="0"/>
          <w:numId w:val="3"/>
        </w:numPr>
        <w:rPr>
          <w:rFonts w:ascii="Aptos Narrow" w:hAnsi="Aptos Narrow"/>
        </w:rPr>
      </w:pPr>
      <w:proofErr w:type="spellStart"/>
      <w:r w:rsidRPr="00B12B44">
        <w:rPr>
          <w:rFonts w:ascii="Aptos Narrow" w:hAnsi="Aptos Narrow"/>
          <w:b/>
          <w:bCs/>
        </w:rPr>
        <w:t>netstat</w:t>
      </w:r>
      <w:proofErr w:type="spellEnd"/>
      <w:r w:rsidRPr="00B12B44">
        <w:rPr>
          <w:rFonts w:ascii="Aptos Narrow" w:hAnsi="Aptos Narrow"/>
        </w:rPr>
        <w:t>: Muestra las conexiones de red activas.</w:t>
      </w:r>
    </w:p>
    <w:p w14:paraId="0B5AEC03" w14:textId="77777777" w:rsidR="00B12B44" w:rsidRPr="00B12B44" w:rsidRDefault="00B12B44" w:rsidP="00B12B44">
      <w:pPr>
        <w:rPr>
          <w:rFonts w:ascii="Aptos Narrow" w:hAnsi="Aptos Narrow"/>
          <w:b/>
          <w:bCs/>
        </w:rPr>
      </w:pPr>
      <w:r w:rsidRPr="00B12B44">
        <w:rPr>
          <w:rFonts w:ascii="Aptos Narrow" w:hAnsi="Aptos Narrow"/>
          <w:b/>
          <w:bCs/>
        </w:rPr>
        <w:t>Comandos para administración de discos</w:t>
      </w:r>
    </w:p>
    <w:p w14:paraId="3A1CF7D9" w14:textId="77777777" w:rsidR="00B12B44" w:rsidRPr="00B12B44" w:rsidRDefault="00B12B44" w:rsidP="00B12B44">
      <w:pPr>
        <w:numPr>
          <w:ilvl w:val="0"/>
          <w:numId w:val="4"/>
        </w:numPr>
        <w:rPr>
          <w:rFonts w:ascii="Aptos Narrow" w:hAnsi="Aptos Narrow"/>
        </w:rPr>
      </w:pPr>
      <w:proofErr w:type="spellStart"/>
      <w:r w:rsidRPr="00B12B44">
        <w:rPr>
          <w:rFonts w:ascii="Aptos Narrow" w:hAnsi="Aptos Narrow"/>
          <w:b/>
          <w:bCs/>
        </w:rPr>
        <w:t>chkdsk</w:t>
      </w:r>
      <w:proofErr w:type="spellEnd"/>
      <w:r w:rsidRPr="00B12B44">
        <w:rPr>
          <w:rFonts w:ascii="Aptos Narrow" w:hAnsi="Aptos Narrow"/>
        </w:rPr>
        <w:t xml:space="preserve">: Comprueba la integridad de un disco duro y repara errores. Ejemplo: </w:t>
      </w:r>
      <w:proofErr w:type="spellStart"/>
      <w:r w:rsidRPr="00B12B44">
        <w:rPr>
          <w:rFonts w:ascii="Aptos Narrow" w:hAnsi="Aptos Narrow"/>
        </w:rPr>
        <w:t>chkdsk</w:t>
      </w:r>
      <w:proofErr w:type="spellEnd"/>
      <w:r w:rsidRPr="00B12B44">
        <w:rPr>
          <w:rFonts w:ascii="Aptos Narrow" w:hAnsi="Aptos Narrow"/>
        </w:rPr>
        <w:t xml:space="preserve"> C: /f /r (repara errores y recupera sectores defectuosos en la unidad C:)</w:t>
      </w:r>
    </w:p>
    <w:p w14:paraId="045D019F" w14:textId="77777777" w:rsidR="00B12B44" w:rsidRPr="00B12B44" w:rsidRDefault="00B12B44" w:rsidP="00B12B44">
      <w:pPr>
        <w:numPr>
          <w:ilvl w:val="0"/>
          <w:numId w:val="4"/>
        </w:numPr>
        <w:rPr>
          <w:rFonts w:ascii="Aptos Narrow" w:hAnsi="Aptos Narrow"/>
        </w:rPr>
      </w:pPr>
      <w:proofErr w:type="spellStart"/>
      <w:r w:rsidRPr="00B12B44">
        <w:rPr>
          <w:rFonts w:ascii="Aptos Narrow" w:hAnsi="Aptos Narrow"/>
          <w:b/>
          <w:bCs/>
        </w:rPr>
        <w:t>format</w:t>
      </w:r>
      <w:proofErr w:type="spellEnd"/>
      <w:r w:rsidRPr="00B12B44">
        <w:rPr>
          <w:rFonts w:ascii="Aptos Narrow" w:hAnsi="Aptos Narrow"/>
        </w:rPr>
        <w:t xml:space="preserve">: Formatea un disco duro. Ejemplo: </w:t>
      </w:r>
      <w:proofErr w:type="spellStart"/>
      <w:r w:rsidRPr="00B12B44">
        <w:rPr>
          <w:rFonts w:ascii="Aptos Narrow" w:hAnsi="Aptos Narrow"/>
        </w:rPr>
        <w:t>format</w:t>
      </w:r>
      <w:proofErr w:type="spellEnd"/>
      <w:r w:rsidRPr="00B12B44">
        <w:rPr>
          <w:rFonts w:ascii="Aptos Narrow" w:hAnsi="Aptos Narrow"/>
        </w:rPr>
        <w:t xml:space="preserve"> D: (formatea la unidad D:)</w:t>
      </w:r>
    </w:p>
    <w:p w14:paraId="7F13F6AB" w14:textId="77777777" w:rsidR="00B12B44" w:rsidRPr="00B12B44" w:rsidRDefault="00B12B44" w:rsidP="00B12B44">
      <w:pPr>
        <w:numPr>
          <w:ilvl w:val="0"/>
          <w:numId w:val="4"/>
        </w:numPr>
        <w:rPr>
          <w:rFonts w:ascii="Aptos Narrow" w:hAnsi="Aptos Narrow"/>
        </w:rPr>
      </w:pPr>
      <w:proofErr w:type="spellStart"/>
      <w:r w:rsidRPr="00B12B44">
        <w:rPr>
          <w:rFonts w:ascii="Aptos Narrow" w:hAnsi="Aptos Narrow"/>
          <w:b/>
          <w:bCs/>
        </w:rPr>
        <w:t>diskpart</w:t>
      </w:r>
      <w:proofErr w:type="spellEnd"/>
      <w:r w:rsidRPr="00B12B44">
        <w:rPr>
          <w:rFonts w:ascii="Aptos Narrow" w:hAnsi="Aptos Narrow"/>
        </w:rPr>
        <w:t xml:space="preserve">: Abre la herramienta </w:t>
      </w:r>
      <w:proofErr w:type="spellStart"/>
      <w:r w:rsidRPr="00B12B44">
        <w:rPr>
          <w:rFonts w:ascii="Aptos Narrow" w:hAnsi="Aptos Narrow"/>
        </w:rPr>
        <w:t>DiskPart</w:t>
      </w:r>
      <w:proofErr w:type="spellEnd"/>
      <w:r w:rsidRPr="00B12B44">
        <w:rPr>
          <w:rFonts w:ascii="Aptos Narrow" w:hAnsi="Aptos Narrow"/>
        </w:rPr>
        <w:t xml:space="preserve"> para administrar discos y particiones.</w:t>
      </w:r>
    </w:p>
    <w:p w14:paraId="3BEAEA05" w14:textId="77777777" w:rsidR="00B12B44" w:rsidRPr="00B12B44" w:rsidRDefault="00B12B44" w:rsidP="00B12B44">
      <w:pPr>
        <w:rPr>
          <w:rFonts w:ascii="Aptos Narrow" w:hAnsi="Aptos Narrow"/>
          <w:b/>
          <w:bCs/>
        </w:rPr>
      </w:pPr>
      <w:r w:rsidRPr="00B12B44">
        <w:rPr>
          <w:rFonts w:ascii="Aptos Narrow" w:hAnsi="Aptos Narrow"/>
          <w:b/>
          <w:bCs/>
        </w:rPr>
        <w:t>Otros comandos útiles</w:t>
      </w:r>
    </w:p>
    <w:p w14:paraId="3E208ADF" w14:textId="77777777" w:rsidR="00B12B44" w:rsidRPr="00B12B44" w:rsidRDefault="00B12B44" w:rsidP="00B12B44">
      <w:pPr>
        <w:numPr>
          <w:ilvl w:val="0"/>
          <w:numId w:val="5"/>
        </w:numPr>
        <w:rPr>
          <w:rFonts w:ascii="Aptos Narrow" w:hAnsi="Aptos Narrow"/>
        </w:rPr>
      </w:pPr>
      <w:proofErr w:type="spellStart"/>
      <w:r w:rsidRPr="00B12B44">
        <w:rPr>
          <w:rFonts w:ascii="Aptos Narrow" w:hAnsi="Aptos Narrow"/>
          <w:b/>
          <w:bCs/>
        </w:rPr>
        <w:lastRenderedPageBreak/>
        <w:t>cls</w:t>
      </w:r>
      <w:proofErr w:type="spellEnd"/>
      <w:r w:rsidRPr="00B12B44">
        <w:rPr>
          <w:rFonts w:ascii="Aptos Narrow" w:hAnsi="Aptos Narrow"/>
        </w:rPr>
        <w:t>: Limpia la pantalla de la consola.</w:t>
      </w:r>
    </w:p>
    <w:p w14:paraId="017C6AAD" w14:textId="77777777" w:rsidR="00B12B44" w:rsidRPr="00B12B44" w:rsidRDefault="00B12B44" w:rsidP="00B12B44">
      <w:pPr>
        <w:numPr>
          <w:ilvl w:val="0"/>
          <w:numId w:val="5"/>
        </w:numPr>
        <w:rPr>
          <w:rFonts w:ascii="Aptos Narrow" w:hAnsi="Aptos Narrow"/>
        </w:rPr>
      </w:pPr>
      <w:proofErr w:type="spellStart"/>
      <w:r w:rsidRPr="00B12B44">
        <w:rPr>
          <w:rFonts w:ascii="Aptos Narrow" w:hAnsi="Aptos Narrow"/>
          <w:b/>
          <w:bCs/>
        </w:rPr>
        <w:t>help</w:t>
      </w:r>
      <w:proofErr w:type="spellEnd"/>
      <w:r w:rsidRPr="00B12B44">
        <w:rPr>
          <w:rFonts w:ascii="Aptos Narrow" w:hAnsi="Aptos Narrow"/>
        </w:rPr>
        <w:t xml:space="preserve">: Muestra una lista de comandos disponibles o información sobre un comando específico. Ejemplo: </w:t>
      </w:r>
      <w:proofErr w:type="spellStart"/>
      <w:r w:rsidRPr="00B12B44">
        <w:rPr>
          <w:rFonts w:ascii="Aptos Narrow" w:hAnsi="Aptos Narrow"/>
        </w:rPr>
        <w:t>help</w:t>
      </w:r>
      <w:proofErr w:type="spellEnd"/>
      <w:r w:rsidRPr="00B12B44">
        <w:rPr>
          <w:rFonts w:ascii="Aptos Narrow" w:hAnsi="Aptos Narrow"/>
        </w:rPr>
        <w:t xml:space="preserve"> </w:t>
      </w:r>
      <w:proofErr w:type="spellStart"/>
      <w:r w:rsidRPr="00B12B44">
        <w:rPr>
          <w:rFonts w:ascii="Aptos Narrow" w:hAnsi="Aptos Narrow"/>
        </w:rPr>
        <w:t>dir</w:t>
      </w:r>
      <w:proofErr w:type="spellEnd"/>
    </w:p>
    <w:p w14:paraId="1D152446" w14:textId="77777777" w:rsidR="00B12B44" w:rsidRPr="00B12B44" w:rsidRDefault="00B12B44" w:rsidP="00B12B44">
      <w:pPr>
        <w:numPr>
          <w:ilvl w:val="0"/>
          <w:numId w:val="5"/>
        </w:numPr>
        <w:rPr>
          <w:rFonts w:ascii="Aptos Narrow" w:hAnsi="Aptos Narrow"/>
        </w:rPr>
      </w:pPr>
      <w:proofErr w:type="spellStart"/>
      <w:r w:rsidRPr="00B12B44">
        <w:rPr>
          <w:rFonts w:ascii="Aptos Narrow" w:hAnsi="Aptos Narrow"/>
          <w:b/>
          <w:bCs/>
        </w:rPr>
        <w:t>exit</w:t>
      </w:r>
      <w:proofErr w:type="spellEnd"/>
      <w:r w:rsidRPr="00B12B44">
        <w:rPr>
          <w:rFonts w:ascii="Aptos Narrow" w:hAnsi="Aptos Narrow"/>
        </w:rPr>
        <w:t>: Cierra la ventana de la consola.</w:t>
      </w:r>
    </w:p>
    <w:p w14:paraId="4F1D5876" w14:textId="77777777" w:rsidR="00B12B44" w:rsidRPr="00B12B44" w:rsidRDefault="00B12B44" w:rsidP="00B12B44">
      <w:pPr>
        <w:rPr>
          <w:rFonts w:ascii="Aptos Narrow" w:hAnsi="Aptos Narrow"/>
          <w:b/>
          <w:bCs/>
        </w:rPr>
      </w:pPr>
      <w:r w:rsidRPr="00B12B44">
        <w:rPr>
          <w:rFonts w:ascii="Aptos Narrow" w:hAnsi="Aptos Narrow"/>
          <w:b/>
          <w:bCs/>
        </w:rPr>
        <w:t>Consejos adicionales</w:t>
      </w:r>
    </w:p>
    <w:p w14:paraId="33D793B4" w14:textId="77777777" w:rsidR="00B12B44" w:rsidRPr="00B12B44" w:rsidRDefault="00B12B44" w:rsidP="00B12B44">
      <w:pPr>
        <w:numPr>
          <w:ilvl w:val="0"/>
          <w:numId w:val="6"/>
        </w:numPr>
        <w:rPr>
          <w:rFonts w:ascii="Aptos Narrow" w:hAnsi="Aptos Narrow"/>
        </w:rPr>
      </w:pPr>
      <w:r w:rsidRPr="00B12B44">
        <w:rPr>
          <w:rFonts w:ascii="Aptos Narrow" w:hAnsi="Aptos Narrow"/>
        </w:rPr>
        <w:t xml:space="preserve">Puedes combinar comandos utilizando el símbolo &amp;. Ejemplo: </w:t>
      </w:r>
      <w:proofErr w:type="spellStart"/>
      <w:r w:rsidRPr="00B12B44">
        <w:rPr>
          <w:rFonts w:ascii="Aptos Narrow" w:hAnsi="Aptos Narrow"/>
        </w:rPr>
        <w:t>dir</w:t>
      </w:r>
      <w:proofErr w:type="spellEnd"/>
      <w:r w:rsidRPr="00B12B44">
        <w:rPr>
          <w:rFonts w:ascii="Aptos Narrow" w:hAnsi="Aptos Narrow"/>
        </w:rPr>
        <w:t xml:space="preserve"> &amp; cd </w:t>
      </w:r>
      <w:proofErr w:type="spellStart"/>
      <w:r w:rsidRPr="00B12B44">
        <w:rPr>
          <w:rFonts w:ascii="Aptos Narrow" w:hAnsi="Aptos Narrow"/>
        </w:rPr>
        <w:t>CarpetaDestino</w:t>
      </w:r>
      <w:proofErr w:type="spellEnd"/>
      <w:r w:rsidRPr="00B12B44">
        <w:rPr>
          <w:rFonts w:ascii="Aptos Narrow" w:hAnsi="Aptos Narrow"/>
        </w:rPr>
        <w:t xml:space="preserve"> (muestra el contenido del directorio actual y luego cambia al directorio "</w:t>
      </w:r>
      <w:proofErr w:type="spellStart"/>
      <w:r w:rsidRPr="00B12B44">
        <w:rPr>
          <w:rFonts w:ascii="Aptos Narrow" w:hAnsi="Aptos Narrow"/>
        </w:rPr>
        <w:t>CarpetaDestino</w:t>
      </w:r>
      <w:proofErr w:type="spellEnd"/>
      <w:r w:rsidRPr="00B12B44">
        <w:rPr>
          <w:rFonts w:ascii="Aptos Narrow" w:hAnsi="Aptos Narrow"/>
        </w:rPr>
        <w:t>")</w:t>
      </w:r>
    </w:p>
    <w:p w14:paraId="704A20AD" w14:textId="77777777" w:rsidR="00B12B44" w:rsidRPr="00B12B44" w:rsidRDefault="00B12B44" w:rsidP="00B12B44">
      <w:pPr>
        <w:numPr>
          <w:ilvl w:val="0"/>
          <w:numId w:val="6"/>
        </w:numPr>
        <w:rPr>
          <w:rFonts w:ascii="Aptos Narrow" w:hAnsi="Aptos Narrow"/>
        </w:rPr>
      </w:pPr>
      <w:r w:rsidRPr="00B12B44">
        <w:rPr>
          <w:rFonts w:ascii="Aptos Narrow" w:hAnsi="Aptos Narrow"/>
        </w:rPr>
        <w:t>Puedes usar las teclas de flecha arriba y abajo para desplazarte por el historial de comandos.</w:t>
      </w:r>
    </w:p>
    <w:p w14:paraId="66D48734" w14:textId="77777777" w:rsidR="00B12B44" w:rsidRDefault="00B12B44" w:rsidP="00B12B44">
      <w:pPr>
        <w:numPr>
          <w:ilvl w:val="0"/>
          <w:numId w:val="6"/>
        </w:numPr>
        <w:rPr>
          <w:rFonts w:ascii="Aptos Narrow" w:hAnsi="Aptos Narrow"/>
        </w:rPr>
      </w:pPr>
      <w:r w:rsidRPr="00B12B44">
        <w:rPr>
          <w:rFonts w:ascii="Aptos Narrow" w:hAnsi="Aptos Narrow"/>
        </w:rPr>
        <w:t xml:space="preserve">Puedes usar la tecla </w:t>
      </w:r>
      <w:proofErr w:type="spellStart"/>
      <w:r w:rsidRPr="00B12B44">
        <w:rPr>
          <w:rFonts w:ascii="Aptos Narrow" w:hAnsi="Aptos Narrow"/>
        </w:rPr>
        <w:t>Tab</w:t>
      </w:r>
      <w:proofErr w:type="spellEnd"/>
      <w:r w:rsidRPr="00B12B44">
        <w:rPr>
          <w:rFonts w:ascii="Aptos Narrow" w:hAnsi="Aptos Narrow"/>
        </w:rPr>
        <w:t xml:space="preserve"> para completar automáticamente nombres de archivos y directorios.</w:t>
      </w:r>
    </w:p>
    <w:p w14:paraId="48E0F681" w14:textId="77777777" w:rsidR="00A0343E" w:rsidRDefault="00A0343E" w:rsidP="00A0343E">
      <w:pPr>
        <w:rPr>
          <w:rFonts w:ascii="Aptos Narrow" w:hAnsi="Aptos Narrow"/>
        </w:rPr>
      </w:pPr>
    </w:p>
    <w:p w14:paraId="1475CC5E" w14:textId="77777777" w:rsidR="00A0343E" w:rsidRDefault="00A0343E" w:rsidP="00A0343E">
      <w:pPr>
        <w:rPr>
          <w:rFonts w:ascii="Aptos Narrow" w:hAnsi="Aptos Narrow"/>
        </w:rPr>
      </w:pPr>
    </w:p>
    <w:p w14:paraId="2C13A2AD" w14:textId="77777777" w:rsidR="00A0343E" w:rsidRDefault="00A0343E" w:rsidP="00A0343E">
      <w:pPr>
        <w:rPr>
          <w:rFonts w:ascii="Aptos Narrow" w:hAnsi="Aptos Narrow"/>
        </w:rPr>
      </w:pPr>
    </w:p>
    <w:p w14:paraId="2D8F00AF" w14:textId="77777777" w:rsidR="00A0343E" w:rsidRDefault="00A0343E" w:rsidP="00A0343E">
      <w:pPr>
        <w:rPr>
          <w:rFonts w:ascii="Aptos Narrow" w:hAnsi="Aptos Narrow"/>
        </w:rPr>
      </w:pPr>
    </w:p>
    <w:p w14:paraId="1DEBD53C" w14:textId="77777777" w:rsidR="00A0343E" w:rsidRDefault="00A0343E" w:rsidP="00A0343E">
      <w:pPr>
        <w:rPr>
          <w:rFonts w:ascii="Aptos Narrow" w:hAnsi="Aptos Narrow"/>
        </w:rPr>
      </w:pPr>
    </w:p>
    <w:p w14:paraId="2FEED600" w14:textId="77777777" w:rsidR="00A0343E" w:rsidRDefault="00A0343E" w:rsidP="00A0343E">
      <w:pPr>
        <w:rPr>
          <w:rFonts w:ascii="Aptos Narrow" w:hAnsi="Aptos Narrow"/>
        </w:rPr>
      </w:pPr>
    </w:p>
    <w:p w14:paraId="74338B92" w14:textId="77777777" w:rsidR="00A0343E" w:rsidRDefault="00A0343E" w:rsidP="00A0343E">
      <w:pPr>
        <w:rPr>
          <w:rFonts w:ascii="Aptos Narrow" w:hAnsi="Aptos Narrow"/>
        </w:rPr>
      </w:pPr>
    </w:p>
    <w:p w14:paraId="2480EDCA" w14:textId="77777777" w:rsidR="00A0343E" w:rsidRDefault="00A0343E" w:rsidP="00A0343E">
      <w:pPr>
        <w:rPr>
          <w:rFonts w:ascii="Aptos Narrow" w:hAnsi="Aptos Narrow"/>
        </w:rPr>
      </w:pPr>
    </w:p>
    <w:p w14:paraId="069BED49" w14:textId="77777777" w:rsidR="00A0343E" w:rsidRDefault="00A0343E" w:rsidP="00A0343E">
      <w:pPr>
        <w:rPr>
          <w:rFonts w:ascii="Aptos Narrow" w:hAnsi="Aptos Narrow"/>
        </w:rPr>
      </w:pPr>
    </w:p>
    <w:p w14:paraId="17D70EFF" w14:textId="77777777" w:rsidR="00A0343E" w:rsidRDefault="00A0343E" w:rsidP="00A0343E">
      <w:pPr>
        <w:rPr>
          <w:rFonts w:ascii="Aptos Narrow" w:hAnsi="Aptos Narrow"/>
        </w:rPr>
      </w:pPr>
    </w:p>
    <w:p w14:paraId="7BAB6C8F" w14:textId="77777777" w:rsidR="00A0343E" w:rsidRDefault="00A0343E" w:rsidP="00A0343E">
      <w:pPr>
        <w:rPr>
          <w:rFonts w:ascii="Aptos Narrow" w:hAnsi="Aptos Narrow"/>
        </w:rPr>
      </w:pPr>
    </w:p>
    <w:p w14:paraId="5020F1AC" w14:textId="77777777" w:rsidR="00A0343E" w:rsidRDefault="00A0343E" w:rsidP="00A0343E">
      <w:pPr>
        <w:rPr>
          <w:rFonts w:ascii="Aptos Narrow" w:hAnsi="Aptos Narrow"/>
        </w:rPr>
      </w:pPr>
    </w:p>
    <w:p w14:paraId="3D136D30" w14:textId="77777777" w:rsidR="00A0343E" w:rsidRDefault="00A0343E" w:rsidP="00A0343E">
      <w:pPr>
        <w:rPr>
          <w:rFonts w:ascii="Aptos Narrow" w:hAnsi="Aptos Narrow"/>
        </w:rPr>
      </w:pPr>
    </w:p>
    <w:p w14:paraId="0B1F796F" w14:textId="77777777" w:rsidR="00A0343E" w:rsidRDefault="00A0343E" w:rsidP="00A0343E">
      <w:pPr>
        <w:rPr>
          <w:rFonts w:ascii="Aptos Narrow" w:hAnsi="Aptos Narrow"/>
        </w:rPr>
      </w:pPr>
    </w:p>
    <w:p w14:paraId="0C93C222" w14:textId="77777777" w:rsidR="00A0343E" w:rsidRDefault="00A0343E" w:rsidP="00A0343E">
      <w:pPr>
        <w:rPr>
          <w:rFonts w:ascii="Aptos Narrow" w:hAnsi="Aptos Narrow"/>
        </w:rPr>
      </w:pPr>
    </w:p>
    <w:p w14:paraId="4A729722" w14:textId="77777777" w:rsidR="00A0343E" w:rsidRDefault="00A0343E" w:rsidP="00A0343E">
      <w:pPr>
        <w:rPr>
          <w:rFonts w:ascii="Aptos Narrow" w:hAnsi="Aptos Narrow"/>
        </w:rPr>
      </w:pPr>
    </w:p>
    <w:p w14:paraId="525752B2" w14:textId="77777777" w:rsidR="00A0343E" w:rsidRDefault="00A0343E" w:rsidP="00A0343E">
      <w:pPr>
        <w:rPr>
          <w:rFonts w:ascii="Aptos Narrow" w:hAnsi="Aptos Narrow"/>
        </w:rPr>
      </w:pPr>
    </w:p>
    <w:p w14:paraId="21CCBE4C" w14:textId="77777777" w:rsidR="00A0343E" w:rsidRDefault="00A0343E" w:rsidP="00A0343E">
      <w:pPr>
        <w:rPr>
          <w:rFonts w:ascii="Aptos Narrow" w:hAnsi="Aptos Narrow"/>
        </w:rPr>
      </w:pPr>
    </w:p>
    <w:p w14:paraId="7CC589B1" w14:textId="77777777" w:rsidR="00A0343E" w:rsidRDefault="00A0343E" w:rsidP="00A0343E">
      <w:pPr>
        <w:rPr>
          <w:rFonts w:ascii="Aptos Narrow" w:hAnsi="Aptos Narrow"/>
        </w:rPr>
      </w:pPr>
    </w:p>
    <w:p w14:paraId="5A302A86" w14:textId="77777777" w:rsidR="00A0343E" w:rsidRDefault="00A0343E" w:rsidP="00A0343E">
      <w:pPr>
        <w:rPr>
          <w:rFonts w:ascii="Aptos Narrow" w:hAnsi="Aptos Narrow"/>
        </w:rPr>
      </w:pPr>
    </w:p>
    <w:p w14:paraId="143F3233" w14:textId="25692225" w:rsidR="00A0343E" w:rsidRPr="00E12E8D" w:rsidRDefault="00A0343E" w:rsidP="00A0343E">
      <w:pPr>
        <w:rPr>
          <w:rFonts w:ascii="Aptos Narrow" w:hAnsi="Aptos Narrow"/>
        </w:rPr>
      </w:pPr>
      <w:r w:rsidRPr="00E12E8D">
        <w:rPr>
          <w:rFonts w:ascii="Aptos Narrow" w:hAnsi="Aptos Narrow"/>
        </w:rPr>
        <w:lastRenderedPageBreak/>
        <w:t>Clase: ‘</w:t>
      </w:r>
      <w:r>
        <w:rPr>
          <w:rFonts w:ascii="Aptos Narrow" w:hAnsi="Aptos Narrow"/>
        </w:rPr>
        <w:t xml:space="preserve">Git </w:t>
      </w:r>
      <w:proofErr w:type="spellStart"/>
      <w:r>
        <w:rPr>
          <w:rFonts w:ascii="Aptos Narrow" w:hAnsi="Aptos Narrow"/>
        </w:rPr>
        <w:t>add</w:t>
      </w:r>
      <w:proofErr w:type="spellEnd"/>
      <w:r>
        <w:rPr>
          <w:rFonts w:ascii="Aptos Narrow" w:hAnsi="Aptos Narrow"/>
        </w:rPr>
        <w:t xml:space="preserve"> y </w:t>
      </w:r>
      <w:proofErr w:type="spellStart"/>
      <w:r>
        <w:rPr>
          <w:rFonts w:ascii="Aptos Narrow" w:hAnsi="Aptos Narrow"/>
        </w:rPr>
        <w:t>commit</w:t>
      </w:r>
      <w:proofErr w:type="spellEnd"/>
      <w:r>
        <w:rPr>
          <w:rFonts w:ascii="Aptos Narrow" w:hAnsi="Aptos Narrow"/>
        </w:rPr>
        <w:t>’</w:t>
      </w:r>
    </w:p>
    <w:p w14:paraId="5775805B" w14:textId="77777777" w:rsidR="00A0343E" w:rsidRPr="00E12E8D" w:rsidRDefault="00A0343E" w:rsidP="00A0343E">
      <w:pPr>
        <w:pStyle w:val="Textoindependiente"/>
        <w:spacing w:before="201"/>
        <w:rPr>
          <w:rFonts w:ascii="Times New Roman"/>
          <w:b/>
          <w:sz w:val="20"/>
          <w:u w:val="none"/>
          <w:lang w:val="es-MX"/>
        </w:rPr>
      </w:pPr>
    </w:p>
    <w:tbl>
      <w:tblPr>
        <w:tblStyle w:val="TableNormal"/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8"/>
        <w:gridCol w:w="8134"/>
      </w:tblGrid>
      <w:tr w:rsidR="00A0343E" w:rsidRPr="00A0343E" w14:paraId="2D69FC88" w14:textId="77777777" w:rsidTr="00AA6375">
        <w:trPr>
          <w:trHeight w:val="9154"/>
        </w:trPr>
        <w:tc>
          <w:tcPr>
            <w:tcW w:w="2548" w:type="dxa"/>
          </w:tcPr>
          <w:p w14:paraId="51C9F4E1" w14:textId="77777777" w:rsidR="00A0343E" w:rsidRPr="00B12B44" w:rsidRDefault="00A0343E" w:rsidP="00AA6375">
            <w:pPr>
              <w:pStyle w:val="TableParagraph"/>
              <w:ind w:left="142"/>
              <w:jc w:val="left"/>
              <w:rPr>
                <w:rFonts w:ascii="Aptos Narrow" w:hAnsi="Aptos Narrow"/>
                <w:b/>
                <w:spacing w:val="-2"/>
                <w:sz w:val="28"/>
                <w:szCs w:val="28"/>
              </w:rPr>
            </w:pPr>
            <w:r w:rsidRPr="00B12B44">
              <w:rPr>
                <w:rFonts w:ascii="Aptos Narrow" w:hAnsi="Aptos Narrow"/>
                <w:b/>
                <w:sz w:val="28"/>
                <w:szCs w:val="28"/>
              </w:rPr>
              <w:t>Questions/</w:t>
            </w:r>
            <w:r w:rsidRPr="00B12B44">
              <w:rPr>
                <w:rFonts w:ascii="Aptos Narrow" w:hAnsi="Aptos Narrow"/>
                <w:b/>
                <w:spacing w:val="20"/>
                <w:sz w:val="28"/>
                <w:szCs w:val="28"/>
              </w:rPr>
              <w:t xml:space="preserve"> </w:t>
            </w:r>
            <w:r w:rsidRPr="00B12B44">
              <w:rPr>
                <w:rFonts w:ascii="Aptos Narrow" w:hAnsi="Aptos Narrow"/>
                <w:b/>
                <w:sz w:val="28"/>
                <w:szCs w:val="28"/>
              </w:rPr>
              <w:t>Key</w:t>
            </w:r>
            <w:r w:rsidRPr="00B12B44">
              <w:rPr>
                <w:rFonts w:ascii="Aptos Narrow" w:hAnsi="Aptos Narrow"/>
                <w:b/>
                <w:spacing w:val="21"/>
                <w:sz w:val="28"/>
                <w:szCs w:val="28"/>
              </w:rPr>
              <w:t xml:space="preserve"> </w:t>
            </w:r>
            <w:r w:rsidRPr="00B12B44">
              <w:rPr>
                <w:rFonts w:ascii="Aptos Narrow" w:hAnsi="Aptos Narrow"/>
                <w:b/>
                <w:spacing w:val="-2"/>
                <w:sz w:val="28"/>
                <w:szCs w:val="28"/>
              </w:rPr>
              <w:t>Points</w:t>
            </w:r>
          </w:p>
          <w:p w14:paraId="4BC44310" w14:textId="77777777" w:rsidR="00A0343E" w:rsidRPr="00B12B44" w:rsidRDefault="00A0343E" w:rsidP="00AA6375">
            <w:pPr>
              <w:pStyle w:val="TableParagraph"/>
              <w:ind w:left="142"/>
              <w:jc w:val="left"/>
              <w:rPr>
                <w:rFonts w:ascii="Aptos Narrow" w:hAnsi="Aptos Narrow"/>
                <w:b/>
                <w:spacing w:val="-2"/>
                <w:sz w:val="28"/>
                <w:szCs w:val="28"/>
              </w:rPr>
            </w:pPr>
          </w:p>
          <w:p w14:paraId="434DA929" w14:textId="61E9398F" w:rsidR="00A0343E" w:rsidRPr="00B12B44" w:rsidRDefault="00A0343E" w:rsidP="00AA6375">
            <w:pPr>
              <w:pStyle w:val="TableParagraph"/>
              <w:ind w:left="142"/>
              <w:jc w:val="left"/>
              <w:rPr>
                <w:rFonts w:ascii="Aptos Narrow" w:hAnsi="Aptos Narrow"/>
                <w:bCs/>
                <w:sz w:val="20"/>
                <w:szCs w:val="20"/>
              </w:rPr>
            </w:pPr>
          </w:p>
        </w:tc>
        <w:tc>
          <w:tcPr>
            <w:tcW w:w="8134" w:type="dxa"/>
          </w:tcPr>
          <w:p w14:paraId="155F5666" w14:textId="77777777" w:rsidR="00A0343E" w:rsidRPr="00A0343E" w:rsidRDefault="00A0343E" w:rsidP="00AA6375">
            <w:pPr>
              <w:pStyle w:val="TableParagraph"/>
              <w:ind w:right="546"/>
              <w:rPr>
                <w:rFonts w:ascii="Aptos Narrow" w:hAnsi="Aptos Narrow"/>
                <w:b/>
                <w:spacing w:val="-2"/>
                <w:w w:val="105"/>
                <w:sz w:val="28"/>
                <w:szCs w:val="28"/>
              </w:rPr>
            </w:pPr>
            <w:r w:rsidRPr="00A0343E">
              <w:rPr>
                <w:rFonts w:ascii="Aptos Narrow" w:hAnsi="Aptos Narrow"/>
                <w:b/>
                <w:spacing w:val="-2"/>
                <w:w w:val="105"/>
                <w:sz w:val="28"/>
                <w:szCs w:val="28"/>
              </w:rPr>
              <w:t>Notes</w:t>
            </w:r>
          </w:p>
          <w:p w14:paraId="17D5E4BA" w14:textId="7EEEDCB2" w:rsidR="00A0343E" w:rsidRPr="00A0343E" w:rsidRDefault="00A0343E" w:rsidP="00A0343E">
            <w:pPr>
              <w:pStyle w:val="TableParagraph"/>
              <w:ind w:right="546"/>
              <w:jc w:val="left"/>
              <w:rPr>
                <w:rFonts w:ascii="Aptos Narrow" w:hAnsi="Aptos Narrow"/>
                <w:bCs/>
                <w:sz w:val="20"/>
                <w:szCs w:val="20"/>
                <w:lang w:val="es-MX"/>
              </w:rPr>
            </w:pPr>
            <w:r w:rsidRPr="00A0343E">
              <w:rPr>
                <w:rFonts w:ascii="Aptos Narrow" w:hAnsi="Aptos Narrow"/>
                <w:b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A0343E">
              <w:rPr>
                <w:rFonts w:ascii="Aptos Narrow" w:hAnsi="Aptos Narrow"/>
                <w:b/>
                <w:color w:val="156082" w:themeColor="accent1"/>
                <w:sz w:val="20"/>
                <w:szCs w:val="20"/>
                <w:lang w:val="es-MX"/>
              </w:rPr>
              <w:t>git</w:t>
            </w:r>
            <w:proofErr w:type="spellEnd"/>
            <w:r w:rsidRPr="00A0343E">
              <w:rPr>
                <w:rFonts w:ascii="Aptos Narrow" w:hAnsi="Aptos Narrow"/>
                <w:b/>
                <w:color w:val="156082" w:themeColor="accent1"/>
                <w:sz w:val="20"/>
                <w:szCs w:val="20"/>
                <w:lang w:val="es-MX"/>
              </w:rPr>
              <w:t xml:space="preserve"> </w:t>
            </w:r>
            <w:proofErr w:type="gramStart"/>
            <w:r w:rsidRPr="00A0343E">
              <w:rPr>
                <w:rFonts w:ascii="Aptos Narrow" w:hAnsi="Aptos Narrow"/>
                <w:b/>
                <w:color w:val="156082" w:themeColor="accent1"/>
                <w:sz w:val="20"/>
                <w:szCs w:val="20"/>
                <w:lang w:val="es-MX"/>
              </w:rPr>
              <w:t>status</w:t>
            </w:r>
            <w:proofErr w:type="gramEnd"/>
            <w:r w:rsidRPr="00A0343E">
              <w:rPr>
                <w:rFonts w:ascii="Aptos Narrow" w:hAnsi="Aptos Narrow"/>
                <w:bCs/>
                <w:sz w:val="20"/>
                <w:szCs w:val="20"/>
                <w:lang w:val="es-MX"/>
              </w:rPr>
              <w:t>: este comando sirve</w:t>
            </w:r>
            <w:r>
              <w:rPr>
                <w:rFonts w:ascii="Aptos Narrow" w:hAnsi="Aptos Narrow"/>
                <w:bCs/>
                <w:sz w:val="20"/>
                <w:szCs w:val="20"/>
                <w:lang w:val="es-MX"/>
              </w:rPr>
              <w:t xml:space="preserve"> para ver el estado de nuestro directorio, es decir si se han realizado cambios en este.</w:t>
            </w:r>
          </w:p>
          <w:p w14:paraId="03B4841F" w14:textId="77777777" w:rsidR="00A0343E" w:rsidRPr="00A0343E" w:rsidRDefault="00A0343E" w:rsidP="00AA6375">
            <w:pPr>
              <w:rPr>
                <w:lang w:val="es-MX"/>
              </w:rPr>
            </w:pPr>
          </w:p>
          <w:p w14:paraId="3F3D56DA" w14:textId="77777777" w:rsidR="00A0343E" w:rsidRPr="00A0343E" w:rsidRDefault="00A0343E" w:rsidP="00AA6375">
            <w:pPr>
              <w:rPr>
                <w:lang w:val="es-MX"/>
              </w:rPr>
            </w:pPr>
          </w:p>
          <w:p w14:paraId="2F39CEE0" w14:textId="77777777" w:rsidR="00A0343E" w:rsidRPr="00A0343E" w:rsidRDefault="00A0343E" w:rsidP="00AA6375">
            <w:pPr>
              <w:rPr>
                <w:lang w:val="es-MX"/>
              </w:rPr>
            </w:pPr>
          </w:p>
          <w:p w14:paraId="57C22D82" w14:textId="77777777" w:rsidR="00A0343E" w:rsidRPr="00A0343E" w:rsidRDefault="00A0343E" w:rsidP="00AA6375">
            <w:pPr>
              <w:rPr>
                <w:lang w:val="es-MX"/>
              </w:rPr>
            </w:pPr>
          </w:p>
          <w:p w14:paraId="4F58AEAA" w14:textId="77777777" w:rsidR="00A0343E" w:rsidRPr="00A0343E" w:rsidRDefault="00A0343E" w:rsidP="00AA6375">
            <w:pPr>
              <w:rPr>
                <w:rFonts w:ascii="Aptos Narrow" w:eastAsia="Times New Roman" w:hAnsi="Aptos Narrow" w:cs="Times New Roman"/>
                <w:bCs/>
                <w:sz w:val="20"/>
                <w:szCs w:val="20"/>
                <w:lang w:val="es-MX"/>
              </w:rPr>
            </w:pPr>
          </w:p>
          <w:p w14:paraId="183192D1" w14:textId="77777777" w:rsidR="00A0343E" w:rsidRPr="00A0343E" w:rsidRDefault="00A0343E" w:rsidP="00AA6375">
            <w:pPr>
              <w:rPr>
                <w:lang w:val="es-MX"/>
              </w:rPr>
            </w:pPr>
          </w:p>
          <w:p w14:paraId="094B6B8F" w14:textId="4B520AB9" w:rsidR="00A0343E" w:rsidRPr="00A0343E" w:rsidRDefault="00A0343E" w:rsidP="00AA6375">
            <w:pPr>
              <w:rPr>
                <w:lang w:val="es-MX"/>
              </w:rPr>
            </w:pPr>
          </w:p>
        </w:tc>
      </w:tr>
      <w:tr w:rsidR="00A0343E" w:rsidRPr="00E12E8D" w14:paraId="4C64D924" w14:textId="77777777" w:rsidTr="00AA6375">
        <w:trPr>
          <w:trHeight w:val="2906"/>
        </w:trPr>
        <w:tc>
          <w:tcPr>
            <w:tcW w:w="10682" w:type="dxa"/>
            <w:gridSpan w:val="2"/>
          </w:tcPr>
          <w:p w14:paraId="5609ADFE" w14:textId="77777777" w:rsidR="00A0343E" w:rsidRPr="00E12E8D" w:rsidRDefault="00A0343E" w:rsidP="00AA6375">
            <w:pPr>
              <w:pStyle w:val="TableParagraph"/>
              <w:ind w:left="381"/>
              <w:rPr>
                <w:rFonts w:ascii="Aptos Narrow" w:hAnsi="Aptos Narrow"/>
                <w:b/>
                <w:sz w:val="28"/>
                <w:szCs w:val="28"/>
                <w:lang w:val="es-MX"/>
              </w:rPr>
            </w:pPr>
            <w:proofErr w:type="spellStart"/>
            <w:r w:rsidRPr="00E12E8D">
              <w:rPr>
                <w:rFonts w:ascii="Aptos Narrow" w:hAnsi="Aptos Narrow"/>
                <w:b/>
                <w:spacing w:val="-2"/>
                <w:w w:val="105"/>
                <w:sz w:val="28"/>
                <w:szCs w:val="28"/>
                <w:lang w:val="es-MX"/>
              </w:rPr>
              <w:t>Summary</w:t>
            </w:r>
            <w:proofErr w:type="spellEnd"/>
          </w:p>
        </w:tc>
      </w:tr>
    </w:tbl>
    <w:p w14:paraId="0FB0FF4F" w14:textId="77777777" w:rsidR="00A0343E" w:rsidRPr="00B12B44" w:rsidRDefault="00A0343E" w:rsidP="00A0343E">
      <w:pPr>
        <w:rPr>
          <w:rFonts w:ascii="Aptos Narrow" w:hAnsi="Aptos Narrow"/>
        </w:rPr>
      </w:pPr>
    </w:p>
    <w:p w14:paraId="41FE3506" w14:textId="77777777" w:rsidR="00B12B44" w:rsidRPr="002C5182" w:rsidRDefault="00B12B44" w:rsidP="00AE721A">
      <w:pPr>
        <w:rPr>
          <w:rFonts w:ascii="Aptos Narrow" w:hAnsi="Aptos Narrow"/>
        </w:rPr>
      </w:pPr>
    </w:p>
    <w:sectPr w:rsidR="00B12B44" w:rsidRPr="002C5182" w:rsidSect="00AE72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54B18"/>
    <w:multiLevelType w:val="multilevel"/>
    <w:tmpl w:val="2BA0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771DA"/>
    <w:multiLevelType w:val="multilevel"/>
    <w:tmpl w:val="F2CE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0674B"/>
    <w:multiLevelType w:val="hybridMultilevel"/>
    <w:tmpl w:val="76446C6E"/>
    <w:lvl w:ilvl="0" w:tplc="CB94716A">
      <w:start w:val="7"/>
      <w:numFmt w:val="bullet"/>
      <w:lvlText w:val="-"/>
      <w:lvlJc w:val="left"/>
      <w:pPr>
        <w:ind w:left="720" w:hanging="360"/>
      </w:pPr>
      <w:rPr>
        <w:rFonts w:ascii="Aptos Narrow" w:eastAsia="Times New Roman" w:hAnsi="Aptos Narrow" w:cs="Times New Roman" w:hint="default"/>
        <w:w w:val="105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F4C00"/>
    <w:multiLevelType w:val="multilevel"/>
    <w:tmpl w:val="CA64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F5038"/>
    <w:multiLevelType w:val="multilevel"/>
    <w:tmpl w:val="8A8A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146E1D"/>
    <w:multiLevelType w:val="multilevel"/>
    <w:tmpl w:val="3B0E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9930901">
    <w:abstractNumId w:val="2"/>
  </w:num>
  <w:num w:numId="2" w16cid:durableId="2002812044">
    <w:abstractNumId w:val="5"/>
  </w:num>
  <w:num w:numId="3" w16cid:durableId="1247035911">
    <w:abstractNumId w:val="4"/>
  </w:num>
  <w:num w:numId="4" w16cid:durableId="555941937">
    <w:abstractNumId w:val="3"/>
  </w:num>
  <w:num w:numId="5" w16cid:durableId="1145973139">
    <w:abstractNumId w:val="0"/>
  </w:num>
  <w:num w:numId="6" w16cid:durableId="351609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75"/>
    <w:rsid w:val="001E3787"/>
    <w:rsid w:val="00246D75"/>
    <w:rsid w:val="002C5182"/>
    <w:rsid w:val="00345D3A"/>
    <w:rsid w:val="00365E98"/>
    <w:rsid w:val="003F17A4"/>
    <w:rsid w:val="003F3E6E"/>
    <w:rsid w:val="00465B6F"/>
    <w:rsid w:val="00486280"/>
    <w:rsid w:val="00626503"/>
    <w:rsid w:val="006D7773"/>
    <w:rsid w:val="007B2116"/>
    <w:rsid w:val="007D404A"/>
    <w:rsid w:val="009504FF"/>
    <w:rsid w:val="009A73F2"/>
    <w:rsid w:val="009E0817"/>
    <w:rsid w:val="00A0343E"/>
    <w:rsid w:val="00A550D0"/>
    <w:rsid w:val="00AE721A"/>
    <w:rsid w:val="00B12B44"/>
    <w:rsid w:val="00BB7E14"/>
    <w:rsid w:val="00CD1E7F"/>
    <w:rsid w:val="00E12E8D"/>
    <w:rsid w:val="00F8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FAC6"/>
  <w15:chartTrackingRefBased/>
  <w15:docId w15:val="{E0378307-E6CB-45F2-8A5C-9E00C753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43E"/>
  </w:style>
  <w:style w:type="paragraph" w:styleId="Ttulo1">
    <w:name w:val="heading 1"/>
    <w:basedOn w:val="Normal"/>
    <w:next w:val="Normal"/>
    <w:link w:val="Ttulo1Car"/>
    <w:uiPriority w:val="9"/>
    <w:qFormat/>
    <w:rsid w:val="00246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6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6D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6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6D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6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6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6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6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6D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6D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6D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6D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6D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6D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6D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6D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6D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6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6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6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6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6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6D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6D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6D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6D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6D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6D7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E721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721A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BB7E14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BB7E1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35"/>
      <w:szCs w:val="35"/>
      <w:u w:val="single" w:color="000000"/>
      <w:lang w:val="en-U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B7E14"/>
    <w:rPr>
      <w:rFonts w:ascii="Calibri" w:eastAsia="Calibri" w:hAnsi="Calibri" w:cs="Calibri"/>
      <w:kern w:val="0"/>
      <w:sz w:val="35"/>
      <w:szCs w:val="35"/>
      <w:u w:val="single" w:color="00000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BB7E14"/>
    <w:pPr>
      <w:widowControl w:val="0"/>
      <w:autoSpaceDE w:val="0"/>
      <w:autoSpaceDN w:val="0"/>
      <w:spacing w:before="79" w:after="0" w:line="240" w:lineRule="auto"/>
      <w:jc w:val="center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4806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8976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5189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210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es/v2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690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FRANCISCO CASTELLANOS MORFIN</dc:creator>
  <cp:keywords/>
  <dc:description/>
  <cp:lastModifiedBy>LUIS FRANCISCO CASTELLANOS MORFIN</cp:lastModifiedBy>
  <cp:revision>4</cp:revision>
  <dcterms:created xsi:type="dcterms:W3CDTF">2025-02-25T19:10:00Z</dcterms:created>
  <dcterms:modified xsi:type="dcterms:W3CDTF">2025-02-27T21:42:00Z</dcterms:modified>
</cp:coreProperties>
</file>