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FB28B" w14:textId="38DC0716" w:rsidR="00C6172B" w:rsidRPr="00C6172B" w:rsidRDefault="00E4243D" w:rsidP="00C6172B">
      <w:pPr>
        <w:pStyle w:val="Heading1"/>
      </w:pPr>
      <w:r>
        <w:t xml:space="preserve">60. </w:t>
      </w:r>
      <w:r w:rsidR="00C6172B" w:rsidRPr="00C6172B">
        <w:t xml:space="preserve">Actividad </w:t>
      </w:r>
    </w:p>
    <w:p w14:paraId="65E1BC2F" w14:textId="7D7B6B18" w:rsidR="00C6172B" w:rsidRDefault="00C6172B">
      <w:r>
        <w:t>De forma individual investiga:</w:t>
      </w:r>
    </w:p>
    <w:p w14:paraId="466DE212" w14:textId="02D3D8C8" w:rsidR="009A6A8F" w:rsidRDefault="00C6172B" w:rsidP="00C6172B">
      <w:pPr>
        <w:pStyle w:val="ListParagraph"/>
        <w:numPr>
          <w:ilvl w:val="0"/>
          <w:numId w:val="1"/>
        </w:numPr>
      </w:pPr>
      <w:r>
        <w:t>Palabras reservadas</w:t>
      </w:r>
      <w:r w:rsidR="009031F9">
        <w:t xml:space="preserve"> de C++</w:t>
      </w:r>
    </w:p>
    <w:p w14:paraId="14302EED" w14:textId="1AEAE083" w:rsidR="00E50C51" w:rsidRDefault="00E50C51" w:rsidP="00E50C51">
      <w:pPr>
        <w:pStyle w:val="ListParagraph"/>
      </w:pPr>
      <w:r w:rsidRPr="00E50C51">
        <w:drawing>
          <wp:inline distT="0" distB="0" distL="0" distR="0" wp14:anchorId="404539AF" wp14:editId="07FD491F">
            <wp:extent cx="5612130" cy="16395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C88C" w14:textId="08974464" w:rsidR="00E50C51" w:rsidRDefault="00E50C51" w:rsidP="00E50C51">
      <w:pPr>
        <w:pStyle w:val="ListParagraph"/>
      </w:pPr>
      <w:r w:rsidRPr="00E50C51">
        <w:drawing>
          <wp:inline distT="0" distB="0" distL="0" distR="0" wp14:anchorId="2E275844" wp14:editId="5BA31D0D">
            <wp:extent cx="5612130" cy="2632710"/>
            <wp:effectExtent l="0" t="0" r="762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D815" w14:textId="1B9E6334" w:rsidR="009031F9" w:rsidRDefault="00C6172B" w:rsidP="00C6172B">
      <w:pPr>
        <w:pStyle w:val="ListParagraph"/>
        <w:numPr>
          <w:ilvl w:val="0"/>
          <w:numId w:val="1"/>
        </w:numPr>
      </w:pPr>
      <w:r>
        <w:t>Reglas para la c</w:t>
      </w:r>
      <w:r w:rsidR="009031F9">
        <w:t>onstrucción de Identificadores</w:t>
      </w:r>
      <w:r>
        <w:t xml:space="preserve"> en C++</w:t>
      </w:r>
    </w:p>
    <w:p w14:paraId="26506F73" w14:textId="0DF6DA7B" w:rsidR="00E50C51" w:rsidRDefault="00E50C51" w:rsidP="00E50C51">
      <w:pPr>
        <w:pStyle w:val="ListParagraph"/>
      </w:pPr>
      <w:r w:rsidRPr="00E50C51">
        <w:drawing>
          <wp:inline distT="0" distB="0" distL="0" distR="0" wp14:anchorId="52284A7E" wp14:editId="07B0FC93">
            <wp:extent cx="5612130" cy="1595755"/>
            <wp:effectExtent l="0" t="0" r="7620" b="444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66A5" w14:textId="57C6B9E3" w:rsidR="000711E8" w:rsidRDefault="000711E8" w:rsidP="00C6172B">
      <w:pPr>
        <w:pStyle w:val="ListParagraph"/>
        <w:numPr>
          <w:ilvl w:val="0"/>
          <w:numId w:val="1"/>
        </w:numPr>
      </w:pPr>
      <w:r>
        <w:t>Operadores de C++</w:t>
      </w:r>
    </w:p>
    <w:p w14:paraId="7DD622D0" w14:textId="31C01519" w:rsidR="00094A9E" w:rsidRDefault="00094A9E" w:rsidP="00094A9E">
      <w:pPr>
        <w:pStyle w:val="ListParagraph"/>
      </w:pPr>
      <w:r w:rsidRPr="00094A9E">
        <w:lastRenderedPageBreak/>
        <w:drawing>
          <wp:inline distT="0" distB="0" distL="0" distR="0" wp14:anchorId="30F61DE6" wp14:editId="4F2FC83C">
            <wp:extent cx="5612130" cy="4237355"/>
            <wp:effectExtent l="0" t="0" r="762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3653" w14:textId="68292D61" w:rsidR="00C6172B" w:rsidRDefault="00C6172B" w:rsidP="00C6172B">
      <w:r>
        <w:t>¿Qué representan las siguientes expresiones regulares?</w:t>
      </w:r>
    </w:p>
    <w:p w14:paraId="1642A299" w14:textId="70F8DB49" w:rsidR="00C6172B" w:rsidRDefault="00C6172B" w:rsidP="00C6172B">
      <w:r>
        <w:t>L</w:t>
      </w:r>
      <w:r w:rsidR="00094A9E">
        <w:t xml:space="preserve"> </w:t>
      </w:r>
      <w:r>
        <w:t>=</w:t>
      </w:r>
      <w:r w:rsidR="00094A9E">
        <w:t xml:space="preserve"> </w:t>
      </w:r>
      <w:r>
        <w:t>[a-zA-Z_]+</w:t>
      </w:r>
    </w:p>
    <w:p w14:paraId="57F4C509" w14:textId="34BB58AF" w:rsidR="00E4243D" w:rsidRDefault="00094A9E" w:rsidP="00C6172B">
      <w:pPr>
        <w:pStyle w:val="ListParagraph"/>
        <w:numPr>
          <w:ilvl w:val="0"/>
          <w:numId w:val="4"/>
        </w:numPr>
      </w:pPr>
      <w:r>
        <w:t>Matchea una vez o más, letras mayúsculas o minúsculas o guiones bajos.</w:t>
      </w:r>
    </w:p>
    <w:p w14:paraId="15648E3E" w14:textId="1245F636" w:rsidR="00C6172B" w:rsidRDefault="00C6172B" w:rsidP="00C6172B">
      <w:r>
        <w:t>D=[0-9]+</w:t>
      </w:r>
    </w:p>
    <w:p w14:paraId="4965A39D" w14:textId="0FDA2E4A" w:rsidR="00E4243D" w:rsidRDefault="00094A9E" w:rsidP="00094A9E">
      <w:pPr>
        <w:pStyle w:val="ListParagraph"/>
        <w:numPr>
          <w:ilvl w:val="0"/>
          <w:numId w:val="4"/>
        </w:numPr>
      </w:pPr>
      <w:r>
        <w:t>Hace match de uno o más números.</w:t>
      </w:r>
    </w:p>
    <w:p w14:paraId="4F391BC5" w14:textId="138911E4" w:rsidR="00C6172B" w:rsidRDefault="000711E8" w:rsidP="00C6172B">
      <w:r>
        <w:t>E</w:t>
      </w:r>
      <w:r w:rsidR="00C6172B">
        <w:t>=[ ,\t,\r,\n]+</w:t>
      </w:r>
    </w:p>
    <w:p w14:paraId="236D6DB3" w14:textId="64FA6056" w:rsidR="00E4243D" w:rsidRDefault="00094A9E" w:rsidP="00094A9E">
      <w:pPr>
        <w:pStyle w:val="ListParagraph"/>
        <w:numPr>
          <w:ilvl w:val="0"/>
          <w:numId w:val="4"/>
        </w:numPr>
      </w:pPr>
      <w:r>
        <w:t>Acepta uno o más espacios</w:t>
      </w:r>
      <w:r w:rsidR="002F2E24">
        <w:t>.</w:t>
      </w:r>
    </w:p>
    <w:p w14:paraId="4922F178" w14:textId="533C4B11" w:rsidR="00C6172B" w:rsidRDefault="00E4243D" w:rsidP="00E4243D">
      <w:r w:rsidRPr="00E4243D">
        <w:rPr>
          <w:b/>
          <w:bCs/>
        </w:rPr>
        <w:t>Notas</w:t>
      </w:r>
      <w:r>
        <w:t xml:space="preserve">: Las llaves “{ }” además de utilizarse con cuantificadores se utilizan para hacer referencia a una expresión regular previamente definida. Los paréntesis “( )” permiten agrupar y </w:t>
      </w:r>
      <w:r w:rsidR="00866BCB">
        <w:t>las comillas permite agregar un símbolo que no esta considerado</w:t>
      </w:r>
    </w:p>
    <w:p w14:paraId="4B44F3FC" w14:textId="2EB89A42" w:rsidR="00C6172B" w:rsidRDefault="002F2E24" w:rsidP="00C6172B">
      <w:r>
        <w:t>(</w:t>
      </w:r>
      <w:r w:rsidR="00C6172B" w:rsidRPr="00C6172B">
        <w:t>L</w:t>
      </w:r>
      <w:r>
        <w:t>)</w:t>
      </w:r>
      <w:r w:rsidR="00C6172B" w:rsidRPr="00C6172B">
        <w:t>({L}|{D})*</w:t>
      </w:r>
    </w:p>
    <w:p w14:paraId="6DEB4543" w14:textId="52204F4E" w:rsidR="000711E8" w:rsidRDefault="002F2E24" w:rsidP="002F2E24">
      <w:pPr>
        <w:pStyle w:val="ListParagraph"/>
        <w:numPr>
          <w:ilvl w:val="0"/>
          <w:numId w:val="4"/>
        </w:numPr>
      </w:pPr>
      <w:r>
        <w:t>Busca letras iniciales y después seguidas por cero o más letras o n</w:t>
      </w:r>
      <w:r>
        <w:rPr>
          <w:rFonts w:ascii="Calibri" w:hAnsi="Calibri" w:cs="Calibri"/>
        </w:rPr>
        <w:t>úmeros.</w:t>
      </w:r>
    </w:p>
    <w:p w14:paraId="2F50DC38" w14:textId="43FD5084" w:rsidR="00C6172B" w:rsidRDefault="000711E8" w:rsidP="00C6172B">
      <w:r>
        <w:t>(</w:t>
      </w:r>
      <w:r w:rsidR="00C6172B" w:rsidRPr="00C6172B">
        <w:t>"-"{D}+</w:t>
      </w:r>
      <w:r>
        <w:t>)</w:t>
      </w:r>
      <w:r w:rsidR="00C6172B" w:rsidRPr="00C6172B">
        <w:t>|{D}+</w:t>
      </w:r>
    </w:p>
    <w:p w14:paraId="6806A667" w14:textId="1E6B0E68" w:rsidR="002F2E24" w:rsidRDefault="002F2E24" w:rsidP="002F2E24">
      <w:pPr>
        <w:pStyle w:val="ListParagraph"/>
        <w:numPr>
          <w:ilvl w:val="0"/>
          <w:numId w:val="4"/>
        </w:numPr>
      </w:pPr>
      <w:r>
        <w:t>Matchea uno o más números positivos o negativos.</w:t>
      </w:r>
    </w:p>
    <w:p w14:paraId="097041F4" w14:textId="65922B9E" w:rsidR="00EF0E9B" w:rsidRDefault="00EF0E9B" w:rsidP="00C6172B"/>
    <w:p w14:paraId="33A02D82" w14:textId="6F6E5B40" w:rsidR="00EF0E9B" w:rsidRDefault="00EF0E9B" w:rsidP="00C6172B">
      <w:r>
        <w:t>“+”</w:t>
      </w:r>
    </w:p>
    <w:p w14:paraId="77AF9272" w14:textId="680233F0" w:rsidR="00EF0E9B" w:rsidRDefault="007B465A" w:rsidP="007B465A">
      <w:pPr>
        <w:pStyle w:val="ListParagraph"/>
        <w:numPr>
          <w:ilvl w:val="0"/>
          <w:numId w:val="4"/>
        </w:numPr>
      </w:pPr>
      <w:r>
        <w:t>Encuentra el caracter más.</w:t>
      </w:r>
    </w:p>
    <w:p w14:paraId="6DBD7138" w14:textId="063494BE" w:rsidR="00EF0E9B" w:rsidRDefault="00EF0E9B" w:rsidP="00C6172B">
      <w:r>
        <w:t>while</w:t>
      </w:r>
    </w:p>
    <w:p w14:paraId="7D9B56F8" w14:textId="34408AC1" w:rsidR="00EF0E9B" w:rsidRDefault="007B465A" w:rsidP="007B465A">
      <w:pPr>
        <w:pStyle w:val="ListParagraph"/>
        <w:numPr>
          <w:ilvl w:val="0"/>
          <w:numId w:val="4"/>
        </w:numPr>
      </w:pPr>
      <w:r>
        <w:t>Encuentra las palabras que son while exactamente.</w:t>
      </w:r>
    </w:p>
    <w:p w14:paraId="4C0E1123" w14:textId="77777777" w:rsidR="007B465A" w:rsidRDefault="007B465A" w:rsidP="00C6172B"/>
    <w:p w14:paraId="60B6E42E" w14:textId="2B17D333" w:rsidR="00EF0E9B" w:rsidRDefault="00EF0E9B" w:rsidP="00C6172B">
      <w:r>
        <w:t>Utiliza las expresiones regulares para llenar la siguiente tabla: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6"/>
        <w:gridCol w:w="2283"/>
        <w:gridCol w:w="2254"/>
        <w:gridCol w:w="2055"/>
      </w:tblGrid>
      <w:tr w:rsidR="00EF0E9B" w:rsidRPr="00EF0E9B" w14:paraId="31F5AA35" w14:textId="7EEA6DC4" w:rsidTr="00EF0E9B">
        <w:tc>
          <w:tcPr>
            <w:tcW w:w="2236" w:type="dxa"/>
          </w:tcPr>
          <w:p w14:paraId="3850BC48" w14:textId="7599731D" w:rsidR="00EF0E9B" w:rsidRPr="00EF0E9B" w:rsidRDefault="00EF0E9B" w:rsidP="00EF0E9B">
            <w:pPr>
              <w:jc w:val="center"/>
              <w:rPr>
                <w:b/>
                <w:bCs/>
              </w:rPr>
            </w:pPr>
            <w:r w:rsidRPr="00EF0E9B">
              <w:rPr>
                <w:b/>
                <w:bCs/>
              </w:rPr>
              <w:t>Token</w:t>
            </w:r>
          </w:p>
        </w:tc>
        <w:tc>
          <w:tcPr>
            <w:tcW w:w="2283" w:type="dxa"/>
          </w:tcPr>
          <w:p w14:paraId="0C53DD6B" w14:textId="406358B3" w:rsidR="00EF0E9B" w:rsidRPr="00EF0E9B" w:rsidRDefault="00EF0E9B" w:rsidP="00EF0E9B">
            <w:pPr>
              <w:jc w:val="center"/>
              <w:rPr>
                <w:b/>
                <w:bCs/>
              </w:rPr>
            </w:pPr>
            <w:r w:rsidRPr="00EF0E9B">
              <w:rPr>
                <w:b/>
                <w:bCs/>
              </w:rPr>
              <w:t>Lexema</w:t>
            </w:r>
          </w:p>
        </w:tc>
        <w:tc>
          <w:tcPr>
            <w:tcW w:w="2254" w:type="dxa"/>
          </w:tcPr>
          <w:p w14:paraId="0861FB63" w14:textId="3E4EA192" w:rsidR="00EF0E9B" w:rsidRPr="00EF0E9B" w:rsidRDefault="00EF0E9B" w:rsidP="00EF0E9B">
            <w:pPr>
              <w:jc w:val="center"/>
              <w:rPr>
                <w:b/>
                <w:bCs/>
              </w:rPr>
            </w:pPr>
            <w:r w:rsidRPr="00EF0E9B">
              <w:rPr>
                <w:b/>
                <w:bCs/>
              </w:rPr>
              <w:t>Patrón</w:t>
            </w:r>
          </w:p>
        </w:tc>
        <w:tc>
          <w:tcPr>
            <w:tcW w:w="2055" w:type="dxa"/>
          </w:tcPr>
          <w:p w14:paraId="0282030D" w14:textId="37C011BB" w:rsidR="00EF0E9B" w:rsidRPr="00EF0E9B" w:rsidRDefault="00EF0E9B" w:rsidP="00EF0E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Reservada (SI/NO)</w:t>
            </w:r>
          </w:p>
        </w:tc>
      </w:tr>
      <w:tr w:rsidR="00EF0E9B" w14:paraId="3A6581FE" w14:textId="50BBAD2A" w:rsidTr="00EF0E9B">
        <w:tc>
          <w:tcPr>
            <w:tcW w:w="2236" w:type="dxa"/>
          </w:tcPr>
          <w:p w14:paraId="388F714C" w14:textId="6D8EB4C7" w:rsidR="00EF0E9B" w:rsidRDefault="007B465A" w:rsidP="00C6172B">
            <w:r>
              <w:t>Letras</w:t>
            </w:r>
          </w:p>
        </w:tc>
        <w:tc>
          <w:tcPr>
            <w:tcW w:w="2283" w:type="dxa"/>
          </w:tcPr>
          <w:p w14:paraId="71FA335E" w14:textId="39DB64A0" w:rsidR="00EF0E9B" w:rsidRDefault="007B465A" w:rsidP="00C6172B">
            <w:r>
              <w:t>Hola, alo, jaja</w:t>
            </w:r>
          </w:p>
        </w:tc>
        <w:tc>
          <w:tcPr>
            <w:tcW w:w="2254" w:type="dxa"/>
          </w:tcPr>
          <w:p w14:paraId="26919749" w14:textId="16067CD0" w:rsidR="00EF0E9B" w:rsidRDefault="007B465A" w:rsidP="00C6172B">
            <w:r>
              <w:t>[a-zA-Z_]+</w:t>
            </w:r>
          </w:p>
        </w:tc>
        <w:tc>
          <w:tcPr>
            <w:tcW w:w="2055" w:type="dxa"/>
          </w:tcPr>
          <w:p w14:paraId="4AEEFAE0" w14:textId="30233520" w:rsidR="00EF0E9B" w:rsidRDefault="007B465A" w:rsidP="00C6172B">
            <w:r>
              <w:t>No</w:t>
            </w:r>
          </w:p>
        </w:tc>
      </w:tr>
      <w:tr w:rsidR="00EF0E9B" w14:paraId="73CB3CA3" w14:textId="4D1B5351" w:rsidTr="00EF0E9B">
        <w:tc>
          <w:tcPr>
            <w:tcW w:w="2236" w:type="dxa"/>
          </w:tcPr>
          <w:p w14:paraId="6338C922" w14:textId="543960D7" w:rsidR="00EF0E9B" w:rsidRDefault="007B465A" w:rsidP="00C6172B">
            <w:r>
              <w:t>Número</w:t>
            </w:r>
          </w:p>
        </w:tc>
        <w:tc>
          <w:tcPr>
            <w:tcW w:w="2283" w:type="dxa"/>
          </w:tcPr>
          <w:p w14:paraId="148911B8" w14:textId="53E2ED86" w:rsidR="00EF0E9B" w:rsidRDefault="007B465A" w:rsidP="00C6172B">
            <w:r>
              <w:t>0, 12, 123</w:t>
            </w:r>
          </w:p>
        </w:tc>
        <w:tc>
          <w:tcPr>
            <w:tcW w:w="2254" w:type="dxa"/>
          </w:tcPr>
          <w:p w14:paraId="697976B0" w14:textId="602B3720" w:rsidR="00EF0E9B" w:rsidRDefault="007B465A" w:rsidP="00C6172B">
            <w:r>
              <w:t>[0-9]+</w:t>
            </w:r>
          </w:p>
        </w:tc>
        <w:tc>
          <w:tcPr>
            <w:tcW w:w="2055" w:type="dxa"/>
          </w:tcPr>
          <w:p w14:paraId="2C583281" w14:textId="60615C37" w:rsidR="00EF0E9B" w:rsidRDefault="007B465A" w:rsidP="00C6172B">
            <w:r>
              <w:t>No</w:t>
            </w:r>
          </w:p>
        </w:tc>
      </w:tr>
      <w:tr w:rsidR="00EF0E9B" w14:paraId="7DBE867D" w14:textId="4E963DCD" w:rsidTr="00EF0E9B">
        <w:tc>
          <w:tcPr>
            <w:tcW w:w="2236" w:type="dxa"/>
          </w:tcPr>
          <w:p w14:paraId="56E23F56" w14:textId="2A8E16C4" w:rsidR="00EF0E9B" w:rsidRDefault="007B465A" w:rsidP="00C6172B">
            <w:r>
              <w:t>Espacios</w:t>
            </w:r>
          </w:p>
        </w:tc>
        <w:tc>
          <w:tcPr>
            <w:tcW w:w="2283" w:type="dxa"/>
          </w:tcPr>
          <w:p w14:paraId="40A4A57A" w14:textId="0D915C5B" w:rsidR="00EF0E9B" w:rsidRDefault="007B465A" w:rsidP="00C6172B">
            <w:r>
              <w:t>“ “, “     “</w:t>
            </w:r>
          </w:p>
        </w:tc>
        <w:tc>
          <w:tcPr>
            <w:tcW w:w="2254" w:type="dxa"/>
          </w:tcPr>
          <w:p w14:paraId="076D0DFE" w14:textId="7BB70E2E" w:rsidR="00EF0E9B" w:rsidRDefault="007B465A" w:rsidP="00C6172B">
            <w:r>
              <w:t>[ ,\t,\r,\n]+</w:t>
            </w:r>
          </w:p>
        </w:tc>
        <w:tc>
          <w:tcPr>
            <w:tcW w:w="2055" w:type="dxa"/>
          </w:tcPr>
          <w:p w14:paraId="74CDD17D" w14:textId="48517648" w:rsidR="00EF0E9B" w:rsidRDefault="007B465A" w:rsidP="00C6172B">
            <w:r>
              <w:t>No</w:t>
            </w:r>
          </w:p>
        </w:tc>
      </w:tr>
      <w:tr w:rsidR="00EF0E9B" w14:paraId="42B6C56B" w14:textId="16EA9775" w:rsidTr="00EF0E9B">
        <w:tc>
          <w:tcPr>
            <w:tcW w:w="2236" w:type="dxa"/>
          </w:tcPr>
          <w:p w14:paraId="113A529D" w14:textId="4EEC6A30" w:rsidR="00EF0E9B" w:rsidRDefault="007B465A" w:rsidP="00C6172B">
            <w:r>
              <w:t>Variable</w:t>
            </w:r>
          </w:p>
        </w:tc>
        <w:tc>
          <w:tcPr>
            <w:tcW w:w="2283" w:type="dxa"/>
          </w:tcPr>
          <w:p w14:paraId="0580056A" w14:textId="16C29339" w:rsidR="00EF0E9B" w:rsidRDefault="003A1373" w:rsidP="00C6172B">
            <w:r>
              <w:t>Var, vel, vel1, vel10</w:t>
            </w:r>
          </w:p>
        </w:tc>
        <w:tc>
          <w:tcPr>
            <w:tcW w:w="2254" w:type="dxa"/>
          </w:tcPr>
          <w:p w14:paraId="1B5C65B6" w14:textId="55E8123F" w:rsidR="00EF0E9B" w:rsidRDefault="007B465A" w:rsidP="00C6172B">
            <w:r>
              <w:t>(</w:t>
            </w:r>
            <w:r w:rsidRPr="00C6172B">
              <w:t>L</w:t>
            </w:r>
            <w:r>
              <w:t>)</w:t>
            </w:r>
            <w:r w:rsidRPr="00C6172B">
              <w:t>({L}|{D})*</w:t>
            </w:r>
          </w:p>
        </w:tc>
        <w:tc>
          <w:tcPr>
            <w:tcW w:w="2055" w:type="dxa"/>
          </w:tcPr>
          <w:p w14:paraId="40C11E79" w14:textId="6E28419D" w:rsidR="00EF0E9B" w:rsidRDefault="007B465A" w:rsidP="00C6172B">
            <w:r>
              <w:t>No</w:t>
            </w:r>
          </w:p>
        </w:tc>
      </w:tr>
      <w:tr w:rsidR="00EF0E9B" w14:paraId="3A08CAC3" w14:textId="4BBADFEC" w:rsidTr="00EF0E9B">
        <w:tc>
          <w:tcPr>
            <w:tcW w:w="2236" w:type="dxa"/>
          </w:tcPr>
          <w:p w14:paraId="78C06C97" w14:textId="63ECB437" w:rsidR="00EF0E9B" w:rsidRDefault="007B465A" w:rsidP="00C6172B">
            <w:r>
              <w:t>Número</w:t>
            </w:r>
          </w:p>
        </w:tc>
        <w:tc>
          <w:tcPr>
            <w:tcW w:w="2283" w:type="dxa"/>
          </w:tcPr>
          <w:p w14:paraId="0912CB14" w14:textId="123C91A6" w:rsidR="00EF0E9B" w:rsidRDefault="003A1373" w:rsidP="00C6172B">
            <w:r>
              <w:t>10, 1, -2, 5</w:t>
            </w:r>
          </w:p>
        </w:tc>
        <w:tc>
          <w:tcPr>
            <w:tcW w:w="2254" w:type="dxa"/>
          </w:tcPr>
          <w:p w14:paraId="3105793C" w14:textId="46325B20" w:rsidR="00EF0E9B" w:rsidRDefault="007B465A" w:rsidP="00C6172B">
            <w:r>
              <w:t>(</w:t>
            </w:r>
            <w:r w:rsidRPr="00C6172B">
              <w:t>"-"{D}+</w:t>
            </w:r>
            <w:r>
              <w:t>)</w:t>
            </w:r>
            <w:r w:rsidRPr="00C6172B">
              <w:t>|{D}+</w:t>
            </w:r>
          </w:p>
        </w:tc>
        <w:tc>
          <w:tcPr>
            <w:tcW w:w="2055" w:type="dxa"/>
          </w:tcPr>
          <w:p w14:paraId="5B2D4403" w14:textId="1437355D" w:rsidR="00EF0E9B" w:rsidRDefault="007B465A" w:rsidP="00C6172B">
            <w:r>
              <w:t>No</w:t>
            </w:r>
          </w:p>
        </w:tc>
      </w:tr>
      <w:tr w:rsidR="00EF0E9B" w14:paraId="71CCCD74" w14:textId="72971AC7" w:rsidTr="00EF0E9B">
        <w:tc>
          <w:tcPr>
            <w:tcW w:w="2236" w:type="dxa"/>
          </w:tcPr>
          <w:p w14:paraId="75E32D2B" w14:textId="2A44170B" w:rsidR="00EF0E9B" w:rsidRDefault="007B465A" w:rsidP="00C6172B">
            <w:r>
              <w:t>Operador suma</w:t>
            </w:r>
          </w:p>
        </w:tc>
        <w:tc>
          <w:tcPr>
            <w:tcW w:w="2283" w:type="dxa"/>
          </w:tcPr>
          <w:p w14:paraId="2748CD73" w14:textId="51A4A3BB" w:rsidR="00EF0E9B" w:rsidRDefault="007B465A" w:rsidP="00C6172B">
            <w:r>
              <w:t>+</w:t>
            </w:r>
          </w:p>
        </w:tc>
        <w:tc>
          <w:tcPr>
            <w:tcW w:w="2254" w:type="dxa"/>
          </w:tcPr>
          <w:p w14:paraId="2EFE6DF3" w14:textId="350A3FAC" w:rsidR="00EF0E9B" w:rsidRDefault="007B465A" w:rsidP="00C6172B">
            <w:r>
              <w:t>“+”</w:t>
            </w:r>
          </w:p>
        </w:tc>
        <w:tc>
          <w:tcPr>
            <w:tcW w:w="2055" w:type="dxa"/>
          </w:tcPr>
          <w:p w14:paraId="29EB2F84" w14:textId="3E73A2F8" w:rsidR="00EF0E9B" w:rsidRDefault="007B465A" w:rsidP="00C6172B">
            <w:r>
              <w:t>Sí</w:t>
            </w:r>
          </w:p>
        </w:tc>
      </w:tr>
      <w:tr w:rsidR="00EF0E9B" w14:paraId="459A68A9" w14:textId="3E8AB218" w:rsidTr="00EF0E9B">
        <w:tc>
          <w:tcPr>
            <w:tcW w:w="2236" w:type="dxa"/>
          </w:tcPr>
          <w:p w14:paraId="7D427BF5" w14:textId="1DA06E65" w:rsidR="00EF0E9B" w:rsidRDefault="007B465A" w:rsidP="00C6172B">
            <w:r>
              <w:t>while</w:t>
            </w:r>
          </w:p>
        </w:tc>
        <w:tc>
          <w:tcPr>
            <w:tcW w:w="2283" w:type="dxa"/>
          </w:tcPr>
          <w:p w14:paraId="7A9A6288" w14:textId="0DCECD3F" w:rsidR="00EF0E9B" w:rsidRDefault="007B465A" w:rsidP="00C6172B">
            <w:r>
              <w:t>while</w:t>
            </w:r>
          </w:p>
        </w:tc>
        <w:tc>
          <w:tcPr>
            <w:tcW w:w="2254" w:type="dxa"/>
          </w:tcPr>
          <w:p w14:paraId="0FC2F76A" w14:textId="0D11CACC" w:rsidR="00EF0E9B" w:rsidRDefault="007B465A" w:rsidP="00C6172B">
            <w:r>
              <w:t>while</w:t>
            </w:r>
          </w:p>
        </w:tc>
        <w:tc>
          <w:tcPr>
            <w:tcW w:w="2055" w:type="dxa"/>
          </w:tcPr>
          <w:p w14:paraId="69DF2612" w14:textId="022A2C0C" w:rsidR="00EF0E9B" w:rsidRDefault="007B465A" w:rsidP="00C6172B">
            <w:r>
              <w:t>Sí</w:t>
            </w:r>
          </w:p>
        </w:tc>
      </w:tr>
    </w:tbl>
    <w:p w14:paraId="48325F5B" w14:textId="33A0B69A" w:rsidR="00C6172B" w:rsidRDefault="00C6172B" w:rsidP="00C6172B"/>
    <w:sectPr w:rsidR="00C617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2F37"/>
    <w:multiLevelType w:val="hybridMultilevel"/>
    <w:tmpl w:val="24B248E2"/>
    <w:lvl w:ilvl="0" w:tplc="4CEEA2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223EA"/>
    <w:multiLevelType w:val="hybridMultilevel"/>
    <w:tmpl w:val="68142E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864FB"/>
    <w:multiLevelType w:val="hybridMultilevel"/>
    <w:tmpl w:val="AF4A5B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D7444"/>
    <w:multiLevelType w:val="hybridMultilevel"/>
    <w:tmpl w:val="08B2050E"/>
    <w:lvl w:ilvl="0" w:tplc="4CEEA2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792888">
    <w:abstractNumId w:val="2"/>
  </w:num>
  <w:num w:numId="2" w16cid:durableId="1612132489">
    <w:abstractNumId w:val="3"/>
  </w:num>
  <w:num w:numId="3" w16cid:durableId="693268944">
    <w:abstractNumId w:val="0"/>
  </w:num>
  <w:num w:numId="4" w16cid:durableId="636641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D0"/>
    <w:rsid w:val="000711E8"/>
    <w:rsid w:val="00094A9E"/>
    <w:rsid w:val="002F2E24"/>
    <w:rsid w:val="003A1373"/>
    <w:rsid w:val="007B465A"/>
    <w:rsid w:val="00864AD0"/>
    <w:rsid w:val="00866BCB"/>
    <w:rsid w:val="009031F9"/>
    <w:rsid w:val="009A6A8F"/>
    <w:rsid w:val="00C6172B"/>
    <w:rsid w:val="00E4243D"/>
    <w:rsid w:val="00E50C51"/>
    <w:rsid w:val="00EF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48D4F"/>
  <w15:chartTrackingRefBased/>
  <w15:docId w15:val="{E2ECA452-5FE0-424D-A725-2718CEF7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7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7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172B"/>
    <w:pPr>
      <w:ind w:left="720"/>
      <w:contextualSpacing/>
    </w:pPr>
  </w:style>
  <w:style w:type="table" w:styleId="TableGrid">
    <w:name w:val="Table Grid"/>
    <w:basedOn w:val="TableNormal"/>
    <w:uiPriority w:val="39"/>
    <w:rsid w:val="00EF0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Romo</dc:creator>
  <cp:keywords/>
  <dc:description/>
  <cp:lastModifiedBy>Luis Eduardo Robles Jiménez</cp:lastModifiedBy>
  <cp:revision>7</cp:revision>
  <cp:lastPrinted>2023-02-10T03:22:00Z</cp:lastPrinted>
  <dcterms:created xsi:type="dcterms:W3CDTF">2023-02-07T14:19:00Z</dcterms:created>
  <dcterms:modified xsi:type="dcterms:W3CDTF">2023-02-10T03:22:00Z</dcterms:modified>
</cp:coreProperties>
</file>