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3B58" w14:textId="32AF5046" w:rsidR="002547D1" w:rsidRDefault="00197367" w:rsidP="008E6F9D">
      <w:pPr>
        <w:pStyle w:val="Ttulo"/>
        <w:jc w:val="center"/>
      </w:pPr>
      <w:r w:rsidRPr="002547D1">
        <w:t>Informe de Auditoría de Seguridad</w:t>
      </w:r>
    </w:p>
    <w:p w14:paraId="6D5E95A7" w14:textId="5787D6B0" w:rsidR="002547D1" w:rsidRDefault="002547D1" w:rsidP="008E6F9D">
      <w:pPr>
        <w:jc w:val="center"/>
      </w:pPr>
      <w:r>
        <w:t xml:space="preserve">Preparado por: </w:t>
      </w:r>
      <w:r w:rsidR="008E6F9D">
        <w:t>Luis Antonio Canales Guerrero</w:t>
      </w:r>
    </w:p>
    <w:p w14:paraId="60A01D14" w14:textId="503BB0E6" w:rsidR="002547D1" w:rsidRDefault="002547D1" w:rsidP="008E6F9D">
      <w:pPr>
        <w:jc w:val="center"/>
      </w:pPr>
      <w:r>
        <w:t>Estado: Fase 1 – Plan de Acción y Hallazgos Iniciales</w:t>
      </w:r>
    </w:p>
    <w:p w14:paraId="79887A61" w14:textId="77777777" w:rsidR="002547D1" w:rsidRDefault="002547D1" w:rsidP="008E6F9D">
      <w:pPr>
        <w:jc w:val="center"/>
      </w:pPr>
      <w:r>
        <w:t>Referencia: Alineación con Marco NIST CSF.</w:t>
      </w:r>
    </w:p>
    <w:p w14:paraId="03CBCD95" w14:textId="1CFE4FC8" w:rsidR="002547D1" w:rsidRDefault="002547D1" w:rsidP="008E6F9D">
      <w:pPr>
        <w:pStyle w:val="Prrafodelista"/>
        <w:numPr>
          <w:ilvl w:val="0"/>
          <w:numId w:val="1"/>
        </w:numPr>
        <w:jc w:val="center"/>
      </w:pPr>
      <w:r>
        <w:t>Fase de Inventario y Clasificación (Acomodo)</w:t>
      </w:r>
    </w:p>
    <w:p w14:paraId="3C9A87A6" w14:textId="77777777" w:rsidR="002547D1" w:rsidRDefault="002547D1" w:rsidP="008E6F9D">
      <w:pPr>
        <w:jc w:val="center"/>
      </w:pPr>
      <w:r>
        <w:t>Se ha iniciado el conteo y organización de todos los activos tecnológicos para resolver la falta de gestión actual.</w:t>
      </w:r>
    </w:p>
    <w:p w14:paraId="0F52BFD4" w14:textId="11440052" w:rsidR="002547D1" w:rsidRDefault="002547D1" w:rsidP="008E6F9D">
      <w:pPr>
        <w:jc w:val="center"/>
      </w:pPr>
      <w:r>
        <w:t xml:space="preserve">* Inventario General: Se registraron equipos en instalaciones, dispositivos de empleados (laptops, </w:t>
      </w:r>
      <w:proofErr w:type="spellStart"/>
      <w:r>
        <w:t>smartphones</w:t>
      </w:r>
      <w:proofErr w:type="spellEnd"/>
      <w:r>
        <w:t>), estaciones remotas y periféricos.</w:t>
      </w:r>
    </w:p>
    <w:p w14:paraId="7495D74B" w14:textId="78CD1038" w:rsidR="002547D1" w:rsidRDefault="002547D1" w:rsidP="008E6F9D">
      <w:pPr>
        <w:jc w:val="center"/>
      </w:pPr>
      <w:r>
        <w:t>* Seccionamiento de Activos: Se han categorizado los sistemas críticos como contabilidad, bases de datos, comercio electrónico y gestión de inventarios.</w:t>
      </w:r>
    </w:p>
    <w:p w14:paraId="337149B0" w14:textId="6DF42AA7" w:rsidR="002547D1" w:rsidRDefault="002547D1" w:rsidP="008E6F9D">
      <w:pPr>
        <w:jc w:val="center"/>
      </w:pPr>
      <w:r>
        <w:t>* Sistemas Heredados: Se identificaron sistemas antiguos (</w:t>
      </w:r>
      <w:proofErr w:type="spellStart"/>
      <w:r>
        <w:t>legacy</w:t>
      </w:r>
      <w:proofErr w:type="spellEnd"/>
      <w:r>
        <w:t>) al final de su vida útil que requieren monitoreo humano constante para evitar fallas.</w:t>
      </w:r>
    </w:p>
    <w:p w14:paraId="1C24BEEE" w14:textId="77777777" w:rsidR="002547D1" w:rsidRDefault="002547D1" w:rsidP="008E6F9D">
      <w:pPr>
        <w:jc w:val="center"/>
      </w:pPr>
      <w:r>
        <w:t>2. Plan de Protección y Contingencia</w:t>
      </w:r>
    </w:p>
    <w:p w14:paraId="48BD69B5" w14:textId="77777777" w:rsidR="002547D1" w:rsidRDefault="002547D1" w:rsidP="008E6F9D">
      <w:pPr>
        <w:jc w:val="center"/>
      </w:pPr>
      <w:r>
        <w:t>Tras el inventario, se determinó una puntuación de riesgo de 8/10. Para reducirlo, se establecen las siguientes medidas:</w:t>
      </w:r>
    </w:p>
    <w:p w14:paraId="258D15E7" w14:textId="4B1541AD" w:rsidR="002547D1" w:rsidRDefault="002547D1" w:rsidP="008E6F9D">
      <w:pPr>
        <w:jc w:val="center"/>
      </w:pPr>
      <w:r>
        <w:t>* Control de Acceso: Implementación inmediata del concepto de mínimos privilegios para que los usuarios solo accedan a lo necesario en sistemas de contabilidad, firewalls y SIEM.</w:t>
      </w:r>
    </w:p>
    <w:p w14:paraId="308E0DE5" w14:textId="0985712D" w:rsidR="002547D1" w:rsidRDefault="002547D1" w:rsidP="008E6F9D">
      <w:pPr>
        <w:jc w:val="center"/>
      </w:pPr>
      <w:r>
        <w:t>* Plan de Contingencia y Respaldo: Desarrollo de procedimientos para asegurar la continuidad del negocio ante la pérdida de activos o ataques.</w:t>
      </w:r>
    </w:p>
    <w:p w14:paraId="54B7CEE6" w14:textId="5F539154" w:rsidR="002547D1" w:rsidRDefault="002547D1" w:rsidP="008E6F9D">
      <w:pPr>
        <w:jc w:val="center"/>
      </w:pPr>
      <w:r>
        <w:t>* Libros de Estrategia (</w:t>
      </w:r>
      <w:proofErr w:type="spellStart"/>
      <w:r>
        <w:t>Playbooks</w:t>
      </w:r>
      <w:proofErr w:type="spellEnd"/>
      <w:r>
        <w:t>): Creación de guías paso a paso para que el equipo sepa cómo reaccionar ante una violación de seguridad.</w:t>
      </w:r>
    </w:p>
    <w:p w14:paraId="2A893D0D" w14:textId="77777777" w:rsidR="002547D1" w:rsidRDefault="002547D1" w:rsidP="008E6F9D">
      <w:pPr>
        <w:jc w:val="center"/>
      </w:pPr>
      <w:r>
        <w:t>3. Prueba de Penetración (</w:t>
      </w:r>
      <w:proofErr w:type="spellStart"/>
      <w:r>
        <w:t>Pentesting</w:t>
      </w:r>
      <w:proofErr w:type="spellEnd"/>
      <w:r>
        <w:t>) y Hallazgos</w:t>
      </w:r>
    </w:p>
    <w:p w14:paraId="6DF7D9FC" w14:textId="77777777" w:rsidR="002547D1" w:rsidRDefault="002547D1" w:rsidP="008E6F9D">
      <w:pPr>
        <w:jc w:val="center"/>
      </w:pPr>
      <w:r>
        <w:t>Se realizó una fase de pruebas para verificar qué información es vulnerable:</w:t>
      </w:r>
    </w:p>
    <w:p w14:paraId="58729693" w14:textId="23FB3662" w:rsidR="002547D1" w:rsidRDefault="002547D1" w:rsidP="008E6F9D">
      <w:pPr>
        <w:jc w:val="center"/>
      </w:pPr>
      <w:r>
        <w:t>* Verificación de Controles: Se probaron los firewalls y los sistemas de detección de intrusos (IDS) para asegurar que detecten accesos no autorizados.</w:t>
      </w:r>
    </w:p>
    <w:p w14:paraId="3F07732C" w14:textId="77621288" w:rsidR="002547D1" w:rsidRDefault="002547D1" w:rsidP="008E6F9D">
      <w:pPr>
        <w:jc w:val="center"/>
      </w:pPr>
      <w:r>
        <w:t>* Cumplimiento Legal: Se verificó la seguridad de los datos de tarjetas de crédito (PCI DSS) y la privacidad de ciudadanos europeos (GDPR).</w:t>
      </w:r>
    </w:p>
    <w:p w14:paraId="1BDA3CCC" w14:textId="086DEFCF" w:rsidR="002547D1" w:rsidRDefault="002547D1" w:rsidP="008E6F9D">
      <w:pPr>
        <w:jc w:val="center"/>
      </w:pPr>
      <w:r>
        <w:lastRenderedPageBreak/>
        <w:t>* Resultado de la Prueba: Se detectó que la falta de controles actuales hace que la probabilidad de pérdida de datos o multas legales sea alta.</w:t>
      </w:r>
    </w:p>
    <w:p w14:paraId="1E5B2179" w14:textId="77777777" w:rsidR="002547D1" w:rsidRDefault="002547D1" w:rsidP="008E6F9D">
      <w:pPr>
        <w:jc w:val="center"/>
      </w:pPr>
      <w:r>
        <w:t>4. Conclusiones y Recomendaciones</w:t>
      </w:r>
    </w:p>
    <w:p w14:paraId="291FDDC0" w14:textId="7C958A2C" w:rsidR="002547D1" w:rsidRDefault="002547D1" w:rsidP="008E6F9D">
      <w:pPr>
        <w:jc w:val="center"/>
      </w:pPr>
      <w:r>
        <w:t>* Estado Actual: La postura de seguridad es de alto riesgo debido a la gestión inadecuada de activos y el incumplimiento de normas.</w:t>
      </w:r>
    </w:p>
    <w:p w14:paraId="468ACA78" w14:textId="0FE2C01C" w:rsidR="002547D1" w:rsidRDefault="002547D1" w:rsidP="008E6F9D">
      <w:pPr>
        <w:jc w:val="center"/>
      </w:pPr>
      <w:r>
        <w:t>* Acción Urgente: Es necesario fortalecer los controles de los sistemas y formalizar las políticas de seguridad por escrito.</w:t>
      </w:r>
    </w:p>
    <w:p w14:paraId="55862E84" w14:textId="2990EE8B" w:rsidR="002547D1" w:rsidRDefault="00395709" w:rsidP="008E6F9D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1C04A4" wp14:editId="72E69B82">
                <wp:simplePos x="0" y="0"/>
                <wp:positionH relativeFrom="column">
                  <wp:posOffset>2756631</wp:posOffset>
                </wp:positionH>
                <wp:positionV relativeFrom="paragraph">
                  <wp:posOffset>690311</wp:posOffset>
                </wp:positionV>
                <wp:extent cx="360" cy="360"/>
                <wp:effectExtent l="0" t="0" r="0" b="0"/>
                <wp:wrapNone/>
                <wp:docPr id="1466944587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5CFF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1" o:spid="_x0000_s1026" type="#_x0000_t75" style="position:absolute;margin-left:216.35pt;margin-top:53.6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">
                <v:imagedata r:id="rId6" o:title=""/>
              </v:shape>
            </w:pict>
          </mc:Fallback>
        </mc:AlternateContent>
      </w:r>
      <w:r w:rsidR="002547D1">
        <w:t>* Recursos Humanos: Se justifica la contratación de personal adicional de ciberseguridad para mantener estos nuevos controles y supervisar los sistemas antiguos.</w:t>
      </w:r>
    </w:p>
    <w:p w14:paraId="17B35E63" w14:textId="2150D328" w:rsidR="002547D1" w:rsidRDefault="00395709" w:rsidP="008E6F9D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C165D2" wp14:editId="3BADA36E">
                <wp:simplePos x="0" y="0"/>
                <wp:positionH relativeFrom="column">
                  <wp:posOffset>2663031</wp:posOffset>
                </wp:positionH>
                <wp:positionV relativeFrom="paragraph">
                  <wp:posOffset>-40354</wp:posOffset>
                </wp:positionV>
                <wp:extent cx="611280" cy="440640"/>
                <wp:effectExtent l="57150" t="57150" r="55880" b="55245"/>
                <wp:wrapNone/>
                <wp:docPr id="1379679604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11280" cy="4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B8D7D" id="Entrada de lápiz 15" o:spid="_x0000_s1026" type="#_x0000_t75" style="position:absolute;margin-left:209pt;margin-top:-3.9pt;width:49.55pt;height:3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">
                <v:imagedata r:id="rId8" o:title=""/>
              </v:shape>
            </w:pict>
          </mc:Fallback>
        </mc:AlternateContent>
      </w:r>
      <w:r w:rsidR="002B7CB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3A3B55" wp14:editId="42CBA461">
                <wp:simplePos x="0" y="0"/>
                <wp:positionH relativeFrom="column">
                  <wp:posOffset>2180631</wp:posOffset>
                </wp:positionH>
                <wp:positionV relativeFrom="paragraph">
                  <wp:posOffset>-80314</wp:posOffset>
                </wp:positionV>
                <wp:extent cx="618120" cy="430200"/>
                <wp:effectExtent l="57150" t="57150" r="29845" b="46355"/>
                <wp:wrapNone/>
                <wp:docPr id="168492842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1812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D7D90" id="Entrada de lápiz 10" o:spid="_x0000_s1026" type="#_x0000_t75" style="position:absolute;margin-left:171pt;margin-top:-7pt;width:50.05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">
                <v:imagedata r:id="rId10" o:title=""/>
              </v:shape>
            </w:pict>
          </mc:Fallback>
        </mc:AlternateContent>
      </w:r>
      <w:r w:rsidR="002547D1">
        <w:t>Firma: __________________________</w:t>
      </w:r>
    </w:p>
    <w:p w14:paraId="5738CD09" w14:textId="0D6C7CA0" w:rsidR="002547D1" w:rsidRDefault="002547D1" w:rsidP="002A6BDE"/>
    <w:p w14:paraId="391EC0A4" w14:textId="77777777" w:rsidR="002547D1" w:rsidRDefault="002547D1" w:rsidP="008E6F9D">
      <w:pPr>
        <w:jc w:val="center"/>
      </w:pPr>
    </w:p>
    <w:p w14:paraId="2ED9339F" w14:textId="77777777" w:rsidR="00197367" w:rsidRDefault="00197367" w:rsidP="008E6F9D">
      <w:pPr>
        <w:jc w:val="center"/>
      </w:pPr>
    </w:p>
    <w:sectPr w:rsidR="001973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667F8"/>
    <w:multiLevelType w:val="hybridMultilevel"/>
    <w:tmpl w:val="B874D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81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67"/>
    <w:rsid w:val="00197367"/>
    <w:rsid w:val="002547D1"/>
    <w:rsid w:val="00270331"/>
    <w:rsid w:val="002A6BDE"/>
    <w:rsid w:val="002B7CB9"/>
    <w:rsid w:val="00395709"/>
    <w:rsid w:val="005028B4"/>
    <w:rsid w:val="008E6F9D"/>
    <w:rsid w:val="00BA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79353"/>
  <w15:chartTrackingRefBased/>
  <w15:docId w15:val="{A971120A-D249-AF41-A8B1-B3014F1F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3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3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3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3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3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3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3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3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3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3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customXml" Target="ink/ink2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customXml" Target="ink/ink1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Relationship Id="rId9" Type="http://schemas.openxmlformats.org/officeDocument/2006/relationships/customXml" Target="ink/ink3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9T03:11:49.2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1,'0'0,"0"0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9T03:12:15.7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1698 0,'0'0,"0"0,0 0,0 0,-24 0,-7 7,30-7,-37 9,-2 3,38-11,-36 14,-4 0,41-14,-47 20,-1 1,48-22,-44 22,-3-2,47-19,-48 20,5-3,39-17,-40 21,8-5,34-16,-36 15,9-6,26-8,-30 10,12-1,17-9,-16 7,6-1,11-6,-8 4,4-1,6-4,-6 5,3-3,4 0,-1-1,0-1,2 3,0-3,0 0,0 6,2-4,0 0,0 3,1-3,0 1,3 2,-3-3,1 0,5 6,-5-5,1 1,4 5,-6-8,1 2,8 8,-9-9,3 0,3 4,-5-5,1 2,7 5,-8-6,2 0,2 4,-5-5,7 4,-1 1,-6-6,3 4,3 1,-7-4,5 3,3 1,-8-5,5 4,2 1,-8-5,4 4,4 1,-8-5,7 4,1 2,-8-6,8 4,0 1,-9-5,12 8,0 0,-11-9,10 9,1 1,-11-10,14 8,-3 2,-12-10,15 9,-6-3,-8-6,8 7,-1-2,-7-4,8 5,-6-3,-3-3,6 6,-3-3,-3-3,3 3,-1-1,-1-1,0 0,2 1,-3-2,0 0,0 4,0-1,0 0,-7 6,2 2,1-3,-11 10,1-3,4-5,-21 15,14-12,4-1,-34 28,27-23,1 0,-36 29,31-27,-4 3,-24 18,32-25,-9 7,-17 12,30-24,-13 8,-11 6,28-17,-13 11,-5 7,21-19,-7 7,1-1,12-10,-9 8,3-4,7-5,-6 5,6-3,1-3,1 0,0 0,0 0,-3 3,3-3,0 0,0 0,-2 0,1 0,1 0,0 0,-3-3,-3-4,6 7,-9-6,3 0,6 6,-9-13,3 7,6 6,-7-9,4 5,0-1,1 2,2 3,-4-3,2 0,2 2,-4-1,-1-3,4 4,-5-6,6 7,-3-3,1 0,1 3,-5-6,3 3,0 3,-9-5,9 4,-10-3,1 2,6 1,-12 1,6 0,6 0,-16 0,11 0,3 0,-10 0,13 0,1 0,-11 0,10 0,1 0,-6-3,6 2,0-1,-6-1,7 2,0-1,-3-1,3 2,0-1,-3-1,5 2,-1-1,-1-2,1 3,-3-4,3 2,1 3,-4-6,-1-1,4 5,-3-2,2 2,2 1,-4-4,-1-2,4 6,-5-7,1 2,5 4,-4-2,-5-9,9 11,-7-5,-1-6,8 11,-7-8,-1-2,8 10,-7-8,-2 0,10 9,-6-7,0-1,6 8,-12-11,6 3,6 9,-6-10,-3-1,9 10,-6-5,0 0,6 6,-6-7,2 5,4 2,-6-7,3 4,0 0,1 1,1 1,-5-5,3 3,3 2,-6-5,3 3,0 0,0 1,3 2,-1-1,1 1,-9-3,0 0,0 0,-3-6,9 6,0-1,3 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9T03:11:48.1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113 1148,'0'0,"0"0,0 0,0 0,0 0,0 0,0 0,10-18,11-20,-2 6,-16 27,18-29,-2 4,-17 26,17-27,-4 5,-12 22,12-18,-5 6,-8 13,8-9,-5 4,-4 6,5-7,-1 2,-4 5,8-14,-2 4,-5 9,7-12,-2 1,-4 9,12-20,-5 8,-5 9,16-26,-7 12,-6 10,10-22,-7 16,-3 5,10-11,-6 5,-3 7,7-10,-5 7,-1 2,5-5,-9 10,0 0,7-4,-8 6,2-1,-1-2,0 3,3-3,-6 5,0 2,0-2,3-2,-5 5,1-1,-1 1,2-1,-1-2,4-8,-4 10,2-8,3-6,-6 14,1-8,1-2,-3 10,0-9,0-1,0 11,3-7,-3-5,0 12,0-4,0-7,0 11,0-8,-6-3,6 12,-6-9,0-4,6 13,-12-15,0 0,11 14,-11-11,-2-2,12 12,-16-12,2 0,14 12,-19-20,3 7,14 12,-17-16,7 6,10 10,-8-9,4 7,6 4,-1-2,-35-15,24 11,-23 19,6 12,17-14,-14 9,7-5,9-6,-19 4,14-2,7-4,-11 6,11-8,4-2,6-2,-7 6,2-2,-14 11,10-7,0-1,-6 9,10-10,1 0,-8 10,9-11,-1 2,-2 2,5-5,0 2,-3 9,3-10,-4 9,5 7,-2-15,-2 4,-2 6,4-13,-2 12,-2 3,4-14,-2 11,4 0,0-12,-3 16,3 0,0-15,0 14,0 0,0-15,0 10,0 5,0-15,0 9,6 7,-5-16,4 7,4 8,-8-16,7 12,5 7,-13-19,12 18,0-2,-12-18,15 22,1 0,-16-22,18 28,0-4,-18-24,18 25,-3-1,-15-24,16 26,0 3,-14-24,13 22,1 1,-13-24,9 20,-2-2,-8-19,10 21,-7-14,-4-7,9 12,-5-5,-4-7,2 0,1 4,-2-5,1 1,-1 0,-1-2,2 1,-1 0,-1 0,0-1,1 0,0 1,-1 0,4 0,-4-1,3 2,0-1,0-1,2-1,-3 0,1 0,-1 3,-2-3,1 0,1 3,-2-1,7-1,1 2,-5-1,1-1,11 6,-11-5,8-1,2 5,-10-4,8-1,6-1,-14 0,-1 3,11 4,-11-5,10-2,2 6,-12-4,7 3,7 1,-14-5,8 4,3-2,-13-2,5 2,8-1,-13-1,15 2,1-1,-17-1,16-2,2 7,-18-5,16 2,1 0,-17-3,16 3,1 0,-17-3,17 0,6 3,-23-3,23 0,-4 3,-18-3,22 0,-5 3,-17-3,20 0,-4 0,-15 0,19 0,-2 0,-16 0,14 0,1-5,-13 4,21-8,-4-1,-16 7,21-9,-6 1,-13 7,21-11,-13 6,-9 5,16-8,-11 4,-5 3,20-14,-17 12,-4 2,14-7,-12 5,-2 2,8-8,-8 8,-2 1,7-8,-5 4,-2 0,5-7,-4 7,0 0,6-8,-8 11,1-2,7-11,-8 13,2-3,0-4,-4 8,2-1,5-8,-7 10,2-3,2-7,-4 10,6-9,0-3,-5 11,4-14,2-1,-7 15,5-10,5-11,-9 21,7-11,-1 3,-8 10,10-20,-2 3,-8 16,7-16,4-9,-10 24,8-20,3-10,-12 32,10-29,1-1,-11 30,8-20,-1-2,-8 23,10-18,-4 2,-6 15,6-6,-3 5,-3 2,6-14,-3 12,-3 3,3-3,0-3,-3 5,3-1,-1 0,0 0,-2 2,0 0,-10 0,-5 6,11-4,-4 3,8-5,0 0,0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Canales Guerrero</dc:creator>
  <cp:keywords/>
  <dc:description/>
  <cp:lastModifiedBy>Luis Antonio Canales Guerrero</cp:lastModifiedBy>
  <cp:revision>2</cp:revision>
  <dcterms:created xsi:type="dcterms:W3CDTF">2026-01-09T03:13:00Z</dcterms:created>
  <dcterms:modified xsi:type="dcterms:W3CDTF">2026-01-09T03:13:00Z</dcterms:modified>
</cp:coreProperties>
</file>