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8BBFF" w14:textId="759C5B3A" w:rsidR="00727D8A" w:rsidRDefault="00727D8A">
      <w:r>
        <w:t>Pro1</w:t>
      </w:r>
    </w:p>
    <w:sectPr w:rsidR="00727D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8A"/>
    <w:rsid w:val="003143FD"/>
    <w:rsid w:val="0072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FDFF3"/>
  <w15:chartTrackingRefBased/>
  <w15:docId w15:val="{D390E341-FD55-46D5-9A1C-318A5F4F0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D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D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D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D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D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D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D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D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D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D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D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D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D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D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D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D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D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D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D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D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D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D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D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D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D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D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D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D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cruz</dc:creator>
  <cp:keywords/>
  <dc:description/>
  <cp:lastModifiedBy>luis cruz</cp:lastModifiedBy>
  <cp:revision>1</cp:revision>
  <dcterms:created xsi:type="dcterms:W3CDTF">2024-10-27T23:55:00Z</dcterms:created>
  <dcterms:modified xsi:type="dcterms:W3CDTF">2024-10-27T23:56:00Z</dcterms:modified>
</cp:coreProperties>
</file>