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96E" w:rsidRDefault="0095496E" w:rsidP="00AE77D0">
      <w:pPr>
        <w:pStyle w:val="Ttulo7"/>
        <w:rPr>
          <w:rFonts w:eastAsia="Arial"/>
        </w:rPr>
      </w:pPr>
    </w:p>
    <w:p w:rsidR="0095496E" w:rsidRDefault="00A07649">
      <w:pPr>
        <w:pBdr>
          <w:top w:val="nil"/>
          <w:left w:val="nil"/>
          <w:bottom w:val="nil"/>
          <w:right w:val="nil"/>
          <w:between w:val="nil"/>
        </w:pBdr>
        <w:spacing w:before="240" w:after="720"/>
        <w:jc w:val="right"/>
        <w:rPr>
          <w:rFonts w:ascii="Arial" w:eastAsia="Arial" w:hAnsi="Arial" w:cs="Arial"/>
          <w:b/>
          <w:color w:val="000000"/>
          <w:sz w:val="64"/>
          <w:szCs w:val="64"/>
        </w:rPr>
      </w:pPr>
      <w:r>
        <w:rPr>
          <w:rFonts w:ascii="Arial" w:eastAsia="Arial" w:hAnsi="Arial" w:cs="Arial"/>
          <w:b/>
          <w:color w:val="000000"/>
          <w:sz w:val="64"/>
          <w:szCs w:val="64"/>
        </w:rPr>
        <w:t>Documentação de Projeto</w:t>
      </w:r>
    </w:p>
    <w:p w:rsidR="0095496E" w:rsidRDefault="00A07649">
      <w:pPr>
        <w:pBdr>
          <w:top w:val="nil"/>
          <w:left w:val="nil"/>
          <w:bottom w:val="nil"/>
          <w:right w:val="nil"/>
          <w:between w:val="nil"/>
        </w:pBdr>
        <w:spacing w:after="400"/>
        <w:jc w:val="right"/>
        <w:rPr>
          <w:rFonts w:ascii="Arial" w:eastAsia="Arial" w:hAnsi="Arial" w:cs="Arial"/>
          <w:b/>
          <w:color w:val="000000"/>
          <w:sz w:val="40"/>
          <w:szCs w:val="40"/>
        </w:rPr>
      </w:pPr>
      <w:proofErr w:type="gramStart"/>
      <w:r>
        <w:rPr>
          <w:rFonts w:ascii="Arial" w:eastAsia="Arial" w:hAnsi="Arial" w:cs="Arial"/>
          <w:b/>
          <w:color w:val="000000"/>
          <w:sz w:val="40"/>
          <w:szCs w:val="40"/>
        </w:rPr>
        <w:t>para</w:t>
      </w:r>
      <w:proofErr w:type="gramEnd"/>
      <w:r>
        <w:rPr>
          <w:rFonts w:ascii="Arial" w:eastAsia="Arial" w:hAnsi="Arial" w:cs="Arial"/>
          <w:b/>
          <w:color w:val="000000"/>
          <w:sz w:val="40"/>
          <w:szCs w:val="40"/>
        </w:rPr>
        <w:t xml:space="preserve"> o sistema</w:t>
      </w:r>
    </w:p>
    <w:p w:rsidR="0095496E" w:rsidRDefault="00AE77D0">
      <w:pPr>
        <w:pBdr>
          <w:top w:val="nil"/>
          <w:left w:val="nil"/>
          <w:bottom w:val="nil"/>
          <w:right w:val="nil"/>
          <w:between w:val="nil"/>
        </w:pBdr>
        <w:spacing w:before="240" w:after="720"/>
        <w:jc w:val="right"/>
        <w:rPr>
          <w:rFonts w:ascii="Arial" w:eastAsia="Arial" w:hAnsi="Arial" w:cs="Arial"/>
          <w:b/>
          <w:color w:val="000000"/>
          <w:sz w:val="64"/>
          <w:szCs w:val="64"/>
        </w:rPr>
      </w:pPr>
      <w:r>
        <w:rPr>
          <w:rFonts w:ascii="Arial" w:eastAsia="Arial" w:hAnsi="Arial" w:cs="Arial"/>
          <w:b/>
          <w:color w:val="000000"/>
          <w:sz w:val="64"/>
          <w:szCs w:val="64"/>
        </w:rPr>
        <w:t>VetCare System</w:t>
      </w:r>
    </w:p>
    <w:p w:rsidR="0095496E" w:rsidRDefault="00A07649">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 xml:space="preserve">Versão 1.0 </w:t>
      </w:r>
    </w:p>
    <w:p w:rsidR="0095496E" w:rsidRDefault="00A07649">
      <w:pPr>
        <w:pBdr>
          <w:top w:val="nil"/>
          <w:left w:val="nil"/>
          <w:bottom w:val="nil"/>
          <w:right w:val="nil"/>
          <w:between w:val="nil"/>
        </w:pBdr>
        <w:jc w:val="right"/>
        <w:rPr>
          <w:rFonts w:ascii="Arial" w:eastAsia="Arial" w:hAnsi="Arial" w:cs="Arial"/>
        </w:rPr>
      </w:pPr>
      <w:r>
        <w:rPr>
          <w:rFonts w:ascii="Arial" w:eastAsia="Arial" w:hAnsi="Arial" w:cs="Arial"/>
        </w:rPr>
        <w:t>Projeto de sistema</w:t>
      </w:r>
      <w:r w:rsidR="00AE77D0">
        <w:rPr>
          <w:rFonts w:ascii="Arial" w:eastAsia="Arial" w:hAnsi="Arial" w:cs="Arial"/>
        </w:rPr>
        <w:t xml:space="preserve"> elaborado pelo aluno Luiz Gustavo Fagundes Teixeira</w:t>
      </w:r>
      <w:r>
        <w:rPr>
          <w:rFonts w:ascii="Arial" w:eastAsia="Arial" w:hAnsi="Arial" w:cs="Arial"/>
        </w:rPr>
        <w:t xml:space="preserve"> </w:t>
      </w:r>
    </w:p>
    <w:p w:rsidR="0095496E" w:rsidRDefault="00A07649">
      <w:pPr>
        <w:pBdr>
          <w:top w:val="nil"/>
          <w:left w:val="nil"/>
          <w:bottom w:val="nil"/>
          <w:right w:val="nil"/>
          <w:between w:val="nil"/>
        </w:pBdr>
        <w:jc w:val="right"/>
        <w:rPr>
          <w:rFonts w:ascii="Arial" w:eastAsia="Arial" w:hAnsi="Arial" w:cs="Arial"/>
          <w:color w:val="000000"/>
        </w:rPr>
      </w:pPr>
      <w:proofErr w:type="gramStart"/>
      <w:r>
        <w:rPr>
          <w:rFonts w:ascii="Arial" w:eastAsia="Arial" w:hAnsi="Arial" w:cs="Arial"/>
        </w:rPr>
        <w:t>como</w:t>
      </w:r>
      <w:proofErr w:type="gramEnd"/>
      <w:r>
        <w:rPr>
          <w:rFonts w:ascii="Arial" w:eastAsia="Arial" w:hAnsi="Arial" w:cs="Arial"/>
        </w:rPr>
        <w:t xml:space="preserve"> parte da disciplina </w:t>
      </w:r>
      <w:r>
        <w:rPr>
          <w:rFonts w:ascii="Arial" w:eastAsia="Arial" w:hAnsi="Arial" w:cs="Arial"/>
          <w:b/>
        </w:rPr>
        <w:t>Projeto de Software</w:t>
      </w:r>
      <w:r>
        <w:rPr>
          <w:rFonts w:ascii="Arial" w:eastAsia="Arial" w:hAnsi="Arial" w:cs="Arial"/>
        </w:rPr>
        <w:t>.</w:t>
      </w:r>
    </w:p>
    <w:p w:rsidR="0095496E" w:rsidRDefault="0095496E">
      <w:pPr>
        <w:pBdr>
          <w:top w:val="nil"/>
          <w:left w:val="nil"/>
          <w:bottom w:val="nil"/>
          <w:right w:val="nil"/>
          <w:between w:val="nil"/>
        </w:pBdr>
        <w:jc w:val="right"/>
        <w:rPr>
          <w:rFonts w:ascii="Arial" w:eastAsia="Arial" w:hAnsi="Arial" w:cs="Arial"/>
          <w:b/>
          <w:color w:val="000000"/>
          <w:sz w:val="28"/>
          <w:szCs w:val="28"/>
        </w:rPr>
      </w:pPr>
    </w:p>
    <w:p w:rsidR="0095496E" w:rsidRDefault="0095496E">
      <w:pPr>
        <w:pBdr>
          <w:top w:val="nil"/>
          <w:left w:val="nil"/>
          <w:bottom w:val="nil"/>
          <w:right w:val="nil"/>
          <w:between w:val="nil"/>
        </w:pBdr>
        <w:jc w:val="right"/>
        <w:rPr>
          <w:rFonts w:ascii="Arial" w:eastAsia="Arial" w:hAnsi="Arial" w:cs="Arial"/>
          <w:b/>
          <w:color w:val="000000"/>
          <w:sz w:val="28"/>
          <w:szCs w:val="28"/>
        </w:rPr>
      </w:pPr>
    </w:p>
    <w:p w:rsidR="0095496E" w:rsidRDefault="0095496E">
      <w:pPr>
        <w:pBdr>
          <w:top w:val="nil"/>
          <w:left w:val="nil"/>
          <w:bottom w:val="nil"/>
          <w:right w:val="nil"/>
          <w:between w:val="nil"/>
        </w:pBdr>
        <w:spacing w:before="240" w:after="720"/>
        <w:jc w:val="right"/>
        <w:rPr>
          <w:rFonts w:ascii="Arial" w:eastAsia="Arial" w:hAnsi="Arial" w:cs="Arial"/>
          <w:b/>
          <w:color w:val="000000"/>
          <w:sz w:val="28"/>
          <w:szCs w:val="28"/>
        </w:rPr>
      </w:pPr>
    </w:p>
    <w:p w:rsidR="00AE77D0" w:rsidRDefault="00AE77D0">
      <w:pPr>
        <w:pBdr>
          <w:top w:val="nil"/>
          <w:left w:val="nil"/>
          <w:bottom w:val="nil"/>
          <w:right w:val="nil"/>
          <w:between w:val="nil"/>
        </w:pBdr>
        <w:spacing w:before="240" w:after="720"/>
        <w:jc w:val="right"/>
        <w:rPr>
          <w:rFonts w:ascii="Arial" w:eastAsia="Arial" w:hAnsi="Arial" w:cs="Arial"/>
          <w:b/>
          <w:color w:val="000000"/>
          <w:sz w:val="28"/>
          <w:szCs w:val="28"/>
        </w:rPr>
        <w:sectPr w:rsidR="00AE77D0">
          <w:headerReference w:type="default" r:id="rId9"/>
          <w:footerReference w:type="default" r:id="rId10"/>
          <w:pgSz w:w="12240" w:h="15840"/>
          <w:pgMar w:top="1440" w:right="1440" w:bottom="1440" w:left="1440" w:header="720" w:footer="720" w:gutter="0"/>
          <w:pgNumType w:start="1"/>
          <w:cols w:space="720"/>
        </w:sectPr>
      </w:pPr>
      <w:r>
        <w:rPr>
          <w:rFonts w:ascii="Arial" w:eastAsia="Arial" w:hAnsi="Arial" w:cs="Arial"/>
          <w:b/>
          <w:color w:val="000000"/>
          <w:sz w:val="28"/>
          <w:szCs w:val="28"/>
        </w:rPr>
        <w:t>30/05/2026</w:t>
      </w:r>
    </w:p>
    <w:p w:rsidR="0095496E" w:rsidRDefault="00A07649">
      <w:pPr>
        <w:keepNext/>
        <w:keepLines/>
        <w:pBdr>
          <w:top w:val="nil"/>
          <w:left w:val="nil"/>
          <w:bottom w:val="nil"/>
          <w:right w:val="nil"/>
          <w:between w:val="nil"/>
        </w:pBdr>
        <w:spacing w:before="120" w:after="240"/>
        <w:rPr>
          <w:b/>
          <w:color w:val="000000"/>
          <w:sz w:val="36"/>
          <w:szCs w:val="36"/>
        </w:rPr>
      </w:pPr>
      <w:bookmarkStart w:id="0" w:name="_gjdgxs" w:colFirst="0" w:colLast="0"/>
      <w:bookmarkEnd w:id="0"/>
      <w:r>
        <w:rPr>
          <w:b/>
          <w:color w:val="000000"/>
          <w:sz w:val="36"/>
          <w:szCs w:val="36"/>
        </w:rPr>
        <w:lastRenderedPageBreak/>
        <w:t>Tabela de Conteúdo</w:t>
      </w:r>
    </w:p>
    <w:sdt>
      <w:sdtPr>
        <w:id w:val="692201332"/>
        <w:docPartObj>
          <w:docPartGallery w:val="Table of Contents"/>
          <w:docPartUnique/>
        </w:docPartObj>
      </w:sdtPr>
      <w:sdtContent>
        <w:p w:rsidR="0095496E" w:rsidRPr="0030439B" w:rsidRDefault="00A07649">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7ndxxnjxx1n1">
            <w:r w:rsidRPr="0030439B">
              <w:rPr>
                <w:b/>
                <w:color w:val="000000"/>
              </w:rPr>
              <w:t>1. Introdução</w:t>
            </w:r>
            <w:r w:rsidRPr="0030439B">
              <w:rPr>
                <w:b/>
                <w:color w:val="000000"/>
              </w:rPr>
              <w:tab/>
              <w:t>1</w:t>
            </w:r>
          </w:hyperlink>
        </w:p>
        <w:p w:rsidR="0095496E" w:rsidRPr="0030439B" w:rsidRDefault="00CE76B8">
          <w:pPr>
            <w:widowControl w:val="0"/>
            <w:tabs>
              <w:tab w:val="right" w:pos="12000"/>
            </w:tabs>
            <w:spacing w:before="60"/>
            <w:rPr>
              <w:rFonts w:ascii="Arial" w:eastAsia="Arial" w:hAnsi="Arial" w:cs="Arial"/>
              <w:b/>
              <w:color w:val="000000"/>
              <w:sz w:val="22"/>
              <w:szCs w:val="22"/>
            </w:rPr>
          </w:pPr>
          <w:hyperlink w:anchor="_1fob9te">
            <w:r w:rsidR="00A07649" w:rsidRPr="0030439B">
              <w:rPr>
                <w:b/>
                <w:color w:val="000000"/>
              </w:rPr>
              <w:t>2. Modelos de Usuário e Requisitos</w:t>
            </w:r>
            <w:r w:rsidR="00A07649" w:rsidRPr="0030439B">
              <w:rPr>
                <w:b/>
                <w:color w:val="000000"/>
              </w:rPr>
              <w:tab/>
              <w:t>1</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3znysh7">
            <w:r w:rsidR="00A07649" w:rsidRPr="0030439B">
              <w:rPr>
                <w:color w:val="000000"/>
              </w:rPr>
              <w:t>2.1 Descrição de Atores</w:t>
            </w:r>
            <w:r w:rsidR="00A07649" w:rsidRPr="0030439B">
              <w:rPr>
                <w:color w:val="000000"/>
              </w:rPr>
              <w:tab/>
              <w:t>1</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2et92p0">
            <w:r w:rsidR="00A07649" w:rsidRPr="0030439B">
              <w:rPr>
                <w:color w:val="000000"/>
              </w:rPr>
              <w:t>2.2 Modelo de Casos de Uso e Histórias de Usuários</w:t>
            </w:r>
            <w:r w:rsidR="00A07649" w:rsidRPr="0030439B">
              <w:rPr>
                <w:color w:val="000000"/>
              </w:rPr>
              <w:tab/>
              <w:t>1</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ns02tpezvsrt">
            <w:r w:rsidR="00A07649" w:rsidRPr="0030439B">
              <w:rPr>
                <w:color w:val="000000"/>
              </w:rPr>
              <w:t>2.3 Diagrama de Sequência do Sistema e Contrato de Operações</w:t>
            </w:r>
            <w:r w:rsidR="00A07649" w:rsidRPr="0030439B">
              <w:rPr>
                <w:color w:val="000000"/>
              </w:rPr>
              <w:tab/>
              <w:t>1</w:t>
            </w:r>
          </w:hyperlink>
        </w:p>
        <w:p w:rsidR="0095496E" w:rsidRPr="0030439B" w:rsidRDefault="00CE76B8">
          <w:pPr>
            <w:widowControl w:val="0"/>
            <w:tabs>
              <w:tab w:val="right" w:pos="12000"/>
            </w:tabs>
            <w:spacing w:before="60"/>
            <w:rPr>
              <w:rFonts w:ascii="Arial" w:eastAsia="Arial" w:hAnsi="Arial" w:cs="Arial"/>
              <w:b/>
              <w:color w:val="000000"/>
              <w:sz w:val="22"/>
              <w:szCs w:val="22"/>
            </w:rPr>
          </w:pPr>
          <w:hyperlink w:anchor="_tyjcwt">
            <w:r w:rsidR="00A07649" w:rsidRPr="0030439B">
              <w:rPr>
                <w:b/>
                <w:color w:val="000000"/>
              </w:rPr>
              <w:t>3. Modelos de Projeto</w:t>
            </w:r>
            <w:r w:rsidR="00A07649" w:rsidRPr="0030439B">
              <w:rPr>
                <w:b/>
                <w:color w:val="000000"/>
              </w:rPr>
              <w:tab/>
              <w:t>1</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2s8eyo1">
            <w:r w:rsidR="00A07649" w:rsidRPr="0030439B">
              <w:rPr>
                <w:color w:val="000000"/>
              </w:rPr>
              <w:t>3.1 Arquitetura</w:t>
            </w:r>
            <w:r w:rsidR="00A07649" w:rsidRPr="0030439B">
              <w:rPr>
                <w:color w:val="000000"/>
              </w:rPr>
              <w:tab/>
              <w:t>1</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3rdcrjn">
            <w:r w:rsidR="00A07649" w:rsidRPr="0030439B">
              <w:rPr>
                <w:color w:val="000000"/>
              </w:rPr>
              <w:t>3.2 Diagrama de Componentes e Implantação.</w:t>
            </w:r>
            <w:r w:rsidR="00A07649" w:rsidRPr="0030439B">
              <w:rPr>
                <w:color w:val="000000"/>
              </w:rPr>
              <w:tab/>
              <w:t>2</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3dy6vkm">
            <w:r w:rsidR="00A07649" w:rsidRPr="0030439B">
              <w:rPr>
                <w:color w:val="000000"/>
              </w:rPr>
              <w:t>3.3 Diagrama de Classes</w:t>
            </w:r>
            <w:r w:rsidR="00A07649" w:rsidRPr="0030439B">
              <w:rPr>
                <w:color w:val="000000"/>
              </w:rPr>
              <w:tab/>
              <w:t>2</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1t3h5sf">
            <w:r w:rsidR="00A07649" w:rsidRPr="0030439B">
              <w:rPr>
                <w:color w:val="000000"/>
              </w:rPr>
              <w:t>3.4 Diagramas de Sequência</w:t>
            </w:r>
            <w:r w:rsidR="00A07649" w:rsidRPr="0030439B">
              <w:rPr>
                <w:color w:val="000000"/>
              </w:rPr>
              <w:tab/>
              <w:t>2</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4d34og8">
            <w:r w:rsidR="00A07649" w:rsidRPr="0030439B">
              <w:rPr>
                <w:color w:val="000000"/>
              </w:rPr>
              <w:t>3.5 Diagramas de Comunicação</w:t>
            </w:r>
            <w:r w:rsidR="00A07649" w:rsidRPr="0030439B">
              <w:rPr>
                <w:color w:val="000000"/>
              </w:rPr>
              <w:tab/>
              <w:t>2</w:t>
            </w:r>
          </w:hyperlink>
        </w:p>
        <w:p w:rsidR="0095496E" w:rsidRPr="0030439B" w:rsidRDefault="00CE76B8">
          <w:pPr>
            <w:widowControl w:val="0"/>
            <w:tabs>
              <w:tab w:val="right" w:pos="12000"/>
            </w:tabs>
            <w:spacing w:before="60"/>
            <w:ind w:left="360"/>
            <w:rPr>
              <w:rFonts w:ascii="Arial" w:eastAsia="Arial" w:hAnsi="Arial" w:cs="Arial"/>
              <w:color w:val="000000"/>
              <w:sz w:val="22"/>
              <w:szCs w:val="22"/>
            </w:rPr>
          </w:pPr>
          <w:hyperlink w:anchor="_17dp8vu">
            <w:r w:rsidR="00A07649" w:rsidRPr="0030439B">
              <w:rPr>
                <w:color w:val="000000"/>
              </w:rPr>
              <w:t>3.6 Diagramas de Estados</w:t>
            </w:r>
            <w:r w:rsidR="00A07649" w:rsidRPr="0030439B">
              <w:rPr>
                <w:color w:val="000000"/>
              </w:rPr>
              <w:tab/>
              <w:t>2</w:t>
            </w:r>
          </w:hyperlink>
        </w:p>
        <w:p w:rsidR="0095496E" w:rsidRDefault="00CE76B8">
          <w:pPr>
            <w:widowControl w:val="0"/>
            <w:tabs>
              <w:tab w:val="right" w:pos="12000"/>
            </w:tabs>
            <w:spacing w:before="60"/>
            <w:rPr>
              <w:rFonts w:ascii="Arial" w:eastAsia="Arial" w:hAnsi="Arial" w:cs="Arial"/>
              <w:b/>
              <w:color w:val="000000"/>
              <w:sz w:val="22"/>
              <w:szCs w:val="22"/>
            </w:rPr>
          </w:pPr>
          <w:hyperlink w:anchor="_44sinio">
            <w:r w:rsidR="00A07649" w:rsidRPr="0030439B">
              <w:rPr>
                <w:b/>
                <w:color w:val="000000"/>
              </w:rPr>
              <w:t>4. Modelos de Dados</w:t>
            </w:r>
            <w:r w:rsidR="00A07649" w:rsidRPr="0030439B">
              <w:rPr>
                <w:b/>
                <w:color w:val="000000"/>
              </w:rPr>
              <w:tab/>
              <w:t>2</w:t>
            </w:r>
          </w:hyperlink>
          <w:r w:rsidR="00A07649">
            <w:fldChar w:fldCharType="end"/>
          </w:r>
        </w:p>
      </w:sdtContent>
    </w:sdt>
    <w:p w:rsidR="0095496E" w:rsidRDefault="0095496E">
      <w:pPr>
        <w:keepNext/>
        <w:keepLines/>
        <w:pBdr>
          <w:top w:val="nil"/>
          <w:left w:val="nil"/>
          <w:bottom w:val="nil"/>
          <w:right w:val="nil"/>
          <w:between w:val="nil"/>
        </w:pBdr>
        <w:spacing w:before="120" w:after="240"/>
        <w:rPr>
          <w:b/>
          <w:sz w:val="36"/>
          <w:szCs w:val="36"/>
        </w:rPr>
      </w:pPr>
      <w:bookmarkStart w:id="1" w:name="_1bmn8tkphb5g" w:colFirst="0" w:colLast="0"/>
      <w:bookmarkEnd w:id="1"/>
    </w:p>
    <w:p w:rsidR="0095496E" w:rsidRDefault="00A07649">
      <w:pPr>
        <w:keepNext/>
        <w:keepLines/>
        <w:pBdr>
          <w:top w:val="nil"/>
          <w:left w:val="nil"/>
          <w:bottom w:val="nil"/>
          <w:right w:val="nil"/>
          <w:between w:val="nil"/>
        </w:pBdr>
        <w:spacing w:before="120" w:after="240"/>
        <w:rPr>
          <w:b/>
          <w:color w:val="000000"/>
          <w:sz w:val="36"/>
          <w:szCs w:val="36"/>
        </w:rPr>
      </w:pPr>
      <w:bookmarkStart w:id="2" w:name="_30j0zll" w:colFirst="0" w:colLast="0"/>
      <w:bookmarkEnd w:id="2"/>
      <w:r>
        <w:rPr>
          <w:b/>
          <w:color w:val="000000"/>
          <w:sz w:val="36"/>
          <w:szCs w:val="36"/>
        </w:rPr>
        <w:t>Histórico de Revisões</w:t>
      </w:r>
    </w:p>
    <w:tbl>
      <w:tblPr>
        <w:tblStyle w:val="a"/>
        <w:tblW w:w="9868"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4954"/>
        <w:gridCol w:w="1584"/>
      </w:tblGrid>
      <w:tr w:rsidR="0095496E">
        <w:tc>
          <w:tcPr>
            <w:tcW w:w="2160" w:type="dxa"/>
            <w:tcBorders>
              <w:top w:val="single" w:sz="12" w:space="0" w:color="000000"/>
              <w:bottom w:val="single" w:sz="12" w:space="0" w:color="000000"/>
            </w:tcBorders>
          </w:tcPr>
          <w:p w:rsidR="0095496E" w:rsidRDefault="00A07649">
            <w:pPr>
              <w:spacing w:before="40" w:after="40"/>
              <w:rPr>
                <w:b/>
              </w:rPr>
            </w:pPr>
            <w:r>
              <w:rPr>
                <w:b/>
              </w:rPr>
              <w:t>Nome</w:t>
            </w:r>
          </w:p>
        </w:tc>
        <w:tc>
          <w:tcPr>
            <w:tcW w:w="1170" w:type="dxa"/>
            <w:tcBorders>
              <w:top w:val="single" w:sz="12" w:space="0" w:color="000000"/>
              <w:bottom w:val="single" w:sz="12" w:space="0" w:color="000000"/>
            </w:tcBorders>
          </w:tcPr>
          <w:p w:rsidR="0095496E" w:rsidRDefault="00A07649">
            <w:pPr>
              <w:spacing w:before="40" w:after="40"/>
              <w:rPr>
                <w:b/>
              </w:rPr>
            </w:pPr>
            <w:r>
              <w:rPr>
                <w:b/>
              </w:rPr>
              <w:t>Data</w:t>
            </w:r>
          </w:p>
        </w:tc>
        <w:tc>
          <w:tcPr>
            <w:tcW w:w="4954" w:type="dxa"/>
            <w:tcBorders>
              <w:top w:val="single" w:sz="12" w:space="0" w:color="000000"/>
              <w:bottom w:val="single" w:sz="12" w:space="0" w:color="000000"/>
            </w:tcBorders>
          </w:tcPr>
          <w:p w:rsidR="0095496E" w:rsidRDefault="00A07649">
            <w:pPr>
              <w:spacing w:before="40" w:after="40"/>
              <w:rPr>
                <w:b/>
              </w:rPr>
            </w:pPr>
            <w:r>
              <w:rPr>
                <w:b/>
              </w:rPr>
              <w:t>Razões para Mudança</w:t>
            </w:r>
          </w:p>
        </w:tc>
        <w:tc>
          <w:tcPr>
            <w:tcW w:w="1584" w:type="dxa"/>
            <w:tcBorders>
              <w:top w:val="single" w:sz="12" w:space="0" w:color="000000"/>
              <w:bottom w:val="single" w:sz="12" w:space="0" w:color="000000"/>
            </w:tcBorders>
          </w:tcPr>
          <w:p w:rsidR="0095496E" w:rsidRDefault="00A07649">
            <w:pPr>
              <w:spacing w:before="40" w:after="40"/>
              <w:rPr>
                <w:b/>
              </w:rPr>
            </w:pPr>
            <w:r>
              <w:rPr>
                <w:b/>
              </w:rPr>
              <w:t>Versão</w:t>
            </w:r>
          </w:p>
        </w:tc>
      </w:tr>
      <w:tr w:rsidR="0095496E">
        <w:tc>
          <w:tcPr>
            <w:tcW w:w="2160" w:type="dxa"/>
            <w:tcBorders>
              <w:top w:val="nil"/>
            </w:tcBorders>
          </w:tcPr>
          <w:p w:rsidR="0095496E" w:rsidRDefault="00A07649">
            <w:pPr>
              <w:spacing w:before="40" w:after="40"/>
            </w:pPr>
            <w:r>
              <w:t>Luiz Gustavo Fagundes Teixeira</w:t>
            </w:r>
          </w:p>
        </w:tc>
        <w:tc>
          <w:tcPr>
            <w:tcW w:w="1170" w:type="dxa"/>
            <w:tcBorders>
              <w:top w:val="nil"/>
            </w:tcBorders>
          </w:tcPr>
          <w:p w:rsidR="0095496E" w:rsidRDefault="00A07649">
            <w:pPr>
              <w:spacing w:before="40" w:after="40"/>
            </w:pPr>
            <w:r>
              <w:t>22/05/2026</w:t>
            </w:r>
          </w:p>
        </w:tc>
        <w:tc>
          <w:tcPr>
            <w:tcW w:w="4954" w:type="dxa"/>
            <w:tcBorders>
              <w:top w:val="nil"/>
            </w:tcBorders>
          </w:tcPr>
          <w:p w:rsidR="0095496E" w:rsidRPr="00A07649" w:rsidRDefault="00A07649" w:rsidP="00A07649">
            <w:pPr>
              <w:pStyle w:val="Default"/>
              <w:rPr>
                <w:sz w:val="22"/>
                <w:szCs w:val="22"/>
              </w:rPr>
            </w:pPr>
            <w:r>
              <w:rPr>
                <w:sz w:val="22"/>
                <w:szCs w:val="22"/>
              </w:rPr>
              <w:t>Criação inicial da documentação do projeto</w:t>
            </w:r>
          </w:p>
        </w:tc>
        <w:tc>
          <w:tcPr>
            <w:tcW w:w="1584" w:type="dxa"/>
            <w:tcBorders>
              <w:top w:val="nil"/>
            </w:tcBorders>
          </w:tcPr>
          <w:p w:rsidR="0095496E" w:rsidRDefault="00A07649">
            <w:pPr>
              <w:spacing w:before="40" w:after="40"/>
            </w:pPr>
            <w:r>
              <w:t>1.0</w:t>
            </w:r>
          </w:p>
        </w:tc>
      </w:tr>
      <w:tr w:rsidR="00A07649">
        <w:tc>
          <w:tcPr>
            <w:tcW w:w="2160" w:type="dxa"/>
            <w:tcBorders>
              <w:bottom w:val="single" w:sz="12" w:space="0" w:color="000000"/>
            </w:tcBorders>
          </w:tcPr>
          <w:p w:rsidR="00A07649" w:rsidRDefault="00A07649" w:rsidP="00A07649">
            <w:pPr>
              <w:spacing w:before="40" w:after="40"/>
            </w:pPr>
            <w:r>
              <w:t>Luiz Gustavo Fagundes Teixeira</w:t>
            </w:r>
          </w:p>
        </w:tc>
        <w:tc>
          <w:tcPr>
            <w:tcW w:w="1170" w:type="dxa"/>
            <w:tcBorders>
              <w:bottom w:val="single" w:sz="12" w:space="0" w:color="000000"/>
            </w:tcBorders>
          </w:tcPr>
          <w:p w:rsidR="00A07649" w:rsidRDefault="00A07649">
            <w:pPr>
              <w:spacing w:before="40" w:after="40"/>
            </w:pPr>
            <w:r>
              <w:t>29/05/2026</w:t>
            </w:r>
          </w:p>
        </w:tc>
        <w:tc>
          <w:tcPr>
            <w:tcW w:w="4954" w:type="dxa"/>
            <w:tcBorders>
              <w:bottom w:val="single" w:sz="12" w:space="0" w:color="000000"/>
            </w:tcBorders>
          </w:tcPr>
          <w:p w:rsidR="00A07649" w:rsidRDefault="00A07649" w:rsidP="00A07649">
            <w:pPr>
              <w:pStyle w:val="Default"/>
              <w:rPr>
                <w:sz w:val="22"/>
                <w:szCs w:val="22"/>
              </w:rPr>
            </w:pPr>
            <w:r>
              <w:rPr>
                <w:sz w:val="22"/>
                <w:szCs w:val="22"/>
              </w:rPr>
              <w:t xml:space="preserve">Adicionando info. </w:t>
            </w:r>
            <w:proofErr w:type="gramStart"/>
            <w:r>
              <w:rPr>
                <w:sz w:val="22"/>
                <w:szCs w:val="22"/>
              </w:rPr>
              <w:t>nas</w:t>
            </w:r>
            <w:proofErr w:type="gramEnd"/>
            <w:r>
              <w:rPr>
                <w:sz w:val="22"/>
                <w:szCs w:val="22"/>
              </w:rPr>
              <w:t xml:space="preserve"> tabelas </w:t>
            </w:r>
          </w:p>
          <w:p w:rsidR="00A07649" w:rsidRDefault="00A07649">
            <w:pPr>
              <w:spacing w:before="40" w:after="40"/>
            </w:pPr>
          </w:p>
        </w:tc>
        <w:tc>
          <w:tcPr>
            <w:tcW w:w="1584" w:type="dxa"/>
            <w:tcBorders>
              <w:bottom w:val="single" w:sz="12" w:space="0" w:color="000000"/>
            </w:tcBorders>
          </w:tcPr>
          <w:p w:rsidR="00A07649" w:rsidRDefault="00A07649">
            <w:pPr>
              <w:spacing w:before="40" w:after="40"/>
            </w:pPr>
            <w:r>
              <w:t>1.0</w:t>
            </w:r>
          </w:p>
        </w:tc>
      </w:tr>
    </w:tbl>
    <w:p w:rsidR="0095496E" w:rsidRDefault="0095496E">
      <w:pPr>
        <w:rPr>
          <w:b/>
        </w:rPr>
        <w:sectPr w:rsidR="0095496E">
          <w:headerReference w:type="default" r:id="rId11"/>
          <w:footerReference w:type="default" r:id="rId12"/>
          <w:pgSz w:w="12240" w:h="15840"/>
          <w:pgMar w:top="1440" w:right="1440" w:bottom="1440" w:left="1440" w:header="720" w:footer="720" w:gutter="0"/>
          <w:cols w:space="720"/>
        </w:sectPr>
      </w:pPr>
    </w:p>
    <w:p w:rsidR="0095496E" w:rsidRPr="00CE76B8" w:rsidRDefault="00A07649">
      <w:pPr>
        <w:pStyle w:val="Ttulo1"/>
        <w:numPr>
          <w:ilvl w:val="0"/>
          <w:numId w:val="1"/>
        </w:numPr>
      </w:pPr>
      <w:bookmarkStart w:id="3" w:name="_7ndxxnjxx1n1" w:colFirst="0" w:colLast="0"/>
      <w:bookmarkEnd w:id="3"/>
      <w:r w:rsidRPr="00CE76B8">
        <w:lastRenderedPageBreak/>
        <w:t>Introdução</w:t>
      </w:r>
    </w:p>
    <w:p w:rsidR="00A07649" w:rsidRPr="00CE76B8" w:rsidRDefault="00A07649" w:rsidP="00A07649"/>
    <w:p w:rsidR="00A07649" w:rsidRPr="00CE76B8" w:rsidRDefault="00A07649" w:rsidP="00CE76B8">
      <w:pPr>
        <w:spacing w:before="80" w:after="80"/>
        <w:ind w:firstLine="568"/>
        <w:jc w:val="both"/>
      </w:pPr>
      <w:r w:rsidRPr="00CE76B8">
        <w:t>Este documento agrega:</w:t>
      </w:r>
      <w:proofErr w:type="gramStart"/>
      <w:r w:rsidRPr="00CE76B8">
        <w:t xml:space="preserve"> 1) a</w:t>
      </w:r>
      <w:proofErr w:type="gramEnd"/>
      <w:r w:rsidRPr="00CE76B8">
        <w:t xml:space="preserve"> elaboração e revisão de modelos de domínio e 2) modelos de projeto para o sistema VetCare System. A referência principal para a descrição geral do problema, domínio e requisitos do sistema é o contexto de uma clínica veterinária de pequeno porte que atualmente realiza o controle de agendamentos, consultas, prontuários, estoque de medicamentos e cobranças por meio de anotações manuais e planilhas desorganizadas.</w:t>
      </w:r>
    </w:p>
    <w:p w:rsidR="00A07649" w:rsidRPr="00CE76B8" w:rsidRDefault="00A07649" w:rsidP="00A07649">
      <w:pPr>
        <w:spacing w:before="60" w:after="60"/>
      </w:pPr>
    </w:p>
    <w:p w:rsidR="00A07649" w:rsidRPr="00CE76B8" w:rsidRDefault="00A07649" w:rsidP="00CE76B8">
      <w:pPr>
        <w:spacing w:before="80" w:after="80"/>
        <w:ind w:firstLine="568"/>
        <w:jc w:val="both"/>
      </w:pPr>
      <w:proofErr w:type="gramStart"/>
      <w:r w:rsidRPr="00CE76B8">
        <w:t>A clínica VetCare Clínica Veterinária é um estabelecimento que oferece serviços de consultas clínicas, vacinação, exames laboratoriais, cirurgias e internação de animais domésticos.</w:t>
      </w:r>
      <w:proofErr w:type="gramEnd"/>
      <w:r w:rsidRPr="00CE76B8">
        <w:t xml:space="preserve"> A clínica atende diferentes espécies (cães, gatos, aves e pequenos roedores) e trabalha com diferentes formas de pagamento: dinheiro, cartão de débito, cartão de crédito e Pix.</w:t>
      </w:r>
    </w:p>
    <w:p w:rsidR="00A07649" w:rsidRPr="00CE76B8" w:rsidRDefault="00A07649" w:rsidP="00A07649">
      <w:pPr>
        <w:spacing w:before="60" w:after="60"/>
      </w:pPr>
    </w:p>
    <w:p w:rsidR="00A07649" w:rsidRPr="00CE76B8" w:rsidRDefault="00A07649" w:rsidP="00CE76B8">
      <w:pPr>
        <w:spacing w:before="80" w:after="80"/>
        <w:ind w:firstLine="568"/>
        <w:jc w:val="both"/>
      </w:pPr>
      <w:r w:rsidRPr="00CE76B8">
        <w:t xml:space="preserve">O principal problema identificado é a dificuldade em acompanhar o histórico clínico dos animais, o controle de estoque de medicamentos e insumos, o gerenciamento da agenda dos veterinários e o acompanhamento financeiro das consultas e procedimentos. </w:t>
      </w:r>
      <w:proofErr w:type="gramStart"/>
      <w:r w:rsidRPr="00CE76B8">
        <w:t>Também existe necessidade de enviar lembretes automáticos de consultas e reforços de vacinas para os tutores.</w:t>
      </w:r>
      <w:proofErr w:type="gramEnd"/>
    </w:p>
    <w:p w:rsidR="00A07649" w:rsidRPr="00CE76B8" w:rsidRDefault="00A07649" w:rsidP="00A07649">
      <w:pPr>
        <w:spacing w:before="60" w:after="60"/>
      </w:pPr>
    </w:p>
    <w:p w:rsidR="00A07649" w:rsidRPr="00CE76B8" w:rsidRDefault="00A07649" w:rsidP="00CE76B8">
      <w:pPr>
        <w:spacing w:before="80" w:after="80"/>
        <w:ind w:firstLine="568"/>
        <w:jc w:val="both"/>
      </w:pPr>
      <w:r w:rsidRPr="00CE76B8">
        <w:t xml:space="preserve">O sistema VetCare System tem </w:t>
      </w:r>
      <w:proofErr w:type="gramStart"/>
      <w:r w:rsidRPr="00CE76B8">
        <w:t>como</w:t>
      </w:r>
      <w:proofErr w:type="gramEnd"/>
      <w:r w:rsidRPr="00CE76B8">
        <w:t xml:space="preserve"> objetivo informatizar esse processo, oferecendo maior organização, segurança e rastreabilidade das informações. O sistema permitirá o cadastro de tutores, animais, consultas, prontuários, prescrições, exames, vacinações, internações, controle de estoque, orçamentos, pagamentos via integração com Stripe e envio de notificações por e-mail via SendGrid.</w:t>
      </w:r>
    </w:p>
    <w:p w:rsidR="00A07649" w:rsidRPr="00CE76B8" w:rsidRDefault="00A07649" w:rsidP="00A07649">
      <w:pPr>
        <w:spacing w:before="60" w:after="60"/>
      </w:pPr>
    </w:p>
    <w:p w:rsidR="00A07649" w:rsidRPr="00CE76B8" w:rsidRDefault="00A07649" w:rsidP="00CE76B8">
      <w:pPr>
        <w:spacing w:before="80" w:after="80"/>
        <w:ind w:firstLine="568"/>
        <w:jc w:val="both"/>
      </w:pPr>
      <w:r w:rsidRPr="00CE76B8">
        <w:t xml:space="preserve">Nesta etapa, o projeto contempla a documentação, arquitetura e modelagem UML do sistema, não sendo obrigatória </w:t>
      </w:r>
      <w:proofErr w:type="gramStart"/>
      <w:r w:rsidRPr="00CE76B8">
        <w:t>a</w:t>
      </w:r>
      <w:proofErr w:type="gramEnd"/>
      <w:r w:rsidRPr="00CE76B8">
        <w:t xml:space="preserve"> implementação do código-fonte.</w:t>
      </w:r>
    </w:p>
    <w:p w:rsidR="00A07649" w:rsidRPr="00CE76B8" w:rsidRDefault="00A07649" w:rsidP="00A07649"/>
    <w:p w:rsidR="0095496E" w:rsidRPr="00CE76B8" w:rsidRDefault="00A07649">
      <w:pPr>
        <w:pStyle w:val="Ttulo1"/>
        <w:numPr>
          <w:ilvl w:val="0"/>
          <w:numId w:val="1"/>
        </w:numPr>
      </w:pPr>
      <w:bookmarkStart w:id="4" w:name="_1fob9te" w:colFirst="0" w:colLast="0"/>
      <w:bookmarkEnd w:id="4"/>
      <w:r w:rsidRPr="00CE76B8">
        <w:t>Modelos de Usuário e Requisitos</w:t>
      </w:r>
    </w:p>
    <w:p w:rsidR="0095496E" w:rsidRPr="00CE76B8" w:rsidRDefault="00A07649">
      <w:pPr>
        <w:pStyle w:val="Ttulo2"/>
        <w:numPr>
          <w:ilvl w:val="1"/>
          <w:numId w:val="1"/>
        </w:numPr>
      </w:pPr>
      <w:bookmarkStart w:id="5" w:name="_3znysh7" w:colFirst="0" w:colLast="0"/>
      <w:bookmarkEnd w:id="5"/>
      <w:r w:rsidRPr="00CE76B8">
        <w:t>Descrição de Atores</w:t>
      </w:r>
    </w:p>
    <w:p w:rsidR="007971F8" w:rsidRPr="00CE76B8" w:rsidRDefault="00A07649" w:rsidP="00CE76B8">
      <w:pPr>
        <w:ind w:firstLine="720"/>
        <w:jc w:val="both"/>
      </w:pPr>
      <w:proofErr w:type="gramStart"/>
      <w:r w:rsidRPr="00CE76B8">
        <w:t>Nesta subseção é apresentado descrição de cada um dos atores que interagem com o sistema.</w:t>
      </w:r>
      <w:proofErr w:type="gramEnd"/>
      <w:r w:rsidR="007971F8" w:rsidRPr="00CE76B8">
        <w:br/>
      </w:r>
      <w:r w:rsidR="007971F8" w:rsidRPr="00CE76B8">
        <w:br/>
      </w:r>
    </w:p>
    <w:tbl>
      <w:tblPr>
        <w:tblStyle w:val="Tabelacomgrade"/>
        <w:tblW w:w="0" w:type="auto"/>
        <w:tblLook w:val="04A0" w:firstRow="1" w:lastRow="0" w:firstColumn="1" w:lastColumn="0" w:noHBand="0" w:noVBand="1"/>
      </w:tblPr>
      <w:tblGrid>
        <w:gridCol w:w="4894"/>
        <w:gridCol w:w="4894"/>
      </w:tblGrid>
      <w:tr w:rsidR="007971F8" w:rsidRPr="00CE76B8" w:rsidTr="007971F8">
        <w:tc>
          <w:tcPr>
            <w:tcW w:w="4894" w:type="dxa"/>
          </w:tcPr>
          <w:p w:rsidR="007971F8" w:rsidRPr="00CE76B8" w:rsidRDefault="007971F8">
            <w:pPr>
              <w:jc w:val="both"/>
            </w:pPr>
            <w:r w:rsidRPr="00CE76B8">
              <w:t>Ator</w:t>
            </w:r>
          </w:p>
        </w:tc>
        <w:tc>
          <w:tcPr>
            <w:tcW w:w="4894" w:type="dxa"/>
          </w:tcPr>
          <w:p w:rsidR="007971F8" w:rsidRPr="00CE76B8" w:rsidRDefault="007971F8">
            <w:pPr>
              <w:jc w:val="both"/>
            </w:pPr>
            <w:r w:rsidRPr="00CE76B8">
              <w:t>Descrição</w:t>
            </w:r>
          </w:p>
        </w:tc>
      </w:tr>
      <w:tr w:rsidR="007971F8" w:rsidRPr="00CE76B8" w:rsidTr="007971F8">
        <w:tc>
          <w:tcPr>
            <w:tcW w:w="4894" w:type="dxa"/>
          </w:tcPr>
          <w:p w:rsidR="007971F8" w:rsidRPr="00CE76B8" w:rsidRDefault="007971F8">
            <w:pPr>
              <w:jc w:val="both"/>
            </w:pPr>
            <w:r w:rsidRPr="00CE76B8">
              <w:rPr>
                <w:color w:val="000000"/>
                <w:sz w:val="20"/>
                <w:szCs w:val="20"/>
              </w:rPr>
              <w:t>Administrador</w:t>
            </w:r>
          </w:p>
        </w:tc>
        <w:tc>
          <w:tcPr>
            <w:tcW w:w="4894" w:type="dxa"/>
          </w:tcPr>
          <w:p w:rsidR="007971F8" w:rsidRPr="00CE76B8" w:rsidRDefault="007971F8" w:rsidP="007971F8">
            <w:pPr>
              <w:spacing w:before="60" w:after="60"/>
              <w:jc w:val="both"/>
              <w:rPr>
                <w:sz w:val="22"/>
                <w:szCs w:val="22"/>
              </w:rPr>
            </w:pPr>
            <w:r w:rsidRPr="00CE76B8">
              <w:rPr>
                <w:color w:val="000000"/>
                <w:sz w:val="20"/>
                <w:szCs w:val="20"/>
              </w:rPr>
              <w:t>Acesso total ao sistema. Gerencia usuários, serviços, relatórios e configurações.</w:t>
            </w:r>
          </w:p>
          <w:p w:rsidR="007971F8" w:rsidRPr="00CE76B8" w:rsidRDefault="007971F8">
            <w:pPr>
              <w:jc w:val="both"/>
            </w:pPr>
          </w:p>
        </w:tc>
      </w:tr>
      <w:tr w:rsidR="007971F8" w:rsidRPr="00CE76B8" w:rsidTr="007971F8">
        <w:tc>
          <w:tcPr>
            <w:tcW w:w="4894" w:type="dxa"/>
          </w:tcPr>
          <w:p w:rsidR="007971F8" w:rsidRPr="00CE76B8" w:rsidRDefault="007971F8">
            <w:pPr>
              <w:jc w:val="both"/>
            </w:pPr>
            <w:r w:rsidRPr="00CE76B8">
              <w:rPr>
                <w:color w:val="000000"/>
                <w:sz w:val="20"/>
                <w:szCs w:val="20"/>
              </w:rPr>
              <w:t>Recepcionista</w:t>
            </w:r>
          </w:p>
        </w:tc>
        <w:tc>
          <w:tcPr>
            <w:tcW w:w="4894" w:type="dxa"/>
          </w:tcPr>
          <w:p w:rsidR="007971F8" w:rsidRPr="00CE76B8" w:rsidRDefault="007971F8" w:rsidP="007971F8">
            <w:pPr>
              <w:spacing w:before="60" w:after="60"/>
              <w:jc w:val="both"/>
              <w:rPr>
                <w:sz w:val="22"/>
                <w:szCs w:val="22"/>
              </w:rPr>
            </w:pPr>
            <w:r w:rsidRPr="00CE76B8">
              <w:rPr>
                <w:color w:val="000000"/>
                <w:sz w:val="20"/>
                <w:szCs w:val="20"/>
              </w:rPr>
              <w:t xml:space="preserve">Cadastra tutores e animais, agenda consultas, registra </w:t>
            </w:r>
            <w:r w:rsidRPr="00CE76B8">
              <w:rPr>
                <w:color w:val="000000"/>
                <w:sz w:val="20"/>
                <w:szCs w:val="20"/>
              </w:rPr>
              <w:lastRenderedPageBreak/>
              <w:t>pagamentos e emite orçamentos.</w:t>
            </w:r>
          </w:p>
          <w:p w:rsidR="007971F8" w:rsidRPr="00CE76B8" w:rsidRDefault="007971F8">
            <w:pPr>
              <w:jc w:val="both"/>
            </w:pPr>
          </w:p>
        </w:tc>
      </w:tr>
      <w:tr w:rsidR="007971F8" w:rsidRPr="00CE76B8" w:rsidTr="007971F8">
        <w:tc>
          <w:tcPr>
            <w:tcW w:w="4894" w:type="dxa"/>
          </w:tcPr>
          <w:p w:rsidR="007971F8" w:rsidRPr="00CE76B8" w:rsidRDefault="007971F8">
            <w:pPr>
              <w:jc w:val="both"/>
            </w:pPr>
            <w:r w:rsidRPr="00CE76B8">
              <w:rPr>
                <w:color w:val="000000"/>
                <w:sz w:val="20"/>
                <w:szCs w:val="20"/>
              </w:rPr>
              <w:lastRenderedPageBreak/>
              <w:t>Veterinário</w:t>
            </w:r>
          </w:p>
        </w:tc>
        <w:tc>
          <w:tcPr>
            <w:tcW w:w="4894" w:type="dxa"/>
          </w:tcPr>
          <w:p w:rsidR="007971F8" w:rsidRPr="00CE76B8" w:rsidRDefault="007971F8" w:rsidP="007971F8">
            <w:pPr>
              <w:spacing w:before="60" w:after="60"/>
              <w:jc w:val="both"/>
              <w:rPr>
                <w:sz w:val="22"/>
                <w:szCs w:val="22"/>
              </w:rPr>
            </w:pPr>
            <w:r w:rsidRPr="00CE76B8">
              <w:rPr>
                <w:color w:val="000000"/>
                <w:sz w:val="20"/>
                <w:szCs w:val="20"/>
              </w:rPr>
              <w:t>Realiza consultas, prescreve medicamentos, solicita exames e registra internações.</w:t>
            </w:r>
          </w:p>
          <w:p w:rsidR="007971F8" w:rsidRPr="00CE76B8" w:rsidRDefault="007971F8">
            <w:pPr>
              <w:jc w:val="both"/>
            </w:pPr>
          </w:p>
        </w:tc>
      </w:tr>
      <w:tr w:rsidR="007971F8" w:rsidRPr="00CE76B8" w:rsidTr="007971F8">
        <w:tc>
          <w:tcPr>
            <w:tcW w:w="4894" w:type="dxa"/>
          </w:tcPr>
          <w:p w:rsidR="007971F8" w:rsidRPr="00CE76B8" w:rsidRDefault="007971F8" w:rsidP="007971F8">
            <w:pPr>
              <w:spacing w:before="60" w:after="60"/>
              <w:jc w:val="both"/>
              <w:rPr>
                <w:sz w:val="22"/>
                <w:szCs w:val="22"/>
              </w:rPr>
            </w:pPr>
            <w:r w:rsidRPr="00CE76B8">
              <w:rPr>
                <w:color w:val="000000"/>
                <w:sz w:val="20"/>
                <w:szCs w:val="20"/>
              </w:rPr>
              <w:t>Tutor / Cliente</w:t>
            </w:r>
          </w:p>
          <w:p w:rsidR="007971F8" w:rsidRPr="00CE76B8" w:rsidRDefault="007971F8" w:rsidP="007971F8">
            <w:pPr>
              <w:spacing w:before="60" w:after="60"/>
              <w:jc w:val="both"/>
            </w:pPr>
          </w:p>
        </w:tc>
        <w:tc>
          <w:tcPr>
            <w:tcW w:w="4894" w:type="dxa"/>
          </w:tcPr>
          <w:p w:rsidR="007971F8" w:rsidRPr="00CE76B8" w:rsidRDefault="007971F8" w:rsidP="007971F8">
            <w:pPr>
              <w:spacing w:before="60" w:after="60"/>
              <w:jc w:val="both"/>
              <w:rPr>
                <w:sz w:val="22"/>
                <w:szCs w:val="22"/>
              </w:rPr>
            </w:pPr>
            <w:r w:rsidRPr="00CE76B8">
              <w:rPr>
                <w:color w:val="000000"/>
                <w:sz w:val="20"/>
                <w:szCs w:val="20"/>
              </w:rPr>
              <w:t xml:space="preserve">Proprietário do animal. Não acessa o sistema diretamente, </w:t>
            </w:r>
            <w:proofErr w:type="gramStart"/>
            <w:r w:rsidRPr="00CE76B8">
              <w:rPr>
                <w:color w:val="000000"/>
                <w:sz w:val="20"/>
                <w:szCs w:val="20"/>
              </w:rPr>
              <w:t>mas</w:t>
            </w:r>
            <w:proofErr w:type="gramEnd"/>
            <w:r w:rsidRPr="00CE76B8">
              <w:rPr>
                <w:color w:val="000000"/>
                <w:sz w:val="20"/>
                <w:szCs w:val="20"/>
              </w:rPr>
              <w:t xml:space="preserve"> seus dados são cadastrados.</w:t>
            </w:r>
          </w:p>
          <w:p w:rsidR="007971F8" w:rsidRPr="00CE76B8" w:rsidRDefault="007971F8">
            <w:pPr>
              <w:jc w:val="both"/>
            </w:pPr>
          </w:p>
        </w:tc>
      </w:tr>
      <w:tr w:rsidR="007971F8" w:rsidRPr="00CE76B8" w:rsidTr="007971F8">
        <w:tc>
          <w:tcPr>
            <w:tcW w:w="4894" w:type="dxa"/>
          </w:tcPr>
          <w:p w:rsidR="007971F8" w:rsidRPr="00CE76B8" w:rsidRDefault="007971F8" w:rsidP="007971F8">
            <w:pPr>
              <w:spacing w:before="60" w:after="60"/>
              <w:jc w:val="both"/>
              <w:rPr>
                <w:sz w:val="22"/>
                <w:szCs w:val="22"/>
              </w:rPr>
            </w:pPr>
            <w:r w:rsidRPr="00CE76B8">
              <w:rPr>
                <w:color w:val="000000"/>
                <w:sz w:val="20"/>
                <w:szCs w:val="20"/>
              </w:rPr>
              <w:t>Sistema SendGrid</w:t>
            </w:r>
          </w:p>
          <w:p w:rsidR="007971F8" w:rsidRPr="00CE76B8" w:rsidRDefault="007971F8">
            <w:pPr>
              <w:jc w:val="both"/>
            </w:pPr>
          </w:p>
        </w:tc>
        <w:tc>
          <w:tcPr>
            <w:tcW w:w="4894" w:type="dxa"/>
          </w:tcPr>
          <w:p w:rsidR="007971F8" w:rsidRPr="00CE76B8" w:rsidRDefault="007971F8">
            <w:pPr>
              <w:jc w:val="both"/>
            </w:pPr>
            <w:r w:rsidRPr="00CE76B8">
              <w:rPr>
                <w:color w:val="000000"/>
                <w:sz w:val="20"/>
                <w:szCs w:val="20"/>
              </w:rPr>
              <w:t>Serviço de envio de e-mails transacionais para notificações e comprovantes.</w:t>
            </w:r>
          </w:p>
        </w:tc>
      </w:tr>
      <w:tr w:rsidR="007971F8" w:rsidRPr="00CE76B8" w:rsidTr="007971F8">
        <w:tc>
          <w:tcPr>
            <w:tcW w:w="4894" w:type="dxa"/>
          </w:tcPr>
          <w:p w:rsidR="007971F8" w:rsidRPr="00CE76B8" w:rsidRDefault="007971F8" w:rsidP="007971F8">
            <w:pPr>
              <w:spacing w:before="60" w:after="60"/>
              <w:jc w:val="both"/>
              <w:rPr>
                <w:sz w:val="22"/>
                <w:szCs w:val="22"/>
              </w:rPr>
            </w:pPr>
            <w:r w:rsidRPr="00CE76B8">
              <w:rPr>
                <w:color w:val="000000"/>
                <w:sz w:val="20"/>
                <w:szCs w:val="20"/>
              </w:rPr>
              <w:t>Sistema Stripe</w:t>
            </w:r>
          </w:p>
          <w:p w:rsidR="007971F8" w:rsidRPr="00CE76B8" w:rsidRDefault="007971F8">
            <w:pPr>
              <w:jc w:val="both"/>
            </w:pPr>
          </w:p>
        </w:tc>
        <w:tc>
          <w:tcPr>
            <w:tcW w:w="4894" w:type="dxa"/>
          </w:tcPr>
          <w:p w:rsidR="007971F8" w:rsidRPr="00CE76B8" w:rsidRDefault="007971F8" w:rsidP="007971F8">
            <w:pPr>
              <w:spacing w:before="60" w:after="60"/>
              <w:jc w:val="both"/>
              <w:rPr>
                <w:sz w:val="22"/>
                <w:szCs w:val="22"/>
              </w:rPr>
            </w:pPr>
            <w:r w:rsidRPr="00CE76B8">
              <w:rPr>
                <w:color w:val="000000"/>
                <w:sz w:val="20"/>
                <w:szCs w:val="20"/>
              </w:rPr>
              <w:t>Plataforma de pagamentos utilizada para processar transações com cartão de crédito/débito.</w:t>
            </w:r>
          </w:p>
          <w:p w:rsidR="007971F8" w:rsidRPr="00CE76B8" w:rsidRDefault="007971F8">
            <w:pPr>
              <w:jc w:val="both"/>
            </w:pPr>
          </w:p>
        </w:tc>
      </w:tr>
    </w:tbl>
    <w:p w:rsidR="0095496E" w:rsidRPr="00CE76B8" w:rsidRDefault="0095496E">
      <w:pPr>
        <w:jc w:val="both"/>
      </w:pPr>
    </w:p>
    <w:p w:rsidR="0095496E" w:rsidRPr="00CE76B8" w:rsidRDefault="00A07649">
      <w:pPr>
        <w:pStyle w:val="Ttulo2"/>
        <w:numPr>
          <w:ilvl w:val="1"/>
          <w:numId w:val="1"/>
        </w:numPr>
        <w:jc w:val="both"/>
      </w:pPr>
      <w:bookmarkStart w:id="6" w:name="_2et92p0" w:colFirst="0" w:colLast="0"/>
      <w:bookmarkEnd w:id="6"/>
      <w:r w:rsidRPr="00CE76B8">
        <w:t xml:space="preserve">Modelo de Casos de </w:t>
      </w:r>
      <w:proofErr w:type="gramStart"/>
      <w:r w:rsidRPr="00CE76B8">
        <w:t>Uso</w:t>
      </w:r>
      <w:proofErr w:type="gramEnd"/>
      <w:r w:rsidRPr="00CE76B8">
        <w:t xml:space="preserve"> </w:t>
      </w:r>
    </w:p>
    <w:p w:rsidR="007971F8" w:rsidRPr="00CE76B8" w:rsidRDefault="007971F8" w:rsidP="00CE76B8">
      <w:pPr>
        <w:pStyle w:val="PargrafodaLista"/>
        <w:spacing w:before="80" w:after="80"/>
        <w:ind w:left="0" w:firstLine="720"/>
        <w:jc w:val="both"/>
      </w:pPr>
      <w:bookmarkStart w:id="7" w:name="_ns02tpezvsrt" w:colFirst="0" w:colLast="0"/>
      <w:bookmarkEnd w:id="7"/>
      <w:r w:rsidRPr="00CE76B8">
        <w:t xml:space="preserve">O diagrama de casos de </w:t>
      </w:r>
      <w:proofErr w:type="gramStart"/>
      <w:r w:rsidRPr="00CE76B8">
        <w:t>uso</w:t>
      </w:r>
      <w:proofErr w:type="gramEnd"/>
      <w:r w:rsidRPr="00CE76B8">
        <w:t xml:space="preserve"> apresenta as principais funcionalidades do sistema e os atores que interagem com elas. O sistema conta com 23 casos de </w:t>
      </w:r>
      <w:proofErr w:type="gramStart"/>
      <w:r w:rsidRPr="00CE76B8">
        <w:t>uso</w:t>
      </w:r>
      <w:proofErr w:type="gramEnd"/>
      <w:r w:rsidRPr="00CE76B8">
        <w:t xml:space="preserve">, cobrindo todo o fluxo de atendimento veterinário. Os diagramas utilizam interfaces fornecidas (IAgendamento, IConsulta, IPagamento, </w:t>
      </w:r>
      <w:proofErr w:type="gramStart"/>
      <w:r w:rsidRPr="00CE76B8">
        <w:t>INotificacao</w:t>
      </w:r>
      <w:proofErr w:type="gramEnd"/>
      <w:r w:rsidRPr="00CE76B8">
        <w:t>) e interfaces requeridas (IProcessadorPagamento via Stripe e IEnvioEmail via SendGrid).</w:t>
      </w:r>
    </w:p>
    <w:p w:rsidR="007971F8" w:rsidRPr="00CE76B8" w:rsidRDefault="007971F8" w:rsidP="007971F8">
      <w:pPr>
        <w:pStyle w:val="PargrafodaLista"/>
        <w:spacing w:before="80" w:after="80"/>
        <w:ind w:left="0"/>
        <w:jc w:val="both"/>
      </w:pPr>
    </w:p>
    <w:tbl>
      <w:tblPr>
        <w:tblStyle w:val="Tabelacomgrade"/>
        <w:tblW w:w="9360" w:type="dxa"/>
        <w:tblLook w:val="04A0" w:firstRow="1" w:lastRow="0" w:firstColumn="1" w:lastColumn="0" w:noHBand="0" w:noVBand="1"/>
      </w:tblPr>
      <w:tblGrid>
        <w:gridCol w:w="1200"/>
        <w:gridCol w:w="2500"/>
        <w:gridCol w:w="2200"/>
        <w:gridCol w:w="3460"/>
      </w:tblGrid>
      <w:tr w:rsidR="0070718D" w:rsidRPr="00CE76B8" w:rsidTr="0070718D">
        <w:tc>
          <w:tcPr>
            <w:tcW w:w="1200" w:type="dxa"/>
          </w:tcPr>
          <w:p w:rsidR="0070718D" w:rsidRPr="00CE76B8" w:rsidRDefault="0070718D" w:rsidP="00F02F36">
            <w:pPr>
              <w:spacing w:before="60" w:after="60"/>
            </w:pPr>
            <w:r w:rsidRPr="00CE76B8">
              <w:rPr>
                <w:rFonts w:eastAsia="Arial"/>
                <w:b/>
                <w:bCs/>
                <w:sz w:val="20"/>
                <w:szCs w:val="20"/>
              </w:rPr>
              <w:t>ID</w:t>
            </w:r>
          </w:p>
        </w:tc>
        <w:tc>
          <w:tcPr>
            <w:tcW w:w="2500" w:type="dxa"/>
          </w:tcPr>
          <w:p w:rsidR="0070718D" w:rsidRPr="00CE76B8" w:rsidRDefault="0070718D" w:rsidP="00F02F36">
            <w:pPr>
              <w:spacing w:before="60" w:after="60"/>
            </w:pPr>
            <w:r w:rsidRPr="00CE76B8">
              <w:rPr>
                <w:rFonts w:eastAsia="Arial"/>
                <w:b/>
                <w:bCs/>
                <w:sz w:val="20"/>
                <w:szCs w:val="20"/>
              </w:rPr>
              <w:t>Caso de Uso</w:t>
            </w:r>
          </w:p>
        </w:tc>
        <w:tc>
          <w:tcPr>
            <w:tcW w:w="2200" w:type="dxa"/>
          </w:tcPr>
          <w:p w:rsidR="0070718D" w:rsidRPr="00CE76B8" w:rsidRDefault="0070718D" w:rsidP="00F02F36">
            <w:pPr>
              <w:spacing w:before="60" w:after="60"/>
            </w:pPr>
            <w:r w:rsidRPr="00CE76B8">
              <w:rPr>
                <w:rFonts w:eastAsia="Arial"/>
                <w:b/>
                <w:bCs/>
                <w:sz w:val="20"/>
                <w:szCs w:val="20"/>
              </w:rPr>
              <w:t>Ator Principal</w:t>
            </w:r>
          </w:p>
        </w:tc>
        <w:tc>
          <w:tcPr>
            <w:tcW w:w="3460" w:type="dxa"/>
          </w:tcPr>
          <w:p w:rsidR="0070718D" w:rsidRPr="00CE76B8" w:rsidRDefault="0070718D" w:rsidP="00F02F36">
            <w:pPr>
              <w:spacing w:before="60" w:after="60"/>
            </w:pPr>
            <w:r w:rsidRPr="00CE76B8">
              <w:rPr>
                <w:rFonts w:eastAsia="Arial"/>
                <w:b/>
                <w:bCs/>
                <w:sz w:val="20"/>
                <w:szCs w:val="20"/>
              </w:rPr>
              <w:t>Descrição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UC-01</w:t>
            </w:r>
          </w:p>
        </w:tc>
        <w:tc>
          <w:tcPr>
            <w:tcW w:w="2500" w:type="dxa"/>
          </w:tcPr>
          <w:p w:rsidR="0070718D" w:rsidRPr="00CE76B8" w:rsidRDefault="0070718D" w:rsidP="00F02F36">
            <w:pPr>
              <w:spacing w:before="60" w:after="60"/>
            </w:pPr>
            <w:r w:rsidRPr="00CE76B8">
              <w:rPr>
                <w:rFonts w:eastAsia="Arial"/>
                <w:color w:val="000000"/>
                <w:sz w:val="20"/>
                <w:szCs w:val="20"/>
              </w:rPr>
              <w:t>Cadastrar Tutor</w:t>
            </w:r>
          </w:p>
        </w:tc>
        <w:tc>
          <w:tcPr>
            <w:tcW w:w="2200" w:type="dxa"/>
          </w:tcPr>
          <w:p w:rsidR="0070718D" w:rsidRPr="00CE76B8" w:rsidRDefault="0070718D" w:rsidP="00F02F36">
            <w:pPr>
              <w:spacing w:before="60" w:after="60"/>
            </w:pPr>
            <w:r w:rsidRPr="00CE76B8">
              <w:rPr>
                <w:rFonts w:eastAsia="Arial"/>
                <w:color w:val="000000"/>
                <w:sz w:val="20"/>
                <w:szCs w:val="20"/>
              </w:rPr>
              <w:t>Administrador / Recepcionista</w:t>
            </w:r>
          </w:p>
        </w:tc>
        <w:tc>
          <w:tcPr>
            <w:tcW w:w="3460" w:type="dxa"/>
          </w:tcPr>
          <w:p w:rsidR="0070718D" w:rsidRPr="00CE76B8" w:rsidRDefault="0070718D" w:rsidP="00F02F36">
            <w:pPr>
              <w:spacing w:before="60" w:after="60"/>
            </w:pPr>
            <w:r w:rsidRPr="00CE76B8">
              <w:rPr>
                <w:rFonts w:eastAsia="Arial"/>
                <w:color w:val="000000"/>
                <w:sz w:val="20"/>
                <w:szCs w:val="20"/>
              </w:rPr>
              <w:t>Cadastrar dados do tutor/proprietário do animal.</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UC-02</w:t>
            </w:r>
          </w:p>
        </w:tc>
        <w:tc>
          <w:tcPr>
            <w:tcW w:w="2500" w:type="dxa"/>
          </w:tcPr>
          <w:p w:rsidR="0070718D" w:rsidRPr="00CE76B8" w:rsidRDefault="0070718D" w:rsidP="00F02F36">
            <w:pPr>
              <w:spacing w:before="60" w:after="60"/>
            </w:pPr>
            <w:r w:rsidRPr="00CE76B8">
              <w:rPr>
                <w:rFonts w:eastAsia="Arial"/>
                <w:color w:val="000000"/>
                <w:sz w:val="20"/>
                <w:szCs w:val="20"/>
              </w:rPr>
              <w:t>Cadastrar Animal</w:t>
            </w:r>
          </w:p>
        </w:tc>
        <w:tc>
          <w:tcPr>
            <w:tcW w:w="2200" w:type="dxa"/>
          </w:tcPr>
          <w:p w:rsidR="0070718D" w:rsidRPr="00CE76B8" w:rsidRDefault="0070718D" w:rsidP="00F02F36">
            <w:pPr>
              <w:spacing w:before="60" w:after="60"/>
            </w:pPr>
            <w:r w:rsidRPr="00CE76B8">
              <w:rPr>
                <w:rFonts w:eastAsia="Arial"/>
                <w:color w:val="000000"/>
                <w:sz w:val="20"/>
                <w:szCs w:val="20"/>
              </w:rPr>
              <w:t>Administrador / Recepcionista</w:t>
            </w:r>
          </w:p>
        </w:tc>
        <w:tc>
          <w:tcPr>
            <w:tcW w:w="3460" w:type="dxa"/>
          </w:tcPr>
          <w:p w:rsidR="0070718D" w:rsidRPr="00CE76B8" w:rsidRDefault="0070718D" w:rsidP="00F02F36">
            <w:pPr>
              <w:spacing w:before="60" w:after="60"/>
            </w:pPr>
            <w:r w:rsidRPr="00CE76B8">
              <w:rPr>
                <w:rFonts w:eastAsia="Arial"/>
                <w:color w:val="000000"/>
                <w:sz w:val="20"/>
                <w:szCs w:val="20"/>
              </w:rPr>
              <w:t xml:space="preserve">Cadastrar dados do animal vinculado </w:t>
            </w:r>
            <w:proofErr w:type="gramStart"/>
            <w:r w:rsidRPr="00CE76B8">
              <w:rPr>
                <w:rFonts w:eastAsia="Arial"/>
                <w:color w:val="000000"/>
                <w:sz w:val="20"/>
                <w:szCs w:val="20"/>
              </w:rPr>
              <w:t>a</w:t>
            </w:r>
            <w:proofErr w:type="gramEnd"/>
            <w:r w:rsidRPr="00CE76B8">
              <w:rPr>
                <w:rFonts w:eastAsia="Arial"/>
                <w:color w:val="000000"/>
                <w:sz w:val="20"/>
                <w:szCs w:val="20"/>
              </w:rPr>
              <w:t xml:space="preserve"> um tutor.</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UC-03</w:t>
            </w:r>
          </w:p>
        </w:tc>
        <w:tc>
          <w:tcPr>
            <w:tcW w:w="2500" w:type="dxa"/>
          </w:tcPr>
          <w:p w:rsidR="0070718D" w:rsidRPr="00CE76B8" w:rsidRDefault="0070718D" w:rsidP="00F02F36">
            <w:pPr>
              <w:spacing w:before="60" w:after="60"/>
            </w:pPr>
            <w:r w:rsidRPr="00CE76B8">
              <w:rPr>
                <w:rFonts w:eastAsia="Arial"/>
                <w:color w:val="000000"/>
                <w:sz w:val="20"/>
                <w:szCs w:val="20"/>
              </w:rPr>
              <w:t>Agendar Consulta</w:t>
            </w:r>
          </w:p>
        </w:tc>
        <w:tc>
          <w:tcPr>
            <w:tcW w:w="2200" w:type="dxa"/>
          </w:tcPr>
          <w:p w:rsidR="0070718D" w:rsidRPr="00CE76B8" w:rsidRDefault="0070718D" w:rsidP="00F02F36">
            <w:pPr>
              <w:spacing w:before="60" w:after="60"/>
            </w:pPr>
            <w:r w:rsidRPr="00CE76B8">
              <w:rPr>
                <w:rFonts w:eastAsia="Arial"/>
                <w:color w:val="000000"/>
                <w:sz w:val="20"/>
                <w:szCs w:val="20"/>
              </w:rPr>
              <w:t>Recepcionista</w:t>
            </w:r>
          </w:p>
        </w:tc>
        <w:tc>
          <w:tcPr>
            <w:tcW w:w="3460" w:type="dxa"/>
          </w:tcPr>
          <w:p w:rsidR="0070718D" w:rsidRPr="00CE76B8" w:rsidRDefault="0070718D" w:rsidP="00F02F36">
            <w:pPr>
              <w:spacing w:before="60" w:after="60"/>
            </w:pPr>
            <w:r w:rsidRPr="00CE76B8">
              <w:rPr>
                <w:rFonts w:eastAsia="Arial"/>
                <w:color w:val="000000"/>
                <w:sz w:val="20"/>
                <w:szCs w:val="20"/>
              </w:rPr>
              <w:t>Agendar atendimento veterinário para um animal.</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UC-04</w:t>
            </w:r>
          </w:p>
        </w:tc>
        <w:tc>
          <w:tcPr>
            <w:tcW w:w="2500" w:type="dxa"/>
          </w:tcPr>
          <w:p w:rsidR="0070718D" w:rsidRPr="00CE76B8" w:rsidRDefault="0070718D" w:rsidP="00F02F36">
            <w:pPr>
              <w:spacing w:before="60" w:after="60"/>
            </w:pPr>
            <w:r w:rsidRPr="00CE76B8">
              <w:rPr>
                <w:rFonts w:eastAsia="Arial"/>
                <w:color w:val="000000"/>
                <w:sz w:val="20"/>
                <w:szCs w:val="20"/>
              </w:rPr>
              <w:t>Cancelar Agendamento</w:t>
            </w:r>
          </w:p>
        </w:tc>
        <w:tc>
          <w:tcPr>
            <w:tcW w:w="2200" w:type="dxa"/>
          </w:tcPr>
          <w:p w:rsidR="0070718D" w:rsidRPr="00CE76B8" w:rsidRDefault="0070718D" w:rsidP="00F02F36">
            <w:pPr>
              <w:spacing w:before="60" w:after="60"/>
            </w:pPr>
            <w:r w:rsidRPr="00CE76B8">
              <w:rPr>
                <w:rFonts w:eastAsia="Arial"/>
                <w:color w:val="000000"/>
                <w:sz w:val="20"/>
                <w:szCs w:val="20"/>
              </w:rPr>
              <w:t>Recepcionista</w:t>
            </w:r>
          </w:p>
        </w:tc>
        <w:tc>
          <w:tcPr>
            <w:tcW w:w="3460" w:type="dxa"/>
          </w:tcPr>
          <w:p w:rsidR="0070718D" w:rsidRPr="00CE76B8" w:rsidRDefault="0070718D" w:rsidP="00F02F36">
            <w:pPr>
              <w:spacing w:before="60" w:after="60"/>
            </w:pPr>
            <w:r w:rsidRPr="00CE76B8">
              <w:rPr>
                <w:rFonts w:eastAsia="Arial"/>
                <w:color w:val="000000"/>
                <w:sz w:val="20"/>
                <w:szCs w:val="20"/>
              </w:rPr>
              <w:t>Cancelar agendamento existente e liberar horário.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UC-05</w:t>
            </w:r>
          </w:p>
        </w:tc>
        <w:tc>
          <w:tcPr>
            <w:tcW w:w="2500" w:type="dxa"/>
          </w:tcPr>
          <w:p w:rsidR="0070718D" w:rsidRPr="00CE76B8" w:rsidRDefault="0070718D" w:rsidP="00F02F36">
            <w:pPr>
              <w:spacing w:before="60" w:after="60"/>
            </w:pPr>
            <w:r w:rsidRPr="00CE76B8">
              <w:rPr>
                <w:rFonts w:eastAsia="Arial"/>
                <w:color w:val="000000"/>
                <w:sz w:val="20"/>
                <w:szCs w:val="20"/>
              </w:rPr>
              <w:t>Registrar Consulta</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Registrar sintomas, diagnóstico e tratamento.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UC-06</w:t>
            </w:r>
          </w:p>
        </w:tc>
        <w:tc>
          <w:tcPr>
            <w:tcW w:w="2500" w:type="dxa"/>
          </w:tcPr>
          <w:p w:rsidR="0070718D" w:rsidRPr="00CE76B8" w:rsidRDefault="0070718D" w:rsidP="00F02F36">
            <w:pPr>
              <w:spacing w:before="60" w:after="60"/>
            </w:pPr>
            <w:r w:rsidRPr="00CE76B8">
              <w:rPr>
                <w:rFonts w:eastAsia="Arial"/>
                <w:color w:val="000000"/>
                <w:sz w:val="20"/>
                <w:szCs w:val="20"/>
              </w:rPr>
              <w:t>Prescrever Medicamento</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Prescrever medicamentos com dose e frequência.</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UC-07</w:t>
            </w:r>
          </w:p>
        </w:tc>
        <w:tc>
          <w:tcPr>
            <w:tcW w:w="2500" w:type="dxa"/>
          </w:tcPr>
          <w:p w:rsidR="0070718D" w:rsidRPr="00CE76B8" w:rsidRDefault="0070718D" w:rsidP="00F02F36">
            <w:pPr>
              <w:spacing w:before="60" w:after="60"/>
            </w:pPr>
            <w:r w:rsidRPr="00CE76B8">
              <w:rPr>
                <w:rFonts w:eastAsia="Arial"/>
                <w:color w:val="000000"/>
                <w:sz w:val="20"/>
                <w:szCs w:val="20"/>
              </w:rPr>
              <w:t>Solicitar Exame</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Solicitar exames laboratoriais ou de imagem.</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UC-08</w:t>
            </w:r>
          </w:p>
        </w:tc>
        <w:tc>
          <w:tcPr>
            <w:tcW w:w="2500" w:type="dxa"/>
          </w:tcPr>
          <w:p w:rsidR="0070718D" w:rsidRPr="00CE76B8" w:rsidRDefault="0070718D" w:rsidP="00F02F36">
            <w:pPr>
              <w:spacing w:before="60" w:after="60"/>
            </w:pPr>
            <w:r w:rsidRPr="00CE76B8">
              <w:rPr>
                <w:rFonts w:eastAsia="Arial"/>
                <w:color w:val="000000"/>
                <w:sz w:val="20"/>
                <w:szCs w:val="20"/>
              </w:rPr>
              <w:t>Registrar Resultado de Exame</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Registrar e anexar resultados de exames ao prontuário.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UC-09</w:t>
            </w:r>
          </w:p>
        </w:tc>
        <w:tc>
          <w:tcPr>
            <w:tcW w:w="2500" w:type="dxa"/>
          </w:tcPr>
          <w:p w:rsidR="0070718D" w:rsidRPr="00CE76B8" w:rsidRDefault="0070718D" w:rsidP="00F02F36">
            <w:pPr>
              <w:spacing w:before="60" w:after="60"/>
            </w:pPr>
            <w:r w:rsidRPr="00CE76B8">
              <w:rPr>
                <w:rFonts w:eastAsia="Arial"/>
                <w:color w:val="000000"/>
                <w:sz w:val="20"/>
                <w:szCs w:val="20"/>
              </w:rPr>
              <w:t>Emitir Prontuário</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Gerar prontuário completo do animal com histórico.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UC-10</w:t>
            </w:r>
          </w:p>
        </w:tc>
        <w:tc>
          <w:tcPr>
            <w:tcW w:w="2500" w:type="dxa"/>
          </w:tcPr>
          <w:p w:rsidR="0070718D" w:rsidRPr="00CE76B8" w:rsidRDefault="0070718D" w:rsidP="00F02F36">
            <w:pPr>
              <w:spacing w:before="60" w:after="60"/>
            </w:pPr>
            <w:r w:rsidRPr="00CE76B8">
              <w:rPr>
                <w:rFonts w:eastAsia="Arial"/>
                <w:color w:val="000000"/>
                <w:sz w:val="20"/>
                <w:szCs w:val="20"/>
              </w:rPr>
              <w:t>Registrar Vacinação</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 xml:space="preserve">Registrar vacinas aplicadas e próximas </w:t>
            </w:r>
            <w:r w:rsidRPr="00CE76B8">
              <w:rPr>
                <w:rFonts w:eastAsia="Arial"/>
                <w:color w:val="000000"/>
                <w:sz w:val="20"/>
                <w:szCs w:val="20"/>
              </w:rPr>
              <w:lastRenderedPageBreak/>
              <w:t>datas de reforço.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lastRenderedPageBreak/>
              <w:t>UC-11</w:t>
            </w:r>
          </w:p>
        </w:tc>
        <w:tc>
          <w:tcPr>
            <w:tcW w:w="2500" w:type="dxa"/>
          </w:tcPr>
          <w:p w:rsidR="0070718D" w:rsidRPr="00CE76B8" w:rsidRDefault="0070718D" w:rsidP="00F02F36">
            <w:pPr>
              <w:spacing w:before="60" w:after="60"/>
            </w:pPr>
            <w:r w:rsidRPr="00CE76B8">
              <w:rPr>
                <w:rFonts w:eastAsia="Arial"/>
                <w:color w:val="000000"/>
                <w:sz w:val="20"/>
                <w:szCs w:val="20"/>
              </w:rPr>
              <w:t>Controlar Estoque de Medicamentos</w:t>
            </w:r>
          </w:p>
        </w:tc>
        <w:tc>
          <w:tcPr>
            <w:tcW w:w="2200" w:type="dxa"/>
          </w:tcPr>
          <w:p w:rsidR="0070718D" w:rsidRPr="00CE76B8" w:rsidRDefault="0070718D" w:rsidP="00F02F36">
            <w:pPr>
              <w:spacing w:before="60" w:after="60"/>
            </w:pPr>
            <w:r w:rsidRPr="00CE76B8">
              <w:rPr>
                <w:rFonts w:eastAsia="Arial"/>
                <w:color w:val="000000"/>
                <w:sz w:val="20"/>
                <w:szCs w:val="20"/>
              </w:rPr>
              <w:t>Administrador</w:t>
            </w:r>
          </w:p>
        </w:tc>
        <w:tc>
          <w:tcPr>
            <w:tcW w:w="3460" w:type="dxa"/>
          </w:tcPr>
          <w:p w:rsidR="0070718D" w:rsidRPr="00CE76B8" w:rsidRDefault="0070718D" w:rsidP="00F02F36">
            <w:pPr>
              <w:spacing w:before="60" w:after="60"/>
            </w:pPr>
            <w:r w:rsidRPr="00CE76B8">
              <w:rPr>
                <w:rFonts w:eastAsia="Arial"/>
                <w:color w:val="000000"/>
                <w:sz w:val="20"/>
                <w:szCs w:val="20"/>
              </w:rPr>
              <w:t>Gerenciar entrada e saída de medicamentos e insumos.</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UC-12</w:t>
            </w:r>
          </w:p>
        </w:tc>
        <w:tc>
          <w:tcPr>
            <w:tcW w:w="2500" w:type="dxa"/>
          </w:tcPr>
          <w:p w:rsidR="0070718D" w:rsidRPr="00CE76B8" w:rsidRDefault="0070718D" w:rsidP="00F02F36">
            <w:pPr>
              <w:spacing w:before="60" w:after="60"/>
            </w:pPr>
            <w:r w:rsidRPr="00CE76B8">
              <w:rPr>
                <w:rFonts w:eastAsia="Arial"/>
                <w:color w:val="000000"/>
                <w:sz w:val="20"/>
                <w:szCs w:val="20"/>
              </w:rPr>
              <w:t>Registrar Venda de Produto</w:t>
            </w:r>
          </w:p>
        </w:tc>
        <w:tc>
          <w:tcPr>
            <w:tcW w:w="2200" w:type="dxa"/>
          </w:tcPr>
          <w:p w:rsidR="0070718D" w:rsidRPr="00CE76B8" w:rsidRDefault="0070718D" w:rsidP="00F02F36">
            <w:pPr>
              <w:spacing w:before="60" w:after="60"/>
            </w:pPr>
            <w:r w:rsidRPr="00CE76B8">
              <w:rPr>
                <w:rFonts w:eastAsia="Arial"/>
                <w:color w:val="000000"/>
                <w:sz w:val="20"/>
                <w:szCs w:val="20"/>
              </w:rPr>
              <w:t>Administrador / Recepcionista</w:t>
            </w:r>
          </w:p>
        </w:tc>
        <w:tc>
          <w:tcPr>
            <w:tcW w:w="3460" w:type="dxa"/>
          </w:tcPr>
          <w:p w:rsidR="0070718D" w:rsidRPr="00CE76B8" w:rsidRDefault="0070718D" w:rsidP="00F02F36">
            <w:pPr>
              <w:spacing w:before="60" w:after="60"/>
            </w:pPr>
            <w:r w:rsidRPr="00CE76B8">
              <w:rPr>
                <w:rFonts w:eastAsia="Arial"/>
                <w:color w:val="000000"/>
                <w:sz w:val="20"/>
                <w:szCs w:val="20"/>
              </w:rPr>
              <w:t>Registrar venda de produtos pet shop ao tutor.</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UC-13</w:t>
            </w:r>
          </w:p>
        </w:tc>
        <w:tc>
          <w:tcPr>
            <w:tcW w:w="2500" w:type="dxa"/>
          </w:tcPr>
          <w:p w:rsidR="0070718D" w:rsidRPr="00CE76B8" w:rsidRDefault="0070718D" w:rsidP="00F02F36">
            <w:pPr>
              <w:spacing w:before="60" w:after="60"/>
            </w:pPr>
            <w:r w:rsidRPr="00CE76B8">
              <w:rPr>
                <w:rFonts w:eastAsia="Arial"/>
                <w:color w:val="000000"/>
                <w:sz w:val="20"/>
                <w:szCs w:val="20"/>
              </w:rPr>
              <w:t>Emitir Orçamento</w:t>
            </w:r>
          </w:p>
        </w:tc>
        <w:tc>
          <w:tcPr>
            <w:tcW w:w="2200" w:type="dxa"/>
          </w:tcPr>
          <w:p w:rsidR="0070718D" w:rsidRPr="00CE76B8" w:rsidRDefault="0070718D" w:rsidP="00F02F36">
            <w:pPr>
              <w:spacing w:before="60" w:after="60"/>
            </w:pPr>
            <w:r w:rsidRPr="00CE76B8">
              <w:rPr>
                <w:rFonts w:eastAsia="Arial"/>
                <w:color w:val="000000"/>
                <w:sz w:val="20"/>
                <w:szCs w:val="20"/>
              </w:rPr>
              <w:t>Recepcionista</w:t>
            </w:r>
          </w:p>
        </w:tc>
        <w:tc>
          <w:tcPr>
            <w:tcW w:w="3460" w:type="dxa"/>
          </w:tcPr>
          <w:p w:rsidR="0070718D" w:rsidRPr="00CE76B8" w:rsidRDefault="0070718D" w:rsidP="00F02F36">
            <w:pPr>
              <w:spacing w:before="60" w:after="60"/>
            </w:pPr>
            <w:r w:rsidRPr="00CE76B8">
              <w:rPr>
                <w:rFonts w:eastAsia="Arial"/>
                <w:color w:val="000000"/>
                <w:sz w:val="20"/>
                <w:szCs w:val="20"/>
              </w:rPr>
              <w:t>Gerar orçamento detalhado dos serviços/produtos.</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UC-14</w:t>
            </w:r>
          </w:p>
        </w:tc>
        <w:tc>
          <w:tcPr>
            <w:tcW w:w="2500" w:type="dxa"/>
          </w:tcPr>
          <w:p w:rsidR="0070718D" w:rsidRPr="00CE76B8" w:rsidRDefault="0070718D" w:rsidP="00F02F36">
            <w:pPr>
              <w:spacing w:before="60" w:after="60"/>
            </w:pPr>
            <w:r w:rsidRPr="00CE76B8">
              <w:rPr>
                <w:rFonts w:eastAsia="Arial"/>
                <w:color w:val="000000"/>
                <w:sz w:val="20"/>
                <w:szCs w:val="20"/>
              </w:rPr>
              <w:t>Registrar Pagamento</w:t>
            </w:r>
          </w:p>
        </w:tc>
        <w:tc>
          <w:tcPr>
            <w:tcW w:w="2200" w:type="dxa"/>
          </w:tcPr>
          <w:p w:rsidR="0070718D" w:rsidRPr="00CE76B8" w:rsidRDefault="0070718D" w:rsidP="00F02F36">
            <w:pPr>
              <w:spacing w:before="60" w:after="60"/>
            </w:pPr>
            <w:r w:rsidRPr="00CE76B8">
              <w:rPr>
                <w:rFonts w:eastAsia="Arial"/>
                <w:color w:val="000000"/>
                <w:sz w:val="20"/>
                <w:szCs w:val="20"/>
              </w:rPr>
              <w:t>Recepcionista</w:t>
            </w:r>
          </w:p>
        </w:tc>
        <w:tc>
          <w:tcPr>
            <w:tcW w:w="3460" w:type="dxa"/>
          </w:tcPr>
          <w:p w:rsidR="0070718D" w:rsidRPr="00CE76B8" w:rsidRDefault="0070718D" w:rsidP="00F02F36">
            <w:pPr>
              <w:spacing w:before="60" w:after="60"/>
            </w:pPr>
            <w:r w:rsidRPr="00CE76B8">
              <w:rPr>
                <w:rFonts w:eastAsia="Arial"/>
                <w:color w:val="000000"/>
                <w:sz w:val="20"/>
                <w:szCs w:val="20"/>
              </w:rPr>
              <w:t>Registrar pagamento via Stripe (cartão) ou outros meios.</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UC-15</w:t>
            </w:r>
          </w:p>
        </w:tc>
        <w:tc>
          <w:tcPr>
            <w:tcW w:w="2500" w:type="dxa"/>
          </w:tcPr>
          <w:p w:rsidR="0070718D" w:rsidRPr="00CE76B8" w:rsidRDefault="0070718D" w:rsidP="00F02F36">
            <w:pPr>
              <w:spacing w:before="60" w:after="60"/>
            </w:pPr>
            <w:r w:rsidRPr="00CE76B8">
              <w:rPr>
                <w:rFonts w:eastAsia="Arial"/>
                <w:color w:val="000000"/>
                <w:sz w:val="20"/>
                <w:szCs w:val="20"/>
              </w:rPr>
              <w:t>Gerar Nota Fiscal</w:t>
            </w:r>
          </w:p>
        </w:tc>
        <w:tc>
          <w:tcPr>
            <w:tcW w:w="2200" w:type="dxa"/>
          </w:tcPr>
          <w:p w:rsidR="0070718D" w:rsidRPr="00CE76B8" w:rsidRDefault="0070718D" w:rsidP="00F02F36">
            <w:pPr>
              <w:spacing w:before="60" w:after="60"/>
            </w:pPr>
            <w:r w:rsidRPr="00CE76B8">
              <w:rPr>
                <w:rFonts w:eastAsia="Arial"/>
                <w:color w:val="000000"/>
                <w:sz w:val="20"/>
                <w:szCs w:val="20"/>
              </w:rPr>
              <w:t>Sistema</w:t>
            </w:r>
          </w:p>
        </w:tc>
        <w:tc>
          <w:tcPr>
            <w:tcW w:w="3460" w:type="dxa"/>
          </w:tcPr>
          <w:p w:rsidR="0070718D" w:rsidRPr="00CE76B8" w:rsidRDefault="0070718D" w:rsidP="00F02F36">
            <w:pPr>
              <w:spacing w:before="60" w:after="60"/>
            </w:pPr>
            <w:r w:rsidRPr="00CE76B8">
              <w:rPr>
                <w:rFonts w:eastAsia="Arial"/>
                <w:color w:val="000000"/>
                <w:sz w:val="20"/>
                <w:szCs w:val="20"/>
              </w:rPr>
              <w:t>Emitir nota fiscal após confirmação de pagamento.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UC-16</w:t>
            </w:r>
          </w:p>
        </w:tc>
        <w:tc>
          <w:tcPr>
            <w:tcW w:w="2500" w:type="dxa"/>
          </w:tcPr>
          <w:p w:rsidR="0070718D" w:rsidRPr="00CE76B8" w:rsidRDefault="0070718D" w:rsidP="00F02F36">
            <w:pPr>
              <w:spacing w:before="60" w:after="60"/>
            </w:pPr>
            <w:r w:rsidRPr="00CE76B8">
              <w:rPr>
                <w:rFonts w:eastAsia="Arial"/>
                <w:color w:val="000000"/>
                <w:sz w:val="20"/>
                <w:szCs w:val="20"/>
              </w:rPr>
              <w:t>Enviar Notificação / Lembrete</w:t>
            </w:r>
          </w:p>
        </w:tc>
        <w:tc>
          <w:tcPr>
            <w:tcW w:w="2200" w:type="dxa"/>
          </w:tcPr>
          <w:p w:rsidR="0070718D" w:rsidRPr="00CE76B8" w:rsidRDefault="0070718D" w:rsidP="00F02F36">
            <w:pPr>
              <w:spacing w:before="60" w:after="60"/>
            </w:pPr>
            <w:r w:rsidRPr="00CE76B8">
              <w:rPr>
                <w:rFonts w:eastAsia="Arial"/>
                <w:color w:val="000000"/>
                <w:sz w:val="20"/>
                <w:szCs w:val="20"/>
              </w:rPr>
              <w:t>Sistema</w:t>
            </w:r>
          </w:p>
        </w:tc>
        <w:tc>
          <w:tcPr>
            <w:tcW w:w="3460" w:type="dxa"/>
          </w:tcPr>
          <w:p w:rsidR="0070718D" w:rsidRPr="00CE76B8" w:rsidRDefault="0070718D" w:rsidP="00F02F36">
            <w:pPr>
              <w:spacing w:before="60" w:after="60"/>
            </w:pPr>
            <w:r w:rsidRPr="00CE76B8">
              <w:rPr>
                <w:rFonts w:eastAsia="Arial"/>
                <w:color w:val="000000"/>
                <w:sz w:val="20"/>
                <w:szCs w:val="20"/>
              </w:rPr>
              <w:t>Enviar e-mail de confirmação ou lembrete via SendGrid.</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UC-17</w:t>
            </w:r>
          </w:p>
        </w:tc>
        <w:tc>
          <w:tcPr>
            <w:tcW w:w="2500" w:type="dxa"/>
          </w:tcPr>
          <w:p w:rsidR="0070718D" w:rsidRPr="00CE76B8" w:rsidRDefault="0070718D" w:rsidP="00F02F36">
            <w:pPr>
              <w:spacing w:before="60" w:after="60"/>
            </w:pPr>
            <w:r w:rsidRPr="00CE76B8">
              <w:rPr>
                <w:rFonts w:eastAsia="Arial"/>
                <w:color w:val="000000"/>
                <w:sz w:val="20"/>
                <w:szCs w:val="20"/>
              </w:rPr>
              <w:t>Consultar Histórico do Animal</w:t>
            </w:r>
          </w:p>
        </w:tc>
        <w:tc>
          <w:tcPr>
            <w:tcW w:w="2200" w:type="dxa"/>
          </w:tcPr>
          <w:p w:rsidR="0070718D" w:rsidRPr="00CE76B8" w:rsidRDefault="0070718D" w:rsidP="00F02F36">
            <w:pPr>
              <w:spacing w:before="60" w:after="60"/>
            </w:pPr>
            <w:r w:rsidRPr="00CE76B8">
              <w:rPr>
                <w:rFonts w:eastAsia="Arial"/>
                <w:color w:val="000000"/>
                <w:sz w:val="20"/>
                <w:szCs w:val="20"/>
              </w:rPr>
              <w:t>Veterinário / Recepcionista</w:t>
            </w:r>
          </w:p>
        </w:tc>
        <w:tc>
          <w:tcPr>
            <w:tcW w:w="3460" w:type="dxa"/>
          </w:tcPr>
          <w:p w:rsidR="0070718D" w:rsidRPr="00CE76B8" w:rsidRDefault="0070718D" w:rsidP="00F02F36">
            <w:pPr>
              <w:spacing w:before="60" w:after="60"/>
            </w:pPr>
            <w:r w:rsidRPr="00CE76B8">
              <w:rPr>
                <w:rFonts w:eastAsia="Arial"/>
                <w:color w:val="000000"/>
                <w:sz w:val="20"/>
                <w:szCs w:val="20"/>
              </w:rPr>
              <w:t>Visualizar todo histórico clínico do animal.</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UC-18</w:t>
            </w:r>
          </w:p>
        </w:tc>
        <w:tc>
          <w:tcPr>
            <w:tcW w:w="2500" w:type="dxa"/>
          </w:tcPr>
          <w:p w:rsidR="0070718D" w:rsidRPr="00CE76B8" w:rsidRDefault="0070718D" w:rsidP="00F02F36">
            <w:pPr>
              <w:spacing w:before="60" w:after="60"/>
            </w:pPr>
            <w:r w:rsidRPr="00CE76B8">
              <w:rPr>
                <w:rFonts w:eastAsia="Arial"/>
                <w:color w:val="000000"/>
                <w:sz w:val="20"/>
                <w:szCs w:val="20"/>
              </w:rPr>
              <w:t>Gerar Relatório Financeiro</w:t>
            </w:r>
          </w:p>
        </w:tc>
        <w:tc>
          <w:tcPr>
            <w:tcW w:w="2200" w:type="dxa"/>
          </w:tcPr>
          <w:p w:rsidR="0070718D" w:rsidRPr="00CE76B8" w:rsidRDefault="0070718D" w:rsidP="00F02F36">
            <w:pPr>
              <w:spacing w:before="60" w:after="60"/>
            </w:pPr>
            <w:r w:rsidRPr="00CE76B8">
              <w:rPr>
                <w:rFonts w:eastAsia="Arial"/>
                <w:color w:val="000000"/>
                <w:sz w:val="20"/>
                <w:szCs w:val="20"/>
              </w:rPr>
              <w:t>Administrador</w:t>
            </w:r>
          </w:p>
        </w:tc>
        <w:tc>
          <w:tcPr>
            <w:tcW w:w="3460" w:type="dxa"/>
          </w:tcPr>
          <w:p w:rsidR="0070718D" w:rsidRPr="00CE76B8" w:rsidRDefault="0070718D" w:rsidP="00F02F36">
            <w:pPr>
              <w:spacing w:before="60" w:after="60"/>
            </w:pPr>
            <w:r w:rsidRPr="00CE76B8">
              <w:rPr>
                <w:rFonts w:eastAsia="Arial"/>
                <w:color w:val="000000"/>
                <w:sz w:val="20"/>
                <w:szCs w:val="20"/>
              </w:rPr>
              <w:t>Gerar relatórios de receitas, pagamentos e inadimplência.</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UC-19</w:t>
            </w:r>
          </w:p>
        </w:tc>
        <w:tc>
          <w:tcPr>
            <w:tcW w:w="2500" w:type="dxa"/>
          </w:tcPr>
          <w:p w:rsidR="0070718D" w:rsidRPr="00CE76B8" w:rsidRDefault="0070718D" w:rsidP="00F02F36">
            <w:pPr>
              <w:spacing w:before="60" w:after="60"/>
            </w:pPr>
            <w:r w:rsidRPr="00CE76B8">
              <w:rPr>
                <w:rFonts w:eastAsia="Arial"/>
                <w:color w:val="000000"/>
                <w:sz w:val="20"/>
                <w:szCs w:val="20"/>
              </w:rPr>
              <w:t>Gerenciar Usuários e Permissões</w:t>
            </w:r>
          </w:p>
        </w:tc>
        <w:tc>
          <w:tcPr>
            <w:tcW w:w="2200" w:type="dxa"/>
          </w:tcPr>
          <w:p w:rsidR="0070718D" w:rsidRPr="00CE76B8" w:rsidRDefault="0070718D" w:rsidP="00F02F36">
            <w:pPr>
              <w:spacing w:before="60" w:after="60"/>
            </w:pPr>
            <w:r w:rsidRPr="00CE76B8">
              <w:rPr>
                <w:rFonts w:eastAsia="Arial"/>
                <w:color w:val="000000"/>
                <w:sz w:val="20"/>
                <w:szCs w:val="20"/>
              </w:rPr>
              <w:t>Administrador</w:t>
            </w:r>
          </w:p>
        </w:tc>
        <w:tc>
          <w:tcPr>
            <w:tcW w:w="3460" w:type="dxa"/>
          </w:tcPr>
          <w:p w:rsidR="0070718D" w:rsidRPr="00CE76B8" w:rsidRDefault="0070718D" w:rsidP="00F02F36">
            <w:pPr>
              <w:spacing w:before="60" w:after="60"/>
            </w:pPr>
            <w:r w:rsidRPr="00CE76B8">
              <w:rPr>
                <w:rFonts w:eastAsia="Arial"/>
                <w:color w:val="000000"/>
                <w:sz w:val="20"/>
                <w:szCs w:val="20"/>
              </w:rPr>
              <w:t>Criar, editar e desativar usuários e seus perfis.</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UC-20</w:t>
            </w:r>
          </w:p>
        </w:tc>
        <w:tc>
          <w:tcPr>
            <w:tcW w:w="2500" w:type="dxa"/>
          </w:tcPr>
          <w:p w:rsidR="0070718D" w:rsidRPr="00CE76B8" w:rsidRDefault="0070718D" w:rsidP="00F02F36">
            <w:pPr>
              <w:spacing w:before="60" w:after="60"/>
            </w:pPr>
            <w:r w:rsidRPr="00CE76B8">
              <w:rPr>
                <w:rFonts w:eastAsia="Arial"/>
                <w:color w:val="000000"/>
                <w:sz w:val="20"/>
                <w:szCs w:val="20"/>
              </w:rPr>
              <w:t>Cadastrar Serviço / Procedimento</w:t>
            </w:r>
          </w:p>
        </w:tc>
        <w:tc>
          <w:tcPr>
            <w:tcW w:w="2200" w:type="dxa"/>
          </w:tcPr>
          <w:p w:rsidR="0070718D" w:rsidRPr="00CE76B8" w:rsidRDefault="0070718D" w:rsidP="00F02F36">
            <w:pPr>
              <w:spacing w:before="60" w:after="60"/>
            </w:pPr>
            <w:r w:rsidRPr="00CE76B8">
              <w:rPr>
                <w:rFonts w:eastAsia="Arial"/>
                <w:color w:val="000000"/>
                <w:sz w:val="20"/>
                <w:szCs w:val="20"/>
              </w:rPr>
              <w:t>Administrador</w:t>
            </w:r>
          </w:p>
        </w:tc>
        <w:tc>
          <w:tcPr>
            <w:tcW w:w="3460" w:type="dxa"/>
          </w:tcPr>
          <w:p w:rsidR="0070718D" w:rsidRPr="00CE76B8" w:rsidRDefault="0070718D" w:rsidP="00F02F36">
            <w:pPr>
              <w:spacing w:before="60" w:after="60"/>
            </w:pPr>
            <w:r w:rsidRPr="00CE76B8">
              <w:rPr>
                <w:rFonts w:eastAsia="Arial"/>
                <w:color w:val="000000"/>
                <w:sz w:val="20"/>
                <w:szCs w:val="20"/>
              </w:rPr>
              <w:t>Cadastrar serviços oferecidos com preço e duração.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UC-21</w:t>
            </w:r>
          </w:p>
        </w:tc>
        <w:tc>
          <w:tcPr>
            <w:tcW w:w="2500" w:type="dxa"/>
          </w:tcPr>
          <w:p w:rsidR="0070718D" w:rsidRPr="00CE76B8" w:rsidRDefault="0070718D" w:rsidP="00F02F36">
            <w:pPr>
              <w:spacing w:before="60" w:after="60"/>
            </w:pPr>
            <w:r w:rsidRPr="00CE76B8">
              <w:rPr>
                <w:rFonts w:eastAsia="Arial"/>
                <w:color w:val="000000"/>
                <w:sz w:val="20"/>
                <w:szCs w:val="20"/>
              </w:rPr>
              <w:t>Registrar Internação</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Registrar internação de animal com motivo e status.</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UC-22</w:t>
            </w:r>
          </w:p>
        </w:tc>
        <w:tc>
          <w:tcPr>
            <w:tcW w:w="2500" w:type="dxa"/>
          </w:tcPr>
          <w:p w:rsidR="0070718D" w:rsidRPr="00CE76B8" w:rsidRDefault="0070718D" w:rsidP="00F02F36">
            <w:pPr>
              <w:spacing w:before="60" w:after="60"/>
            </w:pPr>
            <w:r w:rsidRPr="00CE76B8">
              <w:rPr>
                <w:rFonts w:eastAsia="Arial"/>
                <w:color w:val="000000"/>
                <w:sz w:val="20"/>
                <w:szCs w:val="20"/>
              </w:rPr>
              <w:t>Registrar Alta do Animal</w:t>
            </w:r>
          </w:p>
        </w:tc>
        <w:tc>
          <w:tcPr>
            <w:tcW w:w="2200" w:type="dxa"/>
          </w:tcPr>
          <w:p w:rsidR="0070718D" w:rsidRPr="00CE76B8" w:rsidRDefault="0070718D" w:rsidP="00F02F36">
            <w:pPr>
              <w:spacing w:before="60" w:after="60"/>
            </w:pPr>
            <w:r w:rsidRPr="00CE76B8">
              <w:rPr>
                <w:rFonts w:eastAsia="Arial"/>
                <w:color w:val="000000"/>
                <w:sz w:val="20"/>
                <w:szCs w:val="20"/>
              </w:rPr>
              <w:t>Veterinário</w:t>
            </w:r>
          </w:p>
        </w:tc>
        <w:tc>
          <w:tcPr>
            <w:tcW w:w="3460" w:type="dxa"/>
          </w:tcPr>
          <w:p w:rsidR="0070718D" w:rsidRPr="00CE76B8" w:rsidRDefault="0070718D" w:rsidP="00F02F36">
            <w:pPr>
              <w:spacing w:before="60" w:after="60"/>
            </w:pPr>
            <w:r w:rsidRPr="00CE76B8">
              <w:rPr>
                <w:rFonts w:eastAsia="Arial"/>
                <w:color w:val="000000"/>
                <w:sz w:val="20"/>
                <w:szCs w:val="20"/>
              </w:rPr>
              <w:t>Conceder alta ao animal internado e fechar internação.</w:t>
            </w:r>
          </w:p>
        </w:tc>
      </w:tr>
      <w:tr w:rsidR="0070718D" w:rsidRPr="00CE76B8" w:rsidTr="0070718D">
        <w:tc>
          <w:tcPr>
            <w:tcW w:w="1200" w:type="dxa"/>
          </w:tcPr>
          <w:p w:rsidR="0070718D" w:rsidRPr="00CE76B8" w:rsidRDefault="0070718D" w:rsidP="00F02F36">
            <w:pPr>
              <w:spacing w:before="60" w:after="60"/>
            </w:pPr>
            <w:r w:rsidRPr="00CE76B8">
              <w:rPr>
                <w:rFonts w:eastAsia="Arial"/>
                <w:color w:val="000000"/>
                <w:sz w:val="20"/>
                <w:szCs w:val="20"/>
              </w:rPr>
              <w:t>UC-23</w:t>
            </w:r>
          </w:p>
        </w:tc>
        <w:tc>
          <w:tcPr>
            <w:tcW w:w="2500" w:type="dxa"/>
          </w:tcPr>
          <w:p w:rsidR="0070718D" w:rsidRPr="00CE76B8" w:rsidRDefault="0070718D" w:rsidP="00F02F36">
            <w:pPr>
              <w:spacing w:before="60" w:after="60"/>
            </w:pPr>
            <w:r w:rsidRPr="00CE76B8">
              <w:rPr>
                <w:rFonts w:eastAsia="Arial"/>
                <w:color w:val="000000"/>
                <w:sz w:val="20"/>
                <w:szCs w:val="20"/>
              </w:rPr>
              <w:t>Consultar Agenda do Dia</w:t>
            </w:r>
          </w:p>
        </w:tc>
        <w:tc>
          <w:tcPr>
            <w:tcW w:w="2200" w:type="dxa"/>
          </w:tcPr>
          <w:p w:rsidR="0070718D" w:rsidRPr="00CE76B8" w:rsidRDefault="0070718D" w:rsidP="00F02F36">
            <w:pPr>
              <w:spacing w:before="60" w:after="60"/>
            </w:pPr>
            <w:r w:rsidRPr="00CE76B8">
              <w:rPr>
                <w:rFonts w:eastAsia="Arial"/>
                <w:color w:val="000000"/>
                <w:sz w:val="20"/>
                <w:szCs w:val="20"/>
              </w:rPr>
              <w:t>Veterinário / Recepcionista</w:t>
            </w:r>
          </w:p>
        </w:tc>
        <w:tc>
          <w:tcPr>
            <w:tcW w:w="3460" w:type="dxa"/>
          </w:tcPr>
          <w:p w:rsidR="0070718D" w:rsidRPr="00CE76B8" w:rsidRDefault="0070718D" w:rsidP="00F02F36">
            <w:pPr>
              <w:spacing w:before="60" w:after="60"/>
            </w:pPr>
            <w:r w:rsidRPr="00CE76B8">
              <w:rPr>
                <w:rFonts w:eastAsia="Arial"/>
                <w:color w:val="000000"/>
                <w:sz w:val="20"/>
                <w:szCs w:val="20"/>
              </w:rPr>
              <w:t>Visualizar todos os agendamentos do dia atual.</w:t>
            </w:r>
          </w:p>
        </w:tc>
      </w:tr>
    </w:tbl>
    <w:p w:rsidR="0030439B" w:rsidRPr="00CE76B8" w:rsidRDefault="00B63675" w:rsidP="0030439B">
      <w:pPr>
        <w:pStyle w:val="PargrafodaLista"/>
        <w:spacing w:before="80" w:after="80"/>
        <w:ind w:left="0"/>
      </w:pPr>
      <w:r w:rsidRPr="00CE76B8">
        <w:rPr>
          <w:noProof/>
          <w:lang w:val="pt-BR"/>
        </w:rPr>
        <w:lastRenderedPageBreak/>
        <w:drawing>
          <wp:anchor distT="0" distB="0" distL="114300" distR="114300" simplePos="0" relativeHeight="251658240" behindDoc="0" locked="0" layoutInCell="1" allowOverlap="1" wp14:anchorId="58A98143" wp14:editId="79D0C79F">
            <wp:simplePos x="0" y="0"/>
            <wp:positionH relativeFrom="column">
              <wp:posOffset>783590</wp:posOffset>
            </wp:positionH>
            <wp:positionV relativeFrom="paragraph">
              <wp:posOffset>-299720</wp:posOffset>
            </wp:positionV>
            <wp:extent cx="4597400" cy="7830185"/>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7400" cy="7830185"/>
                    </a:xfrm>
                    <a:prstGeom prst="rect">
                      <a:avLst/>
                    </a:prstGeom>
                  </pic:spPr>
                </pic:pic>
              </a:graphicData>
            </a:graphic>
            <wp14:sizeRelH relativeFrom="margin">
              <wp14:pctWidth>0</wp14:pctWidth>
            </wp14:sizeRelH>
            <wp14:sizeRelV relativeFrom="margin">
              <wp14:pctHeight>0</wp14:pctHeight>
            </wp14:sizeRelV>
          </wp:anchor>
        </w:drawing>
      </w:r>
    </w:p>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pPr>
    </w:p>
    <w:p w:rsidR="0030439B" w:rsidRPr="00CE76B8" w:rsidRDefault="0030439B" w:rsidP="0030439B">
      <w:pPr>
        <w:pStyle w:val="PargrafodaLista"/>
        <w:spacing w:before="80" w:after="80"/>
        <w:ind w:left="0"/>
        <w:jc w:val="center"/>
        <w:rPr>
          <w:i/>
          <w:iCs/>
          <w:sz w:val="18"/>
          <w:szCs w:val="18"/>
        </w:rPr>
      </w:pPr>
      <w:r w:rsidRPr="00CE76B8">
        <w:rPr>
          <w:i/>
          <w:iCs/>
          <w:sz w:val="18"/>
          <w:szCs w:val="18"/>
        </w:rPr>
        <w:br/>
      </w:r>
    </w:p>
    <w:p w:rsidR="0030439B" w:rsidRPr="00CE76B8" w:rsidRDefault="0030439B" w:rsidP="0030439B">
      <w:pPr>
        <w:pStyle w:val="PargrafodaLista"/>
        <w:spacing w:before="80" w:after="80"/>
        <w:ind w:left="0"/>
        <w:jc w:val="center"/>
        <w:rPr>
          <w:i/>
          <w:iCs/>
          <w:sz w:val="18"/>
          <w:szCs w:val="18"/>
        </w:rPr>
      </w:pPr>
    </w:p>
    <w:p w:rsidR="0030439B" w:rsidRPr="00CE76B8" w:rsidRDefault="0030439B" w:rsidP="0030439B">
      <w:pPr>
        <w:pStyle w:val="PargrafodaLista"/>
        <w:spacing w:before="80" w:after="80"/>
        <w:ind w:left="0"/>
        <w:jc w:val="center"/>
        <w:rPr>
          <w:i/>
          <w:iCs/>
          <w:sz w:val="18"/>
          <w:szCs w:val="18"/>
        </w:rPr>
      </w:pPr>
    </w:p>
    <w:p w:rsidR="0030439B" w:rsidRPr="00CE76B8" w:rsidRDefault="0030439B" w:rsidP="0030439B">
      <w:pPr>
        <w:pStyle w:val="PargrafodaLista"/>
        <w:spacing w:before="80" w:after="80"/>
        <w:ind w:left="0"/>
        <w:jc w:val="center"/>
        <w:rPr>
          <w:i/>
          <w:iCs/>
          <w:sz w:val="18"/>
          <w:szCs w:val="18"/>
        </w:rPr>
      </w:pPr>
    </w:p>
    <w:p w:rsidR="0030439B" w:rsidRPr="00CE76B8" w:rsidRDefault="0030439B" w:rsidP="0030439B">
      <w:pPr>
        <w:pStyle w:val="PargrafodaLista"/>
        <w:spacing w:before="80" w:after="80"/>
        <w:ind w:left="0"/>
        <w:jc w:val="center"/>
        <w:rPr>
          <w:i/>
          <w:iCs/>
          <w:sz w:val="18"/>
          <w:szCs w:val="18"/>
        </w:rPr>
      </w:pPr>
    </w:p>
    <w:p w:rsidR="007971F8" w:rsidRPr="00CE76B8" w:rsidRDefault="0030439B" w:rsidP="0030439B">
      <w:pPr>
        <w:pStyle w:val="PargrafodaLista"/>
        <w:spacing w:before="80" w:after="80"/>
        <w:ind w:left="0"/>
        <w:jc w:val="center"/>
        <w:rPr>
          <w:i/>
          <w:iCs/>
          <w:sz w:val="18"/>
          <w:szCs w:val="18"/>
        </w:rPr>
      </w:pPr>
      <w:r w:rsidRPr="00CE76B8">
        <w:rPr>
          <w:i/>
          <w:iCs/>
          <w:sz w:val="18"/>
          <w:szCs w:val="18"/>
        </w:rPr>
        <w:t xml:space="preserve">Figura 1 - Diagrama de Caso de </w:t>
      </w:r>
      <w:proofErr w:type="gramStart"/>
      <w:r w:rsidRPr="00CE76B8">
        <w:rPr>
          <w:i/>
          <w:iCs/>
          <w:sz w:val="18"/>
          <w:szCs w:val="18"/>
        </w:rPr>
        <w:t>Uso</w:t>
      </w:r>
      <w:proofErr w:type="gramEnd"/>
      <w:r w:rsidRPr="00CE76B8">
        <w:rPr>
          <w:i/>
          <w:iCs/>
          <w:sz w:val="18"/>
          <w:szCs w:val="18"/>
        </w:rPr>
        <w:t xml:space="preserve"> do sistema VetCare System </w:t>
      </w:r>
      <w:r w:rsidRPr="00CE76B8">
        <w:rPr>
          <w:i/>
          <w:iCs/>
          <w:sz w:val="18"/>
          <w:szCs w:val="18"/>
        </w:rPr>
        <w:br/>
      </w:r>
      <w:r w:rsidRPr="00CE76B8">
        <w:rPr>
          <w:sz w:val="23"/>
          <w:szCs w:val="23"/>
        </w:rPr>
        <w:t>Arquivo PlantUML: Códigos/caso-de-uso.puml</w:t>
      </w:r>
    </w:p>
    <w:p w:rsidR="0095496E" w:rsidRPr="00CE76B8" w:rsidRDefault="00A07649">
      <w:pPr>
        <w:pStyle w:val="Ttulo2"/>
        <w:numPr>
          <w:ilvl w:val="1"/>
          <w:numId w:val="1"/>
        </w:numPr>
        <w:jc w:val="both"/>
      </w:pPr>
      <w:r w:rsidRPr="00CE76B8">
        <w:lastRenderedPageBreak/>
        <w:t>Diagrama de Sequência do Sistema</w:t>
      </w:r>
    </w:p>
    <w:p w:rsidR="0070718D" w:rsidRPr="00CE76B8" w:rsidRDefault="0070718D" w:rsidP="00CE76B8">
      <w:pPr>
        <w:pStyle w:val="PargrafodaLista"/>
        <w:spacing w:before="80" w:after="80"/>
        <w:ind w:left="0" w:firstLine="720"/>
        <w:jc w:val="both"/>
        <w:rPr>
          <w:rFonts w:eastAsia="Arial"/>
          <w:sz w:val="22"/>
          <w:szCs w:val="22"/>
        </w:rPr>
      </w:pPr>
      <w:r w:rsidRPr="00CE76B8">
        <w:rPr>
          <w:rFonts w:eastAsia="Arial"/>
          <w:sz w:val="22"/>
          <w:szCs w:val="22"/>
        </w:rPr>
        <w:t xml:space="preserve">Foram modelados diagramas de sequência para três casos de </w:t>
      </w:r>
      <w:proofErr w:type="gramStart"/>
      <w:r w:rsidRPr="00CE76B8">
        <w:rPr>
          <w:rFonts w:eastAsia="Arial"/>
          <w:sz w:val="22"/>
          <w:szCs w:val="22"/>
        </w:rPr>
        <w:t>uso</w:t>
      </w:r>
      <w:proofErr w:type="gramEnd"/>
      <w:r w:rsidRPr="00CE76B8">
        <w:rPr>
          <w:rFonts w:eastAsia="Arial"/>
          <w:sz w:val="22"/>
          <w:szCs w:val="22"/>
        </w:rPr>
        <w:t xml:space="preserve"> principais do sistema: agendar consulta, registrar consulta e registrar pagamento.</w:t>
      </w:r>
    </w:p>
    <w:p w:rsidR="0030439B" w:rsidRPr="00CE76B8" w:rsidRDefault="0030439B" w:rsidP="0070718D">
      <w:pPr>
        <w:pStyle w:val="PargrafodaLista"/>
        <w:spacing w:before="80" w:after="80"/>
        <w:ind w:left="0"/>
        <w:jc w:val="both"/>
        <w:rPr>
          <w:rFonts w:eastAsia="Arial"/>
          <w:sz w:val="22"/>
          <w:szCs w:val="22"/>
        </w:rPr>
      </w:pPr>
    </w:p>
    <w:p w:rsidR="00701765" w:rsidRPr="00CE76B8" w:rsidRDefault="0030439B" w:rsidP="0070718D">
      <w:pPr>
        <w:pStyle w:val="PargrafodaLista"/>
        <w:spacing w:before="80" w:after="80"/>
        <w:ind w:left="0"/>
        <w:jc w:val="both"/>
        <w:rPr>
          <w:rFonts w:eastAsia="Arial"/>
          <w:sz w:val="22"/>
          <w:szCs w:val="22"/>
        </w:rPr>
      </w:pPr>
      <w:r w:rsidRPr="00CE76B8">
        <w:rPr>
          <w:noProof/>
          <w:lang w:val="pt-BR"/>
        </w:rPr>
        <w:drawing>
          <wp:inline distT="0" distB="0" distL="0" distR="0" wp14:anchorId="59870842" wp14:editId="2C54C297">
            <wp:extent cx="6080760" cy="6679342"/>
            <wp:effectExtent l="0" t="0" r="0"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078631" cy="6677003"/>
                    </a:xfrm>
                    <a:prstGeom prst="rect">
                      <a:avLst/>
                    </a:prstGeom>
                  </pic:spPr>
                </pic:pic>
              </a:graphicData>
            </a:graphic>
          </wp:inline>
        </w:drawing>
      </w:r>
    </w:p>
    <w:p w:rsidR="0030439B" w:rsidRDefault="0030439B" w:rsidP="0030439B">
      <w:pPr>
        <w:pStyle w:val="PargrafodaLista"/>
        <w:spacing w:before="80" w:after="80"/>
        <w:ind w:left="0"/>
        <w:jc w:val="center"/>
        <w:rPr>
          <w:sz w:val="23"/>
          <w:szCs w:val="23"/>
        </w:rPr>
      </w:pPr>
      <w:r w:rsidRPr="00CE76B8">
        <w:rPr>
          <w:i/>
          <w:iCs/>
          <w:sz w:val="18"/>
          <w:szCs w:val="18"/>
        </w:rPr>
        <w:br/>
        <w:t xml:space="preserve">Figura 2 - Diagrama de sequência VetCare System </w:t>
      </w:r>
      <w:r w:rsidRPr="00CE76B8">
        <w:rPr>
          <w:i/>
          <w:iCs/>
          <w:sz w:val="18"/>
          <w:szCs w:val="18"/>
        </w:rPr>
        <w:br/>
      </w:r>
      <w:r w:rsidRPr="00CE76B8">
        <w:rPr>
          <w:sz w:val="23"/>
          <w:szCs w:val="23"/>
        </w:rPr>
        <w:t>Arquivo PlantUML: Códigos/sequancia-agendar-consulta.puml</w:t>
      </w: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Pr="00CE76B8" w:rsidRDefault="00CE76B8" w:rsidP="0030439B">
      <w:pPr>
        <w:pStyle w:val="PargrafodaLista"/>
        <w:spacing w:before="80" w:after="80"/>
        <w:ind w:left="0"/>
        <w:jc w:val="center"/>
        <w:rPr>
          <w:rFonts w:eastAsia="Arial"/>
          <w:sz w:val="22"/>
          <w:szCs w:val="22"/>
        </w:rPr>
      </w:pPr>
    </w:p>
    <w:p w:rsidR="00701765" w:rsidRPr="00CE76B8" w:rsidRDefault="00701765" w:rsidP="0070718D">
      <w:pPr>
        <w:pStyle w:val="PargrafodaLista"/>
        <w:spacing w:before="80" w:after="80"/>
        <w:ind w:left="0"/>
        <w:jc w:val="both"/>
      </w:pPr>
      <w:r w:rsidRPr="00CE76B8">
        <w:br/>
      </w:r>
      <w:r w:rsidRPr="00CE76B8">
        <w:rPr>
          <w:noProof/>
          <w:lang w:val="pt-BR"/>
        </w:rPr>
        <w:drawing>
          <wp:inline distT="0" distB="0" distL="0" distR="0" wp14:anchorId="4AB9E2F0" wp14:editId="5843E0FC">
            <wp:extent cx="6356350" cy="5199147"/>
            <wp:effectExtent l="0" t="0" r="6350" b="190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355471" cy="5198428"/>
                    </a:xfrm>
                    <a:prstGeom prst="rect">
                      <a:avLst/>
                    </a:prstGeom>
                  </pic:spPr>
                </pic:pic>
              </a:graphicData>
            </a:graphic>
          </wp:inline>
        </w:drawing>
      </w:r>
    </w:p>
    <w:p w:rsidR="00701765" w:rsidRPr="00CE76B8" w:rsidRDefault="00701765" w:rsidP="0070718D">
      <w:pPr>
        <w:pStyle w:val="PargrafodaLista"/>
        <w:spacing w:before="80" w:after="80"/>
        <w:ind w:left="0"/>
        <w:jc w:val="both"/>
      </w:pPr>
    </w:p>
    <w:p w:rsidR="0030439B" w:rsidRDefault="0030439B" w:rsidP="0030439B">
      <w:pPr>
        <w:pStyle w:val="PargrafodaLista"/>
        <w:spacing w:before="80" w:after="80"/>
        <w:ind w:left="0"/>
        <w:jc w:val="center"/>
        <w:rPr>
          <w:sz w:val="23"/>
          <w:szCs w:val="23"/>
        </w:rPr>
      </w:pPr>
      <w:r w:rsidRPr="00CE76B8">
        <w:rPr>
          <w:i/>
          <w:iCs/>
          <w:sz w:val="18"/>
          <w:szCs w:val="18"/>
        </w:rPr>
        <w:t xml:space="preserve">Figura </w:t>
      </w:r>
      <w:r w:rsidR="00E30BFC" w:rsidRPr="00CE76B8">
        <w:rPr>
          <w:i/>
          <w:iCs/>
          <w:sz w:val="18"/>
          <w:szCs w:val="18"/>
        </w:rPr>
        <w:t>3</w:t>
      </w:r>
      <w:r w:rsidRPr="00CE76B8">
        <w:rPr>
          <w:i/>
          <w:iCs/>
          <w:sz w:val="18"/>
          <w:szCs w:val="18"/>
        </w:rPr>
        <w:t xml:space="preserve"> - Diagrama de sequência VetCare System </w:t>
      </w:r>
      <w:r w:rsidRPr="00CE76B8">
        <w:rPr>
          <w:i/>
          <w:iCs/>
          <w:sz w:val="18"/>
          <w:szCs w:val="18"/>
        </w:rPr>
        <w:br/>
      </w:r>
      <w:r w:rsidRPr="00CE76B8">
        <w:rPr>
          <w:sz w:val="23"/>
          <w:szCs w:val="23"/>
        </w:rPr>
        <w:t>Arquivo PlantUML: Códigos/sequancia-</w:t>
      </w:r>
      <w:r w:rsidR="00E30BFC" w:rsidRPr="00CE76B8">
        <w:rPr>
          <w:sz w:val="23"/>
          <w:szCs w:val="23"/>
        </w:rPr>
        <w:t>registrar</w:t>
      </w:r>
      <w:r w:rsidRPr="00CE76B8">
        <w:rPr>
          <w:sz w:val="23"/>
          <w:szCs w:val="23"/>
        </w:rPr>
        <w:t>-consulta.puml</w:t>
      </w: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Default="00CE76B8" w:rsidP="0030439B">
      <w:pPr>
        <w:pStyle w:val="PargrafodaLista"/>
        <w:spacing w:before="80" w:after="80"/>
        <w:ind w:left="0"/>
        <w:jc w:val="center"/>
        <w:rPr>
          <w:sz w:val="23"/>
          <w:szCs w:val="23"/>
        </w:rPr>
      </w:pPr>
    </w:p>
    <w:p w:rsidR="00CE76B8" w:rsidRPr="00CE76B8" w:rsidRDefault="00CE76B8" w:rsidP="0030439B">
      <w:pPr>
        <w:pStyle w:val="PargrafodaLista"/>
        <w:spacing w:before="80" w:after="80"/>
        <w:ind w:left="0"/>
        <w:jc w:val="center"/>
      </w:pPr>
    </w:p>
    <w:p w:rsidR="00701765" w:rsidRPr="00CE76B8" w:rsidRDefault="00701765" w:rsidP="0070718D">
      <w:pPr>
        <w:pStyle w:val="PargrafodaLista"/>
        <w:spacing w:before="80" w:after="80"/>
        <w:ind w:left="0"/>
        <w:jc w:val="both"/>
      </w:pPr>
      <w:r w:rsidRPr="00CE76B8">
        <w:rPr>
          <w:noProof/>
          <w:lang w:val="pt-BR"/>
        </w:rPr>
        <w:drawing>
          <wp:inline distT="0" distB="0" distL="0" distR="0" wp14:anchorId="3F1B0E8B" wp14:editId="0C09D306">
            <wp:extent cx="6102350" cy="529726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03941" cy="5298646"/>
                    </a:xfrm>
                    <a:prstGeom prst="rect">
                      <a:avLst/>
                    </a:prstGeom>
                  </pic:spPr>
                </pic:pic>
              </a:graphicData>
            </a:graphic>
          </wp:inline>
        </w:drawing>
      </w:r>
    </w:p>
    <w:p w:rsidR="00E30BFC" w:rsidRPr="00CE76B8" w:rsidRDefault="00E30BFC" w:rsidP="00E30BFC">
      <w:pPr>
        <w:pStyle w:val="PargrafodaLista"/>
        <w:spacing w:before="80" w:after="80"/>
        <w:ind w:left="0"/>
        <w:jc w:val="center"/>
        <w:rPr>
          <w:sz w:val="23"/>
          <w:szCs w:val="23"/>
        </w:rPr>
      </w:pPr>
      <w:r w:rsidRPr="00CE76B8">
        <w:rPr>
          <w:i/>
          <w:iCs/>
          <w:sz w:val="18"/>
          <w:szCs w:val="18"/>
        </w:rPr>
        <w:t xml:space="preserve">Figura 4 - Diagrama de sequência VetCare System </w:t>
      </w:r>
      <w:r w:rsidRPr="00CE76B8">
        <w:rPr>
          <w:i/>
          <w:iCs/>
          <w:sz w:val="18"/>
          <w:szCs w:val="18"/>
        </w:rPr>
        <w:br/>
      </w:r>
      <w:r w:rsidRPr="00CE76B8">
        <w:rPr>
          <w:sz w:val="23"/>
          <w:szCs w:val="23"/>
        </w:rPr>
        <w:t>Arquivo PlantUML: Códigos/sequancia-registrar-pagamento.puml</w:t>
      </w:r>
    </w:p>
    <w:p w:rsidR="00E30BFC" w:rsidRDefault="00E30BFC"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E30BFC" w:rsidRPr="00CE76B8" w:rsidRDefault="00E30BFC" w:rsidP="00E30BFC">
      <w:pPr>
        <w:pStyle w:val="PargrafodaLista"/>
        <w:spacing w:before="80" w:after="80"/>
        <w:ind w:left="0"/>
        <w:jc w:val="center"/>
        <w:rPr>
          <w:sz w:val="23"/>
          <w:szCs w:val="23"/>
        </w:rPr>
      </w:pPr>
      <w:r w:rsidRPr="00CE76B8">
        <w:rPr>
          <w:noProof/>
          <w:sz w:val="23"/>
          <w:szCs w:val="23"/>
          <w:lang w:val="pt-BR"/>
        </w:rPr>
        <w:drawing>
          <wp:inline distT="0" distB="0" distL="0" distR="0" wp14:anchorId="6FF14F90" wp14:editId="178644F8">
            <wp:extent cx="5059680" cy="3215640"/>
            <wp:effectExtent l="0" t="0" r="762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59680" cy="3215640"/>
                    </a:xfrm>
                    <a:prstGeom prst="rect">
                      <a:avLst/>
                    </a:prstGeom>
                  </pic:spPr>
                </pic:pic>
              </a:graphicData>
            </a:graphic>
          </wp:inline>
        </w:drawing>
      </w:r>
    </w:p>
    <w:p w:rsidR="00E30BFC" w:rsidRPr="00CE76B8" w:rsidRDefault="00E30BFC" w:rsidP="00E30BFC">
      <w:pPr>
        <w:pStyle w:val="PargrafodaLista"/>
        <w:spacing w:before="80" w:after="80"/>
        <w:ind w:left="0"/>
        <w:jc w:val="center"/>
        <w:rPr>
          <w:sz w:val="23"/>
          <w:szCs w:val="23"/>
        </w:rPr>
      </w:pPr>
    </w:p>
    <w:p w:rsidR="00E30BFC" w:rsidRPr="00CE76B8" w:rsidRDefault="00E30BFC" w:rsidP="00E30BFC">
      <w:pPr>
        <w:pStyle w:val="PargrafodaLista"/>
        <w:spacing w:before="80" w:after="80"/>
        <w:ind w:left="0"/>
        <w:jc w:val="center"/>
        <w:rPr>
          <w:sz w:val="23"/>
          <w:szCs w:val="23"/>
        </w:rPr>
      </w:pPr>
      <w:r w:rsidRPr="00CE76B8">
        <w:rPr>
          <w:i/>
          <w:iCs/>
          <w:sz w:val="18"/>
          <w:szCs w:val="18"/>
        </w:rPr>
        <w:t xml:space="preserve">Figura 5- Diagrama de sequência VetCare System </w:t>
      </w:r>
      <w:r w:rsidRPr="00CE76B8">
        <w:rPr>
          <w:i/>
          <w:iCs/>
          <w:sz w:val="18"/>
          <w:szCs w:val="18"/>
        </w:rPr>
        <w:br/>
      </w:r>
      <w:r w:rsidRPr="00CE76B8">
        <w:rPr>
          <w:sz w:val="23"/>
          <w:szCs w:val="23"/>
        </w:rPr>
        <w:t>Arquivo PlantUML: Códigos/sequancia-cadastrar-animal.puml</w:t>
      </w:r>
    </w:p>
    <w:p w:rsidR="00E30BFC" w:rsidRDefault="00E30BFC"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E30BFC" w:rsidRPr="00CE76B8" w:rsidRDefault="00E30BFC" w:rsidP="00E30BFC">
      <w:pPr>
        <w:pStyle w:val="PargrafodaLista"/>
        <w:spacing w:before="80" w:after="80"/>
        <w:ind w:left="0"/>
        <w:jc w:val="center"/>
        <w:rPr>
          <w:sz w:val="23"/>
          <w:szCs w:val="23"/>
        </w:rPr>
      </w:pPr>
      <w:r w:rsidRPr="00CE76B8">
        <w:rPr>
          <w:noProof/>
          <w:sz w:val="23"/>
          <w:szCs w:val="23"/>
          <w:lang w:val="pt-BR"/>
        </w:rPr>
        <w:drawing>
          <wp:inline distT="0" distB="0" distL="0" distR="0" wp14:anchorId="1510A91A" wp14:editId="3B33F71A">
            <wp:extent cx="5059680" cy="5006340"/>
            <wp:effectExtent l="0" t="0" r="7620" b="381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59680" cy="5006340"/>
                    </a:xfrm>
                    <a:prstGeom prst="rect">
                      <a:avLst/>
                    </a:prstGeom>
                  </pic:spPr>
                </pic:pic>
              </a:graphicData>
            </a:graphic>
          </wp:inline>
        </w:drawing>
      </w:r>
    </w:p>
    <w:p w:rsidR="00E30BFC" w:rsidRPr="00CE76B8" w:rsidRDefault="00E30BFC" w:rsidP="00E30BFC">
      <w:pPr>
        <w:pStyle w:val="PargrafodaLista"/>
        <w:spacing w:before="80" w:after="80"/>
        <w:ind w:left="0"/>
        <w:jc w:val="center"/>
        <w:rPr>
          <w:sz w:val="23"/>
          <w:szCs w:val="23"/>
        </w:rPr>
      </w:pPr>
      <w:r w:rsidRPr="00CE76B8">
        <w:rPr>
          <w:i/>
          <w:iCs/>
          <w:sz w:val="18"/>
          <w:szCs w:val="18"/>
        </w:rPr>
        <w:t xml:space="preserve">Figura 6 - Diagrama de sequência VetCare System </w:t>
      </w:r>
      <w:r w:rsidRPr="00CE76B8">
        <w:rPr>
          <w:i/>
          <w:iCs/>
          <w:sz w:val="18"/>
          <w:szCs w:val="18"/>
        </w:rPr>
        <w:br/>
      </w:r>
      <w:r w:rsidRPr="00CE76B8">
        <w:rPr>
          <w:sz w:val="23"/>
          <w:szCs w:val="23"/>
        </w:rPr>
        <w:t>Arquivo PlantUML: Códigos/sequancia-cadastrar-servico.puml</w:t>
      </w:r>
    </w:p>
    <w:p w:rsidR="00E30BFC" w:rsidRDefault="00E30BFC"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E30BFC" w:rsidRPr="00CE76B8" w:rsidRDefault="00E30BFC" w:rsidP="00E30BFC">
      <w:pPr>
        <w:pStyle w:val="PargrafodaLista"/>
        <w:spacing w:before="80" w:after="80"/>
        <w:ind w:left="0"/>
        <w:jc w:val="center"/>
        <w:rPr>
          <w:sz w:val="23"/>
          <w:szCs w:val="23"/>
        </w:rPr>
      </w:pPr>
      <w:r w:rsidRPr="00CE76B8">
        <w:rPr>
          <w:noProof/>
          <w:sz w:val="23"/>
          <w:szCs w:val="23"/>
          <w:lang w:val="pt-BR"/>
        </w:rPr>
        <w:drawing>
          <wp:inline distT="0" distB="0" distL="0" distR="0" wp14:anchorId="539B842D" wp14:editId="102A8320">
            <wp:extent cx="5059680" cy="3733800"/>
            <wp:effectExtent l="0" t="0" r="762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59680" cy="3733800"/>
                    </a:xfrm>
                    <a:prstGeom prst="rect">
                      <a:avLst/>
                    </a:prstGeom>
                  </pic:spPr>
                </pic:pic>
              </a:graphicData>
            </a:graphic>
          </wp:inline>
        </w:drawing>
      </w:r>
      <w:r w:rsidRPr="00CE76B8">
        <w:rPr>
          <w:sz w:val="23"/>
          <w:szCs w:val="23"/>
        </w:rPr>
        <w:br/>
      </w:r>
      <w:r w:rsidRPr="00CE76B8">
        <w:rPr>
          <w:i/>
          <w:iCs/>
          <w:sz w:val="18"/>
          <w:szCs w:val="18"/>
        </w:rPr>
        <w:t xml:space="preserve">Figura 7 - Diagrama de sequência VetCare System </w:t>
      </w:r>
      <w:r w:rsidRPr="00CE76B8">
        <w:rPr>
          <w:i/>
          <w:iCs/>
          <w:sz w:val="18"/>
          <w:szCs w:val="18"/>
        </w:rPr>
        <w:br/>
      </w:r>
      <w:r w:rsidRPr="00CE76B8">
        <w:rPr>
          <w:sz w:val="23"/>
          <w:szCs w:val="23"/>
        </w:rPr>
        <w:t>Arquivo PlantUML: Códigos/sequancia-cadastrar-tutor.puml</w:t>
      </w:r>
    </w:p>
    <w:p w:rsidR="00E30BFC" w:rsidRPr="00CE76B8" w:rsidRDefault="00E30BFC" w:rsidP="00E30BFC">
      <w:pPr>
        <w:pStyle w:val="PargrafodaLista"/>
        <w:spacing w:before="80" w:after="80"/>
        <w:ind w:left="0"/>
        <w:jc w:val="center"/>
        <w:rPr>
          <w:sz w:val="23"/>
          <w:szCs w:val="23"/>
        </w:rPr>
      </w:pPr>
    </w:p>
    <w:p w:rsidR="00E30BFC" w:rsidRDefault="00E30BFC"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E30BFC" w:rsidRPr="00CE76B8" w:rsidRDefault="00E30BFC" w:rsidP="00E30BFC">
      <w:pPr>
        <w:pStyle w:val="PargrafodaLista"/>
        <w:spacing w:before="80" w:after="80"/>
        <w:ind w:left="0"/>
        <w:jc w:val="center"/>
        <w:rPr>
          <w:sz w:val="23"/>
          <w:szCs w:val="23"/>
        </w:rPr>
      </w:pPr>
      <w:r w:rsidRPr="00CE76B8">
        <w:rPr>
          <w:noProof/>
          <w:sz w:val="23"/>
          <w:szCs w:val="23"/>
          <w:lang w:val="pt-BR"/>
        </w:rPr>
        <w:drawing>
          <wp:inline distT="0" distB="0" distL="0" distR="0" wp14:anchorId="49F50EC2" wp14:editId="594401CA">
            <wp:extent cx="5059680" cy="4061460"/>
            <wp:effectExtent l="0" t="0" r="762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59680" cy="4061460"/>
                    </a:xfrm>
                    <a:prstGeom prst="rect">
                      <a:avLst/>
                    </a:prstGeom>
                  </pic:spPr>
                </pic:pic>
              </a:graphicData>
            </a:graphic>
          </wp:inline>
        </w:drawing>
      </w:r>
    </w:p>
    <w:p w:rsidR="00E30BFC" w:rsidRPr="00CE76B8" w:rsidRDefault="00E30BFC" w:rsidP="00E30BFC">
      <w:pPr>
        <w:pStyle w:val="PargrafodaLista"/>
        <w:spacing w:before="80" w:after="80"/>
        <w:ind w:left="0"/>
        <w:jc w:val="center"/>
        <w:rPr>
          <w:sz w:val="23"/>
          <w:szCs w:val="23"/>
        </w:rPr>
      </w:pPr>
      <w:proofErr w:type="gramStart"/>
      <w:r w:rsidRPr="00CE76B8">
        <w:rPr>
          <w:i/>
          <w:iCs/>
          <w:sz w:val="18"/>
          <w:szCs w:val="18"/>
        </w:rPr>
        <w:t>Figura  8</w:t>
      </w:r>
      <w:proofErr w:type="gramEnd"/>
      <w:r w:rsidRPr="00CE76B8">
        <w:rPr>
          <w:i/>
          <w:iCs/>
          <w:sz w:val="18"/>
          <w:szCs w:val="18"/>
        </w:rPr>
        <w:t xml:space="preserve">- Diagrama de sequência VetCare System </w:t>
      </w:r>
      <w:r w:rsidRPr="00CE76B8">
        <w:rPr>
          <w:i/>
          <w:iCs/>
          <w:sz w:val="18"/>
          <w:szCs w:val="18"/>
        </w:rPr>
        <w:br/>
      </w:r>
      <w:r w:rsidRPr="00CE76B8">
        <w:rPr>
          <w:sz w:val="23"/>
          <w:szCs w:val="23"/>
        </w:rPr>
        <w:t>Arquivo PlantUML: Códigos/sequancia-cancelar-agendamento.puml</w:t>
      </w:r>
    </w:p>
    <w:p w:rsidR="00F02F36" w:rsidRDefault="00F02F36"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F02F36" w:rsidRPr="00CE76B8" w:rsidRDefault="00F02F36" w:rsidP="00F02F36">
      <w:pPr>
        <w:pStyle w:val="PargrafodaLista"/>
        <w:spacing w:before="80" w:after="80"/>
        <w:ind w:left="0"/>
        <w:jc w:val="center"/>
        <w:rPr>
          <w:sz w:val="23"/>
          <w:szCs w:val="23"/>
        </w:rPr>
      </w:pPr>
      <w:r w:rsidRPr="00CE76B8">
        <w:rPr>
          <w:noProof/>
          <w:sz w:val="23"/>
          <w:szCs w:val="23"/>
          <w:lang w:val="pt-BR"/>
        </w:rPr>
        <w:drawing>
          <wp:inline distT="0" distB="0" distL="0" distR="0" wp14:anchorId="21059001" wp14:editId="6D72463C">
            <wp:extent cx="5059680" cy="4084320"/>
            <wp:effectExtent l="0" t="0" r="762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59680" cy="4084320"/>
                    </a:xfrm>
                    <a:prstGeom prst="rect">
                      <a:avLst/>
                    </a:prstGeom>
                  </pic:spPr>
                </pic:pic>
              </a:graphicData>
            </a:graphic>
          </wp:inline>
        </w:drawing>
      </w:r>
      <w:r w:rsidRPr="00CE76B8">
        <w:rPr>
          <w:sz w:val="23"/>
          <w:szCs w:val="23"/>
        </w:rPr>
        <w:br/>
      </w:r>
      <w:r w:rsidRPr="00CE76B8">
        <w:rPr>
          <w:i/>
          <w:iCs/>
          <w:sz w:val="18"/>
          <w:szCs w:val="18"/>
        </w:rPr>
        <w:t xml:space="preserve">Figura 9- Diagrama de sequência VetCare System </w:t>
      </w:r>
      <w:r w:rsidRPr="00CE76B8">
        <w:rPr>
          <w:i/>
          <w:iCs/>
          <w:sz w:val="18"/>
          <w:szCs w:val="18"/>
        </w:rPr>
        <w:br/>
      </w:r>
      <w:r w:rsidRPr="00CE76B8">
        <w:rPr>
          <w:sz w:val="23"/>
          <w:szCs w:val="23"/>
        </w:rPr>
        <w:t>Arquivo PlantUML: Códigos/sequancia-consultar-agenda-dia.puml</w:t>
      </w:r>
    </w:p>
    <w:p w:rsidR="00F02F36" w:rsidRDefault="00F02F36"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F02F36" w:rsidRPr="00CE76B8" w:rsidRDefault="00F02F36" w:rsidP="00E30BFC">
      <w:pPr>
        <w:pStyle w:val="PargrafodaLista"/>
        <w:spacing w:before="80" w:after="80"/>
        <w:ind w:left="0"/>
        <w:jc w:val="center"/>
        <w:rPr>
          <w:sz w:val="23"/>
          <w:szCs w:val="23"/>
        </w:rPr>
      </w:pPr>
      <w:r w:rsidRPr="00CE76B8">
        <w:rPr>
          <w:noProof/>
          <w:sz w:val="23"/>
          <w:szCs w:val="23"/>
          <w:lang w:val="pt-BR"/>
        </w:rPr>
        <w:drawing>
          <wp:inline distT="0" distB="0" distL="0" distR="0" wp14:anchorId="53FD5DC3" wp14:editId="3A02E652">
            <wp:extent cx="5059680" cy="4754880"/>
            <wp:effectExtent l="0" t="0" r="7620" b="762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59680" cy="475488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10- Diagrama de sequência VetCare System </w:t>
      </w:r>
      <w:r w:rsidRPr="00CE76B8">
        <w:rPr>
          <w:i/>
          <w:iCs/>
          <w:sz w:val="18"/>
          <w:szCs w:val="18"/>
        </w:rPr>
        <w:br/>
      </w:r>
      <w:r w:rsidRPr="00CE76B8">
        <w:rPr>
          <w:sz w:val="23"/>
          <w:szCs w:val="23"/>
        </w:rPr>
        <w:t>Arquivo PlantUML: Códigos/sequancia-consultar-historio-animal.puml</w:t>
      </w:r>
    </w:p>
    <w:p w:rsidR="00E30BFC" w:rsidRDefault="00E30BFC"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Pr="00CE76B8" w:rsidRDefault="00CE76B8" w:rsidP="00E30BFC">
      <w:pPr>
        <w:pStyle w:val="PargrafodaLista"/>
        <w:spacing w:before="80" w:after="80"/>
        <w:ind w:left="0"/>
        <w:jc w:val="center"/>
      </w:pPr>
    </w:p>
    <w:p w:rsidR="00F02F36" w:rsidRPr="00CE76B8" w:rsidRDefault="00F02F36" w:rsidP="00E30BFC">
      <w:pPr>
        <w:pStyle w:val="PargrafodaLista"/>
        <w:spacing w:before="80" w:after="80"/>
        <w:ind w:left="0"/>
        <w:jc w:val="center"/>
      </w:pPr>
      <w:r w:rsidRPr="00CE76B8">
        <w:rPr>
          <w:noProof/>
          <w:lang w:val="pt-BR"/>
        </w:rPr>
        <w:drawing>
          <wp:inline distT="0" distB="0" distL="0" distR="0" wp14:anchorId="1C4AA185" wp14:editId="76233AF6">
            <wp:extent cx="5577840" cy="5402580"/>
            <wp:effectExtent l="0" t="0" r="3810" b="762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77840" cy="540258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11- Diagrama de sequência VetCare System </w:t>
      </w:r>
      <w:r w:rsidRPr="00CE76B8">
        <w:rPr>
          <w:i/>
          <w:iCs/>
          <w:sz w:val="18"/>
          <w:szCs w:val="18"/>
        </w:rPr>
        <w:br/>
      </w:r>
      <w:r w:rsidRPr="00CE76B8">
        <w:rPr>
          <w:sz w:val="23"/>
          <w:szCs w:val="23"/>
        </w:rPr>
        <w:t>Arquivo PlantUML: Códigos/sequancia-controlar-estoque.puml</w:t>
      </w:r>
    </w:p>
    <w:p w:rsidR="00F02F36" w:rsidRDefault="00F02F36"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F02F36" w:rsidRPr="00CE76B8" w:rsidRDefault="00F02F36" w:rsidP="00E30BFC">
      <w:pPr>
        <w:pStyle w:val="PargrafodaLista"/>
        <w:spacing w:before="80" w:after="80"/>
        <w:ind w:left="0"/>
        <w:jc w:val="center"/>
        <w:rPr>
          <w:sz w:val="23"/>
          <w:szCs w:val="23"/>
        </w:rPr>
      </w:pPr>
      <w:r w:rsidRPr="00CE76B8">
        <w:rPr>
          <w:noProof/>
          <w:sz w:val="23"/>
          <w:szCs w:val="23"/>
          <w:lang w:val="pt-BR"/>
        </w:rPr>
        <w:drawing>
          <wp:inline distT="0" distB="0" distL="0" distR="0" wp14:anchorId="4099F2CB" wp14:editId="6D04204C">
            <wp:extent cx="5577840" cy="4373880"/>
            <wp:effectExtent l="0" t="0" r="3810" b="762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577840" cy="437388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12- Diagrama de sequência VetCare System </w:t>
      </w:r>
      <w:r w:rsidRPr="00CE76B8">
        <w:rPr>
          <w:i/>
          <w:iCs/>
          <w:sz w:val="18"/>
          <w:szCs w:val="18"/>
        </w:rPr>
        <w:br/>
      </w:r>
      <w:r w:rsidRPr="00CE76B8">
        <w:rPr>
          <w:sz w:val="23"/>
          <w:szCs w:val="23"/>
        </w:rPr>
        <w:t>Arquivo PlantUML: Códigos/sequancia-emitir-orcamento.puml</w:t>
      </w:r>
    </w:p>
    <w:p w:rsidR="00F02F36" w:rsidRDefault="00F02F36"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F02F36" w:rsidRPr="00CE76B8" w:rsidRDefault="00F02F36" w:rsidP="00E30BFC">
      <w:pPr>
        <w:pStyle w:val="PargrafodaLista"/>
        <w:spacing w:before="80" w:after="80"/>
        <w:ind w:left="0"/>
        <w:jc w:val="center"/>
        <w:rPr>
          <w:sz w:val="23"/>
          <w:szCs w:val="23"/>
        </w:rPr>
      </w:pPr>
      <w:r w:rsidRPr="00CE76B8">
        <w:rPr>
          <w:noProof/>
          <w:sz w:val="23"/>
          <w:szCs w:val="23"/>
          <w:lang w:val="pt-BR"/>
        </w:rPr>
        <w:lastRenderedPageBreak/>
        <w:drawing>
          <wp:inline distT="0" distB="0" distL="0" distR="0" wp14:anchorId="5257F98C" wp14:editId="140D461B">
            <wp:extent cx="5059680" cy="3414593"/>
            <wp:effectExtent l="0" t="0" r="762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59680" cy="3414593"/>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13- Diagrama de sequência VetCare System </w:t>
      </w:r>
      <w:r w:rsidRPr="00CE76B8">
        <w:rPr>
          <w:i/>
          <w:iCs/>
          <w:sz w:val="18"/>
          <w:szCs w:val="18"/>
        </w:rPr>
        <w:br/>
      </w:r>
      <w:r w:rsidRPr="00CE76B8">
        <w:rPr>
          <w:sz w:val="23"/>
          <w:szCs w:val="23"/>
        </w:rPr>
        <w:t>Arquivo PlantUML: Códigos/sequancia-emitir-protuario.puml</w:t>
      </w:r>
    </w:p>
    <w:p w:rsidR="00F02F36" w:rsidRPr="00CE76B8" w:rsidRDefault="00F02F36" w:rsidP="00E30BFC">
      <w:pPr>
        <w:pStyle w:val="PargrafodaLista"/>
        <w:spacing w:before="80" w:after="80"/>
        <w:ind w:left="0"/>
        <w:jc w:val="center"/>
        <w:rPr>
          <w:sz w:val="23"/>
          <w:szCs w:val="23"/>
        </w:rPr>
      </w:pPr>
    </w:p>
    <w:p w:rsidR="00F02F36" w:rsidRPr="00CE76B8" w:rsidRDefault="00F02F36" w:rsidP="00E30BFC">
      <w:pPr>
        <w:pStyle w:val="PargrafodaLista"/>
        <w:spacing w:before="80" w:after="80"/>
        <w:ind w:left="0"/>
        <w:jc w:val="center"/>
        <w:rPr>
          <w:sz w:val="23"/>
          <w:szCs w:val="23"/>
        </w:rPr>
      </w:pPr>
      <w:r w:rsidRPr="00CE76B8">
        <w:rPr>
          <w:noProof/>
          <w:sz w:val="23"/>
          <w:szCs w:val="23"/>
          <w:lang w:val="pt-BR"/>
        </w:rPr>
        <w:drawing>
          <wp:inline distT="0" distB="0" distL="0" distR="0" wp14:anchorId="5C472FE8" wp14:editId="3205B6AB">
            <wp:extent cx="5113020" cy="394716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113020" cy="3947160"/>
                    </a:xfrm>
                    <a:prstGeom prst="rect">
                      <a:avLst/>
                    </a:prstGeom>
                  </pic:spPr>
                </pic:pic>
              </a:graphicData>
            </a:graphic>
          </wp:inline>
        </w:drawing>
      </w:r>
    </w:p>
    <w:p w:rsidR="00F02F36" w:rsidRDefault="00F02F36" w:rsidP="00E30BFC">
      <w:pPr>
        <w:pStyle w:val="PargrafodaLista"/>
        <w:spacing w:before="80" w:after="80"/>
        <w:ind w:left="0"/>
        <w:jc w:val="center"/>
        <w:rPr>
          <w:sz w:val="23"/>
          <w:szCs w:val="23"/>
        </w:rPr>
      </w:pPr>
      <w:r w:rsidRPr="00CE76B8">
        <w:rPr>
          <w:i/>
          <w:iCs/>
          <w:sz w:val="18"/>
          <w:szCs w:val="18"/>
        </w:rPr>
        <w:t xml:space="preserve">Figura 14- Diagrama de sequência VetCare System </w:t>
      </w:r>
      <w:r w:rsidRPr="00CE76B8">
        <w:rPr>
          <w:i/>
          <w:iCs/>
          <w:sz w:val="18"/>
          <w:szCs w:val="18"/>
        </w:rPr>
        <w:br/>
      </w:r>
      <w:r w:rsidRPr="00CE76B8">
        <w:rPr>
          <w:sz w:val="23"/>
          <w:szCs w:val="23"/>
        </w:rPr>
        <w:t>Arquivo PlantUML: Códigos/sequancia-enviar-notificacao.puml</w:t>
      </w: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F02F36" w:rsidRPr="00CE76B8" w:rsidRDefault="00F02F36" w:rsidP="00E30BFC">
      <w:pPr>
        <w:pStyle w:val="PargrafodaLista"/>
        <w:spacing w:before="80" w:after="80"/>
        <w:ind w:left="0"/>
        <w:jc w:val="center"/>
        <w:rPr>
          <w:sz w:val="23"/>
          <w:szCs w:val="23"/>
        </w:rPr>
      </w:pPr>
    </w:p>
    <w:p w:rsidR="00F02F36" w:rsidRPr="00CE76B8" w:rsidRDefault="00F02F36" w:rsidP="00E30BFC">
      <w:pPr>
        <w:pStyle w:val="PargrafodaLista"/>
        <w:spacing w:before="80" w:after="80"/>
        <w:ind w:left="0"/>
        <w:jc w:val="center"/>
        <w:rPr>
          <w:sz w:val="23"/>
          <w:szCs w:val="23"/>
        </w:rPr>
      </w:pPr>
      <w:r w:rsidRPr="00CE76B8">
        <w:rPr>
          <w:noProof/>
          <w:sz w:val="23"/>
          <w:szCs w:val="23"/>
          <w:lang w:val="pt-BR"/>
        </w:rPr>
        <w:drawing>
          <wp:inline distT="0" distB="0" distL="0" distR="0" wp14:anchorId="203D7A5E" wp14:editId="718C1D1F">
            <wp:extent cx="5577840" cy="3429000"/>
            <wp:effectExtent l="0" t="0" r="381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577840" cy="342900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15- Diagrama de sequência VetCare System </w:t>
      </w:r>
      <w:r w:rsidRPr="00CE76B8">
        <w:rPr>
          <w:i/>
          <w:iCs/>
          <w:sz w:val="18"/>
          <w:szCs w:val="18"/>
        </w:rPr>
        <w:br/>
      </w:r>
      <w:r w:rsidRPr="00CE76B8">
        <w:rPr>
          <w:sz w:val="23"/>
          <w:szCs w:val="23"/>
        </w:rPr>
        <w:t>Arquivo PlantUML: Códigos/sequancia-gerar-relatorio-financeiro.puml</w:t>
      </w:r>
    </w:p>
    <w:p w:rsidR="00BD1C05" w:rsidRDefault="00BD1C05"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r w:rsidRPr="00CE76B8">
        <w:rPr>
          <w:noProof/>
          <w:sz w:val="23"/>
          <w:szCs w:val="23"/>
          <w:lang w:val="pt-BR"/>
        </w:rPr>
        <w:lastRenderedPageBreak/>
        <w:drawing>
          <wp:inline distT="0" distB="0" distL="0" distR="0" wp14:anchorId="27461836" wp14:editId="471BA376">
            <wp:extent cx="5577840" cy="7139940"/>
            <wp:effectExtent l="0" t="0" r="3810" b="381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577840" cy="713994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16- Diagrama de sequência VetCare System </w:t>
      </w:r>
      <w:r w:rsidRPr="00CE76B8">
        <w:rPr>
          <w:i/>
          <w:iCs/>
          <w:sz w:val="18"/>
          <w:szCs w:val="18"/>
        </w:rPr>
        <w:br/>
      </w:r>
      <w:r w:rsidRPr="00CE76B8">
        <w:rPr>
          <w:sz w:val="23"/>
          <w:szCs w:val="23"/>
        </w:rPr>
        <w:t>Arquivo PlantUML: Códigos/sequancia-</w:t>
      </w:r>
      <w:r w:rsidR="00BD1C05" w:rsidRPr="00CE76B8">
        <w:rPr>
          <w:sz w:val="23"/>
          <w:szCs w:val="23"/>
        </w:rPr>
        <w:t>gerenciar</w:t>
      </w:r>
      <w:r w:rsidRPr="00CE76B8">
        <w:rPr>
          <w:sz w:val="23"/>
          <w:szCs w:val="23"/>
        </w:rPr>
        <w:t>-</w:t>
      </w:r>
      <w:r w:rsidR="00BD1C05" w:rsidRPr="00CE76B8">
        <w:rPr>
          <w:sz w:val="23"/>
          <w:szCs w:val="23"/>
        </w:rPr>
        <w:t>usuarios</w:t>
      </w:r>
      <w:r w:rsidRPr="00CE76B8">
        <w:rPr>
          <w:sz w:val="23"/>
          <w:szCs w:val="23"/>
        </w:rPr>
        <w:t>.puml</w:t>
      </w:r>
    </w:p>
    <w:p w:rsidR="00BD1C05" w:rsidRPr="00CE76B8" w:rsidRDefault="00BD1C05"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r w:rsidRPr="00CE76B8">
        <w:rPr>
          <w:noProof/>
          <w:sz w:val="23"/>
          <w:szCs w:val="23"/>
          <w:lang w:val="pt-BR"/>
        </w:rPr>
        <w:lastRenderedPageBreak/>
        <w:drawing>
          <wp:inline distT="0" distB="0" distL="0" distR="0" wp14:anchorId="0A5AC987" wp14:editId="57F1E37C">
            <wp:extent cx="5577840" cy="3337560"/>
            <wp:effectExtent l="0" t="0" r="381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577840" cy="333756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17- Diagrama de sequência VetCare System </w:t>
      </w:r>
      <w:r w:rsidRPr="00CE76B8">
        <w:rPr>
          <w:i/>
          <w:iCs/>
          <w:sz w:val="18"/>
          <w:szCs w:val="18"/>
        </w:rPr>
        <w:br/>
      </w:r>
      <w:r w:rsidRPr="00CE76B8">
        <w:rPr>
          <w:sz w:val="23"/>
          <w:szCs w:val="23"/>
        </w:rPr>
        <w:t>Arquivo PlantUML: Códigos/sequancia-</w:t>
      </w:r>
      <w:r w:rsidR="00BD1C05" w:rsidRPr="00CE76B8">
        <w:rPr>
          <w:sz w:val="23"/>
          <w:szCs w:val="23"/>
        </w:rPr>
        <w:t>preescrever</w:t>
      </w:r>
      <w:r w:rsidRPr="00CE76B8">
        <w:rPr>
          <w:sz w:val="23"/>
          <w:szCs w:val="23"/>
        </w:rPr>
        <w:t>-</w:t>
      </w:r>
      <w:r w:rsidR="00BD1C05" w:rsidRPr="00CE76B8">
        <w:rPr>
          <w:sz w:val="23"/>
          <w:szCs w:val="23"/>
        </w:rPr>
        <w:t>medicamentos</w:t>
      </w:r>
      <w:r w:rsidRPr="00CE76B8">
        <w:rPr>
          <w:sz w:val="23"/>
          <w:szCs w:val="23"/>
        </w:rPr>
        <w:t>.puml</w:t>
      </w:r>
    </w:p>
    <w:p w:rsidR="00BD1C05" w:rsidRPr="00CE76B8" w:rsidRDefault="00BD1C05"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r w:rsidRPr="00CE76B8">
        <w:rPr>
          <w:noProof/>
          <w:sz w:val="23"/>
          <w:szCs w:val="23"/>
          <w:lang w:val="pt-BR"/>
        </w:rPr>
        <w:drawing>
          <wp:inline distT="0" distB="0" distL="0" distR="0" wp14:anchorId="75B0E2A9" wp14:editId="1DF46CB3">
            <wp:extent cx="5612130" cy="3969385"/>
            <wp:effectExtent l="0" t="0" r="762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12130" cy="3969385"/>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18- Diagrama de sequência VetCare System </w:t>
      </w:r>
      <w:r w:rsidRPr="00CE76B8">
        <w:rPr>
          <w:i/>
          <w:iCs/>
          <w:sz w:val="18"/>
          <w:szCs w:val="18"/>
        </w:rPr>
        <w:br/>
      </w:r>
      <w:r w:rsidRPr="00CE76B8">
        <w:rPr>
          <w:sz w:val="23"/>
          <w:szCs w:val="23"/>
        </w:rPr>
        <w:t>Arquivo PlantUML: Códigos/sequancia-</w:t>
      </w:r>
      <w:r w:rsidR="00BD1C05" w:rsidRPr="00CE76B8">
        <w:rPr>
          <w:sz w:val="23"/>
          <w:szCs w:val="23"/>
        </w:rPr>
        <w:t>registrar</w:t>
      </w:r>
      <w:r w:rsidRPr="00CE76B8">
        <w:rPr>
          <w:sz w:val="23"/>
          <w:szCs w:val="23"/>
        </w:rPr>
        <w:t>-</w:t>
      </w:r>
      <w:r w:rsidR="00BD1C05" w:rsidRPr="00CE76B8">
        <w:rPr>
          <w:sz w:val="23"/>
          <w:szCs w:val="23"/>
        </w:rPr>
        <w:t>alta</w:t>
      </w:r>
      <w:r w:rsidRPr="00CE76B8">
        <w:rPr>
          <w:sz w:val="23"/>
          <w:szCs w:val="23"/>
        </w:rPr>
        <w:t>-</w:t>
      </w:r>
      <w:r w:rsidR="00BD1C05" w:rsidRPr="00CE76B8">
        <w:rPr>
          <w:sz w:val="23"/>
          <w:szCs w:val="23"/>
        </w:rPr>
        <w:t>animal</w:t>
      </w:r>
      <w:r w:rsidRPr="00CE76B8">
        <w:rPr>
          <w:sz w:val="23"/>
          <w:szCs w:val="23"/>
        </w:rPr>
        <w:t>.puml</w:t>
      </w:r>
    </w:p>
    <w:p w:rsidR="00BD1C05" w:rsidRDefault="00BD1C05"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Default="00CE76B8" w:rsidP="00E30BFC">
      <w:pPr>
        <w:pStyle w:val="PargrafodaLista"/>
        <w:spacing w:before="80" w:after="80"/>
        <w:ind w:left="0"/>
        <w:jc w:val="center"/>
        <w:rPr>
          <w:i/>
          <w:iCs/>
          <w:sz w:val="18"/>
          <w:szCs w:val="18"/>
        </w:rPr>
      </w:pPr>
    </w:p>
    <w:p w:rsidR="00CE76B8" w:rsidRPr="00CE76B8" w:rsidRDefault="00CE76B8" w:rsidP="00E30BFC">
      <w:pPr>
        <w:pStyle w:val="PargrafodaLista"/>
        <w:spacing w:before="80" w:after="80"/>
        <w:ind w:left="0"/>
        <w:jc w:val="center"/>
        <w:rPr>
          <w:i/>
          <w:iCs/>
          <w:sz w:val="18"/>
          <w:szCs w:val="18"/>
        </w:rPr>
      </w:pPr>
    </w:p>
    <w:p w:rsidR="00BD1C05" w:rsidRPr="00CE76B8" w:rsidRDefault="00BD1C05" w:rsidP="00E30BFC">
      <w:pPr>
        <w:pStyle w:val="PargrafodaLista"/>
        <w:spacing w:before="80" w:after="80"/>
        <w:ind w:left="0"/>
        <w:jc w:val="center"/>
        <w:rPr>
          <w:i/>
          <w:iCs/>
          <w:sz w:val="18"/>
          <w:szCs w:val="18"/>
        </w:rPr>
      </w:pPr>
    </w:p>
    <w:p w:rsidR="00BD1C05" w:rsidRPr="00CE76B8" w:rsidRDefault="00BD1C05" w:rsidP="00E30BFC">
      <w:pPr>
        <w:pStyle w:val="PargrafodaLista"/>
        <w:spacing w:before="80" w:after="80"/>
        <w:ind w:left="0"/>
        <w:jc w:val="center"/>
        <w:rPr>
          <w:i/>
          <w:iCs/>
          <w:sz w:val="18"/>
          <w:szCs w:val="18"/>
        </w:rPr>
      </w:pPr>
      <w:r w:rsidRPr="00CE76B8">
        <w:rPr>
          <w:i/>
          <w:iCs/>
          <w:noProof/>
          <w:sz w:val="18"/>
          <w:szCs w:val="18"/>
          <w:lang w:val="pt-BR"/>
        </w:rPr>
        <w:drawing>
          <wp:inline distT="0" distB="0" distL="0" distR="0" wp14:anchorId="44FAD9E1" wp14:editId="6685782F">
            <wp:extent cx="5577840" cy="4564380"/>
            <wp:effectExtent l="0" t="0" r="3810" b="762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577840" cy="456438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19- Diagrama de sequência VetCare System </w:t>
      </w:r>
      <w:r w:rsidRPr="00CE76B8">
        <w:rPr>
          <w:i/>
          <w:iCs/>
          <w:sz w:val="18"/>
          <w:szCs w:val="18"/>
        </w:rPr>
        <w:br/>
      </w:r>
      <w:r w:rsidRPr="00CE76B8">
        <w:rPr>
          <w:sz w:val="23"/>
          <w:szCs w:val="23"/>
        </w:rPr>
        <w:t>Arquivo PlantUML: Códigos/sequancia-</w:t>
      </w:r>
      <w:r w:rsidR="00BD1C05" w:rsidRPr="00CE76B8">
        <w:rPr>
          <w:sz w:val="23"/>
          <w:szCs w:val="23"/>
        </w:rPr>
        <w:t>registrar</w:t>
      </w:r>
      <w:r w:rsidRPr="00CE76B8">
        <w:rPr>
          <w:sz w:val="23"/>
          <w:szCs w:val="23"/>
        </w:rPr>
        <w:t>-</w:t>
      </w:r>
      <w:r w:rsidR="00BD1C05" w:rsidRPr="00CE76B8">
        <w:rPr>
          <w:sz w:val="23"/>
          <w:szCs w:val="23"/>
        </w:rPr>
        <w:t>consulta</w:t>
      </w:r>
      <w:r w:rsidRPr="00CE76B8">
        <w:rPr>
          <w:sz w:val="23"/>
          <w:szCs w:val="23"/>
        </w:rPr>
        <w:t>.puml</w:t>
      </w:r>
    </w:p>
    <w:p w:rsidR="00BD1C05" w:rsidRDefault="00BD1C05"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r w:rsidRPr="00CE76B8">
        <w:rPr>
          <w:noProof/>
          <w:sz w:val="23"/>
          <w:szCs w:val="23"/>
          <w:lang w:val="pt-BR"/>
        </w:rPr>
        <w:drawing>
          <wp:inline distT="0" distB="0" distL="0" distR="0" wp14:anchorId="29608F0C" wp14:editId="785C8F61">
            <wp:extent cx="5577840" cy="3962400"/>
            <wp:effectExtent l="0" t="0" r="381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77840" cy="396240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20- Diagrama de sequência VetCare System </w:t>
      </w:r>
      <w:r w:rsidRPr="00CE76B8">
        <w:rPr>
          <w:i/>
          <w:iCs/>
          <w:sz w:val="18"/>
          <w:szCs w:val="18"/>
        </w:rPr>
        <w:br/>
      </w:r>
      <w:r w:rsidRPr="00CE76B8">
        <w:rPr>
          <w:sz w:val="23"/>
          <w:szCs w:val="23"/>
        </w:rPr>
        <w:t>Arquivo PlantUML: Códigos/sequancia-</w:t>
      </w:r>
      <w:r w:rsidR="00BD1C05" w:rsidRPr="00CE76B8">
        <w:rPr>
          <w:sz w:val="23"/>
          <w:szCs w:val="23"/>
        </w:rPr>
        <w:t>registrar</w:t>
      </w:r>
      <w:r w:rsidRPr="00CE76B8">
        <w:rPr>
          <w:sz w:val="23"/>
          <w:szCs w:val="23"/>
        </w:rPr>
        <w:t>-</w:t>
      </w:r>
      <w:r w:rsidR="00BD1C05" w:rsidRPr="00CE76B8">
        <w:rPr>
          <w:sz w:val="23"/>
          <w:szCs w:val="23"/>
        </w:rPr>
        <w:t>internacao</w:t>
      </w:r>
      <w:r w:rsidRPr="00CE76B8">
        <w:rPr>
          <w:sz w:val="23"/>
          <w:szCs w:val="23"/>
        </w:rPr>
        <w:t>.puml</w:t>
      </w:r>
    </w:p>
    <w:p w:rsidR="00BD1C05" w:rsidRDefault="00BD1C05"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r w:rsidRPr="00CE76B8">
        <w:rPr>
          <w:noProof/>
          <w:sz w:val="23"/>
          <w:szCs w:val="23"/>
          <w:lang w:val="pt-BR"/>
        </w:rPr>
        <w:drawing>
          <wp:inline distT="0" distB="0" distL="0" distR="0" wp14:anchorId="11F57C25" wp14:editId="11A84D51">
            <wp:extent cx="5577840" cy="4838700"/>
            <wp:effectExtent l="0" t="0" r="381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577840" cy="483870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21- Diagrama de sequência VetCare System </w:t>
      </w:r>
      <w:r w:rsidRPr="00CE76B8">
        <w:rPr>
          <w:i/>
          <w:iCs/>
          <w:sz w:val="18"/>
          <w:szCs w:val="18"/>
        </w:rPr>
        <w:br/>
      </w:r>
      <w:r w:rsidRPr="00CE76B8">
        <w:rPr>
          <w:sz w:val="23"/>
          <w:szCs w:val="23"/>
        </w:rPr>
        <w:t>Arquivo PlantUML: Códigos/sequancia-</w:t>
      </w:r>
      <w:r w:rsidR="00BD1C05" w:rsidRPr="00CE76B8">
        <w:rPr>
          <w:sz w:val="23"/>
          <w:szCs w:val="23"/>
        </w:rPr>
        <w:t>registrar</w:t>
      </w:r>
      <w:r w:rsidRPr="00CE76B8">
        <w:rPr>
          <w:sz w:val="23"/>
          <w:szCs w:val="23"/>
        </w:rPr>
        <w:t>-</w:t>
      </w:r>
      <w:r w:rsidR="00BD1C05" w:rsidRPr="00CE76B8">
        <w:rPr>
          <w:sz w:val="23"/>
          <w:szCs w:val="23"/>
        </w:rPr>
        <w:t>pagamento</w:t>
      </w:r>
      <w:r w:rsidRPr="00CE76B8">
        <w:rPr>
          <w:sz w:val="23"/>
          <w:szCs w:val="23"/>
        </w:rPr>
        <w:t>.puml</w:t>
      </w:r>
    </w:p>
    <w:p w:rsidR="00BD1C05" w:rsidRDefault="00BD1C05"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r w:rsidRPr="00CE76B8">
        <w:rPr>
          <w:noProof/>
          <w:sz w:val="23"/>
          <w:szCs w:val="23"/>
          <w:lang w:val="pt-BR"/>
        </w:rPr>
        <w:drawing>
          <wp:inline distT="0" distB="0" distL="0" distR="0" wp14:anchorId="00AAE6E9" wp14:editId="37691AE3">
            <wp:extent cx="5577840" cy="4518660"/>
            <wp:effectExtent l="0" t="0" r="381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577840" cy="4518660"/>
                    </a:xfrm>
                    <a:prstGeom prst="rect">
                      <a:avLst/>
                    </a:prstGeom>
                  </pic:spPr>
                </pic:pic>
              </a:graphicData>
            </a:graphic>
          </wp:inline>
        </w:drawing>
      </w:r>
    </w:p>
    <w:p w:rsidR="00F02F36" w:rsidRPr="00CE76B8" w:rsidRDefault="00F02F36" w:rsidP="00E30BFC">
      <w:pPr>
        <w:pStyle w:val="PargrafodaLista"/>
        <w:spacing w:before="80" w:after="80"/>
        <w:ind w:left="0"/>
        <w:jc w:val="center"/>
        <w:rPr>
          <w:sz w:val="23"/>
          <w:szCs w:val="23"/>
        </w:rPr>
      </w:pPr>
      <w:r w:rsidRPr="00CE76B8">
        <w:rPr>
          <w:i/>
          <w:iCs/>
          <w:sz w:val="18"/>
          <w:szCs w:val="18"/>
        </w:rPr>
        <w:t xml:space="preserve">Figura 22- Diagrama de sequência VetCare System </w:t>
      </w:r>
      <w:r w:rsidRPr="00CE76B8">
        <w:rPr>
          <w:i/>
          <w:iCs/>
          <w:sz w:val="18"/>
          <w:szCs w:val="18"/>
        </w:rPr>
        <w:br/>
      </w:r>
      <w:r w:rsidRPr="00CE76B8">
        <w:rPr>
          <w:sz w:val="23"/>
          <w:szCs w:val="23"/>
        </w:rPr>
        <w:t>Arquivo PlantUML: Códigos/sequancia-</w:t>
      </w:r>
      <w:r w:rsidR="00BD1C05" w:rsidRPr="00CE76B8">
        <w:rPr>
          <w:sz w:val="23"/>
          <w:szCs w:val="23"/>
        </w:rPr>
        <w:t>registrar</w:t>
      </w:r>
      <w:r w:rsidRPr="00CE76B8">
        <w:rPr>
          <w:sz w:val="23"/>
          <w:szCs w:val="23"/>
        </w:rPr>
        <w:t>-</w:t>
      </w:r>
      <w:r w:rsidR="00BD1C05" w:rsidRPr="00CE76B8">
        <w:rPr>
          <w:sz w:val="23"/>
          <w:szCs w:val="23"/>
        </w:rPr>
        <w:t>resultado</w:t>
      </w:r>
      <w:r w:rsidRPr="00CE76B8">
        <w:rPr>
          <w:sz w:val="23"/>
          <w:szCs w:val="23"/>
        </w:rPr>
        <w:t>-</w:t>
      </w:r>
      <w:r w:rsidR="00BD1C05" w:rsidRPr="00CE76B8">
        <w:rPr>
          <w:sz w:val="23"/>
          <w:szCs w:val="23"/>
        </w:rPr>
        <w:t>exame</w:t>
      </w:r>
      <w:r w:rsidRPr="00CE76B8">
        <w:rPr>
          <w:sz w:val="23"/>
          <w:szCs w:val="23"/>
        </w:rPr>
        <w:t>.puml</w:t>
      </w:r>
    </w:p>
    <w:p w:rsidR="00BD1C05" w:rsidRPr="00CE76B8" w:rsidRDefault="00BD1C05" w:rsidP="00E30BFC">
      <w:pPr>
        <w:pStyle w:val="PargrafodaLista"/>
        <w:spacing w:before="80" w:after="80"/>
        <w:ind w:left="0"/>
        <w:jc w:val="center"/>
        <w:rPr>
          <w:sz w:val="23"/>
          <w:szCs w:val="23"/>
        </w:rPr>
      </w:pPr>
    </w:p>
    <w:p w:rsidR="00BD1C05" w:rsidRDefault="00BD1C05"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Default="00CE76B8" w:rsidP="00E30BFC">
      <w:pPr>
        <w:pStyle w:val="PargrafodaLista"/>
        <w:spacing w:before="80" w:after="80"/>
        <w:ind w:left="0"/>
        <w:jc w:val="center"/>
        <w:rPr>
          <w:sz w:val="23"/>
          <w:szCs w:val="23"/>
        </w:rPr>
      </w:pPr>
    </w:p>
    <w:p w:rsidR="00CE76B8" w:rsidRPr="00CE76B8" w:rsidRDefault="00CE76B8" w:rsidP="00E30BFC">
      <w:pPr>
        <w:pStyle w:val="PargrafodaLista"/>
        <w:spacing w:before="80" w:after="80"/>
        <w:ind w:left="0"/>
        <w:jc w:val="center"/>
        <w:rPr>
          <w:sz w:val="23"/>
          <w:szCs w:val="23"/>
        </w:rPr>
      </w:pPr>
    </w:p>
    <w:p w:rsidR="00BD1C05" w:rsidRPr="00CE76B8" w:rsidRDefault="00BD1C05" w:rsidP="00E30BFC">
      <w:pPr>
        <w:pStyle w:val="PargrafodaLista"/>
        <w:spacing w:before="80" w:after="80"/>
        <w:ind w:left="0"/>
        <w:jc w:val="center"/>
        <w:rPr>
          <w:sz w:val="23"/>
          <w:szCs w:val="23"/>
        </w:rPr>
      </w:pPr>
      <w:r w:rsidRPr="00CE76B8">
        <w:rPr>
          <w:noProof/>
          <w:sz w:val="23"/>
          <w:szCs w:val="23"/>
          <w:lang w:val="pt-BR"/>
        </w:rPr>
        <w:drawing>
          <wp:inline distT="0" distB="0" distL="0" distR="0" wp14:anchorId="563950AE" wp14:editId="6FD8FCD3">
            <wp:extent cx="5577840" cy="4518660"/>
            <wp:effectExtent l="0" t="0" r="381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577840" cy="4518660"/>
                    </a:xfrm>
                    <a:prstGeom prst="rect">
                      <a:avLst/>
                    </a:prstGeom>
                  </pic:spPr>
                </pic:pic>
              </a:graphicData>
            </a:graphic>
          </wp:inline>
        </w:drawing>
      </w:r>
    </w:p>
    <w:p w:rsidR="00BD1C05" w:rsidRPr="00CE76B8" w:rsidRDefault="00BD1C05" w:rsidP="00BD1C05">
      <w:pPr>
        <w:pStyle w:val="PargrafodaLista"/>
        <w:spacing w:before="80" w:after="80"/>
        <w:ind w:left="0"/>
        <w:jc w:val="center"/>
      </w:pPr>
      <w:r w:rsidRPr="00CE76B8">
        <w:rPr>
          <w:i/>
          <w:iCs/>
          <w:sz w:val="18"/>
          <w:szCs w:val="18"/>
        </w:rPr>
        <w:t xml:space="preserve">Figura 23- Diagrama de sequência VetCare System </w:t>
      </w:r>
      <w:r w:rsidRPr="00CE76B8">
        <w:rPr>
          <w:i/>
          <w:iCs/>
          <w:sz w:val="18"/>
          <w:szCs w:val="18"/>
        </w:rPr>
        <w:br/>
      </w:r>
      <w:r w:rsidRPr="00CE76B8">
        <w:rPr>
          <w:sz w:val="23"/>
          <w:szCs w:val="23"/>
        </w:rPr>
        <w:t>Arquivo PlantUML: Códigos/sequancia-registrar-vacinacao.puml</w:t>
      </w:r>
    </w:p>
    <w:p w:rsidR="00BD1C05" w:rsidRDefault="00BD1C05"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Pr="00CE76B8" w:rsidRDefault="00CE76B8" w:rsidP="00E30BFC">
      <w:pPr>
        <w:pStyle w:val="PargrafodaLista"/>
        <w:spacing w:before="80" w:after="80"/>
        <w:ind w:left="0"/>
        <w:jc w:val="center"/>
      </w:pPr>
    </w:p>
    <w:p w:rsidR="00BD1C05" w:rsidRPr="00CE76B8" w:rsidRDefault="00BD1C05" w:rsidP="00E30BFC">
      <w:pPr>
        <w:pStyle w:val="PargrafodaLista"/>
        <w:spacing w:before="80" w:after="80"/>
        <w:ind w:left="0"/>
        <w:jc w:val="center"/>
      </w:pPr>
      <w:r w:rsidRPr="00CE76B8">
        <w:rPr>
          <w:noProof/>
          <w:lang w:val="pt-BR"/>
        </w:rPr>
        <w:drawing>
          <wp:inline distT="0" distB="0" distL="0" distR="0" wp14:anchorId="72680DC8" wp14:editId="1CE5977C">
            <wp:extent cx="5577840" cy="4518660"/>
            <wp:effectExtent l="0" t="0" r="381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577840" cy="4518660"/>
                    </a:xfrm>
                    <a:prstGeom prst="rect">
                      <a:avLst/>
                    </a:prstGeom>
                  </pic:spPr>
                </pic:pic>
              </a:graphicData>
            </a:graphic>
          </wp:inline>
        </w:drawing>
      </w:r>
    </w:p>
    <w:p w:rsidR="00BD1C05" w:rsidRPr="00CE76B8" w:rsidRDefault="00BD1C05" w:rsidP="00BD1C05">
      <w:pPr>
        <w:pStyle w:val="PargrafodaLista"/>
        <w:spacing w:before="80" w:after="80"/>
        <w:ind w:left="0"/>
        <w:jc w:val="center"/>
        <w:rPr>
          <w:sz w:val="23"/>
          <w:szCs w:val="23"/>
        </w:rPr>
      </w:pPr>
      <w:r w:rsidRPr="00CE76B8">
        <w:rPr>
          <w:i/>
          <w:iCs/>
          <w:sz w:val="18"/>
          <w:szCs w:val="18"/>
        </w:rPr>
        <w:t xml:space="preserve">Figura 24- Diagrama de sequência VetCare System </w:t>
      </w:r>
      <w:r w:rsidRPr="00CE76B8">
        <w:rPr>
          <w:i/>
          <w:iCs/>
          <w:sz w:val="18"/>
          <w:szCs w:val="18"/>
        </w:rPr>
        <w:br/>
      </w:r>
      <w:r w:rsidRPr="00CE76B8">
        <w:rPr>
          <w:sz w:val="23"/>
          <w:szCs w:val="23"/>
        </w:rPr>
        <w:t>Arquivo PlantUML: Códigos/sequancia-registrar-venda-produto.puml</w:t>
      </w:r>
    </w:p>
    <w:p w:rsidR="00BD1C05" w:rsidRDefault="00BD1C05"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Default="00CE76B8" w:rsidP="00BD1C05">
      <w:pPr>
        <w:pStyle w:val="PargrafodaLista"/>
        <w:spacing w:before="80" w:after="80"/>
        <w:ind w:left="0"/>
        <w:jc w:val="center"/>
        <w:rPr>
          <w:sz w:val="23"/>
          <w:szCs w:val="23"/>
        </w:rPr>
      </w:pPr>
    </w:p>
    <w:p w:rsidR="00CE76B8" w:rsidRPr="00CE76B8" w:rsidRDefault="00CE76B8" w:rsidP="00BD1C05">
      <w:pPr>
        <w:pStyle w:val="PargrafodaLista"/>
        <w:spacing w:before="80" w:after="80"/>
        <w:ind w:left="0"/>
        <w:jc w:val="center"/>
        <w:rPr>
          <w:sz w:val="23"/>
          <w:szCs w:val="23"/>
        </w:rPr>
      </w:pPr>
    </w:p>
    <w:p w:rsidR="002E4FFD" w:rsidRPr="00CE76B8" w:rsidRDefault="002E4FFD" w:rsidP="00BD1C05">
      <w:pPr>
        <w:pStyle w:val="PargrafodaLista"/>
        <w:spacing w:before="80" w:after="80"/>
        <w:ind w:left="0"/>
        <w:jc w:val="center"/>
        <w:rPr>
          <w:sz w:val="23"/>
          <w:szCs w:val="23"/>
        </w:rPr>
      </w:pPr>
      <w:r w:rsidRPr="00CE76B8">
        <w:rPr>
          <w:noProof/>
          <w:sz w:val="23"/>
          <w:szCs w:val="23"/>
          <w:lang w:val="pt-BR"/>
        </w:rPr>
        <w:drawing>
          <wp:inline distT="0" distB="0" distL="0" distR="0" wp14:anchorId="2EF14431" wp14:editId="78D1E4F6">
            <wp:extent cx="5612130" cy="4544695"/>
            <wp:effectExtent l="0" t="0" r="7620" b="825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12130" cy="4544695"/>
                    </a:xfrm>
                    <a:prstGeom prst="rect">
                      <a:avLst/>
                    </a:prstGeom>
                  </pic:spPr>
                </pic:pic>
              </a:graphicData>
            </a:graphic>
          </wp:inline>
        </w:drawing>
      </w:r>
    </w:p>
    <w:p w:rsidR="00BD1C05" w:rsidRPr="00CE76B8" w:rsidRDefault="00BD1C05" w:rsidP="00BD1C05">
      <w:pPr>
        <w:pStyle w:val="PargrafodaLista"/>
        <w:spacing w:before="80" w:after="80"/>
        <w:ind w:left="0"/>
        <w:jc w:val="center"/>
      </w:pPr>
      <w:r w:rsidRPr="00CE76B8">
        <w:rPr>
          <w:i/>
          <w:iCs/>
          <w:sz w:val="18"/>
          <w:szCs w:val="18"/>
        </w:rPr>
        <w:t xml:space="preserve">Figura 25- Diagrama de sequência VetCare System </w:t>
      </w:r>
      <w:r w:rsidRPr="00CE76B8">
        <w:rPr>
          <w:i/>
          <w:iCs/>
          <w:sz w:val="18"/>
          <w:szCs w:val="18"/>
        </w:rPr>
        <w:br/>
      </w:r>
      <w:r w:rsidRPr="00CE76B8">
        <w:rPr>
          <w:sz w:val="23"/>
          <w:szCs w:val="23"/>
        </w:rPr>
        <w:t>Arquivo PlantUML: Códigos/sequancia-</w:t>
      </w:r>
      <w:r w:rsidR="002E4FFD" w:rsidRPr="00CE76B8">
        <w:rPr>
          <w:sz w:val="23"/>
          <w:szCs w:val="23"/>
        </w:rPr>
        <w:t xml:space="preserve">solicitar </w:t>
      </w:r>
      <w:r w:rsidRPr="00CE76B8">
        <w:rPr>
          <w:sz w:val="23"/>
          <w:szCs w:val="23"/>
        </w:rPr>
        <w:t>-</w:t>
      </w:r>
      <w:r w:rsidR="002E4FFD" w:rsidRPr="00CE76B8">
        <w:rPr>
          <w:sz w:val="23"/>
          <w:szCs w:val="23"/>
        </w:rPr>
        <w:t>exame</w:t>
      </w:r>
      <w:r w:rsidRPr="00CE76B8">
        <w:rPr>
          <w:sz w:val="23"/>
          <w:szCs w:val="23"/>
        </w:rPr>
        <w:t>.puml</w:t>
      </w:r>
    </w:p>
    <w:p w:rsidR="00BD1C05" w:rsidRPr="00CE76B8" w:rsidRDefault="00BD1C05" w:rsidP="00BD1C05">
      <w:pPr>
        <w:pStyle w:val="PargrafodaLista"/>
        <w:spacing w:before="80" w:after="80"/>
        <w:ind w:left="0"/>
        <w:jc w:val="center"/>
      </w:pPr>
    </w:p>
    <w:p w:rsidR="00BD1C05" w:rsidRDefault="00BD1C05"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Default="00CE76B8" w:rsidP="00E30BFC">
      <w:pPr>
        <w:pStyle w:val="PargrafodaLista"/>
        <w:spacing w:before="80" w:after="80"/>
        <w:ind w:left="0"/>
        <w:jc w:val="center"/>
      </w:pPr>
    </w:p>
    <w:p w:rsidR="00CE76B8" w:rsidRPr="00CE76B8" w:rsidRDefault="00CE76B8" w:rsidP="00E30BFC">
      <w:pPr>
        <w:pStyle w:val="PargrafodaLista"/>
        <w:spacing w:before="80" w:after="80"/>
        <w:ind w:left="0"/>
        <w:jc w:val="center"/>
      </w:pPr>
    </w:p>
    <w:p w:rsidR="0095496E" w:rsidRPr="00CE76B8" w:rsidRDefault="0095496E">
      <w:pPr>
        <w:jc w:val="both"/>
      </w:pPr>
    </w:p>
    <w:p w:rsidR="0095496E" w:rsidRPr="00CE76B8" w:rsidRDefault="0095496E">
      <w:pPr>
        <w:jc w:val="both"/>
      </w:pPr>
    </w:p>
    <w:p w:rsidR="00701765" w:rsidRPr="00CE76B8" w:rsidRDefault="00701765" w:rsidP="00701765">
      <w:pPr>
        <w:pStyle w:val="PargrafodaLista"/>
        <w:numPr>
          <w:ilvl w:val="1"/>
          <w:numId w:val="1"/>
        </w:numPr>
        <w:jc w:val="both"/>
        <w:rPr>
          <w:b/>
          <w:bCs/>
          <w:sz w:val="28"/>
          <w:szCs w:val="28"/>
        </w:rPr>
      </w:pPr>
      <w:r w:rsidRPr="00CE76B8">
        <w:rPr>
          <w:b/>
          <w:bCs/>
          <w:sz w:val="28"/>
          <w:szCs w:val="28"/>
        </w:rPr>
        <w:lastRenderedPageBreak/>
        <w:t>Contrato CO-01 - Registrar Venda Fiada</w:t>
      </w:r>
    </w:p>
    <w:p w:rsidR="008A14F2" w:rsidRPr="00CE76B8" w:rsidRDefault="008A14F2" w:rsidP="008A14F2">
      <w:pPr>
        <w:pStyle w:val="PargrafodaLista"/>
        <w:ind w:left="0"/>
        <w:jc w:val="both"/>
        <w:rPr>
          <w:b/>
          <w:bCs/>
          <w:sz w:val="28"/>
          <w:szCs w:val="28"/>
        </w:rPr>
      </w:pPr>
    </w:p>
    <w:tbl>
      <w:tblPr>
        <w:tblW w:w="95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7155"/>
      </w:tblGrid>
      <w:tr w:rsidR="008A14F2" w:rsidRPr="00CE76B8" w:rsidTr="00B63675">
        <w:trPr>
          <w:trHeight w:val="409"/>
        </w:trPr>
        <w:tc>
          <w:tcPr>
            <w:tcW w:w="238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b/>
                <w:bCs/>
                <w:sz w:val="20"/>
                <w:szCs w:val="20"/>
              </w:rPr>
              <w:t>Operação</w:t>
            </w:r>
          </w:p>
        </w:tc>
        <w:tc>
          <w:tcPr>
            <w:tcW w:w="715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sz w:val="20"/>
                <w:szCs w:val="20"/>
              </w:rPr>
              <w:t>agendarConsulta(tutorId, animalId, servicoId, dataHora, veterinarioId)</w:t>
            </w:r>
          </w:p>
        </w:tc>
      </w:tr>
      <w:tr w:rsidR="008A14F2" w:rsidRPr="00CE76B8" w:rsidTr="00B63675">
        <w:trPr>
          <w:trHeight w:val="409"/>
        </w:trPr>
        <w:tc>
          <w:tcPr>
            <w:tcW w:w="238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b/>
                <w:bCs/>
                <w:sz w:val="20"/>
                <w:szCs w:val="20"/>
              </w:rPr>
              <w:t>Referências cruzadas</w:t>
            </w:r>
          </w:p>
        </w:tc>
        <w:tc>
          <w:tcPr>
            <w:tcW w:w="715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color w:val="000000"/>
                <w:sz w:val="20"/>
                <w:szCs w:val="20"/>
              </w:rPr>
              <w:t>UC-03 - Agendar Consulta</w:t>
            </w:r>
          </w:p>
        </w:tc>
      </w:tr>
      <w:tr w:rsidR="008A14F2" w:rsidRPr="00CE76B8" w:rsidTr="00B63675">
        <w:trPr>
          <w:trHeight w:val="686"/>
        </w:trPr>
        <w:tc>
          <w:tcPr>
            <w:tcW w:w="238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b/>
                <w:bCs/>
                <w:sz w:val="20"/>
                <w:szCs w:val="20"/>
              </w:rPr>
              <w:t>Pré-condições</w:t>
            </w:r>
          </w:p>
        </w:tc>
        <w:tc>
          <w:tcPr>
            <w:tcW w:w="715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color w:val="000000"/>
                <w:sz w:val="20"/>
                <w:szCs w:val="20"/>
              </w:rPr>
              <w:t>O tutor e o animal devem estar cadastrados. O veterinário deve estar disponível no horário informado. O usuário deve estar autenticado.</w:t>
            </w:r>
          </w:p>
        </w:tc>
      </w:tr>
      <w:tr w:rsidR="008A14F2" w:rsidRPr="00CE76B8" w:rsidTr="00B63675">
        <w:trPr>
          <w:trHeight w:val="1156"/>
        </w:trPr>
        <w:tc>
          <w:tcPr>
            <w:tcW w:w="238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b/>
                <w:bCs/>
                <w:sz w:val="20"/>
                <w:szCs w:val="20"/>
              </w:rPr>
              <w:t>Pós-condições</w:t>
            </w:r>
          </w:p>
        </w:tc>
        <w:tc>
          <w:tcPr>
            <w:tcW w:w="715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rsidR="008A14F2" w:rsidRPr="00CE76B8" w:rsidRDefault="008A14F2" w:rsidP="00F02F36">
            <w:pPr>
              <w:spacing w:before="60" w:after="60"/>
            </w:pPr>
            <w:r w:rsidRPr="00CE76B8">
              <w:rPr>
                <w:rFonts w:eastAsia="Arial"/>
                <w:color w:val="000000"/>
                <w:sz w:val="20"/>
                <w:szCs w:val="20"/>
              </w:rPr>
              <w:t>O agendamento é registrado com status AGENDADO, o horário é bloqueado na agenda do veterinário e uma notificação de confirmação é enviada ao tutor por e-mail via SendGrid.</w:t>
            </w:r>
          </w:p>
        </w:tc>
      </w:tr>
    </w:tbl>
    <w:p w:rsidR="008A14F2" w:rsidRPr="00CE76B8" w:rsidRDefault="008A14F2" w:rsidP="008A14F2">
      <w:pPr>
        <w:pStyle w:val="PargrafodaLista"/>
        <w:ind w:left="0"/>
        <w:jc w:val="both"/>
        <w:rPr>
          <w:b/>
          <w:bCs/>
          <w:sz w:val="28"/>
          <w:szCs w:val="28"/>
        </w:rPr>
      </w:pPr>
    </w:p>
    <w:p w:rsidR="008A14F2" w:rsidRPr="00CE76B8" w:rsidRDefault="00B63675" w:rsidP="008A14F2">
      <w:pPr>
        <w:pStyle w:val="PargrafodaLista"/>
        <w:numPr>
          <w:ilvl w:val="1"/>
          <w:numId w:val="1"/>
        </w:numPr>
        <w:jc w:val="both"/>
        <w:rPr>
          <w:b/>
          <w:bCs/>
          <w:sz w:val="28"/>
          <w:szCs w:val="28"/>
        </w:rPr>
      </w:pPr>
      <w:r w:rsidRPr="00CE76B8">
        <w:rPr>
          <w:b/>
          <w:bCs/>
          <w:sz w:val="28"/>
          <w:szCs w:val="28"/>
        </w:rPr>
        <w:t>Contrato CO-02 - Registrar Consulta</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40"/>
        <w:gridCol w:w="7020"/>
      </w:tblGrid>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Operação</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registrarConsulta(agendamentoId, sintomas, diagnostico, tratamento)</w:t>
            </w:r>
          </w:p>
        </w:tc>
      </w:tr>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Referências cruzadas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UC-05 - Registrar Consulta</w:t>
            </w:r>
          </w:p>
        </w:tc>
      </w:tr>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Pré-condições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O agendamento deve existir e estar com status CONFIRMADO ou AGENDADO. O veterinário autenticado deve ser o responsável pelo agendamento.</w:t>
            </w:r>
          </w:p>
        </w:tc>
      </w:tr>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Pós-condições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A consulta é registrada, uma entrada é criada no prontuário do animal e o agendamento passa para o status CONCLUIDO.</w:t>
            </w:r>
          </w:p>
        </w:tc>
      </w:tr>
    </w:tbl>
    <w:p w:rsidR="00B63675" w:rsidRPr="00CE76B8" w:rsidRDefault="00B63675" w:rsidP="00B63675">
      <w:pPr>
        <w:pStyle w:val="PargrafodaLista"/>
        <w:ind w:left="0"/>
        <w:jc w:val="both"/>
        <w:rPr>
          <w:b/>
          <w:bCs/>
          <w:sz w:val="28"/>
          <w:szCs w:val="28"/>
        </w:rPr>
      </w:pPr>
    </w:p>
    <w:p w:rsidR="008A14F2" w:rsidRPr="00CE76B8" w:rsidRDefault="008A14F2" w:rsidP="008A14F2">
      <w:pPr>
        <w:pStyle w:val="PargrafodaLista"/>
        <w:numPr>
          <w:ilvl w:val="1"/>
          <w:numId w:val="1"/>
        </w:numPr>
        <w:jc w:val="both"/>
        <w:rPr>
          <w:b/>
          <w:bCs/>
          <w:sz w:val="28"/>
          <w:szCs w:val="28"/>
        </w:rPr>
      </w:pPr>
      <w:r w:rsidRPr="00CE76B8">
        <w:rPr>
          <w:b/>
          <w:bCs/>
          <w:sz w:val="28"/>
          <w:szCs w:val="28"/>
        </w:rPr>
        <w:t xml:space="preserve">Contrato CO-01 - Registrar </w:t>
      </w:r>
      <w:r w:rsidR="00B63675" w:rsidRPr="00CE76B8">
        <w:rPr>
          <w:b/>
          <w:bCs/>
          <w:sz w:val="28"/>
          <w:szCs w:val="28"/>
        </w:rPr>
        <w:t>Pagamento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40"/>
        <w:gridCol w:w="7020"/>
      </w:tblGrid>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Operação</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registrarConsulta(agendamentoId, sintomas, diagnostico, tratamento)</w:t>
            </w:r>
          </w:p>
        </w:tc>
      </w:tr>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Referências cruzadas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UC-05 - Registrar Consulta</w:t>
            </w:r>
          </w:p>
        </w:tc>
      </w:tr>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Pré-condições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O agendamento deve existir e estar com status CONFIRMADO ou AGENDADO. O veterinário autenticado deve ser o responsável pelo agendamento.</w:t>
            </w:r>
          </w:p>
        </w:tc>
      </w:tr>
      <w:tr w:rsidR="00B63675" w:rsidRPr="00CE76B8" w:rsidTr="00B63675">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b/>
                <w:bCs/>
                <w:sz w:val="20"/>
                <w:szCs w:val="20"/>
              </w:rPr>
              <w:t>Pós-condições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120" w:type="dxa"/>
              <w:bottom w:w="100" w:type="dxa"/>
              <w:right w:w="120" w:type="dxa"/>
            </w:tcMar>
            <w:vAlign w:val="center"/>
          </w:tcPr>
          <w:p w:rsidR="00B63675" w:rsidRPr="00CE76B8" w:rsidRDefault="00B63675" w:rsidP="00F02F36">
            <w:pPr>
              <w:spacing w:before="60" w:after="60"/>
            </w:pPr>
            <w:r w:rsidRPr="00CE76B8">
              <w:rPr>
                <w:rFonts w:eastAsia="Arial"/>
                <w:sz w:val="20"/>
                <w:szCs w:val="20"/>
              </w:rPr>
              <w:t>A consulta é registrada, uma entrada é criada no prontuário do animal e o agendamento passa para o status CONCLUIDO.</w:t>
            </w:r>
          </w:p>
        </w:tc>
      </w:tr>
    </w:tbl>
    <w:p w:rsidR="008A14F2" w:rsidRPr="00CE76B8" w:rsidRDefault="008A14F2" w:rsidP="00B63675">
      <w:pPr>
        <w:pStyle w:val="PargrafodaLista"/>
        <w:ind w:left="0"/>
        <w:jc w:val="both"/>
        <w:rPr>
          <w:b/>
          <w:bCs/>
          <w:sz w:val="28"/>
          <w:szCs w:val="28"/>
        </w:rPr>
      </w:pPr>
    </w:p>
    <w:p w:rsidR="0095496E" w:rsidRPr="00CE76B8" w:rsidRDefault="00A07649">
      <w:pPr>
        <w:pStyle w:val="Ttulo1"/>
        <w:numPr>
          <w:ilvl w:val="0"/>
          <w:numId w:val="1"/>
        </w:numPr>
        <w:jc w:val="both"/>
      </w:pPr>
      <w:bookmarkStart w:id="8" w:name="_tyjcwt" w:colFirst="0" w:colLast="0"/>
      <w:bookmarkEnd w:id="8"/>
      <w:r w:rsidRPr="00CE76B8">
        <w:lastRenderedPageBreak/>
        <w:t>Modelos de Projeto</w:t>
      </w:r>
    </w:p>
    <w:p w:rsidR="0095496E" w:rsidRPr="00CE76B8" w:rsidRDefault="00A07649">
      <w:pPr>
        <w:pStyle w:val="Ttulo2"/>
        <w:numPr>
          <w:ilvl w:val="1"/>
          <w:numId w:val="1"/>
        </w:numPr>
        <w:jc w:val="both"/>
      </w:pPr>
      <w:bookmarkStart w:id="9" w:name="_2s8eyo1" w:colFirst="0" w:colLast="0"/>
      <w:bookmarkEnd w:id="9"/>
      <w:r w:rsidRPr="00CE76B8">
        <w:t xml:space="preserve">Arquitetura </w:t>
      </w:r>
    </w:p>
    <w:p w:rsidR="00B63675" w:rsidRPr="00CE76B8" w:rsidRDefault="00B63675" w:rsidP="00557EBC">
      <w:pPr>
        <w:spacing w:before="80" w:after="80"/>
        <w:ind w:firstLine="568"/>
        <w:jc w:val="both"/>
      </w:pPr>
      <w:bookmarkStart w:id="10" w:name="_3rdcrjn" w:colFirst="0" w:colLast="0"/>
      <w:bookmarkEnd w:id="10"/>
      <w:r w:rsidRPr="00CE76B8">
        <w:rPr>
          <w:rFonts w:eastAsia="Arial"/>
          <w:sz w:val="22"/>
          <w:szCs w:val="22"/>
        </w:rPr>
        <w:t xml:space="preserve">O VetCare System foi planejado com arquitetura em camadas, separando </w:t>
      </w:r>
      <w:proofErr w:type="gramStart"/>
      <w:r w:rsidRPr="00CE76B8">
        <w:rPr>
          <w:rFonts w:eastAsia="Arial"/>
          <w:sz w:val="22"/>
          <w:szCs w:val="22"/>
        </w:rPr>
        <w:t>a</w:t>
      </w:r>
      <w:proofErr w:type="gramEnd"/>
      <w:r w:rsidRPr="00CE76B8">
        <w:rPr>
          <w:rFonts w:eastAsia="Arial"/>
          <w:sz w:val="22"/>
          <w:szCs w:val="22"/>
        </w:rPr>
        <w:t xml:space="preserve"> interface web, as regras de negócio, a persistência de dados e as integrações externas com Stripe e SendGrid.</w:t>
      </w:r>
    </w:p>
    <w:p w:rsidR="00B63675" w:rsidRPr="00CE76B8" w:rsidRDefault="00B63675" w:rsidP="00B63675">
      <w:pPr>
        <w:spacing w:before="60" w:after="60"/>
      </w:pPr>
    </w:p>
    <w:p w:rsidR="00B63675" w:rsidRPr="00CE76B8" w:rsidRDefault="00B63675" w:rsidP="00B63675">
      <w:pPr>
        <w:pStyle w:val="PargrafodaLista"/>
        <w:numPr>
          <w:ilvl w:val="0"/>
          <w:numId w:val="3"/>
        </w:numPr>
        <w:spacing w:before="60" w:after="40"/>
        <w:contextualSpacing w:val="0"/>
      </w:pPr>
      <w:r w:rsidRPr="00CE76B8">
        <w:rPr>
          <w:rFonts w:eastAsia="Arial"/>
          <w:b/>
          <w:bCs/>
          <w:sz w:val="22"/>
          <w:szCs w:val="22"/>
        </w:rPr>
        <w:t>Camada de Apresentação:</w:t>
      </w:r>
      <w:r w:rsidRPr="00CE76B8">
        <w:rPr>
          <w:rFonts w:eastAsia="Arial"/>
          <w:sz w:val="22"/>
          <w:szCs w:val="22"/>
        </w:rPr>
        <w:t xml:space="preserve"> Front-end web em React + Vite, hospedado </w:t>
      </w:r>
      <w:proofErr w:type="gramStart"/>
      <w:r w:rsidRPr="00CE76B8">
        <w:rPr>
          <w:rFonts w:eastAsia="Arial"/>
          <w:sz w:val="22"/>
          <w:szCs w:val="22"/>
        </w:rPr>
        <w:t>na</w:t>
      </w:r>
      <w:proofErr w:type="gramEnd"/>
      <w:r w:rsidRPr="00CE76B8">
        <w:rPr>
          <w:rFonts w:eastAsia="Arial"/>
          <w:sz w:val="22"/>
          <w:szCs w:val="22"/>
        </w:rPr>
        <w:t xml:space="preserve"> Vercel.</w:t>
      </w:r>
    </w:p>
    <w:p w:rsidR="00B63675" w:rsidRPr="00CE76B8" w:rsidRDefault="00B63675" w:rsidP="00B63675">
      <w:pPr>
        <w:pStyle w:val="PargrafodaLista"/>
        <w:numPr>
          <w:ilvl w:val="0"/>
          <w:numId w:val="3"/>
        </w:numPr>
        <w:spacing w:before="40" w:after="40"/>
        <w:contextualSpacing w:val="0"/>
      </w:pPr>
      <w:r w:rsidRPr="00CE76B8">
        <w:rPr>
          <w:rFonts w:eastAsia="Arial"/>
          <w:b/>
          <w:bCs/>
          <w:sz w:val="22"/>
          <w:szCs w:val="22"/>
        </w:rPr>
        <w:t>Camada de Aplicação:</w:t>
      </w:r>
      <w:r w:rsidRPr="00CE76B8">
        <w:rPr>
          <w:rFonts w:eastAsia="Arial"/>
          <w:sz w:val="22"/>
          <w:szCs w:val="22"/>
        </w:rPr>
        <w:t xml:space="preserve"> API REST em Java com Spring Boot, hospedada no Railway.</w:t>
      </w:r>
    </w:p>
    <w:p w:rsidR="00B63675" w:rsidRPr="00CE76B8" w:rsidRDefault="00B63675" w:rsidP="00B63675">
      <w:pPr>
        <w:pStyle w:val="PargrafodaLista"/>
        <w:numPr>
          <w:ilvl w:val="0"/>
          <w:numId w:val="3"/>
        </w:numPr>
        <w:spacing w:before="40" w:after="40"/>
        <w:contextualSpacing w:val="0"/>
      </w:pPr>
      <w:r w:rsidRPr="00CE76B8">
        <w:rPr>
          <w:rFonts w:eastAsia="Arial"/>
          <w:b/>
          <w:bCs/>
          <w:sz w:val="22"/>
          <w:szCs w:val="22"/>
        </w:rPr>
        <w:t>Camada de Domínio:</w:t>
      </w:r>
      <w:r w:rsidRPr="00CE76B8">
        <w:rPr>
          <w:rFonts w:eastAsia="Arial"/>
          <w:sz w:val="22"/>
          <w:szCs w:val="22"/>
        </w:rPr>
        <w:t xml:space="preserve"> Regras de negócio de agendamentos, consultas, pagamentos e estoque.</w:t>
      </w:r>
    </w:p>
    <w:p w:rsidR="00B63675" w:rsidRPr="00CE76B8" w:rsidRDefault="00B63675" w:rsidP="00B63675">
      <w:pPr>
        <w:pStyle w:val="PargrafodaLista"/>
        <w:numPr>
          <w:ilvl w:val="0"/>
          <w:numId w:val="3"/>
        </w:numPr>
        <w:spacing w:before="40" w:after="40"/>
        <w:contextualSpacing w:val="0"/>
      </w:pPr>
      <w:r w:rsidRPr="00CE76B8">
        <w:rPr>
          <w:rFonts w:eastAsia="Arial"/>
          <w:b/>
          <w:bCs/>
          <w:sz w:val="22"/>
          <w:szCs w:val="22"/>
        </w:rPr>
        <w:t>Camada de Persistência:</w:t>
      </w:r>
      <w:r w:rsidRPr="00CE76B8">
        <w:rPr>
          <w:rFonts w:eastAsia="Arial"/>
          <w:sz w:val="22"/>
          <w:szCs w:val="22"/>
        </w:rPr>
        <w:t xml:space="preserve"> Banco de dados PostgreSQL </w:t>
      </w:r>
      <w:proofErr w:type="gramStart"/>
      <w:r w:rsidRPr="00CE76B8">
        <w:rPr>
          <w:rFonts w:eastAsia="Arial"/>
          <w:sz w:val="22"/>
          <w:szCs w:val="22"/>
        </w:rPr>
        <w:t>na</w:t>
      </w:r>
      <w:proofErr w:type="gramEnd"/>
      <w:r w:rsidRPr="00CE76B8">
        <w:rPr>
          <w:rFonts w:eastAsia="Arial"/>
          <w:sz w:val="22"/>
          <w:szCs w:val="22"/>
        </w:rPr>
        <w:t xml:space="preserve"> Supabase acessado via Spring Data JPA/Hibernate.</w:t>
      </w:r>
    </w:p>
    <w:p w:rsidR="00B63675" w:rsidRPr="00557EBC" w:rsidRDefault="00B63675" w:rsidP="00B63675">
      <w:pPr>
        <w:pStyle w:val="PargrafodaLista"/>
        <w:numPr>
          <w:ilvl w:val="0"/>
          <w:numId w:val="3"/>
        </w:numPr>
        <w:spacing w:before="40" w:after="80"/>
        <w:contextualSpacing w:val="0"/>
      </w:pPr>
      <w:r w:rsidRPr="00CE76B8">
        <w:rPr>
          <w:rFonts w:eastAsia="Arial"/>
          <w:b/>
          <w:bCs/>
          <w:sz w:val="22"/>
          <w:szCs w:val="22"/>
        </w:rPr>
        <w:t>Sistemas Externos:</w:t>
      </w:r>
      <w:r w:rsidRPr="00CE76B8">
        <w:rPr>
          <w:rFonts w:eastAsia="Arial"/>
          <w:sz w:val="22"/>
          <w:szCs w:val="22"/>
        </w:rPr>
        <w:t xml:space="preserve"> Integração com Stripe (pagamentos) e SendGrid (e-mail).</w:t>
      </w: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Default="00557EBC" w:rsidP="00557EBC">
      <w:pPr>
        <w:spacing w:before="40" w:after="80"/>
      </w:pPr>
    </w:p>
    <w:p w:rsidR="00557EBC" w:rsidRPr="00CE76B8" w:rsidRDefault="00557EBC" w:rsidP="00557EBC">
      <w:pPr>
        <w:spacing w:before="40" w:after="80"/>
      </w:pPr>
    </w:p>
    <w:p w:rsidR="0095496E" w:rsidRPr="00CE76B8" w:rsidRDefault="00A07649">
      <w:pPr>
        <w:pStyle w:val="Ttulo2"/>
        <w:numPr>
          <w:ilvl w:val="1"/>
          <w:numId w:val="1"/>
        </w:numPr>
        <w:jc w:val="both"/>
      </w:pPr>
      <w:proofErr w:type="gramStart"/>
      <w:r w:rsidRPr="00CE76B8">
        <w:lastRenderedPageBreak/>
        <w:t>Diagrama de Componentes e Implantação.</w:t>
      </w:r>
      <w:proofErr w:type="gramEnd"/>
    </w:p>
    <w:p w:rsidR="0095496E" w:rsidRPr="00CE76B8" w:rsidRDefault="00B63675" w:rsidP="00557EBC">
      <w:pPr>
        <w:ind w:firstLine="720"/>
        <w:jc w:val="both"/>
        <w:rPr>
          <w:rFonts w:eastAsia="Arial"/>
          <w:sz w:val="22"/>
          <w:szCs w:val="22"/>
        </w:rPr>
      </w:pPr>
      <w:r w:rsidRPr="00CE76B8">
        <w:rPr>
          <w:rFonts w:eastAsia="Arial"/>
          <w:sz w:val="22"/>
          <w:szCs w:val="22"/>
        </w:rPr>
        <w:t xml:space="preserve">O diagrama de componentes apresenta os módulos principais da aplicação, incluindo front-end, API REST, serviços internos, banco de dados e integrações externas. O diagrama exibe interfaces fornecidas (IAgendamento, IConsulta, IPagamento, IRelatorio, </w:t>
      </w:r>
      <w:proofErr w:type="gramStart"/>
      <w:r w:rsidRPr="00CE76B8">
        <w:rPr>
          <w:rFonts w:eastAsia="Arial"/>
          <w:sz w:val="22"/>
          <w:szCs w:val="22"/>
        </w:rPr>
        <w:t>IUsuario</w:t>
      </w:r>
      <w:proofErr w:type="gramEnd"/>
      <w:r w:rsidRPr="00CE76B8">
        <w:rPr>
          <w:rFonts w:eastAsia="Arial"/>
          <w:sz w:val="22"/>
          <w:szCs w:val="22"/>
        </w:rPr>
        <w:t>) e interfaces requeridas (IProcessadorPagamento e IEnvioEmail).</w:t>
      </w:r>
    </w:p>
    <w:p w:rsidR="00751064" w:rsidRPr="00CE76B8" w:rsidRDefault="00751064">
      <w:pPr>
        <w:jc w:val="both"/>
        <w:rPr>
          <w:rFonts w:eastAsia="Arial"/>
          <w:sz w:val="22"/>
          <w:szCs w:val="22"/>
        </w:rPr>
      </w:pPr>
    </w:p>
    <w:p w:rsidR="00751064" w:rsidRPr="00CE76B8" w:rsidRDefault="00751064">
      <w:pPr>
        <w:jc w:val="both"/>
        <w:rPr>
          <w:rFonts w:eastAsia="Arial"/>
          <w:sz w:val="22"/>
          <w:szCs w:val="22"/>
        </w:rPr>
      </w:pPr>
    </w:p>
    <w:p w:rsidR="00B63675" w:rsidRPr="00CE76B8" w:rsidRDefault="00B63675">
      <w:pPr>
        <w:jc w:val="both"/>
        <w:rPr>
          <w:rFonts w:eastAsia="Arial"/>
          <w:sz w:val="22"/>
          <w:szCs w:val="22"/>
        </w:rPr>
      </w:pPr>
    </w:p>
    <w:p w:rsidR="00B63675" w:rsidRPr="00CE76B8" w:rsidRDefault="00751064">
      <w:pPr>
        <w:jc w:val="both"/>
        <w:rPr>
          <w:rFonts w:eastAsia="Times New Roman"/>
          <w:sz w:val="22"/>
          <w:szCs w:val="22"/>
        </w:rPr>
      </w:pPr>
      <w:r w:rsidRPr="00CE76B8">
        <w:rPr>
          <w:rFonts w:eastAsia="Times New Roman"/>
          <w:noProof/>
          <w:sz w:val="22"/>
          <w:szCs w:val="22"/>
          <w:lang w:val="pt-BR"/>
        </w:rPr>
        <w:drawing>
          <wp:inline distT="0" distB="0" distL="0" distR="0" wp14:anchorId="2749B76A" wp14:editId="520E35B3">
            <wp:extent cx="5943600" cy="5243134"/>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98008" cy="5291130"/>
                    </a:xfrm>
                    <a:prstGeom prst="rect">
                      <a:avLst/>
                    </a:prstGeom>
                  </pic:spPr>
                </pic:pic>
              </a:graphicData>
            </a:graphic>
          </wp:inline>
        </w:drawing>
      </w:r>
    </w:p>
    <w:p w:rsidR="00557EBC" w:rsidRPr="00CE76B8" w:rsidRDefault="00557EBC" w:rsidP="00557EBC">
      <w:pPr>
        <w:pStyle w:val="PargrafodaLista"/>
        <w:spacing w:before="80" w:after="80"/>
        <w:ind w:left="0"/>
        <w:jc w:val="center"/>
      </w:pPr>
      <w:r>
        <w:rPr>
          <w:i/>
          <w:iCs/>
          <w:sz w:val="18"/>
          <w:szCs w:val="18"/>
        </w:rPr>
        <w:t>Figura 26</w:t>
      </w:r>
      <w:r w:rsidRPr="00CE76B8">
        <w:rPr>
          <w:i/>
          <w:iCs/>
          <w:sz w:val="18"/>
          <w:szCs w:val="18"/>
        </w:rPr>
        <w:t xml:space="preserve">- Diagrama de </w:t>
      </w:r>
      <w:proofErr w:type="gramStart"/>
      <w:r>
        <w:rPr>
          <w:i/>
          <w:iCs/>
          <w:sz w:val="18"/>
          <w:szCs w:val="18"/>
        </w:rPr>
        <w:t xml:space="preserve">components </w:t>
      </w:r>
      <w:r w:rsidRPr="00CE76B8">
        <w:rPr>
          <w:i/>
          <w:iCs/>
          <w:sz w:val="18"/>
          <w:szCs w:val="18"/>
        </w:rPr>
        <w:t xml:space="preserve"> VetCare</w:t>
      </w:r>
      <w:proofErr w:type="gramEnd"/>
      <w:r w:rsidRPr="00CE76B8">
        <w:rPr>
          <w:i/>
          <w:iCs/>
          <w:sz w:val="18"/>
          <w:szCs w:val="18"/>
        </w:rPr>
        <w:t xml:space="preserve"> System </w:t>
      </w:r>
      <w:r w:rsidRPr="00CE76B8">
        <w:rPr>
          <w:i/>
          <w:iCs/>
          <w:sz w:val="18"/>
          <w:szCs w:val="18"/>
        </w:rPr>
        <w:br/>
      </w:r>
      <w:r w:rsidRPr="00CE76B8">
        <w:rPr>
          <w:sz w:val="23"/>
          <w:szCs w:val="23"/>
        </w:rPr>
        <w:t>Arquivo PlantUML: Códigos/</w:t>
      </w:r>
      <w:r>
        <w:rPr>
          <w:sz w:val="23"/>
          <w:szCs w:val="23"/>
        </w:rPr>
        <w:t>componentes</w:t>
      </w:r>
      <w:r w:rsidRPr="00CE76B8">
        <w:rPr>
          <w:sz w:val="23"/>
          <w:szCs w:val="23"/>
        </w:rPr>
        <w:t>.puml</w:t>
      </w:r>
    </w:p>
    <w:p w:rsidR="005C1657" w:rsidRPr="00CE76B8" w:rsidRDefault="005C1657" w:rsidP="00557EBC">
      <w:pPr>
        <w:jc w:val="center"/>
        <w:rPr>
          <w:rFonts w:eastAsia="Times New Roman"/>
          <w:sz w:val="22"/>
          <w:szCs w:val="22"/>
        </w:rPr>
      </w:pPr>
    </w:p>
    <w:p w:rsidR="005C1657" w:rsidRDefault="005C1657" w:rsidP="00557EBC">
      <w:pPr>
        <w:spacing w:before="80" w:after="80"/>
        <w:ind w:firstLine="720"/>
        <w:jc w:val="both"/>
        <w:rPr>
          <w:rFonts w:eastAsia="Arial"/>
          <w:sz w:val="22"/>
          <w:szCs w:val="22"/>
        </w:rPr>
      </w:pPr>
      <w:r w:rsidRPr="00CE76B8">
        <w:rPr>
          <w:rFonts w:eastAsia="Arial"/>
          <w:sz w:val="22"/>
          <w:szCs w:val="22"/>
        </w:rPr>
        <w:t xml:space="preserve">O diagrama de implantação mostra </w:t>
      </w:r>
      <w:proofErr w:type="gramStart"/>
      <w:r w:rsidRPr="00CE76B8">
        <w:rPr>
          <w:rFonts w:eastAsia="Arial"/>
          <w:sz w:val="22"/>
          <w:szCs w:val="22"/>
        </w:rPr>
        <w:t>a</w:t>
      </w:r>
      <w:proofErr w:type="gramEnd"/>
      <w:r w:rsidRPr="00CE76B8">
        <w:rPr>
          <w:rFonts w:eastAsia="Arial"/>
          <w:sz w:val="22"/>
          <w:szCs w:val="22"/>
        </w:rPr>
        <w:t xml:space="preserve"> alocação dos componentes em ambiente de execução, considerando o navegador do usuário, servidor front-end (Vercel), servidor back-end (Railway), banco PostgreSQL (Supabase), sistema Stripe e SendGrid.</w:t>
      </w:r>
    </w:p>
    <w:p w:rsidR="00557EBC" w:rsidRDefault="00557EBC" w:rsidP="005C1657">
      <w:pPr>
        <w:spacing w:before="80" w:after="80"/>
        <w:jc w:val="both"/>
        <w:rPr>
          <w:rFonts w:eastAsia="Arial"/>
          <w:sz w:val="22"/>
          <w:szCs w:val="22"/>
        </w:rPr>
      </w:pPr>
    </w:p>
    <w:p w:rsidR="00557EBC" w:rsidRPr="00CE76B8" w:rsidRDefault="00557EBC" w:rsidP="005C1657">
      <w:pPr>
        <w:spacing w:before="80" w:after="80"/>
        <w:jc w:val="both"/>
        <w:rPr>
          <w:rFonts w:eastAsia="Arial"/>
          <w:sz w:val="22"/>
          <w:szCs w:val="22"/>
        </w:rPr>
      </w:pPr>
    </w:p>
    <w:p w:rsidR="005C1657" w:rsidRPr="00CE76B8" w:rsidRDefault="005C1657" w:rsidP="005C1657">
      <w:pPr>
        <w:spacing w:before="80" w:after="80"/>
        <w:jc w:val="both"/>
        <w:rPr>
          <w:rFonts w:eastAsia="Arial"/>
          <w:sz w:val="22"/>
          <w:szCs w:val="22"/>
        </w:rPr>
      </w:pPr>
    </w:p>
    <w:p w:rsidR="005C1657" w:rsidRDefault="005C1657" w:rsidP="005C1657">
      <w:pPr>
        <w:spacing w:before="80" w:after="80"/>
        <w:jc w:val="center"/>
      </w:pPr>
      <w:r w:rsidRPr="00CE76B8">
        <w:rPr>
          <w:noProof/>
          <w:lang w:val="pt-BR"/>
        </w:rPr>
        <w:drawing>
          <wp:inline distT="0" distB="0" distL="0" distR="0" wp14:anchorId="062EE5DA" wp14:editId="50349D28">
            <wp:extent cx="4808220" cy="511302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808220" cy="5113020"/>
                    </a:xfrm>
                    <a:prstGeom prst="rect">
                      <a:avLst/>
                    </a:prstGeom>
                  </pic:spPr>
                </pic:pic>
              </a:graphicData>
            </a:graphic>
          </wp:inline>
        </w:drawing>
      </w:r>
    </w:p>
    <w:p w:rsidR="00557EBC" w:rsidRPr="00CE76B8" w:rsidRDefault="00557EBC" w:rsidP="00557EBC">
      <w:pPr>
        <w:pStyle w:val="PargrafodaLista"/>
        <w:spacing w:before="80" w:after="80"/>
        <w:ind w:left="0"/>
        <w:jc w:val="center"/>
      </w:pPr>
      <w:r>
        <w:rPr>
          <w:i/>
          <w:iCs/>
          <w:sz w:val="18"/>
          <w:szCs w:val="18"/>
        </w:rPr>
        <w:t>Figura 2</w:t>
      </w:r>
      <w:r>
        <w:rPr>
          <w:i/>
          <w:iCs/>
          <w:sz w:val="18"/>
          <w:szCs w:val="18"/>
        </w:rPr>
        <w:t>7</w:t>
      </w:r>
      <w:r w:rsidRPr="00CE76B8">
        <w:rPr>
          <w:i/>
          <w:iCs/>
          <w:sz w:val="18"/>
          <w:szCs w:val="18"/>
        </w:rPr>
        <w:t xml:space="preserve">- Diagrama de </w:t>
      </w:r>
      <w:proofErr w:type="gramStart"/>
      <w:r>
        <w:rPr>
          <w:i/>
          <w:iCs/>
          <w:sz w:val="18"/>
          <w:szCs w:val="18"/>
        </w:rPr>
        <w:t>implantação</w:t>
      </w:r>
      <w:r>
        <w:rPr>
          <w:i/>
          <w:iCs/>
          <w:sz w:val="18"/>
          <w:szCs w:val="18"/>
        </w:rPr>
        <w:t xml:space="preserve"> </w:t>
      </w:r>
      <w:r w:rsidRPr="00CE76B8">
        <w:rPr>
          <w:i/>
          <w:iCs/>
          <w:sz w:val="18"/>
          <w:szCs w:val="18"/>
        </w:rPr>
        <w:t xml:space="preserve"> VetCare</w:t>
      </w:r>
      <w:proofErr w:type="gramEnd"/>
      <w:r w:rsidRPr="00CE76B8">
        <w:rPr>
          <w:i/>
          <w:iCs/>
          <w:sz w:val="18"/>
          <w:szCs w:val="18"/>
        </w:rPr>
        <w:t xml:space="preserve"> System </w:t>
      </w:r>
      <w:r w:rsidRPr="00CE76B8">
        <w:rPr>
          <w:i/>
          <w:iCs/>
          <w:sz w:val="18"/>
          <w:szCs w:val="18"/>
        </w:rPr>
        <w:br/>
      </w:r>
      <w:r w:rsidRPr="00CE76B8">
        <w:rPr>
          <w:sz w:val="23"/>
          <w:szCs w:val="23"/>
        </w:rPr>
        <w:t>Arquivo PlantUML: Códigos/</w:t>
      </w:r>
      <w:r>
        <w:rPr>
          <w:sz w:val="23"/>
          <w:szCs w:val="23"/>
        </w:rPr>
        <w:t>implantacao</w:t>
      </w:r>
      <w:r w:rsidRPr="00CE76B8">
        <w:rPr>
          <w:sz w:val="23"/>
          <w:szCs w:val="23"/>
        </w:rPr>
        <w:t>.puml</w:t>
      </w:r>
    </w:p>
    <w:p w:rsidR="00557EBC" w:rsidRPr="00CE76B8" w:rsidRDefault="00557EBC" w:rsidP="005C1657">
      <w:pPr>
        <w:spacing w:before="80" w:after="80"/>
        <w:jc w:val="center"/>
      </w:pPr>
    </w:p>
    <w:p w:rsidR="005C1657" w:rsidRPr="00CE76B8" w:rsidRDefault="005C1657">
      <w:pPr>
        <w:jc w:val="both"/>
        <w:rPr>
          <w:rFonts w:eastAsia="Times New Roman"/>
          <w:sz w:val="22"/>
          <w:szCs w:val="22"/>
        </w:rPr>
      </w:pPr>
    </w:p>
    <w:p w:rsidR="0095496E" w:rsidRPr="00CE76B8" w:rsidRDefault="00A07649">
      <w:pPr>
        <w:pStyle w:val="Ttulo2"/>
        <w:numPr>
          <w:ilvl w:val="1"/>
          <w:numId w:val="1"/>
        </w:numPr>
        <w:jc w:val="both"/>
      </w:pPr>
      <w:bookmarkStart w:id="11" w:name="_3dy6vkm" w:colFirst="0" w:colLast="0"/>
      <w:bookmarkEnd w:id="11"/>
      <w:r w:rsidRPr="00CE76B8">
        <w:t>Diagrama de Classes</w:t>
      </w:r>
    </w:p>
    <w:p w:rsidR="005C1657" w:rsidRPr="00CE76B8" w:rsidRDefault="005C1657" w:rsidP="005C1657">
      <w:pPr>
        <w:spacing w:before="80" w:after="80"/>
        <w:jc w:val="both"/>
        <w:rPr>
          <w:rFonts w:eastAsia="Arial"/>
          <w:sz w:val="22"/>
          <w:szCs w:val="22"/>
        </w:rPr>
      </w:pPr>
      <w:r w:rsidRPr="00CE76B8">
        <w:rPr>
          <w:rFonts w:eastAsia="Arial"/>
          <w:sz w:val="22"/>
          <w:szCs w:val="22"/>
        </w:rPr>
        <w:t xml:space="preserve">O diagrama de classes representa as principais entidades do sistema e seus relacionamentos. </w:t>
      </w:r>
      <w:proofErr w:type="gramStart"/>
      <w:r w:rsidRPr="00CE76B8">
        <w:rPr>
          <w:rFonts w:eastAsia="Arial"/>
          <w:sz w:val="22"/>
          <w:szCs w:val="22"/>
        </w:rPr>
        <w:t>As classes centrais são Usuario, Tutor, Animal, Agendamento, Servico, Consulta, Prescricao, Exame, Vacinacao, Internacao, Medicamento, Orcamento, ItemOrcamento, Pagamento e NotaFiscal.</w:t>
      </w:r>
      <w:proofErr w:type="gramEnd"/>
      <w:r w:rsidRPr="00CE76B8">
        <w:rPr>
          <w:rFonts w:eastAsia="Arial"/>
          <w:sz w:val="22"/>
          <w:szCs w:val="22"/>
        </w:rPr>
        <w:t xml:space="preserve"> O diagrama inclui interfaces fornecidas (IAgendamento, IConsulta, </w:t>
      </w:r>
      <w:proofErr w:type="gramStart"/>
      <w:r w:rsidRPr="00CE76B8">
        <w:rPr>
          <w:rFonts w:eastAsia="Arial"/>
          <w:sz w:val="22"/>
          <w:szCs w:val="22"/>
        </w:rPr>
        <w:t>IPagamento</w:t>
      </w:r>
      <w:proofErr w:type="gramEnd"/>
      <w:r w:rsidRPr="00CE76B8">
        <w:rPr>
          <w:rFonts w:eastAsia="Arial"/>
          <w:sz w:val="22"/>
          <w:szCs w:val="22"/>
        </w:rPr>
        <w:t>) e interfaces requeridas (IProcessadorPagamento, IEnvioEmail).</w:t>
      </w:r>
    </w:p>
    <w:p w:rsidR="005C1657" w:rsidRPr="00CE76B8" w:rsidRDefault="005C1657" w:rsidP="005C1657">
      <w:pPr>
        <w:spacing w:before="80" w:after="80"/>
        <w:jc w:val="both"/>
        <w:rPr>
          <w:rFonts w:eastAsia="Arial"/>
          <w:sz w:val="22"/>
          <w:szCs w:val="22"/>
        </w:rPr>
      </w:pPr>
    </w:p>
    <w:p w:rsidR="00751064" w:rsidRDefault="00751064" w:rsidP="00751064">
      <w:pPr>
        <w:pStyle w:val="NormalWeb"/>
        <w:jc w:val="center"/>
        <w:rPr>
          <w:rFonts w:ascii="Times" w:hAnsi="Times" w:cs="Times"/>
        </w:rPr>
      </w:pPr>
      <w:r w:rsidRPr="00CE76B8">
        <w:rPr>
          <w:rFonts w:ascii="Times" w:hAnsi="Times" w:cs="Times"/>
          <w:noProof/>
        </w:rPr>
        <w:lastRenderedPageBreak/>
        <w:drawing>
          <wp:inline distT="0" distB="0" distL="0" distR="0" wp14:anchorId="0D7DF3E2" wp14:editId="3401CB3E">
            <wp:extent cx="7621431" cy="6075383"/>
            <wp:effectExtent l="0" t="7938" r="0" b="0"/>
            <wp:docPr id="10" name="Imagem 10" descr="C:\Users\Luiz\Downloads\coponentes diagra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z\Downloads\coponentes diagrama.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5400000">
                      <a:off x="0" y="0"/>
                      <a:ext cx="7636256" cy="6087201"/>
                    </a:xfrm>
                    <a:prstGeom prst="rect">
                      <a:avLst/>
                    </a:prstGeom>
                    <a:noFill/>
                    <a:ln>
                      <a:noFill/>
                    </a:ln>
                  </pic:spPr>
                </pic:pic>
              </a:graphicData>
            </a:graphic>
          </wp:inline>
        </w:drawing>
      </w:r>
    </w:p>
    <w:p w:rsidR="00557EBC" w:rsidRPr="00CE76B8" w:rsidRDefault="00557EBC" w:rsidP="00557EBC">
      <w:pPr>
        <w:pStyle w:val="PargrafodaLista"/>
        <w:spacing w:before="80" w:after="80"/>
        <w:ind w:left="0"/>
        <w:jc w:val="center"/>
      </w:pPr>
      <w:r>
        <w:rPr>
          <w:i/>
          <w:iCs/>
          <w:sz w:val="18"/>
          <w:szCs w:val="18"/>
        </w:rPr>
        <w:t>Figura 2</w:t>
      </w:r>
      <w:r>
        <w:rPr>
          <w:i/>
          <w:iCs/>
          <w:sz w:val="18"/>
          <w:szCs w:val="18"/>
        </w:rPr>
        <w:t>8</w:t>
      </w:r>
      <w:r w:rsidRPr="00CE76B8">
        <w:rPr>
          <w:i/>
          <w:iCs/>
          <w:sz w:val="18"/>
          <w:szCs w:val="18"/>
        </w:rPr>
        <w:t xml:space="preserve">- Diagrama de </w:t>
      </w:r>
      <w:proofErr w:type="gramStart"/>
      <w:r>
        <w:rPr>
          <w:i/>
          <w:iCs/>
          <w:sz w:val="18"/>
          <w:szCs w:val="18"/>
        </w:rPr>
        <w:t>classes</w:t>
      </w:r>
      <w:r>
        <w:rPr>
          <w:i/>
          <w:iCs/>
          <w:sz w:val="18"/>
          <w:szCs w:val="18"/>
        </w:rPr>
        <w:t xml:space="preserve"> </w:t>
      </w:r>
      <w:r w:rsidRPr="00CE76B8">
        <w:rPr>
          <w:i/>
          <w:iCs/>
          <w:sz w:val="18"/>
          <w:szCs w:val="18"/>
        </w:rPr>
        <w:t xml:space="preserve"> VetCare</w:t>
      </w:r>
      <w:proofErr w:type="gramEnd"/>
      <w:r w:rsidRPr="00CE76B8">
        <w:rPr>
          <w:i/>
          <w:iCs/>
          <w:sz w:val="18"/>
          <w:szCs w:val="18"/>
        </w:rPr>
        <w:t xml:space="preserve"> System </w:t>
      </w:r>
      <w:r w:rsidRPr="00CE76B8">
        <w:rPr>
          <w:i/>
          <w:iCs/>
          <w:sz w:val="18"/>
          <w:szCs w:val="18"/>
        </w:rPr>
        <w:br/>
      </w:r>
      <w:r w:rsidRPr="00CE76B8">
        <w:rPr>
          <w:sz w:val="23"/>
          <w:szCs w:val="23"/>
        </w:rPr>
        <w:t>Arquivo PlantUML: Códigos/</w:t>
      </w:r>
      <w:r>
        <w:rPr>
          <w:sz w:val="23"/>
          <w:szCs w:val="23"/>
        </w:rPr>
        <w:t>diagram-classes</w:t>
      </w:r>
      <w:r w:rsidRPr="00CE76B8">
        <w:rPr>
          <w:sz w:val="23"/>
          <w:szCs w:val="23"/>
        </w:rPr>
        <w:t>.puml</w:t>
      </w:r>
    </w:p>
    <w:p w:rsidR="00557EBC" w:rsidRPr="00CE76B8" w:rsidRDefault="00557EBC" w:rsidP="00751064">
      <w:pPr>
        <w:pStyle w:val="NormalWeb"/>
        <w:jc w:val="center"/>
        <w:rPr>
          <w:rFonts w:ascii="Times" w:hAnsi="Times" w:cs="Times"/>
        </w:rPr>
      </w:pPr>
    </w:p>
    <w:p w:rsidR="005C1657" w:rsidRPr="00CE76B8" w:rsidRDefault="005C1657" w:rsidP="005C1657">
      <w:pPr>
        <w:spacing w:before="80" w:after="80"/>
        <w:jc w:val="both"/>
      </w:pPr>
    </w:p>
    <w:p w:rsidR="0095496E" w:rsidRPr="00CE76B8" w:rsidRDefault="0095496E">
      <w:pPr>
        <w:jc w:val="both"/>
      </w:pPr>
    </w:p>
    <w:p w:rsidR="0095496E" w:rsidRPr="00CE76B8" w:rsidRDefault="00A07649">
      <w:pPr>
        <w:pStyle w:val="Ttulo2"/>
        <w:numPr>
          <w:ilvl w:val="1"/>
          <w:numId w:val="1"/>
        </w:numPr>
        <w:jc w:val="both"/>
      </w:pPr>
      <w:bookmarkStart w:id="12" w:name="_1t3h5sf" w:colFirst="0" w:colLast="0"/>
      <w:bookmarkEnd w:id="12"/>
      <w:r w:rsidRPr="00CE76B8">
        <w:t>Diagramas de Sequência</w:t>
      </w:r>
    </w:p>
    <w:p w:rsidR="0095496E" w:rsidRPr="00CE76B8" w:rsidRDefault="00CE76B8" w:rsidP="006D3B27">
      <w:pPr>
        <w:ind w:left="720"/>
        <w:jc w:val="both"/>
      </w:pPr>
      <w:r w:rsidRPr="00CE76B8">
        <w:t xml:space="preserve">FALTA COLOCAR OS CAMINHOS DO DIAGRAMA DE SEQUANCIA </w:t>
      </w:r>
    </w:p>
    <w:p w:rsidR="0095496E" w:rsidRPr="00CE76B8" w:rsidRDefault="00A07649">
      <w:pPr>
        <w:pStyle w:val="Ttulo2"/>
        <w:numPr>
          <w:ilvl w:val="1"/>
          <w:numId w:val="1"/>
        </w:numPr>
        <w:jc w:val="both"/>
      </w:pPr>
      <w:bookmarkStart w:id="13" w:name="_4d34og8" w:colFirst="0" w:colLast="0"/>
      <w:bookmarkEnd w:id="13"/>
      <w:r w:rsidRPr="00CE76B8">
        <w:t>Diagramas de Comunicação</w:t>
      </w:r>
    </w:p>
    <w:p w:rsidR="00CE76B8" w:rsidRPr="00CE76B8" w:rsidRDefault="00A07649" w:rsidP="00CE76B8">
      <w:pPr>
        <w:spacing w:before="80" w:after="80"/>
        <w:jc w:val="both"/>
        <w:rPr>
          <w:rFonts w:eastAsia="Arial"/>
          <w:sz w:val="22"/>
          <w:szCs w:val="22"/>
        </w:rPr>
      </w:pPr>
      <w:r w:rsidRPr="00CE76B8">
        <w:rPr>
          <w:rFonts w:eastAsia="Times New Roman"/>
          <w:sz w:val="22"/>
          <w:szCs w:val="22"/>
        </w:rPr>
        <w:t>.</w:t>
      </w:r>
      <w:r w:rsidR="00CE76B8" w:rsidRPr="00CE76B8">
        <w:rPr>
          <w:rFonts w:eastAsia="Arial"/>
          <w:sz w:val="22"/>
          <w:szCs w:val="22"/>
        </w:rPr>
        <w:t xml:space="preserve"> O diagrama de comunicação apresenta a troca de mensagens entre os objetos </w:t>
      </w:r>
      <w:proofErr w:type="gramStart"/>
      <w:r w:rsidR="00CE76B8" w:rsidRPr="00CE76B8">
        <w:rPr>
          <w:rFonts w:eastAsia="Arial"/>
          <w:sz w:val="22"/>
          <w:szCs w:val="22"/>
        </w:rPr>
        <w:t>durante</w:t>
      </w:r>
      <w:proofErr w:type="gramEnd"/>
      <w:r w:rsidR="00CE76B8" w:rsidRPr="00CE76B8">
        <w:rPr>
          <w:rFonts w:eastAsia="Arial"/>
          <w:sz w:val="22"/>
          <w:szCs w:val="22"/>
        </w:rPr>
        <w:t xml:space="preserve"> a realização do agendamento de consulta, destacando as mensagens principais, regras de disponibilidade de horário, bloqueio de tutores inadimplentes e envio de notificações.</w:t>
      </w:r>
    </w:p>
    <w:p w:rsidR="00CE76B8" w:rsidRDefault="00CE76B8" w:rsidP="00557EBC">
      <w:pPr>
        <w:spacing w:before="80" w:after="80"/>
        <w:jc w:val="center"/>
        <w:rPr>
          <w:rFonts w:eastAsia="Arial"/>
          <w:sz w:val="22"/>
          <w:szCs w:val="22"/>
        </w:rPr>
      </w:pPr>
      <w:r w:rsidRPr="00CE76B8">
        <w:rPr>
          <w:rFonts w:eastAsia="Arial"/>
          <w:sz w:val="22"/>
          <w:szCs w:val="22"/>
        </w:rPr>
        <w:drawing>
          <wp:inline distT="0" distB="0" distL="0" distR="0" wp14:anchorId="43DECE75" wp14:editId="55A33C8A">
            <wp:extent cx="6222573" cy="1203960"/>
            <wp:effectExtent l="0" t="0" r="6985"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6218351" cy="1203143"/>
                    </a:xfrm>
                    <a:prstGeom prst="rect">
                      <a:avLst/>
                    </a:prstGeom>
                  </pic:spPr>
                </pic:pic>
              </a:graphicData>
            </a:graphic>
          </wp:inline>
        </w:drawing>
      </w:r>
    </w:p>
    <w:p w:rsidR="00557EBC" w:rsidRPr="00CE76B8" w:rsidRDefault="00557EBC" w:rsidP="00557EBC">
      <w:pPr>
        <w:pStyle w:val="PargrafodaLista"/>
        <w:spacing w:before="80" w:after="80"/>
        <w:ind w:left="0"/>
        <w:jc w:val="center"/>
      </w:pPr>
      <w:r>
        <w:rPr>
          <w:i/>
          <w:iCs/>
          <w:sz w:val="18"/>
          <w:szCs w:val="18"/>
        </w:rPr>
        <w:t>Figura 2</w:t>
      </w:r>
      <w:r>
        <w:rPr>
          <w:i/>
          <w:iCs/>
          <w:sz w:val="18"/>
          <w:szCs w:val="18"/>
        </w:rPr>
        <w:t>9</w:t>
      </w:r>
      <w:r w:rsidRPr="00CE76B8">
        <w:rPr>
          <w:i/>
          <w:iCs/>
          <w:sz w:val="18"/>
          <w:szCs w:val="18"/>
        </w:rPr>
        <w:t xml:space="preserve">- Diagrama de </w:t>
      </w:r>
      <w:proofErr w:type="gramStart"/>
      <w:r>
        <w:rPr>
          <w:i/>
          <w:iCs/>
          <w:sz w:val="18"/>
          <w:szCs w:val="18"/>
        </w:rPr>
        <w:t>comunicacao</w:t>
      </w:r>
      <w:r>
        <w:rPr>
          <w:i/>
          <w:iCs/>
          <w:sz w:val="18"/>
          <w:szCs w:val="18"/>
        </w:rPr>
        <w:t xml:space="preserve"> </w:t>
      </w:r>
      <w:r w:rsidRPr="00CE76B8">
        <w:rPr>
          <w:i/>
          <w:iCs/>
          <w:sz w:val="18"/>
          <w:szCs w:val="18"/>
        </w:rPr>
        <w:t xml:space="preserve"> VetCare</w:t>
      </w:r>
      <w:proofErr w:type="gramEnd"/>
      <w:r w:rsidRPr="00CE76B8">
        <w:rPr>
          <w:i/>
          <w:iCs/>
          <w:sz w:val="18"/>
          <w:szCs w:val="18"/>
        </w:rPr>
        <w:t xml:space="preserve"> System </w:t>
      </w:r>
      <w:r w:rsidRPr="00CE76B8">
        <w:rPr>
          <w:i/>
          <w:iCs/>
          <w:sz w:val="18"/>
          <w:szCs w:val="18"/>
        </w:rPr>
        <w:br/>
      </w:r>
      <w:r w:rsidRPr="00CE76B8">
        <w:rPr>
          <w:sz w:val="23"/>
          <w:szCs w:val="23"/>
        </w:rPr>
        <w:t>Arquivo PlantUML: Códigos/</w:t>
      </w:r>
      <w:r>
        <w:rPr>
          <w:sz w:val="23"/>
          <w:szCs w:val="23"/>
        </w:rPr>
        <w:t>comunicação-agendar-consulta</w:t>
      </w:r>
      <w:r w:rsidRPr="00CE76B8">
        <w:rPr>
          <w:sz w:val="23"/>
          <w:szCs w:val="23"/>
        </w:rPr>
        <w:t>.puml</w:t>
      </w:r>
    </w:p>
    <w:p w:rsidR="00557EBC" w:rsidRPr="00CE76B8" w:rsidRDefault="00557EBC" w:rsidP="00CE76B8">
      <w:pPr>
        <w:spacing w:before="80" w:after="80"/>
        <w:jc w:val="center"/>
        <w:rPr>
          <w:rFonts w:eastAsia="Arial"/>
          <w:sz w:val="22"/>
          <w:szCs w:val="22"/>
        </w:rPr>
      </w:pPr>
    </w:p>
    <w:p w:rsidR="00CE76B8" w:rsidRPr="00CE76B8" w:rsidRDefault="00CE76B8" w:rsidP="00CE76B8">
      <w:pPr>
        <w:spacing w:before="80" w:after="80"/>
        <w:jc w:val="both"/>
        <w:rPr>
          <w:rFonts w:eastAsia="Arial"/>
          <w:sz w:val="22"/>
          <w:szCs w:val="22"/>
        </w:rPr>
      </w:pPr>
    </w:p>
    <w:p w:rsidR="00CE76B8" w:rsidRPr="00CE76B8" w:rsidRDefault="00CE76B8" w:rsidP="00CE76B8">
      <w:pPr>
        <w:spacing w:before="80" w:after="80"/>
        <w:jc w:val="both"/>
      </w:pPr>
    </w:p>
    <w:p w:rsidR="0095496E" w:rsidRPr="00CE76B8" w:rsidRDefault="0095496E">
      <w:pPr>
        <w:jc w:val="both"/>
      </w:pPr>
    </w:p>
    <w:p w:rsidR="0095496E" w:rsidRPr="00CE76B8" w:rsidRDefault="0095496E">
      <w:pPr>
        <w:pBdr>
          <w:top w:val="nil"/>
          <w:left w:val="nil"/>
          <w:bottom w:val="nil"/>
          <w:right w:val="nil"/>
          <w:between w:val="nil"/>
        </w:pBdr>
        <w:jc w:val="both"/>
        <w:rPr>
          <w:rFonts w:eastAsia="Arial"/>
          <w:color w:val="000000"/>
          <w:sz w:val="22"/>
          <w:szCs w:val="22"/>
        </w:rPr>
      </w:pPr>
    </w:p>
    <w:p w:rsidR="0095496E" w:rsidRPr="00CE76B8" w:rsidRDefault="00A07649">
      <w:pPr>
        <w:pStyle w:val="Ttulo2"/>
        <w:numPr>
          <w:ilvl w:val="1"/>
          <w:numId w:val="1"/>
        </w:numPr>
        <w:jc w:val="both"/>
      </w:pPr>
      <w:bookmarkStart w:id="14" w:name="_17dp8vu" w:colFirst="0" w:colLast="0"/>
      <w:bookmarkEnd w:id="14"/>
      <w:r w:rsidRPr="00CE76B8">
        <w:t>Diagramas de Estados</w:t>
      </w:r>
    </w:p>
    <w:p w:rsidR="00CE76B8" w:rsidRPr="00CE76B8" w:rsidRDefault="00CE76B8" w:rsidP="00CE76B8">
      <w:pPr>
        <w:spacing w:before="80" w:after="80"/>
        <w:jc w:val="both"/>
        <w:rPr>
          <w:rFonts w:eastAsia="Arial"/>
          <w:sz w:val="22"/>
          <w:szCs w:val="22"/>
        </w:rPr>
      </w:pPr>
      <w:r w:rsidRPr="00CE76B8">
        <w:rPr>
          <w:rFonts w:eastAsia="Arial"/>
          <w:sz w:val="22"/>
          <w:szCs w:val="22"/>
        </w:rPr>
        <w:t>O diagrama de estados do Agendamento representa o ciclo de vida desde a criação até a conclusão ou cancelamento, passando pelos estados: AGENDADO, CONFIRMADO, EM_ANDAMENTO, CONCLUIDO e CANCELADO.</w:t>
      </w:r>
    </w:p>
    <w:p w:rsidR="00CE76B8" w:rsidRDefault="00CE76B8" w:rsidP="00557EBC">
      <w:pPr>
        <w:spacing w:before="80" w:after="80"/>
        <w:jc w:val="center"/>
        <w:rPr>
          <w:rFonts w:eastAsia="Arial"/>
          <w:sz w:val="22"/>
          <w:szCs w:val="22"/>
        </w:rPr>
      </w:pPr>
      <w:r w:rsidRPr="00CE76B8">
        <w:rPr>
          <w:rFonts w:eastAsia="Arial"/>
          <w:sz w:val="22"/>
          <w:szCs w:val="22"/>
        </w:rPr>
        <w:lastRenderedPageBreak/>
        <w:drawing>
          <wp:inline distT="0" distB="0" distL="0" distR="0" wp14:anchorId="72565265" wp14:editId="74A3EBD8">
            <wp:extent cx="4183380" cy="6446520"/>
            <wp:effectExtent l="0" t="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183380" cy="6446520"/>
                    </a:xfrm>
                    <a:prstGeom prst="rect">
                      <a:avLst/>
                    </a:prstGeom>
                  </pic:spPr>
                </pic:pic>
              </a:graphicData>
            </a:graphic>
          </wp:inline>
        </w:drawing>
      </w:r>
    </w:p>
    <w:p w:rsidR="00557EBC" w:rsidRPr="00CE76B8" w:rsidRDefault="00557EBC" w:rsidP="00557EBC">
      <w:pPr>
        <w:pStyle w:val="PargrafodaLista"/>
        <w:spacing w:before="80" w:after="80"/>
        <w:ind w:left="0"/>
        <w:jc w:val="center"/>
      </w:pPr>
      <w:r>
        <w:rPr>
          <w:i/>
          <w:iCs/>
          <w:sz w:val="18"/>
          <w:szCs w:val="18"/>
        </w:rPr>
        <w:t>Figura 30</w:t>
      </w:r>
      <w:r w:rsidRPr="00CE76B8">
        <w:rPr>
          <w:i/>
          <w:iCs/>
          <w:sz w:val="18"/>
          <w:szCs w:val="18"/>
        </w:rPr>
        <w:t xml:space="preserve">- Diagrama de </w:t>
      </w:r>
      <w:proofErr w:type="gramStart"/>
      <w:r>
        <w:rPr>
          <w:i/>
          <w:iCs/>
          <w:sz w:val="18"/>
          <w:szCs w:val="18"/>
        </w:rPr>
        <w:t>estados</w:t>
      </w:r>
      <w:r>
        <w:rPr>
          <w:i/>
          <w:iCs/>
          <w:sz w:val="18"/>
          <w:szCs w:val="18"/>
        </w:rPr>
        <w:t xml:space="preserve"> </w:t>
      </w:r>
      <w:r w:rsidRPr="00CE76B8">
        <w:rPr>
          <w:i/>
          <w:iCs/>
          <w:sz w:val="18"/>
          <w:szCs w:val="18"/>
        </w:rPr>
        <w:t xml:space="preserve"> VetCare</w:t>
      </w:r>
      <w:proofErr w:type="gramEnd"/>
      <w:r w:rsidRPr="00CE76B8">
        <w:rPr>
          <w:i/>
          <w:iCs/>
          <w:sz w:val="18"/>
          <w:szCs w:val="18"/>
        </w:rPr>
        <w:t xml:space="preserve"> System </w:t>
      </w:r>
      <w:r w:rsidRPr="00CE76B8">
        <w:rPr>
          <w:i/>
          <w:iCs/>
          <w:sz w:val="18"/>
          <w:szCs w:val="18"/>
        </w:rPr>
        <w:br/>
      </w:r>
      <w:r w:rsidRPr="00CE76B8">
        <w:rPr>
          <w:sz w:val="23"/>
          <w:szCs w:val="23"/>
        </w:rPr>
        <w:t>Arquivo PlantUML: Códigos/</w:t>
      </w:r>
      <w:r>
        <w:rPr>
          <w:sz w:val="23"/>
          <w:szCs w:val="23"/>
        </w:rPr>
        <w:t>estados-agendamentos</w:t>
      </w:r>
      <w:r w:rsidRPr="00CE76B8">
        <w:rPr>
          <w:sz w:val="23"/>
          <w:szCs w:val="23"/>
        </w:rPr>
        <w:t>.puml</w:t>
      </w:r>
    </w:p>
    <w:p w:rsidR="00557EBC" w:rsidRPr="00CE76B8" w:rsidRDefault="00557EBC" w:rsidP="00CE76B8">
      <w:pPr>
        <w:spacing w:before="80" w:after="80"/>
        <w:jc w:val="both"/>
        <w:rPr>
          <w:rFonts w:eastAsia="Arial"/>
          <w:sz w:val="22"/>
          <w:szCs w:val="22"/>
        </w:rPr>
      </w:pPr>
    </w:p>
    <w:p w:rsidR="00CE76B8" w:rsidRPr="00CE76B8" w:rsidRDefault="00CE76B8" w:rsidP="00CE76B8">
      <w:pPr>
        <w:spacing w:before="80" w:after="80"/>
        <w:jc w:val="both"/>
        <w:rPr>
          <w:rFonts w:eastAsia="Arial"/>
          <w:sz w:val="22"/>
          <w:szCs w:val="22"/>
        </w:rPr>
      </w:pPr>
    </w:p>
    <w:p w:rsidR="00CE76B8" w:rsidRPr="00CE76B8" w:rsidRDefault="00CE76B8" w:rsidP="00CE76B8">
      <w:pPr>
        <w:spacing w:before="80" w:after="80"/>
        <w:jc w:val="both"/>
        <w:rPr>
          <w:rFonts w:eastAsia="Arial"/>
          <w:sz w:val="22"/>
          <w:szCs w:val="22"/>
        </w:rPr>
      </w:pPr>
    </w:p>
    <w:p w:rsidR="00CE76B8" w:rsidRPr="00CE76B8" w:rsidRDefault="00CE76B8" w:rsidP="00CE76B8">
      <w:pPr>
        <w:spacing w:before="80" w:after="80"/>
        <w:jc w:val="both"/>
        <w:rPr>
          <w:rFonts w:eastAsia="Arial"/>
          <w:sz w:val="22"/>
          <w:szCs w:val="22"/>
        </w:rPr>
      </w:pPr>
    </w:p>
    <w:p w:rsidR="00CE76B8" w:rsidRPr="00CE76B8" w:rsidRDefault="00CE76B8" w:rsidP="00CE76B8">
      <w:pPr>
        <w:spacing w:before="80" w:after="80"/>
        <w:jc w:val="both"/>
        <w:rPr>
          <w:rFonts w:eastAsia="Arial"/>
          <w:sz w:val="22"/>
          <w:szCs w:val="22"/>
        </w:rPr>
      </w:pPr>
    </w:p>
    <w:p w:rsidR="00CE76B8" w:rsidRPr="00CE76B8" w:rsidRDefault="00CE76B8" w:rsidP="00CE76B8">
      <w:pPr>
        <w:spacing w:before="80" w:after="80"/>
        <w:jc w:val="both"/>
        <w:rPr>
          <w:rFonts w:eastAsia="Arial"/>
          <w:sz w:val="22"/>
          <w:szCs w:val="22"/>
        </w:rPr>
      </w:pPr>
    </w:p>
    <w:p w:rsidR="00CE76B8" w:rsidRPr="00CE76B8" w:rsidRDefault="00CE76B8" w:rsidP="00CE76B8">
      <w:pPr>
        <w:spacing w:before="80" w:after="80"/>
        <w:jc w:val="both"/>
        <w:rPr>
          <w:rFonts w:eastAsia="Arial"/>
          <w:sz w:val="22"/>
          <w:szCs w:val="22"/>
        </w:rPr>
      </w:pPr>
    </w:p>
    <w:p w:rsidR="00CE76B8" w:rsidRPr="00CE76B8" w:rsidRDefault="00CE76B8" w:rsidP="00CE76B8">
      <w:pPr>
        <w:pStyle w:val="PargrafodaLista"/>
        <w:spacing w:before="80" w:after="80"/>
        <w:ind w:left="568"/>
        <w:jc w:val="both"/>
        <w:rPr>
          <w:rFonts w:eastAsia="Arial"/>
          <w:sz w:val="22"/>
          <w:szCs w:val="22"/>
        </w:rPr>
      </w:pPr>
    </w:p>
    <w:p w:rsidR="00CE76B8" w:rsidRPr="00CE76B8" w:rsidRDefault="00CE76B8" w:rsidP="00CE76B8">
      <w:pPr>
        <w:spacing w:before="80" w:after="80"/>
        <w:jc w:val="both"/>
      </w:pPr>
      <w:r w:rsidRPr="00CE76B8">
        <w:rPr>
          <w:rFonts w:eastAsia="Arial"/>
          <w:sz w:val="22"/>
          <w:szCs w:val="22"/>
        </w:rPr>
        <w:t>O diagrama de estados do Pagamento representa o ciclo financeiro desde o estado PENDENTE até os estados finais PAGO, ESTORNADO ou CANCELADO.</w:t>
      </w:r>
    </w:p>
    <w:p w:rsidR="00CE76B8" w:rsidRDefault="00CE76B8" w:rsidP="00557EBC">
      <w:pPr>
        <w:pStyle w:val="PargrafodaLista"/>
        <w:spacing w:before="80" w:after="80"/>
        <w:ind w:left="568"/>
        <w:jc w:val="center"/>
      </w:pPr>
      <w:r w:rsidRPr="00CE76B8">
        <w:drawing>
          <wp:inline distT="0" distB="0" distL="0" distR="0" wp14:anchorId="4F9BA0C0" wp14:editId="2072B327">
            <wp:extent cx="3253740" cy="5471160"/>
            <wp:effectExtent l="0" t="0" r="381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253740" cy="5471160"/>
                    </a:xfrm>
                    <a:prstGeom prst="rect">
                      <a:avLst/>
                    </a:prstGeom>
                  </pic:spPr>
                </pic:pic>
              </a:graphicData>
            </a:graphic>
          </wp:inline>
        </w:drawing>
      </w:r>
    </w:p>
    <w:p w:rsidR="00557EBC" w:rsidRPr="00CE76B8" w:rsidRDefault="00557EBC" w:rsidP="00557EBC">
      <w:pPr>
        <w:pStyle w:val="PargrafodaLista"/>
        <w:spacing w:before="80" w:after="80"/>
        <w:ind w:left="0"/>
        <w:jc w:val="center"/>
      </w:pPr>
      <w:r>
        <w:rPr>
          <w:i/>
          <w:iCs/>
          <w:sz w:val="18"/>
          <w:szCs w:val="18"/>
        </w:rPr>
        <w:t>Figura 30</w:t>
      </w:r>
      <w:r w:rsidRPr="00CE76B8">
        <w:rPr>
          <w:i/>
          <w:iCs/>
          <w:sz w:val="18"/>
          <w:szCs w:val="18"/>
        </w:rPr>
        <w:t xml:space="preserve">- Diagrama de </w:t>
      </w:r>
      <w:proofErr w:type="gramStart"/>
      <w:r>
        <w:rPr>
          <w:i/>
          <w:iCs/>
          <w:sz w:val="18"/>
          <w:szCs w:val="18"/>
        </w:rPr>
        <w:t xml:space="preserve">components </w:t>
      </w:r>
      <w:r w:rsidRPr="00CE76B8">
        <w:rPr>
          <w:i/>
          <w:iCs/>
          <w:sz w:val="18"/>
          <w:szCs w:val="18"/>
        </w:rPr>
        <w:t xml:space="preserve"> VetCare</w:t>
      </w:r>
      <w:proofErr w:type="gramEnd"/>
      <w:r w:rsidRPr="00CE76B8">
        <w:rPr>
          <w:i/>
          <w:iCs/>
          <w:sz w:val="18"/>
          <w:szCs w:val="18"/>
        </w:rPr>
        <w:t xml:space="preserve"> System </w:t>
      </w:r>
      <w:r w:rsidRPr="00CE76B8">
        <w:rPr>
          <w:i/>
          <w:iCs/>
          <w:sz w:val="18"/>
          <w:szCs w:val="18"/>
        </w:rPr>
        <w:br/>
      </w:r>
      <w:r w:rsidRPr="00CE76B8">
        <w:rPr>
          <w:sz w:val="23"/>
          <w:szCs w:val="23"/>
        </w:rPr>
        <w:t>Arquivo PlantUML: Códigos/</w:t>
      </w:r>
      <w:r>
        <w:rPr>
          <w:sz w:val="23"/>
          <w:szCs w:val="23"/>
        </w:rPr>
        <w:t>estados-pagamentos</w:t>
      </w:r>
      <w:r w:rsidRPr="00CE76B8">
        <w:rPr>
          <w:sz w:val="23"/>
          <w:szCs w:val="23"/>
        </w:rPr>
        <w:t>.puml</w:t>
      </w:r>
    </w:p>
    <w:p w:rsidR="00557EBC" w:rsidRPr="00CE76B8" w:rsidRDefault="00557EBC" w:rsidP="00CE76B8">
      <w:pPr>
        <w:pStyle w:val="PargrafodaLista"/>
        <w:spacing w:before="80" w:after="80"/>
        <w:ind w:left="568"/>
        <w:jc w:val="both"/>
      </w:pPr>
    </w:p>
    <w:p w:rsidR="0095496E" w:rsidRDefault="0095496E">
      <w:pPr>
        <w:pBdr>
          <w:top w:val="nil"/>
          <w:left w:val="nil"/>
          <w:bottom w:val="nil"/>
          <w:right w:val="nil"/>
          <w:between w:val="nil"/>
        </w:pBdr>
        <w:jc w:val="both"/>
        <w:rPr>
          <w:rFonts w:eastAsia="Arial"/>
          <w:i/>
          <w:color w:val="000000"/>
          <w:sz w:val="22"/>
          <w:szCs w:val="22"/>
          <w:u w:val="single"/>
        </w:rPr>
      </w:pPr>
    </w:p>
    <w:p w:rsidR="00557EBC" w:rsidRDefault="00557EBC">
      <w:pPr>
        <w:pBdr>
          <w:top w:val="nil"/>
          <w:left w:val="nil"/>
          <w:bottom w:val="nil"/>
          <w:right w:val="nil"/>
          <w:between w:val="nil"/>
        </w:pBdr>
        <w:jc w:val="both"/>
        <w:rPr>
          <w:rFonts w:eastAsia="Arial"/>
          <w:i/>
          <w:color w:val="000000"/>
          <w:sz w:val="22"/>
          <w:szCs w:val="22"/>
          <w:u w:val="single"/>
        </w:rPr>
      </w:pPr>
    </w:p>
    <w:p w:rsidR="00557EBC" w:rsidRDefault="00557EBC">
      <w:pPr>
        <w:pBdr>
          <w:top w:val="nil"/>
          <w:left w:val="nil"/>
          <w:bottom w:val="nil"/>
          <w:right w:val="nil"/>
          <w:between w:val="nil"/>
        </w:pBdr>
        <w:jc w:val="both"/>
        <w:rPr>
          <w:rFonts w:eastAsia="Arial"/>
          <w:i/>
          <w:color w:val="000000"/>
          <w:sz w:val="22"/>
          <w:szCs w:val="22"/>
          <w:u w:val="single"/>
        </w:rPr>
      </w:pPr>
    </w:p>
    <w:p w:rsidR="00557EBC" w:rsidRPr="00CE76B8" w:rsidRDefault="00557EBC">
      <w:pPr>
        <w:pBdr>
          <w:top w:val="nil"/>
          <w:left w:val="nil"/>
          <w:bottom w:val="nil"/>
          <w:right w:val="nil"/>
          <w:between w:val="nil"/>
        </w:pBdr>
        <w:jc w:val="both"/>
        <w:rPr>
          <w:rFonts w:eastAsia="Arial"/>
          <w:i/>
          <w:color w:val="000000"/>
          <w:sz w:val="22"/>
          <w:szCs w:val="22"/>
          <w:u w:val="single"/>
        </w:rPr>
      </w:pPr>
    </w:p>
    <w:p w:rsidR="0095496E" w:rsidRPr="00CE76B8" w:rsidRDefault="00A07649">
      <w:pPr>
        <w:pStyle w:val="Ttulo1"/>
        <w:numPr>
          <w:ilvl w:val="0"/>
          <w:numId w:val="1"/>
        </w:numPr>
        <w:jc w:val="both"/>
      </w:pPr>
      <w:bookmarkStart w:id="15" w:name="_44sinio" w:colFirst="0" w:colLast="0"/>
      <w:bookmarkEnd w:id="15"/>
      <w:r w:rsidRPr="00CE76B8">
        <w:lastRenderedPageBreak/>
        <w:t>Modelos de Dados</w:t>
      </w:r>
    </w:p>
    <w:p w:rsidR="00CE76B8" w:rsidRPr="00CE76B8" w:rsidRDefault="00CE76B8" w:rsidP="00557EBC">
      <w:pPr>
        <w:spacing w:before="80" w:after="80"/>
        <w:ind w:left="568" w:firstLine="152"/>
        <w:jc w:val="both"/>
      </w:pPr>
      <w:r w:rsidRPr="00CE76B8">
        <w:rPr>
          <w:rFonts w:eastAsia="Arial"/>
          <w:sz w:val="22"/>
          <w:szCs w:val="22"/>
        </w:rPr>
        <w:t xml:space="preserve">O modelo de dados apresenta os esquemas propostos para o banco PostgreSQL e o mapeamento objeto-relacional entre as classes de domínio e as tabelas do banco. </w:t>
      </w:r>
      <w:proofErr w:type="gramStart"/>
      <w:r w:rsidRPr="00CE76B8">
        <w:rPr>
          <w:rFonts w:eastAsia="Arial"/>
          <w:sz w:val="22"/>
          <w:szCs w:val="22"/>
        </w:rPr>
        <w:t>As entidades de domínio serão mapeadas para tabelas utilizando Spring Data JPA e Hibernate.</w:t>
      </w:r>
      <w:proofErr w:type="gramEnd"/>
      <w:r w:rsidRPr="00CE76B8">
        <w:rPr>
          <w:rFonts w:eastAsia="Arial"/>
          <w:sz w:val="22"/>
          <w:szCs w:val="22"/>
        </w:rPr>
        <w:t xml:space="preserve"> </w:t>
      </w:r>
      <w:proofErr w:type="gramStart"/>
      <w:r w:rsidRPr="00CE76B8">
        <w:rPr>
          <w:rFonts w:eastAsia="Arial"/>
          <w:sz w:val="22"/>
          <w:szCs w:val="22"/>
        </w:rPr>
        <w:t>Relacionamentos um-para-muitos e muitos-para-um serão usados para representar tutores, animais, consultas, prescrições, exames e pagamentos.</w:t>
      </w:r>
      <w:proofErr w:type="gramEnd"/>
    </w:p>
    <w:p w:rsidR="00CE76B8" w:rsidRPr="00CE76B8" w:rsidRDefault="00CE76B8" w:rsidP="00CE76B8"/>
    <w:p w:rsidR="00CE76B8" w:rsidRPr="00CE76B8" w:rsidRDefault="00CE76B8" w:rsidP="00CE76B8">
      <w:pPr>
        <w:pStyle w:val="PargrafodaLista"/>
        <w:numPr>
          <w:ilvl w:val="0"/>
          <w:numId w:val="4"/>
        </w:numPr>
        <w:spacing w:before="60" w:after="40"/>
        <w:contextualSpacing w:val="0"/>
      </w:pPr>
      <w:proofErr w:type="gramStart"/>
      <w:r w:rsidRPr="00CE76B8">
        <w:rPr>
          <w:rFonts w:eastAsia="Arial"/>
          <w:b/>
          <w:bCs/>
          <w:sz w:val="22"/>
          <w:szCs w:val="22"/>
        </w:rPr>
        <w:t>usuarios</w:t>
      </w:r>
      <w:proofErr w:type="gramEnd"/>
      <w:r w:rsidRPr="00CE76B8">
        <w:rPr>
          <w:rFonts w:eastAsia="Arial"/>
          <w:b/>
          <w:bCs/>
          <w:sz w:val="22"/>
          <w:szCs w:val="22"/>
        </w:rPr>
        <w:t>:</w:t>
      </w:r>
      <w:r w:rsidRPr="00CE76B8">
        <w:rPr>
          <w:rFonts w:eastAsia="Arial"/>
          <w:sz w:val="22"/>
          <w:szCs w:val="22"/>
        </w:rPr>
        <w:t xml:space="preserve"> armazena usuários do sistema (recepcionistas, veterinários e administradores).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tutores</w:t>
      </w:r>
      <w:proofErr w:type="gramEnd"/>
      <w:r w:rsidRPr="00CE76B8">
        <w:rPr>
          <w:rFonts w:eastAsia="Arial"/>
          <w:b/>
          <w:bCs/>
          <w:sz w:val="22"/>
          <w:szCs w:val="22"/>
        </w:rPr>
        <w:t>:</w:t>
      </w:r>
      <w:r w:rsidRPr="00CE76B8">
        <w:rPr>
          <w:rFonts w:eastAsia="Arial"/>
          <w:sz w:val="22"/>
          <w:szCs w:val="22"/>
        </w:rPr>
        <w:t xml:space="preserve"> armazena os proprietários dos animais.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animais</w:t>
      </w:r>
      <w:proofErr w:type="gramEnd"/>
      <w:r w:rsidRPr="00CE76B8">
        <w:rPr>
          <w:rFonts w:eastAsia="Arial"/>
          <w:b/>
          <w:bCs/>
          <w:sz w:val="22"/>
          <w:szCs w:val="22"/>
        </w:rPr>
        <w:t>:</w:t>
      </w:r>
      <w:r w:rsidRPr="00CE76B8">
        <w:rPr>
          <w:rFonts w:eastAsia="Arial"/>
          <w:sz w:val="22"/>
          <w:szCs w:val="22"/>
        </w:rPr>
        <w:t xml:space="preserve"> armazena os animais cadastrados vinculados a tutores.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servicos</w:t>
      </w:r>
      <w:proofErr w:type="gramEnd"/>
      <w:r w:rsidRPr="00CE76B8">
        <w:rPr>
          <w:rFonts w:eastAsia="Arial"/>
          <w:b/>
          <w:bCs/>
          <w:sz w:val="22"/>
          <w:szCs w:val="22"/>
        </w:rPr>
        <w:t>:</w:t>
      </w:r>
      <w:r w:rsidRPr="00CE76B8">
        <w:rPr>
          <w:rFonts w:eastAsia="Arial"/>
          <w:sz w:val="22"/>
          <w:szCs w:val="22"/>
        </w:rPr>
        <w:t xml:space="preserve"> armazena os serviços e procedimentos oferecidos pela clínica.</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agendamentos</w:t>
      </w:r>
      <w:proofErr w:type="gramEnd"/>
      <w:r w:rsidRPr="00CE76B8">
        <w:rPr>
          <w:rFonts w:eastAsia="Arial"/>
          <w:b/>
          <w:bCs/>
          <w:sz w:val="22"/>
          <w:szCs w:val="22"/>
        </w:rPr>
        <w:t>:</w:t>
      </w:r>
      <w:r w:rsidRPr="00CE76B8">
        <w:rPr>
          <w:rFonts w:eastAsia="Arial"/>
          <w:sz w:val="22"/>
          <w:szCs w:val="22"/>
        </w:rPr>
        <w:t xml:space="preserve"> armazena agendamentos de consultas com data, hora e status.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consultas</w:t>
      </w:r>
      <w:proofErr w:type="gramEnd"/>
      <w:r w:rsidRPr="00CE76B8">
        <w:rPr>
          <w:rFonts w:eastAsia="Arial"/>
          <w:b/>
          <w:bCs/>
          <w:sz w:val="22"/>
          <w:szCs w:val="22"/>
        </w:rPr>
        <w:t>:</w:t>
      </w:r>
      <w:r w:rsidRPr="00CE76B8">
        <w:rPr>
          <w:rFonts w:eastAsia="Arial"/>
          <w:sz w:val="22"/>
          <w:szCs w:val="22"/>
        </w:rPr>
        <w:t xml:space="preserve"> armazena dados clínicos das consultas realizadas.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prescricoes</w:t>
      </w:r>
      <w:proofErr w:type="gramEnd"/>
      <w:r w:rsidRPr="00CE76B8">
        <w:rPr>
          <w:rFonts w:eastAsia="Arial"/>
          <w:b/>
          <w:bCs/>
          <w:sz w:val="22"/>
          <w:szCs w:val="22"/>
        </w:rPr>
        <w:t>:</w:t>
      </w:r>
      <w:r w:rsidRPr="00CE76B8">
        <w:rPr>
          <w:rFonts w:eastAsia="Arial"/>
          <w:sz w:val="22"/>
          <w:szCs w:val="22"/>
        </w:rPr>
        <w:t xml:space="preserve"> armazena prescrições médicas vinculadas a consultas.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exames</w:t>
      </w:r>
      <w:proofErr w:type="gramEnd"/>
      <w:r w:rsidRPr="00CE76B8">
        <w:rPr>
          <w:rFonts w:eastAsia="Arial"/>
          <w:b/>
          <w:bCs/>
          <w:sz w:val="22"/>
          <w:szCs w:val="22"/>
        </w:rPr>
        <w:t>:</w:t>
      </w:r>
      <w:r w:rsidRPr="00CE76B8">
        <w:rPr>
          <w:rFonts w:eastAsia="Arial"/>
          <w:sz w:val="22"/>
          <w:szCs w:val="22"/>
        </w:rPr>
        <w:t xml:space="preserve"> armazena solicitações e resultados de exames.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vacinacoes</w:t>
      </w:r>
      <w:proofErr w:type="gramEnd"/>
      <w:r w:rsidRPr="00CE76B8">
        <w:rPr>
          <w:rFonts w:eastAsia="Arial"/>
          <w:b/>
          <w:bCs/>
          <w:sz w:val="22"/>
          <w:szCs w:val="22"/>
        </w:rPr>
        <w:t>:</w:t>
      </w:r>
      <w:r w:rsidRPr="00CE76B8">
        <w:rPr>
          <w:rFonts w:eastAsia="Arial"/>
          <w:sz w:val="22"/>
          <w:szCs w:val="22"/>
        </w:rPr>
        <w:t xml:space="preserve"> armazena registro de vacinas aplicadas e datas de reforço.</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internacoes</w:t>
      </w:r>
      <w:proofErr w:type="gramEnd"/>
      <w:r w:rsidRPr="00CE76B8">
        <w:rPr>
          <w:rFonts w:eastAsia="Arial"/>
          <w:b/>
          <w:bCs/>
          <w:sz w:val="22"/>
          <w:szCs w:val="22"/>
        </w:rPr>
        <w:t>:</w:t>
      </w:r>
      <w:r w:rsidRPr="00CE76B8">
        <w:rPr>
          <w:rFonts w:eastAsia="Arial"/>
          <w:sz w:val="22"/>
          <w:szCs w:val="22"/>
        </w:rPr>
        <w:t xml:space="preserve"> armazena internações de animais com status e observações.</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medicamentos</w:t>
      </w:r>
      <w:proofErr w:type="gramEnd"/>
      <w:r w:rsidRPr="00CE76B8">
        <w:rPr>
          <w:rFonts w:eastAsia="Arial"/>
          <w:b/>
          <w:bCs/>
          <w:sz w:val="22"/>
          <w:szCs w:val="22"/>
        </w:rPr>
        <w:t>:</w:t>
      </w:r>
      <w:r w:rsidRPr="00CE76B8">
        <w:rPr>
          <w:rFonts w:eastAsia="Arial"/>
          <w:sz w:val="22"/>
          <w:szCs w:val="22"/>
        </w:rPr>
        <w:t xml:space="preserve"> armazena medicamentos e controle de estoque.</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orcamentos</w:t>
      </w:r>
      <w:proofErr w:type="gramEnd"/>
      <w:r w:rsidRPr="00CE76B8">
        <w:rPr>
          <w:rFonts w:eastAsia="Arial"/>
          <w:b/>
          <w:bCs/>
          <w:sz w:val="22"/>
          <w:szCs w:val="22"/>
        </w:rPr>
        <w:t>:</w:t>
      </w:r>
      <w:r w:rsidRPr="00CE76B8">
        <w:rPr>
          <w:rFonts w:eastAsia="Arial"/>
          <w:sz w:val="22"/>
          <w:szCs w:val="22"/>
        </w:rPr>
        <w:t xml:space="preserve"> armazena orçamentos gerados por consulta.</w:t>
      </w:r>
    </w:p>
    <w:p w:rsidR="00CE76B8" w:rsidRPr="00CE76B8" w:rsidRDefault="00CE76B8" w:rsidP="00CE76B8">
      <w:pPr>
        <w:pStyle w:val="PargrafodaLista"/>
        <w:numPr>
          <w:ilvl w:val="0"/>
          <w:numId w:val="4"/>
        </w:numPr>
        <w:spacing w:before="40" w:after="40"/>
        <w:contextualSpacing w:val="0"/>
      </w:pPr>
      <w:r w:rsidRPr="00CE76B8">
        <w:rPr>
          <w:rFonts w:eastAsia="Arial"/>
          <w:b/>
          <w:bCs/>
          <w:sz w:val="22"/>
          <w:szCs w:val="22"/>
        </w:rPr>
        <w:t>itens_orcamento:</w:t>
      </w:r>
      <w:r w:rsidRPr="00CE76B8">
        <w:rPr>
          <w:rFonts w:eastAsia="Arial"/>
          <w:sz w:val="22"/>
          <w:szCs w:val="22"/>
        </w:rPr>
        <w:t xml:space="preserve"> armazena os itens que compõem cada orçamento.</w:t>
      </w:r>
    </w:p>
    <w:p w:rsidR="00CE76B8" w:rsidRPr="00CE76B8" w:rsidRDefault="00CE76B8" w:rsidP="00CE76B8">
      <w:pPr>
        <w:pStyle w:val="PargrafodaLista"/>
        <w:numPr>
          <w:ilvl w:val="0"/>
          <w:numId w:val="4"/>
        </w:numPr>
        <w:spacing w:before="40" w:after="40"/>
        <w:contextualSpacing w:val="0"/>
      </w:pPr>
      <w:proofErr w:type="gramStart"/>
      <w:r w:rsidRPr="00CE76B8">
        <w:rPr>
          <w:rFonts w:eastAsia="Arial"/>
          <w:b/>
          <w:bCs/>
          <w:sz w:val="22"/>
          <w:szCs w:val="22"/>
        </w:rPr>
        <w:t>pagamentos</w:t>
      </w:r>
      <w:proofErr w:type="gramEnd"/>
      <w:r w:rsidRPr="00CE76B8">
        <w:rPr>
          <w:rFonts w:eastAsia="Arial"/>
          <w:b/>
          <w:bCs/>
          <w:sz w:val="22"/>
          <w:szCs w:val="22"/>
        </w:rPr>
        <w:t>:</w:t>
      </w:r>
      <w:r w:rsidRPr="00CE76B8">
        <w:rPr>
          <w:rFonts w:eastAsia="Arial"/>
          <w:sz w:val="22"/>
          <w:szCs w:val="22"/>
        </w:rPr>
        <w:t xml:space="preserve"> armazena pagamentos com transacaoId do Stripe.</w:t>
      </w:r>
    </w:p>
    <w:p w:rsidR="00CE76B8" w:rsidRPr="00CE76B8" w:rsidRDefault="00CE76B8" w:rsidP="00CE76B8">
      <w:pPr>
        <w:pStyle w:val="PargrafodaLista"/>
        <w:numPr>
          <w:ilvl w:val="0"/>
          <w:numId w:val="4"/>
        </w:numPr>
        <w:spacing w:before="40" w:after="80"/>
        <w:contextualSpacing w:val="0"/>
      </w:pPr>
      <w:r w:rsidRPr="00CE76B8">
        <w:rPr>
          <w:rFonts w:eastAsia="Arial"/>
          <w:b/>
          <w:bCs/>
          <w:sz w:val="22"/>
          <w:szCs w:val="22"/>
        </w:rPr>
        <w:t>notas_fiscais:</w:t>
      </w:r>
      <w:r w:rsidRPr="00CE76B8">
        <w:rPr>
          <w:rFonts w:eastAsia="Arial"/>
          <w:sz w:val="22"/>
          <w:szCs w:val="22"/>
        </w:rPr>
        <w:t xml:space="preserve"> armazena notas fiscais emitidas e URL </w:t>
      </w:r>
      <w:proofErr w:type="gramStart"/>
      <w:r w:rsidRPr="00CE76B8">
        <w:rPr>
          <w:rFonts w:eastAsia="Arial"/>
          <w:sz w:val="22"/>
          <w:szCs w:val="22"/>
        </w:rPr>
        <w:t>do</w:t>
      </w:r>
      <w:proofErr w:type="gramEnd"/>
      <w:r w:rsidRPr="00CE76B8">
        <w:rPr>
          <w:rFonts w:eastAsia="Arial"/>
          <w:sz w:val="22"/>
          <w:szCs w:val="22"/>
        </w:rPr>
        <w:t xml:space="preserve"> PDF.</w:t>
      </w:r>
    </w:p>
    <w:p w:rsidR="00CE76B8" w:rsidRPr="00CE76B8" w:rsidRDefault="00CE76B8" w:rsidP="00CE76B8"/>
    <w:p w:rsidR="0095496E" w:rsidRDefault="006D3B27" w:rsidP="006D3B27">
      <w:pPr>
        <w:pBdr>
          <w:top w:val="nil"/>
          <w:left w:val="nil"/>
          <w:bottom w:val="nil"/>
          <w:right w:val="nil"/>
          <w:between w:val="nil"/>
        </w:pBdr>
        <w:jc w:val="center"/>
      </w:pPr>
      <w:bookmarkStart w:id="16" w:name="_2jxsxqh" w:colFirst="0" w:colLast="0"/>
      <w:bookmarkEnd w:id="16"/>
      <w:r w:rsidRPr="00CE76B8">
        <w:rPr>
          <w:noProof/>
          <w:lang w:val="pt-BR"/>
        </w:rPr>
        <w:lastRenderedPageBreak/>
        <w:drawing>
          <wp:inline distT="0" distB="0" distL="0" distR="0" wp14:anchorId="6B4FAAFE" wp14:editId="6A5FCB95">
            <wp:extent cx="4521448" cy="7484533"/>
            <wp:effectExtent l="0" t="0" r="0" b="254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523953" cy="7488680"/>
                    </a:xfrm>
                    <a:prstGeom prst="rect">
                      <a:avLst/>
                    </a:prstGeom>
                  </pic:spPr>
                </pic:pic>
              </a:graphicData>
            </a:graphic>
          </wp:inline>
        </w:drawing>
      </w:r>
    </w:p>
    <w:p w:rsidR="00557EBC" w:rsidRPr="00CE76B8" w:rsidRDefault="00557EBC" w:rsidP="006D3B27">
      <w:pPr>
        <w:pBdr>
          <w:top w:val="nil"/>
          <w:left w:val="nil"/>
          <w:bottom w:val="nil"/>
          <w:right w:val="nil"/>
          <w:between w:val="nil"/>
        </w:pBdr>
        <w:jc w:val="center"/>
      </w:pPr>
      <w:bookmarkStart w:id="17" w:name="_GoBack"/>
      <w:bookmarkEnd w:id="17"/>
    </w:p>
    <w:p w:rsidR="00557EBC" w:rsidRPr="00CE76B8" w:rsidRDefault="00557EBC" w:rsidP="00557EBC">
      <w:pPr>
        <w:pStyle w:val="PargrafodaLista"/>
        <w:spacing w:before="80" w:after="80"/>
        <w:ind w:left="0"/>
        <w:jc w:val="center"/>
      </w:pPr>
      <w:r>
        <w:rPr>
          <w:i/>
          <w:iCs/>
          <w:sz w:val="18"/>
          <w:szCs w:val="18"/>
        </w:rPr>
        <w:t>Figura 31</w:t>
      </w:r>
      <w:r w:rsidRPr="00CE76B8">
        <w:rPr>
          <w:i/>
          <w:iCs/>
          <w:sz w:val="18"/>
          <w:szCs w:val="18"/>
        </w:rPr>
        <w:t xml:space="preserve">- Diagrama de </w:t>
      </w:r>
      <w:r>
        <w:rPr>
          <w:i/>
          <w:iCs/>
          <w:sz w:val="18"/>
          <w:szCs w:val="18"/>
        </w:rPr>
        <w:t xml:space="preserve">modelo de </w:t>
      </w:r>
      <w:proofErr w:type="gramStart"/>
      <w:r>
        <w:rPr>
          <w:i/>
          <w:iCs/>
          <w:sz w:val="18"/>
          <w:szCs w:val="18"/>
        </w:rPr>
        <w:t>dados</w:t>
      </w:r>
      <w:r>
        <w:rPr>
          <w:i/>
          <w:iCs/>
          <w:sz w:val="18"/>
          <w:szCs w:val="18"/>
        </w:rPr>
        <w:t xml:space="preserve"> </w:t>
      </w:r>
      <w:r w:rsidRPr="00CE76B8">
        <w:rPr>
          <w:i/>
          <w:iCs/>
          <w:sz w:val="18"/>
          <w:szCs w:val="18"/>
        </w:rPr>
        <w:t xml:space="preserve"> VetCare</w:t>
      </w:r>
      <w:proofErr w:type="gramEnd"/>
      <w:r w:rsidRPr="00CE76B8">
        <w:rPr>
          <w:i/>
          <w:iCs/>
          <w:sz w:val="18"/>
          <w:szCs w:val="18"/>
        </w:rPr>
        <w:t xml:space="preserve"> System </w:t>
      </w:r>
      <w:r w:rsidRPr="00CE76B8">
        <w:rPr>
          <w:i/>
          <w:iCs/>
          <w:sz w:val="18"/>
          <w:szCs w:val="18"/>
        </w:rPr>
        <w:br/>
      </w:r>
      <w:r w:rsidRPr="00CE76B8">
        <w:rPr>
          <w:sz w:val="23"/>
          <w:szCs w:val="23"/>
        </w:rPr>
        <w:t>Arquivo PlantUML: Códigos/</w:t>
      </w:r>
      <w:r>
        <w:rPr>
          <w:sz w:val="23"/>
          <w:szCs w:val="23"/>
        </w:rPr>
        <w:t>modelo-dados</w:t>
      </w:r>
      <w:r w:rsidRPr="00CE76B8">
        <w:rPr>
          <w:sz w:val="23"/>
          <w:szCs w:val="23"/>
        </w:rPr>
        <w:t>.puml</w:t>
      </w:r>
    </w:p>
    <w:p w:rsidR="00CE76B8" w:rsidRPr="00CE76B8" w:rsidRDefault="00CE76B8" w:rsidP="006D3B27">
      <w:pPr>
        <w:pBdr>
          <w:top w:val="nil"/>
          <w:left w:val="nil"/>
          <w:bottom w:val="nil"/>
          <w:right w:val="nil"/>
          <w:between w:val="nil"/>
        </w:pBdr>
        <w:jc w:val="center"/>
      </w:pPr>
    </w:p>
    <w:p w:rsidR="00CE76B8" w:rsidRPr="00CE76B8" w:rsidRDefault="00CE76B8" w:rsidP="00CE76B8">
      <w:pPr>
        <w:pStyle w:val="Ttulo1"/>
        <w:numPr>
          <w:ilvl w:val="0"/>
          <w:numId w:val="1"/>
        </w:numPr>
        <w:jc w:val="both"/>
      </w:pPr>
      <w:bookmarkStart w:id="18" w:name="_Toc231058261"/>
      <w:r w:rsidRPr="00CE76B8">
        <w:t xml:space="preserve"> Considerações Finais</w:t>
      </w:r>
      <w:bookmarkEnd w:id="18"/>
    </w:p>
    <w:p w:rsidR="00CE76B8" w:rsidRPr="00CE76B8" w:rsidRDefault="00CE76B8" w:rsidP="00CE76B8">
      <w:pPr>
        <w:spacing w:before="80" w:after="80"/>
        <w:jc w:val="both"/>
      </w:pPr>
      <w:r w:rsidRPr="00CE76B8">
        <w:rPr>
          <w:rFonts w:eastAsia="Arial"/>
          <w:sz w:val="22"/>
          <w:szCs w:val="22"/>
        </w:rPr>
        <w:t>O projeto VetCare System propõe uma solução para informatizar o controle da clínica veterinária, substituindo anotações manuais e planilhas por um sistema organizado para agendamentos, consultas, prontuários, vacinações, controle de estoque, orçamentos e pagamentos.</w:t>
      </w:r>
    </w:p>
    <w:p w:rsidR="00CE76B8" w:rsidRPr="00CE76B8" w:rsidRDefault="00CE76B8" w:rsidP="00CE76B8">
      <w:pPr>
        <w:spacing w:before="60" w:after="60"/>
      </w:pPr>
    </w:p>
    <w:p w:rsidR="00CE76B8" w:rsidRPr="00CE76B8" w:rsidRDefault="00CE76B8" w:rsidP="00CE76B8">
      <w:pPr>
        <w:spacing w:before="80" w:after="80"/>
        <w:jc w:val="both"/>
      </w:pPr>
      <w:r w:rsidRPr="00CE76B8">
        <w:rPr>
          <w:rFonts w:eastAsia="Arial"/>
          <w:sz w:val="22"/>
          <w:szCs w:val="22"/>
        </w:rPr>
        <w:t xml:space="preserve">A modelagem apresentada permite compreender </w:t>
      </w:r>
      <w:proofErr w:type="gramStart"/>
      <w:r w:rsidRPr="00CE76B8">
        <w:rPr>
          <w:rFonts w:eastAsia="Arial"/>
          <w:sz w:val="22"/>
          <w:szCs w:val="22"/>
        </w:rPr>
        <w:t>a</w:t>
      </w:r>
      <w:proofErr w:type="gramEnd"/>
      <w:r w:rsidRPr="00CE76B8">
        <w:rPr>
          <w:rFonts w:eastAsia="Arial"/>
          <w:sz w:val="22"/>
          <w:szCs w:val="22"/>
        </w:rPr>
        <w:t xml:space="preserve"> estrutura do sistema antes de sua implementação, servindo como base para desenvolvimento futuro. Os diagramas UML elaborados em PlantUML documentam os principais aspectos do projeto, incluindo 23 casos de uso, diagrama de classes com 15 entidades, diagramas de sequência, diagrama de comunicação, diagramas de estados, diagrama de componentes com interfaces fornecidas e requeridas, diagrama de implantação e modelo de dados relacional com 15 tabelas.</w:t>
      </w:r>
    </w:p>
    <w:p w:rsidR="00CE76B8" w:rsidRPr="00CE76B8" w:rsidRDefault="00CE76B8" w:rsidP="00CE76B8">
      <w:pPr>
        <w:spacing w:before="60" w:after="60"/>
      </w:pPr>
    </w:p>
    <w:p w:rsidR="00CE76B8" w:rsidRPr="00CE76B8" w:rsidRDefault="00CE76B8" w:rsidP="00CE76B8">
      <w:pPr>
        <w:spacing w:before="80" w:after="80"/>
        <w:jc w:val="both"/>
      </w:pPr>
      <w:r w:rsidRPr="00CE76B8">
        <w:rPr>
          <w:rFonts w:eastAsia="Arial"/>
          <w:sz w:val="22"/>
          <w:szCs w:val="22"/>
        </w:rPr>
        <w:t xml:space="preserve">As integrações com serviços externos — Stripe para processamento de pagamentos e SendGrid para envio de notificações por e-mail — foram modeladas por meio de interfaces requeridas (IProcessadorPagamento e IEnvioEmail), seguindo boas práticas de desacoplamento e permitindo substituição futura dos provedores </w:t>
      </w:r>
      <w:proofErr w:type="gramStart"/>
      <w:r w:rsidRPr="00CE76B8">
        <w:rPr>
          <w:rFonts w:eastAsia="Arial"/>
          <w:sz w:val="22"/>
          <w:szCs w:val="22"/>
        </w:rPr>
        <w:t>sem</w:t>
      </w:r>
      <w:proofErr w:type="gramEnd"/>
      <w:r w:rsidRPr="00CE76B8">
        <w:rPr>
          <w:rFonts w:eastAsia="Arial"/>
          <w:sz w:val="22"/>
          <w:szCs w:val="22"/>
        </w:rPr>
        <w:t xml:space="preserve"> impacto no domínio do sistema.</w:t>
      </w:r>
    </w:p>
    <w:p w:rsidR="00CE76B8" w:rsidRPr="00CE76B8" w:rsidRDefault="00CE76B8" w:rsidP="006D3B27">
      <w:pPr>
        <w:pBdr>
          <w:top w:val="nil"/>
          <w:left w:val="nil"/>
          <w:bottom w:val="nil"/>
          <w:right w:val="nil"/>
          <w:between w:val="nil"/>
        </w:pBdr>
        <w:jc w:val="center"/>
      </w:pPr>
    </w:p>
    <w:sectPr w:rsidR="00CE76B8" w:rsidRPr="00CE76B8">
      <w:headerReference w:type="default" r:id="rId4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34A" w:rsidRDefault="0044034A">
      <w:r>
        <w:separator/>
      </w:r>
    </w:p>
  </w:endnote>
  <w:endnote w:type="continuationSeparator" w:id="0">
    <w:p w:rsidR="0044034A" w:rsidRDefault="00440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76B8" w:rsidRDefault="00CE76B8">
    <w:pPr>
      <w:pBdr>
        <w:top w:val="nil"/>
        <w:left w:val="nil"/>
        <w:bottom w:val="nil"/>
        <w:right w:val="nil"/>
        <w:between w:val="nil"/>
      </w:pBdr>
      <w:tabs>
        <w:tab w:val="center" w:pos="4680"/>
        <w:tab w:val="right" w:pos="9360"/>
      </w:tabs>
      <w:jc w:val="center"/>
      <w:rPr>
        <w:b/>
        <w:i/>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76B8" w:rsidRDefault="00CE76B8">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34A" w:rsidRDefault="0044034A">
      <w:r>
        <w:separator/>
      </w:r>
    </w:p>
  </w:footnote>
  <w:footnote w:type="continuationSeparator" w:id="0">
    <w:p w:rsidR="0044034A" w:rsidRDefault="004403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76B8" w:rsidRDefault="00CE76B8">
    <w:pPr>
      <w:widowControl w:val="0"/>
      <w:pBdr>
        <w:top w:val="nil"/>
        <w:left w:val="nil"/>
        <w:bottom w:val="nil"/>
        <w:right w:val="nil"/>
        <w:between w:val="nil"/>
      </w:pBdr>
      <w:spacing w:line="276" w:lineRule="auto"/>
    </w:pPr>
  </w:p>
  <w:tbl>
    <w:tblPr>
      <w:tblStyle w:val="a1"/>
      <w:tblW w:w="9360" w:type="dxa"/>
      <w:tblInd w:w="-115" w:type="dxa"/>
      <w:tblLayout w:type="fixed"/>
      <w:tblLook w:val="0400" w:firstRow="0" w:lastRow="0" w:firstColumn="0" w:lastColumn="0" w:noHBand="0" w:noVBand="1"/>
    </w:tblPr>
    <w:tblGrid>
      <w:gridCol w:w="3120"/>
      <w:gridCol w:w="3120"/>
      <w:gridCol w:w="3120"/>
    </w:tblGrid>
    <w:tr w:rsidR="00CE76B8">
      <w:tc>
        <w:tcPr>
          <w:tcW w:w="3120" w:type="dxa"/>
        </w:tcPr>
        <w:p w:rsidR="00CE76B8" w:rsidRDefault="00CE76B8">
          <w:pPr>
            <w:pBdr>
              <w:top w:val="nil"/>
              <w:left w:val="nil"/>
              <w:bottom w:val="nil"/>
              <w:right w:val="nil"/>
              <w:between w:val="nil"/>
            </w:pBdr>
            <w:tabs>
              <w:tab w:val="center" w:pos="4680"/>
              <w:tab w:val="right" w:pos="9360"/>
            </w:tabs>
            <w:ind w:left="-115"/>
            <w:rPr>
              <w:b/>
              <w:i/>
              <w:color w:val="000000"/>
              <w:sz w:val="20"/>
              <w:szCs w:val="20"/>
            </w:rPr>
          </w:pPr>
        </w:p>
      </w:tc>
      <w:tc>
        <w:tcPr>
          <w:tcW w:w="3120" w:type="dxa"/>
        </w:tcPr>
        <w:p w:rsidR="00CE76B8" w:rsidRDefault="00CE76B8">
          <w:pPr>
            <w:pBdr>
              <w:top w:val="nil"/>
              <w:left w:val="nil"/>
              <w:bottom w:val="nil"/>
              <w:right w:val="nil"/>
              <w:between w:val="nil"/>
            </w:pBdr>
            <w:tabs>
              <w:tab w:val="center" w:pos="4680"/>
              <w:tab w:val="right" w:pos="9360"/>
            </w:tabs>
            <w:jc w:val="center"/>
            <w:rPr>
              <w:b/>
              <w:i/>
              <w:color w:val="000000"/>
              <w:sz w:val="20"/>
              <w:szCs w:val="20"/>
            </w:rPr>
          </w:pPr>
        </w:p>
      </w:tc>
      <w:tc>
        <w:tcPr>
          <w:tcW w:w="3120" w:type="dxa"/>
        </w:tcPr>
        <w:p w:rsidR="00CE76B8" w:rsidRDefault="00CE76B8">
          <w:pPr>
            <w:pBdr>
              <w:top w:val="nil"/>
              <w:left w:val="nil"/>
              <w:bottom w:val="nil"/>
              <w:right w:val="nil"/>
              <w:between w:val="nil"/>
            </w:pBdr>
            <w:tabs>
              <w:tab w:val="center" w:pos="4680"/>
              <w:tab w:val="right" w:pos="9360"/>
            </w:tabs>
            <w:ind w:right="-115"/>
            <w:jc w:val="right"/>
            <w:rPr>
              <w:b/>
              <w:i/>
              <w:color w:val="000000"/>
              <w:sz w:val="20"/>
              <w:szCs w:val="20"/>
            </w:rPr>
          </w:pPr>
        </w:p>
      </w:tc>
    </w:tr>
  </w:tbl>
  <w:p w:rsidR="00CE76B8" w:rsidRDefault="00CE76B8">
    <w:pPr>
      <w:pBdr>
        <w:top w:val="nil"/>
        <w:left w:val="nil"/>
        <w:bottom w:val="nil"/>
        <w:right w:val="nil"/>
        <w:between w:val="nil"/>
      </w:pBdr>
      <w:tabs>
        <w:tab w:val="center" w:pos="4680"/>
        <w:tab w:val="right" w:pos="9360"/>
      </w:tabs>
      <w:rPr>
        <w:b/>
        <w:i/>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76B8" w:rsidRDefault="00CE76B8">
    <w:pPr>
      <w:pBdr>
        <w:top w:val="nil"/>
        <w:left w:val="nil"/>
        <w:bottom w:val="nil"/>
        <w:right w:val="nil"/>
        <w:between w:val="nil"/>
      </w:pBdr>
      <w:tabs>
        <w:tab w:val="center" w:pos="4680"/>
        <w:tab w:val="right" w:pos="9360"/>
      </w:tabs>
      <w:jc w:val="right"/>
      <w:rPr>
        <w:b/>
        <w:i/>
        <w:color w:val="000000"/>
        <w:sz w:val="20"/>
        <w:szCs w:val="20"/>
      </w:rPr>
    </w:pPr>
    <w:r>
      <w:rPr>
        <w:b/>
        <w:i/>
        <w:color w:val="000000"/>
        <w:sz w:val="20"/>
        <w:szCs w:val="20"/>
      </w:rPr>
      <w:t xml:space="preserve">Documentação de Projeto para o </w:t>
    </w:r>
    <w:proofErr w:type="gramStart"/>
    <w:r>
      <w:rPr>
        <w:b/>
        <w:i/>
        <w:color w:val="000000"/>
        <w:sz w:val="20"/>
        <w:szCs w:val="20"/>
      </w:rPr>
      <w:t>Sistema  VetCare</w:t>
    </w:r>
    <w:proofErr w:type="gramEnd"/>
    <w:r>
      <w:rPr>
        <w:b/>
        <w:i/>
        <w:color w:val="000000"/>
        <w:sz w:val="20"/>
        <w:szCs w:val="20"/>
      </w:rPr>
      <w:t xml:space="preserve"> System  Página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Pr>
        <w:b/>
        <w:i/>
        <w:noProof/>
        <w:color w:val="000000"/>
        <w:sz w:val="20"/>
        <w:szCs w:val="20"/>
      </w:rPr>
      <w:t>2</w:t>
    </w:r>
    <w:r>
      <w:rPr>
        <w:b/>
        <w:i/>
        <w:color w:val="000000"/>
        <w:sz w:val="20"/>
        <w:szCs w:val="20"/>
      </w:rPr>
      <w:fldChar w:fldCharType="end"/>
    </w:r>
  </w:p>
  <w:p w:rsidR="00CE76B8" w:rsidRDefault="00CE76B8">
    <w:pPr>
      <w:pBdr>
        <w:top w:val="nil"/>
        <w:left w:val="nil"/>
        <w:bottom w:val="nil"/>
        <w:right w:val="nil"/>
        <w:between w:val="nil"/>
      </w:pBdr>
      <w:tabs>
        <w:tab w:val="center" w:pos="4680"/>
        <w:tab w:val="right" w:pos="9360"/>
      </w:tabs>
      <w:jc w:val="right"/>
      <w:rPr>
        <w:b/>
        <w:i/>
        <w:color w:val="000000"/>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76B8" w:rsidRDefault="00CE76B8">
    <w:pPr>
      <w:pBdr>
        <w:top w:val="nil"/>
        <w:left w:val="nil"/>
        <w:bottom w:val="nil"/>
        <w:right w:val="nil"/>
        <w:between w:val="nil"/>
      </w:pBdr>
      <w:tabs>
        <w:tab w:val="center" w:pos="4680"/>
        <w:tab w:val="right" w:pos="9360"/>
        <w:tab w:val="right" w:pos="9630"/>
      </w:tabs>
      <w:jc w:val="right"/>
      <w:rPr>
        <w:b/>
        <w:i/>
        <w:color w:val="000000"/>
        <w:sz w:val="20"/>
        <w:szCs w:val="20"/>
      </w:rPr>
    </w:pPr>
    <w:r>
      <w:rPr>
        <w:b/>
        <w:i/>
        <w:color w:val="000000"/>
        <w:sz w:val="20"/>
        <w:szCs w:val="20"/>
      </w:rPr>
      <w:t xml:space="preserve">Documentação de Projeto para o Sistema VetCare </w:t>
    </w:r>
    <w:proofErr w:type="gramStart"/>
    <w:r>
      <w:rPr>
        <w:b/>
        <w:i/>
        <w:color w:val="000000"/>
        <w:sz w:val="20"/>
        <w:szCs w:val="20"/>
      </w:rPr>
      <w:t>System  Página</w:t>
    </w:r>
    <w:proofErr w:type="gramEnd"/>
    <w:r>
      <w:rPr>
        <w:b/>
        <w:i/>
        <w:color w:val="000000"/>
        <w:sz w:val="20"/>
        <w:szCs w:val="20"/>
      </w:rPr>
      <w:t xml:space="preserve"> </w:t>
    </w:r>
    <w:r>
      <w:rPr>
        <w:b/>
        <w:i/>
        <w:color w:val="000000"/>
        <w:sz w:val="20"/>
        <w:szCs w:val="20"/>
      </w:rPr>
      <w:tab/>
    </w:r>
    <w:r>
      <w:rPr>
        <w:b/>
        <w:i/>
        <w:color w:val="000000"/>
        <w:sz w:val="20"/>
        <w:szCs w:val="20"/>
      </w:rPr>
      <w:tab/>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557EBC">
      <w:rPr>
        <w:b/>
        <w:i/>
        <w:noProof/>
        <w:color w:val="000000"/>
        <w:sz w:val="20"/>
        <w:szCs w:val="20"/>
      </w:rPr>
      <w:t>2</w:t>
    </w:r>
    <w:r>
      <w:rPr>
        <w:b/>
        <w:i/>
        <w:color w:val="000000"/>
        <w:sz w:val="20"/>
        <w:szCs w:val="20"/>
      </w:rPr>
      <w:fldChar w:fldCharType="end"/>
    </w:r>
  </w:p>
  <w:p w:rsidR="00CE76B8" w:rsidRDefault="00CE76B8">
    <w:pPr>
      <w:widowControl w:val="0"/>
      <w:pBdr>
        <w:top w:val="nil"/>
        <w:left w:val="nil"/>
        <w:bottom w:val="nil"/>
        <w:right w:val="nil"/>
        <w:between w:val="nil"/>
      </w:pBdr>
      <w:spacing w:line="276" w:lineRule="auto"/>
      <w:rPr>
        <w:b/>
        <w:i/>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A4C59"/>
    <w:multiLevelType w:val="multilevel"/>
    <w:tmpl w:val="8244D030"/>
    <w:lvl w:ilvl="0">
      <w:start w:val="1"/>
      <w:numFmt w:val="bullet"/>
      <w:lvlText w:val=""/>
      <w:lvlJc w:val="left"/>
      <w:pPr>
        <w:ind w:left="568" w:firstLine="0"/>
      </w:pPr>
      <w:rPr>
        <w:rFonts w:ascii="Symbol" w:hAnsi="Symbol" w:hint="default"/>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nsid w:val="5D501CBA"/>
    <w:multiLevelType w:val="hybridMultilevel"/>
    <w:tmpl w:val="7FA664B4"/>
    <w:lvl w:ilvl="0" w:tplc="B4BE7600">
      <w:start w:val="1"/>
      <w:numFmt w:val="bullet"/>
      <w:lvlText w:val="•"/>
      <w:lvlJc w:val="left"/>
      <w:pPr>
        <w:ind w:left="720" w:hanging="360"/>
      </w:pPr>
    </w:lvl>
    <w:lvl w:ilvl="1" w:tplc="414C555A">
      <w:numFmt w:val="decimal"/>
      <w:lvlText w:val=""/>
      <w:lvlJc w:val="left"/>
    </w:lvl>
    <w:lvl w:ilvl="2" w:tplc="C6DC5E0A">
      <w:numFmt w:val="decimal"/>
      <w:lvlText w:val=""/>
      <w:lvlJc w:val="left"/>
    </w:lvl>
    <w:lvl w:ilvl="3" w:tplc="FA36A740">
      <w:numFmt w:val="decimal"/>
      <w:lvlText w:val=""/>
      <w:lvlJc w:val="left"/>
    </w:lvl>
    <w:lvl w:ilvl="4" w:tplc="F1A61BAC">
      <w:numFmt w:val="decimal"/>
      <w:lvlText w:val=""/>
      <w:lvlJc w:val="left"/>
    </w:lvl>
    <w:lvl w:ilvl="5" w:tplc="0D1C4AD8">
      <w:numFmt w:val="decimal"/>
      <w:lvlText w:val=""/>
      <w:lvlJc w:val="left"/>
    </w:lvl>
    <w:lvl w:ilvl="6" w:tplc="D6D67CD6">
      <w:numFmt w:val="decimal"/>
      <w:lvlText w:val=""/>
      <w:lvlJc w:val="left"/>
    </w:lvl>
    <w:lvl w:ilvl="7" w:tplc="C4BE47E2">
      <w:numFmt w:val="decimal"/>
      <w:lvlText w:val=""/>
      <w:lvlJc w:val="left"/>
    </w:lvl>
    <w:lvl w:ilvl="8" w:tplc="2AFEA4DC">
      <w:numFmt w:val="decimal"/>
      <w:lvlText w:val=""/>
      <w:lvlJc w:val="left"/>
    </w:lvl>
  </w:abstractNum>
  <w:abstractNum w:abstractNumId="2">
    <w:nsid w:val="74842F29"/>
    <w:multiLevelType w:val="multilevel"/>
    <w:tmpl w:val="F9BC53B6"/>
    <w:lvl w:ilvl="0">
      <w:start w:val="1"/>
      <w:numFmt w:val="bullet"/>
      <w:lvlText w:val=""/>
      <w:lvlJc w:val="left"/>
      <w:pPr>
        <w:ind w:left="720" w:firstLine="0"/>
      </w:pPr>
      <w:rPr>
        <w:rFonts w:ascii="Symbol" w:hAnsi="Symbol" w:hint="default"/>
      </w:rPr>
    </w:lvl>
    <w:lvl w:ilvl="1">
      <w:start w:val="1"/>
      <w:numFmt w:val="decimal"/>
      <w:lvlText w:val="%1.%2"/>
      <w:lvlJc w:val="left"/>
      <w:pPr>
        <w:ind w:left="152" w:firstLine="0"/>
      </w:pPr>
    </w:lvl>
    <w:lvl w:ilvl="2">
      <w:start w:val="1"/>
      <w:numFmt w:val="decimal"/>
      <w:lvlText w:val="%1.%2.%3"/>
      <w:lvlJc w:val="left"/>
      <w:pPr>
        <w:ind w:left="152" w:firstLine="0"/>
      </w:pPr>
    </w:lvl>
    <w:lvl w:ilvl="3">
      <w:start w:val="1"/>
      <w:numFmt w:val="decimal"/>
      <w:lvlText w:val="%1.%2.%3.%4"/>
      <w:lvlJc w:val="left"/>
      <w:pPr>
        <w:ind w:left="152" w:firstLine="0"/>
      </w:pPr>
    </w:lvl>
    <w:lvl w:ilvl="4">
      <w:start w:val="1"/>
      <w:numFmt w:val="decimal"/>
      <w:lvlText w:val="%1.%2.%3.%4.%5"/>
      <w:lvlJc w:val="left"/>
      <w:pPr>
        <w:ind w:left="152" w:firstLine="0"/>
      </w:pPr>
    </w:lvl>
    <w:lvl w:ilvl="5">
      <w:start w:val="1"/>
      <w:numFmt w:val="decimal"/>
      <w:lvlText w:val="%1.%2.%3.%4.%5.%6"/>
      <w:lvlJc w:val="left"/>
      <w:pPr>
        <w:ind w:left="152" w:firstLine="0"/>
      </w:pPr>
    </w:lvl>
    <w:lvl w:ilvl="6">
      <w:start w:val="1"/>
      <w:numFmt w:val="decimal"/>
      <w:lvlText w:val="%1.%2.%3.%4.%5.%6.%7"/>
      <w:lvlJc w:val="left"/>
      <w:pPr>
        <w:ind w:left="152" w:firstLine="0"/>
      </w:pPr>
    </w:lvl>
    <w:lvl w:ilvl="7">
      <w:start w:val="1"/>
      <w:numFmt w:val="decimal"/>
      <w:lvlText w:val="%1.%2.%3.%4.%5.%6.%7.%8"/>
      <w:lvlJc w:val="left"/>
      <w:pPr>
        <w:ind w:left="152" w:firstLine="0"/>
      </w:pPr>
    </w:lvl>
    <w:lvl w:ilvl="8">
      <w:start w:val="1"/>
      <w:numFmt w:val="decimal"/>
      <w:lvlText w:val="%1.%2.%3.%4.%5.%6.%7.%8.%9"/>
      <w:lvlJc w:val="left"/>
      <w:pPr>
        <w:ind w:left="152" w:firstLine="0"/>
      </w:pPr>
    </w:lvl>
  </w:abstractNum>
  <w:abstractNum w:abstractNumId="3">
    <w:nsid w:val="794C2611"/>
    <w:multiLevelType w:val="multilevel"/>
    <w:tmpl w:val="1FCE64EE"/>
    <w:lvl w:ilvl="0">
      <w:start w:val="1"/>
      <w:numFmt w:val="decimal"/>
      <w:lvlText w:val="%1."/>
      <w:lvlJc w:val="left"/>
      <w:pPr>
        <w:ind w:left="568"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abstractNumId w:val="3"/>
  </w:num>
  <w:num w:numId="2">
    <w:abstractNumId w:val="1"/>
    <w:lvlOverride w:ilvl="0">
      <w:startOverride w:val="1"/>
    </w:lvlOverride>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5496E"/>
    <w:rsid w:val="002E4FFD"/>
    <w:rsid w:val="0030439B"/>
    <w:rsid w:val="00394F35"/>
    <w:rsid w:val="0044034A"/>
    <w:rsid w:val="004A41BA"/>
    <w:rsid w:val="00552296"/>
    <w:rsid w:val="00557EBC"/>
    <w:rsid w:val="005C1657"/>
    <w:rsid w:val="006D3B27"/>
    <w:rsid w:val="00701765"/>
    <w:rsid w:val="0070718D"/>
    <w:rsid w:val="00751064"/>
    <w:rsid w:val="007971F8"/>
    <w:rsid w:val="008A14F2"/>
    <w:rsid w:val="0095496E"/>
    <w:rsid w:val="00A07649"/>
    <w:rsid w:val="00AE77D0"/>
    <w:rsid w:val="00B56E17"/>
    <w:rsid w:val="00B63675"/>
    <w:rsid w:val="00BD1C05"/>
    <w:rsid w:val="00CE76B8"/>
    <w:rsid w:val="00E30BFC"/>
    <w:rsid w:val="00F02F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w:sz w:val="24"/>
        <w:szCs w:val="24"/>
        <w:lang w:val="en-US"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971F8"/>
  </w:style>
  <w:style w:type="paragraph" w:styleId="Ttulo1">
    <w:name w:val="heading 1"/>
    <w:basedOn w:val="Normal"/>
    <w:next w:val="Normal"/>
    <w:pPr>
      <w:keepNext/>
      <w:keepLines/>
      <w:spacing w:before="480" w:after="240"/>
      <w:outlineLvl w:val="0"/>
    </w:pPr>
    <w:rPr>
      <w:b/>
      <w:sz w:val="36"/>
      <w:szCs w:val="36"/>
    </w:rPr>
  </w:style>
  <w:style w:type="paragraph" w:styleId="Ttulo2">
    <w:name w:val="heading 2"/>
    <w:basedOn w:val="Normal"/>
    <w:next w:val="Normal"/>
    <w:pPr>
      <w:keepNext/>
      <w:keepLines/>
      <w:spacing w:before="280" w:after="280"/>
      <w:outlineLvl w:val="1"/>
    </w:pPr>
    <w:rPr>
      <w:b/>
      <w:sz w:val="28"/>
      <w:szCs w:val="28"/>
    </w:rPr>
  </w:style>
  <w:style w:type="paragraph" w:styleId="Ttulo3">
    <w:name w:val="heading 3"/>
    <w:basedOn w:val="Normal"/>
    <w:next w:val="Normal"/>
    <w:pPr>
      <w:spacing w:before="240" w:after="240"/>
      <w:outlineLvl w:val="2"/>
    </w:pPr>
    <w:rPr>
      <w:b/>
    </w:rPr>
  </w:style>
  <w:style w:type="paragraph" w:styleId="Ttulo4">
    <w:name w:val="heading 4"/>
    <w:basedOn w:val="Normal"/>
    <w:next w:val="Normal"/>
    <w:pPr>
      <w:keepNext/>
      <w:spacing w:before="240" w:after="60" w:line="220" w:lineRule="auto"/>
      <w:jc w:val="both"/>
      <w:outlineLvl w:val="3"/>
    </w:pPr>
    <w:rPr>
      <w:rFonts w:ascii="Times New Roman" w:eastAsia="Times New Roman" w:hAnsi="Times New Roman" w:cs="Times New Roman"/>
      <w:b/>
      <w:i/>
      <w:sz w:val="22"/>
      <w:szCs w:val="22"/>
    </w:rPr>
  </w:style>
  <w:style w:type="paragraph" w:styleId="Ttulo5">
    <w:name w:val="heading 5"/>
    <w:basedOn w:val="Normal"/>
    <w:next w:val="Normal"/>
    <w:pPr>
      <w:spacing w:before="240" w:after="60" w:line="220" w:lineRule="auto"/>
      <w:jc w:val="both"/>
      <w:outlineLvl w:val="4"/>
    </w:pPr>
    <w:rPr>
      <w:rFonts w:ascii="Arial" w:eastAsia="Arial" w:hAnsi="Arial" w:cs="Arial"/>
      <w:sz w:val="22"/>
      <w:szCs w:val="22"/>
    </w:rPr>
  </w:style>
  <w:style w:type="paragraph" w:styleId="Ttulo6">
    <w:name w:val="heading 6"/>
    <w:basedOn w:val="Normal"/>
    <w:next w:val="Normal"/>
    <w:pPr>
      <w:spacing w:before="240" w:after="60" w:line="220" w:lineRule="auto"/>
      <w:jc w:val="both"/>
      <w:outlineLvl w:val="5"/>
    </w:pPr>
    <w:rPr>
      <w:rFonts w:ascii="Arial" w:eastAsia="Arial" w:hAnsi="Arial" w:cs="Arial"/>
      <w:i/>
      <w:sz w:val="22"/>
      <w:szCs w:val="22"/>
    </w:rPr>
  </w:style>
  <w:style w:type="paragraph" w:styleId="Ttulo7">
    <w:name w:val="heading 7"/>
    <w:basedOn w:val="Normal"/>
    <w:next w:val="Normal"/>
    <w:link w:val="Ttulo7Char"/>
    <w:uiPriority w:val="9"/>
    <w:unhideWhenUsed/>
    <w:qFormat/>
    <w:rsid w:val="00AE77D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before="240" w:after="720"/>
      <w:jc w:val="right"/>
    </w:pPr>
    <w:rPr>
      <w:rFonts w:ascii="Arial" w:eastAsia="Arial" w:hAnsi="Arial" w:cs="Arial"/>
      <w:b/>
      <w:sz w:val="64"/>
      <w:szCs w:val="6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character" w:customStyle="1" w:styleId="Ttulo7Char">
    <w:name w:val="Título 7 Char"/>
    <w:basedOn w:val="Fontepargpadro"/>
    <w:link w:val="Ttulo7"/>
    <w:uiPriority w:val="9"/>
    <w:rsid w:val="00AE77D0"/>
    <w:rPr>
      <w:rFonts w:asciiTheme="majorHAnsi" w:eastAsiaTheme="majorEastAsia" w:hAnsiTheme="majorHAnsi" w:cstheme="majorBidi"/>
      <w:i/>
      <w:iCs/>
      <w:color w:val="404040" w:themeColor="text1" w:themeTint="BF"/>
    </w:rPr>
  </w:style>
  <w:style w:type="paragraph" w:styleId="Textodebalo">
    <w:name w:val="Balloon Text"/>
    <w:basedOn w:val="Normal"/>
    <w:link w:val="TextodebaloChar"/>
    <w:uiPriority w:val="99"/>
    <w:semiHidden/>
    <w:unhideWhenUsed/>
    <w:rsid w:val="00AE77D0"/>
    <w:rPr>
      <w:rFonts w:ascii="Tahoma" w:hAnsi="Tahoma" w:cs="Tahoma"/>
      <w:sz w:val="16"/>
      <w:szCs w:val="16"/>
    </w:rPr>
  </w:style>
  <w:style w:type="character" w:customStyle="1" w:styleId="TextodebaloChar">
    <w:name w:val="Texto de balão Char"/>
    <w:basedOn w:val="Fontepargpadro"/>
    <w:link w:val="Textodebalo"/>
    <w:uiPriority w:val="99"/>
    <w:semiHidden/>
    <w:rsid w:val="00AE77D0"/>
    <w:rPr>
      <w:rFonts w:ascii="Tahoma" w:hAnsi="Tahoma" w:cs="Tahoma"/>
      <w:sz w:val="16"/>
      <w:szCs w:val="16"/>
    </w:rPr>
  </w:style>
  <w:style w:type="paragraph" w:customStyle="1" w:styleId="Default">
    <w:name w:val="Default"/>
    <w:rsid w:val="00A07649"/>
    <w:pPr>
      <w:autoSpaceDE w:val="0"/>
      <w:autoSpaceDN w:val="0"/>
      <w:adjustRightInd w:val="0"/>
    </w:pPr>
    <w:rPr>
      <w:rFonts w:ascii="Times New Roman" w:hAnsi="Times New Roman" w:cs="Times New Roman"/>
      <w:color w:val="000000"/>
      <w:lang w:val="pt-BR"/>
    </w:rPr>
  </w:style>
  <w:style w:type="paragraph" w:styleId="Cabealho">
    <w:name w:val="header"/>
    <w:basedOn w:val="Normal"/>
    <w:link w:val="CabealhoChar"/>
    <w:uiPriority w:val="99"/>
    <w:unhideWhenUsed/>
    <w:rsid w:val="00A07649"/>
    <w:pPr>
      <w:tabs>
        <w:tab w:val="center" w:pos="4252"/>
        <w:tab w:val="right" w:pos="8504"/>
      </w:tabs>
    </w:pPr>
  </w:style>
  <w:style w:type="character" w:customStyle="1" w:styleId="CabealhoChar">
    <w:name w:val="Cabeçalho Char"/>
    <w:basedOn w:val="Fontepargpadro"/>
    <w:link w:val="Cabealho"/>
    <w:uiPriority w:val="99"/>
    <w:rsid w:val="00A07649"/>
  </w:style>
  <w:style w:type="paragraph" w:styleId="Rodap">
    <w:name w:val="footer"/>
    <w:basedOn w:val="Normal"/>
    <w:link w:val="RodapChar"/>
    <w:uiPriority w:val="99"/>
    <w:unhideWhenUsed/>
    <w:rsid w:val="00A07649"/>
    <w:pPr>
      <w:tabs>
        <w:tab w:val="center" w:pos="4252"/>
        <w:tab w:val="right" w:pos="8504"/>
      </w:tabs>
    </w:pPr>
  </w:style>
  <w:style w:type="character" w:customStyle="1" w:styleId="RodapChar">
    <w:name w:val="Rodapé Char"/>
    <w:basedOn w:val="Fontepargpadro"/>
    <w:link w:val="Rodap"/>
    <w:uiPriority w:val="99"/>
    <w:rsid w:val="00A07649"/>
  </w:style>
  <w:style w:type="table" w:styleId="Tabelacomgrade">
    <w:name w:val="Table Grid"/>
    <w:basedOn w:val="Tabelanormal"/>
    <w:uiPriority w:val="59"/>
    <w:rsid w:val="007971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qFormat/>
    <w:rsid w:val="007971F8"/>
    <w:pPr>
      <w:ind w:left="720"/>
      <w:contextualSpacing/>
    </w:pPr>
  </w:style>
  <w:style w:type="paragraph" w:styleId="NormalWeb">
    <w:name w:val="Normal (Web)"/>
    <w:basedOn w:val="Normal"/>
    <w:uiPriority w:val="99"/>
    <w:semiHidden/>
    <w:unhideWhenUsed/>
    <w:rsid w:val="00751064"/>
    <w:pPr>
      <w:spacing w:before="100" w:beforeAutospacing="1" w:after="100" w:afterAutospacing="1"/>
    </w:pPr>
    <w:rPr>
      <w:rFonts w:ascii="Times New Roman" w:eastAsia="Times New Roman" w:hAnsi="Times New Roman" w:cs="Times New Roman"/>
      <w:lang w:val="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w:sz w:val="24"/>
        <w:szCs w:val="24"/>
        <w:lang w:val="en-US"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971F8"/>
  </w:style>
  <w:style w:type="paragraph" w:styleId="Ttulo1">
    <w:name w:val="heading 1"/>
    <w:basedOn w:val="Normal"/>
    <w:next w:val="Normal"/>
    <w:pPr>
      <w:keepNext/>
      <w:keepLines/>
      <w:spacing w:before="480" w:after="240"/>
      <w:outlineLvl w:val="0"/>
    </w:pPr>
    <w:rPr>
      <w:b/>
      <w:sz w:val="36"/>
      <w:szCs w:val="36"/>
    </w:rPr>
  </w:style>
  <w:style w:type="paragraph" w:styleId="Ttulo2">
    <w:name w:val="heading 2"/>
    <w:basedOn w:val="Normal"/>
    <w:next w:val="Normal"/>
    <w:pPr>
      <w:keepNext/>
      <w:keepLines/>
      <w:spacing w:before="280" w:after="280"/>
      <w:outlineLvl w:val="1"/>
    </w:pPr>
    <w:rPr>
      <w:b/>
      <w:sz w:val="28"/>
      <w:szCs w:val="28"/>
    </w:rPr>
  </w:style>
  <w:style w:type="paragraph" w:styleId="Ttulo3">
    <w:name w:val="heading 3"/>
    <w:basedOn w:val="Normal"/>
    <w:next w:val="Normal"/>
    <w:pPr>
      <w:spacing w:before="240" w:after="240"/>
      <w:outlineLvl w:val="2"/>
    </w:pPr>
    <w:rPr>
      <w:b/>
    </w:rPr>
  </w:style>
  <w:style w:type="paragraph" w:styleId="Ttulo4">
    <w:name w:val="heading 4"/>
    <w:basedOn w:val="Normal"/>
    <w:next w:val="Normal"/>
    <w:pPr>
      <w:keepNext/>
      <w:spacing w:before="240" w:after="60" w:line="220" w:lineRule="auto"/>
      <w:jc w:val="both"/>
      <w:outlineLvl w:val="3"/>
    </w:pPr>
    <w:rPr>
      <w:rFonts w:ascii="Times New Roman" w:eastAsia="Times New Roman" w:hAnsi="Times New Roman" w:cs="Times New Roman"/>
      <w:b/>
      <w:i/>
      <w:sz w:val="22"/>
      <w:szCs w:val="22"/>
    </w:rPr>
  </w:style>
  <w:style w:type="paragraph" w:styleId="Ttulo5">
    <w:name w:val="heading 5"/>
    <w:basedOn w:val="Normal"/>
    <w:next w:val="Normal"/>
    <w:pPr>
      <w:spacing w:before="240" w:after="60" w:line="220" w:lineRule="auto"/>
      <w:jc w:val="both"/>
      <w:outlineLvl w:val="4"/>
    </w:pPr>
    <w:rPr>
      <w:rFonts w:ascii="Arial" w:eastAsia="Arial" w:hAnsi="Arial" w:cs="Arial"/>
      <w:sz w:val="22"/>
      <w:szCs w:val="22"/>
    </w:rPr>
  </w:style>
  <w:style w:type="paragraph" w:styleId="Ttulo6">
    <w:name w:val="heading 6"/>
    <w:basedOn w:val="Normal"/>
    <w:next w:val="Normal"/>
    <w:pPr>
      <w:spacing w:before="240" w:after="60" w:line="220" w:lineRule="auto"/>
      <w:jc w:val="both"/>
      <w:outlineLvl w:val="5"/>
    </w:pPr>
    <w:rPr>
      <w:rFonts w:ascii="Arial" w:eastAsia="Arial" w:hAnsi="Arial" w:cs="Arial"/>
      <w:i/>
      <w:sz w:val="22"/>
      <w:szCs w:val="22"/>
    </w:rPr>
  </w:style>
  <w:style w:type="paragraph" w:styleId="Ttulo7">
    <w:name w:val="heading 7"/>
    <w:basedOn w:val="Normal"/>
    <w:next w:val="Normal"/>
    <w:link w:val="Ttulo7Char"/>
    <w:uiPriority w:val="9"/>
    <w:unhideWhenUsed/>
    <w:qFormat/>
    <w:rsid w:val="00AE77D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before="240" w:after="720"/>
      <w:jc w:val="right"/>
    </w:pPr>
    <w:rPr>
      <w:rFonts w:ascii="Arial" w:eastAsia="Arial" w:hAnsi="Arial" w:cs="Arial"/>
      <w:b/>
      <w:sz w:val="64"/>
      <w:szCs w:val="6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character" w:customStyle="1" w:styleId="Ttulo7Char">
    <w:name w:val="Título 7 Char"/>
    <w:basedOn w:val="Fontepargpadro"/>
    <w:link w:val="Ttulo7"/>
    <w:uiPriority w:val="9"/>
    <w:rsid w:val="00AE77D0"/>
    <w:rPr>
      <w:rFonts w:asciiTheme="majorHAnsi" w:eastAsiaTheme="majorEastAsia" w:hAnsiTheme="majorHAnsi" w:cstheme="majorBidi"/>
      <w:i/>
      <w:iCs/>
      <w:color w:val="404040" w:themeColor="text1" w:themeTint="BF"/>
    </w:rPr>
  </w:style>
  <w:style w:type="paragraph" w:styleId="Textodebalo">
    <w:name w:val="Balloon Text"/>
    <w:basedOn w:val="Normal"/>
    <w:link w:val="TextodebaloChar"/>
    <w:uiPriority w:val="99"/>
    <w:semiHidden/>
    <w:unhideWhenUsed/>
    <w:rsid w:val="00AE77D0"/>
    <w:rPr>
      <w:rFonts w:ascii="Tahoma" w:hAnsi="Tahoma" w:cs="Tahoma"/>
      <w:sz w:val="16"/>
      <w:szCs w:val="16"/>
    </w:rPr>
  </w:style>
  <w:style w:type="character" w:customStyle="1" w:styleId="TextodebaloChar">
    <w:name w:val="Texto de balão Char"/>
    <w:basedOn w:val="Fontepargpadro"/>
    <w:link w:val="Textodebalo"/>
    <w:uiPriority w:val="99"/>
    <w:semiHidden/>
    <w:rsid w:val="00AE77D0"/>
    <w:rPr>
      <w:rFonts w:ascii="Tahoma" w:hAnsi="Tahoma" w:cs="Tahoma"/>
      <w:sz w:val="16"/>
      <w:szCs w:val="16"/>
    </w:rPr>
  </w:style>
  <w:style w:type="paragraph" w:customStyle="1" w:styleId="Default">
    <w:name w:val="Default"/>
    <w:rsid w:val="00A07649"/>
    <w:pPr>
      <w:autoSpaceDE w:val="0"/>
      <w:autoSpaceDN w:val="0"/>
      <w:adjustRightInd w:val="0"/>
    </w:pPr>
    <w:rPr>
      <w:rFonts w:ascii="Times New Roman" w:hAnsi="Times New Roman" w:cs="Times New Roman"/>
      <w:color w:val="000000"/>
      <w:lang w:val="pt-BR"/>
    </w:rPr>
  </w:style>
  <w:style w:type="paragraph" w:styleId="Cabealho">
    <w:name w:val="header"/>
    <w:basedOn w:val="Normal"/>
    <w:link w:val="CabealhoChar"/>
    <w:uiPriority w:val="99"/>
    <w:unhideWhenUsed/>
    <w:rsid w:val="00A07649"/>
    <w:pPr>
      <w:tabs>
        <w:tab w:val="center" w:pos="4252"/>
        <w:tab w:val="right" w:pos="8504"/>
      </w:tabs>
    </w:pPr>
  </w:style>
  <w:style w:type="character" w:customStyle="1" w:styleId="CabealhoChar">
    <w:name w:val="Cabeçalho Char"/>
    <w:basedOn w:val="Fontepargpadro"/>
    <w:link w:val="Cabealho"/>
    <w:uiPriority w:val="99"/>
    <w:rsid w:val="00A07649"/>
  </w:style>
  <w:style w:type="paragraph" w:styleId="Rodap">
    <w:name w:val="footer"/>
    <w:basedOn w:val="Normal"/>
    <w:link w:val="RodapChar"/>
    <w:uiPriority w:val="99"/>
    <w:unhideWhenUsed/>
    <w:rsid w:val="00A07649"/>
    <w:pPr>
      <w:tabs>
        <w:tab w:val="center" w:pos="4252"/>
        <w:tab w:val="right" w:pos="8504"/>
      </w:tabs>
    </w:pPr>
  </w:style>
  <w:style w:type="character" w:customStyle="1" w:styleId="RodapChar">
    <w:name w:val="Rodapé Char"/>
    <w:basedOn w:val="Fontepargpadro"/>
    <w:link w:val="Rodap"/>
    <w:uiPriority w:val="99"/>
    <w:rsid w:val="00A07649"/>
  </w:style>
  <w:style w:type="table" w:styleId="Tabelacomgrade">
    <w:name w:val="Table Grid"/>
    <w:basedOn w:val="Tabelanormal"/>
    <w:uiPriority w:val="59"/>
    <w:rsid w:val="007971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qFormat/>
    <w:rsid w:val="007971F8"/>
    <w:pPr>
      <w:ind w:left="720"/>
      <w:contextualSpacing/>
    </w:pPr>
  </w:style>
  <w:style w:type="paragraph" w:styleId="NormalWeb">
    <w:name w:val="Normal (Web)"/>
    <w:basedOn w:val="Normal"/>
    <w:uiPriority w:val="99"/>
    <w:semiHidden/>
    <w:unhideWhenUsed/>
    <w:rsid w:val="00751064"/>
    <w:pPr>
      <w:spacing w:before="100" w:beforeAutospacing="1" w:after="100" w:afterAutospacing="1"/>
    </w:pPr>
    <w:rPr>
      <w:rFonts w:ascii="Times New Roman" w:eastAsia="Times New Roman" w:hAnsi="Times New Roman" w:cs="Times New Roman"/>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87225">
      <w:bodyDiv w:val="1"/>
      <w:marLeft w:val="0"/>
      <w:marRight w:val="0"/>
      <w:marTop w:val="0"/>
      <w:marBottom w:val="0"/>
      <w:divBdr>
        <w:top w:val="none" w:sz="0" w:space="0" w:color="auto"/>
        <w:left w:val="none" w:sz="0" w:space="0" w:color="auto"/>
        <w:bottom w:val="none" w:sz="0" w:space="0" w:color="auto"/>
        <w:right w:val="none" w:sz="0" w:space="0" w:color="auto"/>
      </w:divBdr>
    </w:div>
    <w:div w:id="214587529">
      <w:bodyDiv w:val="1"/>
      <w:marLeft w:val="0"/>
      <w:marRight w:val="0"/>
      <w:marTop w:val="0"/>
      <w:marBottom w:val="0"/>
      <w:divBdr>
        <w:top w:val="none" w:sz="0" w:space="0" w:color="auto"/>
        <w:left w:val="none" w:sz="0" w:space="0" w:color="auto"/>
        <w:bottom w:val="none" w:sz="0" w:space="0" w:color="auto"/>
        <w:right w:val="none" w:sz="0" w:space="0" w:color="auto"/>
      </w:divBdr>
    </w:div>
    <w:div w:id="222982641">
      <w:bodyDiv w:val="1"/>
      <w:marLeft w:val="0"/>
      <w:marRight w:val="0"/>
      <w:marTop w:val="0"/>
      <w:marBottom w:val="0"/>
      <w:divBdr>
        <w:top w:val="none" w:sz="0" w:space="0" w:color="auto"/>
        <w:left w:val="none" w:sz="0" w:space="0" w:color="auto"/>
        <w:bottom w:val="none" w:sz="0" w:space="0" w:color="auto"/>
        <w:right w:val="none" w:sz="0" w:space="0" w:color="auto"/>
      </w:divBdr>
    </w:div>
    <w:div w:id="225461688">
      <w:bodyDiv w:val="1"/>
      <w:marLeft w:val="0"/>
      <w:marRight w:val="0"/>
      <w:marTop w:val="0"/>
      <w:marBottom w:val="0"/>
      <w:divBdr>
        <w:top w:val="none" w:sz="0" w:space="0" w:color="auto"/>
        <w:left w:val="none" w:sz="0" w:space="0" w:color="auto"/>
        <w:bottom w:val="none" w:sz="0" w:space="0" w:color="auto"/>
        <w:right w:val="none" w:sz="0" w:space="0" w:color="auto"/>
      </w:divBdr>
    </w:div>
    <w:div w:id="261232795">
      <w:bodyDiv w:val="1"/>
      <w:marLeft w:val="0"/>
      <w:marRight w:val="0"/>
      <w:marTop w:val="0"/>
      <w:marBottom w:val="0"/>
      <w:divBdr>
        <w:top w:val="none" w:sz="0" w:space="0" w:color="auto"/>
        <w:left w:val="none" w:sz="0" w:space="0" w:color="auto"/>
        <w:bottom w:val="none" w:sz="0" w:space="0" w:color="auto"/>
        <w:right w:val="none" w:sz="0" w:space="0" w:color="auto"/>
      </w:divBdr>
    </w:div>
    <w:div w:id="483938445">
      <w:bodyDiv w:val="1"/>
      <w:marLeft w:val="0"/>
      <w:marRight w:val="0"/>
      <w:marTop w:val="0"/>
      <w:marBottom w:val="0"/>
      <w:divBdr>
        <w:top w:val="none" w:sz="0" w:space="0" w:color="auto"/>
        <w:left w:val="none" w:sz="0" w:space="0" w:color="auto"/>
        <w:bottom w:val="none" w:sz="0" w:space="0" w:color="auto"/>
        <w:right w:val="none" w:sz="0" w:space="0" w:color="auto"/>
      </w:divBdr>
    </w:div>
    <w:div w:id="486287417">
      <w:bodyDiv w:val="1"/>
      <w:marLeft w:val="0"/>
      <w:marRight w:val="0"/>
      <w:marTop w:val="0"/>
      <w:marBottom w:val="0"/>
      <w:divBdr>
        <w:top w:val="none" w:sz="0" w:space="0" w:color="auto"/>
        <w:left w:val="none" w:sz="0" w:space="0" w:color="auto"/>
        <w:bottom w:val="none" w:sz="0" w:space="0" w:color="auto"/>
        <w:right w:val="none" w:sz="0" w:space="0" w:color="auto"/>
      </w:divBdr>
    </w:div>
    <w:div w:id="499468067">
      <w:bodyDiv w:val="1"/>
      <w:marLeft w:val="0"/>
      <w:marRight w:val="0"/>
      <w:marTop w:val="0"/>
      <w:marBottom w:val="0"/>
      <w:divBdr>
        <w:top w:val="none" w:sz="0" w:space="0" w:color="auto"/>
        <w:left w:val="none" w:sz="0" w:space="0" w:color="auto"/>
        <w:bottom w:val="none" w:sz="0" w:space="0" w:color="auto"/>
        <w:right w:val="none" w:sz="0" w:space="0" w:color="auto"/>
      </w:divBdr>
    </w:div>
    <w:div w:id="649098903">
      <w:bodyDiv w:val="1"/>
      <w:marLeft w:val="0"/>
      <w:marRight w:val="0"/>
      <w:marTop w:val="0"/>
      <w:marBottom w:val="0"/>
      <w:divBdr>
        <w:top w:val="none" w:sz="0" w:space="0" w:color="auto"/>
        <w:left w:val="none" w:sz="0" w:space="0" w:color="auto"/>
        <w:bottom w:val="none" w:sz="0" w:space="0" w:color="auto"/>
        <w:right w:val="none" w:sz="0" w:space="0" w:color="auto"/>
      </w:divBdr>
    </w:div>
    <w:div w:id="706374468">
      <w:bodyDiv w:val="1"/>
      <w:marLeft w:val="0"/>
      <w:marRight w:val="0"/>
      <w:marTop w:val="0"/>
      <w:marBottom w:val="0"/>
      <w:divBdr>
        <w:top w:val="none" w:sz="0" w:space="0" w:color="auto"/>
        <w:left w:val="none" w:sz="0" w:space="0" w:color="auto"/>
        <w:bottom w:val="none" w:sz="0" w:space="0" w:color="auto"/>
        <w:right w:val="none" w:sz="0" w:space="0" w:color="auto"/>
      </w:divBdr>
    </w:div>
    <w:div w:id="778796168">
      <w:bodyDiv w:val="1"/>
      <w:marLeft w:val="0"/>
      <w:marRight w:val="0"/>
      <w:marTop w:val="0"/>
      <w:marBottom w:val="0"/>
      <w:divBdr>
        <w:top w:val="none" w:sz="0" w:space="0" w:color="auto"/>
        <w:left w:val="none" w:sz="0" w:space="0" w:color="auto"/>
        <w:bottom w:val="none" w:sz="0" w:space="0" w:color="auto"/>
        <w:right w:val="none" w:sz="0" w:space="0" w:color="auto"/>
      </w:divBdr>
    </w:div>
    <w:div w:id="909198738">
      <w:bodyDiv w:val="1"/>
      <w:marLeft w:val="0"/>
      <w:marRight w:val="0"/>
      <w:marTop w:val="0"/>
      <w:marBottom w:val="0"/>
      <w:divBdr>
        <w:top w:val="none" w:sz="0" w:space="0" w:color="auto"/>
        <w:left w:val="none" w:sz="0" w:space="0" w:color="auto"/>
        <w:bottom w:val="none" w:sz="0" w:space="0" w:color="auto"/>
        <w:right w:val="none" w:sz="0" w:space="0" w:color="auto"/>
      </w:divBdr>
    </w:div>
    <w:div w:id="960116227">
      <w:bodyDiv w:val="1"/>
      <w:marLeft w:val="0"/>
      <w:marRight w:val="0"/>
      <w:marTop w:val="0"/>
      <w:marBottom w:val="0"/>
      <w:divBdr>
        <w:top w:val="none" w:sz="0" w:space="0" w:color="auto"/>
        <w:left w:val="none" w:sz="0" w:space="0" w:color="auto"/>
        <w:bottom w:val="none" w:sz="0" w:space="0" w:color="auto"/>
        <w:right w:val="none" w:sz="0" w:space="0" w:color="auto"/>
      </w:divBdr>
    </w:div>
    <w:div w:id="992025646">
      <w:bodyDiv w:val="1"/>
      <w:marLeft w:val="0"/>
      <w:marRight w:val="0"/>
      <w:marTop w:val="0"/>
      <w:marBottom w:val="0"/>
      <w:divBdr>
        <w:top w:val="none" w:sz="0" w:space="0" w:color="auto"/>
        <w:left w:val="none" w:sz="0" w:space="0" w:color="auto"/>
        <w:bottom w:val="none" w:sz="0" w:space="0" w:color="auto"/>
        <w:right w:val="none" w:sz="0" w:space="0" w:color="auto"/>
      </w:divBdr>
    </w:div>
    <w:div w:id="994143145">
      <w:bodyDiv w:val="1"/>
      <w:marLeft w:val="0"/>
      <w:marRight w:val="0"/>
      <w:marTop w:val="0"/>
      <w:marBottom w:val="0"/>
      <w:divBdr>
        <w:top w:val="none" w:sz="0" w:space="0" w:color="auto"/>
        <w:left w:val="none" w:sz="0" w:space="0" w:color="auto"/>
        <w:bottom w:val="none" w:sz="0" w:space="0" w:color="auto"/>
        <w:right w:val="none" w:sz="0" w:space="0" w:color="auto"/>
      </w:divBdr>
    </w:div>
    <w:div w:id="1044058748">
      <w:bodyDiv w:val="1"/>
      <w:marLeft w:val="0"/>
      <w:marRight w:val="0"/>
      <w:marTop w:val="0"/>
      <w:marBottom w:val="0"/>
      <w:divBdr>
        <w:top w:val="none" w:sz="0" w:space="0" w:color="auto"/>
        <w:left w:val="none" w:sz="0" w:space="0" w:color="auto"/>
        <w:bottom w:val="none" w:sz="0" w:space="0" w:color="auto"/>
        <w:right w:val="none" w:sz="0" w:space="0" w:color="auto"/>
      </w:divBdr>
    </w:div>
    <w:div w:id="1193304313">
      <w:bodyDiv w:val="1"/>
      <w:marLeft w:val="0"/>
      <w:marRight w:val="0"/>
      <w:marTop w:val="0"/>
      <w:marBottom w:val="0"/>
      <w:divBdr>
        <w:top w:val="none" w:sz="0" w:space="0" w:color="auto"/>
        <w:left w:val="none" w:sz="0" w:space="0" w:color="auto"/>
        <w:bottom w:val="none" w:sz="0" w:space="0" w:color="auto"/>
        <w:right w:val="none" w:sz="0" w:space="0" w:color="auto"/>
      </w:divBdr>
    </w:div>
    <w:div w:id="1198352746">
      <w:bodyDiv w:val="1"/>
      <w:marLeft w:val="0"/>
      <w:marRight w:val="0"/>
      <w:marTop w:val="0"/>
      <w:marBottom w:val="0"/>
      <w:divBdr>
        <w:top w:val="none" w:sz="0" w:space="0" w:color="auto"/>
        <w:left w:val="none" w:sz="0" w:space="0" w:color="auto"/>
        <w:bottom w:val="none" w:sz="0" w:space="0" w:color="auto"/>
        <w:right w:val="none" w:sz="0" w:space="0" w:color="auto"/>
      </w:divBdr>
    </w:div>
    <w:div w:id="1268808050">
      <w:bodyDiv w:val="1"/>
      <w:marLeft w:val="0"/>
      <w:marRight w:val="0"/>
      <w:marTop w:val="0"/>
      <w:marBottom w:val="0"/>
      <w:divBdr>
        <w:top w:val="none" w:sz="0" w:space="0" w:color="auto"/>
        <w:left w:val="none" w:sz="0" w:space="0" w:color="auto"/>
        <w:bottom w:val="none" w:sz="0" w:space="0" w:color="auto"/>
        <w:right w:val="none" w:sz="0" w:space="0" w:color="auto"/>
      </w:divBdr>
    </w:div>
    <w:div w:id="1305744302">
      <w:bodyDiv w:val="1"/>
      <w:marLeft w:val="0"/>
      <w:marRight w:val="0"/>
      <w:marTop w:val="0"/>
      <w:marBottom w:val="0"/>
      <w:divBdr>
        <w:top w:val="none" w:sz="0" w:space="0" w:color="auto"/>
        <w:left w:val="none" w:sz="0" w:space="0" w:color="auto"/>
        <w:bottom w:val="none" w:sz="0" w:space="0" w:color="auto"/>
        <w:right w:val="none" w:sz="0" w:space="0" w:color="auto"/>
      </w:divBdr>
    </w:div>
    <w:div w:id="1306549215">
      <w:bodyDiv w:val="1"/>
      <w:marLeft w:val="0"/>
      <w:marRight w:val="0"/>
      <w:marTop w:val="0"/>
      <w:marBottom w:val="0"/>
      <w:divBdr>
        <w:top w:val="none" w:sz="0" w:space="0" w:color="auto"/>
        <w:left w:val="none" w:sz="0" w:space="0" w:color="auto"/>
        <w:bottom w:val="none" w:sz="0" w:space="0" w:color="auto"/>
        <w:right w:val="none" w:sz="0" w:space="0" w:color="auto"/>
      </w:divBdr>
    </w:div>
    <w:div w:id="1538930693">
      <w:bodyDiv w:val="1"/>
      <w:marLeft w:val="0"/>
      <w:marRight w:val="0"/>
      <w:marTop w:val="0"/>
      <w:marBottom w:val="0"/>
      <w:divBdr>
        <w:top w:val="none" w:sz="0" w:space="0" w:color="auto"/>
        <w:left w:val="none" w:sz="0" w:space="0" w:color="auto"/>
        <w:bottom w:val="none" w:sz="0" w:space="0" w:color="auto"/>
        <w:right w:val="none" w:sz="0" w:space="0" w:color="auto"/>
      </w:divBdr>
    </w:div>
    <w:div w:id="1638490590">
      <w:bodyDiv w:val="1"/>
      <w:marLeft w:val="0"/>
      <w:marRight w:val="0"/>
      <w:marTop w:val="0"/>
      <w:marBottom w:val="0"/>
      <w:divBdr>
        <w:top w:val="none" w:sz="0" w:space="0" w:color="auto"/>
        <w:left w:val="none" w:sz="0" w:space="0" w:color="auto"/>
        <w:bottom w:val="none" w:sz="0" w:space="0" w:color="auto"/>
        <w:right w:val="none" w:sz="0" w:space="0" w:color="auto"/>
      </w:divBdr>
    </w:div>
    <w:div w:id="1664776259">
      <w:bodyDiv w:val="1"/>
      <w:marLeft w:val="0"/>
      <w:marRight w:val="0"/>
      <w:marTop w:val="0"/>
      <w:marBottom w:val="0"/>
      <w:divBdr>
        <w:top w:val="none" w:sz="0" w:space="0" w:color="auto"/>
        <w:left w:val="none" w:sz="0" w:space="0" w:color="auto"/>
        <w:bottom w:val="none" w:sz="0" w:space="0" w:color="auto"/>
        <w:right w:val="none" w:sz="0" w:space="0" w:color="auto"/>
      </w:divBdr>
    </w:div>
    <w:div w:id="2111849588">
      <w:bodyDiv w:val="1"/>
      <w:marLeft w:val="0"/>
      <w:marRight w:val="0"/>
      <w:marTop w:val="0"/>
      <w:marBottom w:val="0"/>
      <w:divBdr>
        <w:top w:val="none" w:sz="0" w:space="0" w:color="auto"/>
        <w:left w:val="none" w:sz="0" w:space="0" w:color="auto"/>
        <w:bottom w:val="none" w:sz="0" w:space="0" w:color="auto"/>
        <w:right w:val="none" w:sz="0" w:space="0" w:color="auto"/>
      </w:divBdr>
    </w:div>
    <w:div w:id="2126190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82749-8C35-48B0-8F9B-EAC497335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39</Pages>
  <Words>2653</Words>
  <Characters>14328</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Gustavo Fagundes Teixeira</dc:creator>
  <cp:lastModifiedBy>Luiz</cp:lastModifiedBy>
  <cp:revision>4</cp:revision>
  <dcterms:created xsi:type="dcterms:W3CDTF">2026-06-05T22:52:00Z</dcterms:created>
  <dcterms:modified xsi:type="dcterms:W3CDTF">2026-06-05T23:37:00Z</dcterms:modified>
</cp:coreProperties>
</file>