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2137" w14:textId="128D8136" w:rsidR="00072237" w:rsidRPr="00072237" w:rsidRDefault="00072237" w:rsidP="00072237">
      <w:pPr>
        <w:ind w:firstLine="720"/>
        <w:rPr>
          <w:rFonts w:ascii="Times New Roman" w:hAnsi="Times New Roman" w:cs="Times New Roman"/>
          <w:b/>
          <w:bCs/>
          <w:color w:val="000000"/>
          <w:sz w:val="28"/>
          <w:szCs w:val="28"/>
          <w:shd w:val="clear" w:color="auto" w:fill="FFFFFF"/>
        </w:rPr>
      </w:pPr>
      <w:r w:rsidRPr="00072237">
        <w:rPr>
          <w:rFonts w:ascii="Times New Roman" w:hAnsi="Times New Roman" w:cs="Times New Roman"/>
          <w:b/>
          <w:bCs/>
          <w:color w:val="000000"/>
          <w:sz w:val="28"/>
          <w:szCs w:val="28"/>
          <w:shd w:val="clear" w:color="auto" w:fill="FFFFFF"/>
        </w:rPr>
        <w:t xml:space="preserve">                                            Luka Nikolaisvili</w:t>
      </w:r>
      <w:r w:rsidRPr="00072237">
        <w:rPr>
          <w:rFonts w:ascii="Times New Roman" w:hAnsi="Times New Roman" w:cs="Times New Roman"/>
          <w:b/>
          <w:bCs/>
          <w:color w:val="000000"/>
          <w:sz w:val="28"/>
          <w:szCs w:val="28"/>
          <w:shd w:val="clear" w:color="auto" w:fill="FFFFFF"/>
        </w:rPr>
        <w:br/>
        <w:t xml:space="preserve">                                                     University of Trent</w:t>
      </w:r>
    </w:p>
    <w:p w14:paraId="1AF7B120" w14:textId="692F7405" w:rsidR="00072237" w:rsidRPr="00072237" w:rsidRDefault="00072237" w:rsidP="009533AE">
      <w:pPr>
        <w:ind w:firstLine="720"/>
        <w:rPr>
          <w:rFonts w:ascii="Times New Roman" w:hAnsi="Times New Roman" w:cs="Times New Roman"/>
          <w:b/>
          <w:bCs/>
          <w:color w:val="000000"/>
          <w:sz w:val="28"/>
          <w:szCs w:val="28"/>
          <w:shd w:val="clear" w:color="auto" w:fill="FFFFFF"/>
        </w:rPr>
      </w:pPr>
      <w:r w:rsidRPr="00072237">
        <w:rPr>
          <w:rFonts w:ascii="Times New Roman" w:hAnsi="Times New Roman" w:cs="Times New Roman"/>
          <w:b/>
          <w:bCs/>
          <w:color w:val="000000"/>
          <w:sz w:val="28"/>
          <w:szCs w:val="28"/>
          <w:shd w:val="clear" w:color="auto" w:fill="FFFFFF"/>
        </w:rPr>
        <w:t xml:space="preserve">                                                </w:t>
      </w:r>
      <w:r>
        <w:rPr>
          <w:rFonts w:ascii="Times New Roman" w:hAnsi="Times New Roman" w:cs="Times New Roman"/>
          <w:b/>
          <w:bCs/>
          <w:color w:val="000000"/>
          <w:sz w:val="28"/>
          <w:szCs w:val="28"/>
          <w:shd w:val="clear" w:color="auto" w:fill="FFFFFF"/>
        </w:rPr>
        <w:t xml:space="preserve"> </w:t>
      </w:r>
      <w:r w:rsidRPr="00072237">
        <w:rPr>
          <w:rFonts w:ascii="Times New Roman" w:hAnsi="Times New Roman" w:cs="Times New Roman"/>
          <w:b/>
          <w:bCs/>
          <w:color w:val="000000"/>
          <w:sz w:val="28"/>
          <w:szCs w:val="28"/>
          <w:shd w:val="clear" w:color="auto" w:fill="FFFFFF"/>
        </w:rPr>
        <w:t>COIS-4400</w:t>
      </w:r>
    </w:p>
    <w:p w14:paraId="248EDA2F" w14:textId="52BAF400" w:rsidR="00CD2C0E" w:rsidRPr="00072237" w:rsidRDefault="00072237" w:rsidP="009533AE">
      <w:pPr>
        <w:ind w:firstLine="720"/>
        <w:rPr>
          <w:rFonts w:ascii="Times New Roman" w:hAnsi="Times New Roman" w:cs="Times New Roman"/>
          <w:sz w:val="24"/>
          <w:szCs w:val="24"/>
        </w:rPr>
      </w:pPr>
      <w:r w:rsidRPr="00072237">
        <w:rPr>
          <w:rFonts w:ascii="Times New Roman" w:hAnsi="Times New Roman" w:cs="Times New Roman"/>
          <w:b/>
          <w:bCs/>
          <w:color w:val="000000"/>
          <w:sz w:val="28"/>
          <w:szCs w:val="28"/>
          <w:shd w:val="clear" w:color="auto" w:fill="FFFFFF"/>
        </w:rPr>
        <w:t xml:space="preserve">                                                      Lab 1</w:t>
      </w:r>
      <w:r w:rsidRPr="00072237">
        <w:rPr>
          <w:rFonts w:ascii="Times New Roman" w:hAnsi="Times New Roman" w:cs="Times New Roman"/>
          <w:b/>
          <w:bCs/>
          <w:color w:val="000000"/>
          <w:sz w:val="28"/>
          <w:szCs w:val="28"/>
          <w:shd w:val="clear" w:color="auto" w:fill="FFFFFF"/>
        </w:rPr>
        <w:br/>
      </w:r>
      <w:r w:rsidRPr="00072237">
        <w:rPr>
          <w:rFonts w:ascii="Times New Roman" w:hAnsi="Times New Roman" w:cs="Times New Roman"/>
          <w:color w:val="000000"/>
          <w:sz w:val="28"/>
          <w:szCs w:val="28"/>
          <w:shd w:val="clear" w:color="auto" w:fill="FFFFFF"/>
        </w:rPr>
        <w:t xml:space="preserve">                                                              </w:t>
      </w:r>
      <w:r w:rsidRPr="00072237">
        <w:rPr>
          <w:rFonts w:ascii="Times New Roman" w:hAnsi="Times New Roman" w:cs="Times New Roman"/>
          <w:color w:val="000000"/>
          <w:sz w:val="28"/>
          <w:szCs w:val="28"/>
          <w:shd w:val="clear" w:color="auto" w:fill="FFFFFF"/>
        </w:rPr>
        <w:br/>
      </w:r>
      <w:r w:rsidRPr="00072237">
        <w:rPr>
          <w:rFonts w:ascii="Times New Roman" w:hAnsi="Times New Roman" w:cs="Times New Roman"/>
          <w:color w:val="000000"/>
          <w:shd w:val="clear" w:color="auto" w:fill="FFFFFF"/>
        </w:rPr>
        <w:br/>
      </w:r>
      <w:r w:rsidRPr="00072237">
        <w:rPr>
          <w:rFonts w:ascii="Times New Roman" w:hAnsi="Times New Roman" w:cs="Times New Roman"/>
          <w:i/>
          <w:iCs/>
          <w:color w:val="000000"/>
          <w:sz w:val="24"/>
          <w:szCs w:val="24"/>
          <w:shd w:val="clear" w:color="auto" w:fill="FFFFFF"/>
        </w:rPr>
        <w:t xml:space="preserve">Think about what </w:t>
      </w:r>
      <w:r w:rsidRPr="00072237">
        <w:rPr>
          <w:rFonts w:ascii="Times New Roman" w:hAnsi="Times New Roman" w:cs="Times New Roman"/>
          <w:i/>
          <w:iCs/>
          <w:color w:val="000000"/>
          <w:sz w:val="24"/>
          <w:szCs w:val="24"/>
          <w:shd w:val="clear" w:color="auto" w:fill="FFFFFF"/>
        </w:rPr>
        <w:t>an appropriate number of components would be</w:t>
      </w:r>
      <w:r w:rsidRPr="00072237">
        <w:rPr>
          <w:rFonts w:ascii="Times New Roman" w:hAnsi="Times New Roman" w:cs="Times New Roman"/>
          <w:i/>
          <w:iCs/>
          <w:color w:val="000000"/>
          <w:sz w:val="24"/>
          <w:szCs w:val="24"/>
          <w:shd w:val="clear" w:color="auto" w:fill="FFFFFF"/>
        </w:rPr>
        <w:t xml:space="preserve"> to use and why?</w:t>
      </w:r>
      <w:r w:rsidRPr="00072237">
        <w:rPr>
          <w:rFonts w:ascii="Times New Roman" w:hAnsi="Times New Roman" w:cs="Times New Roman"/>
          <w:i/>
          <w:iCs/>
          <w:sz w:val="24"/>
          <w:szCs w:val="24"/>
        </w:rPr>
        <w:br/>
      </w:r>
      <w:r w:rsidRPr="00072237">
        <w:rPr>
          <w:rFonts w:ascii="Times New Roman" w:hAnsi="Times New Roman" w:cs="Times New Roman"/>
          <w:sz w:val="24"/>
          <w:szCs w:val="24"/>
        </w:rPr>
        <w:br/>
      </w:r>
      <w:r w:rsidRPr="00072237">
        <w:rPr>
          <w:rFonts w:ascii="Times New Roman" w:hAnsi="Times New Roman" w:cs="Times New Roman"/>
          <w:sz w:val="24"/>
          <w:szCs w:val="24"/>
        </w:rPr>
        <w:br/>
      </w:r>
      <w:r w:rsidRPr="00072237">
        <w:rPr>
          <w:rFonts w:ascii="Times New Roman" w:hAnsi="Times New Roman" w:cs="Times New Roman"/>
          <w:sz w:val="24"/>
          <w:szCs w:val="24"/>
        </w:rPr>
        <w:br/>
      </w:r>
      <w:r w:rsidRPr="00072237">
        <w:rPr>
          <w:rFonts w:ascii="Times New Roman" w:hAnsi="Times New Roman" w:cs="Times New Roman"/>
          <w:sz w:val="24"/>
          <w:szCs w:val="24"/>
        </w:rPr>
        <w:br/>
        <w:t xml:space="preserve">              </w:t>
      </w:r>
      <w:r w:rsidR="009533AE" w:rsidRPr="00072237">
        <w:rPr>
          <w:rFonts w:ascii="Times New Roman" w:hAnsi="Times New Roman" w:cs="Times New Roman"/>
          <w:sz w:val="24"/>
          <w:szCs w:val="24"/>
        </w:rPr>
        <w:t xml:space="preserve">Utilizing around 20 components in PCA is a decent decision. It keeps our photos looking great while making them more modest for PCs to deal with. Assuming we utilize more parts, the pictures approach the original </w:t>
      </w:r>
      <w:r w:rsidR="00D02B85" w:rsidRPr="00072237">
        <w:rPr>
          <w:rFonts w:ascii="Times New Roman" w:hAnsi="Times New Roman" w:cs="Times New Roman"/>
          <w:sz w:val="24"/>
          <w:szCs w:val="24"/>
        </w:rPr>
        <w:t>but at the</w:t>
      </w:r>
      <w:r w:rsidR="009533AE" w:rsidRPr="00072237">
        <w:rPr>
          <w:rFonts w:ascii="Times New Roman" w:hAnsi="Times New Roman" w:cs="Times New Roman"/>
          <w:sz w:val="24"/>
          <w:szCs w:val="24"/>
        </w:rPr>
        <w:t xml:space="preserve"> same time get bigger and harder to work with. Fewer parts make the photos smaller and lose significant stuff. Thus, 20 components correspond to perfect balance - not excessively large and not excessively small. It helps keep our pictures quite valuable for various things we should do with them, such as sharing them on the web or investigating them with a PC.</w:t>
      </w:r>
    </w:p>
    <w:sectPr w:rsidR="00CD2C0E" w:rsidRPr="00072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73"/>
    <w:rsid w:val="00072237"/>
    <w:rsid w:val="00296EDF"/>
    <w:rsid w:val="00543573"/>
    <w:rsid w:val="009533AE"/>
    <w:rsid w:val="00A969CD"/>
    <w:rsid w:val="00BF2786"/>
    <w:rsid w:val="00CD2C0E"/>
    <w:rsid w:val="00D0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7685"/>
  <w15:chartTrackingRefBased/>
  <w15:docId w15:val="{E0B12274-9FE6-43C3-9866-D2F1F930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Nikolaishvili</dc:creator>
  <cp:keywords/>
  <dc:description/>
  <cp:lastModifiedBy>Luka Nikolaisvili</cp:lastModifiedBy>
  <cp:revision>4</cp:revision>
  <dcterms:created xsi:type="dcterms:W3CDTF">2023-09-21T03:02:00Z</dcterms:created>
  <dcterms:modified xsi:type="dcterms:W3CDTF">2023-09-22T02:29:00Z</dcterms:modified>
</cp:coreProperties>
</file>