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0</wp:posOffset>
            </wp:positionV>
            <wp:extent cx="2184400" cy="68453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27151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684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foodsharing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Dortmund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Aufnahmeantrag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4570"/>
        <w:tblGridChange w:id="0">
          <w:tblGrid>
            <w:gridCol w:w="45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(Vor- und Nachname)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foodsharing </w:t>
      </w:r>
      <w:r w:rsidDel="00000000" w:rsidR="00000000" w:rsidRPr="00000000">
        <w:rPr>
          <w:sz w:val="24"/>
          <w:szCs w:val="24"/>
          <w:rtl w:val="0"/>
        </w:rPr>
        <w:t xml:space="preserve">Dortmund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&lt;Adresse&gt;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Liebes foodsharing-Team,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70.0" w:type="pct"/>
        <w:tblLayout w:type="fixed"/>
        <w:tblLook w:val="0000"/>
      </w:tblPr>
      <w:tblGrid>
        <w:gridCol w:w="5220"/>
        <w:gridCol w:w="1800"/>
        <w:gridCol w:w="1800"/>
        <w:tblGridChange w:id="0">
          <w:tblGrid>
            <w:gridCol w:w="5220"/>
            <w:gridCol w:w="1800"/>
            <w:gridCol w:w="1800"/>
          </w:tblGrid>
        </w:tblGridChange>
      </w:tblGrid>
      <w:tr>
        <w:trPr>
          <w:trHeight w:val="284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hiermit beantrage ich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mit Wirkung zum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/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sofort</w:t>
            </w:r>
          </w:p>
        </w:tc>
      </w:tr>
      <w:tr>
        <w:trPr>
          <w:trHeight w:val="284" w:hRule="atLeast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meine Aufnahme als Mitglied in den foodsharing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Dortmund e.V.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ordentliches Mitglied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 versichere, dass ich kein ordentliches Mitglied in einem anderen foodsharing-Bezirksverein bin.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Zweitmitglied</w:t>
      </w:r>
      <w:r w:rsidDel="00000000" w:rsidR="00000000" w:rsidRPr="00000000">
        <w:rPr>
          <w:rtl w:val="0"/>
        </w:rPr>
      </w:r>
    </w:p>
    <w:tbl>
      <w:tblPr>
        <w:tblStyle w:val="Table3"/>
        <w:tblW w:w="8852.0" w:type="dxa"/>
        <w:jc w:val="left"/>
        <w:tblInd w:w="360.0" w:type="dxa"/>
        <w:tblLayout w:type="fixed"/>
        <w:tblLook w:val="0000"/>
      </w:tblPr>
      <w:tblGrid>
        <w:gridCol w:w="6010"/>
        <w:gridCol w:w="2842"/>
        <w:tblGridChange w:id="0">
          <w:tblGrid>
            <w:gridCol w:w="6010"/>
            <w:gridCol w:w="2842"/>
          </w:tblGrid>
        </w:tblGridChange>
      </w:tblGrid>
      <w:tr>
        <w:trPr>
          <w:trHeight w:val="284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Ich bin ordentliches Mitglied im foodsharing-Bezirksverein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Gastmitglied</w:t>
      </w:r>
      <w:r w:rsidDel="00000000" w:rsidR="00000000" w:rsidRPr="00000000">
        <w:rPr>
          <w:rtl w:val="0"/>
        </w:rPr>
      </w:r>
    </w:p>
    <w:tbl>
      <w:tblPr>
        <w:tblStyle w:val="Table4"/>
        <w:tblW w:w="8852.0" w:type="dxa"/>
        <w:jc w:val="left"/>
        <w:tblInd w:w="360.0" w:type="dxa"/>
        <w:tblLayout w:type="fixed"/>
        <w:tblLook w:val="0000"/>
      </w:tblPr>
      <w:tblGrid>
        <w:gridCol w:w="6010"/>
        <w:gridCol w:w="2842"/>
        <w:tblGridChange w:id="0">
          <w:tblGrid>
            <w:gridCol w:w="6010"/>
            <w:gridCol w:w="2842"/>
          </w:tblGrid>
        </w:tblGridChange>
      </w:tblGrid>
      <w:tr>
        <w:trPr>
          <w:trHeight w:val="284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Ich bin ordentliches Mitglied im foodsharing-Bezirksverein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 werde mich im Bezirk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Dortmund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nur bis zum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(maximal 1 Jahr ab Unterschriftsdatum) aufhalten. Die Gastmitgliedschaft endet automatisch mit diesem Datum.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Fördermitglied</w:t>
      </w:r>
      <w:r w:rsidDel="00000000" w:rsidR="00000000" w:rsidRPr="00000000">
        <w:rPr>
          <w:rtl w:val="0"/>
        </w:rPr>
      </w:r>
    </w:p>
    <w:tbl>
      <w:tblPr>
        <w:tblStyle w:val="Table5"/>
        <w:tblW w:w="8530.0" w:type="dxa"/>
        <w:jc w:val="left"/>
        <w:tblInd w:w="360.0" w:type="dxa"/>
        <w:tblLayout w:type="fixed"/>
        <w:tblLook w:val="0000"/>
      </w:tblPr>
      <w:tblGrid>
        <w:gridCol w:w="5650"/>
        <w:gridCol w:w="1080"/>
        <w:gridCol w:w="1800"/>
        <w:tblGridChange w:id="0">
          <w:tblGrid>
            <w:gridCol w:w="5650"/>
            <w:gridCol w:w="1080"/>
            <w:gridCol w:w="1800"/>
          </w:tblGrid>
        </w:tblGridChange>
      </w:tblGrid>
      <w:tr>
        <w:trPr>
          <w:trHeight w:val="284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Ich möchte den Verein mit einer jährlichen Spende von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€  unterstützen.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Antrag auf Vereinsbeitritt erkenne ich die persönlichen Voraussetzungen zur Aufnahme als Mitglied des Vereins (Aufnahmebedingungen) an, insbesondere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Satzung und alle Ordnungen des Vereins in der jeweils gültigen Fassung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alle Ordnungen des Bundesverbandes foodsharing e.V.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foodsharing-Grundsätze und die Rechtsvereinbarung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Alle diese Dokumente sind auf der Homepage des Vereins erhältlich.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Aufnahmebedingungen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 Verein nimmt nur Personen auf, die einem Mitglied des geschäftsführenden Vorstands oder einem Botschafter des Vereins persönlich bekannt sind.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Aufnahme als ordentliches Mitglied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Zweitmitglied und Gastmitglied: Anmeldung auf foodsharing.de und Absolvierung des „Quiz“ für foodsharing-Mitglieder.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Nachweis eines Hygieneschulungszertifikats (Metro-Onlineschulung oder sonstige nach §§42, 43 IfSG)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 bin mit folgendem Vorstandsmitglied von foodsharing </w:t>
      </w:r>
      <w:r w:rsidDel="00000000" w:rsidR="00000000" w:rsidRPr="00000000">
        <w:rPr>
          <w:sz w:val="24"/>
          <w:szCs w:val="24"/>
          <w:rtl w:val="0"/>
        </w:rPr>
        <w:t xml:space="preserve">Dortmund e.V.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persönlich bekannt: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4570"/>
        <w:tblGridChange w:id="0">
          <w:tblGrid>
            <w:gridCol w:w="45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(Vor- und Nachname)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Meine persönlichen Daten lauten wie folgt (Angaben in [...] sind freiwillig):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9.999999999998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30"/>
        <w:gridCol w:w="3029"/>
        <w:gridCol w:w="1982"/>
        <w:gridCol w:w="2369"/>
        <w:tblGridChange w:id="0">
          <w:tblGrid>
            <w:gridCol w:w="2230"/>
            <w:gridCol w:w="3029"/>
            <w:gridCol w:w="1982"/>
            <w:gridCol w:w="2369"/>
          </w:tblGrid>
        </w:tblGridChange>
      </w:tblGrid>
      <w:tr>
        <w:trPr>
          <w:trHeight w:val="397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Vor- und Nachname: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Geburtsdatum: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Anschrift: </w:t>
            </w:r>
          </w:p>
        </w:tc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Telefonnummer: 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[Geschlecht]: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Emailadresse: 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Sämtlicher Schriftverkehr (u.a. Informationsschreiben, Einladungen zu Mitgliederversammlungen, Abstimmungen im Umlaufverfahren) erfolgen grundsätzlich per Email an meine o.g. Email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Adresse.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Mitgliedschaft ist grundsätzlich kostenfrei.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Gerne unterstütze ich den Verein mit einer jährlichen Spende in Höhe von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5 €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10 €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15 €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20 €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25 €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€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Für einen Betrag ab 200€ aufwärts erhalte ich eine Spendenquittung. Der Betrag wird (außer im Jahr des Eintritts) am Anfang eines jeden Kalenderjahres eingezogen.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 Lastschriftmandat</w:t>
        <w:tab/>
        <w:tab/>
        <w:t xml:space="preserve">Gläubiger-Identifikationsnummer: DE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 ermächtige foodsharing </w:t>
      </w:r>
      <w:r w:rsidDel="00000000" w:rsidR="00000000" w:rsidRPr="00000000">
        <w:rPr>
          <w:sz w:val="24"/>
          <w:szCs w:val="24"/>
          <w:rtl w:val="0"/>
        </w:rPr>
        <w:t xml:space="preserve">Dortmund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e.V.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(Zahlungsempfänger), die jährliche Spende von meinem Konto mittels Lastschrift einzuziehen. Zugleich weise ich mein Kreditinstitut an, die vom Zahlungsempfänger auf mein Konto gezogenen Lastschriften einzulösen.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 kann innerhalb von acht Wochen, beginnend mit dem Belastungsdatum, die Erstattung des belasteten Betrages verlangen. Es gelten dabei die mit meinem Kreditinstitut vereinbarten Bedingungen.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Mandatsreferenznummer wird im Kontoauszug des Kreditinstituts mitgeteilt.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67070" cy="20681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06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freundlichen Grüßen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7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590"/>
        <w:gridCol w:w="2590"/>
        <w:gridCol w:w="2590"/>
        <w:tblGridChange w:id="0">
          <w:tblGrid>
            <w:gridCol w:w="2590"/>
            <w:gridCol w:w="2590"/>
            <w:gridCol w:w="259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(Datum)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(Unterschrift)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30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Vom Vorstand auszufüllen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 Antrag auf Aufnahme in den Verein foodsharing </w:t>
      </w:r>
      <w:r w:rsidDel="00000000" w:rsidR="00000000" w:rsidRPr="00000000">
        <w:rPr>
          <w:sz w:val="24"/>
          <w:szCs w:val="24"/>
          <w:rtl w:val="0"/>
        </w:rPr>
        <w:t xml:space="preserve">Dortmund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e.V.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50.0" w:type="dxa"/>
        <w:jc w:val="left"/>
        <w:tblInd w:w="0.0" w:type="dxa"/>
        <w:tblLayout w:type="fixed"/>
        <w:tblLook w:val="0000"/>
      </w:tblPr>
      <w:tblGrid>
        <w:gridCol w:w="340"/>
        <w:gridCol w:w="2193"/>
        <w:gridCol w:w="340"/>
        <w:gridCol w:w="6377"/>
        <w:tblGridChange w:id="0">
          <w:tblGrid>
            <w:gridCol w:w="340"/>
            <w:gridCol w:w="2193"/>
            <w:gridCol w:w="340"/>
            <w:gridCol w:w="6377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left w:w="397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zugestimmt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left w:w="397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nicht zugestimmt</w:t>
            </w:r>
          </w:p>
        </w:tc>
      </w:tr>
      <w:t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397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397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Begründung (nicht erforderlich):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Für den Vorstand: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340"/>
        <w:gridCol w:w="749"/>
        <w:gridCol w:w="2965"/>
        <w:gridCol w:w="749"/>
        <w:gridCol w:w="2407"/>
        <w:tblGridChange w:id="0">
          <w:tblGrid>
            <w:gridCol w:w="2340"/>
            <w:gridCol w:w="749"/>
            <w:gridCol w:w="2965"/>
            <w:gridCol w:w="749"/>
            <w:gridCol w:w="240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(Datum)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(Name in Druckbuchstaben)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(Unterschrift)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30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Änderung oder Beendigung des Mitgliedsstatus (vom Vorstand auszufüllen)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2802"/>
        <w:gridCol w:w="2802"/>
        <w:gridCol w:w="2253"/>
        <w:tblGridChange w:id="0">
          <w:tblGrid>
            <w:gridCol w:w="1353"/>
            <w:gridCol w:w="2802"/>
            <w:gridCol w:w="2802"/>
            <w:gridCol w:w="2253"/>
          </w:tblGrid>
        </w:tblGridChange>
      </w:tblGrid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neuer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Unterschrift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+cj2abZ2ULphKlKThtCAhdoWMg==">AMUW2mV0/X5oPL9KFN99SnIX8KBkVblGyyQYADAgYp5R4HZg5YzpOSyvo+Me4jRfGPRgZWiYmbARA2o03Y6pmQ2U4LqfnCPcG5yaJIR9GiBf8l9W9pSljhs=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