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CA51D" w14:textId="28FCAEF2" w:rsidR="001B43F5" w:rsidRDefault="001B43F5" w:rsidP="00EC59BB">
      <w:r>
        <w:t xml:space="preserve">DONE BY </w:t>
      </w:r>
      <w:proofErr w:type="gramStart"/>
      <w:r>
        <w:t>LUKE  YEO</w:t>
      </w:r>
      <w:proofErr w:type="gramEnd"/>
      <w:r w:rsidR="008D0A77">
        <w:t>, NOTE THIS IS ALL DONE FOR LEARNING , NOT FOR ANYTHING ELSE</w:t>
      </w:r>
    </w:p>
    <w:p w14:paraId="20E00E5A" w14:textId="25895815" w:rsidR="008D0A77" w:rsidRDefault="008D0A77" w:rsidP="00EC59BB">
      <w:r>
        <w:t xml:space="preserve">CREDITS TO: </w:t>
      </w:r>
    </w:p>
    <w:p w14:paraId="28CEDE47" w14:textId="7AD73DE5" w:rsidR="00EC59BB" w:rsidRPr="00EC59BB" w:rsidRDefault="00EC59BB" w:rsidP="00EC59BB">
      <w:r w:rsidRPr="00EC59BB">
        <w:t xml:space="preserve">FREECODECAMP: </w:t>
      </w:r>
      <w:hyperlink r:id="rId5" w:history="1">
        <w:r w:rsidRPr="00EC59BB">
          <w:rPr>
            <w:rStyle w:val="Hyperlink"/>
          </w:rPr>
          <w:t>https://youtu.be/FTpmwX94_Yo?si=j64-jlPtn7MiqfzQ</w:t>
        </w:r>
      </w:hyperlink>
    </w:p>
    <w:p w14:paraId="2332018B" w14:textId="77777777" w:rsidR="00EC59BB" w:rsidRDefault="00EC59BB" w:rsidP="00EC59BB">
      <w:r w:rsidRPr="00EC59BB">
        <w:t xml:space="preserve">RESOURCES: </w:t>
      </w:r>
      <w:hyperlink r:id="rId6" w:history="1">
        <w:r w:rsidRPr="00EC59BB">
          <w:rPr>
            <w:rStyle w:val="Hyperlink"/>
          </w:rPr>
          <w:t>https://github.com/TatevKaren/CaseStudies/tree/main/AB%20Testing</w:t>
        </w:r>
      </w:hyperlink>
    </w:p>
    <w:p w14:paraId="099741EC" w14:textId="77777777" w:rsidR="007141C7" w:rsidRPr="00D32EC1" w:rsidRDefault="007141C7" w:rsidP="007141C7">
      <w:pPr>
        <w:rPr>
          <w:u w:val="single"/>
        </w:rPr>
      </w:pPr>
      <w:r w:rsidRPr="00D32EC1">
        <w:rPr>
          <w:u w:val="single"/>
        </w:rPr>
        <w:t>Definition:</w:t>
      </w:r>
    </w:p>
    <w:p w14:paraId="0AC8C3CB" w14:textId="77777777" w:rsidR="007141C7" w:rsidRPr="00510C9E" w:rsidRDefault="007141C7" w:rsidP="007141C7">
      <w:r w:rsidRPr="00510C9E">
        <w:t>A/B testing is a method used in marketing and product development to compare two versions (A and B) of a webpage, app screen, or marketing material to determine which one performs better. Here’s what it involves:</w:t>
      </w:r>
    </w:p>
    <w:p w14:paraId="530BFA0B" w14:textId="77777777" w:rsidR="007141C7" w:rsidRPr="00510C9E" w:rsidRDefault="007141C7" w:rsidP="007141C7">
      <w:pPr>
        <w:numPr>
          <w:ilvl w:val="0"/>
          <w:numId w:val="8"/>
        </w:numPr>
      </w:pPr>
      <w:r w:rsidRPr="00510C9E">
        <w:rPr>
          <w:b/>
          <w:bCs/>
        </w:rPr>
        <w:t>Purpose</w:t>
      </w:r>
      <w:r w:rsidRPr="00510C9E">
        <w:t xml:space="preserve">: A/B testing helps businesses understand which version of a webpage, email, or app </w:t>
      </w:r>
      <w:proofErr w:type="gramStart"/>
      <w:r w:rsidRPr="00510C9E">
        <w:t>design leads</w:t>
      </w:r>
      <w:proofErr w:type="gramEnd"/>
      <w:r w:rsidRPr="00510C9E">
        <w:t xml:space="preserve"> to better conversion rates or user engagement.</w:t>
      </w:r>
    </w:p>
    <w:p w14:paraId="0D8453C9" w14:textId="77777777" w:rsidR="007141C7" w:rsidRPr="00510C9E" w:rsidRDefault="007141C7" w:rsidP="007141C7">
      <w:pPr>
        <w:numPr>
          <w:ilvl w:val="0"/>
          <w:numId w:val="8"/>
        </w:numPr>
      </w:pPr>
      <w:r w:rsidRPr="00510C9E">
        <w:rPr>
          <w:b/>
          <w:bCs/>
        </w:rPr>
        <w:t>Process</w:t>
      </w:r>
      <w:r w:rsidRPr="00510C9E">
        <w:t>: It involves dividing your audience into two groups and showing each group a different version (A and B). Statistical analysis is then used to determine which version performs better based on predefined metrics (like click-through rates, conversions, or time spent on page).</w:t>
      </w:r>
    </w:p>
    <w:p w14:paraId="288F0D0E" w14:textId="77777777" w:rsidR="007141C7" w:rsidRPr="00510C9E" w:rsidRDefault="007141C7" w:rsidP="007141C7">
      <w:pPr>
        <w:numPr>
          <w:ilvl w:val="0"/>
          <w:numId w:val="8"/>
        </w:numPr>
      </w:pPr>
      <w:r w:rsidRPr="00510C9E">
        <w:rPr>
          <w:b/>
          <w:bCs/>
        </w:rPr>
        <w:t>Benefits</w:t>
      </w:r>
      <w:r w:rsidRPr="00510C9E">
        <w:t>: A/B testing allows companies to make data-driven decisions, optimize their marketing efforts, and improve user experience by identifying which design or content resonates better with their audience.</w:t>
      </w:r>
    </w:p>
    <w:p w14:paraId="12F48D0F" w14:textId="77777777" w:rsidR="007141C7" w:rsidRDefault="007141C7" w:rsidP="007141C7">
      <w:r w:rsidRPr="00510C9E">
        <w:t>Overall, A/B testing is a valuable tool for optimizing digital products and marketing campaigns by leveraging real user data to improve performance.</w:t>
      </w:r>
      <w:r>
        <w:t xml:space="preserve"> </w:t>
      </w:r>
    </w:p>
    <w:p w14:paraId="4AD42A0D" w14:textId="77777777" w:rsidR="007141C7" w:rsidRDefault="007141C7" w:rsidP="007141C7">
      <w:r>
        <w:t xml:space="preserve">It is basically use for testing new stuff (feature, UI, </w:t>
      </w:r>
      <w:proofErr w:type="spellStart"/>
      <w:r>
        <w:t>ect</w:t>
      </w:r>
      <w:proofErr w:type="spellEnd"/>
      <w:r>
        <w:t xml:space="preserve">) using a control group (current version) and an experimental group (new version). This allows direct feedback for the business. </w:t>
      </w:r>
    </w:p>
    <w:p w14:paraId="485E1801" w14:textId="77777777" w:rsidR="007141C7" w:rsidRDefault="007141C7" w:rsidP="007141C7"/>
    <w:p w14:paraId="5CCBABB0" w14:textId="77777777" w:rsidR="007141C7" w:rsidRPr="00D32EC1" w:rsidRDefault="007141C7" w:rsidP="007141C7">
      <w:pPr>
        <w:rPr>
          <w:u w:val="single"/>
        </w:rPr>
      </w:pPr>
      <w:r w:rsidRPr="00D32EC1">
        <w:rPr>
          <w:u w:val="single"/>
        </w:rPr>
        <w:t xml:space="preserve">A/B Testing process: </w:t>
      </w:r>
    </w:p>
    <w:p w14:paraId="0C866A2A" w14:textId="77777777" w:rsidR="007141C7" w:rsidRDefault="007141C7" w:rsidP="007141C7">
      <w:pPr>
        <w:pStyle w:val="ListParagraph"/>
        <w:numPr>
          <w:ilvl w:val="0"/>
          <w:numId w:val="9"/>
        </w:numPr>
      </w:pPr>
      <w:r>
        <w:t xml:space="preserve">Hypothesis of A/B Test </w:t>
      </w:r>
    </w:p>
    <w:p w14:paraId="1BA37DF7" w14:textId="77777777" w:rsidR="007141C7" w:rsidRDefault="007141C7" w:rsidP="007141C7">
      <w:pPr>
        <w:pStyle w:val="ListParagraph"/>
      </w:pPr>
      <w:r>
        <w:t xml:space="preserve">– how to measure success using the primary matric (what we want)  </w:t>
      </w:r>
    </w:p>
    <w:p w14:paraId="6A2422C0" w14:textId="77777777" w:rsidR="007141C7" w:rsidRDefault="007141C7" w:rsidP="007141C7">
      <w:pPr>
        <w:pStyle w:val="ListParagraph"/>
        <w:numPr>
          <w:ilvl w:val="0"/>
          <w:numId w:val="9"/>
        </w:numPr>
      </w:pPr>
      <w:r>
        <w:t xml:space="preserve">A/B Test Design / Power Analysis </w:t>
      </w:r>
    </w:p>
    <w:p w14:paraId="07561E88" w14:textId="77777777" w:rsidR="007141C7" w:rsidRDefault="007141C7" w:rsidP="007141C7">
      <w:pPr>
        <w:pStyle w:val="ListParagraph"/>
      </w:pPr>
      <w:r>
        <w:t xml:space="preserve">– design the test, make assumptions (what we expect), minimum </w:t>
      </w:r>
      <w:proofErr w:type="spellStart"/>
      <w:r>
        <w:t>datasize</w:t>
      </w:r>
      <w:proofErr w:type="spellEnd"/>
      <w:r>
        <w:t xml:space="preserve">, </w:t>
      </w:r>
      <w:proofErr w:type="spellStart"/>
      <w:r>
        <w:t>ect</w:t>
      </w:r>
      <w:proofErr w:type="spellEnd"/>
    </w:p>
    <w:p w14:paraId="0DDE07C6" w14:textId="77777777" w:rsidR="007141C7" w:rsidRDefault="007141C7" w:rsidP="007141C7">
      <w:pPr>
        <w:pStyle w:val="ListParagraph"/>
        <w:numPr>
          <w:ilvl w:val="0"/>
          <w:numId w:val="9"/>
        </w:numPr>
      </w:pPr>
      <w:r>
        <w:t xml:space="preserve">Run the A/B Test </w:t>
      </w:r>
    </w:p>
    <w:p w14:paraId="19DCEB88" w14:textId="77777777" w:rsidR="007141C7" w:rsidRDefault="007141C7" w:rsidP="007141C7">
      <w:pPr>
        <w:pStyle w:val="ListParagraph"/>
      </w:pPr>
      <w:r>
        <w:t>– Ensuring that the test runs smoothly and successfully</w:t>
      </w:r>
    </w:p>
    <w:p w14:paraId="4B448783" w14:textId="77777777" w:rsidR="007141C7" w:rsidRDefault="007141C7" w:rsidP="007141C7">
      <w:pPr>
        <w:pStyle w:val="ListParagraph"/>
        <w:numPr>
          <w:ilvl w:val="0"/>
          <w:numId w:val="9"/>
        </w:numPr>
      </w:pPr>
      <w:r>
        <w:t xml:space="preserve">Result Analysis / Statistical Significance </w:t>
      </w:r>
    </w:p>
    <w:p w14:paraId="1F0F94E4" w14:textId="77777777" w:rsidR="007141C7" w:rsidRDefault="007141C7" w:rsidP="007141C7">
      <w:pPr>
        <w:pStyle w:val="ListParagraph"/>
      </w:pPr>
      <w:r>
        <w:t xml:space="preserve">– Using statistic like Z-test, T-test, Chi-square Test, </w:t>
      </w:r>
      <w:proofErr w:type="spellStart"/>
      <w:r>
        <w:t>ect</w:t>
      </w:r>
      <w:proofErr w:type="spellEnd"/>
      <w:r>
        <w:t xml:space="preserve"> on the data gathered. </w:t>
      </w:r>
    </w:p>
    <w:p w14:paraId="33CFC2AD" w14:textId="77777777" w:rsidR="007141C7" w:rsidRDefault="007141C7" w:rsidP="007141C7">
      <w:pPr>
        <w:pStyle w:val="ListParagraph"/>
        <w:numPr>
          <w:ilvl w:val="0"/>
          <w:numId w:val="9"/>
        </w:numPr>
      </w:pPr>
      <w:r>
        <w:t xml:space="preserve">Result Analysis / Practical Significance </w:t>
      </w:r>
    </w:p>
    <w:p w14:paraId="446C2424" w14:textId="77777777" w:rsidR="007141C7" w:rsidRDefault="007141C7" w:rsidP="007141C7"/>
    <w:p w14:paraId="03B342E3" w14:textId="77777777" w:rsidR="007141C7" w:rsidRDefault="007141C7" w:rsidP="007141C7"/>
    <w:p w14:paraId="0F19AEB9" w14:textId="77777777" w:rsidR="007141C7" w:rsidRDefault="007141C7" w:rsidP="007141C7"/>
    <w:p w14:paraId="6750A1C8" w14:textId="77777777" w:rsidR="007141C7" w:rsidRDefault="007141C7" w:rsidP="007141C7"/>
    <w:p w14:paraId="7EF77300" w14:textId="77777777" w:rsidR="009A7FD4" w:rsidRDefault="009A7FD4" w:rsidP="007141C7"/>
    <w:p w14:paraId="7C825E95" w14:textId="77777777" w:rsidR="007141C7" w:rsidRDefault="007141C7" w:rsidP="007141C7">
      <w:r>
        <w:lastRenderedPageBreak/>
        <w:t xml:space="preserve">Hypothesis of A/B testing: </w:t>
      </w:r>
    </w:p>
    <w:p w14:paraId="30737024" w14:textId="77777777" w:rsidR="007141C7" w:rsidRDefault="007141C7" w:rsidP="007141C7">
      <w:pPr>
        <w:pStyle w:val="ListParagraph"/>
        <w:numPr>
          <w:ilvl w:val="0"/>
          <w:numId w:val="10"/>
        </w:numPr>
      </w:pPr>
      <w:r>
        <w:t xml:space="preserve">Business Hypothesis: Compare A and B, what is desire outcome, will affect the Key Performance Indicator (KPIs). Normally by brainstorming from different perspective. </w:t>
      </w:r>
    </w:p>
    <w:p w14:paraId="57A1F236" w14:textId="77777777" w:rsidR="007141C7" w:rsidRDefault="007141C7" w:rsidP="007141C7">
      <w:pPr>
        <w:pStyle w:val="ListParagraph"/>
      </w:pPr>
      <w:r>
        <w:t xml:space="preserve">E.g. Changing </w:t>
      </w:r>
      <w:proofErr w:type="spellStart"/>
      <w:r>
        <w:t>color</w:t>
      </w:r>
      <w:proofErr w:type="spellEnd"/>
      <w:r>
        <w:t xml:space="preserve"> will change the amount of engagement  </w:t>
      </w:r>
    </w:p>
    <w:p w14:paraId="7AD5F959" w14:textId="77777777" w:rsidR="007141C7" w:rsidRDefault="007141C7" w:rsidP="007141C7">
      <w:pPr>
        <w:pStyle w:val="ListParagraph"/>
      </w:pPr>
      <w:r>
        <w:t xml:space="preserve"> </w:t>
      </w:r>
    </w:p>
    <w:p w14:paraId="7DCBD592" w14:textId="77777777" w:rsidR="007141C7" w:rsidRDefault="007141C7" w:rsidP="007141C7">
      <w:pPr>
        <w:pStyle w:val="ListParagraph"/>
        <w:numPr>
          <w:ilvl w:val="0"/>
          <w:numId w:val="10"/>
        </w:numPr>
      </w:pPr>
      <w:r>
        <w:t xml:space="preserve">Primary Metric (only 1): is a way to measure the performance of the product. it will be </w:t>
      </w:r>
      <w:proofErr w:type="spellStart"/>
      <w:r>
        <w:t>use</w:t>
      </w:r>
      <w:proofErr w:type="spellEnd"/>
      <w:r>
        <w:t xml:space="preserve"> to identify if there is a statistically significant difference between the 2 groups. </w:t>
      </w:r>
    </w:p>
    <w:p w14:paraId="0FCD4731" w14:textId="77777777" w:rsidR="007141C7" w:rsidRDefault="007141C7" w:rsidP="007141C7">
      <w:pPr>
        <w:pStyle w:val="ListParagraph"/>
      </w:pPr>
      <w:r>
        <w:t xml:space="preserve">To test accuracy, and choosing the Primary Metric, use the Metric Validity Question (if this chosen metric were to increase a lot while everything else stay put, would we achieve our goal and address the problem) </w:t>
      </w:r>
    </w:p>
    <w:p w14:paraId="5130CDBC" w14:textId="77777777" w:rsidR="007141C7" w:rsidRDefault="007141C7" w:rsidP="007141C7">
      <w:pPr>
        <w:pStyle w:val="ListParagraph"/>
      </w:pPr>
      <w:r>
        <w:t>E.g. Revenue: Conversion rate = Number of conversion/total number of visitors X 100%</w:t>
      </w:r>
    </w:p>
    <w:p w14:paraId="58518235" w14:textId="77777777" w:rsidR="007141C7" w:rsidRDefault="007141C7" w:rsidP="007141C7">
      <w:pPr>
        <w:pStyle w:val="ListParagraph"/>
      </w:pPr>
    </w:p>
    <w:p w14:paraId="49FD0E16" w14:textId="77777777" w:rsidR="007141C7" w:rsidRDefault="007141C7" w:rsidP="007141C7">
      <w:pPr>
        <w:pStyle w:val="ListParagraph"/>
        <w:numPr>
          <w:ilvl w:val="0"/>
          <w:numId w:val="10"/>
        </w:numPr>
      </w:pPr>
      <w:r>
        <w:t xml:space="preserve">Statistical Hypothesis: a statistical procedure that is use to determine whether there is a diff between observed data and expected data. This will help to find and fix the solution (Null hypothesis and Alternative hypothesis) </w:t>
      </w:r>
    </w:p>
    <w:p w14:paraId="0C122BE0" w14:textId="77777777" w:rsidR="007141C7" w:rsidRDefault="007141C7" w:rsidP="007141C7">
      <w:pPr>
        <w:pStyle w:val="ListParagraph"/>
      </w:pPr>
    </w:p>
    <w:p w14:paraId="7D999FE0" w14:textId="5638FDAD" w:rsidR="007141C7" w:rsidRDefault="007141C7" w:rsidP="00EC59BB">
      <w:pPr>
        <w:pStyle w:val="ListParagraph"/>
        <w:numPr>
          <w:ilvl w:val="0"/>
          <w:numId w:val="10"/>
        </w:numPr>
      </w:pPr>
      <w:r>
        <w:t xml:space="preserve">A/B Test design: steps are (Power </w:t>
      </w:r>
      <w:proofErr w:type="gramStart"/>
      <w:r>
        <w:t>Analysis ,</w:t>
      </w:r>
      <w:proofErr w:type="gramEnd"/>
      <w:r>
        <w:t xml:space="preserve"> Minimum Sample Size, Test duration)</w:t>
      </w:r>
    </w:p>
    <w:p w14:paraId="01E7197D" w14:textId="7EAE1B62" w:rsidR="00EC59BB" w:rsidRDefault="00EC59BB" w:rsidP="00EC59BB">
      <w:r>
        <w:t>Follow Base guide</w:t>
      </w:r>
      <w:r w:rsidR="00A40CFA">
        <w:t xml:space="preserve"> on what to do</w:t>
      </w:r>
    </w:p>
    <w:p w14:paraId="206EB216" w14:textId="5104B0C5" w:rsidR="00F45601" w:rsidRDefault="00F45601" w:rsidP="00EC59BB">
      <w:r>
        <w:t xml:space="preserve">End goal: To understand if we should release the new button or keep the old one </w:t>
      </w:r>
      <w:r w:rsidR="00EC59BB">
        <w:t xml:space="preserve"> </w:t>
      </w:r>
    </w:p>
    <w:p w14:paraId="412877D0" w14:textId="0C810699" w:rsidR="00F45601" w:rsidRDefault="00BF3C0B" w:rsidP="00EC59BB">
      <w:r>
        <w:t>Want to find out which does customers click more, which is more engaging</w:t>
      </w:r>
      <w:r w:rsidR="002564C0">
        <w:t>, remember, the result must be data driven</w:t>
      </w:r>
      <w:r>
        <w:t>:</w:t>
      </w:r>
      <w:r>
        <w:rPr>
          <w:noProof/>
        </w:rPr>
        <w:drawing>
          <wp:inline distT="0" distB="0" distL="0" distR="0" wp14:anchorId="0F230603" wp14:editId="5A819E37">
            <wp:extent cx="5731510" cy="3223895"/>
            <wp:effectExtent l="0" t="0" r="2540" b="0"/>
            <wp:docPr id="72582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7990" name="Picture 725827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A51F" w14:textId="77777777" w:rsidR="00F45601" w:rsidRDefault="00F45601" w:rsidP="00EC59BB">
      <w:r>
        <w:t>In stats meaning:</w:t>
      </w:r>
    </w:p>
    <w:p w14:paraId="43C155D5" w14:textId="46EE4587" w:rsidR="00F45601" w:rsidRDefault="00F45601" w:rsidP="00EC59BB">
      <w:r>
        <w:t xml:space="preserve">H0: </w:t>
      </w:r>
      <w:proofErr w:type="spellStart"/>
      <w:r>
        <w:t>Pcon</w:t>
      </w:r>
      <w:proofErr w:type="spellEnd"/>
      <w:r>
        <w:t xml:space="preserve"> = </w:t>
      </w:r>
      <w:proofErr w:type="spellStart"/>
      <w:r>
        <w:t>Pexp</w:t>
      </w:r>
      <w:proofErr w:type="spellEnd"/>
      <w:r w:rsidR="003F2C1D">
        <w:t xml:space="preserve"> -&gt; The old secure free trail is better than the new version</w:t>
      </w:r>
    </w:p>
    <w:p w14:paraId="1519D63D" w14:textId="4D56D584" w:rsidR="00F45601" w:rsidRDefault="00F45601" w:rsidP="00EC59BB">
      <w:r>
        <w:t xml:space="preserve">H1: </w:t>
      </w:r>
      <w:proofErr w:type="spellStart"/>
      <w:proofErr w:type="gramStart"/>
      <w:r>
        <w:t>Pcon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Pexp</w:t>
      </w:r>
      <w:proofErr w:type="spellEnd"/>
      <w:r>
        <w:t xml:space="preserve"> </w:t>
      </w:r>
      <w:r w:rsidR="003F2C1D">
        <w:t xml:space="preserve"> -&gt; The new </w:t>
      </w:r>
      <w:proofErr w:type="spellStart"/>
      <w:r w:rsidR="003F2C1D">
        <w:t>enroll</w:t>
      </w:r>
      <w:proofErr w:type="spellEnd"/>
      <w:r w:rsidR="003F2C1D">
        <w:t xml:space="preserve"> now is better than the old version</w:t>
      </w:r>
    </w:p>
    <w:p w14:paraId="06D62C0F" w14:textId="77777777" w:rsidR="009A7FD4" w:rsidRDefault="009A7FD4" w:rsidP="00EC59BB"/>
    <w:p w14:paraId="187860A3" w14:textId="7603B225" w:rsidR="003F2C1D" w:rsidRDefault="003F2C1D" w:rsidP="00EC59BB">
      <w:r>
        <w:lastRenderedPageBreak/>
        <w:t xml:space="preserve">Coding Steps: </w:t>
      </w:r>
    </w:p>
    <w:p w14:paraId="1330588C" w14:textId="6DFAB724" w:rsidR="002564C0" w:rsidRDefault="002564C0" w:rsidP="002564C0">
      <w:pPr>
        <w:pStyle w:val="ListParagraph"/>
        <w:numPr>
          <w:ilvl w:val="0"/>
          <w:numId w:val="1"/>
        </w:numPr>
      </w:pPr>
      <w:r>
        <w:t xml:space="preserve">Read the file, group it by total number of clicks </w:t>
      </w:r>
    </w:p>
    <w:p w14:paraId="3418EA8E" w14:textId="4639AD26" w:rsidR="00A40CFA" w:rsidRDefault="00A40CFA" w:rsidP="002564C0">
      <w:pPr>
        <w:pStyle w:val="ListParagraph"/>
        <w:numPr>
          <w:ilvl w:val="0"/>
          <w:numId w:val="1"/>
        </w:numPr>
      </w:pPr>
      <w:r>
        <w:t>Show a graph of the click distribution between the 2 groups</w:t>
      </w:r>
    </w:p>
    <w:p w14:paraId="3CCBC408" w14:textId="77777777" w:rsidR="00DA7D8D" w:rsidRDefault="00DA7D8D" w:rsidP="00DA7D8D">
      <w:pPr>
        <w:pStyle w:val="ListParagraph"/>
        <w:numPr>
          <w:ilvl w:val="0"/>
          <w:numId w:val="1"/>
        </w:numPr>
      </w:pPr>
      <w:r>
        <w:t>Power analysis</w:t>
      </w:r>
    </w:p>
    <w:p w14:paraId="4548098B" w14:textId="77777777" w:rsidR="00DA7D8D" w:rsidRDefault="00DA7D8D" w:rsidP="00DA7D8D">
      <w:pPr>
        <w:pStyle w:val="ListParagraph"/>
      </w:pPr>
      <w:r w:rsidRPr="00DA7D8D">
        <w:rPr>
          <w:noProof/>
        </w:rPr>
        <w:drawing>
          <wp:inline distT="0" distB="0" distL="0" distR="0" wp14:anchorId="232E4DE6" wp14:editId="426F3DCE">
            <wp:extent cx="5144218" cy="1914792"/>
            <wp:effectExtent l="0" t="0" r="0" b="9525"/>
            <wp:docPr id="33945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1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E9FE" w14:textId="40A2EC17" w:rsidR="00DA7D8D" w:rsidRDefault="00DA7D8D" w:rsidP="00DA7D8D">
      <w:pPr>
        <w:pStyle w:val="ListParagraph"/>
      </w:pPr>
      <w:r>
        <w:t xml:space="preserve"> </w:t>
      </w:r>
    </w:p>
    <w:p w14:paraId="565D2ED8" w14:textId="760BD239" w:rsidR="00DA7D8D" w:rsidRDefault="003F2C1D" w:rsidP="00DA7D8D">
      <w:pPr>
        <w:pStyle w:val="ListParagraph"/>
        <w:numPr>
          <w:ilvl w:val="0"/>
          <w:numId w:val="1"/>
        </w:numPr>
      </w:pPr>
      <w:r>
        <w:t xml:space="preserve">Get more details in regards to the 2 groups </w:t>
      </w:r>
    </w:p>
    <w:p w14:paraId="5B307BBB" w14:textId="67E28820" w:rsidR="00AC0C06" w:rsidRDefault="00AC0C06" w:rsidP="00AC0C06">
      <w:pPr>
        <w:pStyle w:val="ListParagraph"/>
        <w:numPr>
          <w:ilvl w:val="0"/>
          <w:numId w:val="1"/>
        </w:numPr>
      </w:pPr>
      <w:r>
        <w:t>Calculate</w:t>
      </w:r>
      <w:r w:rsidR="003F2C1D">
        <w:t xml:space="preserve"> </w:t>
      </w:r>
      <w:r>
        <w:t>the</w:t>
      </w:r>
      <w:r w:rsidR="003F2C1D">
        <w:t xml:space="preserve"> Pooled</w:t>
      </w:r>
      <w:r>
        <w:t xml:space="preserve"> </w:t>
      </w:r>
      <w:r w:rsidR="003F2C1D">
        <w:t>Estimate</w:t>
      </w:r>
      <w:r>
        <w:t>, Pooled Variance, Pooled Standard Error and Test statistic</w:t>
      </w:r>
      <w:r w:rsidR="00A22304">
        <w:t xml:space="preserve"> -&gt; Z critical value</w:t>
      </w:r>
    </w:p>
    <w:p w14:paraId="7AE6D592" w14:textId="77777777" w:rsidR="00AC0C06" w:rsidRPr="00AC0C06" w:rsidRDefault="00AC0C06" w:rsidP="00AC0C06">
      <w:pPr>
        <w:pStyle w:val="ListParagraph"/>
        <w:numPr>
          <w:ilvl w:val="0"/>
          <w:numId w:val="4"/>
        </w:numPr>
        <w:rPr>
          <w:rFonts w:cstheme="minorHAnsi"/>
        </w:rPr>
      </w:pPr>
      <w:r w:rsidRPr="00AC0C06">
        <w:rPr>
          <w:rFonts w:eastAsia="Times New Roman" w:cstheme="minorHAnsi"/>
          <w:b/>
          <w:bCs/>
          <w:kern w:val="0"/>
          <w:lang w:eastAsia="en-SG"/>
          <w14:ligatures w14:val="none"/>
        </w:rPr>
        <w:t xml:space="preserve">Pooled </w:t>
      </w:r>
      <w:proofErr w:type="spellStart"/>
      <w:proofErr w:type="gramStart"/>
      <w:r w:rsidRPr="00AC0C06">
        <w:rPr>
          <w:rFonts w:eastAsia="Times New Roman" w:cstheme="minorHAnsi"/>
          <w:b/>
          <w:bCs/>
          <w:kern w:val="0"/>
          <w:lang w:eastAsia="en-SG"/>
          <w14:ligatures w14:val="none"/>
        </w:rPr>
        <w:t>Estimate:</w:t>
      </w:r>
      <w:r w:rsidRPr="00AC0C06">
        <w:rPr>
          <w:rFonts w:eastAsia="Times New Roman" w:cstheme="minorHAnsi"/>
          <w:kern w:val="0"/>
          <w:lang w:eastAsia="en-SG"/>
          <w14:ligatures w14:val="none"/>
        </w:rPr>
        <w:t>A</w:t>
      </w:r>
      <w:proofErr w:type="spellEnd"/>
      <w:proofErr w:type="gramEnd"/>
      <w:r w:rsidRPr="00AC0C06">
        <w:rPr>
          <w:rFonts w:eastAsia="Times New Roman" w:cstheme="minorHAnsi"/>
          <w:kern w:val="0"/>
          <w:lang w:eastAsia="en-SG"/>
          <w14:ligatures w14:val="none"/>
        </w:rPr>
        <w:t xml:space="preserve"> pooled estimate is a combined estimate of a parameter (like a mean or proportion) derived from multiple groups or datasets. This method is particularly useful when you want to create a single summary statistic that represents all the groups collectively.</w:t>
      </w:r>
    </w:p>
    <w:p w14:paraId="683BC4A1" w14:textId="77777777" w:rsidR="006B790E" w:rsidRPr="006B790E" w:rsidRDefault="00AC0C06" w:rsidP="00BF35DB">
      <w:pPr>
        <w:pStyle w:val="ListParagraph"/>
        <w:numPr>
          <w:ilvl w:val="0"/>
          <w:numId w:val="4"/>
        </w:numPr>
      </w:pPr>
      <w:r w:rsidRPr="00AC0C06">
        <w:rPr>
          <w:rStyle w:val="Strong"/>
        </w:rPr>
        <w:t>Pooled Variance:</w:t>
      </w:r>
      <w:r>
        <w:rPr>
          <w:rStyle w:val="Strong"/>
        </w:rPr>
        <w:t xml:space="preserve"> </w:t>
      </w:r>
      <w:r>
        <w:t xml:space="preserve">Pooled variance is a method for estimating the variance (or spread) of a population when data is collected from different groups that are assumed to have the same true variance but different sample means. </w:t>
      </w:r>
      <w:r w:rsidRPr="00AC0C06">
        <w:rPr>
          <w:rFonts w:cstheme="minorHAnsi"/>
        </w:rPr>
        <w:t xml:space="preserve">This method pools the variances of the different groups into a single estimate that represents the common variance across the groups. It's commonly used in t-tests, particularly when comparing the means of two </w:t>
      </w:r>
    </w:p>
    <w:p w14:paraId="24117724" w14:textId="550CD45D" w:rsidR="00AC0C06" w:rsidRDefault="00AC0C06" w:rsidP="006B790E">
      <w:pPr>
        <w:pStyle w:val="ListParagraph"/>
        <w:ind w:left="1080"/>
        <w:rPr>
          <w:rFonts w:cstheme="minorHAnsi"/>
        </w:rPr>
      </w:pPr>
      <w:r w:rsidRPr="00AC0C06">
        <w:rPr>
          <w:rFonts w:cstheme="minorHAnsi"/>
        </w:rPr>
        <w:t>independent samples (assuming equal variances).</w:t>
      </w:r>
    </w:p>
    <w:p w14:paraId="18BEFA67" w14:textId="77777777" w:rsidR="006B790E" w:rsidRPr="006B790E" w:rsidRDefault="006B790E" w:rsidP="006B790E">
      <w:pPr>
        <w:pStyle w:val="ListParagraph"/>
        <w:numPr>
          <w:ilvl w:val="0"/>
          <w:numId w:val="4"/>
        </w:numPr>
        <w:rPr>
          <w:rFonts w:cstheme="minorHAnsi"/>
        </w:rPr>
      </w:pPr>
      <w:r w:rsidRPr="006B790E">
        <w:t>A 2-sample t-test (also known as an independent t-test) is a statistical test used to determine whether there is a significant difference between the means of two independent groups. This test is commonly used in experiments or studies where two groups are compared, such as a treatment group versus a control group.</w:t>
      </w:r>
    </w:p>
    <w:p w14:paraId="7198F797" w14:textId="77777777" w:rsidR="006B790E" w:rsidRPr="006B790E" w:rsidRDefault="006B790E" w:rsidP="006B790E">
      <w:pPr>
        <w:ind w:left="1080"/>
        <w:rPr>
          <w:b/>
          <w:bCs/>
        </w:rPr>
      </w:pPr>
      <w:r w:rsidRPr="006B790E">
        <w:rPr>
          <w:b/>
          <w:bCs/>
        </w:rPr>
        <w:t>When to Use:</w:t>
      </w:r>
    </w:p>
    <w:p w14:paraId="145F4236" w14:textId="77777777" w:rsidR="006B790E" w:rsidRPr="006B790E" w:rsidRDefault="006B790E" w:rsidP="006B790E">
      <w:pPr>
        <w:numPr>
          <w:ilvl w:val="0"/>
          <w:numId w:val="5"/>
        </w:numPr>
        <w:tabs>
          <w:tab w:val="clear" w:pos="720"/>
          <w:tab w:val="num" w:pos="1800"/>
        </w:tabs>
        <w:ind w:left="1800"/>
      </w:pPr>
      <w:r w:rsidRPr="006B790E">
        <w:t>When comparing the means of two independent groups.</w:t>
      </w:r>
    </w:p>
    <w:p w14:paraId="257BC9E4" w14:textId="77777777" w:rsidR="006B790E" w:rsidRPr="006B790E" w:rsidRDefault="006B790E" w:rsidP="006B790E">
      <w:pPr>
        <w:numPr>
          <w:ilvl w:val="0"/>
          <w:numId w:val="5"/>
        </w:numPr>
        <w:tabs>
          <w:tab w:val="clear" w:pos="720"/>
          <w:tab w:val="num" w:pos="1800"/>
        </w:tabs>
        <w:ind w:left="1800"/>
      </w:pPr>
      <w:r w:rsidRPr="006B790E">
        <w:t>When the data is continuous (like height, weight, or test scores).</w:t>
      </w:r>
    </w:p>
    <w:p w14:paraId="18FCF31E" w14:textId="77777777" w:rsidR="006B790E" w:rsidRPr="006B790E" w:rsidRDefault="006B790E" w:rsidP="006B790E">
      <w:pPr>
        <w:numPr>
          <w:ilvl w:val="0"/>
          <w:numId w:val="5"/>
        </w:numPr>
        <w:tabs>
          <w:tab w:val="clear" w:pos="720"/>
          <w:tab w:val="num" w:pos="1800"/>
        </w:tabs>
        <w:ind w:left="1800"/>
      </w:pPr>
      <w:r w:rsidRPr="006B790E">
        <w:t>When the data from both groups are approximately normally distributed.</w:t>
      </w:r>
    </w:p>
    <w:p w14:paraId="3B077DB8" w14:textId="77777777" w:rsidR="006B790E" w:rsidRDefault="006B790E" w:rsidP="006B790E">
      <w:pPr>
        <w:numPr>
          <w:ilvl w:val="0"/>
          <w:numId w:val="5"/>
        </w:numPr>
        <w:tabs>
          <w:tab w:val="clear" w:pos="720"/>
          <w:tab w:val="num" w:pos="1800"/>
        </w:tabs>
        <w:ind w:left="1800"/>
      </w:pPr>
      <w:r w:rsidRPr="006B790E">
        <w:t>When the variances of the two groups are similar (homogeneity of variance).</w:t>
      </w:r>
    </w:p>
    <w:p w14:paraId="23E956AF" w14:textId="2BC61ABA" w:rsidR="006B790E" w:rsidRPr="006B790E" w:rsidRDefault="006B790E" w:rsidP="006B790E">
      <w:pPr>
        <w:pStyle w:val="ListParagraph"/>
        <w:numPr>
          <w:ilvl w:val="0"/>
          <w:numId w:val="4"/>
        </w:numPr>
        <w:rPr>
          <w:b/>
          <w:bCs/>
        </w:rPr>
      </w:pPr>
      <w:r w:rsidRPr="006B790E">
        <w:rPr>
          <w:b/>
          <w:bCs/>
        </w:rPr>
        <w:t>Z Critical Value:</w:t>
      </w:r>
    </w:p>
    <w:p w14:paraId="49AF3EC1" w14:textId="77777777" w:rsidR="006B790E" w:rsidRPr="006B790E" w:rsidRDefault="006B790E" w:rsidP="006B790E">
      <w:pPr>
        <w:pStyle w:val="ListParagraph"/>
        <w:ind w:left="1080"/>
      </w:pPr>
      <w:r w:rsidRPr="006B790E">
        <w:t>The Z critical value is a point on the standard normal distribution (a normal distribution with a mean of 0 and a standard deviation of 1) that corresponds to a specified confidence level. It is commonly used in Z-tests, which are used when the population standard deviation is known or the sample size is large.</w:t>
      </w:r>
    </w:p>
    <w:p w14:paraId="63076161" w14:textId="77777777" w:rsidR="006B790E" w:rsidRPr="006B790E" w:rsidRDefault="006B790E" w:rsidP="006B790E">
      <w:pPr>
        <w:pStyle w:val="ListParagraph"/>
        <w:ind w:left="1080"/>
        <w:rPr>
          <w:b/>
          <w:bCs/>
        </w:rPr>
      </w:pPr>
      <w:r w:rsidRPr="006B790E">
        <w:rPr>
          <w:b/>
          <w:bCs/>
        </w:rPr>
        <w:t>When to Use:</w:t>
      </w:r>
    </w:p>
    <w:p w14:paraId="2D2FBC54" w14:textId="0A016492" w:rsidR="006B790E" w:rsidRPr="006B790E" w:rsidRDefault="006B790E" w:rsidP="006B790E">
      <w:pPr>
        <w:pStyle w:val="ListParagraph"/>
        <w:numPr>
          <w:ilvl w:val="1"/>
          <w:numId w:val="5"/>
        </w:numPr>
      </w:pPr>
      <w:r w:rsidRPr="006B790E">
        <w:lastRenderedPageBreak/>
        <w:t>In hypothesis testing when the population standard deviation is known.</w:t>
      </w:r>
    </w:p>
    <w:p w14:paraId="1B58A02F" w14:textId="0DD86105" w:rsidR="006B790E" w:rsidRPr="006B790E" w:rsidRDefault="006B790E" w:rsidP="006B790E">
      <w:pPr>
        <w:pStyle w:val="ListParagraph"/>
        <w:numPr>
          <w:ilvl w:val="1"/>
          <w:numId w:val="5"/>
        </w:numPr>
      </w:pPr>
      <w:r w:rsidRPr="006B790E">
        <w:t>In large sample sizes (typically n&gt;30n &gt; 30n&gt;30).</w:t>
      </w:r>
    </w:p>
    <w:p w14:paraId="3205F15C" w14:textId="7423A37D" w:rsidR="006B790E" w:rsidRPr="006B790E" w:rsidRDefault="006B790E" w:rsidP="006B790E">
      <w:pPr>
        <w:pStyle w:val="ListParagraph"/>
        <w:numPr>
          <w:ilvl w:val="1"/>
          <w:numId w:val="5"/>
        </w:numPr>
      </w:pPr>
      <w:r w:rsidRPr="006B790E">
        <w:t>When constructing confidence intervals for a population mean or proportion.</w:t>
      </w:r>
    </w:p>
    <w:p w14:paraId="2909186F" w14:textId="77777777" w:rsidR="006B790E" w:rsidRPr="006B790E" w:rsidRDefault="006B790E" w:rsidP="006B790E">
      <w:pPr>
        <w:pStyle w:val="ListParagraph"/>
        <w:ind w:left="1080"/>
        <w:rPr>
          <w:b/>
          <w:bCs/>
        </w:rPr>
      </w:pPr>
      <w:r w:rsidRPr="006B790E">
        <w:rPr>
          <w:b/>
          <w:bCs/>
        </w:rPr>
        <w:t>Confidence Levels and Z Critical Values:</w:t>
      </w:r>
    </w:p>
    <w:p w14:paraId="5CFB3523" w14:textId="77777777" w:rsidR="006B790E" w:rsidRPr="006B790E" w:rsidRDefault="006B790E" w:rsidP="006B790E">
      <w:pPr>
        <w:pStyle w:val="ListParagraph"/>
        <w:ind w:left="1080"/>
      </w:pPr>
      <w:r w:rsidRPr="006B790E">
        <w:t xml:space="preserve">For a </w:t>
      </w:r>
      <w:r w:rsidRPr="006B790E">
        <w:rPr>
          <w:b/>
          <w:bCs/>
        </w:rPr>
        <w:t>95% confidence level</w:t>
      </w:r>
      <w:r w:rsidRPr="006B790E">
        <w:t xml:space="preserve">, the Z critical value is approximately </w:t>
      </w:r>
      <w:r w:rsidRPr="006B790E">
        <w:rPr>
          <w:b/>
          <w:bCs/>
        </w:rPr>
        <w:t>1.96</w:t>
      </w:r>
      <w:r w:rsidRPr="006B790E">
        <w:t>.</w:t>
      </w:r>
    </w:p>
    <w:p w14:paraId="2C325F40" w14:textId="77777777" w:rsidR="006B790E" w:rsidRPr="006B790E" w:rsidRDefault="006B790E" w:rsidP="006B790E">
      <w:pPr>
        <w:pStyle w:val="ListParagraph"/>
        <w:ind w:left="1080"/>
      </w:pPr>
      <w:r w:rsidRPr="006B790E">
        <w:t xml:space="preserve">For a </w:t>
      </w:r>
      <w:r w:rsidRPr="006B790E">
        <w:rPr>
          <w:b/>
          <w:bCs/>
        </w:rPr>
        <w:t>99% confidence level</w:t>
      </w:r>
      <w:r w:rsidRPr="006B790E">
        <w:t xml:space="preserve">, the Z critical value is approximately </w:t>
      </w:r>
      <w:r w:rsidRPr="006B790E">
        <w:rPr>
          <w:b/>
          <w:bCs/>
        </w:rPr>
        <w:t>2.58</w:t>
      </w:r>
      <w:r w:rsidRPr="006B790E">
        <w:t>.</w:t>
      </w:r>
    </w:p>
    <w:p w14:paraId="2E750FA3" w14:textId="2C1B13CE" w:rsidR="006B790E" w:rsidRPr="006B790E" w:rsidRDefault="006B790E" w:rsidP="00087787">
      <w:pPr>
        <w:pStyle w:val="ListParagraph"/>
        <w:ind w:left="1080"/>
      </w:pPr>
    </w:p>
    <w:p w14:paraId="2CF67C9F" w14:textId="74EC4D7A" w:rsidR="006B790E" w:rsidRDefault="006B790E" w:rsidP="006B790E"/>
    <w:p w14:paraId="398C8B4A" w14:textId="29F07896" w:rsidR="00BF35DB" w:rsidRDefault="00BF35DB" w:rsidP="00BF35DB">
      <w:pPr>
        <w:pStyle w:val="ListParagraph"/>
        <w:numPr>
          <w:ilvl w:val="0"/>
          <w:numId w:val="1"/>
        </w:numPr>
      </w:pPr>
      <w:r>
        <w:t xml:space="preserve">Calculate the P-test of the Z-test. </w:t>
      </w:r>
    </w:p>
    <w:p w14:paraId="2023AA7B" w14:textId="0B5C972E" w:rsidR="00BF35DB" w:rsidRDefault="00BF35DB" w:rsidP="00BF35DB">
      <w:pPr>
        <w:pStyle w:val="ListParagraph"/>
        <w:numPr>
          <w:ilvl w:val="0"/>
          <w:numId w:val="4"/>
        </w:numPr>
      </w:pPr>
      <w:r>
        <w:t>If P-value is &lt;= 0.05, it indicates strong evidence against the null hypothesis, so we reject the null hypothesis</w:t>
      </w:r>
    </w:p>
    <w:p w14:paraId="61E7585F" w14:textId="110B4DB0" w:rsidR="00665FDB" w:rsidRDefault="00BF35DB" w:rsidP="00665FDB">
      <w:pPr>
        <w:pStyle w:val="ListParagraph"/>
        <w:numPr>
          <w:ilvl w:val="0"/>
          <w:numId w:val="4"/>
        </w:numPr>
      </w:pPr>
      <w:r>
        <w:t>If P-value is &gt;= 0.05, it indicates weak evidence against the null hypothesis, so we fail to reject the null hypothesis</w:t>
      </w:r>
    </w:p>
    <w:p w14:paraId="3AD6F35F" w14:textId="717A1090" w:rsidR="00BF35DB" w:rsidRDefault="00C26199" w:rsidP="00BF35DB">
      <w:pPr>
        <w:pStyle w:val="ListParagraph"/>
        <w:numPr>
          <w:ilvl w:val="0"/>
          <w:numId w:val="1"/>
        </w:numPr>
      </w:pPr>
      <w:r>
        <w:t>Calculate</w:t>
      </w:r>
      <w:r w:rsidR="000E7D3E">
        <w:t xml:space="preserve"> show</w:t>
      </w:r>
      <w:r>
        <w:t xml:space="preserve"> the confidence interval of the test</w:t>
      </w:r>
      <w:r w:rsidR="00665FDB">
        <w:t>:</w:t>
      </w:r>
    </w:p>
    <w:p w14:paraId="08C05E20" w14:textId="50A5C269" w:rsidR="001C5610" w:rsidRDefault="001C5610" w:rsidP="001C5610">
      <w:pPr>
        <w:pStyle w:val="ListParagraph"/>
      </w:pPr>
      <w:r w:rsidRPr="001C5610">
        <w:rPr>
          <w:noProof/>
        </w:rPr>
        <w:drawing>
          <wp:inline distT="0" distB="0" distL="0" distR="0" wp14:anchorId="02201695" wp14:editId="2B2C4047">
            <wp:extent cx="5731510" cy="4226560"/>
            <wp:effectExtent l="0" t="0" r="2540" b="2540"/>
            <wp:docPr id="214386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5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EEC" w14:textId="107AAD44" w:rsidR="00B726CC" w:rsidRDefault="00B726CC" w:rsidP="00B726CC"/>
    <w:p w14:paraId="4FBBA813" w14:textId="77777777" w:rsidR="00B726CC" w:rsidRDefault="00B726CC" w:rsidP="00B726CC"/>
    <w:p w14:paraId="4550F289" w14:textId="77777777" w:rsidR="00B726CC" w:rsidRDefault="00B726CC" w:rsidP="00B726CC"/>
    <w:p w14:paraId="27B4736A" w14:textId="77777777" w:rsidR="00B726CC" w:rsidRDefault="00B726CC" w:rsidP="00B726CC"/>
    <w:p w14:paraId="3DC9FD96" w14:textId="77777777" w:rsidR="001C5610" w:rsidRDefault="001C5610" w:rsidP="00B726CC"/>
    <w:p w14:paraId="1705F264" w14:textId="5BAAAD5F" w:rsidR="00B726CC" w:rsidRDefault="00B726CC" w:rsidP="00B726CC">
      <w:r>
        <w:lastRenderedPageBreak/>
        <w:t>The graph you've generated represents a standard normal distribution along with marked rejection regions, the test statistic, and critical Z-values. Here's what the graph shows:</w:t>
      </w:r>
    </w:p>
    <w:p w14:paraId="5A3097A1" w14:textId="18C762E3" w:rsidR="00B726CC" w:rsidRDefault="00B726CC" w:rsidP="00B726CC">
      <w:r>
        <w:t>1. Standard Normal Distribution:</w:t>
      </w:r>
    </w:p>
    <w:p w14:paraId="1535E943" w14:textId="77777777" w:rsidR="00B726CC" w:rsidRDefault="00B726CC" w:rsidP="00B726CC">
      <w:r>
        <w:t xml:space="preserve">   - The bell-shaped curve on the right side of the plot is the standard normal distribution, </w:t>
      </w:r>
      <w:proofErr w:type="spellStart"/>
      <w:r>
        <w:t>centered</w:t>
      </w:r>
      <w:proofErr w:type="spellEnd"/>
      <w:r>
        <w:t xml:space="preserve"> around 0 with a mean (`mu`) of 0 and a standard deviation (`sigma`) of 1.</w:t>
      </w:r>
    </w:p>
    <w:p w14:paraId="1E6E16BF" w14:textId="1A1EEAC8" w:rsidR="00B726CC" w:rsidRDefault="00B726CC" w:rsidP="00B726CC">
      <w:r>
        <w:t xml:space="preserve">   - The curve represents the probability density function (PDF) of the normal distribution, which is highest at the mean (0) and decreases symmetrically as you move away from the mean.</w:t>
      </w:r>
    </w:p>
    <w:p w14:paraId="006B5C2E" w14:textId="0DE427A5" w:rsidR="00B726CC" w:rsidRDefault="00B726CC" w:rsidP="00B726CC">
      <w:r>
        <w:t>2. Rejection Region (Shaded Blue Area):</w:t>
      </w:r>
    </w:p>
    <w:p w14:paraId="31BC0C6E" w14:textId="77777777" w:rsidR="00B726CC" w:rsidRDefault="00B726CC" w:rsidP="00B726CC">
      <w:r>
        <w:t xml:space="preserve">   - The blue shaded areas on either side of the standard normal curve represent the rejection regions. </w:t>
      </w:r>
    </w:p>
    <w:p w14:paraId="239CD20A" w14:textId="2F21C9B5" w:rsidR="00B726CC" w:rsidRDefault="00B726CC" w:rsidP="00B726CC">
      <w:r>
        <w:t xml:space="preserve">   - These regions are beyond the critical Z-values, where the null hypothesis would be rejected. The graph shows that these regions are close to the tails of the distribution.</w:t>
      </w:r>
    </w:p>
    <w:p w14:paraId="523282FD" w14:textId="4A0C9F34" w:rsidR="00B726CC" w:rsidRDefault="00B726CC" w:rsidP="00B726CC">
      <w:r>
        <w:t>3. Test Statistic (Red Dashed Line):</w:t>
      </w:r>
    </w:p>
    <w:p w14:paraId="76D812B0" w14:textId="77777777" w:rsidR="00B726CC" w:rsidRDefault="00B726CC" w:rsidP="00B726CC">
      <w:r>
        <w:t xml:space="preserve">   - The red dashed vertical line on the far left at approximately -59.44 represents the test statistic.</w:t>
      </w:r>
    </w:p>
    <w:p w14:paraId="13E39501" w14:textId="3E43F06F" w:rsidR="00B726CC" w:rsidRDefault="00B726CC" w:rsidP="00B726CC">
      <w:r>
        <w:t xml:space="preserve">   - This value is extremely far from the mean of the distribution, which indicates that the test statistic is highly unusual if the null hypothesis were true.</w:t>
      </w:r>
    </w:p>
    <w:p w14:paraId="1CD7F5F9" w14:textId="74EAE21F" w:rsidR="00B726CC" w:rsidRDefault="00B726CC" w:rsidP="00B726CC">
      <w:r>
        <w:t>4. Z Critical Values (Green Dashed Lines):</w:t>
      </w:r>
    </w:p>
    <w:p w14:paraId="2404042F" w14:textId="77777777" w:rsidR="00B726CC" w:rsidRDefault="00B726CC" w:rsidP="00B726CC">
      <w:r>
        <w:t xml:space="preserve">   - The green dashed lines on either side of the mean at \(Z_{critical}\) and \(-Z_{critical}\) represent the critical Z-values.</w:t>
      </w:r>
    </w:p>
    <w:p w14:paraId="1F31BC9F" w14:textId="4F6B9755" w:rsidR="00B726CC" w:rsidRDefault="00B726CC" w:rsidP="00B726CC">
      <w:r>
        <w:t xml:space="preserve">   - These lines mark the boundaries of the rejection regions.</w:t>
      </w:r>
    </w:p>
    <w:p w14:paraId="521DEA3D" w14:textId="6330FFA1" w:rsidR="00B726CC" w:rsidRDefault="00B726CC" w:rsidP="00B726CC">
      <w:r>
        <w:t>Interpretation of the Graph:</w:t>
      </w:r>
    </w:p>
    <w:p w14:paraId="60B01521" w14:textId="46B24AE8" w:rsidR="00B726CC" w:rsidRDefault="00B726CC" w:rsidP="00B726CC">
      <w:r>
        <w:t>-Extreme Test Statistic: The test statistic is far outside the range of the standard normal distribution, beyond the Z-critical values. This indicates that if the null hypothesis were true, the probability of obtaining such a test statistic would be extremely low.</w:t>
      </w:r>
    </w:p>
    <w:p w14:paraId="5E276D33" w14:textId="6689AA42" w:rsidR="00B726CC" w:rsidRDefault="00B726CC" w:rsidP="00B726CC">
      <w:r>
        <w:t>- Rejecting the Null Hypothesis: Since the test statistic falls well within the rejection region (actually, it is far beyond it), you would reject the null hypothesis with strong evidence against it.</w:t>
      </w:r>
    </w:p>
    <w:p w14:paraId="2995320B" w14:textId="77777777" w:rsidR="00B726CC" w:rsidRDefault="00B726CC" w:rsidP="00B726CC"/>
    <w:p w14:paraId="0694F8F6" w14:textId="5BAD94C7" w:rsidR="00B726CC" w:rsidRDefault="00B726CC" w:rsidP="00B726CC">
      <w:r>
        <w:t xml:space="preserve">The extreme position of the test statistic suggests that the observed data is very unlikely under the null hypothesis, leading to a rejection of the null hypothesis in </w:t>
      </w:r>
      <w:proofErr w:type="spellStart"/>
      <w:r>
        <w:t>favor</w:t>
      </w:r>
      <w:proofErr w:type="spellEnd"/>
      <w:r>
        <w:t xml:space="preserve"> of the alternative hypothesis.</w:t>
      </w:r>
    </w:p>
    <w:p w14:paraId="139761FB" w14:textId="0798EC36" w:rsidR="001C5610" w:rsidRDefault="00665FDB" w:rsidP="00B726CC">
      <w:pPr>
        <w:pStyle w:val="ListParagraph"/>
        <w:numPr>
          <w:ilvl w:val="0"/>
          <w:numId w:val="1"/>
        </w:numPr>
      </w:pPr>
      <w:r>
        <w:t xml:space="preserve">Testing for Practical Significance </w:t>
      </w:r>
    </w:p>
    <w:p w14:paraId="62305976" w14:textId="77777777" w:rsidR="00AC0C06" w:rsidRDefault="00AC0C06" w:rsidP="00AC0C06">
      <w:pPr>
        <w:pStyle w:val="ListParagraph"/>
      </w:pPr>
    </w:p>
    <w:p w14:paraId="11826557" w14:textId="77777777" w:rsidR="00F45601" w:rsidRPr="00EC59BB" w:rsidRDefault="00F45601" w:rsidP="00EC59BB"/>
    <w:p w14:paraId="182566EE" w14:textId="77777777" w:rsidR="00825F6F" w:rsidRDefault="00825F6F"/>
    <w:sectPr w:rsidR="0082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AF1"/>
    <w:multiLevelType w:val="hybridMultilevel"/>
    <w:tmpl w:val="95AC55A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9A7"/>
    <w:multiLevelType w:val="hybridMultilevel"/>
    <w:tmpl w:val="0C3A49AA"/>
    <w:lvl w:ilvl="0" w:tplc="1D222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C4316"/>
    <w:multiLevelType w:val="hybridMultilevel"/>
    <w:tmpl w:val="F3385614"/>
    <w:lvl w:ilvl="0" w:tplc="720E0B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02393"/>
    <w:multiLevelType w:val="multilevel"/>
    <w:tmpl w:val="D328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3A5F"/>
    <w:multiLevelType w:val="hybridMultilevel"/>
    <w:tmpl w:val="6FE068CA"/>
    <w:lvl w:ilvl="0" w:tplc="319C94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20FA1"/>
    <w:multiLevelType w:val="multilevel"/>
    <w:tmpl w:val="B2E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317E5"/>
    <w:multiLevelType w:val="multilevel"/>
    <w:tmpl w:val="B1F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B2FEB"/>
    <w:multiLevelType w:val="hybridMultilevel"/>
    <w:tmpl w:val="1E76DFB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17F1C"/>
    <w:multiLevelType w:val="hybridMultilevel"/>
    <w:tmpl w:val="68F2977C"/>
    <w:lvl w:ilvl="0" w:tplc="8F9250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477489"/>
    <w:multiLevelType w:val="multilevel"/>
    <w:tmpl w:val="E5A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275515">
    <w:abstractNumId w:val="0"/>
  </w:num>
  <w:num w:numId="2" w16cid:durableId="874999431">
    <w:abstractNumId w:val="1"/>
  </w:num>
  <w:num w:numId="3" w16cid:durableId="62416155">
    <w:abstractNumId w:val="4"/>
  </w:num>
  <w:num w:numId="4" w16cid:durableId="1172405911">
    <w:abstractNumId w:val="8"/>
  </w:num>
  <w:num w:numId="5" w16cid:durableId="882517696">
    <w:abstractNumId w:val="3"/>
  </w:num>
  <w:num w:numId="6" w16cid:durableId="1539851236">
    <w:abstractNumId w:val="9"/>
  </w:num>
  <w:num w:numId="7" w16cid:durableId="2065983188">
    <w:abstractNumId w:val="6"/>
  </w:num>
  <w:num w:numId="8" w16cid:durableId="108362021">
    <w:abstractNumId w:val="5"/>
  </w:num>
  <w:num w:numId="9" w16cid:durableId="1346251501">
    <w:abstractNumId w:val="7"/>
  </w:num>
  <w:num w:numId="10" w16cid:durableId="117665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BB"/>
    <w:rsid w:val="00087787"/>
    <w:rsid w:val="000E7D3E"/>
    <w:rsid w:val="001B43F5"/>
    <w:rsid w:val="001C5610"/>
    <w:rsid w:val="002564C0"/>
    <w:rsid w:val="00266EE0"/>
    <w:rsid w:val="002B6832"/>
    <w:rsid w:val="003F2C1D"/>
    <w:rsid w:val="0043781F"/>
    <w:rsid w:val="00665FDB"/>
    <w:rsid w:val="006B790E"/>
    <w:rsid w:val="007141C7"/>
    <w:rsid w:val="007E5EC3"/>
    <w:rsid w:val="00825F6F"/>
    <w:rsid w:val="008D0A77"/>
    <w:rsid w:val="009A7FD4"/>
    <w:rsid w:val="00A22304"/>
    <w:rsid w:val="00A40CFA"/>
    <w:rsid w:val="00AB421D"/>
    <w:rsid w:val="00AC0C06"/>
    <w:rsid w:val="00B726CC"/>
    <w:rsid w:val="00BF35DB"/>
    <w:rsid w:val="00BF3C0B"/>
    <w:rsid w:val="00BF4ECB"/>
    <w:rsid w:val="00C26199"/>
    <w:rsid w:val="00CB5018"/>
    <w:rsid w:val="00CC166D"/>
    <w:rsid w:val="00DA7D8D"/>
    <w:rsid w:val="00EC59BB"/>
    <w:rsid w:val="00F4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37BE"/>
  <w15:chartTrackingRefBased/>
  <w15:docId w15:val="{998BBDE4-11F0-4B65-B43E-D3E09807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4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C06"/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AC0C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0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0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tevKaren/CaseStudies/tree/main/AB%20Tes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FTpmwX94_Yo?si=j64-jlPtn7Miqfz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Yeo</dc:creator>
  <cp:keywords/>
  <dc:description/>
  <cp:lastModifiedBy>Luke Yeo</cp:lastModifiedBy>
  <cp:revision>27</cp:revision>
  <cp:lastPrinted>2024-08-09T15:28:00Z</cp:lastPrinted>
  <dcterms:created xsi:type="dcterms:W3CDTF">2024-08-09T05:14:00Z</dcterms:created>
  <dcterms:modified xsi:type="dcterms:W3CDTF">2024-08-09T15:28:00Z</dcterms:modified>
</cp:coreProperties>
</file>