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5922087B" w:rsidR="00E81978" w:rsidRPr="008409FC" w:rsidRDefault="00761F2E" w:rsidP="00192A68">
      <w:pPr>
        <w:pStyle w:val="Titel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  <w:r w:rsidR="00943BB1" w:rsidRPr="008409FC">
            <w:rPr>
              <w:b/>
              <w:bCs/>
              <w:lang w:bidi="de-DE"/>
            </w:rPr>
            <w:t xml:space="preserve"> </w:t>
          </w:r>
          <w:r w:rsidR="00E3768F" w:rsidRPr="008409FC">
            <w:rPr>
              <w:b/>
              <w:bCs/>
              <w:lang w:bidi="de-DE"/>
            </w:rPr>
            <w:t xml:space="preserve">with </w:t>
          </w:r>
          <w:r w:rsidR="004F5C8A" w:rsidRPr="008409FC">
            <w:rPr>
              <w:b/>
              <w:bCs/>
              <w:lang w:bidi="de-DE"/>
            </w:rPr>
            <w:t>new syntax and functionality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Hervorhebung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>LUNA KLATZER, HTBLA Leonding</w:t>
      </w:r>
    </w:p>
    <w:p w14:paraId="5635A196" w14:textId="46B6B9B7" w:rsidR="008C0D96" w:rsidRPr="00061B22" w:rsidRDefault="00E3768F" w:rsidP="000C6D50">
      <w:pPr>
        <w:pStyle w:val="Titel2"/>
        <w:spacing w:after="1600" w:line="240" w:lineRule="auto"/>
        <w:contextualSpacing/>
        <w:jc w:val="left"/>
        <w:rPr>
          <w:rStyle w:val="Hervorhebung"/>
          <w:rFonts w:ascii="Arial" w:hAnsi="Arial" w:cs="Arial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Hervorhebung"/>
          <w:rFonts w:ascii="Arial" w:hAnsi="Arial" w:cs="Arial"/>
          <w:lang w:val="de-AT"/>
        </w:rPr>
        <w:t>Leonding</w:t>
      </w:r>
    </w:p>
    <w:sdt>
      <w:sdtPr>
        <w:rPr>
          <w:rFonts w:ascii="Arial Nova Light" w:eastAsiaTheme="minorEastAsia" w:hAnsi="Arial Nova Light" w:cstheme="minorBidi"/>
          <w:b w:val="0"/>
          <w:caps/>
          <w:szCs w:val="24"/>
        </w:rPr>
        <w:id w:val="95599303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29D1387D" w14:textId="5A6F5CC8" w:rsidR="00926E73" w:rsidRPr="008409FC" w:rsidRDefault="00926E73">
          <w:pPr>
            <w:pStyle w:val="Inhaltsverzeichnisberschrift"/>
          </w:pPr>
          <w:r w:rsidRPr="008409FC">
            <w:t>Content</w:t>
          </w:r>
        </w:p>
        <w:p w14:paraId="0D9B023B" w14:textId="605D772E" w:rsidR="00A56378" w:rsidRDefault="00926E73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 w:rsidRPr="008409FC">
            <w:fldChar w:fldCharType="begin"/>
          </w:r>
          <w:r w:rsidRPr="008409FC">
            <w:instrText xml:space="preserve"> TOC \o "1-3" \h \z \u </w:instrText>
          </w:r>
          <w:r w:rsidRPr="008409FC">
            <w:fldChar w:fldCharType="separate"/>
          </w:r>
          <w:hyperlink w:anchor="_Toc71322691" w:history="1">
            <w:r w:rsidR="00A56378" w:rsidRPr="00B92523">
              <w:rPr>
                <w:rStyle w:val="Hyperlink"/>
                <w:noProof/>
              </w:rPr>
              <w:t>1.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Introduction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_Toc71322691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2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EB139AC" w14:textId="336FC899" w:rsidR="00A56378" w:rsidRDefault="00761F2E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2" w:history="1">
            <w:r w:rsidR="00A56378" w:rsidRPr="00B92523">
              <w:rPr>
                <w:rStyle w:val="Hyperlink"/>
                <w:noProof/>
              </w:rPr>
              <w:t>2.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Base structure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_Toc71322692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3FFE43B7" w14:textId="68B34CA9" w:rsidR="00A56378" w:rsidRDefault="00761F2E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3" w:history="1">
            <w:r w:rsidR="00A56378" w:rsidRPr="00B92523">
              <w:rPr>
                <w:rStyle w:val="Hyperlink"/>
                <w:noProof/>
              </w:rPr>
              <w:t>2.1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File Structure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_Toc71322693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1878A138" w14:textId="701C5410" w:rsidR="00A56378" w:rsidRDefault="00761F2E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4" w:history="1">
            <w:r w:rsidR="00A56378" w:rsidRPr="00B92523">
              <w:rPr>
                <w:rStyle w:val="Hyperlink"/>
                <w:noProof/>
              </w:rPr>
              <w:t xml:space="preserve">2.1.1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Para-C modules and files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_Toc71322694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66CD9DBC" w14:textId="52200ED3" w:rsidR="00A56378" w:rsidRDefault="00761F2E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5" w:history="1">
            <w:r w:rsidR="00A56378" w:rsidRPr="00B92523">
              <w:rPr>
                <w:rStyle w:val="Hyperlink"/>
                <w:noProof/>
              </w:rPr>
              <w:t>2.1.2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Importing PARA-modules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_Toc71322695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79291E91" w14:textId="2C2AE2DA" w:rsidR="00A56378" w:rsidRDefault="00761F2E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6" w:history="1">
            <w:r w:rsidR="00A56378" w:rsidRPr="00B92523">
              <w:rPr>
                <w:rStyle w:val="Hyperlink"/>
                <w:noProof/>
              </w:rPr>
              <w:t xml:space="preserve">2.1.3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Importing C-modules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_Toc71322696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3986A8BF" w14:textId="2E096E67" w:rsidR="00A56378" w:rsidRDefault="00761F2E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7" w:history="1">
            <w:r w:rsidR="00A56378" w:rsidRPr="00B92523">
              <w:rPr>
                <w:rStyle w:val="Hyperlink"/>
                <w:noProof/>
              </w:rPr>
              <w:t>2.2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Core Syntax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_Toc71322697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7E047BD4" w14:textId="5488BBE1" w:rsidR="00A56378" w:rsidRDefault="00761F2E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8" w:history="1">
            <w:r w:rsidR="00A56378" w:rsidRPr="00B92523">
              <w:rPr>
                <w:rStyle w:val="Hyperlink"/>
                <w:noProof/>
              </w:rPr>
              <w:t>2.3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Built-in Macros and defining Macros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_Toc71322698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D0F690F" w14:textId="3EDD32D2" w:rsidR="00A56378" w:rsidRDefault="00761F2E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9" w:history="1">
            <w:r w:rsidR="00A56378" w:rsidRPr="00B92523">
              <w:rPr>
                <w:rStyle w:val="Hyperlink"/>
                <w:noProof/>
              </w:rPr>
              <w:t xml:space="preserve">2.4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Structs and Type-def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_Toc71322699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233E0D70" w14:textId="05837473" w:rsidR="00A56378" w:rsidRDefault="00761F2E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0" w:history="1">
            <w:r w:rsidR="00A56378" w:rsidRPr="00B92523">
              <w:rPr>
                <w:rStyle w:val="Hyperlink"/>
                <w:noProof/>
              </w:rPr>
              <w:t>2.5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Exceptions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_Toc71322700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1E9642E1" w14:textId="5313D8BE" w:rsidR="00A56378" w:rsidRDefault="00761F2E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1" w:history="1">
            <w:r w:rsidR="00A56378" w:rsidRPr="00B92523">
              <w:rPr>
                <w:rStyle w:val="Hyperlink"/>
                <w:noProof/>
              </w:rPr>
              <w:t>3.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Usage-examples of Para-C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_Toc71322701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5906644" w14:textId="24947005" w:rsidR="00A56378" w:rsidRDefault="00761F2E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2" w:history="1">
            <w:r w:rsidR="00A56378" w:rsidRPr="00B92523">
              <w:rPr>
                <w:rStyle w:val="Hyperlink"/>
                <w:noProof/>
              </w:rPr>
              <w:t>4.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Para-C compiler and Compiling-Exceptions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_Toc71322702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FAFFED8" w14:textId="4F738CF5" w:rsidR="00A56378" w:rsidRDefault="00761F2E">
          <w:pPr>
            <w:pStyle w:val="Verzeichnis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3" w:history="1">
            <w:r w:rsidR="00A56378" w:rsidRPr="00B92523">
              <w:rPr>
                <w:rStyle w:val="Hyperlink"/>
                <w:noProof/>
              </w:rPr>
              <w:t>Footnotes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_Toc71322703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0F4C5A">
              <w:rPr>
                <w:noProof/>
                <w:webHidden/>
              </w:rPr>
              <w:t>4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5A70E083" w14:textId="6DD06A86" w:rsidR="00926E73" w:rsidRPr="008409FC" w:rsidRDefault="00926E73">
          <w:r w:rsidRPr="008409FC">
            <w:rPr>
              <w:b/>
              <w:bCs/>
            </w:rPr>
            <w:fldChar w:fldCharType="end"/>
          </w:r>
        </w:p>
      </w:sdtContent>
    </w:sdt>
    <w:p w14:paraId="2E17D010" w14:textId="0F822DB8" w:rsidR="00CA7553" w:rsidRPr="008409FC" w:rsidRDefault="000B6B36" w:rsidP="003E792C">
      <w:pPr>
        <w:spacing w:after="0" w:line="480" w:lineRule="auto"/>
        <w:rPr>
          <w:rStyle w:val="Hervorhebung"/>
        </w:rPr>
      </w:pPr>
      <w:r w:rsidRPr="008409FC">
        <w:rPr>
          <w:rStyle w:val="Hervorhebung"/>
        </w:rPr>
        <w:br w:type="page"/>
      </w:r>
    </w:p>
    <w:p w14:paraId="3FFCCE2C" w14:textId="0975D7FE" w:rsidR="00CA7553" w:rsidRPr="008409FC" w:rsidRDefault="00CA7553" w:rsidP="00B505B3">
      <w:pPr>
        <w:pStyle w:val="berschrift1"/>
        <w:numPr>
          <w:ilvl w:val="0"/>
          <w:numId w:val="28"/>
        </w:numPr>
      </w:pPr>
      <w:bookmarkStart w:id="1" w:name="_Toc71322691"/>
      <w:r w:rsidRPr="008409FC">
        <w:lastRenderedPageBreak/>
        <w:t>I</w:t>
      </w:r>
      <w:r w:rsidR="00E14457" w:rsidRPr="008409FC">
        <w:t>ntroduction</w:t>
      </w:r>
      <w:bookmarkEnd w:id="1"/>
    </w:p>
    <w:p w14:paraId="729AA04D" w14:textId="48DD3D96" w:rsidR="008F5333" w:rsidRPr="008409FC" w:rsidRDefault="00CA7553" w:rsidP="00743C05">
      <w:pPr>
        <w:pStyle w:val="KeinLeerraum"/>
        <w:rPr>
          <w:lang w:val="en-GB"/>
        </w:rPr>
      </w:pPr>
      <w:r w:rsidRPr="008409FC">
        <w:rPr>
          <w:lang w:val="en-GB"/>
        </w:rPr>
        <w:t>C is a pretty good language for its purposes</w:t>
      </w:r>
      <w:r w:rsidR="00EA70B1" w:rsidRPr="008409FC">
        <w:rPr>
          <w:lang w:val="en-GB"/>
        </w:rPr>
        <w:t>;</w:t>
      </w:r>
      <w:r w:rsidRPr="008409FC">
        <w:rPr>
          <w:lang w:val="en-GB"/>
        </w:rPr>
        <w:t xml:space="preserve"> it is flexible, fast, and easily expandable, </w:t>
      </w:r>
      <w:r w:rsidR="00D97641" w:rsidRPr="008409FC">
        <w:rPr>
          <w:lang w:val="en-GB"/>
        </w:rPr>
        <w:t>which made</w:t>
      </w:r>
      <w:r w:rsidRPr="008409FC">
        <w:rPr>
          <w:lang w:val="en-GB"/>
        </w:rPr>
        <w:t xml:space="preserve"> it a great contester </w:t>
      </w:r>
      <w:r w:rsidR="00E34F23" w:rsidRPr="008409FC">
        <w:rPr>
          <w:lang w:val="en-GB"/>
        </w:rPr>
        <w:t>for the base</w:t>
      </w:r>
      <w:r w:rsidR="00D97641" w:rsidRPr="008409FC">
        <w:rPr>
          <w:lang w:val="en-GB"/>
        </w:rPr>
        <w:t xml:space="preserve"> </w:t>
      </w:r>
      <w:r w:rsidR="00E34F23" w:rsidRPr="008409FC">
        <w:rPr>
          <w:lang w:val="en-GB"/>
        </w:rPr>
        <w:t>of</w:t>
      </w:r>
      <w:r w:rsidRPr="008409FC">
        <w:rPr>
          <w:lang w:val="en-GB"/>
        </w:rPr>
        <w:t xml:space="preserve"> the modern higher</w:t>
      </w:r>
      <w:r w:rsidR="00EA70B1" w:rsidRPr="008409FC">
        <w:rPr>
          <w:lang w:val="en-GB"/>
        </w:rPr>
        <w:t>-</w:t>
      </w:r>
      <w:r w:rsidRPr="008409FC">
        <w:rPr>
          <w:lang w:val="en-GB"/>
        </w:rPr>
        <w:t>level programming languages</w:t>
      </w:r>
      <w:r w:rsidR="00EA2636" w:rsidRPr="008409FC">
        <w:rPr>
          <w:lang w:val="en-GB"/>
        </w:rPr>
        <w:t xml:space="preserve"> and programs. </w:t>
      </w:r>
      <w:r w:rsidRPr="008409FC">
        <w:rPr>
          <w:lang w:val="en-GB"/>
        </w:rPr>
        <w:t xml:space="preserve">Therefore, this new project has its core built around the C programming languages </w:t>
      </w:r>
      <w:r w:rsidR="009D359F" w:rsidRPr="008409FC">
        <w:rPr>
          <w:lang w:val="en-GB"/>
        </w:rPr>
        <w:t>to use its flexibility and options to expand into the Object-Oriented Area using G-Object and introduce more complicated processes built on a simple structure. Still,</w:t>
      </w:r>
      <w:r w:rsidR="0067499E" w:rsidRPr="008409FC">
        <w:rPr>
          <w:lang w:val="en-GB"/>
        </w:rPr>
        <w:t xml:space="preserve"> unlike other languages</w:t>
      </w:r>
      <w:r w:rsidR="00905714" w:rsidRPr="008409FC">
        <w:rPr>
          <w:lang w:val="en-GB"/>
        </w:rPr>
        <w:t>, which</w:t>
      </w:r>
      <w:r w:rsidR="0067499E" w:rsidRPr="008409FC">
        <w:rPr>
          <w:lang w:val="en-GB"/>
        </w:rPr>
        <w:t xml:space="preserve"> </w:t>
      </w:r>
      <w:r w:rsidR="002907B5" w:rsidRPr="008409FC">
        <w:rPr>
          <w:lang w:val="en-GB"/>
        </w:rPr>
        <w:t>built</w:t>
      </w:r>
      <w:r w:rsidR="009D359F" w:rsidRPr="008409FC">
        <w:rPr>
          <w:lang w:val="en-GB"/>
        </w:rPr>
        <w:t xml:space="preserve"> </w:t>
      </w:r>
      <w:r w:rsidR="0067499E" w:rsidRPr="008409FC">
        <w:rPr>
          <w:lang w:val="en-GB"/>
        </w:rPr>
        <w:t>on top of C, like C</w:t>
      </w:r>
      <w:r w:rsidR="009D359F" w:rsidRPr="008409FC">
        <w:rPr>
          <w:lang w:val="en-GB"/>
        </w:rPr>
        <w:t>#, C++, Java</w:t>
      </w:r>
      <w:r w:rsidR="00330D18">
        <w:rPr>
          <w:lang w:val="en-GB"/>
        </w:rPr>
        <w:t xml:space="preserve"> </w:t>
      </w:r>
      <w:r w:rsidR="009D359F" w:rsidRPr="008409FC">
        <w:rPr>
          <w:lang w:val="en-GB"/>
        </w:rPr>
        <w:t>etc</w:t>
      </w:r>
      <w:r w:rsidRPr="008409FC">
        <w:rPr>
          <w:lang w:val="en-GB"/>
        </w:rPr>
        <w:t>.</w:t>
      </w:r>
      <w:r w:rsidR="00905714" w:rsidRPr="008409FC">
        <w:rPr>
          <w:lang w:val="en-GB"/>
        </w:rPr>
        <w:t>, Para-C is intended to integrate C directly and make it possible to use Para-C as a helper to write better C-Code</w:t>
      </w:r>
      <w:r w:rsidR="00905714" w:rsidRPr="00285364">
        <w:rPr>
          <w:lang w:val="en-GB"/>
        </w:rPr>
        <w:t>. Including adding more features, like</w:t>
      </w:r>
      <w:r w:rsidR="007533E5">
        <w:rPr>
          <w:lang w:val="en-GB"/>
        </w:rPr>
        <w:t xml:space="preserve"> new</w:t>
      </w:r>
      <w:r w:rsidR="00905714" w:rsidRPr="00285364">
        <w:rPr>
          <w:lang w:val="en-GB"/>
        </w:rPr>
        <w:t xml:space="preserve"> built-in</w:t>
      </w:r>
      <w:r w:rsidR="004D0216">
        <w:rPr>
          <w:lang w:val="en-GB"/>
        </w:rPr>
        <w:t xml:space="preserve"> Macros and functions</w:t>
      </w:r>
      <w:r w:rsidR="00905714" w:rsidRPr="00285364">
        <w:rPr>
          <w:lang w:val="en-GB"/>
        </w:rPr>
        <w:t>, OOP</w:t>
      </w:r>
      <w:r w:rsidR="00183CA3" w:rsidRPr="00285364">
        <w:rPr>
          <w:lang w:val="en-GB"/>
        </w:rPr>
        <w:t>-structures</w:t>
      </w:r>
      <w:r w:rsidR="00905714" w:rsidRPr="00285364">
        <w:rPr>
          <w:lang w:val="en-GB"/>
        </w:rPr>
        <w:t>,</w:t>
      </w:r>
      <w:r w:rsidR="00183CA3" w:rsidRPr="00285364">
        <w:rPr>
          <w:lang w:val="en-GB"/>
        </w:rPr>
        <w:t xml:space="preserve"> </w:t>
      </w:r>
      <w:r w:rsidR="00CD10E9" w:rsidRPr="00285364">
        <w:rPr>
          <w:lang w:val="en-GB"/>
        </w:rPr>
        <w:t>more straightforward</w:t>
      </w:r>
      <w:r w:rsidR="00183CA3" w:rsidRPr="00285364">
        <w:rPr>
          <w:lang w:val="en-GB"/>
        </w:rPr>
        <w:t xml:space="preserve"> array and malloc-handling,</w:t>
      </w:r>
      <w:r w:rsidR="00905714" w:rsidRPr="00285364">
        <w:rPr>
          <w:lang w:val="en-GB"/>
        </w:rPr>
        <w:t xml:space="preserve"> expanded data types and </w:t>
      </w:r>
      <w:r w:rsidR="00375F83">
        <w:rPr>
          <w:lang w:val="en-GB"/>
        </w:rPr>
        <w:t>simplified functions</w:t>
      </w:r>
      <w:r w:rsidR="00905714" w:rsidRPr="00285364">
        <w:rPr>
          <w:lang w:val="en-GB"/>
        </w:rPr>
        <w:t>.</w:t>
      </w:r>
      <w:r w:rsidRPr="00285364">
        <w:rPr>
          <w:lang w:val="en-GB"/>
        </w:rPr>
        <w:t xml:space="preserve"> Still, unlike others to make an entire</w:t>
      </w:r>
      <w:r w:rsidR="00EA70B1" w:rsidRPr="00285364">
        <w:rPr>
          <w:lang w:val="en-GB"/>
        </w:rPr>
        <w:t>ly</w:t>
      </w:r>
      <w:r w:rsidRPr="00285364">
        <w:rPr>
          <w:lang w:val="en-GB"/>
        </w:rPr>
        <w:t xml:space="preserve"> new language </w:t>
      </w:r>
      <w:r w:rsidR="00B95593" w:rsidRPr="00285364">
        <w:rPr>
          <w:lang w:val="en-GB"/>
        </w:rPr>
        <w:t>with new syntax, s</w:t>
      </w:r>
      <w:r w:rsidR="00846BDB" w:rsidRPr="00285364">
        <w:rPr>
          <w:lang w:val="en-GB"/>
        </w:rPr>
        <w:t>ystem</w:t>
      </w:r>
      <w:r w:rsidR="00B95593" w:rsidRPr="00285364">
        <w:rPr>
          <w:lang w:val="en-GB"/>
        </w:rPr>
        <w:t>s and logic, it is built around to have just a simpler syntax</w:t>
      </w:r>
      <w:r w:rsidR="009A748A" w:rsidRPr="00285364">
        <w:rPr>
          <w:lang w:val="en-GB"/>
        </w:rPr>
        <w:t xml:space="preserve"> and structure</w:t>
      </w:r>
      <w:r w:rsidR="00BC7F69" w:rsidRPr="00285364">
        <w:rPr>
          <w:lang w:val="en-GB"/>
        </w:rPr>
        <w:t xml:space="preserve"> </w:t>
      </w:r>
      <w:r w:rsidR="00EA70B1" w:rsidRPr="00285364">
        <w:rPr>
          <w:lang w:val="en-GB"/>
        </w:rPr>
        <w:t>similar to</w:t>
      </w:r>
      <w:r w:rsidRPr="00285364">
        <w:rPr>
          <w:lang w:val="en-GB"/>
        </w:rPr>
        <w:t xml:space="preserve"> </w:t>
      </w:r>
      <w:r w:rsidR="00766E6E" w:rsidRPr="00285364">
        <w:rPr>
          <w:lang w:val="en-GB"/>
        </w:rPr>
        <w:t>Python</w:t>
      </w:r>
      <w:r w:rsidR="00591F9C" w:rsidRPr="00285364">
        <w:rPr>
          <w:lang w:val="en-GB"/>
        </w:rPr>
        <w:t xml:space="preserve"> </w:t>
      </w:r>
      <w:r w:rsidRPr="00285364">
        <w:rPr>
          <w:lang w:val="en-GB"/>
        </w:rPr>
        <w:t xml:space="preserve">and TypeScript but can include </w:t>
      </w:r>
      <w:r w:rsidR="00BC7F69" w:rsidRPr="00285364">
        <w:rPr>
          <w:lang w:val="en-GB"/>
        </w:rPr>
        <w:t xml:space="preserve">directly </w:t>
      </w:r>
      <w:r w:rsidRPr="00285364">
        <w:rPr>
          <w:lang w:val="en-GB"/>
        </w:rPr>
        <w:t xml:space="preserve">code from C and use its speed in </w:t>
      </w:r>
      <w:r w:rsidR="0005512C" w:rsidRPr="00285364">
        <w:rPr>
          <w:lang w:val="en-GB"/>
        </w:rPr>
        <w:t xml:space="preserve">the </w:t>
      </w:r>
      <w:r w:rsidRPr="00285364">
        <w:rPr>
          <w:lang w:val="en-GB"/>
        </w:rPr>
        <w:t>compile</w:t>
      </w:r>
      <w:r w:rsidR="0005512C" w:rsidRPr="00285364">
        <w:rPr>
          <w:lang w:val="en-GB"/>
        </w:rPr>
        <w:t>d execution</w:t>
      </w:r>
      <w:r w:rsidRPr="00285364">
        <w:rPr>
          <w:lang w:val="en-GB"/>
        </w:rPr>
        <w:t>.</w:t>
      </w:r>
      <w:r w:rsidR="00A20B09" w:rsidRPr="00285364">
        <w:rPr>
          <w:lang w:val="en-GB"/>
        </w:rPr>
        <w:t xml:space="preserve"> It will serve as a helper but also extension to C and provide features and easier implementations to achieve more in less time.</w:t>
      </w:r>
      <w:r w:rsidRPr="00285364">
        <w:rPr>
          <w:lang w:val="en-GB"/>
        </w:rPr>
        <w:t xml:space="preserve"> So, programming in Para-C will be similar, but still in its way simple</w:t>
      </w:r>
      <w:r w:rsidR="00766369">
        <w:rPr>
          <w:lang w:val="en-GB"/>
        </w:rPr>
        <w:t>r</w:t>
      </w:r>
      <w:r w:rsidRPr="00285364">
        <w:rPr>
          <w:lang w:val="en-GB"/>
        </w:rPr>
        <w:t xml:space="preserve"> and well looking. </w:t>
      </w:r>
      <w:r w:rsidR="008F5333" w:rsidRPr="00285364">
        <w:rPr>
          <w:lang w:val="en-GB"/>
        </w:rPr>
        <w:t xml:space="preserve">Syntax-wise it will still lay onto C to avoid causing issues </w:t>
      </w:r>
      <w:r w:rsidR="00CE6648" w:rsidRPr="00285364">
        <w:rPr>
          <w:lang w:val="en-GB"/>
        </w:rPr>
        <w:t>and</w:t>
      </w:r>
      <w:r w:rsidR="008F5333" w:rsidRPr="00285364">
        <w:rPr>
          <w:lang w:val="en-GB"/>
        </w:rPr>
        <w:t xml:space="preserve"> additional </w:t>
      </w:r>
      <w:r w:rsidR="00E64879" w:rsidRPr="00285364">
        <w:rPr>
          <w:lang w:val="en-GB"/>
        </w:rPr>
        <w:t>compiler-code</w:t>
      </w:r>
      <w:r w:rsidR="00D05E0E" w:rsidRPr="00285364">
        <w:rPr>
          <w:lang w:val="en-GB"/>
        </w:rPr>
        <w:t>. D</w:t>
      </w:r>
      <w:r w:rsidR="008F5333" w:rsidRPr="00285364">
        <w:rPr>
          <w:lang w:val="en-GB"/>
        </w:rPr>
        <w:t xml:space="preserve">espite the </w:t>
      </w:r>
      <w:r w:rsidR="00D05E0E" w:rsidRPr="00285364">
        <w:rPr>
          <w:lang w:val="en-GB"/>
        </w:rPr>
        <w:t xml:space="preserve">partly </w:t>
      </w:r>
      <w:r w:rsidR="008F5333" w:rsidRPr="00285364">
        <w:rPr>
          <w:lang w:val="en-GB"/>
        </w:rPr>
        <w:t>different loo</w:t>
      </w:r>
      <w:r w:rsidR="00FC45C0">
        <w:rPr>
          <w:lang w:val="en-GB"/>
        </w:rPr>
        <w:t>k and functions</w:t>
      </w:r>
      <w:r w:rsidR="008F5333" w:rsidRPr="00285364">
        <w:rPr>
          <w:lang w:val="en-GB"/>
        </w:rPr>
        <w:t>, the writing style will have a similar feel to C.</w:t>
      </w:r>
    </w:p>
    <w:p w14:paraId="3DFCFE02" w14:textId="77777777" w:rsidR="0077578B" w:rsidRPr="008409FC" w:rsidRDefault="0077578B" w:rsidP="00743C05">
      <w:pPr>
        <w:pStyle w:val="KeinLeerraum"/>
        <w:rPr>
          <w:rStyle w:val="Hervorhebung"/>
          <w:lang w:val="en-GB"/>
        </w:rPr>
      </w:pPr>
    </w:p>
    <w:p w14:paraId="45BFF3F6" w14:textId="5B42F1E4" w:rsidR="00CC52A9" w:rsidRPr="008409FC" w:rsidRDefault="0077578B" w:rsidP="00743C05">
      <w:pPr>
        <w:pStyle w:val="KeinLeerraum"/>
        <w:rPr>
          <w:rStyle w:val="Hervorhebung"/>
          <w:sz w:val="22"/>
          <w:szCs w:val="22"/>
          <w:lang w:val="en-GB"/>
        </w:rPr>
      </w:pPr>
      <w:r w:rsidRPr="008409FC">
        <w:rPr>
          <w:rStyle w:val="Hervorhebung"/>
          <w:sz w:val="22"/>
          <w:szCs w:val="22"/>
          <w:lang w:val="en-GB"/>
        </w:rPr>
        <w:t xml:space="preserve">Note: We intend Para-C not to be a widely </w:t>
      </w:r>
      <w:r w:rsidR="00AA56DD" w:rsidRPr="008409FC">
        <w:rPr>
          <w:rStyle w:val="Hervorhebung"/>
          <w:sz w:val="22"/>
          <w:szCs w:val="22"/>
          <w:lang w:val="en-GB"/>
        </w:rPr>
        <w:t>„optimise</w:t>
      </w:r>
      <w:r w:rsidR="00022FA7" w:rsidRPr="008409FC">
        <w:rPr>
          <w:rStyle w:val="Hervorhebung"/>
          <w:sz w:val="22"/>
          <w:szCs w:val="22"/>
          <w:lang w:val="en-GB"/>
        </w:rPr>
        <w:t>d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2A60FB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 xml:space="preserve">or </w:t>
      </w:r>
      <w:r w:rsidR="00AA56DD" w:rsidRPr="008409FC">
        <w:rPr>
          <w:rStyle w:val="Hervorhebung"/>
          <w:sz w:val="22"/>
          <w:szCs w:val="22"/>
          <w:lang w:val="en-GB"/>
        </w:rPr>
        <w:t>„</w:t>
      </w:r>
      <w:r w:rsidRPr="008409FC">
        <w:rPr>
          <w:rStyle w:val="Hervorhebung"/>
          <w:sz w:val="22"/>
          <w:szCs w:val="22"/>
          <w:lang w:val="en-GB"/>
        </w:rPr>
        <w:t>productio</w:t>
      </w:r>
      <w:r w:rsidR="00022FA7" w:rsidRPr="008409FC">
        <w:rPr>
          <w:rStyle w:val="Hervorhebung"/>
          <w:sz w:val="22"/>
          <w:szCs w:val="22"/>
          <w:lang w:val="en-GB"/>
        </w:rPr>
        <w:t>n</w:t>
      </w:r>
      <w:r w:rsidRPr="008409FC">
        <w:rPr>
          <w:rStyle w:val="Hervorhebung"/>
          <w:sz w:val="22"/>
          <w:szCs w:val="22"/>
          <w:lang w:val="en-GB"/>
        </w:rPr>
        <w:t>-ready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022FA7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 xml:space="preserve">programming language. It is solely a free-time project designed for learning and testing purposes, which we </w:t>
      </w:r>
      <w:r w:rsidR="006824F7" w:rsidRPr="008409FC">
        <w:rPr>
          <w:rStyle w:val="Hervorhebung"/>
          <w:sz w:val="22"/>
          <w:szCs w:val="22"/>
          <w:lang w:val="en-GB"/>
        </w:rPr>
        <w:t xml:space="preserve">do </w:t>
      </w:r>
      <w:r w:rsidRPr="008409FC">
        <w:rPr>
          <w:rStyle w:val="Hervorhebung"/>
          <w:sz w:val="22"/>
          <w:szCs w:val="22"/>
          <w:lang w:val="en-GB"/>
        </w:rPr>
        <w:t xml:space="preserve">not intend for anything other </w:t>
      </w:r>
      <w:r w:rsidR="00734FD0" w:rsidRPr="008409FC">
        <w:rPr>
          <w:rStyle w:val="Hervorhebung"/>
          <w:sz w:val="22"/>
          <w:szCs w:val="22"/>
          <w:lang w:val="en-GB"/>
        </w:rPr>
        <w:t>than that.</w:t>
      </w:r>
    </w:p>
    <w:p w14:paraId="45D6C4A6" w14:textId="210D6242" w:rsidR="0077578B" w:rsidRPr="00264196" w:rsidRDefault="00CC52A9" w:rsidP="00264196">
      <w:pPr>
        <w:spacing w:after="0" w:line="480" w:lineRule="auto"/>
        <w:rPr>
          <w:rStyle w:val="Hervorhebung"/>
          <w:kern w:val="0"/>
          <w:sz w:val="22"/>
          <w:szCs w:val="22"/>
        </w:rPr>
      </w:pPr>
      <w:r w:rsidRPr="008409FC">
        <w:rPr>
          <w:rStyle w:val="Hervorhebung"/>
          <w:sz w:val="22"/>
          <w:szCs w:val="22"/>
        </w:rPr>
        <w:br w:type="page"/>
      </w:r>
    </w:p>
    <w:p w14:paraId="3FF800A9" w14:textId="6F66854C" w:rsidR="00E81978" w:rsidRPr="008409FC" w:rsidRDefault="005D4964" w:rsidP="00CC52A9">
      <w:pPr>
        <w:pStyle w:val="berschrift1"/>
        <w:numPr>
          <w:ilvl w:val="0"/>
          <w:numId w:val="28"/>
        </w:numPr>
      </w:pPr>
      <w:bookmarkStart w:id="2" w:name="_Toc71322692"/>
      <w:r w:rsidRPr="008409FC">
        <w:lastRenderedPageBreak/>
        <w:t>B</w:t>
      </w:r>
      <w:r w:rsidR="00CF74F8" w:rsidRPr="008409FC">
        <w:t>ase structure</w:t>
      </w:r>
      <w:bookmarkEnd w:id="2"/>
    </w:p>
    <w:p w14:paraId="283E24D8" w14:textId="5FB32BD3" w:rsidR="00576812" w:rsidRPr="008409FC" w:rsidRDefault="00D00843" w:rsidP="001B7EE9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  <w:r w:rsidR="008409FC"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AE57A8">
        <w:rPr>
          <w:i/>
          <w:iCs/>
        </w:rPr>
        <w:t>See Section 2.1</w:t>
      </w:r>
      <w:r w:rsidR="000152C9">
        <w:rPr>
          <w:i/>
          <w:iCs/>
        </w:rPr>
        <w:t xml:space="preserve"> File Structure</w:t>
      </w:r>
      <w:r w:rsidR="003C7BBE" w:rsidRPr="008409FC">
        <w:t>)</w:t>
      </w:r>
      <w:r w:rsidR="001B7EE9">
        <w:t xml:space="preserve">, </w:t>
      </w:r>
      <w:r w:rsidR="008409FC" w:rsidRPr="008409FC">
        <w:t>I</w:t>
      </w:r>
      <w:r w:rsidR="003C7BBE" w:rsidRPr="008409FC">
        <w:t>mport-structure</w:t>
      </w:r>
      <w:r w:rsidR="001B7EE9">
        <w:t xml:space="preserve">, </w:t>
      </w:r>
      <w:r w:rsidR="008409FC"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nzeichen"/>
        </w:rPr>
        <w:endnoteReference w:id="1"/>
      </w:r>
      <w:r w:rsidR="001B7EE9">
        <w:t xml:space="preserve">, </w:t>
      </w:r>
      <w:r w:rsidR="008409FC" w:rsidRPr="008409FC">
        <w:t>B</w:t>
      </w:r>
      <w:r w:rsidR="00576812" w:rsidRPr="008409FC">
        <w:t>uilt-in functions</w:t>
      </w:r>
      <w:r w:rsidR="00576812" w:rsidRPr="008409FC">
        <w:rPr>
          <w:rStyle w:val="Endnotenzeichen"/>
        </w:rPr>
        <w:endnoteReference w:id="2"/>
      </w:r>
      <w:r w:rsidR="00576812" w:rsidRPr="008409FC">
        <w:t xml:space="preserve"> (which will partly replace the C-functions for easier handling) and OOP-Structure using GObject</w:t>
      </w:r>
      <w:r w:rsidR="00576812" w:rsidRPr="008409FC">
        <w:rPr>
          <w:rStyle w:val="Endnotenzeichen"/>
        </w:rPr>
        <w:endnoteReference w:id="3"/>
      </w:r>
      <w:r w:rsidR="00E45DC3">
        <w:t xml:space="preserve"> and system for integrating C-</w:t>
      </w:r>
      <w:r w:rsidR="005A45E1">
        <w:t xml:space="preserve">code and </w:t>
      </w:r>
      <w:r w:rsidR="00E45DC3">
        <w:t>Macro definitions.</w:t>
      </w:r>
    </w:p>
    <w:p w14:paraId="3B7157EA" w14:textId="776DB511" w:rsidR="003E792C" w:rsidRDefault="00E52374" w:rsidP="00E52374">
      <w:pPr>
        <w:pStyle w:val="berschrift2"/>
      </w:pPr>
      <w:bookmarkStart w:id="3" w:name="_Toc71322693"/>
      <w:r w:rsidRPr="008409FC">
        <w:t>2.1</w:t>
      </w:r>
      <w:r w:rsidRPr="008409FC">
        <w:tab/>
      </w:r>
      <w:r w:rsidR="001B5978" w:rsidRPr="008409FC">
        <w:t>File Structure</w:t>
      </w:r>
      <w:bookmarkEnd w:id="3"/>
    </w:p>
    <w:p w14:paraId="46C833E7" w14:textId="2F7A4B5D" w:rsidR="003077CB" w:rsidRPr="000152C9" w:rsidRDefault="004674C0" w:rsidP="003077CB">
      <w:pPr>
        <w:ind w:firstLine="0"/>
        <w:rPr>
          <w:i/>
          <w:iCs/>
        </w:rPr>
      </w:pPr>
      <w:r>
        <w:t>The file structure in Para-C is similar to C</w:t>
      </w:r>
      <w:r w:rsidR="00CF74F8">
        <w:t xml:space="preserve">. It </w:t>
      </w:r>
      <w:r>
        <w:t xml:space="preserve">will work mainly around the Para-C compiler folder with the executable and C-compiler materials and </w:t>
      </w:r>
      <w:r w:rsidR="00FE5916">
        <w:t>libraries that Para-C supports. (</w:t>
      </w:r>
      <w:r w:rsidR="000152C9" w:rsidRPr="000152C9">
        <w:rPr>
          <w:i/>
          <w:iCs/>
        </w:rPr>
        <w:t xml:space="preserve">See Section </w:t>
      </w:r>
      <w:r w:rsidR="000F4C5A">
        <w:rPr>
          <w:i/>
          <w:iCs/>
        </w:rPr>
        <w:t>3.1 Using C-Code inside Para-C)</w:t>
      </w:r>
    </w:p>
    <w:p w14:paraId="2C57980C" w14:textId="77777777" w:rsidR="00DB4F72" w:rsidRPr="008409FC" w:rsidRDefault="00DB4F72" w:rsidP="00DB4F72">
      <w:pPr>
        <w:ind w:firstLine="0"/>
      </w:pPr>
    </w:p>
    <w:p w14:paraId="069098C9" w14:textId="77777777" w:rsidR="001B5978" w:rsidRPr="008409FC" w:rsidRDefault="001B5978" w:rsidP="001B5978">
      <w:pPr>
        <w:pStyle w:val="berschrift3"/>
        <w:ind w:firstLine="0"/>
      </w:pPr>
      <w:bookmarkStart w:id="4" w:name="_Toc71322694"/>
      <w:r w:rsidRPr="008409FC">
        <w:t xml:space="preserve">2.1.1 </w:t>
      </w:r>
      <w:r w:rsidRPr="008409FC">
        <w:tab/>
        <w:t>Para-C modules and files</w:t>
      </w:r>
      <w:bookmarkEnd w:id="4"/>
    </w:p>
    <w:p w14:paraId="139CF300" w14:textId="43DBE0AD" w:rsidR="001B5978" w:rsidRPr="008409FC" w:rsidRDefault="001B5978" w:rsidP="001B5978">
      <w:pPr>
        <w:pStyle w:val="berschrift3"/>
        <w:ind w:firstLine="0"/>
      </w:pPr>
      <w:bookmarkStart w:id="5" w:name="_Toc71322695"/>
      <w:r w:rsidRPr="008409FC">
        <w:t>2.1.2</w:t>
      </w:r>
      <w:r w:rsidRPr="008409FC">
        <w:tab/>
        <w:t>Importing PARA-modules</w:t>
      </w:r>
      <w:bookmarkEnd w:id="5"/>
    </w:p>
    <w:p w14:paraId="4B338E6B" w14:textId="0D7E7459" w:rsidR="001B5978" w:rsidRPr="008409FC" w:rsidRDefault="001B5978" w:rsidP="001B5978">
      <w:pPr>
        <w:pStyle w:val="berschrift3"/>
        <w:ind w:firstLine="0"/>
      </w:pPr>
      <w:bookmarkStart w:id="6" w:name="_Toc71322696"/>
      <w:r w:rsidRPr="008409FC">
        <w:t xml:space="preserve">2.1.3 </w:t>
      </w:r>
      <w:r w:rsidRPr="008409FC">
        <w:tab/>
        <w:t>Importing C-modules</w:t>
      </w:r>
      <w:bookmarkEnd w:id="6"/>
    </w:p>
    <w:p w14:paraId="689858DF" w14:textId="03FAE109" w:rsidR="001B5978" w:rsidRPr="008409FC" w:rsidRDefault="001B5978" w:rsidP="001B5978">
      <w:pPr>
        <w:pStyle w:val="berschrift2"/>
      </w:pPr>
      <w:bookmarkStart w:id="7" w:name="_Toc71322697"/>
      <w:r w:rsidRPr="008409FC">
        <w:t>2.2</w:t>
      </w:r>
      <w:r w:rsidRPr="008409FC">
        <w:tab/>
        <w:t>Core Syntax</w:t>
      </w:r>
      <w:bookmarkEnd w:id="7"/>
      <w:r w:rsidRPr="008409FC">
        <w:t xml:space="preserve"> </w:t>
      </w:r>
    </w:p>
    <w:p w14:paraId="6EE840F2" w14:textId="56B1E020" w:rsidR="00CF74F8" w:rsidRDefault="001B5978" w:rsidP="00CF74F8">
      <w:pPr>
        <w:pStyle w:val="berschrift2"/>
      </w:pPr>
      <w:bookmarkStart w:id="8" w:name="_Toc71322698"/>
      <w:r w:rsidRPr="008409FC">
        <w:t>2.3</w:t>
      </w:r>
      <w:r w:rsidRPr="008409FC">
        <w:tab/>
        <w:t>Built-in Macros</w:t>
      </w:r>
      <w:r w:rsidR="001F2771">
        <w:t xml:space="preserve"> and defining Macros</w:t>
      </w:r>
      <w:bookmarkEnd w:id="8"/>
    </w:p>
    <w:p w14:paraId="135C0CBF" w14:textId="495BD014" w:rsidR="001F2771" w:rsidRPr="001F2771" w:rsidRDefault="001F2771" w:rsidP="001F2771">
      <w:pPr>
        <w:pStyle w:val="berschrift2"/>
      </w:pPr>
      <w:bookmarkStart w:id="9" w:name="_Toc71322699"/>
      <w:r>
        <w:t xml:space="preserve">2.4 </w:t>
      </w:r>
      <w:r>
        <w:tab/>
        <w:t>Structs and Type-def</w:t>
      </w:r>
      <w:bookmarkEnd w:id="9"/>
      <w:r>
        <w:t xml:space="preserve"> </w:t>
      </w:r>
    </w:p>
    <w:p w14:paraId="6A1799C1" w14:textId="197F47DC" w:rsidR="001F2771" w:rsidRPr="001F2771" w:rsidRDefault="001F2771" w:rsidP="00264196">
      <w:pPr>
        <w:pStyle w:val="berschrift2"/>
      </w:pPr>
      <w:bookmarkStart w:id="10" w:name="_Toc71322700"/>
      <w:r>
        <w:t>2.5</w:t>
      </w:r>
      <w:r>
        <w:tab/>
        <w:t>Exceptions</w:t>
      </w:r>
      <w:bookmarkEnd w:id="10"/>
    </w:p>
    <w:p w14:paraId="6110C863" w14:textId="7C952AFE" w:rsidR="00576812" w:rsidRDefault="00CF74F8" w:rsidP="001F2771">
      <w:pPr>
        <w:pStyle w:val="berschrift1"/>
        <w:numPr>
          <w:ilvl w:val="0"/>
          <w:numId w:val="28"/>
        </w:numPr>
        <w:rPr>
          <w:rStyle w:val="Hervorhebung"/>
          <w:rFonts w:ascii="Arial" w:hAnsi="Arial"/>
          <w:i w:val="0"/>
          <w:iCs w:val="0"/>
        </w:rPr>
      </w:pPr>
      <w:bookmarkStart w:id="11" w:name="_Toc71322701"/>
      <w:r w:rsidRPr="00CF74F8">
        <w:rPr>
          <w:rStyle w:val="Hervorhebung"/>
          <w:rFonts w:ascii="Arial" w:hAnsi="Arial"/>
          <w:i w:val="0"/>
          <w:iCs w:val="0"/>
        </w:rPr>
        <w:t>Usage-examples of Para-C</w:t>
      </w:r>
      <w:bookmarkEnd w:id="11"/>
    </w:p>
    <w:p w14:paraId="019F4B5D" w14:textId="4ADACB05" w:rsidR="00A56378" w:rsidRDefault="00A56378" w:rsidP="00A56378">
      <w:pPr>
        <w:pStyle w:val="berschrift2"/>
      </w:pPr>
      <w:r>
        <w:t xml:space="preserve">3.1 </w:t>
      </w:r>
      <w:r>
        <w:tab/>
        <w:t>Using C-Code inside Para-C</w:t>
      </w:r>
    </w:p>
    <w:p w14:paraId="46AB4998" w14:textId="52130B04" w:rsidR="00A56378" w:rsidRDefault="00A56378" w:rsidP="00A56378">
      <w:pPr>
        <w:pStyle w:val="berschrift3"/>
        <w:ind w:firstLine="0"/>
      </w:pPr>
      <w:r>
        <w:t xml:space="preserve">3.1.1 </w:t>
      </w:r>
      <w:r>
        <w:tab/>
        <w:t>Using Standard C-code</w:t>
      </w:r>
    </w:p>
    <w:p w14:paraId="3F9A791C" w14:textId="260EB9D6" w:rsidR="00A56378" w:rsidRDefault="00A56378" w:rsidP="00A56378">
      <w:pPr>
        <w:pStyle w:val="berschrift3"/>
        <w:ind w:firstLine="0"/>
      </w:pPr>
      <w:r>
        <w:t xml:space="preserve">3.1.2 </w:t>
      </w:r>
      <w:r>
        <w:tab/>
        <w:t>Using C-libraries</w:t>
      </w:r>
    </w:p>
    <w:p w14:paraId="1DFC0F0D" w14:textId="04B27221" w:rsidR="00A56378" w:rsidRPr="00A56378" w:rsidRDefault="00A56378" w:rsidP="00A56378">
      <w:pPr>
        <w:pStyle w:val="berschrift3"/>
        <w:ind w:firstLine="0"/>
      </w:pPr>
      <w:r>
        <w:t xml:space="preserve">3.1.3 </w:t>
      </w:r>
      <w:r>
        <w:tab/>
        <w:t>Restrictions of Para-C</w:t>
      </w:r>
    </w:p>
    <w:p w14:paraId="3D0557E1" w14:textId="1824A04A" w:rsidR="001F2771" w:rsidRPr="001F2771" w:rsidRDefault="001F2771" w:rsidP="001F2771">
      <w:pPr>
        <w:pStyle w:val="berschrift1"/>
        <w:numPr>
          <w:ilvl w:val="0"/>
          <w:numId w:val="28"/>
        </w:numPr>
      </w:pPr>
      <w:bookmarkStart w:id="12" w:name="_Toc71322702"/>
      <w:r>
        <w:t>Para-C compiler and Compiling-Exceptions</w:t>
      </w:r>
      <w:bookmarkEnd w:id="12"/>
    </w:p>
    <w:bookmarkStart w:id="13" w:name="_Toc71322703" w:displacedByCustomXml="next"/>
    <w:sdt>
      <w:sdtPr>
        <w:alias w:val="Fußnotentitel:"/>
        <w:tag w:val="Fußnotentitel:"/>
        <w:id w:val="-1680037918"/>
        <w:placeholder>
          <w:docPart w:val="6C89A618CBD44CF2ABCBB210DD41CB2C"/>
        </w:placeholder>
        <w:temporary/>
        <w:showingPlcHdr/>
        <w15:appearance w15:val="hidden"/>
      </w:sdtPr>
      <w:sdtEndPr/>
      <w:sdtContent>
        <w:p w14:paraId="115FD021" w14:textId="42DA593D" w:rsidR="00E81978" w:rsidRPr="008409FC" w:rsidRDefault="001270E7" w:rsidP="00576812">
          <w:pPr>
            <w:pStyle w:val="Abschnittstitel"/>
            <w:rPr>
              <w:rStyle w:val="Funotenzeichen"/>
              <w:rFonts w:ascii="Arial" w:hAnsi="Arial"/>
              <w:vertAlign w:val="baseline"/>
            </w:rPr>
          </w:pPr>
          <w:r w:rsidRPr="008409FC">
            <w:t>Footnotes</w:t>
          </w:r>
        </w:p>
      </w:sdtContent>
    </w:sdt>
    <w:bookmarkEnd w:id="13" w:displacedByCustomXml="prev"/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D4A0" w14:textId="77777777" w:rsidR="00761F2E" w:rsidRDefault="00761F2E">
      <w:pPr>
        <w:spacing w:line="240" w:lineRule="auto"/>
      </w:pPr>
      <w:r>
        <w:separator/>
      </w:r>
    </w:p>
    <w:p w14:paraId="5F94E201" w14:textId="77777777" w:rsidR="00761F2E" w:rsidRDefault="00761F2E"/>
  </w:endnote>
  <w:endnote w:type="continuationSeparator" w:id="0">
    <w:p w14:paraId="7247E627" w14:textId="77777777" w:rsidR="00761F2E" w:rsidRDefault="00761F2E">
      <w:pPr>
        <w:spacing w:line="240" w:lineRule="auto"/>
      </w:pPr>
      <w:r>
        <w:continuationSeparator/>
      </w:r>
    </w:p>
    <w:p w14:paraId="4B5566AB" w14:textId="77777777" w:rsidR="00761F2E" w:rsidRDefault="00761F2E"/>
  </w:endnote>
  <w:endnote w:id="1">
    <w:p w14:paraId="21CF2E95" w14:textId="6249A3A2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List of Pre-defined macros in C: </w:t>
      </w:r>
      <w:hyperlink r:id="rId1" w:history="1">
        <w:r w:rsidRPr="00926E73">
          <w:rPr>
            <w:rStyle w:val="Hyperlink"/>
          </w:rPr>
          <w:t>[here]</w:t>
        </w:r>
      </w:hyperlink>
    </w:p>
  </w:endnote>
  <w:endnote w:id="2">
    <w:p w14:paraId="3714F23E" w14:textId="37EE71B8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8409FC">
        <w:t xml:space="preserve">List of Built-in C-functions: </w:t>
      </w:r>
      <w:hyperlink r:id="rId2" w:history="1">
        <w:r w:rsidRPr="008409FC">
          <w:rPr>
            <w:rStyle w:val="Hyperlink"/>
          </w:rPr>
          <w:t>[here]</w:t>
        </w:r>
      </w:hyperlink>
    </w:p>
  </w:endnote>
  <w:endnote w:id="3">
    <w:p w14:paraId="3C8929BC" w14:textId="5F1BC20E" w:rsidR="00576812" w:rsidRPr="001B5978" w:rsidRDefault="00576812">
      <w:pPr>
        <w:pStyle w:val="Endnotentext"/>
        <w:rPr>
          <w:lang w:val="de-AT"/>
        </w:rPr>
      </w:pPr>
      <w:r>
        <w:rPr>
          <w:rStyle w:val="Endnotenzeichen"/>
        </w:rPr>
        <w:endnoteRef/>
      </w:r>
      <w:r>
        <w:t xml:space="preserve"> </w:t>
      </w:r>
      <w:r>
        <w:rPr>
          <w:lang w:val="de-AT"/>
        </w:rPr>
        <w:t xml:space="preserve">Introduction to GObject: </w:t>
      </w:r>
      <w:hyperlink r:id="rId3" w:history="1">
        <w:r w:rsidRPr="00926E73">
          <w:rPr>
            <w:rStyle w:val="Hyperlink"/>
            <w:lang w:val="de-AT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uzeile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89A7" w14:textId="77777777" w:rsidR="00761F2E" w:rsidRDefault="00761F2E">
      <w:pPr>
        <w:spacing w:line="240" w:lineRule="auto"/>
      </w:pPr>
      <w:r>
        <w:separator/>
      </w:r>
    </w:p>
    <w:p w14:paraId="6240AD4C" w14:textId="77777777" w:rsidR="00761F2E" w:rsidRDefault="00761F2E"/>
  </w:footnote>
  <w:footnote w:type="continuationSeparator" w:id="0">
    <w:p w14:paraId="07607E94" w14:textId="77777777" w:rsidR="00761F2E" w:rsidRDefault="00761F2E">
      <w:pPr>
        <w:spacing w:line="240" w:lineRule="auto"/>
      </w:pPr>
      <w:r>
        <w:continuationSeparator/>
      </w:r>
    </w:p>
    <w:p w14:paraId="1BE49C3B" w14:textId="77777777" w:rsidR="00761F2E" w:rsidRDefault="00761F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761F2E">
    <w:pPr>
      <w:pStyle w:val="Kopfzeile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Fett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Fett"/>
        <w:sz w:val="20"/>
        <w:szCs w:val="20"/>
        <w:lang w:bidi="de-DE"/>
      </w:rPr>
      <w:fldChar w:fldCharType="begin"/>
    </w:r>
    <w:r w:rsidR="005D3A03" w:rsidRPr="004F5C8A">
      <w:rPr>
        <w:rStyle w:val="Fett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Fett"/>
        <w:sz w:val="20"/>
        <w:szCs w:val="20"/>
        <w:lang w:bidi="de-DE"/>
      </w:rPr>
      <w:fldChar w:fldCharType="separate"/>
    </w:r>
    <w:r w:rsidR="000D3F41" w:rsidRPr="004F5C8A">
      <w:rPr>
        <w:rStyle w:val="Fett"/>
        <w:noProof/>
        <w:sz w:val="20"/>
        <w:szCs w:val="20"/>
        <w:lang w:bidi="de-DE"/>
      </w:rPr>
      <w:t>8</w:t>
    </w:r>
    <w:r w:rsidR="005D3A03" w:rsidRPr="004F5C8A">
      <w:rPr>
        <w:rStyle w:val="Fett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numm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ufzhlungszeich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2349F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F402FF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C030153"/>
    <w:multiLevelType w:val="hybridMultilevel"/>
    <w:tmpl w:val="78328DA2"/>
    <w:lvl w:ilvl="0" w:tplc="0C07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024A4A"/>
    <w:multiLevelType w:val="multilevel"/>
    <w:tmpl w:val="4E36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BCE5237"/>
    <w:multiLevelType w:val="hybridMultilevel"/>
    <w:tmpl w:val="F9028946"/>
    <w:lvl w:ilvl="0" w:tplc="0C07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74BF6"/>
    <w:multiLevelType w:val="hybridMultilevel"/>
    <w:tmpl w:val="B572856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AEA599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C19132E"/>
    <w:multiLevelType w:val="multilevel"/>
    <w:tmpl w:val="F2487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004FDE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9E134D"/>
    <w:multiLevelType w:val="hybridMultilevel"/>
    <w:tmpl w:val="8CA2B652"/>
    <w:lvl w:ilvl="0" w:tplc="66CE8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1616E"/>
    <w:multiLevelType w:val="hybridMultilevel"/>
    <w:tmpl w:val="026899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7464AA"/>
    <w:multiLevelType w:val="hybridMultilevel"/>
    <w:tmpl w:val="30243E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6D1B5E"/>
    <w:multiLevelType w:val="hybridMultilevel"/>
    <w:tmpl w:val="EEB66D7A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A56D17"/>
    <w:multiLevelType w:val="multilevel"/>
    <w:tmpl w:val="9E688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5351D8"/>
    <w:multiLevelType w:val="hybridMultilevel"/>
    <w:tmpl w:val="1AC2DED8"/>
    <w:lvl w:ilvl="0" w:tplc="1F66CC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6"/>
  </w:num>
  <w:num w:numId="13">
    <w:abstractNumId w:val="22"/>
  </w:num>
  <w:num w:numId="14">
    <w:abstractNumId w:val="17"/>
  </w:num>
  <w:num w:numId="15">
    <w:abstractNumId w:val="24"/>
  </w:num>
  <w:num w:numId="16">
    <w:abstractNumId w:val="13"/>
  </w:num>
  <w:num w:numId="17">
    <w:abstractNumId w:val="25"/>
  </w:num>
  <w:num w:numId="18">
    <w:abstractNumId w:val="14"/>
  </w:num>
  <w:num w:numId="19">
    <w:abstractNumId w:val="28"/>
  </w:num>
  <w:num w:numId="20">
    <w:abstractNumId w:val="20"/>
  </w:num>
  <w:num w:numId="21">
    <w:abstractNumId w:val="21"/>
  </w:num>
  <w:num w:numId="22">
    <w:abstractNumId w:val="12"/>
  </w:num>
  <w:num w:numId="23">
    <w:abstractNumId w:val="18"/>
  </w:num>
  <w:num w:numId="24">
    <w:abstractNumId w:val="27"/>
  </w:num>
  <w:num w:numId="25">
    <w:abstractNumId w:val="11"/>
  </w:num>
  <w:num w:numId="26">
    <w:abstractNumId w:val="19"/>
  </w:num>
  <w:num w:numId="27">
    <w:abstractNumId w:val="23"/>
  </w:num>
  <w:num w:numId="28">
    <w:abstractNumId w:val="10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rQUACOhMzCwAAAA="/>
  </w:docVars>
  <w:rsids>
    <w:rsidRoot w:val="00D05B5D"/>
    <w:rsid w:val="0000100C"/>
    <w:rsid w:val="00003FF4"/>
    <w:rsid w:val="00005171"/>
    <w:rsid w:val="000152C9"/>
    <w:rsid w:val="00022FA7"/>
    <w:rsid w:val="00054075"/>
    <w:rsid w:val="0005512C"/>
    <w:rsid w:val="00061B22"/>
    <w:rsid w:val="000657BC"/>
    <w:rsid w:val="000A00FB"/>
    <w:rsid w:val="000A3600"/>
    <w:rsid w:val="000A5538"/>
    <w:rsid w:val="000B6B36"/>
    <w:rsid w:val="000C6D50"/>
    <w:rsid w:val="000D3F41"/>
    <w:rsid w:val="000F4C5A"/>
    <w:rsid w:val="00117F8E"/>
    <w:rsid w:val="001270E7"/>
    <w:rsid w:val="00132CB7"/>
    <w:rsid w:val="0017295D"/>
    <w:rsid w:val="00183CA3"/>
    <w:rsid w:val="00192A68"/>
    <w:rsid w:val="001B5978"/>
    <w:rsid w:val="001B7EE9"/>
    <w:rsid w:val="001C0285"/>
    <w:rsid w:val="001D4A80"/>
    <w:rsid w:val="001F2771"/>
    <w:rsid w:val="00215981"/>
    <w:rsid w:val="00216119"/>
    <w:rsid w:val="00226A72"/>
    <w:rsid w:val="00235C08"/>
    <w:rsid w:val="0024071E"/>
    <w:rsid w:val="00264196"/>
    <w:rsid w:val="00264D2F"/>
    <w:rsid w:val="00285364"/>
    <w:rsid w:val="00286CDA"/>
    <w:rsid w:val="002907B5"/>
    <w:rsid w:val="002A60FB"/>
    <w:rsid w:val="002B5E2B"/>
    <w:rsid w:val="003077CB"/>
    <w:rsid w:val="00325C65"/>
    <w:rsid w:val="00330D18"/>
    <w:rsid w:val="00355DCA"/>
    <w:rsid w:val="00356831"/>
    <w:rsid w:val="00365E2F"/>
    <w:rsid w:val="00366E54"/>
    <w:rsid w:val="00375F83"/>
    <w:rsid w:val="0038130E"/>
    <w:rsid w:val="003C7BBE"/>
    <w:rsid w:val="003D0FA9"/>
    <w:rsid w:val="003E792C"/>
    <w:rsid w:val="004604C2"/>
    <w:rsid w:val="004674C0"/>
    <w:rsid w:val="004A159A"/>
    <w:rsid w:val="004B496E"/>
    <w:rsid w:val="004D0216"/>
    <w:rsid w:val="004F3160"/>
    <w:rsid w:val="004F5C8A"/>
    <w:rsid w:val="00525DED"/>
    <w:rsid w:val="00527F36"/>
    <w:rsid w:val="00551A02"/>
    <w:rsid w:val="005534FA"/>
    <w:rsid w:val="00576812"/>
    <w:rsid w:val="00591F9C"/>
    <w:rsid w:val="005A39ED"/>
    <w:rsid w:val="005A45E1"/>
    <w:rsid w:val="005B2495"/>
    <w:rsid w:val="005D3A03"/>
    <w:rsid w:val="005D4964"/>
    <w:rsid w:val="00615C2C"/>
    <w:rsid w:val="006228C8"/>
    <w:rsid w:val="00643FC9"/>
    <w:rsid w:val="0067499E"/>
    <w:rsid w:val="006824F7"/>
    <w:rsid w:val="00686BAC"/>
    <w:rsid w:val="00690BC5"/>
    <w:rsid w:val="006A123B"/>
    <w:rsid w:val="006B1A42"/>
    <w:rsid w:val="006B2D94"/>
    <w:rsid w:val="006B351D"/>
    <w:rsid w:val="006C1D87"/>
    <w:rsid w:val="006C5DDC"/>
    <w:rsid w:val="006D28F9"/>
    <w:rsid w:val="00702204"/>
    <w:rsid w:val="00734FD0"/>
    <w:rsid w:val="00736725"/>
    <w:rsid w:val="00743C05"/>
    <w:rsid w:val="007522BF"/>
    <w:rsid w:val="007533E5"/>
    <w:rsid w:val="00761F2E"/>
    <w:rsid w:val="00766369"/>
    <w:rsid w:val="00766E6E"/>
    <w:rsid w:val="0077578B"/>
    <w:rsid w:val="007854D3"/>
    <w:rsid w:val="007A104C"/>
    <w:rsid w:val="007B3910"/>
    <w:rsid w:val="007C4923"/>
    <w:rsid w:val="007D6A8F"/>
    <w:rsid w:val="008002C0"/>
    <w:rsid w:val="008111EA"/>
    <w:rsid w:val="00830316"/>
    <w:rsid w:val="008409FC"/>
    <w:rsid w:val="00846BDB"/>
    <w:rsid w:val="00871E36"/>
    <w:rsid w:val="00873DCB"/>
    <w:rsid w:val="008A4F6F"/>
    <w:rsid w:val="008A65B0"/>
    <w:rsid w:val="008B081B"/>
    <w:rsid w:val="008C0D96"/>
    <w:rsid w:val="008C42AE"/>
    <w:rsid w:val="008C5323"/>
    <w:rsid w:val="008F3520"/>
    <w:rsid w:val="008F35F0"/>
    <w:rsid w:val="008F5333"/>
    <w:rsid w:val="009047F4"/>
    <w:rsid w:val="00905714"/>
    <w:rsid w:val="00914B14"/>
    <w:rsid w:val="00926E73"/>
    <w:rsid w:val="0093290B"/>
    <w:rsid w:val="00943BB1"/>
    <w:rsid w:val="009525FC"/>
    <w:rsid w:val="00956B45"/>
    <w:rsid w:val="00984F44"/>
    <w:rsid w:val="00991539"/>
    <w:rsid w:val="009A0FB2"/>
    <w:rsid w:val="009A6A3B"/>
    <w:rsid w:val="009A748A"/>
    <w:rsid w:val="009D359F"/>
    <w:rsid w:val="009F7813"/>
    <w:rsid w:val="00A12FD7"/>
    <w:rsid w:val="00A20B09"/>
    <w:rsid w:val="00A3293D"/>
    <w:rsid w:val="00A35464"/>
    <w:rsid w:val="00A56378"/>
    <w:rsid w:val="00AA2347"/>
    <w:rsid w:val="00AA56DD"/>
    <w:rsid w:val="00AC1022"/>
    <w:rsid w:val="00AE57A8"/>
    <w:rsid w:val="00B05AEC"/>
    <w:rsid w:val="00B436CA"/>
    <w:rsid w:val="00B474B9"/>
    <w:rsid w:val="00B505B3"/>
    <w:rsid w:val="00B562B0"/>
    <w:rsid w:val="00B5649C"/>
    <w:rsid w:val="00B76C59"/>
    <w:rsid w:val="00B823AA"/>
    <w:rsid w:val="00B84D8B"/>
    <w:rsid w:val="00B9076D"/>
    <w:rsid w:val="00B95593"/>
    <w:rsid w:val="00B97377"/>
    <w:rsid w:val="00BA45DB"/>
    <w:rsid w:val="00BA58FC"/>
    <w:rsid w:val="00BC7F69"/>
    <w:rsid w:val="00BF4184"/>
    <w:rsid w:val="00C0601E"/>
    <w:rsid w:val="00C2323A"/>
    <w:rsid w:val="00C31D30"/>
    <w:rsid w:val="00C6653B"/>
    <w:rsid w:val="00C77927"/>
    <w:rsid w:val="00CA7553"/>
    <w:rsid w:val="00CC0432"/>
    <w:rsid w:val="00CC1163"/>
    <w:rsid w:val="00CC1E09"/>
    <w:rsid w:val="00CC52A9"/>
    <w:rsid w:val="00CD10E9"/>
    <w:rsid w:val="00CD6E39"/>
    <w:rsid w:val="00CE6648"/>
    <w:rsid w:val="00CE76C7"/>
    <w:rsid w:val="00CF6E91"/>
    <w:rsid w:val="00CF74F8"/>
    <w:rsid w:val="00D00843"/>
    <w:rsid w:val="00D05B5D"/>
    <w:rsid w:val="00D05E0E"/>
    <w:rsid w:val="00D25086"/>
    <w:rsid w:val="00D846D7"/>
    <w:rsid w:val="00D85B68"/>
    <w:rsid w:val="00D97641"/>
    <w:rsid w:val="00DB254A"/>
    <w:rsid w:val="00DB4F72"/>
    <w:rsid w:val="00DC5620"/>
    <w:rsid w:val="00DE1FE3"/>
    <w:rsid w:val="00DF60EB"/>
    <w:rsid w:val="00E026FF"/>
    <w:rsid w:val="00E11D10"/>
    <w:rsid w:val="00E14457"/>
    <w:rsid w:val="00E34F23"/>
    <w:rsid w:val="00E3768F"/>
    <w:rsid w:val="00E40224"/>
    <w:rsid w:val="00E45DC3"/>
    <w:rsid w:val="00E460A5"/>
    <w:rsid w:val="00E47360"/>
    <w:rsid w:val="00E52374"/>
    <w:rsid w:val="00E6004D"/>
    <w:rsid w:val="00E62D6C"/>
    <w:rsid w:val="00E64879"/>
    <w:rsid w:val="00E7598E"/>
    <w:rsid w:val="00E81978"/>
    <w:rsid w:val="00E97F64"/>
    <w:rsid w:val="00EA2636"/>
    <w:rsid w:val="00EA70B1"/>
    <w:rsid w:val="00EC2335"/>
    <w:rsid w:val="00ED7CF2"/>
    <w:rsid w:val="00EE32B1"/>
    <w:rsid w:val="00F27520"/>
    <w:rsid w:val="00F379B7"/>
    <w:rsid w:val="00F45B73"/>
    <w:rsid w:val="00F525FA"/>
    <w:rsid w:val="00F536E0"/>
    <w:rsid w:val="00F85817"/>
    <w:rsid w:val="00FA1BEC"/>
    <w:rsid w:val="00FC17D2"/>
    <w:rsid w:val="00FC45C0"/>
    <w:rsid w:val="00FE07F0"/>
    <w:rsid w:val="00FE591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CF74F8"/>
    <w:pPr>
      <w:keepNext/>
      <w:keepLines/>
      <w:ind w:firstLine="0"/>
      <w:outlineLvl w:val="0"/>
    </w:pPr>
    <w:rPr>
      <w:rFonts w:ascii="Arial" w:eastAsiaTheme="majorEastAsia" w:hAnsi="Arial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DB254A"/>
    <w:pPr>
      <w:keepNext/>
      <w:keepLines/>
      <w:ind w:firstLine="0"/>
      <w:outlineLvl w:val="1"/>
    </w:pPr>
    <w:rPr>
      <w:rFonts w:ascii="Arial Nova" w:eastAsiaTheme="majorEastAsia" w:hAnsi="Arial Nova" w:cstheme="majorBidi"/>
      <w:b/>
      <w:bCs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DB4F72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4"/>
    <w:unhideWhenUsed/>
    <w:qFormat/>
    <w:rsid w:val="00DB254A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4"/>
    <w:unhideWhenUsed/>
    <w:qFormat/>
    <w:rsid w:val="00DB254A"/>
    <w:pPr>
      <w:keepNext/>
      <w:keepLines/>
      <w:outlineLvl w:val="4"/>
    </w:pPr>
    <w:rPr>
      <w:rFonts w:eastAsiaTheme="majorEastAsia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stitel">
    <w:name w:val="Abschnittstitel"/>
    <w:basedOn w:val="Standard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line="240" w:lineRule="auto"/>
      <w:ind w:firstLine="0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4"/>
    </w:rPr>
  </w:style>
  <w:style w:type="character" w:styleId="Fett">
    <w:name w:val="Strong"/>
    <w:basedOn w:val="Absatz-Standardschriftar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tzhaltertext">
    <w:name w:val="Placeholder Text"/>
    <w:basedOn w:val="Absatz-Standardschriftart"/>
    <w:uiPriority w:val="99"/>
    <w:semiHidden/>
    <w:rsid w:val="005D3A03"/>
    <w:rPr>
      <w:color w:val="404040" w:themeColor="text1" w:themeTint="BF"/>
    </w:rPr>
  </w:style>
  <w:style w:type="paragraph" w:styleId="KeinLeerraum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CF74F8"/>
    <w:rPr>
      <w:rFonts w:ascii="Arial" w:eastAsiaTheme="majorEastAsia" w:hAnsi="Arial" w:cstheme="majorBidi"/>
      <w:b/>
      <w:bCs/>
      <w:kern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DB254A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el">
    <w:name w:val="Title"/>
    <w:basedOn w:val="Standard"/>
    <w:link w:val="TitelZchn"/>
    <w:qFormat/>
    <w:rsid w:val="00192A68"/>
    <w:pPr>
      <w:spacing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elZchn">
    <w:name w:val="Titel Zchn"/>
    <w:basedOn w:val="Absatz-Standardschriftart"/>
    <w:link w:val="Titel"/>
    <w:rsid w:val="00192A68"/>
    <w:rPr>
      <w:rFonts w:ascii="Arial" w:eastAsiaTheme="majorEastAsia" w:hAnsi="Arial" w:cstheme="majorBidi"/>
      <w:kern w:val="24"/>
      <w:sz w:val="32"/>
      <w:lang w:val="en-GB"/>
    </w:rPr>
  </w:style>
  <w:style w:type="character" w:styleId="Hervorhebung">
    <w:name w:val="Emphasis"/>
    <w:basedOn w:val="Absatz-Standardschriftar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DB4F72"/>
    <w:rPr>
      <w:rFonts w:ascii="Arial Nova Light" w:eastAsiaTheme="majorEastAsia" w:hAnsi="Arial Nova Light" w:cstheme="majorBidi"/>
      <w:b/>
      <w:bCs/>
      <w:kern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DB254A"/>
    <w:rPr>
      <w:rFonts w:ascii="Arial Nova Light" w:eastAsiaTheme="majorEastAsia" w:hAnsi="Arial Nova Light" w:cstheme="majorBidi"/>
      <w:b/>
      <w:bCs/>
      <w:i/>
      <w:iCs/>
      <w:kern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qFormat/>
    <w:pPr>
      <w:ind w:left="720" w:hanging="720"/>
    </w:pPr>
  </w:style>
  <w:style w:type="paragraph" w:styleId="Blocktext">
    <w:name w:val="Block Text"/>
    <w:basedOn w:val="Standard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ind w:firstLine="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kern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ind w:firstLine="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kern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F2002"/>
    <w:rPr>
      <w:kern w:val="2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kern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ind w:left="360" w:firstLine="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kern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kern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ind w:left="360" w:firstLine="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kern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F2002"/>
    <w:rPr>
      <w:kern w:val="24"/>
      <w:sz w:val="22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  <w:ind w:left="4320" w:firstLine="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kern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2002"/>
    <w:rPr>
      <w:kern w:val="2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pPr>
      <w:ind w:firstLine="0"/>
    </w:pPr>
  </w:style>
  <w:style w:type="character" w:customStyle="1" w:styleId="DatumZchn">
    <w:name w:val="Datum Zchn"/>
    <w:basedOn w:val="Absatz-Standardschriftart"/>
    <w:link w:val="Datum"/>
    <w:uiPriority w:val="99"/>
    <w:semiHidden/>
    <w:rPr>
      <w:kern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line="240" w:lineRule="auto"/>
      <w:ind w:firstLine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kern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2002"/>
    <w:rPr>
      <w:kern w:val="2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002C0"/>
    <w:pPr>
      <w:spacing w:line="240" w:lineRule="auto"/>
      <w:ind w:firstLin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2C0"/>
    <w:rPr>
      <w:kern w:val="24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  <w:kern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berschrift">
    <w:name w:val="index heading"/>
    <w:basedOn w:val="Stand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Standard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firstLine="0"/>
      <w:contextualSpacing/>
    </w:pPr>
  </w:style>
  <w:style w:type="paragraph" w:styleId="Aufzhlungszeichen">
    <w:name w:val="List Bullet"/>
    <w:basedOn w:val="Standard"/>
    <w:uiPriority w:val="9"/>
    <w:unhideWhenUsed/>
    <w:qFormat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ind w:left="360" w:firstLine="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ind w:left="720" w:firstLine="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ind w:left="1080" w:firstLine="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ind w:left="1440" w:firstLine="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ind w:left="1800" w:firstLine="0"/>
      <w:contextualSpacing/>
    </w:pPr>
  </w:style>
  <w:style w:type="paragraph" w:styleId="Listennummer">
    <w:name w:val="List Number"/>
    <w:basedOn w:val="Standard"/>
    <w:uiPriority w:val="9"/>
    <w:unhideWhenUsed/>
    <w:qFormat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 w:firstLine="0"/>
      <w:contextualSpacing/>
    </w:pPr>
  </w:style>
  <w:style w:type="paragraph" w:styleId="Makrotext">
    <w:name w:val="macro"/>
    <w:link w:val="MakrotextZchn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pPr>
      <w:ind w:left="720" w:firstLine="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line="240" w:lineRule="auto"/>
      <w:ind w:firstLine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kern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  <w:kern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pPr>
      <w:ind w:firstLine="0"/>
    </w:pPr>
  </w:style>
  <w:style w:type="character" w:customStyle="1" w:styleId="AnredeZchn">
    <w:name w:val="Anrede Zchn"/>
    <w:basedOn w:val="Absatz-Standardschriftart"/>
    <w:link w:val="Anrede"/>
    <w:uiPriority w:val="99"/>
    <w:semiHidden/>
    <w:rPr>
      <w:kern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line="240" w:lineRule="auto"/>
      <w:ind w:left="4320" w:firstLine="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kern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40" w:firstLine="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ind w:firstLine="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960"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200"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440"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680"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920" w:firstLine="0"/>
    </w:p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Funotenzeichen">
    <w:name w:val="footnote reference"/>
    <w:basedOn w:val="Absatz-Standardschriftar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NormaleTabelle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Standard"/>
    <w:uiPriority w:val="39"/>
    <w:qFormat/>
    <w:pPr>
      <w:spacing w:before="240"/>
      <w:ind w:firstLine="0"/>
      <w:contextualSpacing/>
    </w:pPr>
  </w:style>
  <w:style w:type="table" w:styleId="EinfacheTabelle1">
    <w:name w:val="Plain Table 1"/>
    <w:basedOn w:val="NormaleTabel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F2002"/>
    <w:rPr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Standard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autoRedefine/>
    <w:uiPriority w:val="39"/>
    <w:unhideWhenUsed/>
    <w:rsid w:val="00B05A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05AEC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926E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desktop.org/software/gstreamer-sdk/data/docs/latest/gobject/howto-gobject.html" TargetMode="External"/><Relationship Id="rId2" Type="http://schemas.openxmlformats.org/officeDocument/2006/relationships/hyperlink" Target="https://www.tutorialspoint.com/ansi_c/c_function_references.htm" TargetMode="External"/><Relationship Id="rId1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  <w:docPart>
      <w:docPartPr>
        <w:name w:val="6C89A618CBD44CF2ABCBB210DD41C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270295-ACF9-4E3B-B661-2D3008706D1E}"/>
      </w:docPartPr>
      <w:docPartBody>
        <w:p w:rsidR="00943BD1" w:rsidRDefault="004A6B73" w:rsidP="004A6B73">
          <w:pPr>
            <w:pStyle w:val="6C89A618CBD44CF2ABCBB210DD41CB2C"/>
          </w:pPr>
          <w:r w:rsidRPr="00E40224">
            <w:rPr>
              <w:lang w:val="en"/>
            </w:rPr>
            <w:t>Footnotes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A6B73"/>
    <w:rsid w:val="00600C0E"/>
    <w:rsid w:val="00725696"/>
    <w:rsid w:val="007E3FEA"/>
    <w:rsid w:val="00943BD1"/>
    <w:rsid w:val="00984DA9"/>
    <w:rsid w:val="00BC5A97"/>
    <w:rsid w:val="00D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Hervorhebung">
    <w:name w:val="Emphasis"/>
    <w:basedOn w:val="Absatz-Standardschriftar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  <w:style w:type="paragraph" w:customStyle="1" w:styleId="6C89A618CBD44CF2ABCBB210DD41CB2C">
    <w:name w:val="6C89A618CBD44CF2ABCBB210DD41CB2C"/>
    <w:rsid w:val="004A6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4306C-43CC-4AB5-83EB-84F8C9B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Para-C: C-based Coding designed to be simple and fast with new syntax and functionality</vt:lpstr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 with new syntax and functionality</dc:title>
  <dc:subject/>
  <dc:creator>Christian Ekhator</dc:creator>
  <cp:keywords/>
  <dc:description/>
  <cp:lastModifiedBy>Klatzer Nicolas</cp:lastModifiedBy>
  <cp:revision>26</cp:revision>
  <cp:lastPrinted>2021-05-07T21:38:00Z</cp:lastPrinted>
  <dcterms:created xsi:type="dcterms:W3CDTF">2021-05-07T21:36:00Z</dcterms:created>
  <dcterms:modified xsi:type="dcterms:W3CDTF">2021-05-08T12:19:00Z</dcterms:modified>
</cp:coreProperties>
</file>