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AFE6C" w14:textId="77777777" w:rsidR="00F02164" w:rsidRPr="006C76C5" w:rsidRDefault="00F02164" w:rsidP="006C76C5">
      <w:pPr>
        <w:suppressAutoHyphens/>
        <w:spacing w:line="240" w:lineRule="auto"/>
        <w:contextualSpacing/>
        <w:rPr>
          <w:rFonts w:asciiTheme="majorHAnsi" w:eastAsia="Calibri" w:hAnsiTheme="majorHAnsi" w:cstheme="majorHAnsi"/>
        </w:rPr>
      </w:pPr>
      <w:bookmarkStart w:id="0" w:name="_GoBack"/>
      <w:bookmarkEnd w:id="0"/>
    </w:p>
    <w:p w14:paraId="5C8F6327"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03DBBAEB"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F9E847E"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F4D9551"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7E65F919"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29122886"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38A95AA5"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54074E19"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374BECF9" w14:textId="77777777" w:rsidR="00F02164" w:rsidRPr="006C76C5" w:rsidRDefault="003966FD" w:rsidP="006C76C5">
      <w:pPr>
        <w:pStyle w:val="Heading1"/>
        <w:suppressAutoHyphens/>
        <w:contextualSpacing/>
        <w:rPr>
          <w:rFonts w:asciiTheme="majorHAnsi" w:hAnsiTheme="majorHAnsi" w:cstheme="majorHAnsi"/>
        </w:rPr>
      </w:pPr>
      <w:r w:rsidRPr="006C76C5">
        <w:rPr>
          <w:rFonts w:asciiTheme="majorHAnsi" w:hAnsiTheme="majorHAnsi" w:cstheme="majorHAnsi"/>
        </w:rPr>
        <w:t>MAT 303 Project One Summary Report</w:t>
      </w:r>
    </w:p>
    <w:p w14:paraId="7AC49F03"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eastAsia="Calibri" w:hAnsiTheme="majorHAnsi" w:cstheme="majorHAnsi"/>
        </w:rPr>
        <w:t>[Full Name]</w:t>
      </w:r>
    </w:p>
    <w:p w14:paraId="64152103"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eastAsia="Calibri" w:hAnsiTheme="majorHAnsi" w:cstheme="majorHAnsi"/>
        </w:rPr>
        <w:t>[SNHU Email]</w:t>
      </w:r>
    </w:p>
    <w:p w14:paraId="19A051B9"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eastAsia="Calibri" w:hAnsiTheme="majorHAnsi" w:cstheme="majorHAnsi"/>
        </w:rPr>
        <w:t>Southern New Hampshire University</w:t>
      </w:r>
    </w:p>
    <w:p w14:paraId="366BF3AF" w14:textId="77777777" w:rsidR="00F02164" w:rsidRPr="006C76C5" w:rsidRDefault="00F02164" w:rsidP="006C76C5">
      <w:pPr>
        <w:suppressAutoHyphens/>
        <w:spacing w:line="240" w:lineRule="auto"/>
        <w:contextualSpacing/>
        <w:jc w:val="center"/>
        <w:rPr>
          <w:rFonts w:asciiTheme="majorHAnsi" w:eastAsia="Calibri" w:hAnsiTheme="majorHAnsi" w:cstheme="majorHAnsi"/>
        </w:rPr>
      </w:pPr>
    </w:p>
    <w:p w14:paraId="6670535E"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hAnsiTheme="majorHAnsi" w:cstheme="majorHAnsi"/>
        </w:rPr>
        <w:br w:type="page"/>
      </w:r>
    </w:p>
    <w:p w14:paraId="7E3B3255" w14:textId="77777777" w:rsidR="00F02164" w:rsidRPr="006C76C5" w:rsidRDefault="00F02164" w:rsidP="006C76C5">
      <w:pPr>
        <w:suppressAutoHyphens/>
        <w:spacing w:line="240" w:lineRule="auto"/>
        <w:contextualSpacing/>
        <w:jc w:val="center"/>
        <w:rPr>
          <w:rFonts w:asciiTheme="majorHAnsi" w:eastAsia="Calibri" w:hAnsiTheme="majorHAnsi" w:cstheme="majorHAnsi"/>
        </w:rPr>
      </w:pPr>
    </w:p>
    <w:p w14:paraId="4006EA61" w14:textId="1036F7AC" w:rsidR="00F02164" w:rsidRPr="006C76C5" w:rsidRDefault="003966FD" w:rsidP="006C76C5">
      <w:pPr>
        <w:suppressAutoHyphens/>
        <w:spacing w:line="240" w:lineRule="auto"/>
        <w:contextualSpacing/>
        <w:rPr>
          <w:rFonts w:asciiTheme="majorHAnsi" w:eastAsia="Calibri" w:hAnsiTheme="majorHAnsi" w:cstheme="majorHAnsi"/>
        </w:rPr>
      </w:pPr>
      <w:r w:rsidRPr="006C76C5">
        <w:rPr>
          <w:rFonts w:asciiTheme="majorHAnsi" w:eastAsia="Calibri" w:hAnsiTheme="majorHAnsi" w:cstheme="majorHAnsi"/>
        </w:rPr>
        <w:t>Note: Replace the bracketed text on page one (the cover page) with your personal information.</w:t>
      </w:r>
    </w:p>
    <w:p w14:paraId="27C83E67" w14:textId="77777777" w:rsidR="00711803" w:rsidRPr="006C76C5" w:rsidRDefault="00711803" w:rsidP="006C76C5">
      <w:pPr>
        <w:suppressAutoHyphens/>
        <w:spacing w:line="240" w:lineRule="auto"/>
        <w:contextualSpacing/>
        <w:rPr>
          <w:rFonts w:asciiTheme="majorHAnsi" w:eastAsia="Calibri" w:hAnsiTheme="majorHAnsi" w:cstheme="majorHAnsi"/>
        </w:rPr>
      </w:pPr>
    </w:p>
    <w:p w14:paraId="79A2906B" w14:textId="77777777" w:rsidR="00F02164" w:rsidRPr="006C76C5" w:rsidRDefault="003966FD" w:rsidP="006C76C5">
      <w:pPr>
        <w:pStyle w:val="Heading2"/>
        <w:suppressAutoHyphens/>
        <w:contextualSpacing/>
      </w:pPr>
      <w:bookmarkStart w:id="1" w:name="_gjdgxs" w:colFirst="0" w:colLast="0"/>
      <w:bookmarkStart w:id="2" w:name="_30j0zll" w:colFirst="0" w:colLast="0"/>
      <w:bookmarkEnd w:id="1"/>
      <w:bookmarkEnd w:id="2"/>
      <w:r w:rsidRPr="006C76C5">
        <w:t>1. Introduction</w:t>
      </w:r>
    </w:p>
    <w:p w14:paraId="6C8B59D2"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3901BE5B"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 xml:space="preserve">Discuss the statement of the problem in terms of the statistical analyses that </w:t>
      </w:r>
      <w:proofErr w:type="gramStart"/>
      <w:r w:rsidRPr="006C76C5">
        <w:rPr>
          <w:rFonts w:asciiTheme="majorHAnsi" w:eastAsia="Calibri" w:hAnsiTheme="majorHAnsi" w:cstheme="majorHAnsi"/>
          <w:i/>
        </w:rPr>
        <w:t>are being performed</w:t>
      </w:r>
      <w:proofErr w:type="gramEnd"/>
      <w:r w:rsidRPr="006C76C5">
        <w:rPr>
          <w:rFonts w:asciiTheme="majorHAnsi" w:eastAsia="Calibri" w:hAnsiTheme="majorHAnsi" w:cstheme="majorHAnsi"/>
          <w:i/>
        </w:rPr>
        <w:t>. Be sure to address the following:</w:t>
      </w:r>
    </w:p>
    <w:p w14:paraId="12F086A6"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306A3CC3" w14:textId="2F62795E" w:rsidR="00F02164" w:rsidRPr="006C76C5" w:rsidRDefault="003966FD" w:rsidP="006C76C5">
      <w:pPr>
        <w:numPr>
          <w:ilvl w:val="0"/>
          <w:numId w:val="10"/>
        </w:numPr>
        <w:suppressAutoHyphens/>
        <w:spacing w:line="240" w:lineRule="auto"/>
        <w:ind w:left="720"/>
        <w:contextualSpacing/>
        <w:rPr>
          <w:rFonts w:asciiTheme="majorHAnsi" w:eastAsia="Calibri" w:hAnsiTheme="majorHAnsi" w:cstheme="majorHAnsi"/>
          <w:i/>
        </w:rPr>
      </w:pPr>
      <w:r w:rsidRPr="006C76C5">
        <w:rPr>
          <w:rFonts w:asciiTheme="majorHAnsi" w:eastAsia="Calibri" w:hAnsiTheme="majorHAnsi" w:cstheme="majorHAnsi"/>
          <w:i/>
        </w:rPr>
        <w:t>What is the data</w:t>
      </w:r>
      <w:r w:rsidR="00E01AAE" w:rsidRPr="006C76C5">
        <w:rPr>
          <w:rFonts w:asciiTheme="majorHAnsi" w:eastAsia="Calibri" w:hAnsiTheme="majorHAnsi" w:cstheme="majorHAnsi"/>
          <w:i/>
        </w:rPr>
        <w:t xml:space="preserve"> </w:t>
      </w:r>
      <w:r w:rsidRPr="006C76C5">
        <w:rPr>
          <w:rFonts w:asciiTheme="majorHAnsi" w:eastAsia="Calibri" w:hAnsiTheme="majorHAnsi" w:cstheme="majorHAnsi"/>
          <w:i/>
        </w:rPr>
        <w:t xml:space="preserve">set that you are exploring? </w:t>
      </w:r>
    </w:p>
    <w:p w14:paraId="76A9CFFD" w14:textId="77777777" w:rsidR="00F02164" w:rsidRPr="006C76C5" w:rsidRDefault="003966FD" w:rsidP="006C76C5">
      <w:pPr>
        <w:numPr>
          <w:ilvl w:val="0"/>
          <w:numId w:val="10"/>
        </w:numPr>
        <w:suppressAutoHyphens/>
        <w:spacing w:line="240" w:lineRule="auto"/>
        <w:ind w:left="720"/>
        <w:contextualSpacing/>
        <w:rPr>
          <w:rFonts w:asciiTheme="majorHAnsi" w:eastAsia="Calibri" w:hAnsiTheme="majorHAnsi" w:cstheme="majorHAnsi"/>
          <w:i/>
        </w:rPr>
      </w:pPr>
      <w:r w:rsidRPr="006C76C5">
        <w:rPr>
          <w:rFonts w:asciiTheme="majorHAnsi" w:eastAsia="Calibri" w:hAnsiTheme="majorHAnsi" w:cstheme="majorHAnsi"/>
          <w:i/>
        </w:rPr>
        <w:t xml:space="preserve">How </w:t>
      </w:r>
      <w:proofErr w:type="gramStart"/>
      <w:r w:rsidRPr="006C76C5">
        <w:rPr>
          <w:rFonts w:asciiTheme="majorHAnsi" w:eastAsia="Calibri" w:hAnsiTheme="majorHAnsi" w:cstheme="majorHAnsi"/>
          <w:i/>
        </w:rPr>
        <w:t>will your results be used</w:t>
      </w:r>
      <w:proofErr w:type="gramEnd"/>
      <w:r w:rsidRPr="006C76C5">
        <w:rPr>
          <w:rFonts w:asciiTheme="majorHAnsi" w:eastAsia="Calibri" w:hAnsiTheme="majorHAnsi" w:cstheme="majorHAnsi"/>
          <w:i/>
        </w:rPr>
        <w:t>?</w:t>
      </w:r>
    </w:p>
    <w:p w14:paraId="6B9D243A" w14:textId="77777777" w:rsidR="00F02164" w:rsidRPr="006C76C5" w:rsidRDefault="003966FD" w:rsidP="006C76C5">
      <w:pPr>
        <w:numPr>
          <w:ilvl w:val="0"/>
          <w:numId w:val="10"/>
        </w:numPr>
        <w:suppressAutoHyphens/>
        <w:spacing w:line="240" w:lineRule="auto"/>
        <w:ind w:left="720"/>
        <w:contextualSpacing/>
        <w:rPr>
          <w:rFonts w:asciiTheme="majorHAnsi" w:eastAsia="Calibri" w:hAnsiTheme="majorHAnsi" w:cstheme="majorHAnsi"/>
          <w:i/>
        </w:rPr>
      </w:pPr>
      <w:r w:rsidRPr="006C76C5">
        <w:rPr>
          <w:rFonts w:asciiTheme="majorHAnsi" w:eastAsia="Calibri" w:hAnsiTheme="majorHAnsi" w:cstheme="majorHAnsi"/>
          <w:i/>
        </w:rPr>
        <w:t>What type of analyses will you be running in this project?</w:t>
      </w:r>
    </w:p>
    <w:p w14:paraId="0683C713"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0878DD14" w14:textId="77777777" w:rsidR="00F02164" w:rsidRPr="006C76C5" w:rsidRDefault="003966FD" w:rsidP="006C76C5">
      <w:pPr>
        <w:suppressAutoHyphens/>
        <w:spacing w:line="240" w:lineRule="auto"/>
        <w:contextualSpacing/>
        <w:rPr>
          <w:rFonts w:asciiTheme="majorHAnsi" w:eastAsia="Calibri" w:hAnsiTheme="majorHAnsi" w:cstheme="majorHAnsi"/>
        </w:rPr>
      </w:pPr>
      <w:r w:rsidRPr="006C76C5">
        <w:rPr>
          <w:rFonts w:asciiTheme="majorHAnsi" w:eastAsia="Calibri" w:hAnsiTheme="majorHAnsi" w:cstheme="majorHAnsi"/>
          <w:i/>
          <w:noProof/>
          <w:highlight w:val="yellow"/>
          <w:lang w:val="en-US"/>
        </w:rPr>
        <w:drawing>
          <wp:inline distT="114300" distB="114300" distL="114300" distR="114300" wp14:anchorId="67A13B96" wp14:editId="2F77E5A6">
            <wp:extent cx="215566" cy="190500"/>
            <wp:effectExtent l="0" t="0" r="0" b="0"/>
            <wp:docPr id="14"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06FEB4BA" w14:textId="77777777" w:rsidR="00F02164" w:rsidRPr="006C76C5" w:rsidRDefault="00F02164" w:rsidP="006C76C5">
      <w:pPr>
        <w:suppressAutoHyphens/>
        <w:spacing w:line="240" w:lineRule="auto"/>
        <w:contextualSpacing/>
        <w:rPr>
          <w:rFonts w:asciiTheme="majorHAnsi" w:eastAsia="Calibri" w:hAnsiTheme="majorHAnsi" w:cstheme="majorHAnsi"/>
        </w:rPr>
      </w:pPr>
      <w:bookmarkStart w:id="3" w:name="_1fob9te" w:colFirst="0" w:colLast="0"/>
      <w:bookmarkEnd w:id="3"/>
    </w:p>
    <w:p w14:paraId="746807E7" w14:textId="77777777" w:rsidR="00F02164" w:rsidRPr="006C76C5" w:rsidRDefault="003966FD" w:rsidP="006C76C5">
      <w:pPr>
        <w:pStyle w:val="Heading2"/>
        <w:suppressAutoHyphens/>
        <w:contextualSpacing/>
      </w:pPr>
      <w:r w:rsidRPr="006C76C5">
        <w:t>2. Data Preparation</w:t>
      </w:r>
    </w:p>
    <w:p w14:paraId="56041BEF" w14:textId="77777777" w:rsidR="00F02164" w:rsidRPr="006C76C5" w:rsidRDefault="00F02164" w:rsidP="006C76C5">
      <w:pPr>
        <w:suppressAutoHyphens/>
        <w:spacing w:line="240" w:lineRule="auto"/>
        <w:contextualSpacing/>
        <w:rPr>
          <w:rFonts w:asciiTheme="majorHAnsi" w:hAnsiTheme="majorHAnsi" w:cstheme="majorHAnsi"/>
        </w:rPr>
      </w:pPr>
    </w:p>
    <w:p w14:paraId="76B072C4" w14:textId="77777777" w:rsidR="00F02164" w:rsidRPr="006C76C5" w:rsidRDefault="003966FD" w:rsidP="006C76C5">
      <w:pPr>
        <w:suppressAutoHyphens/>
        <w:spacing w:line="240" w:lineRule="auto"/>
        <w:contextualSpacing/>
        <w:rPr>
          <w:rFonts w:asciiTheme="majorHAnsi" w:eastAsia="Calibri" w:hAnsiTheme="majorHAnsi" w:cstheme="majorHAnsi"/>
          <w:i/>
        </w:rPr>
      </w:pPr>
      <w:proofErr w:type="gramStart"/>
      <w:r w:rsidRPr="006C76C5">
        <w:rPr>
          <w:rFonts w:asciiTheme="majorHAnsi" w:eastAsia="Calibri" w:hAnsiTheme="majorHAnsi" w:cstheme="majorHAnsi"/>
          <w:i/>
        </w:rPr>
        <w:t>There are some important variables that</w:t>
      </w:r>
      <w:proofErr w:type="gramEnd"/>
      <w:r w:rsidRPr="006C76C5">
        <w:rPr>
          <w:rFonts w:asciiTheme="majorHAnsi" w:eastAsia="Calibri" w:hAnsiTheme="majorHAnsi" w:cstheme="majorHAnsi"/>
          <w:i/>
        </w:rPr>
        <w:t xml:space="preserve"> are used in this project. Identify and explain these variables. </w:t>
      </w:r>
    </w:p>
    <w:p w14:paraId="6A2FCC53"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46BE878F" w14:textId="77777777" w:rsidR="00F02164" w:rsidRPr="006C76C5" w:rsidRDefault="003966FD" w:rsidP="006C76C5">
      <w:pPr>
        <w:numPr>
          <w:ilvl w:val="0"/>
          <w:numId w:val="4"/>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What are the important variables in this data set?</w:t>
      </w:r>
    </w:p>
    <w:p w14:paraId="16635903" w14:textId="77777777" w:rsidR="00F02164" w:rsidRPr="006C76C5" w:rsidRDefault="003966FD" w:rsidP="006C76C5">
      <w:pPr>
        <w:numPr>
          <w:ilvl w:val="0"/>
          <w:numId w:val="4"/>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How many rows and columns are present in this data set?</w:t>
      </w:r>
    </w:p>
    <w:p w14:paraId="7C5A7651" w14:textId="77777777" w:rsidR="00F02164" w:rsidRPr="006C76C5" w:rsidRDefault="00F02164" w:rsidP="006C76C5">
      <w:pPr>
        <w:suppressAutoHyphens/>
        <w:spacing w:line="240" w:lineRule="auto"/>
        <w:ind w:left="720"/>
        <w:contextualSpacing/>
        <w:rPr>
          <w:rFonts w:asciiTheme="majorHAnsi" w:eastAsia="Calibri" w:hAnsiTheme="majorHAnsi" w:cstheme="majorHAnsi"/>
          <w:i/>
        </w:rPr>
      </w:pPr>
    </w:p>
    <w:p w14:paraId="357A0467" w14:textId="77777777" w:rsidR="00F02164" w:rsidRPr="006C76C5" w:rsidRDefault="003966FD" w:rsidP="006C76C5">
      <w:pPr>
        <w:suppressAutoHyphens/>
        <w:spacing w:line="240" w:lineRule="auto"/>
        <w:contextualSpacing/>
        <w:rPr>
          <w:rFonts w:asciiTheme="majorHAnsi" w:eastAsia="Calibri" w:hAnsiTheme="majorHAnsi" w:cstheme="majorHAnsi"/>
        </w:rPr>
      </w:pPr>
      <w:r w:rsidRPr="006C76C5">
        <w:rPr>
          <w:rFonts w:asciiTheme="majorHAnsi" w:eastAsia="Calibri" w:hAnsiTheme="majorHAnsi" w:cstheme="majorHAnsi"/>
          <w:i/>
          <w:noProof/>
          <w:highlight w:val="yellow"/>
          <w:lang w:val="en-US"/>
        </w:rPr>
        <w:drawing>
          <wp:inline distT="114300" distB="114300" distL="114300" distR="114300" wp14:anchorId="25B1EA52" wp14:editId="35771D89">
            <wp:extent cx="215566" cy="190500"/>
            <wp:effectExtent l="0" t="0" r="0" b="0"/>
            <wp:docPr id="15"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2507AA61"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08FA340" w14:textId="77777777" w:rsidR="00F02164" w:rsidRPr="006C76C5" w:rsidRDefault="003966FD" w:rsidP="006C76C5">
      <w:pPr>
        <w:pStyle w:val="Heading2"/>
        <w:suppressAutoHyphens/>
        <w:contextualSpacing/>
      </w:pPr>
      <w:bookmarkStart w:id="4" w:name="_osvfct29irn1" w:colFirst="0" w:colLast="0"/>
      <w:bookmarkEnd w:id="4"/>
      <w:r w:rsidRPr="006C76C5">
        <w:t>3. Model #1 - First Order Regression Model with Quantitative and Qualitative Variables</w:t>
      </w:r>
    </w:p>
    <w:p w14:paraId="71768ACA" w14:textId="77777777" w:rsidR="00F02164" w:rsidRPr="006C76C5" w:rsidRDefault="00F02164" w:rsidP="006C76C5">
      <w:pPr>
        <w:suppressAutoHyphens/>
        <w:spacing w:line="240" w:lineRule="auto"/>
        <w:contextualSpacing/>
        <w:rPr>
          <w:rFonts w:asciiTheme="majorHAnsi" w:hAnsiTheme="majorHAnsi" w:cstheme="majorHAnsi"/>
        </w:rPr>
      </w:pPr>
    </w:p>
    <w:p w14:paraId="6BB75E97" w14:textId="77777777" w:rsidR="00F02164" w:rsidRPr="006C76C5" w:rsidRDefault="003966FD" w:rsidP="006C76C5">
      <w:pPr>
        <w:pStyle w:val="Heading3"/>
        <w:suppressAutoHyphens/>
        <w:contextualSpacing/>
      </w:pPr>
      <w:r w:rsidRPr="006C76C5">
        <w:t>Correlation Analysis</w:t>
      </w:r>
    </w:p>
    <w:p w14:paraId="74B4C6C1"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639DCB6" w14:textId="77777777" w:rsidR="00F02164" w:rsidRPr="006C76C5" w:rsidRDefault="003966FD" w:rsidP="006C76C5">
      <w:pPr>
        <w:numPr>
          <w:ilvl w:val="0"/>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Create the following scatterplots and include a copy of each in this section:</w:t>
      </w:r>
    </w:p>
    <w:p w14:paraId="04D5230A" w14:textId="77777777" w:rsidR="00F02164" w:rsidRPr="006C76C5" w:rsidRDefault="003966FD" w:rsidP="006C76C5">
      <w:pPr>
        <w:numPr>
          <w:ilvl w:val="1"/>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Price (price) vs. the living area (</w:t>
      </w:r>
      <w:proofErr w:type="spellStart"/>
      <w:r w:rsidRPr="006C76C5">
        <w:rPr>
          <w:rFonts w:asciiTheme="majorHAnsi" w:eastAsia="Calibri" w:hAnsiTheme="majorHAnsi" w:cstheme="majorHAnsi"/>
          <w:i/>
          <w:color w:val="000000"/>
        </w:rPr>
        <w:t>sqft_living</w:t>
      </w:r>
      <w:proofErr w:type="spellEnd"/>
      <w:r w:rsidRPr="006C76C5">
        <w:rPr>
          <w:rFonts w:asciiTheme="majorHAnsi" w:eastAsia="Calibri" w:hAnsiTheme="majorHAnsi" w:cstheme="majorHAnsi"/>
          <w:i/>
          <w:color w:val="000000"/>
        </w:rPr>
        <w:t>)</w:t>
      </w:r>
    </w:p>
    <w:p w14:paraId="7FADDFD7" w14:textId="77777777" w:rsidR="00F02164" w:rsidRPr="006C76C5" w:rsidRDefault="003966FD" w:rsidP="006C76C5">
      <w:pPr>
        <w:numPr>
          <w:ilvl w:val="1"/>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Price (price) vs. the age of the home (age)</w:t>
      </w:r>
    </w:p>
    <w:p w14:paraId="4C713790" w14:textId="6FD6D77F" w:rsidR="00F02164" w:rsidRPr="006C76C5" w:rsidRDefault="003966FD" w:rsidP="006C76C5">
      <w:pPr>
        <w:numPr>
          <w:ilvl w:val="0"/>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Describe what trends, if any, exist for each scatterplot</w:t>
      </w:r>
      <w:r w:rsidR="00E01AAE" w:rsidRPr="006C76C5">
        <w:rPr>
          <w:rFonts w:asciiTheme="majorHAnsi" w:eastAsia="Calibri" w:hAnsiTheme="majorHAnsi" w:cstheme="majorHAnsi"/>
          <w:i/>
          <w:color w:val="000000"/>
        </w:rPr>
        <w:t>.</w:t>
      </w:r>
    </w:p>
    <w:p w14:paraId="2E6D5DEA" w14:textId="77777777" w:rsidR="00F02164" w:rsidRPr="006C76C5" w:rsidRDefault="003966FD" w:rsidP="006C76C5">
      <w:pPr>
        <w:numPr>
          <w:ilvl w:val="0"/>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Report the correlation coefficients between the following variables:</w:t>
      </w:r>
    </w:p>
    <w:p w14:paraId="34B8A23D" w14:textId="77777777" w:rsidR="00F02164" w:rsidRPr="006C76C5" w:rsidRDefault="003966FD" w:rsidP="006C76C5">
      <w:pPr>
        <w:numPr>
          <w:ilvl w:val="1"/>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bookmarkStart w:id="5" w:name="_2et92p0" w:colFirst="0" w:colLast="0"/>
      <w:bookmarkEnd w:id="5"/>
      <w:r w:rsidRPr="006C76C5">
        <w:rPr>
          <w:rFonts w:asciiTheme="majorHAnsi" w:eastAsia="Calibri" w:hAnsiTheme="majorHAnsi" w:cstheme="majorHAnsi"/>
          <w:i/>
          <w:color w:val="000000"/>
        </w:rPr>
        <w:t>Price (price) vs. the living area (</w:t>
      </w:r>
      <w:proofErr w:type="spellStart"/>
      <w:r w:rsidRPr="006C76C5">
        <w:rPr>
          <w:rFonts w:asciiTheme="majorHAnsi" w:eastAsia="Calibri" w:hAnsiTheme="majorHAnsi" w:cstheme="majorHAnsi"/>
          <w:i/>
          <w:color w:val="000000"/>
        </w:rPr>
        <w:t>sqft_living</w:t>
      </w:r>
      <w:proofErr w:type="spellEnd"/>
      <w:r w:rsidRPr="006C76C5">
        <w:rPr>
          <w:rFonts w:asciiTheme="majorHAnsi" w:eastAsia="Calibri" w:hAnsiTheme="majorHAnsi" w:cstheme="majorHAnsi"/>
          <w:i/>
          <w:color w:val="000000"/>
        </w:rPr>
        <w:t>)</w:t>
      </w:r>
    </w:p>
    <w:p w14:paraId="2A34DBE6" w14:textId="77777777" w:rsidR="00F02164" w:rsidRPr="006C76C5" w:rsidRDefault="003966FD" w:rsidP="006C76C5">
      <w:pPr>
        <w:numPr>
          <w:ilvl w:val="1"/>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Price (price) vs. the age of the home (age)</w:t>
      </w:r>
    </w:p>
    <w:p w14:paraId="48E4C2F2" w14:textId="201626DD" w:rsidR="00F02164" w:rsidRPr="006C76C5" w:rsidRDefault="003966FD" w:rsidP="006C76C5">
      <w:pPr>
        <w:numPr>
          <w:ilvl w:val="0"/>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Describe the strength and direction of each correlation coefficient</w:t>
      </w:r>
      <w:r w:rsidR="00E01AAE" w:rsidRPr="006C76C5">
        <w:rPr>
          <w:rFonts w:asciiTheme="majorHAnsi" w:eastAsia="Calibri" w:hAnsiTheme="majorHAnsi" w:cstheme="majorHAnsi"/>
          <w:i/>
          <w:color w:val="000000"/>
        </w:rPr>
        <w:t>.</w:t>
      </w:r>
    </w:p>
    <w:p w14:paraId="0B17A731" w14:textId="77777777" w:rsidR="00F02164" w:rsidRPr="006C76C5" w:rsidRDefault="00F02164" w:rsidP="006C76C5">
      <w:pPr>
        <w:pBdr>
          <w:top w:val="nil"/>
          <w:left w:val="nil"/>
          <w:bottom w:val="nil"/>
          <w:right w:val="nil"/>
          <w:between w:val="nil"/>
        </w:pBdr>
        <w:suppressAutoHyphens/>
        <w:spacing w:line="240" w:lineRule="auto"/>
        <w:contextualSpacing/>
        <w:rPr>
          <w:rFonts w:asciiTheme="majorHAnsi" w:eastAsia="Calibri" w:hAnsiTheme="majorHAnsi" w:cstheme="majorHAnsi"/>
          <w:i/>
        </w:rPr>
      </w:pPr>
    </w:p>
    <w:p w14:paraId="2575BE25"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noProof/>
          <w:highlight w:val="yellow"/>
          <w:lang w:val="en-US"/>
        </w:rPr>
        <w:drawing>
          <wp:inline distT="114300" distB="114300" distL="114300" distR="114300" wp14:anchorId="35B4F121" wp14:editId="79934917">
            <wp:extent cx="215566" cy="190500"/>
            <wp:effectExtent l="0" t="0" r="0" b="0"/>
            <wp:docPr id="7"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310C65E3"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5E1D0568" w14:textId="77777777" w:rsidR="00F02164" w:rsidRPr="006C76C5" w:rsidRDefault="003966FD" w:rsidP="006C76C5">
      <w:pPr>
        <w:pStyle w:val="Heading3"/>
        <w:suppressAutoHyphens/>
        <w:contextualSpacing/>
      </w:pPr>
      <w:r w:rsidRPr="006C76C5">
        <w:t>Reporting Results</w:t>
      </w:r>
    </w:p>
    <w:p w14:paraId="1A6549EA"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3AD15566" w14:textId="74BB7EB4" w:rsidR="00F02164" w:rsidRPr="006C76C5" w:rsidRDefault="003966FD" w:rsidP="006C76C5">
      <w:pPr>
        <w:numPr>
          <w:ilvl w:val="0"/>
          <w:numId w:val="6"/>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rPr>
        <w:t>Write the general form of the multiple regression model using price as the response variable and living area, grade of the home, number of bathrooms</w:t>
      </w:r>
      <w:r w:rsidR="00E01AAE" w:rsidRPr="006C76C5">
        <w:rPr>
          <w:rFonts w:asciiTheme="majorHAnsi" w:eastAsia="Calibri" w:hAnsiTheme="majorHAnsi" w:cstheme="majorHAnsi"/>
          <w:i/>
        </w:rPr>
        <w:t>,</w:t>
      </w:r>
      <w:r w:rsidRPr="006C76C5">
        <w:rPr>
          <w:rFonts w:asciiTheme="majorHAnsi" w:eastAsia="Calibri" w:hAnsiTheme="majorHAnsi" w:cstheme="majorHAnsi"/>
          <w:i/>
        </w:rPr>
        <w:t xml:space="preserve"> and view as predictor variables. Use </w:t>
      </w:r>
      <m:oMath>
        <m:sSub>
          <m:sSubPr>
            <m:ctrlPr>
              <w:rPr>
                <w:rFonts w:ascii="Cambria Math" w:eastAsia="Calibri" w:hAnsi="Cambria Math" w:cstheme="majorHAnsi"/>
                <w:i/>
              </w:rPr>
            </m:ctrlPr>
          </m:sSubPr>
          <m:e>
            <m:r>
              <w:rPr>
                <w:rFonts w:ascii="Cambria Math" w:hAnsi="Cambria Math" w:cstheme="majorHAnsi"/>
              </w:rPr>
              <m:t>β</m:t>
            </m:r>
          </m:e>
          <m:sub>
            <m:r>
              <w:rPr>
                <w:rFonts w:ascii="Cambria Math" w:eastAsia="Calibri" w:hAnsi="Cambria Math" w:cstheme="majorHAnsi"/>
              </w:rPr>
              <m:t>i</m:t>
            </m:r>
          </m:sub>
        </m:sSub>
      </m:oMath>
      <w:r w:rsidRPr="006C76C5">
        <w:rPr>
          <w:rFonts w:asciiTheme="majorHAnsi" w:eastAsia="Calibri" w:hAnsiTheme="majorHAnsi" w:cstheme="majorHAnsi"/>
          <w:i/>
        </w:rPr>
        <w:t xml:space="preserve"> (where i </w:t>
      </w:r>
      <w:r w:rsidRPr="006C76C5">
        <w:rPr>
          <w:rFonts w:asciiTheme="majorHAnsi" w:eastAsia="Calibri" w:hAnsiTheme="majorHAnsi" w:cstheme="majorHAnsi"/>
          <w:noProof/>
          <w:lang w:val="en-US"/>
        </w:rPr>
        <w:drawing>
          <wp:inline distT="0" distB="0" distL="0" distR="0" wp14:anchorId="2267E9D9" wp14:editId="0782F24B">
            <wp:extent cx="129360" cy="92400"/>
            <wp:effectExtent l="0" t="0" r="0" b="0"/>
            <wp:docPr id="10" name="image1.png" descr="equals"/>
            <wp:cNvGraphicFramePr/>
            <a:graphic xmlns:a="http://schemas.openxmlformats.org/drawingml/2006/main">
              <a:graphicData uri="http://schemas.openxmlformats.org/drawingml/2006/picture">
                <pic:pic xmlns:pic="http://schemas.openxmlformats.org/drawingml/2006/picture">
                  <pic:nvPicPr>
                    <pic:cNvPr id="0" name="image1.png" descr="equals"/>
                    <pic:cNvPicPr preferRelativeResize="0"/>
                  </pic:nvPicPr>
                  <pic:blipFill>
                    <a:blip r:embed="rId8"/>
                    <a:srcRect/>
                    <a:stretch>
                      <a:fillRect/>
                    </a:stretch>
                  </pic:blipFill>
                  <pic:spPr>
                    <a:xfrm>
                      <a:off x="0" y="0"/>
                      <a:ext cx="129360" cy="92400"/>
                    </a:xfrm>
                    <a:prstGeom prst="rect">
                      <a:avLst/>
                    </a:prstGeom>
                    <a:ln/>
                  </pic:spPr>
                </pic:pic>
              </a:graphicData>
            </a:graphic>
          </wp:inline>
        </w:drawing>
      </w:r>
      <w:r w:rsidRPr="006C76C5">
        <w:rPr>
          <w:rFonts w:asciiTheme="majorHAnsi" w:eastAsia="Calibri" w:hAnsiTheme="majorHAnsi" w:cstheme="majorHAnsi"/>
          <w:i/>
        </w:rPr>
        <w:t xml:space="preserve"> 1, 2, </w:t>
      </w:r>
      <w:proofErr w:type="gramStart"/>
      <w:r w:rsidRPr="006C76C5">
        <w:rPr>
          <w:rFonts w:asciiTheme="majorHAnsi" w:eastAsia="Calibri" w:hAnsiTheme="majorHAnsi" w:cstheme="majorHAnsi"/>
          <w:i/>
        </w:rPr>
        <w:t>... )</w:t>
      </w:r>
      <w:proofErr w:type="gramEnd"/>
      <w:r w:rsidRPr="006C76C5">
        <w:rPr>
          <w:rFonts w:asciiTheme="majorHAnsi" w:eastAsia="Calibri" w:hAnsiTheme="majorHAnsi" w:cstheme="majorHAnsi"/>
          <w:i/>
        </w:rPr>
        <w:t xml:space="preserve"> to represent the slope parameters for all predictor variables. </w:t>
      </w:r>
      <w:r w:rsidRPr="006C76C5">
        <w:rPr>
          <w:rFonts w:asciiTheme="majorHAnsi" w:eastAsia="Calibri" w:hAnsiTheme="majorHAnsi" w:cstheme="majorHAnsi"/>
          <w:i/>
        </w:rPr>
        <w:br/>
      </w:r>
      <w:r w:rsidRPr="006C76C5">
        <w:rPr>
          <w:rFonts w:asciiTheme="majorHAnsi" w:eastAsia="Calibri" w:hAnsiTheme="majorHAnsi" w:cstheme="majorHAnsi"/>
          <w:i/>
        </w:rPr>
        <w:lastRenderedPageBreak/>
        <w:t>Note: You will use the variables living area, grade of the home</w:t>
      </w:r>
      <w:r w:rsidR="00E01AAE" w:rsidRPr="006C76C5">
        <w:rPr>
          <w:rFonts w:asciiTheme="majorHAnsi" w:eastAsia="Calibri" w:hAnsiTheme="majorHAnsi" w:cstheme="majorHAnsi"/>
          <w:i/>
        </w:rPr>
        <w:t>,</w:t>
      </w:r>
      <w:r w:rsidRPr="006C76C5">
        <w:rPr>
          <w:rFonts w:asciiTheme="majorHAnsi" w:eastAsia="Calibri" w:hAnsiTheme="majorHAnsi" w:cstheme="majorHAnsi"/>
          <w:i/>
        </w:rPr>
        <w:t xml:space="preserve"> and number of bathrooms as </w:t>
      </w:r>
      <w:r w:rsidRPr="006C76C5">
        <w:rPr>
          <w:rFonts w:asciiTheme="majorHAnsi" w:eastAsia="Calibri" w:hAnsiTheme="majorHAnsi" w:cstheme="majorHAnsi"/>
          <w:b/>
          <w:i/>
        </w:rPr>
        <w:t>quantitative</w:t>
      </w:r>
      <w:r w:rsidRPr="006C76C5">
        <w:rPr>
          <w:rFonts w:asciiTheme="majorHAnsi" w:eastAsia="Calibri" w:hAnsiTheme="majorHAnsi" w:cstheme="majorHAnsi"/>
          <w:i/>
        </w:rPr>
        <w:t xml:space="preserve"> variables and view as</w:t>
      </w:r>
      <w:r w:rsidR="00E01AAE" w:rsidRPr="006C76C5">
        <w:rPr>
          <w:rFonts w:asciiTheme="majorHAnsi" w:eastAsia="Calibri" w:hAnsiTheme="majorHAnsi" w:cstheme="majorHAnsi"/>
          <w:i/>
        </w:rPr>
        <w:t xml:space="preserve"> a</w:t>
      </w:r>
      <w:r w:rsidRPr="006C76C5">
        <w:rPr>
          <w:rFonts w:asciiTheme="majorHAnsi" w:eastAsia="Calibri" w:hAnsiTheme="majorHAnsi" w:cstheme="majorHAnsi"/>
          <w:i/>
        </w:rPr>
        <w:t xml:space="preserve"> </w:t>
      </w:r>
      <w:r w:rsidRPr="006C76C5">
        <w:rPr>
          <w:rFonts w:asciiTheme="majorHAnsi" w:eastAsia="Calibri" w:hAnsiTheme="majorHAnsi" w:cstheme="majorHAnsi"/>
          <w:b/>
          <w:i/>
        </w:rPr>
        <w:t>qualitative</w:t>
      </w:r>
      <w:r w:rsidRPr="006C76C5">
        <w:rPr>
          <w:rFonts w:asciiTheme="majorHAnsi" w:eastAsia="Calibri" w:hAnsiTheme="majorHAnsi" w:cstheme="majorHAnsi"/>
          <w:i/>
        </w:rPr>
        <w:t xml:space="preserve"> variable in this model. Use</w:t>
      </w:r>
      <w:r w:rsidR="00E01AAE" w:rsidRPr="006C76C5">
        <w:rPr>
          <w:rFonts w:asciiTheme="majorHAnsi" w:eastAsia="Calibri" w:hAnsiTheme="majorHAnsi" w:cstheme="majorHAnsi"/>
          <w:i/>
        </w:rPr>
        <w:t xml:space="preserve"> the</w:t>
      </w:r>
      <w:r w:rsidRPr="006C76C5">
        <w:rPr>
          <w:rFonts w:asciiTheme="majorHAnsi" w:eastAsia="Calibri" w:hAnsiTheme="majorHAnsi" w:cstheme="majorHAnsi"/>
          <w:i/>
        </w:rPr>
        <w:t xml:space="preserve"> equation editor to write the general form of </w:t>
      </w:r>
      <w:r w:rsidR="00132677" w:rsidRPr="006C76C5">
        <w:rPr>
          <w:rFonts w:asciiTheme="majorHAnsi" w:eastAsia="Calibri" w:hAnsiTheme="majorHAnsi" w:cstheme="majorHAnsi"/>
          <w:i/>
        </w:rPr>
        <w:t xml:space="preserve">the </w:t>
      </w:r>
      <w:r w:rsidRPr="006C76C5">
        <w:rPr>
          <w:rFonts w:asciiTheme="majorHAnsi" w:eastAsia="Calibri" w:hAnsiTheme="majorHAnsi" w:cstheme="majorHAnsi"/>
          <w:i/>
        </w:rPr>
        <w:t>regression equation.</w:t>
      </w:r>
    </w:p>
    <w:p w14:paraId="0BC5F729" w14:textId="2F7F369C" w:rsidR="00F02164" w:rsidRPr="006C76C5" w:rsidRDefault="003966FD" w:rsidP="006C76C5">
      <w:pPr>
        <w:numPr>
          <w:ilvl w:val="0"/>
          <w:numId w:val="12"/>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Create the multiple regression model for price as a response variable with living area, upper level area, age of the home, grade of the home, number of bedrooms</w:t>
      </w:r>
      <w:r w:rsidR="00E01AAE" w:rsidRPr="006C76C5">
        <w:rPr>
          <w:rFonts w:asciiTheme="majorHAnsi" w:eastAsia="Calibri" w:hAnsiTheme="majorHAnsi" w:cstheme="majorHAnsi"/>
          <w:i/>
        </w:rPr>
        <w:t>,</w:t>
      </w:r>
      <w:r w:rsidRPr="006C76C5">
        <w:rPr>
          <w:rFonts w:asciiTheme="majorHAnsi" w:eastAsia="Calibri" w:hAnsiTheme="majorHAnsi" w:cstheme="majorHAnsi"/>
          <w:i/>
        </w:rPr>
        <w:t xml:space="preserve"> and </w:t>
      </w:r>
      <w:r w:rsidR="00E01AAE" w:rsidRPr="006C76C5">
        <w:rPr>
          <w:rFonts w:asciiTheme="majorHAnsi" w:eastAsia="Calibri" w:hAnsiTheme="majorHAnsi" w:cstheme="majorHAnsi"/>
          <w:i/>
        </w:rPr>
        <w:t xml:space="preserve">number of </w:t>
      </w:r>
      <w:r w:rsidRPr="006C76C5">
        <w:rPr>
          <w:rFonts w:asciiTheme="majorHAnsi" w:eastAsia="Calibri" w:hAnsiTheme="majorHAnsi" w:cstheme="majorHAnsi"/>
          <w:i/>
        </w:rPr>
        <w:t xml:space="preserve">bathrooms as predictor variables. Write the model equation. </w:t>
      </w:r>
      <w:r w:rsidRPr="006C76C5">
        <w:rPr>
          <w:rFonts w:asciiTheme="majorHAnsi" w:eastAsia="Calibri" w:hAnsiTheme="majorHAnsi" w:cstheme="majorHAnsi"/>
          <w:i/>
        </w:rPr>
        <w:br/>
        <w:t xml:space="preserve">Note: Use </w:t>
      </w:r>
      <w:r w:rsidR="001E381F" w:rsidRPr="006C76C5">
        <w:rPr>
          <w:rFonts w:asciiTheme="majorHAnsi" w:eastAsia="Calibri" w:hAnsiTheme="majorHAnsi" w:cstheme="majorHAnsi"/>
          <w:i/>
        </w:rPr>
        <w:t xml:space="preserve">the </w:t>
      </w:r>
      <w:r w:rsidRPr="006C76C5">
        <w:rPr>
          <w:rFonts w:asciiTheme="majorHAnsi" w:eastAsia="Calibri" w:hAnsiTheme="majorHAnsi" w:cstheme="majorHAnsi"/>
          <w:i/>
        </w:rPr>
        <w:t>equation editor to write the regression equation.</w:t>
      </w:r>
    </w:p>
    <w:p w14:paraId="44A78FD9" w14:textId="319A5882" w:rsidR="00F02164" w:rsidRPr="006C76C5" w:rsidRDefault="003966FD" w:rsidP="006C76C5">
      <w:pPr>
        <w:numPr>
          <w:ilvl w:val="0"/>
          <w:numId w:val="6"/>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 xml:space="preserve">What are the values of </w:t>
      </w:r>
      <w:r w:rsidR="00812F91" w:rsidRPr="006C76C5">
        <w:rPr>
          <w:rFonts w:asciiTheme="majorHAnsi" w:eastAsia="Calibri" w:hAnsiTheme="majorHAnsi" w:cstheme="majorHAnsi"/>
          <w:i/>
        </w:rPr>
        <w:t>R</w:t>
      </w:r>
      <w:r w:rsidR="00812F91" w:rsidRPr="006C76C5">
        <w:rPr>
          <w:rFonts w:asciiTheme="majorHAnsi" w:eastAsia="Calibri" w:hAnsiTheme="majorHAnsi" w:cstheme="majorHAnsi"/>
          <w:i/>
          <w:vertAlign w:val="superscript"/>
        </w:rPr>
        <w:t>2</w:t>
      </w:r>
      <w:r w:rsidR="00812F91" w:rsidRPr="006C76C5">
        <w:rPr>
          <w:rFonts w:asciiTheme="majorHAnsi" w:eastAsia="Calibri" w:hAnsiTheme="majorHAnsi" w:cstheme="majorHAnsi"/>
          <w:i/>
        </w:rPr>
        <w:t xml:space="preserve"> </w:t>
      </w:r>
      <w:r w:rsidRPr="006C76C5">
        <w:rPr>
          <w:rFonts w:asciiTheme="majorHAnsi" w:eastAsia="Calibri" w:hAnsiTheme="majorHAnsi" w:cstheme="majorHAnsi"/>
          <w:i/>
        </w:rPr>
        <w:t xml:space="preserve">and </w:t>
      </w:r>
      <w:r w:rsidR="006219F5" w:rsidRPr="006C76C5">
        <w:rPr>
          <w:rFonts w:asciiTheme="majorHAnsi" w:eastAsia="Calibri" w:hAnsiTheme="majorHAnsi" w:cstheme="majorHAnsi"/>
          <w:i/>
          <w:noProof/>
          <w:lang w:val="en-US"/>
        </w:rPr>
        <w:drawing>
          <wp:inline distT="0" distB="0" distL="0" distR="0" wp14:anchorId="094237F1" wp14:editId="0DDA6A1D">
            <wp:extent cx="152400" cy="148771"/>
            <wp:effectExtent l="0" t="0" r="0" b="3810"/>
            <wp:docPr id="18" name="Picture 18"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justed R-Squar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704" cy="150044"/>
                    </a:xfrm>
                    <a:prstGeom prst="rect">
                      <a:avLst/>
                    </a:prstGeom>
                  </pic:spPr>
                </pic:pic>
              </a:graphicData>
            </a:graphic>
          </wp:inline>
        </w:drawing>
      </w:r>
      <w:r w:rsidRPr="006C76C5">
        <w:rPr>
          <w:rFonts w:asciiTheme="majorHAnsi" w:eastAsia="Calibri" w:hAnsiTheme="majorHAnsi" w:cstheme="majorHAnsi"/>
          <w:i/>
        </w:rPr>
        <w:t xml:space="preserve"> for the model? Provide </w:t>
      </w:r>
      <w:r w:rsidR="001E381F" w:rsidRPr="006C76C5">
        <w:rPr>
          <w:rFonts w:asciiTheme="majorHAnsi" w:eastAsia="Calibri" w:hAnsiTheme="majorHAnsi" w:cstheme="majorHAnsi"/>
          <w:i/>
        </w:rPr>
        <w:t xml:space="preserve">your </w:t>
      </w:r>
      <w:r w:rsidRPr="006C76C5">
        <w:rPr>
          <w:rFonts w:asciiTheme="majorHAnsi" w:eastAsia="Calibri" w:hAnsiTheme="majorHAnsi" w:cstheme="majorHAnsi"/>
          <w:i/>
        </w:rPr>
        <w:t xml:space="preserve">interpretation of these statistics. </w:t>
      </w:r>
    </w:p>
    <w:p w14:paraId="6B465B42" w14:textId="36B0385F" w:rsidR="00F02164" w:rsidRPr="006C76C5" w:rsidRDefault="003966FD" w:rsidP="006C76C5">
      <w:pPr>
        <w:numPr>
          <w:ilvl w:val="0"/>
          <w:numId w:val="6"/>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Interpret the beta estimates for the living area and lake view.</w:t>
      </w:r>
    </w:p>
    <w:p w14:paraId="0527F49B" w14:textId="390844FF" w:rsidR="00F02164" w:rsidRPr="006C76C5" w:rsidRDefault="003966FD" w:rsidP="006C76C5">
      <w:pPr>
        <w:numPr>
          <w:ilvl w:val="0"/>
          <w:numId w:val="6"/>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Obtain the residuals</w:t>
      </w:r>
      <w:r w:rsidR="001E381F" w:rsidRPr="006C76C5">
        <w:rPr>
          <w:rFonts w:asciiTheme="majorHAnsi" w:eastAsia="Calibri" w:hAnsiTheme="majorHAnsi" w:cstheme="majorHAnsi"/>
          <w:i/>
        </w:rPr>
        <w:t xml:space="preserve"> and</w:t>
      </w:r>
      <w:r w:rsidRPr="006C76C5">
        <w:rPr>
          <w:rFonts w:asciiTheme="majorHAnsi" w:eastAsia="Calibri" w:hAnsiTheme="majorHAnsi" w:cstheme="majorHAnsi"/>
          <w:i/>
        </w:rPr>
        <w:t xml:space="preserve"> fitted values to create the following plots. Include these plots and comment on the validity of assumptions. </w:t>
      </w:r>
      <w:r w:rsidR="00AE1D43" w:rsidRPr="006C76C5">
        <w:rPr>
          <w:rFonts w:asciiTheme="majorHAnsi" w:eastAsia="Calibri" w:hAnsiTheme="majorHAnsi" w:cstheme="majorHAnsi"/>
          <w:i/>
        </w:rPr>
        <w:t>I</w:t>
      </w:r>
      <w:r w:rsidRPr="006C76C5">
        <w:rPr>
          <w:rFonts w:asciiTheme="majorHAnsi" w:eastAsia="Calibri" w:hAnsiTheme="majorHAnsi" w:cstheme="majorHAnsi"/>
          <w:i/>
        </w:rPr>
        <w:t>nclude any tables for the values for residuals or the fitted values.</w:t>
      </w:r>
    </w:p>
    <w:p w14:paraId="68DF9B13" w14:textId="77777777" w:rsidR="00F02164" w:rsidRPr="006C76C5" w:rsidRDefault="003966FD" w:rsidP="006C76C5">
      <w:pPr>
        <w:numPr>
          <w:ilvl w:val="1"/>
          <w:numId w:val="6"/>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Residuals against Fitted Values</w:t>
      </w:r>
    </w:p>
    <w:p w14:paraId="654D0DA7" w14:textId="77777777" w:rsidR="00F02164" w:rsidRPr="006C76C5" w:rsidRDefault="003966FD" w:rsidP="006C76C5">
      <w:pPr>
        <w:numPr>
          <w:ilvl w:val="1"/>
          <w:numId w:val="6"/>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Normal Q-Q plot</w:t>
      </w:r>
    </w:p>
    <w:p w14:paraId="5811B322"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3A11F5AB"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noProof/>
          <w:highlight w:val="yellow"/>
          <w:lang w:val="en-US"/>
        </w:rPr>
        <w:drawing>
          <wp:inline distT="114300" distB="114300" distL="114300" distR="114300" wp14:anchorId="4595CD29" wp14:editId="1EEC744A">
            <wp:extent cx="215566" cy="190500"/>
            <wp:effectExtent l="0" t="0" r="0" b="0"/>
            <wp:docPr id="4"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5E0A848D"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1795A808" w14:textId="77777777" w:rsidR="00F02164" w:rsidRPr="006C76C5" w:rsidRDefault="003966FD" w:rsidP="006C76C5">
      <w:pPr>
        <w:pStyle w:val="Heading3"/>
        <w:suppressAutoHyphens/>
        <w:contextualSpacing/>
      </w:pPr>
      <w:r w:rsidRPr="006C76C5">
        <w:t>Evaluating Significance of Model</w:t>
      </w:r>
    </w:p>
    <w:p w14:paraId="635BEC5B"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8875AC4" w14:textId="65A12759" w:rsidR="00F02164" w:rsidRPr="006C76C5" w:rsidRDefault="003966FD" w:rsidP="006C76C5">
      <w:pPr>
        <w:numPr>
          <w:ilvl w:val="0"/>
          <w:numId w:val="7"/>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 xml:space="preserve">Is the model significant at </w:t>
      </w:r>
      <w:r w:rsidR="00AE1D43" w:rsidRPr="006C76C5">
        <w:rPr>
          <w:rFonts w:asciiTheme="majorHAnsi" w:eastAsia="Calibri" w:hAnsiTheme="majorHAnsi" w:cstheme="majorHAnsi"/>
          <w:i/>
          <w:color w:val="000000"/>
        </w:rPr>
        <w:t xml:space="preserve">a </w:t>
      </w:r>
      <w:r w:rsidRPr="006C76C5">
        <w:rPr>
          <w:rFonts w:asciiTheme="majorHAnsi" w:eastAsia="Calibri" w:hAnsiTheme="majorHAnsi" w:cstheme="majorHAnsi"/>
          <w:i/>
          <w:color w:val="000000"/>
        </w:rPr>
        <w:t xml:space="preserve">5% level of significance? Carry out the overall F-test by identifying the null hypothesis, </w:t>
      </w:r>
      <w:r w:rsidR="00AE1D43" w:rsidRPr="006C76C5">
        <w:rPr>
          <w:rFonts w:asciiTheme="majorHAnsi" w:eastAsia="Calibri" w:hAnsiTheme="majorHAnsi" w:cstheme="majorHAnsi"/>
          <w:i/>
          <w:color w:val="000000"/>
        </w:rPr>
        <w:t xml:space="preserve">the </w:t>
      </w:r>
      <w:r w:rsidRPr="006C76C5">
        <w:rPr>
          <w:rFonts w:asciiTheme="majorHAnsi" w:eastAsia="Calibri" w:hAnsiTheme="majorHAnsi" w:cstheme="majorHAnsi"/>
          <w:i/>
          <w:color w:val="000000"/>
        </w:rPr>
        <w:t>alternative hypothesis, the P-value</w:t>
      </w:r>
      <w:r w:rsidR="00AE1D43" w:rsidRPr="006C76C5">
        <w:rPr>
          <w:rFonts w:asciiTheme="majorHAnsi" w:eastAsia="Calibri" w:hAnsiTheme="majorHAnsi" w:cstheme="majorHAnsi"/>
          <w:i/>
          <w:color w:val="000000"/>
        </w:rPr>
        <w:t>,</w:t>
      </w:r>
      <w:r w:rsidRPr="006C76C5">
        <w:rPr>
          <w:rFonts w:asciiTheme="majorHAnsi" w:eastAsia="Calibri" w:hAnsiTheme="majorHAnsi" w:cstheme="majorHAnsi"/>
          <w:i/>
          <w:color w:val="000000"/>
        </w:rPr>
        <w:t xml:space="preserve"> and the conclusion of the test. </w:t>
      </w:r>
    </w:p>
    <w:p w14:paraId="5BB1E6C5" w14:textId="58F2F1B1" w:rsidR="00F02164" w:rsidRPr="006C76C5" w:rsidRDefault="003966FD" w:rsidP="006C76C5">
      <w:pPr>
        <w:numPr>
          <w:ilvl w:val="0"/>
          <w:numId w:val="7"/>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Which terms are significant at</w:t>
      </w:r>
      <w:r w:rsidR="00AE1D43" w:rsidRPr="006C76C5">
        <w:rPr>
          <w:rFonts w:asciiTheme="majorHAnsi" w:eastAsia="Calibri" w:hAnsiTheme="majorHAnsi" w:cstheme="majorHAnsi"/>
          <w:i/>
          <w:color w:val="000000"/>
        </w:rPr>
        <w:t xml:space="preserve"> a</w:t>
      </w:r>
      <w:r w:rsidRPr="006C76C5">
        <w:rPr>
          <w:rFonts w:asciiTheme="majorHAnsi" w:eastAsia="Calibri" w:hAnsiTheme="majorHAnsi" w:cstheme="majorHAnsi"/>
          <w:i/>
          <w:color w:val="000000"/>
        </w:rPr>
        <w:t xml:space="preserve"> 5% level of significance? Carry out individual beta tests by identifying the null hypothesis,</w:t>
      </w:r>
      <w:r w:rsidR="00AE1D43" w:rsidRPr="006C76C5">
        <w:rPr>
          <w:rFonts w:asciiTheme="majorHAnsi" w:eastAsia="Calibri" w:hAnsiTheme="majorHAnsi" w:cstheme="majorHAnsi"/>
          <w:i/>
          <w:color w:val="000000"/>
        </w:rPr>
        <w:t xml:space="preserve"> the</w:t>
      </w:r>
      <w:r w:rsidRPr="006C76C5">
        <w:rPr>
          <w:rFonts w:asciiTheme="majorHAnsi" w:eastAsia="Calibri" w:hAnsiTheme="majorHAnsi" w:cstheme="majorHAnsi"/>
          <w:i/>
          <w:color w:val="000000"/>
        </w:rPr>
        <w:t xml:space="preserve"> alternative hypothesis, the P-value</w:t>
      </w:r>
      <w:r w:rsidR="00AE1D43" w:rsidRPr="006C76C5">
        <w:rPr>
          <w:rFonts w:asciiTheme="majorHAnsi" w:eastAsia="Calibri" w:hAnsiTheme="majorHAnsi" w:cstheme="majorHAnsi"/>
          <w:i/>
          <w:color w:val="000000"/>
        </w:rPr>
        <w:t>,</w:t>
      </w:r>
      <w:r w:rsidRPr="006C76C5">
        <w:rPr>
          <w:rFonts w:asciiTheme="majorHAnsi" w:eastAsia="Calibri" w:hAnsiTheme="majorHAnsi" w:cstheme="majorHAnsi"/>
          <w:i/>
          <w:color w:val="000000"/>
        </w:rPr>
        <w:t xml:space="preserve"> and the conclusion of each test.</w:t>
      </w:r>
    </w:p>
    <w:p w14:paraId="52EEFE0A" w14:textId="77777777" w:rsidR="00F02164" w:rsidRPr="006C76C5" w:rsidRDefault="00F02164" w:rsidP="006C76C5">
      <w:pPr>
        <w:pBdr>
          <w:top w:val="nil"/>
          <w:left w:val="nil"/>
          <w:bottom w:val="nil"/>
          <w:right w:val="nil"/>
          <w:between w:val="nil"/>
        </w:pBdr>
        <w:suppressAutoHyphens/>
        <w:spacing w:line="240" w:lineRule="auto"/>
        <w:contextualSpacing/>
        <w:rPr>
          <w:rFonts w:asciiTheme="majorHAnsi" w:eastAsia="Calibri" w:hAnsiTheme="majorHAnsi" w:cstheme="majorHAnsi"/>
          <w:i/>
        </w:rPr>
      </w:pPr>
    </w:p>
    <w:p w14:paraId="3594A3BE"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noProof/>
          <w:highlight w:val="yellow"/>
          <w:lang w:val="en-US"/>
        </w:rPr>
        <w:drawing>
          <wp:inline distT="114300" distB="114300" distL="114300" distR="114300" wp14:anchorId="7035FEEA" wp14:editId="62815483">
            <wp:extent cx="215566" cy="190500"/>
            <wp:effectExtent l="0" t="0" r="0" b="0"/>
            <wp:docPr id="5"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0736ABA6"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763BC85" w14:textId="77777777" w:rsidR="00F02164" w:rsidRPr="006C76C5" w:rsidRDefault="003966FD" w:rsidP="006C76C5">
      <w:pPr>
        <w:pStyle w:val="Heading3"/>
        <w:suppressAutoHyphens/>
        <w:contextualSpacing/>
      </w:pPr>
      <w:r w:rsidRPr="006C76C5">
        <w:t>Making Predictions Using Model</w:t>
      </w:r>
    </w:p>
    <w:p w14:paraId="28442384"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91359B1" w14:textId="1576B870" w:rsidR="00F02164" w:rsidRPr="006C76C5" w:rsidRDefault="003966FD" w:rsidP="006C76C5">
      <w:pPr>
        <w:numPr>
          <w:ilvl w:val="0"/>
          <w:numId w:val="5"/>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rPr>
        <w:t>What is the predicted price for a home that backs out to a lake</w:t>
      </w:r>
      <w:r w:rsidR="00132677" w:rsidRPr="006C76C5">
        <w:rPr>
          <w:rFonts w:asciiTheme="majorHAnsi" w:eastAsia="Calibri" w:hAnsiTheme="majorHAnsi" w:cstheme="majorHAnsi"/>
          <w:i/>
        </w:rPr>
        <w:t xml:space="preserve"> and</w:t>
      </w:r>
      <w:r w:rsidRPr="006C76C5">
        <w:rPr>
          <w:rFonts w:asciiTheme="majorHAnsi" w:eastAsia="Calibri" w:hAnsiTheme="majorHAnsi" w:cstheme="majorHAnsi"/>
          <w:i/>
        </w:rPr>
        <w:t xml:space="preserve"> has </w:t>
      </w:r>
      <w:r w:rsidR="00132677" w:rsidRPr="006C76C5">
        <w:rPr>
          <w:rFonts w:asciiTheme="majorHAnsi" w:eastAsia="Calibri" w:hAnsiTheme="majorHAnsi" w:cstheme="majorHAnsi"/>
          <w:i/>
        </w:rPr>
        <w:t xml:space="preserve">a </w:t>
      </w:r>
      <w:r w:rsidRPr="006C76C5">
        <w:rPr>
          <w:rFonts w:asciiTheme="majorHAnsi" w:eastAsia="Calibri" w:hAnsiTheme="majorHAnsi" w:cstheme="majorHAnsi"/>
          <w:i/>
        </w:rPr>
        <w:t>2</w:t>
      </w:r>
      <w:r w:rsidR="00132677" w:rsidRPr="006C76C5">
        <w:rPr>
          <w:rFonts w:asciiTheme="majorHAnsi" w:eastAsia="Calibri" w:hAnsiTheme="majorHAnsi" w:cstheme="majorHAnsi"/>
          <w:i/>
        </w:rPr>
        <w:t>,</w:t>
      </w:r>
      <w:r w:rsidRPr="006C76C5">
        <w:rPr>
          <w:rFonts w:asciiTheme="majorHAnsi" w:eastAsia="Calibri" w:hAnsiTheme="majorHAnsi" w:cstheme="majorHAnsi"/>
          <w:i/>
        </w:rPr>
        <w:t xml:space="preserve">150 </w:t>
      </w:r>
      <w:proofErr w:type="spellStart"/>
      <w:r w:rsidRPr="006C76C5">
        <w:rPr>
          <w:rFonts w:asciiTheme="majorHAnsi" w:eastAsia="Calibri" w:hAnsiTheme="majorHAnsi" w:cstheme="majorHAnsi"/>
          <w:i/>
        </w:rPr>
        <w:t>sq</w:t>
      </w:r>
      <w:proofErr w:type="spellEnd"/>
      <w:r w:rsidRPr="006C76C5">
        <w:rPr>
          <w:rFonts w:asciiTheme="majorHAnsi" w:eastAsia="Calibri" w:hAnsiTheme="majorHAnsi" w:cstheme="majorHAnsi"/>
          <w:i/>
        </w:rPr>
        <w:t xml:space="preserve"> </w:t>
      </w:r>
      <w:proofErr w:type="spellStart"/>
      <w:r w:rsidRPr="006C76C5">
        <w:rPr>
          <w:rFonts w:asciiTheme="majorHAnsi" w:eastAsia="Calibri" w:hAnsiTheme="majorHAnsi" w:cstheme="majorHAnsi"/>
          <w:i/>
        </w:rPr>
        <w:t>ft</w:t>
      </w:r>
      <w:proofErr w:type="spellEnd"/>
      <w:r w:rsidRPr="006C76C5">
        <w:rPr>
          <w:rFonts w:asciiTheme="majorHAnsi" w:eastAsia="Calibri" w:hAnsiTheme="majorHAnsi" w:cstheme="majorHAnsi"/>
          <w:i/>
        </w:rPr>
        <w:t xml:space="preserve"> living area, </w:t>
      </w:r>
      <w:proofErr w:type="gramStart"/>
      <w:r w:rsidRPr="006C76C5">
        <w:rPr>
          <w:rFonts w:asciiTheme="majorHAnsi" w:eastAsia="Calibri" w:hAnsiTheme="majorHAnsi" w:cstheme="majorHAnsi"/>
          <w:i/>
        </w:rPr>
        <w:t>7</w:t>
      </w:r>
      <w:proofErr w:type="gramEnd"/>
      <w:r w:rsidRPr="006C76C5">
        <w:rPr>
          <w:rFonts w:asciiTheme="majorHAnsi" w:eastAsia="Calibri" w:hAnsiTheme="majorHAnsi" w:cstheme="majorHAnsi"/>
          <w:i/>
        </w:rPr>
        <w:t xml:space="preserve"> grade,</w:t>
      </w:r>
      <w:r w:rsidR="00132677" w:rsidRPr="006C76C5">
        <w:rPr>
          <w:rFonts w:asciiTheme="majorHAnsi" w:eastAsia="Calibri" w:hAnsiTheme="majorHAnsi" w:cstheme="majorHAnsi"/>
          <w:i/>
        </w:rPr>
        <w:t xml:space="preserve"> and three</w:t>
      </w:r>
      <w:r w:rsidRPr="006C76C5">
        <w:rPr>
          <w:rFonts w:asciiTheme="majorHAnsi" w:eastAsia="Calibri" w:hAnsiTheme="majorHAnsi" w:cstheme="majorHAnsi"/>
          <w:i/>
        </w:rPr>
        <w:t xml:space="preserve"> bathrooms? Obtain 90% prediction and confidence intervals for the price of this home. Interpret each interval.</w:t>
      </w:r>
    </w:p>
    <w:p w14:paraId="5664B3DD" w14:textId="21057203" w:rsidR="00F02164" w:rsidRPr="006C76C5" w:rsidRDefault="003966FD" w:rsidP="006C76C5">
      <w:pPr>
        <w:numPr>
          <w:ilvl w:val="0"/>
          <w:numId w:val="5"/>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rPr>
        <w:t>What is the predicted price for a home that backs out to a road</w:t>
      </w:r>
      <w:r w:rsidR="00132677" w:rsidRPr="006C76C5">
        <w:rPr>
          <w:rFonts w:asciiTheme="majorHAnsi" w:eastAsia="Calibri" w:hAnsiTheme="majorHAnsi" w:cstheme="majorHAnsi"/>
          <w:i/>
        </w:rPr>
        <w:t xml:space="preserve"> and</w:t>
      </w:r>
      <w:r w:rsidRPr="006C76C5">
        <w:rPr>
          <w:rFonts w:asciiTheme="majorHAnsi" w:eastAsia="Calibri" w:hAnsiTheme="majorHAnsi" w:cstheme="majorHAnsi"/>
          <w:i/>
        </w:rPr>
        <w:t xml:space="preserve"> has </w:t>
      </w:r>
      <w:r w:rsidR="00132677" w:rsidRPr="006C76C5">
        <w:rPr>
          <w:rFonts w:asciiTheme="majorHAnsi" w:eastAsia="Calibri" w:hAnsiTheme="majorHAnsi" w:cstheme="majorHAnsi"/>
          <w:i/>
        </w:rPr>
        <w:t xml:space="preserve">a </w:t>
      </w:r>
      <w:r w:rsidRPr="006C76C5">
        <w:rPr>
          <w:rFonts w:asciiTheme="majorHAnsi" w:eastAsia="Calibri" w:hAnsiTheme="majorHAnsi" w:cstheme="majorHAnsi"/>
          <w:i/>
        </w:rPr>
        <w:t>2</w:t>
      </w:r>
      <w:r w:rsidR="00132677" w:rsidRPr="006C76C5">
        <w:rPr>
          <w:rFonts w:asciiTheme="majorHAnsi" w:eastAsia="Calibri" w:hAnsiTheme="majorHAnsi" w:cstheme="majorHAnsi"/>
          <w:i/>
        </w:rPr>
        <w:t>,</w:t>
      </w:r>
      <w:r w:rsidRPr="006C76C5">
        <w:rPr>
          <w:rFonts w:asciiTheme="majorHAnsi" w:eastAsia="Calibri" w:hAnsiTheme="majorHAnsi" w:cstheme="majorHAnsi"/>
          <w:i/>
        </w:rPr>
        <w:t xml:space="preserve">150 </w:t>
      </w:r>
      <w:proofErr w:type="spellStart"/>
      <w:r w:rsidRPr="006C76C5">
        <w:rPr>
          <w:rFonts w:asciiTheme="majorHAnsi" w:eastAsia="Calibri" w:hAnsiTheme="majorHAnsi" w:cstheme="majorHAnsi"/>
          <w:i/>
        </w:rPr>
        <w:t>sq</w:t>
      </w:r>
      <w:proofErr w:type="spellEnd"/>
      <w:r w:rsidRPr="006C76C5">
        <w:rPr>
          <w:rFonts w:asciiTheme="majorHAnsi" w:eastAsia="Calibri" w:hAnsiTheme="majorHAnsi" w:cstheme="majorHAnsi"/>
          <w:i/>
        </w:rPr>
        <w:t xml:space="preserve"> </w:t>
      </w:r>
      <w:proofErr w:type="spellStart"/>
      <w:r w:rsidRPr="006C76C5">
        <w:rPr>
          <w:rFonts w:asciiTheme="majorHAnsi" w:eastAsia="Calibri" w:hAnsiTheme="majorHAnsi" w:cstheme="majorHAnsi"/>
          <w:i/>
        </w:rPr>
        <w:t>ft</w:t>
      </w:r>
      <w:proofErr w:type="spellEnd"/>
      <w:r w:rsidRPr="006C76C5">
        <w:rPr>
          <w:rFonts w:asciiTheme="majorHAnsi" w:eastAsia="Calibri" w:hAnsiTheme="majorHAnsi" w:cstheme="majorHAnsi"/>
          <w:i/>
        </w:rPr>
        <w:t xml:space="preserve"> living area, </w:t>
      </w:r>
      <w:proofErr w:type="gramStart"/>
      <w:r w:rsidRPr="006C76C5">
        <w:rPr>
          <w:rFonts w:asciiTheme="majorHAnsi" w:eastAsia="Calibri" w:hAnsiTheme="majorHAnsi" w:cstheme="majorHAnsi"/>
          <w:i/>
        </w:rPr>
        <w:t>7</w:t>
      </w:r>
      <w:proofErr w:type="gramEnd"/>
      <w:r w:rsidRPr="006C76C5">
        <w:rPr>
          <w:rFonts w:asciiTheme="majorHAnsi" w:eastAsia="Calibri" w:hAnsiTheme="majorHAnsi" w:cstheme="majorHAnsi"/>
          <w:i/>
        </w:rPr>
        <w:t xml:space="preserve"> grade, </w:t>
      </w:r>
      <w:r w:rsidR="00132677" w:rsidRPr="006C76C5">
        <w:rPr>
          <w:rFonts w:asciiTheme="majorHAnsi" w:eastAsia="Calibri" w:hAnsiTheme="majorHAnsi" w:cstheme="majorHAnsi"/>
          <w:i/>
        </w:rPr>
        <w:t>and three</w:t>
      </w:r>
      <w:r w:rsidRPr="006C76C5">
        <w:rPr>
          <w:rFonts w:asciiTheme="majorHAnsi" w:eastAsia="Calibri" w:hAnsiTheme="majorHAnsi" w:cstheme="majorHAnsi"/>
          <w:i/>
        </w:rPr>
        <w:t xml:space="preserve"> bathrooms? Obtain 90% prediction and confidence intervals for the price of this home. Interpret each interval.</w:t>
      </w:r>
      <w:r w:rsidR="007F51C7" w:rsidRPr="006C76C5">
        <w:rPr>
          <w:rFonts w:asciiTheme="majorHAnsi" w:eastAsia="Calibri" w:hAnsiTheme="majorHAnsi" w:cstheme="majorHAnsi"/>
          <w:i/>
        </w:rPr>
        <w:t xml:space="preserve"> </w:t>
      </w:r>
    </w:p>
    <w:p w14:paraId="705519F2" w14:textId="77777777" w:rsidR="00F02164" w:rsidRPr="006C76C5" w:rsidRDefault="003966FD" w:rsidP="006C76C5">
      <w:pPr>
        <w:numPr>
          <w:ilvl w:val="0"/>
          <w:numId w:val="5"/>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Why is the prediction interval wider than the confidence interval?</w:t>
      </w:r>
    </w:p>
    <w:p w14:paraId="0BD15200" w14:textId="77777777" w:rsidR="00F02164" w:rsidRPr="006C76C5" w:rsidRDefault="00F02164" w:rsidP="006C76C5">
      <w:pPr>
        <w:suppressAutoHyphens/>
        <w:spacing w:line="240" w:lineRule="auto"/>
        <w:contextualSpacing/>
        <w:rPr>
          <w:rFonts w:asciiTheme="majorHAnsi" w:hAnsiTheme="majorHAnsi" w:cstheme="majorHAnsi"/>
          <w:b/>
        </w:rPr>
      </w:pPr>
    </w:p>
    <w:p w14:paraId="784391DA" w14:textId="77777777" w:rsidR="00F02164" w:rsidRPr="006C76C5" w:rsidRDefault="003966FD" w:rsidP="006C76C5">
      <w:pPr>
        <w:suppressAutoHyphens/>
        <w:spacing w:line="240" w:lineRule="auto"/>
        <w:contextualSpacing/>
        <w:rPr>
          <w:rFonts w:asciiTheme="majorHAnsi" w:eastAsia="Calibri" w:hAnsiTheme="majorHAnsi" w:cstheme="majorHAnsi"/>
          <w:i/>
          <w:highlight w:val="yellow"/>
        </w:rPr>
      </w:pPr>
      <w:r w:rsidRPr="006C76C5">
        <w:rPr>
          <w:rFonts w:asciiTheme="majorHAnsi" w:eastAsia="Calibri" w:hAnsiTheme="majorHAnsi" w:cstheme="majorHAnsi"/>
          <w:i/>
          <w:noProof/>
          <w:highlight w:val="yellow"/>
          <w:lang w:val="en-US"/>
        </w:rPr>
        <w:drawing>
          <wp:inline distT="114300" distB="114300" distL="114300" distR="114300" wp14:anchorId="16940906" wp14:editId="482AE014">
            <wp:extent cx="215566" cy="190500"/>
            <wp:effectExtent l="0" t="0" r="0" b="0"/>
            <wp:docPr id="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414BA613" w14:textId="77777777" w:rsidR="00F02164" w:rsidRPr="006C76C5" w:rsidRDefault="00F02164" w:rsidP="006C76C5">
      <w:pPr>
        <w:suppressAutoHyphens/>
        <w:spacing w:line="240" w:lineRule="auto"/>
        <w:contextualSpacing/>
        <w:rPr>
          <w:rFonts w:asciiTheme="majorHAnsi" w:eastAsia="Calibri" w:hAnsiTheme="majorHAnsi" w:cstheme="majorHAnsi"/>
          <w:i/>
          <w:highlight w:val="yellow"/>
        </w:rPr>
      </w:pPr>
    </w:p>
    <w:p w14:paraId="0E2EF5E1" w14:textId="77777777" w:rsidR="00F02164" w:rsidRPr="006C76C5" w:rsidRDefault="003966FD" w:rsidP="006C76C5">
      <w:pPr>
        <w:pStyle w:val="Heading2"/>
        <w:suppressAutoHyphens/>
        <w:contextualSpacing/>
      </w:pPr>
      <w:r w:rsidRPr="006C76C5">
        <w:t>4. Model #2 - Complete Second Order Regression Model with Quantitative Variables</w:t>
      </w:r>
    </w:p>
    <w:p w14:paraId="3A9B7D73" w14:textId="77777777" w:rsidR="00F02164" w:rsidRPr="006C76C5" w:rsidRDefault="00F02164" w:rsidP="006C76C5">
      <w:pPr>
        <w:suppressAutoHyphens/>
        <w:spacing w:line="240" w:lineRule="auto"/>
        <w:contextualSpacing/>
        <w:rPr>
          <w:rFonts w:asciiTheme="majorHAnsi" w:eastAsia="Calibri" w:hAnsiTheme="majorHAnsi" w:cstheme="majorHAnsi"/>
          <w:b/>
        </w:rPr>
      </w:pPr>
    </w:p>
    <w:p w14:paraId="7A286DE7" w14:textId="77777777" w:rsidR="00F02164" w:rsidRPr="006C76C5" w:rsidRDefault="003966FD" w:rsidP="006C76C5">
      <w:pPr>
        <w:pStyle w:val="Heading3"/>
        <w:suppressAutoHyphens/>
        <w:contextualSpacing/>
      </w:pPr>
      <w:r w:rsidRPr="006C76C5">
        <w:t>Correlation Analysis</w:t>
      </w:r>
    </w:p>
    <w:p w14:paraId="7C0D41E8"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23A65F63" w14:textId="77777777" w:rsidR="00F02164" w:rsidRPr="006C76C5" w:rsidRDefault="003966FD" w:rsidP="006C76C5">
      <w:pPr>
        <w:numPr>
          <w:ilvl w:val="0"/>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lastRenderedPageBreak/>
        <w:t>Create scatterplots of:</w:t>
      </w:r>
    </w:p>
    <w:p w14:paraId="40A6276A" w14:textId="77777777" w:rsidR="00F02164" w:rsidRPr="006C76C5" w:rsidRDefault="003966FD" w:rsidP="006C76C5">
      <w:pPr>
        <w:numPr>
          <w:ilvl w:val="1"/>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Price (price) vs. the age of appliances (</w:t>
      </w:r>
      <w:proofErr w:type="spellStart"/>
      <w:r w:rsidRPr="006C76C5">
        <w:rPr>
          <w:rFonts w:asciiTheme="majorHAnsi" w:eastAsia="Calibri" w:hAnsiTheme="majorHAnsi" w:cstheme="majorHAnsi"/>
          <w:i/>
          <w:color w:val="000000"/>
        </w:rPr>
        <w:t>appliance_age</w:t>
      </w:r>
      <w:proofErr w:type="spellEnd"/>
      <w:r w:rsidRPr="006C76C5">
        <w:rPr>
          <w:rFonts w:asciiTheme="majorHAnsi" w:eastAsia="Calibri" w:hAnsiTheme="majorHAnsi" w:cstheme="majorHAnsi"/>
          <w:i/>
          <w:color w:val="000000"/>
        </w:rPr>
        <w:t>)</w:t>
      </w:r>
    </w:p>
    <w:p w14:paraId="4142EE2A" w14:textId="77777777" w:rsidR="00F02164" w:rsidRPr="006C76C5" w:rsidRDefault="003966FD" w:rsidP="006C76C5">
      <w:pPr>
        <w:numPr>
          <w:ilvl w:val="1"/>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 xml:space="preserve">Price (price) vs. the crime rate per 100,000 people (crime) </w:t>
      </w:r>
    </w:p>
    <w:p w14:paraId="3FB7A73C" w14:textId="77777777" w:rsidR="00F02164" w:rsidRPr="006C76C5" w:rsidRDefault="003966FD" w:rsidP="006C76C5">
      <w:pPr>
        <w:numPr>
          <w:ilvl w:val="0"/>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Comment on each scatterplot. Is a second order model appropriate using these variables?</w:t>
      </w:r>
    </w:p>
    <w:p w14:paraId="03978ACF"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67B4CACA"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2FE3423F" wp14:editId="3C7142B4">
            <wp:extent cx="215566" cy="190500"/>
            <wp:effectExtent l="0" t="0" r="0" b="0"/>
            <wp:docPr id="17"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7E0946E2" w14:textId="77777777" w:rsidR="00F02164" w:rsidRPr="006C76C5" w:rsidRDefault="00F02164" w:rsidP="006C76C5">
      <w:pPr>
        <w:suppressAutoHyphens/>
        <w:spacing w:line="240" w:lineRule="auto"/>
        <w:contextualSpacing/>
        <w:rPr>
          <w:rFonts w:asciiTheme="majorHAnsi" w:eastAsia="Calibri" w:hAnsiTheme="majorHAnsi" w:cstheme="majorHAnsi"/>
          <w:b/>
        </w:rPr>
      </w:pPr>
    </w:p>
    <w:p w14:paraId="44F13DFE" w14:textId="77777777" w:rsidR="00F02164" w:rsidRPr="006C76C5" w:rsidRDefault="003966FD" w:rsidP="006C76C5">
      <w:pPr>
        <w:pStyle w:val="Heading3"/>
        <w:suppressAutoHyphens/>
        <w:contextualSpacing/>
      </w:pPr>
      <w:r w:rsidRPr="006C76C5">
        <w:t>Reporting Results</w:t>
      </w:r>
    </w:p>
    <w:p w14:paraId="75E416B5"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4A480B00" w14:textId="634898FC" w:rsidR="00F02164" w:rsidRPr="006C76C5" w:rsidRDefault="003966FD" w:rsidP="006C76C5">
      <w:pPr>
        <w:numPr>
          <w:ilvl w:val="0"/>
          <w:numId w:val="6"/>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rPr>
        <w:t xml:space="preserve">Write the general form of a complete second order model for price using age of appliances and crime rate per 100,000 people as predictors. Use </w:t>
      </w:r>
      <m:oMath>
        <m:sSub>
          <m:sSubPr>
            <m:ctrlPr>
              <w:rPr>
                <w:rFonts w:ascii="Cambria Math" w:eastAsia="Calibri" w:hAnsi="Cambria Math" w:cstheme="majorHAnsi"/>
                <w:i/>
              </w:rPr>
            </m:ctrlPr>
          </m:sSubPr>
          <m:e>
            <m:r>
              <w:rPr>
                <w:rFonts w:ascii="Cambria Math" w:hAnsi="Cambria Math" w:cstheme="majorHAnsi"/>
              </w:rPr>
              <m:t>β</m:t>
            </m:r>
          </m:e>
          <m:sub>
            <m:r>
              <w:rPr>
                <w:rFonts w:ascii="Cambria Math" w:eastAsia="Calibri" w:hAnsi="Cambria Math" w:cstheme="majorHAnsi"/>
              </w:rPr>
              <m:t>i</m:t>
            </m:r>
          </m:sub>
        </m:sSub>
      </m:oMath>
      <w:r w:rsidRPr="006C76C5">
        <w:rPr>
          <w:rFonts w:asciiTheme="majorHAnsi" w:eastAsia="Calibri" w:hAnsiTheme="majorHAnsi" w:cstheme="majorHAnsi"/>
          <w:i/>
        </w:rPr>
        <w:t xml:space="preserve"> (where i </w:t>
      </w:r>
      <w:r w:rsidRPr="006C76C5">
        <w:rPr>
          <w:rFonts w:asciiTheme="majorHAnsi" w:eastAsia="Calibri" w:hAnsiTheme="majorHAnsi" w:cstheme="majorHAnsi"/>
          <w:noProof/>
          <w:lang w:val="en-US"/>
        </w:rPr>
        <w:drawing>
          <wp:inline distT="0" distB="0" distL="0" distR="0" wp14:anchorId="6018C8BB" wp14:editId="31D9A9DE">
            <wp:extent cx="129360" cy="92400"/>
            <wp:effectExtent l="0" t="0" r="0" b="0"/>
            <wp:docPr id="13" name="image1.png" descr="equals"/>
            <wp:cNvGraphicFramePr/>
            <a:graphic xmlns:a="http://schemas.openxmlformats.org/drawingml/2006/main">
              <a:graphicData uri="http://schemas.openxmlformats.org/drawingml/2006/picture">
                <pic:pic xmlns:pic="http://schemas.openxmlformats.org/drawingml/2006/picture">
                  <pic:nvPicPr>
                    <pic:cNvPr id="0" name="image1.png" descr="equals"/>
                    <pic:cNvPicPr preferRelativeResize="0"/>
                  </pic:nvPicPr>
                  <pic:blipFill>
                    <a:blip r:embed="rId8"/>
                    <a:srcRect/>
                    <a:stretch>
                      <a:fillRect/>
                    </a:stretch>
                  </pic:blipFill>
                  <pic:spPr>
                    <a:xfrm>
                      <a:off x="0" y="0"/>
                      <a:ext cx="129360" cy="92400"/>
                    </a:xfrm>
                    <a:prstGeom prst="rect">
                      <a:avLst/>
                    </a:prstGeom>
                    <a:ln/>
                  </pic:spPr>
                </pic:pic>
              </a:graphicData>
            </a:graphic>
          </wp:inline>
        </w:drawing>
      </w:r>
      <w:r w:rsidRPr="006C76C5">
        <w:rPr>
          <w:rFonts w:asciiTheme="majorHAnsi" w:eastAsia="Calibri" w:hAnsiTheme="majorHAnsi" w:cstheme="majorHAnsi"/>
          <w:i/>
        </w:rPr>
        <w:t xml:space="preserve"> 1, 2, </w:t>
      </w:r>
      <w:proofErr w:type="gramStart"/>
      <w:r w:rsidRPr="006C76C5">
        <w:rPr>
          <w:rFonts w:asciiTheme="majorHAnsi" w:eastAsia="Calibri" w:hAnsiTheme="majorHAnsi" w:cstheme="majorHAnsi"/>
          <w:i/>
        </w:rPr>
        <w:t>... )</w:t>
      </w:r>
      <w:proofErr w:type="gramEnd"/>
      <w:r w:rsidRPr="006C76C5">
        <w:rPr>
          <w:rFonts w:asciiTheme="majorHAnsi" w:eastAsia="Calibri" w:hAnsiTheme="majorHAnsi" w:cstheme="majorHAnsi"/>
          <w:i/>
        </w:rPr>
        <w:t xml:space="preserve"> to represent the slope parameters for all predictor variables.</w:t>
      </w:r>
      <w:r w:rsidR="007F51C7" w:rsidRPr="006C76C5">
        <w:rPr>
          <w:rFonts w:asciiTheme="majorHAnsi" w:eastAsia="Calibri" w:hAnsiTheme="majorHAnsi" w:cstheme="majorHAnsi"/>
          <w:i/>
        </w:rPr>
        <w:t xml:space="preserve"> </w:t>
      </w:r>
      <w:r w:rsidRPr="006C76C5">
        <w:rPr>
          <w:rFonts w:asciiTheme="majorHAnsi" w:eastAsia="Calibri" w:hAnsiTheme="majorHAnsi" w:cstheme="majorHAnsi"/>
          <w:i/>
        </w:rPr>
        <w:br/>
        <w:t xml:space="preserve">Note: Use age of appliances and crime rate as </w:t>
      </w:r>
      <w:r w:rsidRPr="006C76C5">
        <w:rPr>
          <w:rFonts w:asciiTheme="majorHAnsi" w:eastAsia="Calibri" w:hAnsiTheme="majorHAnsi" w:cstheme="majorHAnsi"/>
          <w:b/>
          <w:i/>
        </w:rPr>
        <w:t>quantitative</w:t>
      </w:r>
      <w:r w:rsidRPr="006C76C5">
        <w:rPr>
          <w:rFonts w:asciiTheme="majorHAnsi" w:eastAsia="Calibri" w:hAnsiTheme="majorHAnsi" w:cstheme="majorHAnsi"/>
          <w:i/>
        </w:rPr>
        <w:t xml:space="preserve"> variables in this model. Use </w:t>
      </w:r>
      <w:r w:rsidR="00132677" w:rsidRPr="006C76C5">
        <w:rPr>
          <w:rFonts w:asciiTheme="majorHAnsi" w:eastAsia="Calibri" w:hAnsiTheme="majorHAnsi" w:cstheme="majorHAnsi"/>
          <w:i/>
        </w:rPr>
        <w:t xml:space="preserve">the </w:t>
      </w:r>
      <w:r w:rsidRPr="006C76C5">
        <w:rPr>
          <w:rFonts w:asciiTheme="majorHAnsi" w:eastAsia="Calibri" w:hAnsiTheme="majorHAnsi" w:cstheme="majorHAnsi"/>
          <w:i/>
        </w:rPr>
        <w:t xml:space="preserve">equation editor to write the general form of </w:t>
      </w:r>
      <w:r w:rsidR="00132677" w:rsidRPr="006C76C5">
        <w:rPr>
          <w:rFonts w:asciiTheme="majorHAnsi" w:eastAsia="Calibri" w:hAnsiTheme="majorHAnsi" w:cstheme="majorHAnsi"/>
          <w:i/>
        </w:rPr>
        <w:t xml:space="preserve">the </w:t>
      </w:r>
      <w:r w:rsidRPr="006C76C5">
        <w:rPr>
          <w:rFonts w:asciiTheme="majorHAnsi" w:eastAsia="Calibri" w:hAnsiTheme="majorHAnsi" w:cstheme="majorHAnsi"/>
          <w:i/>
        </w:rPr>
        <w:t>regression equation</w:t>
      </w:r>
      <w:r w:rsidRPr="006C76C5">
        <w:rPr>
          <w:rFonts w:asciiTheme="majorHAnsi" w:eastAsia="Calibri" w:hAnsiTheme="majorHAnsi" w:cstheme="majorHAnsi"/>
          <w:i/>
          <w:color w:val="000000"/>
        </w:rPr>
        <w:t>.</w:t>
      </w:r>
    </w:p>
    <w:p w14:paraId="48DAD28B" w14:textId="6BB92FEA" w:rsidR="00F02164" w:rsidRPr="006C76C5" w:rsidRDefault="003966FD" w:rsidP="006C76C5">
      <w:pPr>
        <w:numPr>
          <w:ilvl w:val="0"/>
          <w:numId w:val="6"/>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rPr>
        <w:t xml:space="preserve">Create and write the equation for the complete second order regression model for price using age of appliances and crime rate per 100,000 people as predictors. </w:t>
      </w:r>
      <w:r w:rsidRPr="006C76C5">
        <w:rPr>
          <w:rFonts w:asciiTheme="majorHAnsi" w:eastAsia="Calibri" w:hAnsiTheme="majorHAnsi" w:cstheme="majorHAnsi"/>
          <w:i/>
        </w:rPr>
        <w:br/>
        <w:t xml:space="preserve">Note: Use age of appliances and crime rate as </w:t>
      </w:r>
      <w:r w:rsidRPr="006C76C5">
        <w:rPr>
          <w:rFonts w:asciiTheme="majorHAnsi" w:eastAsia="Calibri" w:hAnsiTheme="majorHAnsi" w:cstheme="majorHAnsi"/>
          <w:b/>
          <w:i/>
        </w:rPr>
        <w:t>quantitative</w:t>
      </w:r>
      <w:r w:rsidRPr="006C76C5">
        <w:rPr>
          <w:rFonts w:asciiTheme="majorHAnsi" w:eastAsia="Calibri" w:hAnsiTheme="majorHAnsi" w:cstheme="majorHAnsi"/>
          <w:i/>
        </w:rPr>
        <w:t xml:space="preserve"> variables in this model. Use </w:t>
      </w:r>
      <w:r w:rsidR="00132677" w:rsidRPr="006C76C5">
        <w:rPr>
          <w:rFonts w:asciiTheme="majorHAnsi" w:eastAsia="Calibri" w:hAnsiTheme="majorHAnsi" w:cstheme="majorHAnsi"/>
          <w:i/>
        </w:rPr>
        <w:t xml:space="preserve">the </w:t>
      </w:r>
      <w:r w:rsidRPr="006C76C5">
        <w:rPr>
          <w:rFonts w:asciiTheme="majorHAnsi" w:eastAsia="Calibri" w:hAnsiTheme="majorHAnsi" w:cstheme="majorHAnsi"/>
          <w:i/>
        </w:rPr>
        <w:t xml:space="preserve">equation editor to write the general form of </w:t>
      </w:r>
      <w:r w:rsidR="00132677" w:rsidRPr="006C76C5">
        <w:rPr>
          <w:rFonts w:asciiTheme="majorHAnsi" w:eastAsia="Calibri" w:hAnsiTheme="majorHAnsi" w:cstheme="majorHAnsi"/>
          <w:i/>
        </w:rPr>
        <w:t xml:space="preserve">the </w:t>
      </w:r>
      <w:r w:rsidRPr="006C76C5">
        <w:rPr>
          <w:rFonts w:asciiTheme="majorHAnsi" w:eastAsia="Calibri" w:hAnsiTheme="majorHAnsi" w:cstheme="majorHAnsi"/>
          <w:i/>
        </w:rPr>
        <w:t>regression equation</w:t>
      </w:r>
      <w:r w:rsidRPr="006C76C5">
        <w:rPr>
          <w:rFonts w:asciiTheme="majorHAnsi" w:eastAsia="Calibri" w:hAnsiTheme="majorHAnsi" w:cstheme="majorHAnsi"/>
          <w:i/>
          <w:color w:val="000000"/>
        </w:rPr>
        <w:t>.</w:t>
      </w:r>
    </w:p>
    <w:p w14:paraId="0DCC0CA5" w14:textId="438224D0" w:rsidR="00F02164" w:rsidRPr="006C76C5" w:rsidRDefault="003966FD" w:rsidP="006C76C5">
      <w:pPr>
        <w:numPr>
          <w:ilvl w:val="0"/>
          <w:numId w:val="11"/>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 xml:space="preserve">What are the values of </w:t>
      </w:r>
      <m:oMath>
        <m:sSubSup>
          <m:sSubSupPr>
            <m:ctrlPr>
              <w:rPr>
                <w:rFonts w:ascii="Cambria Math" w:eastAsia="Calibri" w:hAnsi="Cambria Math" w:cstheme="majorHAnsi"/>
                <w:i/>
              </w:rPr>
            </m:ctrlPr>
          </m:sSubSupPr>
          <m:e>
            <m:r>
              <w:rPr>
                <w:rFonts w:ascii="Cambria Math" w:eastAsia="Calibri" w:hAnsi="Cambria Math" w:cstheme="majorHAnsi"/>
              </w:rPr>
              <m:t>R</m:t>
            </m:r>
          </m:e>
          <m:sub/>
          <m:sup>
            <m:r>
              <w:rPr>
                <w:rFonts w:ascii="Cambria Math" w:eastAsia="Calibri" w:hAnsi="Cambria Math" w:cstheme="majorHAnsi"/>
              </w:rPr>
              <m:t>2</m:t>
            </m:r>
          </m:sup>
        </m:sSubSup>
      </m:oMath>
      <w:r w:rsidRPr="006C76C5">
        <w:rPr>
          <w:rFonts w:asciiTheme="majorHAnsi" w:eastAsia="Calibri" w:hAnsiTheme="majorHAnsi" w:cstheme="majorHAnsi"/>
          <w:i/>
        </w:rPr>
        <w:t xml:space="preserve"> and </w:t>
      </w:r>
      <m:oMath>
        <m:sSubSup>
          <m:sSubSupPr>
            <m:ctrlPr>
              <w:rPr>
                <w:rFonts w:ascii="Cambria Math" w:eastAsia="Calibri" w:hAnsi="Cambria Math" w:cstheme="majorHAnsi"/>
                <w:i/>
              </w:rPr>
            </m:ctrlPr>
          </m:sSubSupPr>
          <m:e>
            <m:r>
              <w:rPr>
                <w:rFonts w:ascii="Cambria Math" w:eastAsia="Calibri" w:hAnsi="Cambria Math" w:cstheme="majorHAnsi"/>
              </w:rPr>
              <m:t>R</m:t>
            </m:r>
          </m:e>
          <m:sub>
            <m:r>
              <w:rPr>
                <w:rFonts w:ascii="Cambria Math" w:eastAsia="Calibri" w:hAnsi="Cambria Math" w:cstheme="majorHAnsi"/>
              </w:rPr>
              <m:t>a</m:t>
            </m:r>
          </m:sub>
          <m:sup>
            <m:r>
              <w:rPr>
                <w:rFonts w:ascii="Cambria Math" w:eastAsia="Calibri" w:hAnsi="Cambria Math" w:cstheme="majorHAnsi"/>
              </w:rPr>
              <m:t>2</m:t>
            </m:r>
          </m:sup>
        </m:sSubSup>
      </m:oMath>
      <w:r w:rsidRPr="006C76C5">
        <w:rPr>
          <w:rFonts w:asciiTheme="majorHAnsi" w:eastAsia="Calibri" w:hAnsiTheme="majorHAnsi" w:cstheme="majorHAnsi"/>
          <w:i/>
        </w:rPr>
        <w:t xml:space="preserve"> for the model? Provide </w:t>
      </w:r>
      <w:r w:rsidR="00132677" w:rsidRPr="006C76C5">
        <w:rPr>
          <w:rFonts w:asciiTheme="majorHAnsi" w:eastAsia="Calibri" w:hAnsiTheme="majorHAnsi" w:cstheme="majorHAnsi"/>
          <w:i/>
        </w:rPr>
        <w:t xml:space="preserve">your </w:t>
      </w:r>
      <w:r w:rsidRPr="006C76C5">
        <w:rPr>
          <w:rFonts w:asciiTheme="majorHAnsi" w:eastAsia="Calibri" w:hAnsiTheme="majorHAnsi" w:cstheme="majorHAnsi"/>
          <w:i/>
        </w:rPr>
        <w:t>interpretation of these statistics.</w:t>
      </w:r>
    </w:p>
    <w:p w14:paraId="680DC9DD" w14:textId="3D9C9178" w:rsidR="00F02164" w:rsidRPr="006C76C5" w:rsidRDefault="003966FD" w:rsidP="006C76C5">
      <w:pPr>
        <w:numPr>
          <w:ilvl w:val="0"/>
          <w:numId w:val="11"/>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Obtain the residuals</w:t>
      </w:r>
      <w:r w:rsidR="00132677" w:rsidRPr="006C76C5">
        <w:rPr>
          <w:rFonts w:asciiTheme="majorHAnsi" w:eastAsia="Calibri" w:hAnsiTheme="majorHAnsi" w:cstheme="majorHAnsi"/>
          <w:i/>
        </w:rPr>
        <w:t xml:space="preserve"> and</w:t>
      </w:r>
      <w:r w:rsidRPr="006C76C5">
        <w:rPr>
          <w:rFonts w:asciiTheme="majorHAnsi" w:eastAsia="Calibri" w:hAnsiTheme="majorHAnsi" w:cstheme="majorHAnsi"/>
          <w:i/>
        </w:rPr>
        <w:t xml:space="preserve"> fitted values to create the following plots. Include these plots and comment on the validity of assumptions. </w:t>
      </w:r>
      <w:r w:rsidR="00132677" w:rsidRPr="006C76C5">
        <w:rPr>
          <w:rFonts w:asciiTheme="majorHAnsi" w:eastAsia="Calibri" w:hAnsiTheme="majorHAnsi" w:cstheme="majorHAnsi"/>
          <w:i/>
        </w:rPr>
        <w:t>I</w:t>
      </w:r>
      <w:r w:rsidRPr="006C76C5">
        <w:rPr>
          <w:rFonts w:asciiTheme="majorHAnsi" w:eastAsia="Calibri" w:hAnsiTheme="majorHAnsi" w:cstheme="majorHAnsi"/>
          <w:i/>
        </w:rPr>
        <w:t>nclude any tables for the values for residuals or the fitted values.</w:t>
      </w:r>
    </w:p>
    <w:p w14:paraId="74061EC4" w14:textId="77777777" w:rsidR="00F02164" w:rsidRPr="006C76C5" w:rsidRDefault="003966FD" w:rsidP="006C76C5">
      <w:pPr>
        <w:numPr>
          <w:ilvl w:val="1"/>
          <w:numId w:val="11"/>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Residuals against Fitted Values</w:t>
      </w:r>
    </w:p>
    <w:p w14:paraId="29D72C3B" w14:textId="77777777" w:rsidR="00F02164" w:rsidRPr="006C76C5" w:rsidRDefault="003966FD" w:rsidP="006C76C5">
      <w:pPr>
        <w:numPr>
          <w:ilvl w:val="1"/>
          <w:numId w:val="11"/>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Normal Q-Q plot</w:t>
      </w:r>
    </w:p>
    <w:p w14:paraId="3EC8A3FB"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3247B824"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06566DC3" wp14:editId="3CBD8996">
            <wp:extent cx="215566" cy="190500"/>
            <wp:effectExtent l="0" t="0" r="0" b="0"/>
            <wp:docPr id="16"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573274D3"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45B89D17" w14:textId="77777777" w:rsidR="00F02164" w:rsidRPr="006C76C5" w:rsidRDefault="003966FD" w:rsidP="006C76C5">
      <w:pPr>
        <w:pStyle w:val="Heading3"/>
        <w:suppressAutoHyphens/>
        <w:contextualSpacing/>
      </w:pPr>
      <w:r w:rsidRPr="006C76C5">
        <w:t>Evaluating Significance of Model</w:t>
      </w:r>
    </w:p>
    <w:p w14:paraId="566F5E69"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985C0EF" w14:textId="2C599834" w:rsidR="00F02164" w:rsidRPr="006C76C5" w:rsidRDefault="003966FD" w:rsidP="006C76C5">
      <w:pPr>
        <w:numPr>
          <w:ilvl w:val="0"/>
          <w:numId w:val="7"/>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 xml:space="preserve">Is the model significant at </w:t>
      </w:r>
      <w:r w:rsidR="00132677" w:rsidRPr="006C76C5">
        <w:rPr>
          <w:rFonts w:asciiTheme="majorHAnsi" w:eastAsia="Calibri" w:hAnsiTheme="majorHAnsi" w:cstheme="majorHAnsi"/>
          <w:i/>
          <w:color w:val="000000"/>
        </w:rPr>
        <w:t xml:space="preserve">a </w:t>
      </w:r>
      <w:r w:rsidRPr="006C76C5">
        <w:rPr>
          <w:rFonts w:asciiTheme="majorHAnsi" w:eastAsia="Calibri" w:hAnsiTheme="majorHAnsi" w:cstheme="majorHAnsi"/>
          <w:i/>
          <w:color w:val="000000"/>
        </w:rPr>
        <w:t>5% level of significance? Carry out the overall F-test by identifying the null hypothesis,</w:t>
      </w:r>
      <w:r w:rsidR="00132677" w:rsidRPr="006C76C5">
        <w:rPr>
          <w:rFonts w:asciiTheme="majorHAnsi" w:eastAsia="Calibri" w:hAnsiTheme="majorHAnsi" w:cstheme="majorHAnsi"/>
          <w:i/>
          <w:color w:val="000000"/>
        </w:rPr>
        <w:t xml:space="preserve"> the</w:t>
      </w:r>
      <w:r w:rsidRPr="006C76C5">
        <w:rPr>
          <w:rFonts w:asciiTheme="majorHAnsi" w:eastAsia="Calibri" w:hAnsiTheme="majorHAnsi" w:cstheme="majorHAnsi"/>
          <w:i/>
          <w:color w:val="000000"/>
        </w:rPr>
        <w:t xml:space="preserve"> alternative hypothesis, the P-value</w:t>
      </w:r>
      <w:r w:rsidR="00132677" w:rsidRPr="006C76C5">
        <w:rPr>
          <w:rFonts w:asciiTheme="majorHAnsi" w:eastAsia="Calibri" w:hAnsiTheme="majorHAnsi" w:cstheme="majorHAnsi"/>
          <w:i/>
          <w:color w:val="000000"/>
        </w:rPr>
        <w:t>,</w:t>
      </w:r>
      <w:r w:rsidRPr="006C76C5">
        <w:rPr>
          <w:rFonts w:asciiTheme="majorHAnsi" w:eastAsia="Calibri" w:hAnsiTheme="majorHAnsi" w:cstheme="majorHAnsi"/>
          <w:i/>
          <w:color w:val="000000"/>
        </w:rPr>
        <w:t xml:space="preserve"> and the conclusion of the test. </w:t>
      </w:r>
    </w:p>
    <w:p w14:paraId="6B473BAE" w14:textId="30F51895" w:rsidR="00F02164" w:rsidRPr="006C76C5" w:rsidRDefault="003966FD" w:rsidP="006C76C5">
      <w:pPr>
        <w:numPr>
          <w:ilvl w:val="0"/>
          <w:numId w:val="7"/>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 xml:space="preserve">Which terms are significant at </w:t>
      </w:r>
      <w:r w:rsidR="00132677" w:rsidRPr="006C76C5">
        <w:rPr>
          <w:rFonts w:asciiTheme="majorHAnsi" w:eastAsia="Calibri" w:hAnsiTheme="majorHAnsi" w:cstheme="majorHAnsi"/>
          <w:i/>
          <w:color w:val="000000"/>
        </w:rPr>
        <w:t xml:space="preserve">a </w:t>
      </w:r>
      <w:r w:rsidRPr="006C76C5">
        <w:rPr>
          <w:rFonts w:asciiTheme="majorHAnsi" w:eastAsia="Calibri" w:hAnsiTheme="majorHAnsi" w:cstheme="majorHAnsi"/>
          <w:i/>
          <w:color w:val="000000"/>
        </w:rPr>
        <w:t>5% level of significance? Carry out individual beta tests by identifying the null hypothesis,</w:t>
      </w:r>
      <w:r w:rsidR="00132677" w:rsidRPr="006C76C5">
        <w:rPr>
          <w:rFonts w:asciiTheme="majorHAnsi" w:eastAsia="Calibri" w:hAnsiTheme="majorHAnsi" w:cstheme="majorHAnsi"/>
          <w:i/>
          <w:color w:val="000000"/>
        </w:rPr>
        <w:t xml:space="preserve"> the</w:t>
      </w:r>
      <w:r w:rsidRPr="006C76C5">
        <w:rPr>
          <w:rFonts w:asciiTheme="majorHAnsi" w:eastAsia="Calibri" w:hAnsiTheme="majorHAnsi" w:cstheme="majorHAnsi"/>
          <w:i/>
          <w:color w:val="000000"/>
        </w:rPr>
        <w:t xml:space="preserve"> alternative hypothesis, the P-value</w:t>
      </w:r>
      <w:r w:rsidR="00132677" w:rsidRPr="006C76C5">
        <w:rPr>
          <w:rFonts w:asciiTheme="majorHAnsi" w:eastAsia="Calibri" w:hAnsiTheme="majorHAnsi" w:cstheme="majorHAnsi"/>
          <w:i/>
          <w:color w:val="000000"/>
        </w:rPr>
        <w:t>,</w:t>
      </w:r>
      <w:r w:rsidRPr="006C76C5">
        <w:rPr>
          <w:rFonts w:asciiTheme="majorHAnsi" w:eastAsia="Calibri" w:hAnsiTheme="majorHAnsi" w:cstheme="majorHAnsi"/>
          <w:i/>
          <w:color w:val="000000"/>
        </w:rPr>
        <w:t xml:space="preserve"> and the conclusion of each test.</w:t>
      </w:r>
    </w:p>
    <w:p w14:paraId="26C97E85"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1B0774FB"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4E541EBA" wp14:editId="0C2B9A3E">
            <wp:extent cx="215566" cy="190500"/>
            <wp:effectExtent l="0" t="0" r="0" b="0"/>
            <wp:docPr id="8"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3E23B705"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7B30FE40" w14:textId="77777777" w:rsidR="00F02164" w:rsidRPr="006C76C5" w:rsidRDefault="003966FD" w:rsidP="006C76C5">
      <w:pPr>
        <w:pStyle w:val="Heading3"/>
        <w:suppressAutoHyphens/>
        <w:contextualSpacing/>
      </w:pPr>
      <w:r w:rsidRPr="006C76C5">
        <w:t>Making Predictions Using Model</w:t>
      </w:r>
    </w:p>
    <w:p w14:paraId="2196C960"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30B81F8C" w14:textId="31A5FCA0" w:rsidR="00F02164" w:rsidRPr="006C76C5" w:rsidRDefault="003966FD" w:rsidP="006C76C5">
      <w:pPr>
        <w:numPr>
          <w:ilvl w:val="0"/>
          <w:numId w:val="13"/>
        </w:num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rPr>
        <w:t xml:space="preserve">What is the predicted price for a home that has </w:t>
      </w:r>
      <w:r w:rsidR="00132677" w:rsidRPr="006C76C5">
        <w:rPr>
          <w:rFonts w:asciiTheme="majorHAnsi" w:eastAsia="Calibri" w:hAnsiTheme="majorHAnsi" w:cstheme="majorHAnsi"/>
          <w:i/>
        </w:rPr>
        <w:t>one-year-old</w:t>
      </w:r>
      <w:r w:rsidRPr="006C76C5">
        <w:rPr>
          <w:rFonts w:asciiTheme="majorHAnsi" w:eastAsia="Calibri" w:hAnsiTheme="majorHAnsi" w:cstheme="majorHAnsi"/>
          <w:i/>
        </w:rPr>
        <w:t xml:space="preserve"> appliances and is in an area that has a crime rate of 81.02 per 100,000 individuals? Obtain 90% prediction and confidence intervals for the price of this home. Interpret each interval.</w:t>
      </w:r>
    </w:p>
    <w:p w14:paraId="229F1621" w14:textId="714B0821" w:rsidR="00F02164" w:rsidRPr="006C76C5" w:rsidRDefault="003966FD" w:rsidP="006C76C5">
      <w:pPr>
        <w:numPr>
          <w:ilvl w:val="0"/>
          <w:numId w:val="1"/>
        </w:num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rPr>
        <w:lastRenderedPageBreak/>
        <w:t>What is the predicted price for a home that has 15</w:t>
      </w:r>
      <w:r w:rsidR="00132677" w:rsidRPr="006C76C5">
        <w:rPr>
          <w:rFonts w:asciiTheme="majorHAnsi" w:eastAsia="Calibri" w:hAnsiTheme="majorHAnsi" w:cstheme="majorHAnsi"/>
          <w:i/>
        </w:rPr>
        <w:t>-</w:t>
      </w:r>
      <w:r w:rsidRPr="006C76C5">
        <w:rPr>
          <w:rFonts w:asciiTheme="majorHAnsi" w:eastAsia="Calibri" w:hAnsiTheme="majorHAnsi" w:cstheme="majorHAnsi"/>
          <w:i/>
        </w:rPr>
        <w:t>year</w:t>
      </w:r>
      <w:r w:rsidR="00132677" w:rsidRPr="006C76C5">
        <w:rPr>
          <w:rFonts w:asciiTheme="majorHAnsi" w:eastAsia="Calibri" w:hAnsiTheme="majorHAnsi" w:cstheme="majorHAnsi"/>
          <w:i/>
        </w:rPr>
        <w:t>-</w:t>
      </w:r>
      <w:r w:rsidRPr="006C76C5">
        <w:rPr>
          <w:rFonts w:asciiTheme="majorHAnsi" w:eastAsia="Calibri" w:hAnsiTheme="majorHAnsi" w:cstheme="majorHAnsi"/>
          <w:i/>
        </w:rPr>
        <w:t xml:space="preserve">old appliances and is in an area that has a crime rate of 200.50 per 100,000 individuals? Obtain 90% prediction and confidence intervals for the price of this home. Interpret each interval. </w:t>
      </w:r>
    </w:p>
    <w:p w14:paraId="4C20A26A"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1B039FB7"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7FC8F9BC" wp14:editId="5C21B0DC">
            <wp:extent cx="215566" cy="190500"/>
            <wp:effectExtent l="0" t="0" r="0" b="0"/>
            <wp:docPr id="9"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736E0215" w14:textId="77777777" w:rsidR="00F02164" w:rsidRPr="006C76C5" w:rsidRDefault="00F02164" w:rsidP="006C76C5">
      <w:pPr>
        <w:suppressAutoHyphens/>
        <w:spacing w:line="240" w:lineRule="auto"/>
        <w:contextualSpacing/>
        <w:rPr>
          <w:rFonts w:asciiTheme="majorHAnsi" w:eastAsia="Calibri" w:hAnsiTheme="majorHAnsi" w:cstheme="majorHAnsi"/>
          <w:b/>
        </w:rPr>
      </w:pPr>
    </w:p>
    <w:p w14:paraId="5E52DCD5" w14:textId="77777777" w:rsidR="00F02164" w:rsidRPr="006C76C5" w:rsidRDefault="003966FD" w:rsidP="006C76C5">
      <w:pPr>
        <w:pStyle w:val="Heading2"/>
        <w:suppressAutoHyphens/>
        <w:contextualSpacing/>
      </w:pPr>
      <w:r w:rsidRPr="006C76C5">
        <w:t>5. Nested Models F-Test</w:t>
      </w:r>
    </w:p>
    <w:p w14:paraId="2BEEC54D"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213E05C" w14:textId="77777777" w:rsidR="00F02164" w:rsidRPr="006C76C5" w:rsidRDefault="003966FD" w:rsidP="006C76C5">
      <w:pPr>
        <w:pStyle w:val="Heading3"/>
        <w:suppressAutoHyphens/>
        <w:contextualSpacing/>
      </w:pPr>
      <w:r w:rsidRPr="006C76C5">
        <w:t>Reporting Results</w:t>
      </w:r>
    </w:p>
    <w:p w14:paraId="4F92E48A"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1566809" w14:textId="75237BB4" w:rsidR="00F02164" w:rsidRPr="006C76C5" w:rsidRDefault="003966FD" w:rsidP="006C76C5">
      <w:pPr>
        <w:numPr>
          <w:ilvl w:val="0"/>
          <w:numId w:val="6"/>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rPr>
        <w:t>Write the general form of a first order model for price using age of appliances and crime rate per 100,000 people as predictors. Include the interaction term between age of appliance</w:t>
      </w:r>
      <w:r w:rsidR="007F51C7" w:rsidRPr="006C76C5">
        <w:rPr>
          <w:rFonts w:asciiTheme="majorHAnsi" w:eastAsia="Calibri" w:hAnsiTheme="majorHAnsi" w:cstheme="majorHAnsi"/>
          <w:i/>
        </w:rPr>
        <w:t>s</w:t>
      </w:r>
      <w:r w:rsidRPr="006C76C5">
        <w:rPr>
          <w:rFonts w:asciiTheme="majorHAnsi" w:eastAsia="Calibri" w:hAnsiTheme="majorHAnsi" w:cstheme="majorHAnsi"/>
          <w:i/>
        </w:rPr>
        <w:t xml:space="preserve"> and crime rate. Use </w:t>
      </w:r>
      <m:oMath>
        <m:sSub>
          <m:sSubPr>
            <m:ctrlPr>
              <w:rPr>
                <w:rFonts w:ascii="Cambria Math" w:eastAsia="Calibri" w:hAnsi="Cambria Math" w:cstheme="majorHAnsi"/>
                <w:i/>
              </w:rPr>
            </m:ctrlPr>
          </m:sSubPr>
          <m:e>
            <m:r>
              <w:rPr>
                <w:rFonts w:ascii="Cambria Math" w:hAnsi="Cambria Math" w:cstheme="majorHAnsi"/>
              </w:rPr>
              <m:t>β</m:t>
            </m:r>
          </m:e>
          <m:sub>
            <m:r>
              <w:rPr>
                <w:rFonts w:ascii="Cambria Math" w:eastAsia="Calibri" w:hAnsi="Cambria Math" w:cstheme="majorHAnsi"/>
              </w:rPr>
              <m:t>i</m:t>
            </m:r>
          </m:sub>
        </m:sSub>
      </m:oMath>
      <w:r w:rsidRPr="006C76C5">
        <w:rPr>
          <w:rFonts w:asciiTheme="majorHAnsi" w:eastAsia="Calibri" w:hAnsiTheme="majorHAnsi" w:cstheme="majorHAnsi"/>
          <w:i/>
        </w:rPr>
        <w:t xml:space="preserve"> (where i </w:t>
      </w:r>
      <w:r w:rsidRPr="006C76C5">
        <w:rPr>
          <w:rFonts w:asciiTheme="majorHAnsi" w:eastAsia="Calibri" w:hAnsiTheme="majorHAnsi" w:cstheme="majorHAnsi"/>
          <w:noProof/>
          <w:lang w:val="en-US"/>
        </w:rPr>
        <w:drawing>
          <wp:inline distT="0" distB="0" distL="0" distR="0" wp14:anchorId="138AC2AA" wp14:editId="4D5AA5F6">
            <wp:extent cx="129360" cy="92400"/>
            <wp:effectExtent l="0" t="0" r="0" b="0"/>
            <wp:docPr id="6" name="image1.png" descr="equals"/>
            <wp:cNvGraphicFramePr/>
            <a:graphic xmlns:a="http://schemas.openxmlformats.org/drawingml/2006/main">
              <a:graphicData uri="http://schemas.openxmlformats.org/drawingml/2006/picture">
                <pic:pic xmlns:pic="http://schemas.openxmlformats.org/drawingml/2006/picture">
                  <pic:nvPicPr>
                    <pic:cNvPr id="0" name="image1.png" descr="equals"/>
                    <pic:cNvPicPr preferRelativeResize="0"/>
                  </pic:nvPicPr>
                  <pic:blipFill>
                    <a:blip r:embed="rId8"/>
                    <a:srcRect/>
                    <a:stretch>
                      <a:fillRect/>
                    </a:stretch>
                  </pic:blipFill>
                  <pic:spPr>
                    <a:xfrm>
                      <a:off x="0" y="0"/>
                      <a:ext cx="129360" cy="92400"/>
                    </a:xfrm>
                    <a:prstGeom prst="rect">
                      <a:avLst/>
                    </a:prstGeom>
                    <a:ln/>
                  </pic:spPr>
                </pic:pic>
              </a:graphicData>
            </a:graphic>
          </wp:inline>
        </w:drawing>
      </w:r>
      <w:r w:rsidRPr="006C76C5">
        <w:rPr>
          <w:rFonts w:asciiTheme="majorHAnsi" w:eastAsia="Calibri" w:hAnsiTheme="majorHAnsi" w:cstheme="majorHAnsi"/>
          <w:i/>
        </w:rPr>
        <w:t xml:space="preserve"> 1, 2, </w:t>
      </w:r>
      <w:proofErr w:type="gramStart"/>
      <w:r w:rsidRPr="006C76C5">
        <w:rPr>
          <w:rFonts w:asciiTheme="majorHAnsi" w:eastAsia="Calibri" w:hAnsiTheme="majorHAnsi" w:cstheme="majorHAnsi"/>
          <w:i/>
        </w:rPr>
        <w:t>... )</w:t>
      </w:r>
      <w:proofErr w:type="gramEnd"/>
      <w:r w:rsidRPr="006C76C5">
        <w:rPr>
          <w:rFonts w:asciiTheme="majorHAnsi" w:eastAsia="Calibri" w:hAnsiTheme="majorHAnsi" w:cstheme="majorHAnsi"/>
          <w:i/>
        </w:rPr>
        <w:t xml:space="preserve"> to represent the slope parameters for all predictor variables.</w:t>
      </w:r>
      <w:r w:rsidR="007F51C7" w:rsidRPr="006C76C5">
        <w:rPr>
          <w:rFonts w:asciiTheme="majorHAnsi" w:eastAsia="Calibri" w:hAnsiTheme="majorHAnsi" w:cstheme="majorHAnsi"/>
          <w:i/>
        </w:rPr>
        <w:t xml:space="preserve"> </w:t>
      </w:r>
      <w:r w:rsidRPr="006C76C5">
        <w:rPr>
          <w:rFonts w:asciiTheme="majorHAnsi" w:eastAsia="Calibri" w:hAnsiTheme="majorHAnsi" w:cstheme="majorHAnsi"/>
          <w:i/>
        </w:rPr>
        <w:br/>
        <w:t xml:space="preserve">Note: Use age of appliances and crime rate as </w:t>
      </w:r>
      <w:r w:rsidRPr="006C76C5">
        <w:rPr>
          <w:rFonts w:asciiTheme="majorHAnsi" w:eastAsia="Calibri" w:hAnsiTheme="majorHAnsi" w:cstheme="majorHAnsi"/>
          <w:b/>
          <w:i/>
        </w:rPr>
        <w:t>quantitative</w:t>
      </w:r>
      <w:r w:rsidRPr="006C76C5">
        <w:rPr>
          <w:rFonts w:asciiTheme="majorHAnsi" w:eastAsia="Calibri" w:hAnsiTheme="majorHAnsi" w:cstheme="majorHAnsi"/>
          <w:i/>
        </w:rPr>
        <w:t xml:space="preserve"> variables in this model. Use</w:t>
      </w:r>
      <w:r w:rsidR="007F51C7" w:rsidRPr="006C76C5">
        <w:rPr>
          <w:rFonts w:asciiTheme="majorHAnsi" w:eastAsia="Calibri" w:hAnsiTheme="majorHAnsi" w:cstheme="majorHAnsi"/>
          <w:i/>
        </w:rPr>
        <w:t xml:space="preserve"> the</w:t>
      </w:r>
      <w:r w:rsidRPr="006C76C5">
        <w:rPr>
          <w:rFonts w:asciiTheme="majorHAnsi" w:eastAsia="Calibri" w:hAnsiTheme="majorHAnsi" w:cstheme="majorHAnsi"/>
          <w:i/>
        </w:rPr>
        <w:t xml:space="preserve"> equation editor to write the general form of </w:t>
      </w:r>
      <w:r w:rsidR="007F51C7" w:rsidRPr="006C76C5">
        <w:rPr>
          <w:rFonts w:asciiTheme="majorHAnsi" w:eastAsia="Calibri" w:hAnsiTheme="majorHAnsi" w:cstheme="majorHAnsi"/>
          <w:i/>
        </w:rPr>
        <w:t xml:space="preserve">the </w:t>
      </w:r>
      <w:r w:rsidRPr="006C76C5">
        <w:rPr>
          <w:rFonts w:asciiTheme="majorHAnsi" w:eastAsia="Calibri" w:hAnsiTheme="majorHAnsi" w:cstheme="majorHAnsi"/>
          <w:i/>
        </w:rPr>
        <w:t>regression equation.</w:t>
      </w:r>
    </w:p>
    <w:p w14:paraId="7AE2134F" w14:textId="18B98365" w:rsidR="00F02164" w:rsidRPr="006C76C5" w:rsidRDefault="003966FD" w:rsidP="006C76C5">
      <w:pPr>
        <w:numPr>
          <w:ilvl w:val="0"/>
          <w:numId w:val="14"/>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 xml:space="preserve">Create and write the equation </w:t>
      </w:r>
      <w:r w:rsidR="007F51C7" w:rsidRPr="006C76C5">
        <w:rPr>
          <w:rFonts w:asciiTheme="majorHAnsi" w:eastAsia="Calibri" w:hAnsiTheme="majorHAnsi" w:cstheme="majorHAnsi"/>
          <w:i/>
        </w:rPr>
        <w:t>for a</w:t>
      </w:r>
      <w:r w:rsidRPr="006C76C5">
        <w:rPr>
          <w:rFonts w:asciiTheme="majorHAnsi" w:eastAsia="Calibri" w:hAnsiTheme="majorHAnsi" w:cstheme="majorHAnsi"/>
          <w:i/>
        </w:rPr>
        <w:t xml:space="preserve"> first order regression model for price using age of appliances and crime rate per 100,000 people as predictors. Include the interaction term between age of appliance</w:t>
      </w:r>
      <w:r w:rsidR="007F51C7" w:rsidRPr="006C76C5">
        <w:rPr>
          <w:rFonts w:asciiTheme="majorHAnsi" w:eastAsia="Calibri" w:hAnsiTheme="majorHAnsi" w:cstheme="majorHAnsi"/>
          <w:i/>
        </w:rPr>
        <w:t>s</w:t>
      </w:r>
      <w:r w:rsidRPr="006C76C5">
        <w:rPr>
          <w:rFonts w:asciiTheme="majorHAnsi" w:eastAsia="Calibri" w:hAnsiTheme="majorHAnsi" w:cstheme="majorHAnsi"/>
          <w:i/>
        </w:rPr>
        <w:t xml:space="preserve"> and crime rate. </w:t>
      </w:r>
      <w:r w:rsidRPr="006C76C5">
        <w:rPr>
          <w:rFonts w:asciiTheme="majorHAnsi" w:eastAsia="Calibri" w:hAnsiTheme="majorHAnsi" w:cstheme="majorHAnsi"/>
          <w:i/>
        </w:rPr>
        <w:br/>
        <w:t xml:space="preserve">Note: Use age of appliances and crime rate as </w:t>
      </w:r>
      <w:r w:rsidRPr="006C76C5">
        <w:rPr>
          <w:rFonts w:asciiTheme="majorHAnsi" w:eastAsia="Calibri" w:hAnsiTheme="majorHAnsi" w:cstheme="majorHAnsi"/>
          <w:b/>
          <w:i/>
        </w:rPr>
        <w:t>quantitative</w:t>
      </w:r>
      <w:r w:rsidRPr="006C76C5">
        <w:rPr>
          <w:rFonts w:asciiTheme="majorHAnsi" w:eastAsia="Calibri" w:hAnsiTheme="majorHAnsi" w:cstheme="majorHAnsi"/>
          <w:i/>
        </w:rPr>
        <w:t xml:space="preserve"> variables in this model. Use</w:t>
      </w:r>
      <w:r w:rsidR="007F51C7" w:rsidRPr="006C76C5">
        <w:rPr>
          <w:rFonts w:asciiTheme="majorHAnsi" w:eastAsia="Calibri" w:hAnsiTheme="majorHAnsi" w:cstheme="majorHAnsi"/>
          <w:i/>
        </w:rPr>
        <w:t xml:space="preserve"> the</w:t>
      </w:r>
      <w:r w:rsidRPr="006C76C5">
        <w:rPr>
          <w:rFonts w:asciiTheme="majorHAnsi" w:eastAsia="Calibri" w:hAnsiTheme="majorHAnsi" w:cstheme="majorHAnsi"/>
          <w:i/>
        </w:rPr>
        <w:t xml:space="preserve"> equation editor to write the general form </w:t>
      </w:r>
      <w:r w:rsidR="007F51C7" w:rsidRPr="006C76C5">
        <w:rPr>
          <w:rFonts w:asciiTheme="majorHAnsi" w:eastAsia="Calibri" w:hAnsiTheme="majorHAnsi" w:cstheme="majorHAnsi"/>
          <w:i/>
        </w:rPr>
        <w:t>of the</w:t>
      </w:r>
      <w:r w:rsidRPr="006C76C5">
        <w:rPr>
          <w:rFonts w:asciiTheme="majorHAnsi" w:eastAsia="Calibri" w:hAnsiTheme="majorHAnsi" w:cstheme="majorHAnsi"/>
          <w:i/>
        </w:rPr>
        <w:t xml:space="preserve"> regression equation</w:t>
      </w:r>
      <w:r w:rsidR="00267C5F" w:rsidRPr="006C76C5">
        <w:rPr>
          <w:rFonts w:asciiTheme="majorHAnsi" w:eastAsia="Calibri" w:hAnsiTheme="majorHAnsi" w:cstheme="majorHAnsi"/>
          <w:i/>
        </w:rPr>
        <w:t>.</w:t>
      </w:r>
    </w:p>
    <w:p w14:paraId="4E0BA912"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3061FC9E"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299D9CAB" wp14:editId="1E901ED8">
            <wp:extent cx="215566" cy="190500"/>
            <wp:effectExtent l="0" t="0" r="0" b="0"/>
            <wp:docPr id="2"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3B90BAA2"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3A54B8E9" w14:textId="77777777" w:rsidR="00F02164" w:rsidRPr="006C76C5" w:rsidRDefault="003966FD" w:rsidP="006C76C5">
      <w:pPr>
        <w:pStyle w:val="Heading3"/>
        <w:suppressAutoHyphens/>
        <w:contextualSpacing/>
      </w:pPr>
      <w:r w:rsidRPr="006C76C5">
        <w:t>Evaluating Significance of Model</w:t>
      </w:r>
    </w:p>
    <w:p w14:paraId="5F46973D"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3224DBC6" w14:textId="5842DE0D" w:rsidR="00F02164" w:rsidRPr="006C76C5" w:rsidRDefault="003966FD" w:rsidP="006C76C5">
      <w:pPr>
        <w:numPr>
          <w:ilvl w:val="0"/>
          <w:numId w:val="7"/>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rPr>
        <w:t xml:space="preserve">Is the model significant at </w:t>
      </w:r>
      <w:r w:rsidR="007F51C7" w:rsidRPr="006C76C5">
        <w:rPr>
          <w:rFonts w:asciiTheme="majorHAnsi" w:eastAsia="Calibri" w:hAnsiTheme="majorHAnsi" w:cstheme="majorHAnsi"/>
          <w:i/>
        </w:rPr>
        <w:t xml:space="preserve">a </w:t>
      </w:r>
      <w:r w:rsidRPr="006C76C5">
        <w:rPr>
          <w:rFonts w:asciiTheme="majorHAnsi" w:eastAsia="Calibri" w:hAnsiTheme="majorHAnsi" w:cstheme="majorHAnsi"/>
          <w:i/>
        </w:rPr>
        <w:t>5% level of significance? Carry out the overall F-test by identifying the null hypothesis,</w:t>
      </w:r>
      <w:r w:rsidR="007F51C7" w:rsidRPr="006C76C5">
        <w:rPr>
          <w:rFonts w:asciiTheme="majorHAnsi" w:eastAsia="Calibri" w:hAnsiTheme="majorHAnsi" w:cstheme="majorHAnsi"/>
          <w:i/>
        </w:rPr>
        <w:t xml:space="preserve"> the</w:t>
      </w:r>
      <w:r w:rsidRPr="006C76C5">
        <w:rPr>
          <w:rFonts w:asciiTheme="majorHAnsi" w:eastAsia="Calibri" w:hAnsiTheme="majorHAnsi" w:cstheme="majorHAnsi"/>
          <w:i/>
        </w:rPr>
        <w:t xml:space="preserve"> alternative hypothesis, the P-value</w:t>
      </w:r>
      <w:r w:rsidR="007F51C7" w:rsidRPr="006C76C5">
        <w:rPr>
          <w:rFonts w:asciiTheme="majorHAnsi" w:eastAsia="Calibri" w:hAnsiTheme="majorHAnsi" w:cstheme="majorHAnsi"/>
          <w:i/>
        </w:rPr>
        <w:t>,</w:t>
      </w:r>
      <w:r w:rsidRPr="006C76C5">
        <w:rPr>
          <w:rFonts w:asciiTheme="majorHAnsi" w:eastAsia="Calibri" w:hAnsiTheme="majorHAnsi" w:cstheme="majorHAnsi"/>
          <w:i/>
        </w:rPr>
        <w:t xml:space="preserve"> and the conclusion of the test.</w:t>
      </w:r>
    </w:p>
    <w:p w14:paraId="4B1001E3" w14:textId="1C23A9A8" w:rsidR="00F02164" w:rsidRPr="006C76C5" w:rsidRDefault="003966FD" w:rsidP="006C76C5">
      <w:pPr>
        <w:numPr>
          <w:ilvl w:val="0"/>
          <w:numId w:val="8"/>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 xml:space="preserve">Which terms are significant at </w:t>
      </w:r>
      <w:r w:rsidR="007F51C7" w:rsidRPr="006C76C5">
        <w:rPr>
          <w:rFonts w:asciiTheme="majorHAnsi" w:eastAsia="Calibri" w:hAnsiTheme="majorHAnsi" w:cstheme="majorHAnsi"/>
          <w:i/>
        </w:rPr>
        <w:t xml:space="preserve">a </w:t>
      </w:r>
      <w:r w:rsidRPr="006C76C5">
        <w:rPr>
          <w:rFonts w:asciiTheme="majorHAnsi" w:eastAsia="Calibri" w:hAnsiTheme="majorHAnsi" w:cstheme="majorHAnsi"/>
          <w:i/>
        </w:rPr>
        <w:t xml:space="preserve">5% level of significance? Carry out individual beta tests by identifying the null hypothesis, </w:t>
      </w:r>
      <w:r w:rsidR="007F51C7" w:rsidRPr="006C76C5">
        <w:rPr>
          <w:rFonts w:asciiTheme="majorHAnsi" w:eastAsia="Calibri" w:hAnsiTheme="majorHAnsi" w:cstheme="majorHAnsi"/>
          <w:i/>
        </w:rPr>
        <w:t xml:space="preserve">the </w:t>
      </w:r>
      <w:r w:rsidRPr="006C76C5">
        <w:rPr>
          <w:rFonts w:asciiTheme="majorHAnsi" w:eastAsia="Calibri" w:hAnsiTheme="majorHAnsi" w:cstheme="majorHAnsi"/>
          <w:i/>
        </w:rPr>
        <w:t>alternative hypothesis, the P-value</w:t>
      </w:r>
      <w:r w:rsidR="007F51C7" w:rsidRPr="006C76C5">
        <w:rPr>
          <w:rFonts w:asciiTheme="majorHAnsi" w:eastAsia="Calibri" w:hAnsiTheme="majorHAnsi" w:cstheme="majorHAnsi"/>
          <w:i/>
        </w:rPr>
        <w:t>,</w:t>
      </w:r>
      <w:r w:rsidRPr="006C76C5">
        <w:rPr>
          <w:rFonts w:asciiTheme="majorHAnsi" w:eastAsia="Calibri" w:hAnsiTheme="majorHAnsi" w:cstheme="majorHAnsi"/>
          <w:i/>
        </w:rPr>
        <w:t xml:space="preserve"> and the conclusion of each test.</w:t>
      </w:r>
    </w:p>
    <w:p w14:paraId="40253BD4"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6F75101A"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19FC0C54" wp14:editId="7571AD68">
            <wp:extent cx="215566" cy="190500"/>
            <wp:effectExtent l="0" t="0" r="0" b="0"/>
            <wp:docPr id="1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4D9C858B"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8BBFF0A" w14:textId="7352BD53" w:rsidR="00F02164" w:rsidRPr="006C76C5" w:rsidRDefault="003966FD" w:rsidP="006C76C5">
      <w:pPr>
        <w:pStyle w:val="Heading3"/>
        <w:suppressAutoHyphens/>
        <w:contextualSpacing/>
      </w:pPr>
      <w:r w:rsidRPr="006C76C5">
        <w:t>Model Comparison</w:t>
      </w:r>
    </w:p>
    <w:p w14:paraId="4835FB88" w14:textId="77777777" w:rsidR="00FF0B50" w:rsidRPr="006C76C5" w:rsidRDefault="00FF0B50" w:rsidP="006C76C5">
      <w:pPr>
        <w:suppressAutoHyphens/>
        <w:spacing w:line="240" w:lineRule="auto"/>
        <w:contextualSpacing/>
        <w:rPr>
          <w:rFonts w:asciiTheme="majorHAnsi" w:hAnsiTheme="majorHAnsi" w:cstheme="majorHAnsi"/>
        </w:rPr>
      </w:pPr>
    </w:p>
    <w:p w14:paraId="2F33D86F" w14:textId="23E0F5F0" w:rsidR="00F02164" w:rsidRPr="006C76C5" w:rsidRDefault="003966FD" w:rsidP="006C76C5">
      <w:pPr>
        <w:suppressAutoHyphens/>
        <w:spacing w:line="240" w:lineRule="auto"/>
        <w:contextualSpacing/>
        <w:rPr>
          <w:rFonts w:asciiTheme="majorHAnsi" w:eastAsia="Calibri" w:hAnsiTheme="majorHAnsi" w:cstheme="majorHAnsi"/>
          <w:i/>
        </w:rPr>
      </w:pPr>
      <w:bookmarkStart w:id="6" w:name="_tyjcwt" w:colFirst="0" w:colLast="0"/>
      <w:bookmarkEnd w:id="6"/>
      <w:r w:rsidRPr="006C76C5">
        <w:rPr>
          <w:rFonts w:asciiTheme="majorHAnsi" w:eastAsia="Calibri" w:hAnsiTheme="majorHAnsi" w:cstheme="majorHAnsi"/>
          <w:i/>
        </w:rPr>
        <w:t xml:space="preserve">You will now compare this model with the second order model for price using age of appliances and crime rate per 100,000 people as predictors to test whether the quadratic (squared) terms contribute in predicting </w:t>
      </w:r>
      <w:r w:rsidR="007F51C7" w:rsidRPr="006C76C5">
        <w:rPr>
          <w:rFonts w:asciiTheme="majorHAnsi" w:eastAsia="Calibri" w:hAnsiTheme="majorHAnsi" w:cstheme="majorHAnsi"/>
          <w:i/>
        </w:rPr>
        <w:t xml:space="preserve">the </w:t>
      </w:r>
      <w:r w:rsidRPr="006C76C5">
        <w:rPr>
          <w:rFonts w:asciiTheme="majorHAnsi" w:eastAsia="Calibri" w:hAnsiTheme="majorHAnsi" w:cstheme="majorHAnsi"/>
          <w:i/>
        </w:rPr>
        <w:t>price</w:t>
      </w:r>
      <w:r w:rsidR="007F51C7" w:rsidRPr="006C76C5">
        <w:rPr>
          <w:rFonts w:asciiTheme="majorHAnsi" w:eastAsia="Calibri" w:hAnsiTheme="majorHAnsi" w:cstheme="majorHAnsi"/>
          <w:i/>
        </w:rPr>
        <w:t>s</w:t>
      </w:r>
      <w:r w:rsidRPr="006C76C5">
        <w:rPr>
          <w:rFonts w:asciiTheme="majorHAnsi" w:eastAsia="Calibri" w:hAnsiTheme="majorHAnsi" w:cstheme="majorHAnsi"/>
          <w:i/>
        </w:rPr>
        <w:t xml:space="preserve"> of homes. The complete second order model is Model #2</w:t>
      </w:r>
      <w:r w:rsidR="007F51C7" w:rsidRPr="006C76C5">
        <w:rPr>
          <w:rFonts w:asciiTheme="majorHAnsi" w:eastAsia="Calibri" w:hAnsiTheme="majorHAnsi" w:cstheme="majorHAnsi"/>
          <w:i/>
        </w:rPr>
        <w:t>, which</w:t>
      </w:r>
      <w:r w:rsidRPr="006C76C5">
        <w:rPr>
          <w:rFonts w:asciiTheme="majorHAnsi" w:eastAsia="Calibri" w:hAnsiTheme="majorHAnsi" w:cstheme="majorHAnsi"/>
          <w:i/>
        </w:rPr>
        <w:t xml:space="preserve"> you created in this project.</w:t>
      </w:r>
    </w:p>
    <w:p w14:paraId="0847B88E" w14:textId="77777777" w:rsidR="007F51C7" w:rsidRPr="006C76C5" w:rsidRDefault="007F51C7" w:rsidP="006C76C5">
      <w:pPr>
        <w:suppressAutoHyphens/>
        <w:spacing w:line="240" w:lineRule="auto"/>
        <w:contextualSpacing/>
        <w:rPr>
          <w:rFonts w:asciiTheme="majorHAnsi" w:eastAsia="Calibri" w:hAnsiTheme="majorHAnsi" w:cstheme="majorHAnsi"/>
          <w:i/>
        </w:rPr>
      </w:pPr>
    </w:p>
    <w:p w14:paraId="7302DDD5" w14:textId="77777777" w:rsidR="00F02164" w:rsidRPr="006C76C5" w:rsidRDefault="003966FD" w:rsidP="006C76C5">
      <w:pPr>
        <w:numPr>
          <w:ilvl w:val="0"/>
          <w:numId w:val="9"/>
        </w:numPr>
        <w:suppressAutoHyphens/>
        <w:spacing w:line="240" w:lineRule="auto"/>
        <w:contextualSpacing/>
        <w:rPr>
          <w:rFonts w:asciiTheme="majorHAnsi" w:eastAsia="Calibri" w:hAnsiTheme="majorHAnsi" w:cstheme="majorHAnsi"/>
          <w:i/>
        </w:rPr>
      </w:pPr>
      <w:bookmarkStart w:id="7" w:name="_ihhdkkyuevai" w:colFirst="0" w:colLast="0"/>
      <w:bookmarkEnd w:id="7"/>
      <w:r w:rsidRPr="006C76C5">
        <w:rPr>
          <w:rFonts w:asciiTheme="majorHAnsi" w:eastAsia="Calibri" w:hAnsiTheme="majorHAnsi" w:cstheme="majorHAnsi"/>
          <w:i/>
        </w:rPr>
        <w:t>In general, what is a reduced and a complete model when comparing two models?</w:t>
      </w:r>
    </w:p>
    <w:p w14:paraId="50052778" w14:textId="0F90066B" w:rsidR="00F02164" w:rsidRPr="006C76C5" w:rsidRDefault="003966FD" w:rsidP="006C76C5">
      <w:pPr>
        <w:numPr>
          <w:ilvl w:val="0"/>
          <w:numId w:val="9"/>
        </w:numPr>
        <w:suppressAutoHyphens/>
        <w:spacing w:line="240" w:lineRule="auto"/>
        <w:contextualSpacing/>
        <w:rPr>
          <w:rFonts w:asciiTheme="majorHAnsi" w:eastAsia="Calibri" w:hAnsiTheme="majorHAnsi" w:cstheme="majorHAnsi"/>
          <w:i/>
        </w:rPr>
      </w:pPr>
      <w:bookmarkStart w:id="8" w:name="_gjv2heed1sv6" w:colFirst="0" w:colLast="0"/>
      <w:bookmarkEnd w:id="8"/>
      <w:r w:rsidRPr="006C76C5">
        <w:rPr>
          <w:rFonts w:asciiTheme="majorHAnsi" w:eastAsia="Calibri" w:hAnsiTheme="majorHAnsi" w:cstheme="majorHAnsi"/>
          <w:i/>
        </w:rPr>
        <w:t xml:space="preserve">Write </w:t>
      </w:r>
      <w:r w:rsidR="007F51C7" w:rsidRPr="006C76C5">
        <w:rPr>
          <w:rFonts w:asciiTheme="majorHAnsi" w:eastAsia="Calibri" w:hAnsiTheme="majorHAnsi" w:cstheme="majorHAnsi"/>
          <w:i/>
        </w:rPr>
        <w:t xml:space="preserve">the </w:t>
      </w:r>
      <w:r w:rsidRPr="006C76C5">
        <w:rPr>
          <w:rFonts w:asciiTheme="majorHAnsi" w:eastAsia="Calibri" w:hAnsiTheme="majorHAnsi" w:cstheme="majorHAnsi"/>
          <w:i/>
        </w:rPr>
        <w:t>general form of the model that is the reduced model in this comparison</w:t>
      </w:r>
      <w:r w:rsidR="007F51C7" w:rsidRPr="006C76C5">
        <w:rPr>
          <w:rFonts w:asciiTheme="majorHAnsi" w:eastAsia="Calibri" w:hAnsiTheme="majorHAnsi" w:cstheme="majorHAnsi"/>
          <w:i/>
        </w:rPr>
        <w:t>.</w:t>
      </w:r>
    </w:p>
    <w:p w14:paraId="70C8006E" w14:textId="2D89086C" w:rsidR="00F02164" w:rsidRPr="006C76C5" w:rsidRDefault="003966FD" w:rsidP="006C76C5">
      <w:pPr>
        <w:numPr>
          <w:ilvl w:val="0"/>
          <w:numId w:val="9"/>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Write</w:t>
      </w:r>
      <w:r w:rsidR="007F51C7" w:rsidRPr="006C76C5">
        <w:rPr>
          <w:rFonts w:asciiTheme="majorHAnsi" w:eastAsia="Calibri" w:hAnsiTheme="majorHAnsi" w:cstheme="majorHAnsi"/>
          <w:i/>
        </w:rPr>
        <w:t xml:space="preserve"> the</w:t>
      </w:r>
      <w:r w:rsidRPr="006C76C5">
        <w:rPr>
          <w:rFonts w:asciiTheme="majorHAnsi" w:eastAsia="Calibri" w:hAnsiTheme="majorHAnsi" w:cstheme="majorHAnsi"/>
          <w:i/>
        </w:rPr>
        <w:t xml:space="preserve"> general form of the model that is the complete model in this comparison</w:t>
      </w:r>
      <w:r w:rsidR="007F51C7" w:rsidRPr="006C76C5">
        <w:rPr>
          <w:rFonts w:asciiTheme="majorHAnsi" w:eastAsia="Calibri" w:hAnsiTheme="majorHAnsi" w:cstheme="majorHAnsi"/>
          <w:i/>
        </w:rPr>
        <w:t>.</w:t>
      </w:r>
    </w:p>
    <w:p w14:paraId="43C573FF" w14:textId="389D5230" w:rsidR="00F02164" w:rsidRPr="006C76C5" w:rsidRDefault="003966FD" w:rsidP="006C76C5">
      <w:pPr>
        <w:numPr>
          <w:ilvl w:val="0"/>
          <w:numId w:val="9"/>
        </w:numPr>
        <w:suppressAutoHyphens/>
        <w:spacing w:line="240" w:lineRule="auto"/>
        <w:contextualSpacing/>
        <w:rPr>
          <w:rFonts w:asciiTheme="majorHAnsi" w:eastAsia="Calibri" w:hAnsiTheme="majorHAnsi" w:cstheme="majorHAnsi"/>
          <w:i/>
        </w:rPr>
      </w:pPr>
      <w:bookmarkStart w:id="9" w:name="_a5ba29sjh615" w:colFirst="0" w:colLast="0"/>
      <w:bookmarkEnd w:id="9"/>
      <w:r w:rsidRPr="006C76C5">
        <w:rPr>
          <w:rFonts w:asciiTheme="majorHAnsi" w:eastAsia="Calibri" w:hAnsiTheme="majorHAnsi" w:cstheme="majorHAnsi"/>
          <w:i/>
        </w:rPr>
        <w:lastRenderedPageBreak/>
        <w:t xml:space="preserve">Run the nested model F-test at </w:t>
      </w:r>
      <w:r w:rsidR="007F51C7" w:rsidRPr="006C76C5">
        <w:rPr>
          <w:rFonts w:asciiTheme="majorHAnsi" w:eastAsia="Calibri" w:hAnsiTheme="majorHAnsi" w:cstheme="majorHAnsi"/>
          <w:i/>
        </w:rPr>
        <w:t xml:space="preserve">a </w:t>
      </w:r>
      <w:r w:rsidRPr="006C76C5">
        <w:rPr>
          <w:rFonts w:asciiTheme="majorHAnsi" w:eastAsia="Calibri" w:hAnsiTheme="majorHAnsi" w:cstheme="majorHAnsi"/>
          <w:i/>
        </w:rPr>
        <w:t xml:space="preserve">5% level of significance to evaluate if the interaction terms </w:t>
      </w:r>
      <w:proofErr w:type="gramStart"/>
      <w:r w:rsidRPr="006C76C5">
        <w:rPr>
          <w:rFonts w:asciiTheme="majorHAnsi" w:eastAsia="Calibri" w:hAnsiTheme="majorHAnsi" w:cstheme="majorHAnsi"/>
          <w:i/>
        </w:rPr>
        <w:t>are needed</w:t>
      </w:r>
      <w:proofErr w:type="gramEnd"/>
      <w:r w:rsidRPr="006C76C5">
        <w:rPr>
          <w:rFonts w:asciiTheme="majorHAnsi" w:eastAsia="Calibri" w:hAnsiTheme="majorHAnsi" w:cstheme="majorHAnsi"/>
          <w:i/>
        </w:rPr>
        <w:t>. Identify the null hypothesis,</w:t>
      </w:r>
      <w:r w:rsidR="007F51C7" w:rsidRPr="006C76C5">
        <w:rPr>
          <w:rFonts w:asciiTheme="majorHAnsi" w:eastAsia="Calibri" w:hAnsiTheme="majorHAnsi" w:cstheme="majorHAnsi"/>
          <w:i/>
        </w:rPr>
        <w:t xml:space="preserve"> the</w:t>
      </w:r>
      <w:r w:rsidRPr="006C76C5">
        <w:rPr>
          <w:rFonts w:asciiTheme="majorHAnsi" w:eastAsia="Calibri" w:hAnsiTheme="majorHAnsi" w:cstheme="majorHAnsi"/>
          <w:i/>
        </w:rPr>
        <w:t xml:space="preserve"> alternative hypothesis, </w:t>
      </w:r>
      <w:r w:rsidR="007F51C7" w:rsidRPr="006C76C5">
        <w:rPr>
          <w:rFonts w:asciiTheme="majorHAnsi" w:eastAsia="Calibri" w:hAnsiTheme="majorHAnsi" w:cstheme="majorHAnsi"/>
          <w:i/>
        </w:rPr>
        <w:t xml:space="preserve">the </w:t>
      </w:r>
      <w:r w:rsidRPr="006C76C5">
        <w:rPr>
          <w:rFonts w:asciiTheme="majorHAnsi" w:eastAsia="Calibri" w:hAnsiTheme="majorHAnsi" w:cstheme="majorHAnsi"/>
          <w:i/>
        </w:rPr>
        <w:t>P-value</w:t>
      </w:r>
      <w:r w:rsidR="007F51C7" w:rsidRPr="006C76C5">
        <w:rPr>
          <w:rFonts w:asciiTheme="majorHAnsi" w:eastAsia="Calibri" w:hAnsiTheme="majorHAnsi" w:cstheme="majorHAnsi"/>
          <w:i/>
        </w:rPr>
        <w:t>,</w:t>
      </w:r>
      <w:r w:rsidRPr="006C76C5">
        <w:rPr>
          <w:rFonts w:asciiTheme="majorHAnsi" w:eastAsia="Calibri" w:hAnsiTheme="majorHAnsi" w:cstheme="majorHAnsi"/>
          <w:i/>
        </w:rPr>
        <w:t xml:space="preserve"> and </w:t>
      </w:r>
      <w:r w:rsidR="007F51C7" w:rsidRPr="006C76C5">
        <w:rPr>
          <w:rFonts w:asciiTheme="majorHAnsi" w:eastAsia="Calibri" w:hAnsiTheme="majorHAnsi" w:cstheme="majorHAnsi"/>
          <w:i/>
        </w:rPr>
        <w:t xml:space="preserve">the </w:t>
      </w:r>
      <w:r w:rsidRPr="006C76C5">
        <w:rPr>
          <w:rFonts w:asciiTheme="majorHAnsi" w:eastAsia="Calibri" w:hAnsiTheme="majorHAnsi" w:cstheme="majorHAnsi"/>
          <w:i/>
        </w:rPr>
        <w:t>conclusion of the test.</w:t>
      </w:r>
    </w:p>
    <w:p w14:paraId="08FFD72E"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9EEB582"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25166625" wp14:editId="67595A8D">
            <wp:extent cx="215566" cy="190500"/>
            <wp:effectExtent l="0" t="0" r="0" b="0"/>
            <wp:docPr id="12"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27E0802C"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6AA1F1D2" w14:textId="77777777" w:rsidR="00F02164" w:rsidRPr="006C76C5" w:rsidRDefault="003966FD" w:rsidP="006C76C5">
      <w:pPr>
        <w:pStyle w:val="Heading2"/>
        <w:suppressAutoHyphens/>
        <w:contextualSpacing/>
      </w:pPr>
      <w:bookmarkStart w:id="10" w:name="_3dy6vkm" w:colFirst="0" w:colLast="0"/>
      <w:bookmarkEnd w:id="10"/>
      <w:r w:rsidRPr="006C76C5">
        <w:t>6. Conclusion</w:t>
      </w:r>
    </w:p>
    <w:p w14:paraId="61C6FD53"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Describe the results of the statistical analyses clearly, using proper descriptions of statistical terms and concepts. Fully describe what these results mean for your scenario.</w:t>
      </w:r>
    </w:p>
    <w:p w14:paraId="29F1328B"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252CCCB9" w14:textId="77777777" w:rsidR="00F02164" w:rsidRPr="006C76C5" w:rsidRDefault="003966FD" w:rsidP="006C76C5">
      <w:pPr>
        <w:numPr>
          <w:ilvl w:val="0"/>
          <w:numId w:val="2"/>
        </w:numPr>
        <w:suppressAutoHyphens/>
        <w:spacing w:line="240" w:lineRule="auto"/>
        <w:ind w:left="720" w:hanging="360"/>
        <w:contextualSpacing/>
        <w:rPr>
          <w:rFonts w:asciiTheme="majorHAnsi" w:eastAsia="Calibri" w:hAnsiTheme="majorHAnsi" w:cstheme="majorHAnsi"/>
          <w:i/>
        </w:rPr>
      </w:pPr>
      <w:r w:rsidRPr="006C76C5">
        <w:rPr>
          <w:rFonts w:asciiTheme="majorHAnsi" w:eastAsia="Calibri" w:hAnsiTheme="majorHAnsi" w:cstheme="majorHAnsi"/>
          <w:i/>
        </w:rPr>
        <w:t>Which model would you choose to predict house prices? Briefly summarize your findings in plain language.</w:t>
      </w:r>
    </w:p>
    <w:p w14:paraId="42B6A0F6" w14:textId="77777777" w:rsidR="00F02164" w:rsidRPr="006C76C5" w:rsidRDefault="003966FD" w:rsidP="006C76C5">
      <w:pPr>
        <w:numPr>
          <w:ilvl w:val="0"/>
          <w:numId w:val="2"/>
        </w:numPr>
        <w:suppressAutoHyphens/>
        <w:spacing w:line="240" w:lineRule="auto"/>
        <w:ind w:left="720" w:hanging="360"/>
        <w:contextualSpacing/>
        <w:rPr>
          <w:rFonts w:asciiTheme="majorHAnsi" w:eastAsia="Calibri" w:hAnsiTheme="majorHAnsi" w:cstheme="majorHAnsi"/>
          <w:i/>
        </w:rPr>
      </w:pPr>
      <w:r w:rsidRPr="006C76C5">
        <w:rPr>
          <w:rFonts w:asciiTheme="majorHAnsi" w:eastAsia="Calibri" w:hAnsiTheme="majorHAnsi" w:cstheme="majorHAnsi"/>
          <w:i/>
        </w:rPr>
        <w:t xml:space="preserve">What is the practical importance of the analyses that </w:t>
      </w:r>
      <w:proofErr w:type="gramStart"/>
      <w:r w:rsidRPr="006C76C5">
        <w:rPr>
          <w:rFonts w:asciiTheme="majorHAnsi" w:eastAsia="Calibri" w:hAnsiTheme="majorHAnsi" w:cstheme="majorHAnsi"/>
          <w:i/>
        </w:rPr>
        <w:t>were performed</w:t>
      </w:r>
      <w:proofErr w:type="gramEnd"/>
      <w:r w:rsidRPr="006C76C5">
        <w:rPr>
          <w:rFonts w:asciiTheme="majorHAnsi" w:eastAsia="Calibri" w:hAnsiTheme="majorHAnsi" w:cstheme="majorHAnsi"/>
          <w:i/>
        </w:rPr>
        <w:t>?</w:t>
      </w:r>
    </w:p>
    <w:p w14:paraId="7349C957" w14:textId="77777777" w:rsidR="00F02164" w:rsidRPr="006C76C5" w:rsidRDefault="003966FD" w:rsidP="006C76C5">
      <w:pPr>
        <w:suppressAutoHyphens/>
        <w:spacing w:line="240" w:lineRule="auto"/>
        <w:contextualSpacing/>
        <w:rPr>
          <w:rFonts w:asciiTheme="majorHAnsi" w:eastAsia="Calibri" w:hAnsiTheme="majorHAnsi" w:cstheme="majorHAnsi"/>
        </w:rPr>
      </w:pPr>
      <w:r w:rsidRPr="006C76C5">
        <w:rPr>
          <w:rFonts w:asciiTheme="majorHAnsi" w:eastAsia="Calibri" w:hAnsiTheme="majorHAnsi" w:cstheme="majorHAnsi"/>
        </w:rPr>
        <w:t xml:space="preserve"> </w:t>
      </w:r>
    </w:p>
    <w:p w14:paraId="70BE15D9"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69F3CD81" wp14:editId="491FB87C">
            <wp:extent cx="215566" cy="190500"/>
            <wp:effectExtent l="0" t="0" r="0" b="0"/>
            <wp:docPr id="3"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414BC212"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260FA78" w14:textId="77777777" w:rsidR="00F02164" w:rsidRPr="006C76C5" w:rsidRDefault="003966FD" w:rsidP="006C76C5">
      <w:pPr>
        <w:pStyle w:val="Heading2"/>
        <w:suppressAutoHyphens/>
        <w:contextualSpacing/>
      </w:pPr>
      <w:bookmarkStart w:id="11" w:name="_1t3h5sf" w:colFirst="0" w:colLast="0"/>
      <w:bookmarkEnd w:id="11"/>
      <w:r w:rsidRPr="006C76C5">
        <w:t>7. Citations</w:t>
      </w:r>
    </w:p>
    <w:p w14:paraId="2D757D79" w14:textId="77777777" w:rsidR="00F02164" w:rsidRPr="006C76C5" w:rsidRDefault="00F02164" w:rsidP="006C76C5">
      <w:pPr>
        <w:suppressAutoHyphens/>
        <w:spacing w:line="240" w:lineRule="auto"/>
        <w:contextualSpacing/>
        <w:rPr>
          <w:rFonts w:asciiTheme="majorHAnsi" w:hAnsiTheme="majorHAnsi" w:cstheme="majorHAnsi"/>
        </w:rPr>
      </w:pPr>
    </w:p>
    <w:p w14:paraId="0F5B676C"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 xml:space="preserve">You were </w:t>
      </w:r>
      <w:r w:rsidRPr="006C76C5">
        <w:rPr>
          <w:rFonts w:asciiTheme="majorHAnsi" w:eastAsia="Calibri" w:hAnsiTheme="majorHAnsi" w:cstheme="majorHAnsi"/>
          <w:b/>
          <w:i/>
        </w:rPr>
        <w:t>not</w:t>
      </w:r>
      <w:r w:rsidRPr="006C76C5">
        <w:rPr>
          <w:rFonts w:asciiTheme="majorHAnsi" w:eastAsia="Calibri" w:hAnsiTheme="majorHAnsi" w:cstheme="majorHAnsi"/>
        </w:rPr>
        <w:t xml:space="preserve"> </w:t>
      </w:r>
      <w:r w:rsidRPr="006C76C5">
        <w:rPr>
          <w:rFonts w:asciiTheme="majorHAnsi" w:eastAsia="Calibri" w:hAnsiTheme="majorHAnsi" w:cstheme="majorHAnsi"/>
          <w:i/>
        </w:rPr>
        <w:t xml:space="preserve">required to use external resources for this report. If you did not use any resources, you should remove this entire section. However, if you did use any resources to help you with your interpretation, you </w:t>
      </w:r>
      <w:r w:rsidRPr="006C76C5">
        <w:rPr>
          <w:rFonts w:asciiTheme="majorHAnsi" w:eastAsia="Calibri" w:hAnsiTheme="majorHAnsi" w:cstheme="majorHAnsi"/>
          <w:b/>
          <w:i/>
        </w:rPr>
        <w:t>must</w:t>
      </w:r>
      <w:r w:rsidRPr="006C76C5">
        <w:rPr>
          <w:rFonts w:asciiTheme="majorHAnsi" w:eastAsia="Calibri" w:hAnsiTheme="majorHAnsi" w:cstheme="majorHAnsi"/>
        </w:rPr>
        <w:t xml:space="preserve"> </w:t>
      </w:r>
      <w:r w:rsidRPr="006C76C5">
        <w:rPr>
          <w:rFonts w:asciiTheme="majorHAnsi" w:eastAsia="Calibri" w:hAnsiTheme="majorHAnsi" w:cstheme="majorHAnsi"/>
          <w:i/>
        </w:rPr>
        <w:t>cite them. Use proper APA format for citations.</w:t>
      </w:r>
    </w:p>
    <w:p w14:paraId="409B5341"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21D5C739" w14:textId="77777777" w:rsidR="00F02164" w:rsidRPr="006C76C5" w:rsidRDefault="003966FD" w:rsidP="006C76C5">
      <w:pPr>
        <w:suppressAutoHyphens/>
        <w:spacing w:line="240" w:lineRule="auto"/>
        <w:contextualSpacing/>
        <w:rPr>
          <w:rFonts w:asciiTheme="majorHAnsi" w:eastAsia="Calibri" w:hAnsiTheme="majorHAnsi" w:cstheme="majorHAnsi"/>
        </w:rPr>
      </w:pPr>
      <w:r w:rsidRPr="006C76C5">
        <w:rPr>
          <w:rFonts w:asciiTheme="majorHAnsi" w:eastAsia="Calibri" w:hAnsiTheme="majorHAnsi" w:cstheme="majorHAnsi"/>
        </w:rPr>
        <w:t>Insert references here in the following format:</w:t>
      </w:r>
    </w:p>
    <w:p w14:paraId="21488AAF"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76FD1F28" w14:textId="77777777" w:rsidR="00F02164" w:rsidRPr="006C76C5" w:rsidRDefault="003966FD" w:rsidP="006C76C5">
      <w:pPr>
        <w:suppressAutoHyphens/>
        <w:spacing w:line="480" w:lineRule="auto"/>
        <w:ind w:left="720" w:hanging="720"/>
        <w:contextualSpacing/>
        <w:rPr>
          <w:rFonts w:asciiTheme="majorHAnsi" w:eastAsia="Calibri" w:hAnsiTheme="majorHAnsi" w:cstheme="majorHAnsi"/>
          <w:i/>
        </w:rPr>
      </w:pPr>
      <w:r w:rsidRPr="006C76C5">
        <w:rPr>
          <w:rFonts w:asciiTheme="majorHAnsi" w:eastAsia="Calibri" w:hAnsiTheme="majorHAnsi" w:cstheme="majorHAnsi"/>
        </w:rPr>
        <w:t>Author's Last Name, First Initial. Middle Initial. (Year of Publication). Title of book: Subtitle of book, edition. Place of Publication: Publisher.</w:t>
      </w:r>
    </w:p>
    <w:sectPr w:rsidR="00F02164" w:rsidRPr="006C76C5">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C587C5" w14:textId="77777777" w:rsidR="00A93F75" w:rsidRDefault="00A93F75" w:rsidP="00FF0B50">
      <w:pPr>
        <w:spacing w:line="240" w:lineRule="auto"/>
      </w:pPr>
      <w:r>
        <w:separator/>
      </w:r>
    </w:p>
  </w:endnote>
  <w:endnote w:type="continuationSeparator" w:id="0">
    <w:p w14:paraId="1561FB3B" w14:textId="77777777" w:rsidR="00A93F75" w:rsidRDefault="00A93F75" w:rsidP="00FF0B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2513771"/>
      <w:docPartObj>
        <w:docPartGallery w:val="Page Numbers (Bottom of Page)"/>
        <w:docPartUnique/>
      </w:docPartObj>
    </w:sdtPr>
    <w:sdtEndPr>
      <w:rPr>
        <w:rFonts w:asciiTheme="majorHAnsi" w:hAnsiTheme="majorHAnsi" w:cstheme="majorHAnsi"/>
        <w:noProof/>
      </w:rPr>
    </w:sdtEndPr>
    <w:sdtContent>
      <w:p w14:paraId="5A31FF77" w14:textId="682BDF7E" w:rsidR="00E300D0" w:rsidRPr="00E300D0" w:rsidRDefault="00E300D0">
        <w:pPr>
          <w:pStyle w:val="Footer"/>
          <w:jc w:val="center"/>
          <w:rPr>
            <w:rFonts w:asciiTheme="majorHAnsi" w:hAnsiTheme="majorHAnsi" w:cstheme="majorHAnsi"/>
          </w:rPr>
        </w:pPr>
        <w:r w:rsidRPr="00E300D0">
          <w:rPr>
            <w:rFonts w:asciiTheme="majorHAnsi" w:hAnsiTheme="majorHAnsi" w:cstheme="majorHAnsi"/>
          </w:rPr>
          <w:fldChar w:fldCharType="begin"/>
        </w:r>
        <w:r w:rsidRPr="00E300D0">
          <w:rPr>
            <w:rFonts w:asciiTheme="majorHAnsi" w:hAnsiTheme="majorHAnsi" w:cstheme="majorHAnsi"/>
          </w:rPr>
          <w:instrText xml:space="preserve"> PAGE   \* MERGEFORMAT </w:instrText>
        </w:r>
        <w:r w:rsidRPr="00E300D0">
          <w:rPr>
            <w:rFonts w:asciiTheme="majorHAnsi" w:hAnsiTheme="majorHAnsi" w:cstheme="majorHAnsi"/>
          </w:rPr>
          <w:fldChar w:fldCharType="separate"/>
        </w:r>
        <w:r w:rsidR="008E4E93">
          <w:rPr>
            <w:rFonts w:asciiTheme="majorHAnsi" w:hAnsiTheme="majorHAnsi" w:cstheme="majorHAnsi"/>
            <w:noProof/>
          </w:rPr>
          <w:t>1</w:t>
        </w:r>
        <w:r w:rsidRPr="00E300D0">
          <w:rPr>
            <w:rFonts w:asciiTheme="majorHAnsi" w:hAnsiTheme="majorHAnsi" w:cstheme="majorHAnsi"/>
            <w:noProof/>
          </w:rPr>
          <w:fldChar w:fldCharType="end"/>
        </w:r>
      </w:p>
    </w:sdtContent>
  </w:sdt>
  <w:p w14:paraId="28F9FCAB" w14:textId="77777777" w:rsidR="00E300D0" w:rsidRDefault="00E30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032165" w14:textId="77777777" w:rsidR="00A93F75" w:rsidRDefault="00A93F75" w:rsidP="00FF0B50">
      <w:pPr>
        <w:spacing w:line="240" w:lineRule="auto"/>
      </w:pPr>
      <w:r>
        <w:separator/>
      </w:r>
    </w:p>
  </w:footnote>
  <w:footnote w:type="continuationSeparator" w:id="0">
    <w:p w14:paraId="4D8E9EB6" w14:textId="77777777" w:rsidR="00A93F75" w:rsidRDefault="00A93F75" w:rsidP="00FF0B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E753E" w14:textId="77777777" w:rsidR="00FF0B50" w:rsidRPr="00FF0B50" w:rsidRDefault="00FF0B50" w:rsidP="00FF0B50">
    <w:pPr>
      <w:pStyle w:val="Header"/>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D77C2"/>
    <w:multiLevelType w:val="multilevel"/>
    <w:tmpl w:val="1FF2C6C4"/>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E7217E"/>
    <w:multiLevelType w:val="multilevel"/>
    <w:tmpl w:val="521EA3A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561C0A"/>
    <w:multiLevelType w:val="multilevel"/>
    <w:tmpl w:val="BD145A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C333D9"/>
    <w:multiLevelType w:val="multilevel"/>
    <w:tmpl w:val="23CCBD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571FCF"/>
    <w:multiLevelType w:val="multilevel"/>
    <w:tmpl w:val="63CC2464"/>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1F52A0"/>
    <w:multiLevelType w:val="multilevel"/>
    <w:tmpl w:val="C368DF0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551569"/>
    <w:multiLevelType w:val="multilevel"/>
    <w:tmpl w:val="48A0B69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C01599"/>
    <w:multiLevelType w:val="multilevel"/>
    <w:tmpl w:val="0BE6B560"/>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1773583"/>
    <w:multiLevelType w:val="multilevel"/>
    <w:tmpl w:val="5B2ACC4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762562"/>
    <w:multiLevelType w:val="multilevel"/>
    <w:tmpl w:val="31E8DDE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9F54F1"/>
    <w:multiLevelType w:val="multilevel"/>
    <w:tmpl w:val="6ECABB0C"/>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D57D4B"/>
    <w:multiLevelType w:val="multilevel"/>
    <w:tmpl w:val="635E6EF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5C75794"/>
    <w:multiLevelType w:val="multilevel"/>
    <w:tmpl w:val="C7F486D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7B3785"/>
    <w:multiLevelType w:val="multilevel"/>
    <w:tmpl w:val="F66E772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6"/>
  </w:num>
  <w:num w:numId="4">
    <w:abstractNumId w:val="2"/>
  </w:num>
  <w:num w:numId="5">
    <w:abstractNumId w:val="9"/>
  </w:num>
  <w:num w:numId="6">
    <w:abstractNumId w:val="5"/>
  </w:num>
  <w:num w:numId="7">
    <w:abstractNumId w:val="12"/>
  </w:num>
  <w:num w:numId="8">
    <w:abstractNumId w:val="3"/>
  </w:num>
  <w:num w:numId="9">
    <w:abstractNumId w:val="13"/>
  </w:num>
  <w:num w:numId="10">
    <w:abstractNumId w:val="11"/>
  </w:num>
  <w:num w:numId="11">
    <w:abstractNumId w:val="1"/>
  </w:num>
  <w:num w:numId="12">
    <w:abstractNumId w:val="0"/>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164"/>
    <w:rsid w:val="000E1B01"/>
    <w:rsid w:val="00132677"/>
    <w:rsid w:val="001E381F"/>
    <w:rsid w:val="00267C5F"/>
    <w:rsid w:val="002735F9"/>
    <w:rsid w:val="003966FD"/>
    <w:rsid w:val="00526791"/>
    <w:rsid w:val="006219F5"/>
    <w:rsid w:val="006C76C5"/>
    <w:rsid w:val="00711803"/>
    <w:rsid w:val="00723D58"/>
    <w:rsid w:val="007D7BCF"/>
    <w:rsid w:val="007F51C7"/>
    <w:rsid w:val="00812F91"/>
    <w:rsid w:val="008E4E93"/>
    <w:rsid w:val="00A93F75"/>
    <w:rsid w:val="00AE1D43"/>
    <w:rsid w:val="00B27112"/>
    <w:rsid w:val="00D51743"/>
    <w:rsid w:val="00E01AAE"/>
    <w:rsid w:val="00E300D0"/>
    <w:rsid w:val="00F02164"/>
    <w:rsid w:val="00FB6463"/>
    <w:rsid w:val="00FD01BE"/>
    <w:rsid w:val="00FF0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7C4B6"/>
  <w15:docId w15:val="{0B3DA497-0B2E-4374-A1C7-6F889EE9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spacing w:line="240" w:lineRule="auto"/>
      <w:jc w:val="center"/>
      <w:outlineLvl w:val="0"/>
    </w:pPr>
    <w:rPr>
      <w:rFonts w:ascii="Calibri" w:eastAsia="Calibri" w:hAnsi="Calibri" w:cs="Calibri"/>
      <w:b/>
      <w:sz w:val="24"/>
      <w:szCs w:val="24"/>
    </w:rPr>
  </w:style>
  <w:style w:type="paragraph" w:styleId="Heading2">
    <w:name w:val="heading 2"/>
    <w:basedOn w:val="Normal"/>
    <w:next w:val="Normal"/>
    <w:uiPriority w:val="9"/>
    <w:unhideWhenUsed/>
    <w:qFormat/>
    <w:rsid w:val="00FF0B50"/>
    <w:pPr>
      <w:spacing w:line="240" w:lineRule="auto"/>
      <w:outlineLvl w:val="1"/>
    </w:pPr>
    <w:rPr>
      <w:rFonts w:asciiTheme="majorHAnsi" w:eastAsia="Calibri" w:hAnsiTheme="majorHAnsi" w:cstheme="majorHAnsi"/>
      <w:b/>
    </w:rPr>
  </w:style>
  <w:style w:type="paragraph" w:styleId="Heading3">
    <w:name w:val="heading 3"/>
    <w:basedOn w:val="Heading2"/>
    <w:next w:val="Normal"/>
    <w:uiPriority w:val="9"/>
    <w:unhideWhenUsed/>
    <w:qFormat/>
    <w:rsid w:val="00FF0B50"/>
    <w:pPr>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F0B50"/>
    <w:pPr>
      <w:tabs>
        <w:tab w:val="center" w:pos="4680"/>
        <w:tab w:val="right" w:pos="9360"/>
      </w:tabs>
      <w:spacing w:line="240" w:lineRule="auto"/>
    </w:pPr>
  </w:style>
  <w:style w:type="character" w:customStyle="1" w:styleId="HeaderChar">
    <w:name w:val="Header Char"/>
    <w:basedOn w:val="DefaultParagraphFont"/>
    <w:link w:val="Header"/>
    <w:uiPriority w:val="99"/>
    <w:rsid w:val="00FF0B50"/>
  </w:style>
  <w:style w:type="paragraph" w:styleId="Footer">
    <w:name w:val="footer"/>
    <w:basedOn w:val="Normal"/>
    <w:link w:val="FooterChar"/>
    <w:uiPriority w:val="99"/>
    <w:unhideWhenUsed/>
    <w:rsid w:val="00FF0B50"/>
    <w:pPr>
      <w:tabs>
        <w:tab w:val="center" w:pos="4680"/>
        <w:tab w:val="right" w:pos="9360"/>
      </w:tabs>
      <w:spacing w:line="240" w:lineRule="auto"/>
    </w:pPr>
  </w:style>
  <w:style w:type="character" w:customStyle="1" w:styleId="FooterChar">
    <w:name w:val="Footer Char"/>
    <w:basedOn w:val="DefaultParagraphFont"/>
    <w:link w:val="Footer"/>
    <w:uiPriority w:val="99"/>
    <w:rsid w:val="00FF0B50"/>
  </w:style>
  <w:style w:type="character" w:styleId="CommentReference">
    <w:name w:val="annotation reference"/>
    <w:basedOn w:val="DefaultParagraphFont"/>
    <w:uiPriority w:val="99"/>
    <w:semiHidden/>
    <w:unhideWhenUsed/>
    <w:rsid w:val="001E381F"/>
    <w:rPr>
      <w:sz w:val="16"/>
      <w:szCs w:val="16"/>
    </w:rPr>
  </w:style>
  <w:style w:type="paragraph" w:styleId="CommentText">
    <w:name w:val="annotation text"/>
    <w:basedOn w:val="Normal"/>
    <w:link w:val="CommentTextChar"/>
    <w:uiPriority w:val="99"/>
    <w:semiHidden/>
    <w:unhideWhenUsed/>
    <w:rsid w:val="001E381F"/>
    <w:pPr>
      <w:spacing w:line="240" w:lineRule="auto"/>
    </w:pPr>
    <w:rPr>
      <w:sz w:val="20"/>
      <w:szCs w:val="20"/>
    </w:rPr>
  </w:style>
  <w:style w:type="character" w:customStyle="1" w:styleId="CommentTextChar">
    <w:name w:val="Comment Text Char"/>
    <w:basedOn w:val="DefaultParagraphFont"/>
    <w:link w:val="CommentText"/>
    <w:uiPriority w:val="99"/>
    <w:semiHidden/>
    <w:rsid w:val="001E381F"/>
    <w:rPr>
      <w:sz w:val="20"/>
      <w:szCs w:val="20"/>
    </w:rPr>
  </w:style>
  <w:style w:type="paragraph" w:styleId="CommentSubject">
    <w:name w:val="annotation subject"/>
    <w:basedOn w:val="CommentText"/>
    <w:next w:val="CommentText"/>
    <w:link w:val="CommentSubjectChar"/>
    <w:uiPriority w:val="99"/>
    <w:semiHidden/>
    <w:unhideWhenUsed/>
    <w:rsid w:val="001E381F"/>
    <w:rPr>
      <w:b/>
      <w:bCs/>
    </w:rPr>
  </w:style>
  <w:style w:type="character" w:customStyle="1" w:styleId="CommentSubjectChar">
    <w:name w:val="Comment Subject Char"/>
    <w:basedOn w:val="CommentTextChar"/>
    <w:link w:val="CommentSubject"/>
    <w:uiPriority w:val="99"/>
    <w:semiHidden/>
    <w:rsid w:val="001E381F"/>
    <w:rPr>
      <w:b/>
      <w:bCs/>
      <w:sz w:val="20"/>
      <w:szCs w:val="20"/>
    </w:rPr>
  </w:style>
  <w:style w:type="paragraph" w:styleId="BalloonText">
    <w:name w:val="Balloon Text"/>
    <w:basedOn w:val="Normal"/>
    <w:link w:val="BalloonTextChar"/>
    <w:uiPriority w:val="99"/>
    <w:semiHidden/>
    <w:unhideWhenUsed/>
    <w:rsid w:val="001E38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8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Russo, Jordan</cp:lastModifiedBy>
  <cp:revision>2</cp:revision>
  <dcterms:created xsi:type="dcterms:W3CDTF">2020-01-17T15:15:00Z</dcterms:created>
  <dcterms:modified xsi:type="dcterms:W3CDTF">2020-01-17T15:15:00Z</dcterms:modified>
</cp:coreProperties>
</file>