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jc w:val="center"/>
        <w:rPr>
          <w:rStyle w:val="Aucun"/>
          <w:rFonts w:ascii="Times New Roman" w:cs="Times New Roman" w:hAnsi="Times New Roman" w:eastAsia="Times New Roman"/>
          <w:b w:val="1"/>
          <w:bCs w:val="1"/>
          <w:outline w:val="0"/>
          <w:color w:val="ee220c"/>
          <w:sz w:val="30"/>
          <w:szCs w:val="30"/>
          <w:u w:val="single" w:color="ee220c"/>
          <w14:textFill>
            <w14:solidFill>
              <w14:srgbClr w14:val="EE220C"/>
            </w14:solidFill>
          </w14:textFill>
        </w:rPr>
      </w:pPr>
      <w:r>
        <w:rPr>
          <w:rStyle w:val="Aucun"/>
          <w:rFonts w:ascii="Times New Roman" w:hAnsi="Times New Roman"/>
          <w:b w:val="1"/>
          <w:bCs w:val="1"/>
          <w:outline w:val="0"/>
          <w:color w:val="ee220c"/>
          <w:sz w:val="30"/>
          <w:szCs w:val="30"/>
          <w:u w:val="single" w:color="ee220c"/>
          <w:rtl w:val="0"/>
          <w:lang w:val="fr-FR"/>
          <w14:textFill>
            <w14:solidFill>
              <w14:srgbClr w14:val="EE220C"/>
            </w14:solidFill>
          </w14:textFill>
        </w:rPr>
        <w:t>La marche Al</w:t>
      </w:r>
      <w:r>
        <w:rPr>
          <w:rStyle w:val="Aucun"/>
          <w:rFonts w:ascii="Times New Roman" w:hAnsi="Times New Roman" w:hint="default"/>
          <w:b w:val="1"/>
          <w:bCs w:val="1"/>
          <w:outline w:val="0"/>
          <w:color w:val="ee220c"/>
          <w:sz w:val="30"/>
          <w:szCs w:val="30"/>
          <w:u w:val="single" w:color="ee220c"/>
          <w:rtl w:val="0"/>
          <w:lang w:val="fr-FR"/>
          <w14:textFill>
            <w14:solidFill>
              <w14:srgbClr w14:val="EE220C"/>
            </w14:solidFill>
          </w14:textFill>
        </w:rPr>
        <w:t>é</w:t>
      </w:r>
      <w:r>
        <w:rPr>
          <w:rStyle w:val="Aucun"/>
          <w:rFonts w:ascii="Times New Roman" w:hAnsi="Times New Roman"/>
          <w:b w:val="1"/>
          <w:bCs w:val="1"/>
          <w:outline w:val="0"/>
          <w:color w:val="ee220c"/>
          <w:sz w:val="30"/>
          <w:szCs w:val="30"/>
          <w:u w:val="single" w:color="ee220c"/>
          <w:rtl w:val="0"/>
          <w:lang w:val="fr-FR"/>
          <w14:textFill>
            <w14:solidFill>
              <w14:srgbClr w14:val="EE220C"/>
            </w14:solidFill>
          </w14:textFill>
        </w:rPr>
        <w:t>atoire</w:t>
      </w: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</w:rPr>
      </w:pP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La marche al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atoire est un mod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le math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matique d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un syst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me poss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dant une dynamique compos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e d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une succession de pas al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atoires  effectu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s 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« 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au hasard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 »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. Ces pas sont d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corr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s les uns des autres , qui leur donne une propri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t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appel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e caract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re Markovien du math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maticien Markov qui prouve que le futur du syst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me d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pend de son 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tat pr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sent et non du pass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m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ê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me le plus proche. Nous pouvons observ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s d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s lors que le syst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me perds la m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moire 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mesure qu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il avance dans le temps de sa trajectoire . C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est pour cette raison que cette marche al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atoire est 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galement appel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e celle du 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« 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marcheur ivre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 xml:space="preserve"> » 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. Pour r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sum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la marche al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atoire est un d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placement chaque nouveau pas est choisi en faisant intervenir le hasard. Cette mod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lisation math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matique permet de prouver certains ph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nom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nes naturels, dont le plus connu est appel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le mouvement Brownien. Il  a 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t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d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couvert en 1827 par le botaniste 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cossais Robert Brown, dont le nom a 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t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retenu pour nommer le ph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nom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ne, qui s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int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ressait 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action du pollen dans la reproduction des plantes. Robert Brown observait alors des grains de pollen au microscope quand il s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est aper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ç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u que ces</w:t>
      </w:r>
      <w:r>
        <w:rPr>
          <w:rStyle w:val="Aucun"/>
          <w:lang w:val="fr-FR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719999</wp:posOffset>
            </wp:positionH>
            <wp:positionV relativeFrom="page">
              <wp:posOffset>7154236</wp:posOffset>
            </wp:positionV>
            <wp:extent cx="2809004" cy="2453197"/>
            <wp:effectExtent l="0" t="0" r="0" b="0"/>
            <wp:wrapThrough wrapText="bothSides" distL="0" distR="0">
              <wp:wrapPolygon edited="1">
                <wp:start x="0" y="0"/>
                <wp:lineTo x="144" y="0"/>
                <wp:lineTo x="144" y="3188"/>
                <wp:lineTo x="8400" y="3188"/>
                <wp:lineTo x="8496" y="0"/>
                <wp:lineTo x="8544" y="6650"/>
                <wp:lineTo x="12576" y="7969"/>
                <wp:lineTo x="12576" y="7750"/>
                <wp:lineTo x="13440" y="8409"/>
                <wp:lineTo x="12432" y="8299"/>
                <wp:lineTo x="12576" y="8134"/>
                <wp:lineTo x="8496" y="6815"/>
                <wp:lineTo x="8448" y="10498"/>
                <wp:lineTo x="7920" y="10501"/>
                <wp:lineTo x="7920" y="15664"/>
                <wp:lineTo x="8352" y="15939"/>
                <wp:lineTo x="8352" y="16104"/>
                <wp:lineTo x="9504" y="17643"/>
                <wp:lineTo x="9984" y="17753"/>
                <wp:lineTo x="10128" y="18192"/>
                <wp:lineTo x="9936" y="18632"/>
                <wp:lineTo x="9360" y="18577"/>
                <wp:lineTo x="9216" y="18027"/>
                <wp:lineTo x="9312" y="17698"/>
                <wp:lineTo x="8208" y="16231"/>
                <wp:lineTo x="8208" y="18027"/>
                <wp:lineTo x="8688" y="18247"/>
                <wp:lineTo x="8688" y="18907"/>
                <wp:lineTo x="8688" y="19402"/>
                <wp:lineTo x="9120" y="20226"/>
                <wp:lineTo x="9312" y="20776"/>
                <wp:lineTo x="9408" y="20995"/>
                <wp:lineTo x="9408" y="21435"/>
                <wp:lineTo x="9216" y="21105"/>
                <wp:lineTo x="9024" y="21105"/>
                <wp:lineTo x="8496" y="21050"/>
                <wp:lineTo x="8352" y="20666"/>
                <wp:lineTo x="7152" y="20611"/>
                <wp:lineTo x="7056" y="20446"/>
                <wp:lineTo x="8448" y="20391"/>
                <wp:lineTo x="8640" y="20116"/>
                <wp:lineTo x="8832" y="20006"/>
                <wp:lineTo x="8400" y="19127"/>
                <wp:lineTo x="7920" y="18907"/>
                <wp:lineTo x="7920" y="18247"/>
                <wp:lineTo x="8208" y="18027"/>
                <wp:lineTo x="8208" y="16231"/>
                <wp:lineTo x="8112" y="16104"/>
                <wp:lineTo x="7920" y="15664"/>
                <wp:lineTo x="7920" y="10501"/>
                <wp:lineTo x="7440" y="10504"/>
                <wp:lineTo x="7440" y="17863"/>
                <wp:lineTo x="7728" y="18412"/>
                <wp:lineTo x="7728" y="19017"/>
                <wp:lineTo x="7872" y="19237"/>
                <wp:lineTo x="8256" y="19456"/>
                <wp:lineTo x="8208" y="20116"/>
                <wp:lineTo x="7728" y="20226"/>
                <wp:lineTo x="7392" y="19951"/>
                <wp:lineTo x="7488" y="19347"/>
                <wp:lineTo x="7632" y="19292"/>
                <wp:lineTo x="7440" y="17863"/>
                <wp:lineTo x="7440" y="10504"/>
                <wp:lineTo x="0" y="10553"/>
                <wp:lineTo x="0" y="0"/>
                <wp:lineTo x="2976" y="0"/>
                <wp:lineTo x="2976" y="989"/>
                <wp:lineTo x="3072" y="1649"/>
                <wp:lineTo x="3360" y="1704"/>
                <wp:lineTo x="2976" y="1704"/>
                <wp:lineTo x="2976" y="989"/>
                <wp:lineTo x="2976" y="0"/>
                <wp:lineTo x="3744" y="0"/>
                <wp:lineTo x="3744" y="1154"/>
                <wp:lineTo x="3936" y="1319"/>
                <wp:lineTo x="3744" y="1264"/>
                <wp:lineTo x="3792" y="1649"/>
                <wp:lineTo x="3984" y="1594"/>
                <wp:lineTo x="3936" y="1319"/>
                <wp:lineTo x="3744" y="1154"/>
                <wp:lineTo x="4080" y="1209"/>
                <wp:lineTo x="3984" y="1924"/>
                <wp:lineTo x="3888" y="1704"/>
                <wp:lineTo x="3648" y="1594"/>
                <wp:lineTo x="3744" y="1154"/>
                <wp:lineTo x="3744" y="0"/>
                <wp:lineTo x="4176" y="0"/>
                <wp:lineTo x="4176" y="1154"/>
                <wp:lineTo x="4272" y="1649"/>
                <wp:lineTo x="4512" y="1539"/>
                <wp:lineTo x="4560" y="1154"/>
                <wp:lineTo x="4512" y="1649"/>
                <wp:lineTo x="4176" y="1649"/>
                <wp:lineTo x="4176" y="1154"/>
                <wp:lineTo x="4176" y="0"/>
                <wp:lineTo x="5232" y="0"/>
                <wp:lineTo x="5232" y="989"/>
                <wp:lineTo x="5280" y="1704"/>
                <wp:lineTo x="4896" y="1649"/>
                <wp:lineTo x="4992" y="1154"/>
                <wp:lineTo x="5184" y="1198"/>
                <wp:lineTo x="5184" y="1319"/>
                <wp:lineTo x="4944" y="1374"/>
                <wp:lineTo x="4992" y="1649"/>
                <wp:lineTo x="5232" y="1539"/>
                <wp:lineTo x="5184" y="1319"/>
                <wp:lineTo x="5184" y="1198"/>
                <wp:lineTo x="5232" y="1209"/>
                <wp:lineTo x="5232" y="989"/>
                <wp:lineTo x="5232" y="0"/>
                <wp:lineTo x="5520" y="0"/>
                <wp:lineTo x="5520" y="1154"/>
                <wp:lineTo x="5808" y="1264"/>
                <wp:lineTo x="5808" y="1484"/>
                <wp:lineTo x="5520" y="1539"/>
                <wp:lineTo x="5808" y="1649"/>
                <wp:lineTo x="5424" y="1649"/>
                <wp:lineTo x="5472" y="1209"/>
                <wp:lineTo x="5520" y="1154"/>
                <wp:lineTo x="5520" y="0"/>
                <wp:lineTo x="14928" y="0"/>
                <wp:lineTo x="14928" y="3243"/>
                <wp:lineTo x="15120" y="3463"/>
                <wp:lineTo x="15264" y="3847"/>
                <wp:lineTo x="15408" y="3243"/>
                <wp:lineTo x="15552" y="3243"/>
                <wp:lineTo x="15456" y="4012"/>
                <wp:lineTo x="15408" y="3627"/>
                <wp:lineTo x="15168" y="4012"/>
                <wp:lineTo x="14976" y="3463"/>
                <wp:lineTo x="14928" y="4012"/>
                <wp:lineTo x="14928" y="3243"/>
                <wp:lineTo x="14928" y="0"/>
                <wp:lineTo x="15744" y="0"/>
                <wp:lineTo x="15744" y="3463"/>
                <wp:lineTo x="16080" y="3573"/>
                <wp:lineTo x="15984" y="4012"/>
                <wp:lineTo x="15648" y="3902"/>
                <wp:lineTo x="15744" y="3463"/>
                <wp:lineTo x="15744" y="0"/>
                <wp:lineTo x="16272" y="0"/>
                <wp:lineTo x="16272" y="4452"/>
                <wp:lineTo x="16368" y="4562"/>
                <wp:lineTo x="15936" y="5826"/>
                <wp:lineTo x="16848" y="5731"/>
                <wp:lineTo x="16416" y="6046"/>
                <wp:lineTo x="16272" y="6073"/>
                <wp:lineTo x="16272" y="6376"/>
                <wp:lineTo x="16656" y="6485"/>
                <wp:lineTo x="16512" y="6870"/>
                <wp:lineTo x="16224" y="6760"/>
                <wp:lineTo x="16224" y="6925"/>
                <wp:lineTo x="16560" y="7035"/>
                <wp:lineTo x="16416" y="7420"/>
                <wp:lineTo x="16320" y="7383"/>
                <wp:lineTo x="16320" y="7530"/>
                <wp:lineTo x="16656" y="7640"/>
                <wp:lineTo x="16560" y="8024"/>
                <wp:lineTo x="16224" y="7860"/>
                <wp:lineTo x="16320" y="7530"/>
                <wp:lineTo x="16320" y="7383"/>
                <wp:lineTo x="16128" y="7310"/>
                <wp:lineTo x="16224" y="6925"/>
                <wp:lineTo x="16224" y="6760"/>
                <wp:lineTo x="16272" y="6376"/>
                <wp:lineTo x="16272" y="6073"/>
                <wp:lineTo x="16128" y="6101"/>
                <wp:lineTo x="16080" y="6485"/>
                <wp:lineTo x="15792" y="6485"/>
                <wp:lineTo x="15792" y="6595"/>
                <wp:lineTo x="16128" y="6650"/>
                <wp:lineTo x="16080" y="7035"/>
                <wp:lineTo x="15840" y="6995"/>
                <wp:lineTo x="15840" y="7365"/>
                <wp:lineTo x="16176" y="7475"/>
                <wp:lineTo x="16128" y="7915"/>
                <wp:lineTo x="16272" y="7969"/>
                <wp:lineTo x="16272" y="8409"/>
                <wp:lineTo x="16560" y="8464"/>
                <wp:lineTo x="16560" y="8849"/>
                <wp:lineTo x="16176" y="8794"/>
                <wp:lineTo x="16272" y="8409"/>
                <wp:lineTo x="16272" y="7969"/>
                <wp:lineTo x="16176" y="8354"/>
                <wp:lineTo x="15984" y="8291"/>
                <wp:lineTo x="15984" y="8849"/>
                <wp:lineTo x="16272" y="8959"/>
                <wp:lineTo x="16320" y="9124"/>
                <wp:lineTo x="16656" y="9179"/>
                <wp:lineTo x="16704" y="9673"/>
                <wp:lineTo x="16704" y="10058"/>
                <wp:lineTo x="16368" y="10003"/>
                <wp:lineTo x="16320" y="9508"/>
                <wp:lineTo x="16224" y="9344"/>
                <wp:lineTo x="15936" y="9296"/>
                <wp:lineTo x="15936" y="9563"/>
                <wp:lineTo x="16224" y="9673"/>
                <wp:lineTo x="16128" y="10058"/>
                <wp:lineTo x="15840" y="10003"/>
                <wp:lineTo x="15840" y="9618"/>
                <wp:lineTo x="15936" y="9563"/>
                <wp:lineTo x="15936" y="9296"/>
                <wp:lineTo x="15888" y="9289"/>
                <wp:lineTo x="15936" y="8904"/>
                <wp:lineTo x="15984" y="8849"/>
                <wp:lineTo x="15984" y="8291"/>
                <wp:lineTo x="15840" y="8244"/>
                <wp:lineTo x="15840" y="7805"/>
                <wp:lineTo x="15840" y="7365"/>
                <wp:lineTo x="15840" y="6995"/>
                <wp:lineTo x="15744" y="6980"/>
                <wp:lineTo x="15792" y="6595"/>
                <wp:lineTo x="15792" y="6485"/>
                <wp:lineTo x="15696" y="6485"/>
                <wp:lineTo x="15552" y="7145"/>
                <wp:lineTo x="15312" y="7145"/>
                <wp:lineTo x="15312" y="7255"/>
                <wp:lineTo x="15648" y="7420"/>
                <wp:lineTo x="15552" y="7750"/>
                <wp:lineTo x="15408" y="7726"/>
                <wp:lineTo x="15408" y="7915"/>
                <wp:lineTo x="15744" y="8079"/>
                <wp:lineTo x="15600" y="8409"/>
                <wp:lineTo x="15600" y="8464"/>
                <wp:lineTo x="15936" y="8519"/>
                <wp:lineTo x="15840" y="8959"/>
                <wp:lineTo x="15504" y="8794"/>
                <wp:lineTo x="15600" y="8464"/>
                <wp:lineTo x="15600" y="8409"/>
                <wp:lineTo x="15264" y="8244"/>
                <wp:lineTo x="15408" y="7915"/>
                <wp:lineTo x="15408" y="7726"/>
                <wp:lineTo x="15216" y="7695"/>
                <wp:lineTo x="15264" y="7310"/>
                <wp:lineTo x="15312" y="7255"/>
                <wp:lineTo x="15312" y="7145"/>
                <wp:lineTo x="15264" y="7145"/>
                <wp:lineTo x="15264" y="6705"/>
                <wp:lineTo x="15456" y="6650"/>
                <wp:lineTo x="15408" y="6266"/>
                <wp:lineTo x="15024" y="6595"/>
                <wp:lineTo x="15024" y="7090"/>
                <wp:lineTo x="14688" y="6980"/>
                <wp:lineTo x="14640" y="6870"/>
                <wp:lineTo x="14496" y="7145"/>
                <wp:lineTo x="14976" y="7255"/>
                <wp:lineTo x="14928" y="7640"/>
                <wp:lineTo x="14832" y="7624"/>
                <wp:lineTo x="14832" y="7805"/>
                <wp:lineTo x="15168" y="7915"/>
                <wp:lineTo x="15072" y="8299"/>
                <wp:lineTo x="14784" y="8244"/>
                <wp:lineTo x="14832" y="7805"/>
                <wp:lineTo x="14832" y="7624"/>
                <wp:lineTo x="14592" y="7585"/>
                <wp:lineTo x="14544" y="7475"/>
                <wp:lineTo x="14160" y="7530"/>
                <wp:lineTo x="14352" y="7695"/>
                <wp:lineTo x="14688" y="7750"/>
                <wp:lineTo x="14688" y="8299"/>
                <wp:lineTo x="15024" y="8519"/>
                <wp:lineTo x="15360" y="8519"/>
                <wp:lineTo x="15312" y="8959"/>
                <wp:lineTo x="14976" y="8849"/>
                <wp:lineTo x="14976" y="9069"/>
                <wp:lineTo x="15264" y="9179"/>
                <wp:lineTo x="15408" y="9179"/>
                <wp:lineTo x="15744" y="9179"/>
                <wp:lineTo x="15696" y="9563"/>
                <wp:lineTo x="15312" y="9453"/>
                <wp:lineTo x="15312" y="9673"/>
                <wp:lineTo x="15600" y="9783"/>
                <wp:lineTo x="15504" y="10168"/>
                <wp:lineTo x="15216" y="10113"/>
                <wp:lineTo x="15216" y="9728"/>
                <wp:lineTo x="15312" y="9673"/>
                <wp:lineTo x="15312" y="9453"/>
                <wp:lineTo x="15264" y="9344"/>
                <wp:lineTo x="15216" y="9563"/>
                <wp:lineTo x="14880" y="9508"/>
                <wp:lineTo x="14928" y="9124"/>
                <wp:lineTo x="14976" y="9069"/>
                <wp:lineTo x="14976" y="8849"/>
                <wp:lineTo x="14928" y="8739"/>
                <wp:lineTo x="14832" y="8739"/>
                <wp:lineTo x="14832" y="9563"/>
                <wp:lineTo x="15120" y="9783"/>
                <wp:lineTo x="15120" y="10223"/>
                <wp:lineTo x="15456" y="10333"/>
                <wp:lineTo x="15360" y="10718"/>
                <wp:lineTo x="15072" y="10663"/>
                <wp:lineTo x="15120" y="10223"/>
                <wp:lineTo x="15120" y="9783"/>
                <wp:lineTo x="14928" y="10113"/>
                <wp:lineTo x="14640" y="9893"/>
                <wp:lineTo x="14832" y="9563"/>
                <wp:lineTo x="14832" y="8739"/>
                <wp:lineTo x="14544" y="8739"/>
                <wp:lineTo x="14592" y="8354"/>
                <wp:lineTo x="14688" y="8299"/>
                <wp:lineTo x="14688" y="7750"/>
                <wp:lineTo x="14640" y="8134"/>
                <wp:lineTo x="14304" y="8079"/>
                <wp:lineTo x="14016" y="8079"/>
                <wp:lineTo x="14304" y="8189"/>
                <wp:lineTo x="14256" y="8574"/>
                <wp:lineTo x="14256" y="8739"/>
                <wp:lineTo x="14544" y="8849"/>
                <wp:lineTo x="14496" y="9234"/>
                <wp:lineTo x="14352" y="9210"/>
                <wp:lineTo x="14352" y="9344"/>
                <wp:lineTo x="14640" y="9508"/>
                <wp:lineTo x="14592" y="9673"/>
                <wp:lineTo x="14592" y="10168"/>
                <wp:lineTo x="14928" y="10278"/>
                <wp:lineTo x="14784" y="10663"/>
                <wp:lineTo x="14640" y="10608"/>
                <wp:lineTo x="14640" y="10718"/>
                <wp:lineTo x="14928" y="10937"/>
                <wp:lineTo x="14880" y="11019"/>
                <wp:lineTo x="14880" y="11322"/>
                <wp:lineTo x="15168" y="11432"/>
                <wp:lineTo x="15072" y="11817"/>
                <wp:lineTo x="14736" y="11707"/>
                <wp:lineTo x="14880" y="11322"/>
                <wp:lineTo x="14880" y="11019"/>
                <wp:lineTo x="14736" y="11267"/>
                <wp:lineTo x="14448" y="11047"/>
                <wp:lineTo x="14640" y="10718"/>
                <wp:lineTo x="14640" y="10608"/>
                <wp:lineTo x="14496" y="10553"/>
                <wp:lineTo x="14592" y="10168"/>
                <wp:lineTo x="14592" y="9673"/>
                <wp:lineTo x="14544" y="9838"/>
                <wp:lineTo x="14208" y="9728"/>
                <wp:lineTo x="14352" y="9344"/>
                <wp:lineTo x="14352" y="9210"/>
                <wp:lineTo x="14160" y="9179"/>
                <wp:lineTo x="14160" y="9948"/>
                <wp:lineTo x="14448" y="10168"/>
                <wp:lineTo x="14304" y="10553"/>
                <wp:lineTo x="14304" y="10992"/>
                <wp:lineTo x="14016" y="10937"/>
                <wp:lineTo x="14016" y="10553"/>
                <wp:lineTo x="14160" y="10443"/>
                <wp:lineTo x="14016" y="10388"/>
                <wp:lineTo x="14064" y="10003"/>
                <wp:lineTo x="14160" y="9948"/>
                <wp:lineTo x="14160" y="9179"/>
                <wp:lineTo x="14208" y="8794"/>
                <wp:lineTo x="14256" y="8739"/>
                <wp:lineTo x="14256" y="8574"/>
                <wp:lineTo x="13920" y="8519"/>
                <wp:lineTo x="13920" y="8134"/>
                <wp:lineTo x="14016" y="8079"/>
                <wp:lineTo x="13824" y="8079"/>
                <wp:lineTo x="13728" y="8684"/>
                <wp:lineTo x="14016" y="8794"/>
                <wp:lineTo x="13920" y="9179"/>
                <wp:lineTo x="13584" y="9124"/>
                <wp:lineTo x="13680" y="9344"/>
                <wp:lineTo x="13968" y="9344"/>
                <wp:lineTo x="13920" y="9728"/>
                <wp:lineTo x="13584" y="9728"/>
                <wp:lineTo x="13680" y="9948"/>
                <wp:lineTo x="13920" y="10058"/>
                <wp:lineTo x="13872" y="10443"/>
                <wp:lineTo x="13776" y="10608"/>
                <wp:lineTo x="14208" y="11542"/>
                <wp:lineTo x="14304" y="11322"/>
                <wp:lineTo x="14640" y="11432"/>
                <wp:lineTo x="14496" y="11817"/>
                <wp:lineTo x="14496" y="11982"/>
                <wp:lineTo x="14688" y="11982"/>
                <wp:lineTo x="15024" y="11982"/>
                <wp:lineTo x="15072" y="12476"/>
                <wp:lineTo x="15360" y="12421"/>
                <wp:lineTo x="15504" y="12256"/>
                <wp:lineTo x="15168" y="12202"/>
                <wp:lineTo x="15216" y="11817"/>
                <wp:lineTo x="15360" y="11762"/>
                <wp:lineTo x="15360" y="11322"/>
                <wp:lineTo x="15120" y="11212"/>
                <wp:lineTo x="15216" y="10827"/>
                <wp:lineTo x="15600" y="10773"/>
                <wp:lineTo x="15600" y="10223"/>
                <wp:lineTo x="15984" y="10278"/>
                <wp:lineTo x="16176" y="10443"/>
                <wp:lineTo x="16272" y="10168"/>
                <wp:lineTo x="16416" y="10195"/>
                <wp:lineTo x="16416" y="10718"/>
                <wp:lineTo x="16080" y="10766"/>
                <wp:lineTo x="16080" y="11267"/>
                <wp:lineTo x="16416" y="11322"/>
                <wp:lineTo x="16368" y="11707"/>
                <wp:lineTo x="16032" y="11652"/>
                <wp:lineTo x="16080" y="11267"/>
                <wp:lineTo x="16080" y="10766"/>
                <wp:lineTo x="16032" y="10773"/>
                <wp:lineTo x="16032" y="11267"/>
                <wp:lineTo x="15696" y="11102"/>
                <wp:lineTo x="15600" y="11102"/>
                <wp:lineTo x="15648" y="11377"/>
                <wp:lineTo x="15888" y="11432"/>
                <wp:lineTo x="15840" y="11817"/>
                <wp:lineTo x="15696" y="11927"/>
                <wp:lineTo x="15936" y="12202"/>
                <wp:lineTo x="15984" y="11872"/>
                <wp:lineTo x="16320" y="11927"/>
                <wp:lineTo x="16320" y="12256"/>
                <wp:lineTo x="16512" y="12147"/>
                <wp:lineTo x="16560" y="11762"/>
                <wp:lineTo x="16896" y="11652"/>
                <wp:lineTo x="16608" y="11487"/>
                <wp:lineTo x="16704" y="11157"/>
                <wp:lineTo x="16848" y="11047"/>
                <wp:lineTo x="16656" y="10937"/>
                <wp:lineTo x="16512" y="11267"/>
                <wp:lineTo x="16224" y="11102"/>
                <wp:lineTo x="16272" y="10773"/>
                <wp:lineTo x="16416" y="10718"/>
                <wp:lineTo x="16416" y="10195"/>
                <wp:lineTo x="16560" y="10223"/>
                <wp:lineTo x="16608" y="10553"/>
                <wp:lineTo x="17040" y="10608"/>
                <wp:lineTo x="17088" y="10937"/>
                <wp:lineTo x="17376" y="10827"/>
                <wp:lineTo x="17568" y="10937"/>
                <wp:lineTo x="17664" y="10663"/>
                <wp:lineTo x="18000" y="10827"/>
                <wp:lineTo x="17952" y="10992"/>
                <wp:lineTo x="17952" y="11157"/>
                <wp:lineTo x="18288" y="11267"/>
                <wp:lineTo x="18192" y="11652"/>
                <wp:lineTo x="17856" y="11487"/>
                <wp:lineTo x="17952" y="11157"/>
                <wp:lineTo x="17952" y="10992"/>
                <wp:lineTo x="17904" y="11157"/>
                <wp:lineTo x="17568" y="11102"/>
                <wp:lineTo x="17520" y="10992"/>
                <wp:lineTo x="17424" y="11267"/>
                <wp:lineTo x="17136" y="11267"/>
                <wp:lineTo x="17136" y="11542"/>
                <wp:lineTo x="17376" y="11652"/>
                <wp:lineTo x="17472" y="11322"/>
                <wp:lineTo x="17808" y="11432"/>
                <wp:lineTo x="17760" y="11762"/>
                <wp:lineTo x="17376" y="11707"/>
                <wp:lineTo x="17280" y="12037"/>
                <wp:lineTo x="16944" y="12092"/>
                <wp:lineTo x="16944" y="12421"/>
                <wp:lineTo x="16896" y="12751"/>
                <wp:lineTo x="16560" y="12641"/>
                <wp:lineTo x="16560" y="12476"/>
                <wp:lineTo x="16416" y="12476"/>
                <wp:lineTo x="16320" y="12861"/>
                <wp:lineTo x="15984" y="12751"/>
                <wp:lineTo x="15936" y="12531"/>
                <wp:lineTo x="15648" y="12641"/>
                <wp:lineTo x="15408" y="12531"/>
                <wp:lineTo x="15408" y="12696"/>
                <wp:lineTo x="16800" y="12971"/>
                <wp:lineTo x="16992" y="12916"/>
                <wp:lineTo x="17088" y="12586"/>
                <wp:lineTo x="17184" y="12531"/>
                <wp:lineTo x="17184" y="12092"/>
                <wp:lineTo x="17520" y="12147"/>
                <wp:lineTo x="17472" y="12531"/>
                <wp:lineTo x="17376" y="12696"/>
                <wp:lineTo x="17616" y="12696"/>
                <wp:lineTo x="17712" y="12311"/>
                <wp:lineTo x="18048" y="12421"/>
                <wp:lineTo x="18288" y="12421"/>
                <wp:lineTo x="18864" y="11817"/>
                <wp:lineTo x="18672" y="11817"/>
                <wp:lineTo x="18528" y="12092"/>
                <wp:lineTo x="18192" y="11982"/>
                <wp:lineTo x="18096" y="12256"/>
                <wp:lineTo x="17808" y="12202"/>
                <wp:lineTo x="17808" y="11817"/>
                <wp:lineTo x="18240" y="11762"/>
                <wp:lineTo x="18288" y="11597"/>
                <wp:lineTo x="18624" y="11487"/>
                <wp:lineTo x="18672" y="11322"/>
                <wp:lineTo x="19008" y="11377"/>
                <wp:lineTo x="19104" y="11542"/>
                <wp:lineTo x="19104" y="11322"/>
                <wp:lineTo x="18912" y="11212"/>
                <wp:lineTo x="19056" y="10827"/>
                <wp:lineTo x="19392" y="10992"/>
                <wp:lineTo x="19296" y="10773"/>
                <wp:lineTo x="19152" y="10498"/>
                <wp:lineTo x="19488" y="10333"/>
                <wp:lineTo x="19584" y="10388"/>
                <wp:lineTo x="19392" y="9838"/>
                <wp:lineTo x="19680" y="9673"/>
                <wp:lineTo x="19632" y="9563"/>
                <wp:lineTo x="19200" y="9563"/>
                <wp:lineTo x="19344" y="9179"/>
                <wp:lineTo x="19632" y="9289"/>
                <wp:lineTo x="19584" y="8959"/>
                <wp:lineTo x="19200" y="8959"/>
                <wp:lineTo x="19248" y="8574"/>
                <wp:lineTo x="19536" y="8574"/>
                <wp:lineTo x="19440" y="8409"/>
                <wp:lineTo x="19152" y="8354"/>
                <wp:lineTo x="19152" y="8024"/>
                <wp:lineTo x="19344" y="7860"/>
                <wp:lineTo x="19104" y="7530"/>
                <wp:lineTo x="19008" y="7805"/>
                <wp:lineTo x="18720" y="7663"/>
                <wp:lineTo x="18720" y="7915"/>
                <wp:lineTo x="19056" y="8024"/>
                <wp:lineTo x="19008" y="8354"/>
                <wp:lineTo x="19008" y="8519"/>
                <wp:lineTo x="19008" y="8904"/>
                <wp:lineTo x="18816" y="8872"/>
                <wp:lineTo x="18816" y="9014"/>
                <wp:lineTo x="19152" y="9069"/>
                <wp:lineTo x="19104" y="9453"/>
                <wp:lineTo x="18960" y="9453"/>
                <wp:lineTo x="18960" y="9618"/>
                <wp:lineTo x="19248" y="9728"/>
                <wp:lineTo x="19200" y="10113"/>
                <wp:lineTo x="18816" y="10003"/>
                <wp:lineTo x="18960" y="9618"/>
                <wp:lineTo x="18960" y="9453"/>
                <wp:lineTo x="18768" y="9453"/>
                <wp:lineTo x="18816" y="9014"/>
                <wp:lineTo x="18816" y="8872"/>
                <wp:lineTo x="18672" y="8849"/>
                <wp:lineTo x="18720" y="8464"/>
                <wp:lineTo x="18720" y="7915"/>
                <wp:lineTo x="18720" y="7663"/>
                <wp:lineTo x="18672" y="7640"/>
                <wp:lineTo x="18768" y="7310"/>
                <wp:lineTo x="18960" y="7200"/>
                <wp:lineTo x="18672" y="7090"/>
                <wp:lineTo x="18384" y="7035"/>
                <wp:lineTo x="18336" y="6650"/>
                <wp:lineTo x="18096" y="6925"/>
                <wp:lineTo x="18336" y="7090"/>
                <wp:lineTo x="18240" y="7420"/>
                <wp:lineTo x="17904" y="7365"/>
                <wp:lineTo x="17856" y="6705"/>
                <wp:lineTo x="17856" y="7475"/>
                <wp:lineTo x="18192" y="7640"/>
                <wp:lineTo x="18240" y="7475"/>
                <wp:lineTo x="18576" y="7530"/>
                <wp:lineTo x="18528" y="7915"/>
                <wp:lineTo x="18192" y="7860"/>
                <wp:lineTo x="18192" y="8079"/>
                <wp:lineTo x="18528" y="8189"/>
                <wp:lineTo x="18480" y="8519"/>
                <wp:lineTo x="18240" y="8519"/>
                <wp:lineTo x="18240" y="8739"/>
                <wp:lineTo x="18576" y="8849"/>
                <wp:lineTo x="18480" y="9105"/>
                <wp:lineTo x="18480" y="9344"/>
                <wp:lineTo x="18768" y="9508"/>
                <wp:lineTo x="18720" y="9673"/>
                <wp:lineTo x="18720" y="10223"/>
                <wp:lineTo x="19056" y="10278"/>
                <wp:lineTo x="19008" y="10663"/>
                <wp:lineTo x="18672" y="10608"/>
                <wp:lineTo x="18720" y="10223"/>
                <wp:lineTo x="18720" y="9673"/>
                <wp:lineTo x="18672" y="9838"/>
                <wp:lineTo x="18576" y="9893"/>
                <wp:lineTo x="18576" y="10388"/>
                <wp:lineTo x="18480" y="10340"/>
                <wp:lineTo x="18480" y="10718"/>
                <wp:lineTo x="18768" y="10882"/>
                <wp:lineTo x="18624" y="11267"/>
                <wp:lineTo x="18336" y="11102"/>
                <wp:lineTo x="18480" y="10718"/>
                <wp:lineTo x="18480" y="10340"/>
                <wp:lineTo x="18240" y="10223"/>
                <wp:lineTo x="18144" y="10223"/>
                <wp:lineTo x="18144" y="10388"/>
                <wp:lineTo x="18384" y="10498"/>
                <wp:lineTo x="18336" y="10882"/>
                <wp:lineTo x="18000" y="10827"/>
                <wp:lineTo x="18048" y="10443"/>
                <wp:lineTo x="18144" y="10388"/>
                <wp:lineTo x="18144" y="10223"/>
                <wp:lineTo x="17808" y="10223"/>
                <wp:lineTo x="17904" y="9838"/>
                <wp:lineTo x="18192" y="9893"/>
                <wp:lineTo x="18480" y="9893"/>
                <wp:lineTo x="18336" y="9453"/>
                <wp:lineTo x="18480" y="9344"/>
                <wp:lineTo x="18480" y="9105"/>
                <wp:lineTo x="18432" y="9234"/>
                <wp:lineTo x="18144" y="9124"/>
                <wp:lineTo x="18240" y="8739"/>
                <wp:lineTo x="18240" y="8519"/>
                <wp:lineTo x="18144" y="8519"/>
                <wp:lineTo x="18192" y="8079"/>
                <wp:lineTo x="18192" y="7860"/>
                <wp:lineTo x="18096" y="7805"/>
                <wp:lineTo x="17856" y="8024"/>
                <wp:lineTo x="17856" y="8409"/>
                <wp:lineTo x="18096" y="8574"/>
                <wp:lineTo x="17952" y="8959"/>
                <wp:lineTo x="17904" y="8940"/>
                <wp:lineTo x="17904" y="9234"/>
                <wp:lineTo x="18240" y="9344"/>
                <wp:lineTo x="18144" y="9728"/>
                <wp:lineTo x="17808" y="9618"/>
                <wp:lineTo x="17904" y="9234"/>
                <wp:lineTo x="17904" y="8940"/>
                <wp:lineTo x="17664" y="8849"/>
                <wp:lineTo x="17712" y="8464"/>
                <wp:lineTo x="17856" y="8409"/>
                <wp:lineTo x="17856" y="8024"/>
                <wp:lineTo x="17712" y="7695"/>
                <wp:lineTo x="17856" y="7475"/>
                <wp:lineTo x="17856" y="6705"/>
                <wp:lineTo x="17760" y="6870"/>
                <wp:lineTo x="17424" y="6815"/>
                <wp:lineTo x="17424" y="6925"/>
                <wp:lineTo x="17760" y="7035"/>
                <wp:lineTo x="17664" y="7420"/>
                <wp:lineTo x="17520" y="7372"/>
                <wp:lineTo x="17520" y="7860"/>
                <wp:lineTo x="17760" y="8024"/>
                <wp:lineTo x="17712" y="8354"/>
                <wp:lineTo x="17424" y="8354"/>
                <wp:lineTo x="17424" y="8794"/>
                <wp:lineTo x="17712" y="8959"/>
                <wp:lineTo x="17568" y="9344"/>
                <wp:lineTo x="17376" y="9270"/>
                <wp:lineTo x="17376" y="9508"/>
                <wp:lineTo x="17712" y="9618"/>
                <wp:lineTo x="17616" y="10003"/>
                <wp:lineTo x="17472" y="9955"/>
                <wp:lineTo x="17472" y="10168"/>
                <wp:lineTo x="17760" y="10333"/>
                <wp:lineTo x="17664" y="10663"/>
                <wp:lineTo x="17328" y="10608"/>
                <wp:lineTo x="17376" y="10223"/>
                <wp:lineTo x="17472" y="10168"/>
                <wp:lineTo x="17472" y="9955"/>
                <wp:lineTo x="17280" y="9893"/>
                <wp:lineTo x="17376" y="9508"/>
                <wp:lineTo x="17376" y="9270"/>
                <wp:lineTo x="17280" y="9234"/>
                <wp:lineTo x="17328" y="8849"/>
                <wp:lineTo x="17424" y="8794"/>
                <wp:lineTo x="17424" y="8354"/>
                <wp:lineTo x="17376" y="8354"/>
                <wp:lineTo x="17424" y="7915"/>
                <wp:lineTo x="17520" y="7860"/>
                <wp:lineTo x="17520" y="7372"/>
                <wp:lineTo x="17328" y="7310"/>
                <wp:lineTo x="17424" y="6925"/>
                <wp:lineTo x="17424" y="6815"/>
                <wp:lineTo x="17376" y="6540"/>
                <wp:lineTo x="17088" y="6431"/>
                <wp:lineTo x="17136" y="6046"/>
                <wp:lineTo x="16896" y="6000"/>
                <wp:lineTo x="16896" y="6376"/>
                <wp:lineTo x="17136" y="6540"/>
                <wp:lineTo x="17088" y="6870"/>
                <wp:lineTo x="17088" y="7475"/>
                <wp:lineTo x="17376" y="7585"/>
                <wp:lineTo x="17328" y="7969"/>
                <wp:lineTo x="17088" y="7930"/>
                <wp:lineTo x="17088" y="8354"/>
                <wp:lineTo x="17376" y="8519"/>
                <wp:lineTo x="17280" y="8849"/>
                <wp:lineTo x="16944" y="8739"/>
                <wp:lineTo x="17088" y="8354"/>
                <wp:lineTo x="17088" y="7930"/>
                <wp:lineTo x="16992" y="7915"/>
                <wp:lineTo x="17040" y="7530"/>
                <wp:lineTo x="17088" y="7475"/>
                <wp:lineTo x="17088" y="6870"/>
                <wp:lineTo x="16752" y="6870"/>
                <wp:lineTo x="16800" y="6431"/>
                <wp:lineTo x="16896" y="6376"/>
                <wp:lineTo x="16896" y="6000"/>
                <wp:lineTo x="16848" y="5991"/>
                <wp:lineTo x="16800" y="6321"/>
                <wp:lineTo x="16704" y="6305"/>
                <wp:lineTo x="16704" y="7035"/>
                <wp:lineTo x="17040" y="7200"/>
                <wp:lineTo x="16944" y="7530"/>
                <wp:lineTo x="16704" y="7490"/>
                <wp:lineTo x="16704" y="7915"/>
                <wp:lineTo x="16992" y="8079"/>
                <wp:lineTo x="16896" y="8409"/>
                <wp:lineTo x="16704" y="8346"/>
                <wp:lineTo x="16704" y="8684"/>
                <wp:lineTo x="16992" y="8794"/>
                <wp:lineTo x="16896" y="9179"/>
                <wp:lineTo x="16848" y="9163"/>
                <wp:lineTo x="16848" y="9289"/>
                <wp:lineTo x="17184" y="9398"/>
                <wp:lineTo x="17088" y="9783"/>
                <wp:lineTo x="16896" y="9720"/>
                <wp:lineTo x="16896" y="9948"/>
                <wp:lineTo x="17232" y="10003"/>
                <wp:lineTo x="17184" y="10388"/>
                <wp:lineTo x="16848" y="10333"/>
                <wp:lineTo x="16896" y="9948"/>
                <wp:lineTo x="16896" y="9720"/>
                <wp:lineTo x="16752" y="9673"/>
                <wp:lineTo x="16848" y="9289"/>
                <wp:lineTo x="16848" y="9163"/>
                <wp:lineTo x="16560" y="9069"/>
                <wp:lineTo x="16704" y="8684"/>
                <wp:lineTo x="16704" y="8346"/>
                <wp:lineTo x="16560" y="8299"/>
                <wp:lineTo x="16608" y="7969"/>
                <wp:lineTo x="16704" y="7915"/>
                <wp:lineTo x="16704" y="7490"/>
                <wp:lineTo x="16608" y="7475"/>
                <wp:lineTo x="16704" y="7035"/>
                <wp:lineTo x="16704" y="6305"/>
                <wp:lineTo x="16464" y="6266"/>
                <wp:lineTo x="16416" y="6046"/>
                <wp:lineTo x="16848" y="5731"/>
                <wp:lineTo x="16992" y="5716"/>
                <wp:lineTo x="16752" y="5111"/>
                <wp:lineTo x="17040" y="5276"/>
                <wp:lineTo x="16944" y="4452"/>
                <wp:lineTo x="17088" y="4562"/>
                <wp:lineTo x="17232" y="5166"/>
                <wp:lineTo x="17376" y="5002"/>
                <wp:lineTo x="17328" y="5881"/>
                <wp:lineTo x="17760" y="5991"/>
                <wp:lineTo x="17520" y="4452"/>
                <wp:lineTo x="18000" y="6046"/>
                <wp:lineTo x="18144" y="5881"/>
                <wp:lineTo x="18192" y="6266"/>
                <wp:lineTo x="19056" y="6980"/>
                <wp:lineTo x="19728" y="8299"/>
                <wp:lineTo x="19824" y="9838"/>
                <wp:lineTo x="19536" y="11157"/>
                <wp:lineTo x="19440" y="11292"/>
                <wp:lineTo x="19440" y="18522"/>
                <wp:lineTo x="19776" y="18577"/>
                <wp:lineTo x="19728" y="19017"/>
                <wp:lineTo x="19344" y="18962"/>
                <wp:lineTo x="19440" y="18742"/>
                <wp:lineTo x="19680" y="18742"/>
                <wp:lineTo x="19680" y="18577"/>
                <wp:lineTo x="19440" y="18577"/>
                <wp:lineTo x="19440" y="18522"/>
                <wp:lineTo x="19440" y="11292"/>
                <wp:lineTo x="18960" y="11971"/>
                <wp:lineTo x="18960" y="18522"/>
                <wp:lineTo x="19248" y="18577"/>
                <wp:lineTo x="19296" y="18797"/>
                <wp:lineTo x="18960" y="18797"/>
                <wp:lineTo x="19104" y="19017"/>
                <wp:lineTo x="19200" y="19017"/>
                <wp:lineTo x="18864" y="18962"/>
                <wp:lineTo x="18960" y="18522"/>
                <wp:lineTo x="18960" y="11971"/>
                <wp:lineTo x="18720" y="12311"/>
                <wp:lineTo x="18192" y="12674"/>
                <wp:lineTo x="18192" y="18522"/>
                <wp:lineTo x="18528" y="18577"/>
                <wp:lineTo x="18528" y="19841"/>
                <wp:lineTo x="18864" y="19896"/>
                <wp:lineTo x="18624" y="20006"/>
                <wp:lineTo x="18864" y="20116"/>
                <wp:lineTo x="18816" y="20391"/>
                <wp:lineTo x="18480" y="20226"/>
                <wp:lineTo x="18768" y="20226"/>
                <wp:lineTo x="18480" y="19951"/>
                <wp:lineTo x="18528" y="19841"/>
                <wp:lineTo x="18528" y="18577"/>
                <wp:lineTo x="18480" y="19072"/>
                <wp:lineTo x="18480" y="18797"/>
                <wp:lineTo x="18240" y="18852"/>
                <wp:lineTo x="18240" y="19017"/>
                <wp:lineTo x="18384" y="19072"/>
                <wp:lineTo x="18144" y="19017"/>
                <wp:lineTo x="18240" y="18742"/>
                <wp:lineTo x="18432" y="18632"/>
                <wp:lineTo x="18144" y="18577"/>
                <wp:lineTo x="18192" y="18522"/>
                <wp:lineTo x="18192" y="12674"/>
                <wp:lineTo x="18048" y="12773"/>
                <wp:lineTo x="18048" y="19841"/>
                <wp:lineTo x="18384" y="19896"/>
                <wp:lineTo x="18432" y="20116"/>
                <wp:lineTo x="18096" y="20226"/>
                <wp:lineTo x="18384" y="20336"/>
                <wp:lineTo x="18000" y="20281"/>
                <wp:lineTo x="18048" y="19841"/>
                <wp:lineTo x="18048" y="12773"/>
                <wp:lineTo x="17760" y="12971"/>
                <wp:lineTo x="17136" y="13069"/>
                <wp:lineTo x="17136" y="18522"/>
                <wp:lineTo x="17520" y="18577"/>
                <wp:lineTo x="17424" y="19072"/>
                <wp:lineTo x="17376" y="18577"/>
                <wp:lineTo x="17280" y="18613"/>
                <wp:lineTo x="17280" y="19841"/>
                <wp:lineTo x="17472" y="20281"/>
                <wp:lineTo x="17664" y="19841"/>
                <wp:lineTo x="17616" y="20336"/>
                <wp:lineTo x="17280" y="20336"/>
                <wp:lineTo x="17280" y="19841"/>
                <wp:lineTo x="17280" y="18613"/>
                <wp:lineTo x="17232" y="18632"/>
                <wp:lineTo x="17136" y="19072"/>
                <wp:lineTo x="17136" y="18522"/>
                <wp:lineTo x="17136" y="13069"/>
                <wp:lineTo x="16704" y="13137"/>
                <wp:lineTo x="16704" y="18522"/>
                <wp:lineTo x="16992" y="18577"/>
                <wp:lineTo x="17040" y="18797"/>
                <wp:lineTo x="16704" y="18797"/>
                <wp:lineTo x="16848" y="19017"/>
                <wp:lineTo x="16896" y="19017"/>
                <wp:lineTo x="16896" y="19841"/>
                <wp:lineTo x="17184" y="19896"/>
                <wp:lineTo x="16896" y="19951"/>
                <wp:lineTo x="16992" y="20336"/>
                <wp:lineTo x="17184" y="20171"/>
                <wp:lineTo x="17136" y="20391"/>
                <wp:lineTo x="16800" y="20281"/>
                <wp:lineTo x="16896" y="19841"/>
                <wp:lineTo x="16896" y="19017"/>
                <wp:lineTo x="16944" y="19017"/>
                <wp:lineTo x="16608" y="18962"/>
                <wp:lineTo x="16704" y="18522"/>
                <wp:lineTo x="16704" y="13137"/>
                <wp:lineTo x="16368" y="13191"/>
                <wp:lineTo x="15840" y="13051"/>
                <wp:lineTo x="15840" y="18522"/>
                <wp:lineTo x="16368" y="18608"/>
                <wp:lineTo x="16368" y="19841"/>
                <wp:lineTo x="16704" y="19951"/>
                <wp:lineTo x="16704" y="20116"/>
                <wp:lineTo x="16368" y="20226"/>
                <wp:lineTo x="16704" y="20336"/>
                <wp:lineTo x="16320" y="20336"/>
                <wp:lineTo x="16368" y="19841"/>
                <wp:lineTo x="16368" y="18608"/>
                <wp:lineTo x="16512" y="18632"/>
                <wp:lineTo x="16416" y="19072"/>
                <wp:lineTo x="16368" y="18577"/>
                <wp:lineTo x="16224" y="18632"/>
                <wp:lineTo x="16128" y="19072"/>
                <wp:lineTo x="16080" y="18577"/>
                <wp:lineTo x="15936" y="18632"/>
                <wp:lineTo x="15840" y="19072"/>
                <wp:lineTo x="15840" y="18522"/>
                <wp:lineTo x="15840" y="13051"/>
                <wp:lineTo x="15408" y="12937"/>
                <wp:lineTo x="15408" y="18522"/>
                <wp:lineTo x="15744" y="18632"/>
                <wp:lineTo x="15744" y="18797"/>
                <wp:lineTo x="15408" y="18797"/>
                <wp:lineTo x="15504" y="19017"/>
                <wp:lineTo x="15648" y="19017"/>
                <wp:lineTo x="15648" y="19841"/>
                <wp:lineTo x="15840" y="19951"/>
                <wp:lineTo x="15648" y="19951"/>
                <wp:lineTo x="15744" y="20336"/>
                <wp:lineTo x="15936" y="20226"/>
                <wp:lineTo x="15840" y="19951"/>
                <wp:lineTo x="15648" y="19841"/>
                <wp:lineTo x="15984" y="19896"/>
                <wp:lineTo x="15888" y="20391"/>
                <wp:lineTo x="15600" y="20336"/>
                <wp:lineTo x="15648" y="19841"/>
                <wp:lineTo x="15648" y="19017"/>
                <wp:lineTo x="15312" y="18962"/>
                <wp:lineTo x="15408" y="18522"/>
                <wp:lineTo x="15408" y="12937"/>
                <wp:lineTo x="15120" y="12861"/>
                <wp:lineTo x="14832" y="13166"/>
                <wp:lineTo x="14832" y="18522"/>
                <wp:lineTo x="14832" y="19841"/>
                <wp:lineTo x="15456" y="19896"/>
                <wp:lineTo x="15408" y="20391"/>
                <wp:lineTo x="15360" y="19896"/>
                <wp:lineTo x="15168" y="20006"/>
                <wp:lineTo x="15120" y="20391"/>
                <wp:lineTo x="15072" y="19896"/>
                <wp:lineTo x="14880" y="20061"/>
                <wp:lineTo x="14832" y="20391"/>
                <wp:lineTo x="14832" y="19841"/>
                <wp:lineTo x="14832" y="18522"/>
                <wp:lineTo x="15072" y="18907"/>
                <wp:lineTo x="15264" y="18522"/>
                <wp:lineTo x="15024" y="19017"/>
                <wp:lineTo x="14832" y="18522"/>
                <wp:lineTo x="14832" y="13166"/>
                <wp:lineTo x="14352" y="13676"/>
                <wp:lineTo x="14352" y="18522"/>
                <wp:lineTo x="14544" y="18962"/>
                <wp:lineTo x="14736" y="18522"/>
                <wp:lineTo x="14688" y="19017"/>
                <wp:lineTo x="14352" y="18962"/>
                <wp:lineTo x="14352" y="18522"/>
                <wp:lineTo x="14352" y="13676"/>
                <wp:lineTo x="14112" y="13931"/>
                <wp:lineTo x="14064" y="18962"/>
                <wp:lineTo x="14112" y="18577"/>
                <wp:lineTo x="13920" y="18632"/>
                <wp:lineTo x="14016" y="19017"/>
                <wp:lineTo x="14064" y="18962"/>
                <wp:lineTo x="14112" y="13931"/>
                <wp:lineTo x="13920" y="14135"/>
                <wp:lineTo x="13920" y="18522"/>
                <wp:lineTo x="14256" y="18632"/>
                <wp:lineTo x="14160" y="19072"/>
                <wp:lineTo x="14112" y="19056"/>
                <wp:lineTo x="14112" y="19841"/>
                <wp:lineTo x="14448" y="19896"/>
                <wp:lineTo x="14208" y="20006"/>
                <wp:lineTo x="14448" y="20116"/>
                <wp:lineTo x="14400" y="20391"/>
                <wp:lineTo x="14064" y="20226"/>
                <wp:lineTo x="14352" y="20226"/>
                <wp:lineTo x="14064" y="19951"/>
                <wp:lineTo x="14112" y="19841"/>
                <wp:lineTo x="14112" y="19056"/>
                <wp:lineTo x="13824" y="18962"/>
                <wp:lineTo x="13920" y="18522"/>
                <wp:lineTo x="13920" y="14135"/>
                <wp:lineTo x="13104" y="15002"/>
                <wp:lineTo x="13104" y="18302"/>
                <wp:lineTo x="13296" y="18522"/>
                <wp:lineTo x="13440" y="18907"/>
                <wp:lineTo x="13584" y="18302"/>
                <wp:lineTo x="13728" y="18302"/>
                <wp:lineTo x="13680" y="18687"/>
                <wp:lineTo x="13680" y="19841"/>
                <wp:lineTo x="13968" y="19896"/>
                <wp:lineTo x="14016" y="20116"/>
                <wp:lineTo x="13680" y="20226"/>
                <wp:lineTo x="13968" y="20336"/>
                <wp:lineTo x="13584" y="20281"/>
                <wp:lineTo x="13680" y="19841"/>
                <wp:lineTo x="13680" y="18687"/>
                <wp:lineTo x="13632" y="19072"/>
                <wp:lineTo x="13584" y="18632"/>
                <wp:lineTo x="13392" y="18984"/>
                <wp:lineTo x="13392" y="19621"/>
                <wp:lineTo x="13392" y="20336"/>
                <wp:lineTo x="13056" y="20281"/>
                <wp:lineTo x="13152" y="19841"/>
                <wp:lineTo x="13296" y="19951"/>
                <wp:lineTo x="13152" y="19951"/>
                <wp:lineTo x="13200" y="20336"/>
                <wp:lineTo x="13392" y="20226"/>
                <wp:lineTo x="13296" y="19951"/>
                <wp:lineTo x="13152" y="19841"/>
                <wp:lineTo x="13392" y="19841"/>
                <wp:lineTo x="13392" y="19621"/>
                <wp:lineTo x="13392" y="18984"/>
                <wp:lineTo x="13344" y="19072"/>
                <wp:lineTo x="13152" y="18522"/>
                <wp:lineTo x="13104" y="19072"/>
                <wp:lineTo x="13104" y="18302"/>
                <wp:lineTo x="13104" y="15002"/>
                <wp:lineTo x="12336" y="15818"/>
                <wp:lineTo x="12336" y="19511"/>
                <wp:lineTo x="12768" y="19566"/>
                <wp:lineTo x="12432" y="19786"/>
                <wp:lineTo x="10464" y="20611"/>
                <wp:lineTo x="10320" y="21050"/>
                <wp:lineTo x="9696" y="20995"/>
                <wp:lineTo x="9552" y="20446"/>
                <wp:lineTo x="9888" y="20061"/>
                <wp:lineTo x="10368" y="20226"/>
                <wp:lineTo x="10560" y="20391"/>
                <wp:lineTo x="12336" y="19676"/>
                <wp:lineTo x="12336" y="19511"/>
                <wp:lineTo x="12336" y="15818"/>
                <wp:lineTo x="11808" y="16379"/>
                <wp:lineTo x="12048" y="16434"/>
                <wp:lineTo x="11184" y="16902"/>
                <wp:lineTo x="11184" y="17863"/>
                <wp:lineTo x="10896" y="18357"/>
                <wp:lineTo x="10704" y="18357"/>
                <wp:lineTo x="10416" y="18604"/>
                <wp:lineTo x="10416" y="18742"/>
                <wp:lineTo x="10896" y="18962"/>
                <wp:lineTo x="10944" y="19182"/>
                <wp:lineTo x="11952" y="19237"/>
                <wp:lineTo x="11472" y="19402"/>
                <wp:lineTo x="10944" y="19347"/>
                <wp:lineTo x="10752" y="19786"/>
                <wp:lineTo x="10176" y="19731"/>
                <wp:lineTo x="10032" y="19127"/>
                <wp:lineTo x="10416" y="18742"/>
                <wp:lineTo x="10416" y="18604"/>
                <wp:lineTo x="9744" y="19182"/>
                <wp:lineTo x="9600" y="19731"/>
                <wp:lineTo x="8928" y="19731"/>
                <wp:lineTo x="8832" y="19072"/>
                <wp:lineTo x="9120" y="18797"/>
                <wp:lineTo x="9600" y="18907"/>
                <wp:lineTo x="10800" y="18082"/>
                <wp:lineTo x="10896" y="18027"/>
                <wp:lineTo x="11184" y="17863"/>
                <wp:lineTo x="11184" y="16902"/>
                <wp:lineTo x="11136" y="16928"/>
                <wp:lineTo x="11712" y="15884"/>
                <wp:lineTo x="11760" y="16214"/>
                <wp:lineTo x="15072" y="12696"/>
                <wp:lineTo x="14160" y="11927"/>
                <wp:lineTo x="13488" y="10498"/>
                <wp:lineTo x="13488" y="8464"/>
                <wp:lineTo x="14112" y="7090"/>
                <wp:lineTo x="15120" y="6156"/>
                <wp:lineTo x="15552" y="5991"/>
                <wp:lineTo x="15600" y="5661"/>
                <wp:lineTo x="15792" y="5826"/>
                <wp:lineTo x="16272" y="4452"/>
                <wp:lineTo x="16272" y="0"/>
                <wp:lineTo x="16464" y="0"/>
                <wp:lineTo x="16464" y="3463"/>
                <wp:lineTo x="16800" y="3573"/>
                <wp:lineTo x="16800" y="3737"/>
                <wp:lineTo x="16464" y="3737"/>
                <wp:lineTo x="16512" y="3957"/>
                <wp:lineTo x="16704" y="3957"/>
                <wp:lineTo x="16368" y="3902"/>
                <wp:lineTo x="16464" y="3463"/>
                <wp:lineTo x="16464" y="0"/>
                <wp:lineTo x="16992" y="0"/>
                <wp:lineTo x="16992" y="3463"/>
                <wp:lineTo x="17280" y="3518"/>
                <wp:lineTo x="16992" y="3573"/>
                <wp:lineTo x="17040" y="3957"/>
                <wp:lineTo x="17280" y="3792"/>
                <wp:lineTo x="17232" y="4012"/>
                <wp:lineTo x="16896" y="3902"/>
                <wp:lineTo x="16992" y="3463"/>
                <wp:lineTo x="16992" y="0"/>
                <wp:lineTo x="17376" y="0"/>
                <wp:lineTo x="17376" y="3463"/>
                <wp:lineTo x="17472" y="3957"/>
                <wp:lineTo x="17616" y="4012"/>
                <wp:lineTo x="17376" y="3957"/>
                <wp:lineTo x="17376" y="3463"/>
                <wp:lineTo x="17376" y="0"/>
                <wp:lineTo x="18144" y="0"/>
                <wp:lineTo x="18144" y="3463"/>
                <wp:lineTo x="18480" y="3573"/>
                <wp:lineTo x="18480" y="3737"/>
                <wp:lineTo x="18192" y="3847"/>
                <wp:lineTo x="18480" y="3957"/>
                <wp:lineTo x="18096" y="3957"/>
                <wp:lineTo x="18144" y="3463"/>
                <wp:lineTo x="18144" y="0"/>
                <wp:lineTo x="18624" y="0"/>
                <wp:lineTo x="18624" y="3463"/>
                <wp:lineTo x="18912" y="3518"/>
                <wp:lineTo x="18672" y="3627"/>
                <wp:lineTo x="18960" y="3737"/>
                <wp:lineTo x="18912" y="4012"/>
                <wp:lineTo x="18576" y="3957"/>
                <wp:lineTo x="18864" y="3902"/>
                <wp:lineTo x="18576" y="3518"/>
                <wp:lineTo x="18624" y="3463"/>
                <wp:lineTo x="18624" y="0"/>
                <wp:lineTo x="20208" y="0"/>
                <wp:lineTo x="20208" y="18522"/>
                <wp:lineTo x="20400" y="18553"/>
                <wp:lineTo x="20400" y="18632"/>
                <wp:lineTo x="20208" y="18687"/>
                <wp:lineTo x="20304" y="19017"/>
                <wp:lineTo x="20496" y="18907"/>
                <wp:lineTo x="20400" y="18632"/>
                <wp:lineTo x="20400" y="18553"/>
                <wp:lineTo x="20544" y="18577"/>
                <wp:lineTo x="20544" y="19017"/>
                <wp:lineTo x="20160" y="19017"/>
                <wp:lineTo x="20208" y="18522"/>
                <wp:lineTo x="20208" y="0"/>
                <wp:lineTo x="20880" y="0"/>
                <wp:lineTo x="20880" y="18522"/>
                <wp:lineTo x="21120" y="18632"/>
                <wp:lineTo x="20976" y="18632"/>
                <wp:lineTo x="20880" y="19072"/>
                <wp:lineTo x="20880" y="18522"/>
                <wp:lineTo x="20880" y="0"/>
                <wp:lineTo x="21264" y="0"/>
                <wp:lineTo x="21264" y="18522"/>
                <wp:lineTo x="21600" y="18632"/>
                <wp:lineTo x="21600" y="18797"/>
                <wp:lineTo x="21264" y="18797"/>
                <wp:lineTo x="21408" y="19017"/>
                <wp:lineTo x="21504" y="19017"/>
                <wp:lineTo x="21168" y="18962"/>
                <wp:lineTo x="21264" y="18522"/>
                <wp:lineTo x="21264" y="0"/>
                <wp:lineTo x="0" y="0"/>
              </wp:wrapPolygon>
            </wp:wrapThrough>
            <wp:docPr id="1073741825" name="officeArt object" descr="Description_moleculaire_d_un_liquide_lwz3Lz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escription_moleculaire_d_un_liquide_lwz3Lz0.png" descr="Description_moleculaire_d_un_liquide_lwz3Lz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004" cy="24531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 grains quand ils 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taient dispers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s dans 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eau, 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jectaient des petites particules qui</w:t>
      </w:r>
      <w:r>
        <w:rPr>
          <w:rStyle w:val="Aucun"/>
          <w:rFonts w:ascii="Times New Roman" w:hAnsi="Times New Roman"/>
          <w:sz w:val="26"/>
          <w:szCs w:val="26"/>
          <w:rtl w:val="0"/>
          <w:lang w:val="en-US"/>
        </w:rPr>
        <w:t xml:space="preserve"> effect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uaient des mouvements incessants et al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atoires comme si elles avaient eu un moteur ou que quelque chose les poussaient dans 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eau. De plus, en r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alisant la m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ê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me exp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rience avec d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autres particules, certaines organiques (provenant de la vie animale ou v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g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tale), et d'autres pas. Il a alors pu observ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que les particules inorganiques bougeaient 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galement al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atoirement, il en a donc conclu que le ph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nom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it-IT"/>
        </w:rPr>
        <w:t>è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ne n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avait aucune origine biologique. En effet, le mouvement Brownien de particules dans un fluide provient du fait que le fluide lui m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ê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me est fait de particules appel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es mol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cules. M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ê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me si les mol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cules sont proches les unes des autres elles peuvent tout de m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ê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me se d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placer les unes par rapport aux autres sinon nous aurions un solide. Ces mol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cules vibrent et bougent en permanence lorsqu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elles sont soumises 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une agitation thermique (ph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nom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it-IT"/>
        </w:rPr>
        <w:t>è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ne microscopique principal qui fait qu'un mat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riau peut stocker de la chaleur autrement dit tout ce qui d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passe la temp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rature du z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ro absolu stock la chaleur sous la forme d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agitation mol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culaire). </w:t>
      </w: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  <w:r>
        <w:rPr>
          <w:rStyle w:val="Aucun"/>
          <w:rFonts w:ascii="Times New Roman" w:cs="Times New Roman" w:hAnsi="Times New Roman" w:eastAsia="Times New Roman"/>
          <w:sz w:val="30"/>
          <w:szCs w:val="3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4363475</wp:posOffset>
                </wp:positionH>
                <wp:positionV relativeFrom="line">
                  <wp:posOffset>361096</wp:posOffset>
                </wp:positionV>
                <wp:extent cx="1657520" cy="49874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520" cy="4987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 A"/>
                            </w:pP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Sch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ma explicatif de la composition d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un fluide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43.6pt;margin-top:28.4pt;width:130.5pt;height:39.3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A"/>
                      </w:pPr>
                      <w:r>
                        <w:rPr>
                          <w:rStyle w:val="Aucun"/>
                          <w:rtl w:val="0"/>
                          <w:lang w:val="fr-FR"/>
                        </w:rPr>
                        <w:t>Sch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ma explicatif de la composition d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un fluide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</w:rPr>
      </w:pP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Quand des grains de pollen sont ins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r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es dans le fluide , elles vous rentrer en collision avec les mol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cules qui bougent par agitation thermique . De ce fait 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chaque collision avec la mol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cule , la particule est soumise 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une force qui lui donne une certaine quantit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de mouvement. Et chaque collision conduit donc 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une force al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atoire sur la particule, 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la fois dans sa direction et dans son amplitude. La r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action de la particule 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cette force est un petit d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placement dans une direction al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atoire non infini car la viscosit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du fluide stoppe tout d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placement de la grosse particule . La particule se d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place donc d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un 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« 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pas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 xml:space="preserve"> » 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d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une taille dans une direction al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atoire 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>chaque collision avec une mol</w:t>
      </w:r>
      <w:r>
        <w:rPr>
          <w:rStyle w:val="Aucun"/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rtl w:val="0"/>
          <w:lang w:val="fr-FR"/>
        </w:rPr>
        <w:t xml:space="preserve">cule. </w:t>
      </w: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  <w:r>
        <w:rPr>
          <w:rStyle w:val="Aucun"/>
          <w:rFonts w:ascii="Times New Roman" w:cs="Times New Roman" w:hAnsi="Times New Roman" w:eastAsia="Times New Roman"/>
          <w:sz w:val="30"/>
          <w:szCs w:val="3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4004907</wp:posOffset>
                </wp:positionH>
                <wp:positionV relativeFrom="line">
                  <wp:posOffset>1109980</wp:posOffset>
                </wp:positionV>
                <wp:extent cx="3175000" cy="55591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5559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 A"/>
                            </w:pP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Sch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ma explicatif de la force des mol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cules du fluide exerc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e sur la particule (mouvement Brownien)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15.3pt;margin-top:87.4pt;width:250.0pt;height:43.8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A"/>
                      </w:pPr>
                      <w:r>
                        <w:rPr>
                          <w:rStyle w:val="Aucun"/>
                          <w:rtl w:val="0"/>
                          <w:lang w:val="fr-FR"/>
                        </w:rPr>
                        <w:t>Sch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ma explicatif de la force des mol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cules du fluide exerc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Aucun"/>
                          <w:rtl w:val="0"/>
                          <w:lang w:val="fr-FR"/>
                        </w:rPr>
                        <w:t>e sur la particule (mouvement Brownien)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  <w:r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  <w:drawing xmlns:a="http://schemas.openxmlformats.org/drawingml/2006/main">
          <wp:inline distT="0" distB="0" distL="0" distR="0">
            <wp:extent cx="2992945" cy="2035202"/>
            <wp:effectExtent l="0" t="0" r="0" b="0"/>
            <wp:docPr id="1073741828" name="officeArt object" descr="Explication_schematique_du_mouvement_brownien_HOaJZf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Explication_schematique_du_mouvement_brownien_HOaJZfV.png" descr="Explication_schematique_du_mouvement_brownien_HOaJZfV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945" cy="20352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De plus, la description des chocs al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atoires avec les mol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cules permet de d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duire les propri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t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s statistiques du mouvement par exemple le d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placement pendant un temps donn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d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une particule est nul en moyenne. Elle a en effet autant de chance de se d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 xml:space="preserve">placer 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 xml:space="preserve">gauche ou 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 xml:space="preserve">droite car les collisions se produisent dans toutes les directions. </w:t>
      </w: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Concernant l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’ « 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amplitude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 » 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du mouvement brownien , il augmente donc avec la temp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rature car l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agitation thermique augmente en m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ê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me temps et plus les particules sont grosses, plus l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 xml:space="preserve">amplitude du mouvement Brownien est faible. </w:t>
      </w: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Avec Brown, le ph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nom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è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ne est du ressort de l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histoire naturelle mais avec Albert Einstein et Perrin, il devient l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objet d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une th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 xml:space="preserve">orie physique et donne lieu 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des exp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riences de physique puis il sera d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fini math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matiquement et d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 xml:space="preserve">butera son 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tude math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 xml:space="preserve">matique. </w:t>
      </w: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En 1905, Albert Einstein a fourni une description quantitative du mouvement Brownien et indique notamment que des mesures faites sur le mouvement permettent d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en d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duire leur dimension mol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culaire. Jean Perrin v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rifiera exp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rimentalement les pr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dictions d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Einstein et publie en 1909 , une valeur du nombre d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Avogadro ce qui lui vaudra  un prix Nobel en 1926 de plus il d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 xml:space="preserve">crit 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galement l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extr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ê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me irr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gularit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des trajectoires qui n</w:t>
      </w:r>
      <w:r>
        <w:rPr>
          <w:rStyle w:val="Aucun"/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 xml:space="preserve">ont de tangente en aucun point. </w:t>
      </w: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1890067</wp:posOffset>
                </wp:positionH>
                <wp:positionV relativeFrom="page">
                  <wp:posOffset>3259073</wp:posOffset>
                </wp:positionV>
                <wp:extent cx="3767400" cy="510361"/>
                <wp:effectExtent l="0" t="0" r="0" b="0"/>
                <wp:wrapTopAndBottom distT="152400" distB="152400"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400" cy="5103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 A"/>
                              <w:jc w:val="center"/>
                            </w:pP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 xml:space="preserve">Albert Einstein ( 1879 -1955 ) et Jean Perrin ( 1870 -1942 )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48.8pt;margin-top:256.6pt;width:296.6pt;height:40.2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A"/>
                        <w:jc w:val="center"/>
                      </w:pPr>
                      <w:r>
                        <w:rPr>
                          <w:rStyle w:val="Aucun"/>
                          <w:rtl w:val="0"/>
                          <w:lang w:val="fr-FR"/>
                        </w:rPr>
                        <w:t xml:space="preserve">Albert Einstein ( 1879 -1955 ) et Jean Perrin ( 1870 -1942 ) 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751839</wp:posOffset>
                </wp:positionH>
                <wp:positionV relativeFrom="line">
                  <wp:posOffset>3255009</wp:posOffset>
                </wp:positionV>
                <wp:extent cx="6187508" cy="2541367"/>
                <wp:effectExtent l="0" t="0" r="0" b="0"/>
                <wp:wrapTopAndBottom distT="152400" distB="152400"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508" cy="2541367"/>
                        </a:xfrm>
                        <a:prstGeom prst="rect">
                          <a:avLst/>
                        </a:prstGeom>
                        <a:noFill/>
                        <a:ln w="63500" cap="flat">
                          <a:solidFill>
                            <a:srgbClr val="B51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Par défaut"/>
                              <w:spacing w:before="0" w:after="200" w:line="240" w:lineRule="auto"/>
                              <w:rPr>
                                <w:rStyle w:val="Aucun"/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PROBLEMATIQUE :</w:t>
                            </w:r>
                          </w:p>
                          <w:p>
                            <w:pPr>
                              <w:pStyle w:val="Par défaut"/>
                              <w:spacing w:before="0" w:after="200" w:line="240" w:lineRule="auto"/>
                              <w:rPr>
                                <w:rStyle w:val="Aucun"/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Maintenant qu'on conna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î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t l'origine du mouvement brownien, l'agitation mol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culaire/atomes, on se demande si on peut d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crire plus pr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cis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ment le mouvement d'un corps soumis au mouvement brownien. Pour cela on va utiliser le mod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it-IT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le math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matique de "marche al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atoire"</w:t>
                            </w:r>
                          </w:p>
                          <w:p>
                            <w:pPr>
                              <w:pStyle w:val="Par défaut"/>
                              <w:spacing w:before="0" w:after="200" w:line="240" w:lineRule="auto"/>
                              <w:rPr>
                                <w:rStyle w:val="Aucun"/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Comment d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crire le mouvement d</w:t>
                            </w:r>
                            <w:r>
                              <w:rPr>
                                <w:rStyle w:val="Aucun"/>
                                <w:rFonts w:ascii="Arial Unicode MS" w:hAnsi="Arial Unicode MS" w:hint="default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un syst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it-IT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è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me r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sultant de la marche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al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atoire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? On va r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 xml:space="preserve">pondre 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 xml:space="preserve">à 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deux questions :</w:t>
                            </w:r>
                            <w:r>
                              <w:rPr>
                                <w:rStyle w:val="Aucun"/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Par défaut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0" w:line="240" w:lineRule="auto"/>
                              <w:ind w:right="0"/>
                              <w:jc w:val="left"/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quelle distance en moyenne est parcourue par une particule soumise au mouvement brownien au bout d'un certain temps ?</w:t>
                            </w:r>
                            <w:r>
                              <w:rPr>
                                <w:rStyle w:val="Aucun"/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Par défaut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0" w:line="240" w:lineRule="auto"/>
                              <w:ind w:right="0"/>
                              <w:jc w:val="left"/>
                              <w:rPr>
                                <w:rFonts w:ascii="Arial" w:hAnsi="Arial"/>
                                <w:outline w:val="0"/>
                                <w:color w:val="222222"/>
                                <w:sz w:val="20"/>
                                <w:szCs w:val="20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quelle est l'influence de la temp</w:t>
                            </w:r>
                            <w:r>
                              <w:rPr>
                                <w:rStyle w:val="Aucun"/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rtl w:val="0"/>
                                <w:lang w:val="fr-FR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t>rature sur la distance moyenne parcourue ?</w:t>
                            </w:r>
                            <w:r>
                              <w:rPr>
                                <w:rStyle w:val="Aucun"/>
                                <w:rFonts w:ascii="Arial" w:cs="Arial" w:hAnsi="Arial" w:eastAsia="Arial"/>
                                <w:outline w:val="0"/>
                                <w:color w:val="222222"/>
                                <w:sz w:val="20"/>
                                <w:szCs w:val="20"/>
                                <w:u w:color="222222"/>
                                <w:shd w:val="clear" w:color="auto" w:fill="ffffff"/>
                                <w:lang w:val="es-ES_tradnl"/>
                                <w14:textFill>
                                  <w14:solidFill>
                                    <w14:srgbClr w14:val="222222"/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9.2pt;margin-top:256.3pt;width:487.2pt;height:200.1pt;z-index:25166540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B51600" opacity="100.0%" weight="5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Par défaut"/>
                        <w:spacing w:before="0" w:after="200" w:line="240" w:lineRule="auto"/>
                        <w:rPr>
                          <w:rStyle w:val="Aucun"/>
                          <w:rFonts w:ascii="Arial" w:cs="Arial" w:hAnsi="Arial" w:eastAsia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</w:pP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PROBLEMATIQUE :</w:t>
                      </w:r>
                    </w:p>
                    <w:p>
                      <w:pPr>
                        <w:pStyle w:val="Par défaut"/>
                        <w:spacing w:before="0" w:after="200" w:line="240" w:lineRule="auto"/>
                        <w:rPr>
                          <w:rStyle w:val="Aucun"/>
                          <w:rFonts w:ascii="Arial" w:cs="Arial" w:hAnsi="Arial" w:eastAsia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</w:pP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Maintenant qu'on conna</w:t>
                      </w:r>
                      <w:r>
                        <w:rPr>
                          <w:rStyle w:val="Aucun"/>
                          <w:rFonts w:ascii="Arial" w:hAnsi="Arial" w:hint="default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î</w:t>
                      </w: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t l'origine du mouvement brownien, l'agitation mol</w:t>
                      </w:r>
                      <w:r>
                        <w:rPr>
                          <w:rStyle w:val="Aucun"/>
                          <w:rFonts w:ascii="Arial" w:hAnsi="Arial" w:hint="default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culaire/atomes, on se demande si on peut d</w:t>
                      </w:r>
                      <w:r>
                        <w:rPr>
                          <w:rStyle w:val="Aucun"/>
                          <w:rFonts w:ascii="Arial" w:hAnsi="Arial" w:hint="default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crire plus pr</w:t>
                      </w:r>
                      <w:r>
                        <w:rPr>
                          <w:rStyle w:val="Aucun"/>
                          <w:rFonts w:ascii="Arial" w:hAnsi="Arial" w:hint="default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cis</w:t>
                      </w:r>
                      <w:r>
                        <w:rPr>
                          <w:rStyle w:val="Aucun"/>
                          <w:rFonts w:ascii="Arial" w:hAnsi="Arial" w:hint="default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ment le mouvement d'un corps soumis au mouvement brownien. Pour cela on va utiliser le mod</w:t>
                      </w:r>
                      <w:r>
                        <w:rPr>
                          <w:rStyle w:val="Aucun"/>
                          <w:rFonts w:ascii="Arial" w:hAnsi="Arial" w:hint="default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it-IT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è</w:t>
                      </w: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le math</w:t>
                      </w:r>
                      <w:r>
                        <w:rPr>
                          <w:rStyle w:val="Aucun"/>
                          <w:rFonts w:ascii="Arial" w:hAnsi="Arial" w:hint="default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matique de "marche al</w:t>
                      </w:r>
                      <w:r>
                        <w:rPr>
                          <w:rStyle w:val="Aucun"/>
                          <w:rFonts w:ascii="Arial" w:hAnsi="Arial" w:hint="default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atoire"</w:t>
                      </w:r>
                    </w:p>
                    <w:p>
                      <w:pPr>
                        <w:pStyle w:val="Par défaut"/>
                        <w:spacing w:before="0" w:after="200" w:line="240" w:lineRule="auto"/>
                        <w:rPr>
                          <w:rStyle w:val="Aucun"/>
                          <w:rFonts w:ascii="Arial" w:cs="Arial" w:hAnsi="Arial" w:eastAsia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</w:pP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Comment d</w:t>
                      </w:r>
                      <w:r>
                        <w:rPr>
                          <w:rStyle w:val="Aucun"/>
                          <w:rFonts w:ascii="Arial" w:hAnsi="Arial" w:hint="default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crire le mouvement d</w:t>
                      </w:r>
                      <w:r>
                        <w:rPr>
                          <w:rStyle w:val="Aucun"/>
                          <w:rFonts w:ascii="Arial Unicode MS" w:hAnsi="Arial Unicode MS" w:hint="default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un syst</w:t>
                      </w:r>
                      <w:r>
                        <w:rPr>
                          <w:rStyle w:val="Aucun"/>
                          <w:rFonts w:ascii="Arial" w:hAnsi="Arial" w:hint="default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it-IT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è</w:t>
                      </w: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me r</w:t>
                      </w:r>
                      <w:r>
                        <w:rPr>
                          <w:rStyle w:val="Aucun"/>
                          <w:rFonts w:ascii="Arial" w:hAnsi="Arial" w:hint="default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sultant de la marche</w:t>
                      </w:r>
                      <w:r>
                        <w:rPr>
                          <w:rStyle w:val="Aucun"/>
                          <w:rFonts w:ascii="Arial" w:hAnsi="Arial" w:hint="default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 </w:t>
                      </w: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al</w:t>
                      </w:r>
                      <w:r>
                        <w:rPr>
                          <w:rStyle w:val="Aucun"/>
                          <w:rFonts w:ascii="Arial" w:hAnsi="Arial" w:hint="default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atoire</w:t>
                      </w:r>
                      <w:r>
                        <w:rPr>
                          <w:rStyle w:val="Aucun"/>
                          <w:rFonts w:ascii="Arial" w:hAnsi="Arial" w:hint="default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 </w:t>
                      </w: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? On va r</w:t>
                      </w:r>
                      <w:r>
                        <w:rPr>
                          <w:rStyle w:val="Aucun"/>
                          <w:rFonts w:ascii="Arial" w:hAnsi="Arial" w:hint="default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 xml:space="preserve">pondre </w:t>
                      </w:r>
                      <w:r>
                        <w:rPr>
                          <w:rStyle w:val="Aucun"/>
                          <w:rFonts w:ascii="Arial" w:hAnsi="Arial" w:hint="default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es-ES_tradnl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 xml:space="preserve">à </w:t>
                      </w: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deux questions :</w:t>
                      </w:r>
                      <w:r>
                        <w:rPr>
                          <w:rStyle w:val="Aucun"/>
                          <w:rFonts w:ascii="Arial" w:cs="Arial" w:hAnsi="Arial" w:eastAsia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lang w:val="es-ES_tradnl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pStyle w:val="Par défaut"/>
                        <w:numPr>
                          <w:ilvl w:val="0"/>
                          <w:numId w:val="1"/>
                        </w:numPr>
                        <w:bidi w:val="0"/>
                        <w:spacing w:before="0" w:line="240" w:lineRule="auto"/>
                        <w:ind w:right="0"/>
                        <w:jc w:val="left"/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</w:pP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quelle distance en moyenne est parcourue par une particule soumise au mouvement brownien au bout d'un certain temps ?</w:t>
                      </w:r>
                      <w:r>
                        <w:rPr>
                          <w:rStyle w:val="Aucun"/>
                          <w:rFonts w:ascii="Arial" w:cs="Arial" w:hAnsi="Arial" w:eastAsia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lang w:val="es-ES_tradnl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pStyle w:val="Par défaut"/>
                        <w:numPr>
                          <w:ilvl w:val="0"/>
                          <w:numId w:val="1"/>
                        </w:numPr>
                        <w:bidi w:val="0"/>
                        <w:spacing w:before="0" w:line="240" w:lineRule="auto"/>
                        <w:ind w:right="0"/>
                        <w:jc w:val="left"/>
                        <w:rPr>
                          <w:rFonts w:ascii="Arial" w:hAnsi="Arial"/>
                          <w:outline w:val="0"/>
                          <w:color w:val="222222"/>
                          <w:sz w:val="20"/>
                          <w:szCs w:val="20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</w:pP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quelle est l'influence de la temp</w:t>
                      </w:r>
                      <w:r>
                        <w:rPr>
                          <w:rStyle w:val="Aucun"/>
                          <w:rFonts w:ascii="Arial" w:hAnsi="Arial" w:hint="default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Aucun"/>
                          <w:rFonts w:ascii="Arial" w:hAnsi="Arial"/>
                          <w:b w:val="1"/>
                          <w:bCs w:val="1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rtl w:val="0"/>
                          <w:lang w:val="fr-FR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t>rature sur la distance moyenne parcourue ?</w:t>
                      </w:r>
                      <w:r>
                        <w:rPr>
                          <w:rStyle w:val="Aucun"/>
                          <w:rFonts w:ascii="Arial" w:cs="Arial" w:hAnsi="Arial" w:eastAsia="Arial"/>
                          <w:outline w:val="0"/>
                          <w:color w:val="222222"/>
                          <w:sz w:val="20"/>
                          <w:szCs w:val="20"/>
                          <w:u w:color="222222"/>
                          <w:shd w:val="clear" w:color="auto" w:fill="ffffff"/>
                          <w:lang w:val="es-ES_tradnl"/>
                          <w14:textFill>
                            <w14:solidFill>
                              <w14:srgbClr w14:val="222222"/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4115546</wp:posOffset>
            </wp:positionH>
            <wp:positionV relativeFrom="page">
              <wp:posOffset>826460</wp:posOffset>
            </wp:positionV>
            <wp:extent cx="2969292" cy="221806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cover-r4x3w1000-5f7704cf77e28-jean-perrin-19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over-r4x3w1000-5f7704cf77e28-jean-perrin-1927.jpg" descr="cover-r4x3w1000-5f7704cf77e28-jean-perrin-1927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92" cy="22180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b w:val="1"/>
          <w:bCs w:val="1"/>
          <w:i w:val="1"/>
          <w:iCs w:val="1"/>
          <w:sz w:val="30"/>
          <w:szCs w:val="30"/>
          <w:shd w:val="clear" w:color="auto" w:fill="ffffff"/>
        </w:rPr>
      </w:pPr>
      <w:r>
        <w:rPr>
          <w:rStyle w:val="Aucun"/>
          <w:rFonts w:ascii="Times New Roman" w:cs="Times New Roman" w:hAnsi="Times New Roman" w:eastAsia="Times New Roman"/>
          <w:b w:val="1"/>
          <w:bCs w:val="1"/>
          <w:i w:val="1"/>
          <w:iCs w:val="1"/>
          <w:sz w:val="30"/>
          <w:szCs w:val="30"/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830155</wp:posOffset>
            </wp:positionH>
            <wp:positionV relativeFrom="page">
              <wp:posOffset>610301</wp:posOffset>
            </wp:positionV>
            <wp:extent cx="2492644" cy="2434221"/>
            <wp:effectExtent l="0" t="0" r="0" b="0"/>
            <wp:wrapTopAndBottom distT="152400" distB="152400"/>
            <wp:docPr id="1073741832" name="officeArt object" descr="23f9f7553b_50008169_alberteinstein-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23f9f7553b_50008169_alberteinstein-02.jpg" descr="23f9f7553b_50008169_alberteinstein-02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644" cy="2434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  <w:rPr>
          <w:rStyle w:val="Aucun"/>
          <w:rFonts w:ascii="Times New Roman" w:cs="Times New Roman" w:hAnsi="Times New Roman" w:eastAsia="Times New Roman"/>
          <w:sz w:val="30"/>
          <w:szCs w:val="30"/>
          <w:shd w:val="clear" w:color="auto" w:fill="ffffff"/>
        </w:rPr>
      </w:pPr>
    </w:p>
    <w:p>
      <w:pPr>
        <w:pStyle w:val="Corps A"/>
      </w:pPr>
      <w:r>
        <w:rPr>
          <w:rStyle w:val="Aucun"/>
          <w:rFonts w:ascii="Times New Roman" w:cs="Times New Roman" w:hAnsi="Times New Roman" w:eastAsia="Times New Roman"/>
          <w:sz w:val="30"/>
          <w:szCs w:val="30"/>
        </w:rPr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