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LAPORAN PROYEK AKHIR</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BERPIKIR KOMPUTASIONAL (WI1102)</w:t>
      </w:r>
    </w:p>
    <w:p w:rsidR="00000000" w:rsidDel="00000000" w:rsidP="00000000" w:rsidRDefault="00000000" w:rsidRPr="00000000" w14:paraId="00000003">
      <w:pPr>
        <w:spacing w:line="36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4">
      <w:pPr>
        <w:spacing w:line="36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Pr>
        <w:drawing>
          <wp:inline distB="114300" distT="114300" distL="114300" distR="114300">
            <wp:extent cx="2880000" cy="2880000"/>
            <wp:effectExtent b="0" l="0" r="0" t="0"/>
            <wp:docPr id="1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880000" cy="2880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jc w:val="left"/>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PROYEK PINTU GERBANG TOL</w:t>
      </w:r>
    </w:p>
    <w:p w:rsidR="00000000" w:rsidDel="00000000" w:rsidP="00000000" w:rsidRDefault="00000000" w:rsidRPr="00000000" w14:paraId="00000008">
      <w:pPr>
        <w:spacing w:line="360" w:lineRule="auto"/>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Kelompok 2</w:t>
      </w:r>
    </w:p>
    <w:p w:rsidR="00000000" w:rsidDel="00000000" w:rsidP="00000000" w:rsidRDefault="00000000" w:rsidRPr="00000000" w14:paraId="0000000A">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B">
      <w:pPr>
        <w:spacing w:line="360" w:lineRule="auto"/>
        <w:ind w:left="1700.7874015748032" w:hanging="6.141732283464876"/>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Husen Abdullah </w:t>
        <w:tab/>
        <w:tab/>
        <w:tab/>
        <w:tab/>
        <w:tab/>
        <w:t xml:space="preserve">(12322051)</w:t>
      </w:r>
    </w:p>
    <w:p w:rsidR="00000000" w:rsidDel="00000000" w:rsidP="00000000" w:rsidRDefault="00000000" w:rsidRPr="00000000" w14:paraId="0000000C">
      <w:pPr>
        <w:spacing w:line="360" w:lineRule="auto"/>
        <w:ind w:left="1700.7874015748032" w:hanging="6.141732283464876"/>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Jean Luthfi Syahputra</w:t>
        <w:tab/>
        <w:tab/>
        <w:tab/>
        <w:tab/>
        <w:t xml:space="preserve">(13223119)</w:t>
      </w:r>
    </w:p>
    <w:p w:rsidR="00000000" w:rsidDel="00000000" w:rsidP="00000000" w:rsidRDefault="00000000" w:rsidRPr="00000000" w14:paraId="0000000D">
      <w:pPr>
        <w:spacing w:line="360" w:lineRule="auto"/>
        <w:ind w:left="1700.7874015748032" w:hanging="6.141732283464876"/>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Nabila Intan Santosa</w:t>
        <w:tab/>
        <w:tab/>
        <w:tab/>
        <w:tab/>
        <w:t xml:space="preserve">(15424085)</w:t>
      </w:r>
    </w:p>
    <w:p w:rsidR="00000000" w:rsidDel="00000000" w:rsidP="00000000" w:rsidRDefault="00000000" w:rsidRPr="00000000" w14:paraId="0000000E">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0">
      <w:pPr>
        <w:spacing w:line="360"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SEMESTER PENDEK</w:t>
      </w:r>
    </w:p>
    <w:p w:rsidR="00000000" w:rsidDel="00000000" w:rsidP="00000000" w:rsidRDefault="00000000" w:rsidRPr="00000000" w14:paraId="00000011">
      <w:pPr>
        <w:spacing w:line="360" w:lineRule="auto"/>
        <w:ind w:left="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INSTITUT TEKNOLOGI BANDUNG</w:t>
      </w:r>
    </w:p>
    <w:p w:rsidR="00000000" w:rsidDel="00000000" w:rsidP="00000000" w:rsidRDefault="00000000" w:rsidRPr="00000000" w14:paraId="00000012">
      <w:pPr>
        <w:spacing w:line="360" w:lineRule="auto"/>
        <w:ind w:left="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2025</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DAFTAR ISI</w:t>
      </w:r>
    </w:p>
    <w:sdt>
      <w:sdtPr>
        <w:id w:val="1235947006"/>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vmgra8yny0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 Pembagian Tugas dalam Kelompok</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2g86fj6cdjc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 Deskripsi Program</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1hw2v218c0f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 Konsep Computational Thinking</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9mvj62uodvdm">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 Dasar Proyek &amp; Skema Tarif</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9p82bynyvwi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Ruas Jalan Tol</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bnuis6hy6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Golongan Kendaraan</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wttmyjd9v1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Skema Tarif</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4o01q3ulyvu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 Algoritma &amp; Struktur Data</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ehw0k3ucrwo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Kode Lokasi</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5uj2078h03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Algoritma Jarak</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bh2zsqmri97h">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 Flowchart</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jc w:val="left"/>
            <w:rPr>
              <w:rFonts w:ascii="Arial" w:cs="Arial" w:eastAsia="Arial" w:hAnsi="Arial"/>
              <w:b w:val="0"/>
              <w:i w:val="0"/>
              <w:smallCaps w:val="0"/>
              <w:strike w:val="0"/>
              <w:color w:val="000000"/>
              <w:sz w:val="22"/>
              <w:szCs w:val="22"/>
              <w:u w:val="none"/>
              <w:shd w:fill="auto" w:val="clear"/>
              <w:vertAlign w:val="baseline"/>
            </w:rPr>
          </w:pPr>
          <w:hyperlink w:anchor="_v2ggme5nfgl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Flowchart General</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w3uvtikc7842">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 Source Code</w:t>
              <w:tab/>
              <w:t xml:space="preserve">22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0" w:firstLine="0"/>
            <w:jc w:val="left"/>
            <w:rPr>
              <w:rFonts w:ascii="Arial" w:cs="Arial" w:eastAsia="Arial" w:hAnsi="Arial"/>
              <w:b w:val="1"/>
              <w:i w:val="0"/>
              <w:smallCaps w:val="0"/>
              <w:strike w:val="0"/>
              <w:color w:val="000000"/>
              <w:sz w:val="22"/>
              <w:szCs w:val="22"/>
              <w:u w:val="none"/>
              <w:shd w:fill="auto" w:val="clear"/>
              <w:vertAlign w:val="baseline"/>
            </w:rPr>
          </w:pPr>
          <w:hyperlink w:anchor="_gzvbz26bfsh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H. Video Presentasi (Opsional)</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pStyle w:val="Heading1"/>
        <w:spacing w:line="360" w:lineRule="auto"/>
        <w:ind w:left="720" w:firstLine="0"/>
        <w:rPr>
          <w:rFonts w:ascii="Times New Roman" w:cs="Times New Roman" w:eastAsia="Times New Roman" w:hAnsi="Times New Roman"/>
          <w:b w:val="1"/>
          <w:sz w:val="24"/>
          <w:szCs w:val="24"/>
        </w:rPr>
      </w:pPr>
      <w:bookmarkStart w:colFirst="0" w:colLast="0" w:name="_3zmtf02wmq1t" w:id="0"/>
      <w:bookmarkEnd w:id="0"/>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spacing w:line="360" w:lineRule="auto"/>
        <w:ind w:left="0" w:firstLine="0"/>
        <w:rPr>
          <w:rFonts w:ascii="Times New Roman" w:cs="Times New Roman" w:eastAsia="Times New Roman" w:hAnsi="Times New Roman"/>
          <w:b w:val="1"/>
          <w:sz w:val="24"/>
          <w:szCs w:val="24"/>
        </w:rPr>
      </w:pPr>
      <w:bookmarkStart w:colFirst="0" w:colLast="0" w:name="_ygtw1u1sbxbp" w:id="1"/>
      <w:bookmarkEnd w:id="1"/>
      <w:r w:rsidDel="00000000" w:rsidR="00000000" w:rsidRPr="00000000">
        <w:rPr>
          <w:rtl w:val="0"/>
        </w:rPr>
      </w:r>
    </w:p>
    <w:p w:rsidR="00000000" w:rsidDel="00000000" w:rsidP="00000000" w:rsidRDefault="00000000" w:rsidRPr="00000000" w14:paraId="00000031">
      <w:pPr>
        <w:pStyle w:val="Heading1"/>
        <w:spacing w:line="360" w:lineRule="auto"/>
        <w:ind w:left="0" w:firstLine="0"/>
        <w:rPr>
          <w:rFonts w:ascii="Times New Roman" w:cs="Times New Roman" w:eastAsia="Times New Roman" w:hAnsi="Times New Roman"/>
          <w:b w:val="1"/>
          <w:sz w:val="24"/>
          <w:szCs w:val="24"/>
        </w:rPr>
      </w:pPr>
      <w:bookmarkStart w:colFirst="0" w:colLast="0" w:name="_h00pucpp2kq1" w:id="2"/>
      <w:bookmarkEnd w:id="2"/>
      <w:r w:rsidDel="00000000" w:rsidR="00000000" w:rsidRPr="00000000">
        <w:rPr>
          <w:rtl w:val="0"/>
        </w:rPr>
      </w:r>
    </w:p>
    <w:p w:rsidR="00000000" w:rsidDel="00000000" w:rsidP="00000000" w:rsidRDefault="00000000" w:rsidRPr="00000000" w14:paraId="00000032">
      <w:pPr>
        <w:pStyle w:val="Heading1"/>
        <w:spacing w:line="360" w:lineRule="auto"/>
        <w:ind w:left="0" w:firstLine="0"/>
        <w:rPr>
          <w:rFonts w:ascii="Times New Roman" w:cs="Times New Roman" w:eastAsia="Times New Roman" w:hAnsi="Times New Roman"/>
          <w:b w:val="1"/>
          <w:sz w:val="24"/>
          <w:szCs w:val="24"/>
        </w:rPr>
      </w:pPr>
      <w:bookmarkStart w:colFirst="0" w:colLast="0" w:name="_2unwctx2n6oz" w:id="3"/>
      <w:bookmarkEnd w:id="3"/>
      <w:r w:rsidDel="00000000" w:rsidR="00000000" w:rsidRPr="00000000">
        <w:rPr>
          <w:rtl w:val="0"/>
        </w:rPr>
      </w:r>
    </w:p>
    <w:p w:rsidR="00000000" w:rsidDel="00000000" w:rsidP="00000000" w:rsidRDefault="00000000" w:rsidRPr="00000000" w14:paraId="00000033">
      <w:pPr>
        <w:pStyle w:val="Heading1"/>
        <w:spacing w:line="360" w:lineRule="auto"/>
        <w:ind w:left="0" w:firstLine="0"/>
        <w:rPr>
          <w:rFonts w:ascii="Times New Roman" w:cs="Times New Roman" w:eastAsia="Times New Roman" w:hAnsi="Times New Roman"/>
          <w:b w:val="1"/>
          <w:sz w:val="24"/>
          <w:szCs w:val="24"/>
        </w:rPr>
      </w:pPr>
      <w:bookmarkStart w:colFirst="0" w:colLast="0" w:name="_ds4wrzsd5vfn" w:id="4"/>
      <w:bookmarkEnd w:id="4"/>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2"/>
        </w:numPr>
        <w:spacing w:line="360" w:lineRule="auto"/>
        <w:ind w:left="420" w:hanging="420"/>
        <w:rPr>
          <w:rFonts w:ascii="Times New Roman" w:cs="Times New Roman" w:eastAsia="Times New Roman" w:hAnsi="Times New Roman"/>
          <w:b w:val="1"/>
        </w:rPr>
      </w:pPr>
      <w:bookmarkStart w:colFirst="0" w:colLast="0" w:name="_yvmgra8yny0x" w:id="5"/>
      <w:bookmarkEnd w:id="5"/>
      <w:r w:rsidDel="00000000" w:rsidR="00000000" w:rsidRPr="00000000">
        <w:rPr>
          <w:rFonts w:ascii="Times New Roman" w:cs="Times New Roman" w:eastAsia="Times New Roman" w:hAnsi="Times New Roman"/>
          <w:b w:val="1"/>
          <w:rtl w:val="0"/>
        </w:rPr>
        <w:t xml:space="preserve">Pembagian Tugas dalam Kelompok </w:t>
      </w:r>
      <w:r w:rsidDel="00000000" w:rsidR="00000000" w:rsidRPr="00000000">
        <w:rPr>
          <w:rtl w:val="0"/>
        </w:rPr>
      </w:r>
    </w:p>
    <w:tbl>
      <w:tblPr>
        <w:tblStyle w:val="Table1"/>
        <w:tblW w:w="862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5"/>
        <w:gridCol w:w="1620"/>
        <w:gridCol w:w="3930"/>
        <w:tblGridChange w:id="0">
          <w:tblGrid>
            <w:gridCol w:w="3075"/>
            <w:gridCol w:w="1620"/>
            <w:gridCol w:w="39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Tugas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Husen Abdullah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12322051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flowchart awal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Jean Luthfi Syahputra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13223119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keseluruhan flowchart dan source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Nabila Intan Santosa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15424085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ppt dan laporan</w:t>
            </w:r>
          </w:p>
        </w:tc>
      </w:tr>
    </w:tbl>
    <w:p w:rsidR="00000000" w:rsidDel="00000000" w:rsidP="00000000" w:rsidRDefault="00000000" w:rsidRPr="00000000" w14:paraId="00000041">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42">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360" w:lineRule="auto"/>
        <w:ind w:left="420" w:right="0" w:hanging="420"/>
        <w:jc w:val="left"/>
        <w:rPr>
          <w:rFonts w:ascii="Times New Roman" w:cs="Times New Roman" w:eastAsia="Times New Roman" w:hAnsi="Times New Roman"/>
          <w:b w:val="1"/>
        </w:rPr>
      </w:pPr>
      <w:bookmarkStart w:colFirst="0" w:colLast="0" w:name="_2g86fj6cdjcg" w:id="6"/>
      <w:bookmarkEnd w:id="6"/>
      <w:r w:rsidDel="00000000" w:rsidR="00000000" w:rsidRPr="00000000">
        <w:rPr>
          <w:rFonts w:ascii="Times New Roman" w:cs="Times New Roman" w:eastAsia="Times New Roman" w:hAnsi="Times New Roman"/>
          <w:b w:val="1"/>
          <w:rtl w:val="0"/>
        </w:rPr>
        <w:t xml:space="preserve">Deskripsi Program</w:t>
      </w:r>
    </w:p>
    <w:p w:rsidR="00000000" w:rsidDel="00000000" w:rsidP="00000000" w:rsidRDefault="00000000" w:rsidRPr="00000000" w14:paraId="00000043">
      <w:pPr>
        <w:spacing w:line="360" w:lineRule="auto"/>
        <w:ind w:left="425.19685039370086" w:firstLine="708.66141732283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gerbang pintu tol ini dibuat untuk mensimulasikan proses transaksi kendaraan yang melewati jalan tol secara otomatis. Sistem bekerja dengan memvalidasi data kendaraan berupa jenis, berat, tinggi, plat nomor kendaraan, serta arah kendaraan. Selain itu, sistem juga memverifikasi kartu elektronik (E-Toll) yang digunakan pengguna.</w:t>
      </w:r>
    </w:p>
    <w:p w:rsidR="00000000" w:rsidDel="00000000" w:rsidP="00000000" w:rsidRDefault="00000000" w:rsidRPr="00000000" w14:paraId="00000044">
      <w:pPr>
        <w:spacing w:line="360" w:lineRule="auto"/>
        <w:ind w:left="425.19685039370086" w:firstLine="708.661417322834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 dapat memilih gerbang masuk dan keluar dari daftar yang tersedia. Sistem kemudian menghitung jarak tempuh berdasarkan posisi gerbang, lalu menentukan tarif perjalanan sesuai dengan jenis kendaraan, jarak yang ditempuh, serta arah masuk dan keluar. Program juga menggunakan mekanisme perulangan untuk memproses banyak kendaraan sekaligus dan mencatat seluruh transaksi yang terjadi.</w:t>
      </w:r>
    </w:p>
    <w:p w:rsidR="00000000" w:rsidDel="00000000" w:rsidP="00000000" w:rsidRDefault="00000000" w:rsidRPr="00000000" w14:paraId="00000045">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400" w:line="360" w:lineRule="auto"/>
        <w:ind w:left="420" w:right="0" w:hanging="420"/>
        <w:jc w:val="left"/>
        <w:rPr>
          <w:rFonts w:ascii="Times New Roman" w:cs="Times New Roman" w:eastAsia="Times New Roman" w:hAnsi="Times New Roman"/>
          <w:b w:val="1"/>
        </w:rPr>
      </w:pPr>
      <w:bookmarkStart w:colFirst="0" w:colLast="0" w:name="_1hw2v218c0fr" w:id="7"/>
      <w:bookmarkEnd w:id="7"/>
      <w:r w:rsidDel="00000000" w:rsidR="00000000" w:rsidRPr="00000000">
        <w:rPr>
          <w:rFonts w:ascii="Times New Roman" w:cs="Times New Roman" w:eastAsia="Times New Roman" w:hAnsi="Times New Roman"/>
          <w:b w:val="1"/>
          <w:rtl w:val="0"/>
        </w:rPr>
        <w:t xml:space="preserve">Konsep </w:t>
      </w:r>
      <w:r w:rsidDel="00000000" w:rsidR="00000000" w:rsidRPr="00000000">
        <w:rPr>
          <w:rFonts w:ascii="Times New Roman" w:cs="Times New Roman" w:eastAsia="Times New Roman" w:hAnsi="Times New Roman"/>
          <w:b w:val="1"/>
          <w:i w:val="1"/>
          <w:rtl w:val="0"/>
        </w:rPr>
        <w:t xml:space="preserve">Computational Thinking</w:t>
      </w:r>
    </w:p>
    <w:p w:rsidR="00000000" w:rsidDel="00000000" w:rsidP="00000000" w:rsidRDefault="00000000" w:rsidRPr="00000000" w14:paraId="00000046">
      <w:pPr>
        <w:numPr>
          <w:ilvl w:val="0"/>
          <w:numId w:val="3"/>
        </w:numPr>
        <w:spacing w:line="360" w:lineRule="auto"/>
        <w:ind w:left="850.393700787401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Decomposition</w:t>
      </w:r>
    </w:p>
    <w:p w:rsidR="00000000" w:rsidDel="00000000" w:rsidP="00000000" w:rsidRDefault="00000000" w:rsidRPr="00000000" w14:paraId="00000047">
      <w:pPr>
        <w:spacing w:line="360" w:lineRule="auto"/>
        <w:ind w:left="850.3937007874017"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Decomposition </w:t>
      </w:r>
      <w:r w:rsidDel="00000000" w:rsidR="00000000" w:rsidRPr="00000000">
        <w:rPr>
          <w:rFonts w:ascii="Times New Roman" w:cs="Times New Roman" w:eastAsia="Times New Roman" w:hAnsi="Times New Roman"/>
          <w:sz w:val="24"/>
          <w:szCs w:val="24"/>
          <w:rtl w:val="0"/>
        </w:rPr>
        <w:t xml:space="preserve">dilakukan dengan cara memecah permasalahan besar menjadi beberapa bagian kecil yang lebih mudah ditangani. Dalam program simulasi gerbang tol ini, sistem dibagi menjadi beberapa tahapan, yaitu kondisi awal mesin yang menunggu kendaraan, proses identifikasi data kendaraan seperti jenis, berat, tinggi, dan plat nomor, kemudian validasi kartu untuk memastikan keaslian dan status kartu. </w:t>
      </w:r>
    </w:p>
    <w:p w:rsidR="00000000" w:rsidDel="00000000" w:rsidP="00000000" w:rsidRDefault="00000000" w:rsidRPr="00000000" w14:paraId="00000048">
      <w:pPr>
        <w:spacing w:line="360" w:lineRule="auto"/>
        <w:ind w:left="850.3937007874017"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itu dilakukan pemilihan jalur dan pintu tol berdasarkan lokasi masuk dan keluar serta arah kendaraan. Selanjutnya perhitungan pembayaran sesuai jarak tempuh dan data kendaraan serta arah kendaraan, jika arah masuk dan keluar berbeda akan dikenakan denda sebesar dua kali lipat tarif tol terjauh. Selain itu, terdapat juga mekanisme untuk mendeteksi pelanggaran, misalnya kendaraan yang mencoba menerobos akan memicu alarm dan memanggil petugas.</w:t>
      </w:r>
    </w:p>
    <w:p w:rsidR="00000000" w:rsidDel="00000000" w:rsidP="00000000" w:rsidRDefault="00000000" w:rsidRPr="00000000" w14:paraId="00000049">
      <w:pPr>
        <w:numPr>
          <w:ilvl w:val="0"/>
          <w:numId w:val="3"/>
        </w:numPr>
        <w:spacing w:line="360" w:lineRule="auto"/>
        <w:ind w:left="850.393700787401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Pattern Recognition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spacing w:line="360" w:lineRule="auto"/>
        <w:ind w:left="850.3937007874017"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Pattern recognition</w:t>
      </w:r>
      <w:r w:rsidDel="00000000" w:rsidR="00000000" w:rsidRPr="00000000">
        <w:rPr>
          <w:rFonts w:ascii="Times New Roman" w:cs="Times New Roman" w:eastAsia="Times New Roman" w:hAnsi="Times New Roman"/>
          <w:sz w:val="24"/>
          <w:szCs w:val="24"/>
          <w:rtl w:val="0"/>
        </w:rPr>
        <w:t xml:space="preserve"> digunakan untuk mengenali pola yang berulang dalam sistem. Semua kendaraan yang melewati gerbang tol diproses dengan pola yang sama, yaitu masuk, identifikasi, validasi kartu, pengecekan saldo, pembayaran, dan pembukaan palang. Selain itu, perhitungan jarak tempuh juga mengikuti pola tertentu yang bergantung pada arah perjalanan kendaraan, apakah bergerak maju (forward) atau mundur (backward). Dengan mengenali pola ini, sistem dapat bekerja lebih konsisten dan efisien dalam menangani transaksi berbagai kendaraan.</w:t>
      </w:r>
    </w:p>
    <w:p w:rsidR="00000000" w:rsidDel="00000000" w:rsidP="00000000" w:rsidRDefault="00000000" w:rsidRPr="00000000" w14:paraId="0000004B">
      <w:pPr>
        <w:spacing w:line="360" w:lineRule="auto"/>
        <w:ind w:left="850.3937007874017"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3"/>
        </w:numPr>
        <w:spacing w:line="360" w:lineRule="auto"/>
        <w:ind w:left="850.393700787401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Abstraction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360" w:lineRule="auto"/>
        <w:ind w:left="850.3937007874017"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Abstraction</w:t>
      </w:r>
      <w:r w:rsidDel="00000000" w:rsidR="00000000" w:rsidRPr="00000000">
        <w:rPr>
          <w:rFonts w:ascii="Times New Roman" w:cs="Times New Roman" w:eastAsia="Times New Roman" w:hAnsi="Times New Roman"/>
          <w:sz w:val="24"/>
          <w:szCs w:val="24"/>
          <w:rtl w:val="0"/>
        </w:rPr>
        <w:t xml:space="preserve"> diterapkan dengan cara menyederhanakan masalah dengan hanya mengambil data yang penting dan relevan. Dalam program ini, hanya informasi utama yang diproses, seperti jenis kendaraan, berat, tinggi, plat nomor, ID kartu, saldo, riwayat perjalanan, dll. Informasi yang tidak mempengaruhi transaksi, misalnya warna atau merek kendaraan, diabaikan. Selain itu, kasus khusus seperti saldo tidak cukup, kartu tidak terbaca, atau adanya penerobosan diproses sebagai kondisi khusus yang akan memanggil petugas hingga memicu alarm. Dengan abstraksi, sistem menjadi lebih fokus pada data yang benar-benar diperlukan.</w:t>
      </w:r>
    </w:p>
    <w:p w:rsidR="00000000" w:rsidDel="00000000" w:rsidP="00000000" w:rsidRDefault="00000000" w:rsidRPr="00000000" w14:paraId="0000004E">
      <w:pPr>
        <w:spacing w:line="360" w:lineRule="auto"/>
        <w:ind w:left="850.3937007874017"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3"/>
        </w:numPr>
        <w:spacing w:line="360" w:lineRule="auto"/>
        <w:ind w:left="850.393700787401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Design </w:t>
      </w:r>
    </w:p>
    <w:p w:rsidR="00000000" w:rsidDel="00000000" w:rsidP="00000000" w:rsidRDefault="00000000" w:rsidRPr="00000000" w14:paraId="00000050">
      <w:pPr>
        <w:numPr>
          <w:ilvl w:val="0"/>
          <w:numId w:val="4"/>
        </w:numPr>
        <w:spacing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Mulai</w:t>
      </w:r>
    </w:p>
    <w:p w:rsidR="00000000" w:rsidDel="00000000" w:rsidP="00000000" w:rsidRDefault="00000000" w:rsidRPr="00000000" w14:paraId="00000051">
      <w:pPr>
        <w:numPr>
          <w:ilvl w:val="0"/>
          <w:numId w:val="4"/>
        </w:numPr>
        <w:spacing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Sistem masuk ke idle machine state dan menunggu kendaraan</w:t>
      </w:r>
    </w:p>
    <w:p w:rsidR="00000000" w:rsidDel="00000000" w:rsidP="00000000" w:rsidRDefault="00000000" w:rsidRPr="00000000" w14:paraId="00000052">
      <w:pPr>
        <w:numPr>
          <w:ilvl w:val="0"/>
          <w:numId w:val="4"/>
        </w:numPr>
        <w:spacing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Input data kendaraan dan kartu: golongan, berat, tinggi, cardId.</w:t>
      </w:r>
    </w:p>
    <w:p w:rsidR="00000000" w:rsidDel="00000000" w:rsidP="00000000" w:rsidRDefault="00000000" w:rsidRPr="00000000" w14:paraId="00000053">
      <w:pPr>
        <w:numPr>
          <w:ilvl w:val="0"/>
          <w:numId w:val="4"/>
        </w:numPr>
        <w:spacing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Pilih jalur dan gerbang → dapatkan kode lokasi.</w:t>
      </w:r>
    </w:p>
    <w:p w:rsidR="00000000" w:rsidDel="00000000" w:rsidP="00000000" w:rsidRDefault="00000000" w:rsidRPr="00000000" w14:paraId="00000054">
      <w:pPr>
        <w:numPr>
          <w:ilvl w:val="0"/>
          <w:numId w:val="4"/>
        </w:numPr>
        <w:spacing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Verifikasi kartu dan gerbang (status kartu, riwayat, domisili).</w:t>
      </w:r>
    </w:p>
    <w:p w:rsidR="00000000" w:rsidDel="00000000" w:rsidP="00000000" w:rsidRDefault="00000000" w:rsidRPr="00000000" w14:paraId="00000055">
      <w:pPr>
        <w:numPr>
          <w:ilvl w:val="0"/>
          <w:numId w:val="4"/>
        </w:numPr>
        <w:spacing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Pembayaran E-Money: cek saldo, potong biaya (gagal → panggil petugas).</w:t>
      </w:r>
    </w:p>
    <w:p w:rsidR="00000000" w:rsidDel="00000000" w:rsidP="00000000" w:rsidRDefault="00000000" w:rsidRPr="00000000" w14:paraId="00000056">
      <w:pPr>
        <w:numPr>
          <w:ilvl w:val="0"/>
          <w:numId w:val="4"/>
        </w:numPr>
        <w:spacing w:line="360" w:lineRule="auto"/>
        <w:ind w:left="1133.858267716535" w:hanging="283.46456692913335"/>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Buka palang  → kembali ke idle</w:t>
      </w:r>
    </w:p>
    <w:p w:rsidR="00000000" w:rsidDel="00000000" w:rsidP="00000000" w:rsidRDefault="00000000" w:rsidRPr="00000000" w14:paraId="00000057">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numPr>
          <w:ilvl w:val="0"/>
          <w:numId w:val="2"/>
        </w:numPr>
        <w:spacing w:before="200" w:line="360" w:lineRule="auto"/>
        <w:ind w:left="360" w:hanging="360"/>
        <w:rPr>
          <w:sz w:val="26"/>
          <w:szCs w:val="26"/>
        </w:rPr>
      </w:pPr>
      <w:bookmarkStart w:colFirst="0" w:colLast="0" w:name="_9mvj62uodvdm" w:id="8"/>
      <w:bookmarkEnd w:id="8"/>
      <w:r w:rsidDel="00000000" w:rsidR="00000000" w:rsidRPr="00000000">
        <w:rPr>
          <w:sz w:val="26"/>
          <w:szCs w:val="26"/>
          <w:rtl w:val="0"/>
        </w:rPr>
        <w:t xml:space="preserve">Dasar Proyek &amp; Skema Tarif</w:t>
      </w:r>
    </w:p>
    <w:p w:rsidR="00000000" w:rsidDel="00000000" w:rsidP="00000000" w:rsidRDefault="00000000" w:rsidRPr="00000000" w14:paraId="0000005B">
      <w:pPr>
        <w:pStyle w:val="Heading2"/>
        <w:numPr>
          <w:ilvl w:val="0"/>
          <w:numId w:val="7"/>
        </w:numPr>
        <w:ind w:left="720" w:hanging="360"/>
        <w:rPr/>
      </w:pPr>
      <w:bookmarkStart w:colFirst="0" w:colLast="0" w:name="_9p82bynyvwi7" w:id="9"/>
      <w:bookmarkEnd w:id="9"/>
      <w:r w:rsidDel="00000000" w:rsidR="00000000" w:rsidRPr="00000000">
        <w:rPr>
          <w:rtl w:val="0"/>
        </w:rPr>
        <w:t xml:space="preserve">Ruas Jalan Tol</w:t>
      </w:r>
    </w:p>
    <w:p w:rsidR="00000000" w:rsidDel="00000000" w:rsidP="00000000" w:rsidRDefault="00000000" w:rsidRPr="00000000" w14:paraId="0000005C">
      <w:pPr>
        <w:spacing w:after="0" w:line="360" w:lineRule="auto"/>
        <w:ind w:left="720" w:firstLine="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Ruas Jalan Tol dibagi menjadi beberapa bagian disebut “domisili” yang didalamnya terdapat lokasi “lokal” pintu-pintu tol sembarang. Jarak absolut pintu “lokal” tersebut dihitung dari gerbang tol pertama dalam setiap “domisili” spesifik, dimulai dari </w:t>
      </w:r>
      <w:r w:rsidDel="00000000" w:rsidR="00000000" w:rsidRPr="00000000">
        <w:rPr>
          <w:rFonts w:ascii="Times New Roman" w:cs="Times New Roman" w:eastAsia="Times New Roman" w:hAnsi="Times New Roman"/>
          <w:b w:val="1"/>
          <w:sz w:val="24"/>
          <w:szCs w:val="24"/>
          <w:rtl w:val="0"/>
        </w:rPr>
        <w:t xml:space="preserve">0 (nol) km. </w:t>
      </w:r>
    </w:p>
    <w:p w:rsidR="00000000" w:rsidDel="00000000" w:rsidP="00000000" w:rsidRDefault="00000000" w:rsidRPr="00000000" w14:paraId="0000005D">
      <w:pPr>
        <w:spacing w:line="360" w:lineRule="auto"/>
        <w:ind w:left="720" w:firstLine="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Untuk berpindah ruas/domisili, pengemudi harus “tercatat” keluar dari domisili sebelumnya dan masuk kedalam domisili selanjutnya (diotomasi dalam sistem). Sehingga sistem perhitungan dapat dilakukan secara </w:t>
      </w:r>
      <w:r w:rsidDel="00000000" w:rsidR="00000000" w:rsidRPr="00000000">
        <w:rPr>
          <w:rFonts w:ascii="Times New Roman" w:cs="Times New Roman" w:eastAsia="Times New Roman" w:hAnsi="Times New Roman"/>
          <w:b w:val="1"/>
          <w:sz w:val="24"/>
          <w:szCs w:val="24"/>
          <w:rtl w:val="0"/>
        </w:rPr>
        <w:t xml:space="preserve">terdesentralisasi.</w:t>
      </w:r>
      <w:r w:rsidDel="00000000" w:rsidR="00000000" w:rsidRPr="00000000">
        <w:drawing>
          <wp:anchor allowOverlap="1" behindDoc="0" distB="0" distT="114300" distL="114300" distR="114300" hidden="0" layoutInCell="1" locked="0" relativeHeight="0" simplePos="0">
            <wp:simplePos x="0" y="0"/>
            <wp:positionH relativeFrom="column">
              <wp:posOffset>395288</wp:posOffset>
            </wp:positionH>
            <wp:positionV relativeFrom="paragraph">
              <wp:posOffset>866775</wp:posOffset>
            </wp:positionV>
            <wp:extent cx="4962638" cy="1705907"/>
            <wp:effectExtent b="0" l="0" r="0" t="0"/>
            <wp:wrapTopAndBottom distB="0" distT="114300"/>
            <wp:docPr id="8"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4962638" cy="1705907"/>
                    </a:xfrm>
                    <a:prstGeom prst="rect"/>
                    <a:ln/>
                  </pic:spPr>
                </pic:pic>
              </a:graphicData>
            </a:graphic>
          </wp:anchor>
        </w:drawing>
      </w:r>
    </w:p>
    <w:p w:rsidR="00000000" w:rsidDel="00000000" w:rsidP="00000000" w:rsidRDefault="00000000" w:rsidRPr="00000000" w14:paraId="0000005E">
      <w:pPr>
        <w:pStyle w:val="Subtitle"/>
        <w:ind w:left="0" w:firstLine="360"/>
        <w:rPr/>
      </w:pPr>
      <w:bookmarkStart w:colFirst="0" w:colLast="0" w:name="_stxbrvipc22y" w:id="10"/>
      <w:bookmarkEnd w:id="10"/>
      <w:r w:rsidDel="00000000" w:rsidR="00000000" w:rsidRPr="00000000">
        <w:rPr>
          <w:rtl w:val="0"/>
        </w:rPr>
        <w:t xml:space="preserve">Gambar D.1 - Contoh Ruas Utama Tol Jawa (1 Jalur), Pintu absolut dimulai dari ujung barat (Merak)</w:t>
      </w:r>
    </w:p>
    <w:p w:rsidR="00000000" w:rsidDel="00000000" w:rsidP="00000000" w:rsidRDefault="00000000" w:rsidRPr="00000000" w14:paraId="0000005F">
      <w:pPr>
        <w:pStyle w:val="Subtitle"/>
        <w:ind w:left="0" w:firstLine="0"/>
        <w:jc w:val="center"/>
        <w:rPr/>
      </w:pPr>
      <w:bookmarkStart w:colFirst="0" w:colLast="0" w:name="_1gjm71kceckm" w:id="11"/>
      <w:bookmarkEnd w:id="11"/>
      <w:r w:rsidDel="00000000" w:rsidR="00000000" w:rsidRPr="00000000">
        <w:rPr>
          <w:rtl w:val="0"/>
        </w:rPr>
        <w:t xml:space="preserve">Gambar D.2 - Tol Jawa “Aktual” (Interkoneksi), terdapat percabangan diperlukan membagi menjadi beberapa “domisili” lokal</w:t>
      </w:r>
      <w:r w:rsidDel="00000000" w:rsidR="00000000" w:rsidRPr="00000000">
        <w:drawing>
          <wp:anchor allowOverlap="1" behindDoc="0" distB="0" distT="91440" distL="114300" distR="114300" hidden="0" layoutInCell="1" locked="0" relativeHeight="0" simplePos="0">
            <wp:simplePos x="0" y="0"/>
            <wp:positionH relativeFrom="column">
              <wp:posOffset>390525</wp:posOffset>
            </wp:positionH>
            <wp:positionV relativeFrom="paragraph">
              <wp:posOffset>91440</wp:posOffset>
            </wp:positionV>
            <wp:extent cx="4985105" cy="1704975"/>
            <wp:effectExtent b="0" l="0" r="0" t="0"/>
            <wp:wrapTopAndBottom distB="0" distT="91440"/>
            <wp:docPr id="4"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4985105" cy="1704975"/>
                    </a:xfrm>
                    <a:prstGeom prst="rect"/>
                    <a:ln/>
                  </pic:spPr>
                </pic:pic>
              </a:graphicData>
            </a:graphic>
          </wp:anchor>
        </w:drawing>
      </w:r>
    </w:p>
    <w:p w:rsidR="00000000" w:rsidDel="00000000" w:rsidP="00000000" w:rsidRDefault="00000000" w:rsidRPr="00000000" w14:paraId="00000060">
      <w:pPr>
        <w:rPr>
          <w:sz w:val="12"/>
          <w:szCs w:val="12"/>
        </w:rPr>
      </w:pPr>
      <w:r w:rsidDel="00000000" w:rsidR="00000000" w:rsidRPr="00000000">
        <w:rPr>
          <w:rtl w:val="0"/>
        </w:rPr>
      </w:r>
    </w:p>
    <w:p w:rsidR="00000000" w:rsidDel="00000000" w:rsidP="00000000" w:rsidRDefault="00000000" w:rsidRPr="00000000" w14:paraId="00000061">
      <w:pPr>
        <w:pStyle w:val="Subtitle"/>
        <w:ind w:left="0" w:firstLine="0"/>
        <w:jc w:val="center"/>
        <w:rPr>
          <w:sz w:val="16"/>
          <w:szCs w:val="16"/>
        </w:rPr>
      </w:pPr>
      <w:bookmarkStart w:colFirst="0" w:colLast="0" w:name="_hgbzvalq8tu2" w:id="12"/>
      <w:bookmarkEnd w:id="12"/>
      <w:r w:rsidDel="00000000" w:rsidR="00000000" w:rsidRPr="00000000">
        <w:rPr>
          <w:rtl w:val="0"/>
        </w:rPr>
        <w:t xml:space="preserve">Gambar D.3 - Contoh salah satu “Domisili” (Merak-Jakarta), dengan gerbang pertama Merak (km 0) diakhiri Cikupa </w:t>
      </w:r>
      <w:r w:rsidDel="00000000" w:rsidR="00000000" w:rsidRPr="00000000">
        <w:rPr>
          <w:sz w:val="16"/>
          <w:szCs w:val="16"/>
          <w:rtl w:val="0"/>
        </w:rPr>
        <w:t xml:space="preserve">(km 67)</w:t>
      </w:r>
      <w:r w:rsidDel="00000000" w:rsidR="00000000" w:rsidRPr="00000000">
        <w:drawing>
          <wp:anchor allowOverlap="1" behindDoc="0" distB="0" distT="0" distL="114300" distR="114300" hidden="0" layoutInCell="1" locked="0" relativeHeight="0" simplePos="0">
            <wp:simplePos x="0" y="0"/>
            <wp:positionH relativeFrom="column">
              <wp:posOffset>976312</wp:posOffset>
            </wp:positionH>
            <wp:positionV relativeFrom="paragraph">
              <wp:posOffset>66675</wp:posOffset>
            </wp:positionV>
            <wp:extent cx="3810113" cy="1905056"/>
            <wp:effectExtent b="0" l="0" r="0" t="0"/>
            <wp:wrapTopAndBottom distB="0" distT="0"/>
            <wp:docPr id="18" name="image20.jpg"/>
            <a:graphic>
              <a:graphicData uri="http://schemas.openxmlformats.org/drawingml/2006/picture">
                <pic:pic>
                  <pic:nvPicPr>
                    <pic:cNvPr id="0" name="image20.jpg"/>
                    <pic:cNvPicPr preferRelativeResize="0"/>
                  </pic:nvPicPr>
                  <pic:blipFill>
                    <a:blip r:embed="rId9"/>
                    <a:srcRect b="0" l="0" r="0" t="0"/>
                    <a:stretch>
                      <a:fillRect/>
                    </a:stretch>
                  </pic:blipFill>
                  <pic:spPr>
                    <a:xfrm>
                      <a:off x="0" y="0"/>
                      <a:ext cx="3810113" cy="1905056"/>
                    </a:xfrm>
                    <a:prstGeom prst="rect"/>
                    <a:ln/>
                  </pic:spPr>
                </pic:pic>
              </a:graphicData>
            </a:graphic>
          </wp:anchor>
        </w:drawing>
      </w:r>
    </w:p>
    <w:p w:rsidR="00000000" w:rsidDel="00000000" w:rsidP="00000000" w:rsidRDefault="00000000" w:rsidRPr="00000000" w14:paraId="00000062">
      <w:pPr>
        <w:ind w:left="0" w:firstLine="0"/>
        <w:jc w:val="both"/>
        <w:rPr/>
      </w:pPr>
      <w:r w:rsidDel="00000000" w:rsidR="00000000" w:rsidRPr="00000000">
        <w:rPr>
          <w:rtl w:val="0"/>
        </w:rPr>
      </w:r>
    </w:p>
    <w:p w:rsidR="00000000" w:rsidDel="00000000" w:rsidP="00000000" w:rsidRDefault="00000000" w:rsidRPr="00000000" w14:paraId="00000063">
      <w:pPr>
        <w:pStyle w:val="Heading2"/>
        <w:numPr>
          <w:ilvl w:val="0"/>
          <w:numId w:val="7"/>
        </w:numPr>
        <w:ind w:left="720" w:hanging="360"/>
        <w:rPr/>
      </w:pPr>
      <w:bookmarkStart w:colFirst="0" w:colLast="0" w:name="_1bnuis6hy6vr" w:id="13"/>
      <w:bookmarkEnd w:id="13"/>
      <w:r w:rsidDel="00000000" w:rsidR="00000000" w:rsidRPr="00000000">
        <w:rPr>
          <w:rtl w:val="0"/>
        </w:rPr>
        <w:t xml:space="preserve">Golongan Kendaraan</w:t>
      </w:r>
    </w:p>
    <w:p w:rsidR="00000000" w:rsidDel="00000000" w:rsidP="00000000" w:rsidRDefault="00000000" w:rsidRPr="00000000" w14:paraId="00000064">
      <w:pPr>
        <w:spacing w:after="200"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rtl w:val="0"/>
        </w:rPr>
        <w:t xml:space="preserve">endaraan akan diklasifikasi dalam beberapa golongan sebagai penentuan batas berat, tinggi, spesifikasi, gerbang tol, tarif, dan juga denda yang dikenakan.</w:t>
      </w:r>
      <w:r w:rsidDel="00000000" w:rsidR="00000000" w:rsidRPr="00000000">
        <w:drawing>
          <wp:anchor allowOverlap="1" behindDoc="0" distB="0" distT="0" distL="0" distR="0" hidden="0" layoutInCell="1" locked="0" relativeHeight="0" simplePos="0">
            <wp:simplePos x="0" y="0"/>
            <wp:positionH relativeFrom="column">
              <wp:posOffset>1300163</wp:posOffset>
            </wp:positionH>
            <wp:positionV relativeFrom="paragraph">
              <wp:posOffset>571500</wp:posOffset>
            </wp:positionV>
            <wp:extent cx="3162300" cy="3126568"/>
            <wp:effectExtent b="0" l="0" r="0" t="0"/>
            <wp:wrapTopAndBottom distB="0" distT="0"/>
            <wp:docPr id="9" name="image7.png"/>
            <a:graphic>
              <a:graphicData uri="http://schemas.openxmlformats.org/drawingml/2006/picture">
                <pic:pic>
                  <pic:nvPicPr>
                    <pic:cNvPr id="0" name="image7.png"/>
                    <pic:cNvPicPr preferRelativeResize="0"/>
                  </pic:nvPicPr>
                  <pic:blipFill>
                    <a:blip r:embed="rId10"/>
                    <a:srcRect b="2083" l="4626" r="4891" t="28474"/>
                    <a:stretch>
                      <a:fillRect/>
                    </a:stretch>
                  </pic:blipFill>
                  <pic:spPr>
                    <a:xfrm>
                      <a:off x="0" y="0"/>
                      <a:ext cx="3162300" cy="3126568"/>
                    </a:xfrm>
                    <a:prstGeom prst="rect"/>
                    <a:ln/>
                  </pic:spPr>
                </pic:pic>
              </a:graphicData>
            </a:graphic>
          </wp:anchor>
        </w:drawing>
      </w:r>
    </w:p>
    <w:p w:rsidR="00000000" w:rsidDel="00000000" w:rsidP="00000000" w:rsidRDefault="00000000" w:rsidRPr="00000000" w14:paraId="00000065">
      <w:pPr>
        <w:pStyle w:val="Subtitle"/>
        <w:spacing w:after="200" w:line="360" w:lineRule="auto"/>
        <w:ind w:left="0" w:firstLine="0"/>
        <w:jc w:val="center"/>
        <w:rPr>
          <w:i w:val="1"/>
        </w:rPr>
      </w:pPr>
      <w:bookmarkStart w:colFirst="0" w:colLast="0" w:name="_el9fwpijgkzk" w:id="14"/>
      <w:bookmarkEnd w:id="14"/>
      <w:r w:rsidDel="00000000" w:rsidR="00000000" w:rsidRPr="00000000">
        <w:rPr>
          <w:rtl w:val="0"/>
        </w:rPr>
        <w:t xml:space="preserve">Gambar D.4 - Golongan Kendaraan. </w:t>
      </w:r>
      <w:r w:rsidDel="00000000" w:rsidR="00000000" w:rsidRPr="00000000">
        <w:rPr>
          <w:i w:val="1"/>
          <w:rtl w:val="0"/>
        </w:rPr>
        <w:t xml:space="preserve">*Berdasarkan keputusan Menteri (Kepmen) PU Nomor 370/KPTS/M/2007</w:t>
      </w:r>
    </w:p>
    <w:p w:rsidR="00000000" w:rsidDel="00000000" w:rsidP="00000000" w:rsidRDefault="00000000" w:rsidRPr="00000000" w14:paraId="00000066">
      <w:pPr>
        <w:pStyle w:val="Heading2"/>
        <w:numPr>
          <w:ilvl w:val="0"/>
          <w:numId w:val="7"/>
        </w:numPr>
        <w:spacing w:line="360" w:lineRule="auto"/>
        <w:ind w:left="720" w:hanging="360"/>
        <w:rPr/>
      </w:pPr>
      <w:bookmarkStart w:colFirst="0" w:colLast="0" w:name="_twttmyjd9v10" w:id="15"/>
      <w:bookmarkEnd w:id="15"/>
      <w:r w:rsidDel="00000000" w:rsidR="00000000" w:rsidRPr="00000000">
        <w:rPr>
          <w:rtl w:val="0"/>
        </w:rPr>
        <w:t xml:space="preserve">Skema Tarif</w:t>
      </w:r>
      <w:r w:rsidDel="00000000" w:rsidR="00000000" w:rsidRPr="00000000">
        <w:rPr>
          <w:rtl w:val="0"/>
        </w:rPr>
      </w:r>
    </w:p>
    <w:p w:rsidR="00000000" w:rsidDel="00000000" w:rsidP="00000000" w:rsidRDefault="00000000" w:rsidRPr="00000000" w14:paraId="00000067">
      <w:pPr>
        <w:numPr>
          <w:ilvl w:val="1"/>
          <w:numId w:val="7"/>
        </w:numPr>
        <w:spacing w:line="36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Biaya utama dihitung dengan persamaan:</w:t>
      </w:r>
      <w:r w:rsidDel="00000000" w:rsidR="00000000" w:rsidRPr="00000000">
        <w:drawing>
          <wp:anchor allowOverlap="1" behindDoc="0" distB="114300" distT="114300" distL="114300" distR="114300" hidden="0" layoutInCell="1" locked="0" relativeHeight="0" simplePos="0">
            <wp:simplePos x="0" y="0"/>
            <wp:positionH relativeFrom="column">
              <wp:posOffset>1762125</wp:posOffset>
            </wp:positionH>
            <wp:positionV relativeFrom="paragraph">
              <wp:posOffset>295275</wp:posOffset>
            </wp:positionV>
            <wp:extent cx="2228963" cy="259370"/>
            <wp:effectExtent b="0" l="0" r="0" t="0"/>
            <wp:wrapTopAndBottom distB="114300" distT="114300"/>
            <wp:docPr id="1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228963" cy="259370"/>
                    </a:xfrm>
                    <a:prstGeom prst="rect"/>
                    <a:ln/>
                  </pic:spPr>
                </pic:pic>
              </a:graphicData>
            </a:graphic>
          </wp:anchor>
        </w:drawing>
      </w:r>
    </w:p>
    <w:p w:rsidR="00000000" w:rsidDel="00000000" w:rsidP="00000000" w:rsidRDefault="00000000" w:rsidRPr="00000000" w14:paraId="00000068">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Fonts w:ascii="Times New Roman" w:cs="Times New Roman" w:eastAsia="Times New Roman" w:hAnsi="Times New Roman"/>
          <w:b w:val="1"/>
          <w:sz w:val="24"/>
          <w:szCs w:val="24"/>
          <w:vertAlign w:val="subscript"/>
          <w:rtl w:val="0"/>
        </w:rPr>
        <w:t xml:space="preserve">base</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b w:val="1"/>
          <w:sz w:val="24"/>
          <w:szCs w:val="24"/>
          <w:rtl w:val="0"/>
        </w:rPr>
        <w:t xml:space="preserve">basePrice </w:t>
      </w:r>
      <w:r w:rsidDel="00000000" w:rsidR="00000000" w:rsidRPr="00000000">
        <w:rPr>
          <w:rFonts w:ascii="Times New Roman" w:cs="Times New Roman" w:eastAsia="Times New Roman" w:hAnsi="Times New Roman"/>
          <w:sz w:val="24"/>
          <w:szCs w:val="24"/>
          <w:rtl w:val="0"/>
        </w:rPr>
        <w:t xml:space="preserve">: tarif unik setiap kendaraan per kilometer.</w:t>
      </w:r>
    </w:p>
    <w:p w:rsidR="00000000" w:rsidDel="00000000" w:rsidP="00000000" w:rsidRDefault="00000000" w:rsidRPr="00000000" w14:paraId="00000069">
      <w:pPr>
        <w:spacing w:after="200"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b w:val="1"/>
          <w:sz w:val="24"/>
          <w:szCs w:val="24"/>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 : Total jarak tempuh yang telah terverifikasi oleh sistem.</w:t>
      </w:r>
    </w:p>
    <w:p w:rsidR="00000000" w:rsidDel="00000000" w:rsidP="00000000" w:rsidRDefault="00000000" w:rsidRPr="00000000" w14:paraId="0000006A">
      <w:pPr>
        <w:spacing w:after="20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16"/>
          <w:szCs w:val="16"/>
          <w:rtl w:val="0"/>
        </w:rPr>
        <w:t xml:space="preserve">* </w:t>
      </w:r>
      <w:r w:rsidDel="00000000" w:rsidR="00000000" w:rsidRPr="00000000">
        <w:rPr>
          <w:rFonts w:ascii="Times New Roman" w:cs="Times New Roman" w:eastAsia="Times New Roman" w:hAnsi="Times New Roman"/>
          <w:b w:val="1"/>
          <w:i w:val="1"/>
          <w:sz w:val="16"/>
          <w:szCs w:val="16"/>
          <w:rtl w:val="0"/>
        </w:rPr>
        <w:t xml:space="preserve">T</w:t>
      </w:r>
      <w:r w:rsidDel="00000000" w:rsidR="00000000" w:rsidRPr="00000000">
        <w:rPr>
          <w:rFonts w:ascii="Times New Roman" w:cs="Times New Roman" w:eastAsia="Times New Roman" w:hAnsi="Times New Roman"/>
          <w:i w:val="1"/>
          <w:sz w:val="16"/>
          <w:szCs w:val="16"/>
          <w:rtl w:val="0"/>
        </w:rPr>
        <w:t xml:space="preserve"> : tariff</w:t>
      </w:r>
      <w:r w:rsidDel="00000000" w:rsidR="00000000" w:rsidRPr="00000000">
        <w:rPr>
          <w:rtl w:val="0"/>
        </w:rPr>
      </w:r>
    </w:p>
    <w:p w:rsidR="00000000" w:rsidDel="00000000" w:rsidP="00000000" w:rsidRDefault="00000000" w:rsidRPr="00000000" w14:paraId="0000006B">
      <w:pPr>
        <w:numPr>
          <w:ilvl w:val="0"/>
          <w:numId w:val="8"/>
        </w:numPr>
        <w:spacing w:line="36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Dengan perincian </w:t>
      </w: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Fonts w:ascii="Times New Roman" w:cs="Times New Roman" w:eastAsia="Times New Roman" w:hAnsi="Times New Roman"/>
          <w:b w:val="1"/>
          <w:sz w:val="24"/>
          <w:szCs w:val="24"/>
          <w:vertAlign w:val="subscript"/>
          <w:rtl w:val="0"/>
        </w:rPr>
        <w:t xml:space="preserve">base</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8872" distT="118872" distL="114300" distR="114300" hidden="0" layoutInCell="1" locked="0" relativeHeight="0" simplePos="0">
            <wp:simplePos x="0" y="0"/>
            <wp:positionH relativeFrom="column">
              <wp:posOffset>1414463</wp:posOffset>
            </wp:positionH>
            <wp:positionV relativeFrom="paragraph">
              <wp:posOffset>328422</wp:posOffset>
            </wp:positionV>
            <wp:extent cx="2944368" cy="256032"/>
            <wp:effectExtent b="0" l="0" r="0" t="0"/>
            <wp:wrapTopAndBottom distB="118872" distT="118872"/>
            <wp:docPr id="3"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2944368" cy="256032"/>
                    </a:xfrm>
                    <a:prstGeom prst="rect"/>
                    <a:ln/>
                  </pic:spPr>
                </pic:pic>
              </a:graphicData>
            </a:graphic>
          </wp:anchor>
        </w:drawing>
      </w:r>
    </w:p>
    <w:p w:rsidR="00000000" w:rsidDel="00000000" w:rsidP="00000000" w:rsidRDefault="00000000" w:rsidRPr="00000000" w14:paraId="0000006C">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Fonts w:ascii="Times New Roman" w:cs="Times New Roman" w:eastAsia="Times New Roman" w:hAnsi="Times New Roman"/>
          <w:b w:val="1"/>
          <w:sz w:val="24"/>
          <w:szCs w:val="24"/>
          <w:vertAlign w:val="subscript"/>
          <w:rtl w:val="0"/>
        </w:rPr>
        <w:t xml:space="preserve">gol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tarif/km setiap golongan kendaraan.</w:t>
      </w:r>
    </w:p>
    <w:p w:rsidR="00000000" w:rsidDel="00000000" w:rsidP="00000000" w:rsidRDefault="00000000" w:rsidRPr="00000000" w14:paraId="0000006D">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Fonts w:ascii="Times New Roman" w:cs="Times New Roman" w:eastAsia="Times New Roman" w:hAnsi="Times New Roman"/>
          <w:b w:val="1"/>
          <w:sz w:val="24"/>
          <w:szCs w:val="24"/>
          <w:vertAlign w:val="subscript"/>
          <w:rtl w:val="0"/>
        </w:rPr>
        <w:t xml:space="preserve">fine</w:t>
      </w:r>
      <w:r w:rsidDel="00000000" w:rsidR="00000000" w:rsidRPr="00000000">
        <w:rPr>
          <w:rFonts w:ascii="Times New Roman" w:cs="Times New Roman" w:eastAsia="Times New Roman" w:hAnsi="Times New Roman"/>
          <w:sz w:val="24"/>
          <w:szCs w:val="24"/>
          <w:rtl w:val="0"/>
        </w:rPr>
        <w:t xml:space="preserve"> : Denda-denda yang dikenakan jika melanggar peraturan.</w:t>
      </w:r>
    </w:p>
    <w:p w:rsidR="00000000" w:rsidDel="00000000" w:rsidP="00000000" w:rsidRDefault="00000000" w:rsidRPr="00000000" w14:paraId="0000006E">
      <w:pPr>
        <w:spacing w:after="200"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Fonts w:ascii="Times New Roman" w:cs="Times New Roman" w:eastAsia="Times New Roman" w:hAnsi="Times New Roman"/>
          <w:b w:val="1"/>
          <w:sz w:val="24"/>
          <w:szCs w:val="24"/>
          <w:vertAlign w:val="subscript"/>
          <w:rtl w:val="0"/>
        </w:rPr>
        <w:t xml:space="preserve">others</w:t>
      </w:r>
      <w:r w:rsidDel="00000000" w:rsidR="00000000" w:rsidRPr="00000000">
        <w:rPr>
          <w:rFonts w:ascii="Times New Roman" w:cs="Times New Roman" w:eastAsia="Times New Roman" w:hAnsi="Times New Roman"/>
          <w:sz w:val="24"/>
          <w:szCs w:val="24"/>
          <w:rtl w:val="0"/>
        </w:rPr>
        <w:t xml:space="preserve"> : Biaya lainnya (misal biaya tambahan, pajak, subsidi, dsb).</w:t>
      </w:r>
    </w:p>
    <w:p w:rsidR="00000000" w:rsidDel="00000000" w:rsidP="00000000" w:rsidRDefault="00000000" w:rsidRPr="00000000" w14:paraId="0000006F">
      <w:pPr>
        <w:numPr>
          <w:ilvl w:val="1"/>
          <w:numId w:val="7"/>
        </w:numPr>
        <w:spacing w:line="360" w:lineRule="auto"/>
        <w:ind w:left="10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Dengan perincian </w:t>
      </w: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b w:val="1"/>
          <w:sz w:val="24"/>
          <w:szCs w:val="24"/>
          <w:vertAlign w:val="subscript"/>
          <w:rtl w:val="0"/>
        </w:rPr>
        <w:t xml:space="preserve">total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0">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ΔS</w:t>
      </w:r>
      <w:r w:rsidDel="00000000" w:rsidR="00000000" w:rsidRPr="00000000">
        <w:rPr>
          <w:rFonts w:ascii="Times New Roman" w:cs="Times New Roman" w:eastAsia="Times New Roman" w:hAnsi="Times New Roman"/>
          <w:sz w:val="24"/>
          <w:szCs w:val="24"/>
          <w:rtl w:val="0"/>
        </w:rPr>
        <w:t xml:space="preserve"> : Jarak tempuh “aktual” kendaraan.</w:t>
      </w:r>
      <w:r w:rsidDel="00000000" w:rsidR="00000000" w:rsidRPr="00000000">
        <w:drawing>
          <wp:anchor allowOverlap="1" behindDoc="0" distB="118872" distT="118872" distL="114300" distR="114300" hidden="0" layoutInCell="1" locked="0" relativeHeight="0" simplePos="0">
            <wp:simplePos x="0" y="0"/>
            <wp:positionH relativeFrom="column">
              <wp:posOffset>1824038</wp:posOffset>
            </wp:positionH>
            <wp:positionV relativeFrom="paragraph">
              <wp:posOffset>118872</wp:posOffset>
            </wp:positionV>
            <wp:extent cx="2150669" cy="256032"/>
            <wp:effectExtent b="0" l="0" r="0" t="0"/>
            <wp:wrapTopAndBottom distB="118872" distT="118872"/>
            <wp:docPr id="2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150669" cy="256032"/>
                    </a:xfrm>
                    <a:prstGeom prst="rect"/>
                    <a:ln/>
                  </pic:spPr>
                </pic:pic>
              </a:graphicData>
            </a:graphic>
          </wp:anchor>
        </w:drawing>
      </w:r>
    </w:p>
    <w:p w:rsidR="00000000" w:rsidDel="00000000" w:rsidP="00000000" w:rsidRDefault="00000000" w:rsidRPr="00000000" w14:paraId="00000071">
      <w:pPr>
        <w:spacing w:after="200" w:before="0"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b w:val="1"/>
          <w:sz w:val="24"/>
          <w:szCs w:val="24"/>
          <w:vertAlign w:val="subscript"/>
          <w:rtl w:val="0"/>
        </w:rPr>
        <w:t xml:space="preserve">penalty</w:t>
      </w:r>
      <w:r w:rsidDel="00000000" w:rsidR="00000000" w:rsidRPr="00000000">
        <w:rPr>
          <w:rFonts w:ascii="Times New Roman" w:cs="Times New Roman" w:eastAsia="Times New Roman" w:hAnsi="Times New Roman"/>
          <w:sz w:val="24"/>
          <w:szCs w:val="24"/>
          <w:rtl w:val="0"/>
        </w:rPr>
        <w:t xml:space="preserve"> : Jarak Penalti (misal denda 2x lipat jarak terjauh jika rute tidak valid).</w:t>
      </w:r>
    </w:p>
    <w:p w:rsidR="00000000" w:rsidDel="00000000" w:rsidP="00000000" w:rsidRDefault="00000000" w:rsidRPr="00000000" w14:paraId="00000072">
      <w:pPr>
        <w:spacing w:line="360" w:lineRule="auto"/>
        <w:ind w:left="0" w:firstLine="0"/>
        <w:rPr>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18"/>
          <w:szCs w:val="18"/>
          <w:rtl w:val="0"/>
        </w:rPr>
        <w:t xml:space="preserve">* Peraturan Pemerintah (PP) No. 15 Tahun 2005 tentang Jalan Tol.</w:t>
      </w: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numPr>
          <w:ilvl w:val="0"/>
          <w:numId w:val="2"/>
        </w:numPr>
        <w:spacing w:after="200" w:before="200" w:line="360" w:lineRule="auto"/>
        <w:ind w:left="360" w:hanging="360"/>
        <w:rPr>
          <w:rFonts w:ascii="Times New Roman" w:cs="Times New Roman" w:eastAsia="Times New Roman" w:hAnsi="Times New Roman"/>
          <w:b w:val="1"/>
          <w:sz w:val="24"/>
          <w:szCs w:val="24"/>
        </w:rPr>
      </w:pPr>
      <w:bookmarkStart w:colFirst="0" w:colLast="0" w:name="_4o01q3ulyvu6" w:id="16"/>
      <w:bookmarkEnd w:id="16"/>
      <w:r w:rsidDel="00000000" w:rsidR="00000000" w:rsidRPr="00000000">
        <w:rPr>
          <w:rFonts w:ascii="Times New Roman" w:cs="Times New Roman" w:eastAsia="Times New Roman" w:hAnsi="Times New Roman"/>
          <w:b w:val="1"/>
          <w:sz w:val="24"/>
          <w:szCs w:val="24"/>
          <w:rtl w:val="0"/>
        </w:rPr>
        <w:t xml:space="preserve">Algoritma &amp; Struktur Data</w:t>
      </w:r>
      <w:r w:rsidDel="00000000" w:rsidR="00000000" w:rsidRPr="00000000">
        <w:rPr>
          <w:rtl w:val="0"/>
        </w:rPr>
      </w:r>
    </w:p>
    <w:p w:rsidR="00000000" w:rsidDel="00000000" w:rsidP="00000000" w:rsidRDefault="00000000" w:rsidRPr="00000000" w14:paraId="00000074">
      <w:pPr>
        <w:pStyle w:val="Heading2"/>
        <w:numPr>
          <w:ilvl w:val="1"/>
          <w:numId w:val="2"/>
        </w:numPr>
        <w:ind w:left="720" w:hanging="360"/>
      </w:pPr>
      <w:bookmarkStart w:colFirst="0" w:colLast="0" w:name="_ehw0k3ucrwo0" w:id="17"/>
      <w:bookmarkEnd w:id="17"/>
      <w:r w:rsidDel="00000000" w:rsidR="00000000" w:rsidRPr="00000000">
        <w:rPr>
          <w:rtl w:val="0"/>
        </w:rPr>
        <w:t xml:space="preserve">Kode Lokasi</w:t>
      </w:r>
    </w:p>
    <w:p w:rsidR="00000000" w:rsidDel="00000000" w:rsidP="00000000" w:rsidRDefault="00000000" w:rsidRPr="00000000" w14:paraId="00000075">
      <w:pPr>
        <w:spacing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Penerapan Kode Lokasi digunakan untuk memadatkan dan mengurangi penggunaan representasi data yang tidak diperlukan, juga mempermudah proses algoritma, </w:t>
      </w:r>
      <w:r w:rsidDel="00000000" w:rsidR="00000000" w:rsidRPr="00000000">
        <w:rPr>
          <w:rFonts w:ascii="Times New Roman" w:cs="Times New Roman" w:eastAsia="Times New Roman" w:hAnsi="Times New Roman"/>
          <w:i w:val="1"/>
          <w:sz w:val="24"/>
          <w:szCs w:val="24"/>
          <w:rtl w:val="0"/>
        </w:rPr>
        <w:t xml:space="preserve">passing data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logging</w:t>
      </w:r>
      <w:r w:rsidDel="00000000" w:rsidR="00000000" w:rsidRPr="00000000">
        <w:rPr>
          <w:rFonts w:ascii="Times New Roman" w:cs="Times New Roman" w:eastAsia="Times New Roman" w:hAnsi="Times New Roman"/>
          <w:sz w:val="24"/>
          <w:szCs w:val="24"/>
          <w:rtl w:val="0"/>
        </w:rPr>
        <w:t xml:space="preserve">/riwayat, dan pembacaan data lokasi.</w:t>
      </w:r>
    </w:p>
    <w:p w:rsidR="00000000" w:rsidDel="00000000" w:rsidP="00000000" w:rsidRDefault="00000000" w:rsidRPr="00000000" w14:paraId="00000076">
      <w:pPr>
        <w:pStyle w:val="Subtitle"/>
        <w:spacing w:after="200" w:line="360" w:lineRule="auto"/>
        <w:ind w:left="0" w:firstLine="0"/>
        <w:rPr>
          <w:rFonts w:ascii="Times New Roman" w:cs="Times New Roman" w:eastAsia="Times New Roman" w:hAnsi="Times New Roman"/>
          <w:sz w:val="24"/>
          <w:szCs w:val="24"/>
        </w:rPr>
      </w:pPr>
      <w:bookmarkStart w:colFirst="0" w:colLast="0" w:name="_lvmxufgh16as" w:id="18"/>
      <w:bookmarkEnd w:id="18"/>
      <w:r w:rsidDel="00000000" w:rsidR="00000000" w:rsidRPr="00000000">
        <w:rPr>
          <w:rtl w:val="0"/>
        </w:rPr>
        <w:t xml:space="preserve">Tabel E.1 - Contoh tabel data dengan kode lokasi</w:t>
      </w:r>
      <w:r w:rsidDel="00000000" w:rsidR="00000000" w:rsidRPr="00000000">
        <w:rPr>
          <w:rtl w:val="0"/>
        </w:rPr>
      </w:r>
      <w:r w:rsidDel="00000000" w:rsidR="00000000" w:rsidRPr="00000000">
        <w:drawing>
          <wp:anchor allowOverlap="1" behindDoc="0" distB="0" distT="91440" distL="114300" distR="114300" hidden="0" layoutInCell="1" locked="0" relativeHeight="0" simplePos="0">
            <wp:simplePos x="0" y="0"/>
            <wp:positionH relativeFrom="column">
              <wp:posOffset>-1311</wp:posOffset>
            </wp:positionH>
            <wp:positionV relativeFrom="paragraph">
              <wp:posOffset>134684</wp:posOffset>
            </wp:positionV>
            <wp:extent cx="5760000" cy="5156200"/>
            <wp:effectExtent b="0" l="0" r="0" t="0"/>
            <wp:wrapTopAndBottom distB="0" distT="91440"/>
            <wp:docPr id="19"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760000" cy="5156200"/>
                    </a:xfrm>
                    <a:prstGeom prst="rect"/>
                    <a:ln/>
                  </pic:spPr>
                </pic:pic>
              </a:graphicData>
            </a:graphic>
          </wp:anchor>
        </w:drawing>
      </w:r>
    </w:p>
    <w:p w:rsidR="00000000" w:rsidDel="00000000" w:rsidP="00000000" w:rsidRDefault="00000000" w:rsidRPr="00000000" w14:paraId="00000077">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format integer </w:t>
      </w:r>
      <w:r w:rsidDel="00000000" w:rsidR="00000000" w:rsidRPr="00000000">
        <w:rPr>
          <w:rFonts w:ascii="Gungsuh" w:cs="Gungsuh" w:eastAsia="Gungsuh" w:hAnsi="Gungsuh"/>
          <w:b w:val="1"/>
          <w:sz w:val="24"/>
          <w:szCs w:val="24"/>
          <w:rtl w:val="0"/>
        </w:rPr>
        <w:t xml:space="preserve">{K ∈ ℤ}</w:t>
      </w:r>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0" distL="114300" distR="114300" hidden="0" layoutInCell="1" locked="0" relativeHeight="0" simplePos="0">
            <wp:simplePos x="0" y="0"/>
            <wp:positionH relativeFrom="column">
              <wp:posOffset>1403625</wp:posOffset>
            </wp:positionH>
            <wp:positionV relativeFrom="paragraph">
              <wp:posOffset>243818</wp:posOffset>
            </wp:positionV>
            <wp:extent cx="2952750" cy="713494"/>
            <wp:effectExtent b="0" l="0" r="0" t="0"/>
            <wp:wrapTopAndBottom distB="114300" distT="0"/>
            <wp:docPr id="1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952750" cy="713494"/>
                    </a:xfrm>
                    <a:prstGeom prst="rect"/>
                    <a:ln/>
                  </pic:spPr>
                </pic:pic>
              </a:graphicData>
            </a:graphic>
          </wp:anchor>
        </w:drawing>
      </w:r>
    </w:p>
    <w:p w:rsidR="00000000" w:rsidDel="00000000" w:rsidP="00000000" w:rsidRDefault="00000000" w:rsidRPr="00000000" w14:paraId="0000007F">
      <w:pPr>
        <w:numPr>
          <w:ilvl w:val="0"/>
          <w:numId w:val="6"/>
        </w:numPr>
        <w:spacing w:line="360" w:lineRule="auto"/>
        <w:ind w:left="144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 : Kode Lokasi</w:t>
      </w:r>
    </w:p>
    <w:p w:rsidR="00000000" w:rsidDel="00000000" w:rsidP="00000000" w:rsidRDefault="00000000" w:rsidRPr="00000000" w14:paraId="00000080">
      <w:pPr>
        <w:numPr>
          <w:ilvl w:val="0"/>
          <w:numId w:val="6"/>
        </w:numPr>
        <w:spacing w:line="360" w:lineRule="auto"/>
        <w:ind w:left="144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 (lokal) : Merupakan kode lokal dalam satu domisili (0 ~ MAX_LOCAL)</w:t>
      </w:r>
    </w:p>
    <w:p w:rsidR="00000000" w:rsidDel="00000000" w:rsidP="00000000" w:rsidRDefault="00000000" w:rsidRPr="00000000" w14:paraId="00000081">
      <w:pPr>
        <w:numPr>
          <w:ilvl w:val="0"/>
          <w:numId w:val="6"/>
        </w:numPr>
        <w:spacing w:line="360" w:lineRule="auto"/>
        <w:ind w:left="144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 (domisili) : Kode Domisili</w:t>
      </w:r>
    </w:p>
    <w:p w:rsidR="00000000" w:rsidDel="00000000" w:rsidP="00000000" w:rsidRDefault="00000000" w:rsidRPr="00000000" w14:paraId="00000082">
      <w:pPr>
        <w:numPr>
          <w:ilvl w:val="0"/>
          <w:numId w:val="6"/>
        </w:numPr>
        <w:spacing w:line="360" w:lineRule="auto"/>
        <w:ind w:left="144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 / sign (arah) : arah rute perjalanan ([+/positif] </w:t>
      </w:r>
      <w:r w:rsidDel="00000000" w:rsidR="00000000" w:rsidRPr="00000000">
        <w:rPr>
          <w:rFonts w:ascii="Times New Roman" w:cs="Times New Roman" w:eastAsia="Times New Roman" w:hAnsi="Times New Roman"/>
          <w:i w:val="1"/>
          <w:sz w:val="24"/>
          <w:szCs w:val="24"/>
          <w:rtl w:val="0"/>
        </w:rPr>
        <w:t xml:space="preserve">Forward</w:t>
      </w:r>
      <w:r w:rsidDel="00000000" w:rsidR="00000000" w:rsidRPr="00000000">
        <w:rPr>
          <w:rFonts w:ascii="Times New Roman" w:cs="Times New Roman" w:eastAsia="Times New Roman" w:hAnsi="Times New Roman"/>
          <w:sz w:val="24"/>
          <w:szCs w:val="24"/>
          <w:rtl w:val="0"/>
        </w:rPr>
        <w:t xml:space="preserve">, [-/negatif] </w:t>
      </w:r>
      <w:r w:rsidDel="00000000" w:rsidR="00000000" w:rsidRPr="00000000">
        <w:rPr>
          <w:rFonts w:ascii="Times New Roman" w:cs="Times New Roman" w:eastAsia="Times New Roman" w:hAnsi="Times New Roman"/>
          <w:i w:val="1"/>
          <w:sz w:val="24"/>
          <w:szCs w:val="24"/>
          <w:rtl w:val="0"/>
        </w:rPr>
        <w:t xml:space="preserve">Backward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3">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hanya akan menyimpan data jarak absolut dalam matrix 2-dimensi. Lebih tepatnya kumpulan </w:t>
      </w:r>
      <w:r w:rsidDel="00000000" w:rsidR="00000000" w:rsidRPr="00000000">
        <w:rPr>
          <w:rFonts w:ascii="Times New Roman" w:cs="Times New Roman" w:eastAsia="Times New Roman" w:hAnsi="Times New Roman"/>
          <w:i w:val="1"/>
          <w:sz w:val="24"/>
          <w:szCs w:val="24"/>
          <w:rtl w:val="0"/>
        </w:rPr>
        <w:t xml:space="preserve">array </w:t>
      </w:r>
      <w:r w:rsidDel="00000000" w:rsidR="00000000" w:rsidRPr="00000000">
        <w:rPr>
          <w:rFonts w:ascii="Times New Roman" w:cs="Times New Roman" w:eastAsia="Times New Roman" w:hAnsi="Times New Roman"/>
          <w:sz w:val="24"/>
          <w:szCs w:val="24"/>
          <w:rtl w:val="0"/>
        </w:rPr>
        <w:t xml:space="preserve">dengan masing-masing array menyimpan data jarak lokal absolut dalam satu domisili. Untuk mengakses elemen matrix tersebut dapat menggunakan operasi aritmatika dasar.</w:t>
      </w:r>
    </w:p>
    <w:p w:rsidR="00000000" w:rsidDel="00000000" w:rsidP="00000000" w:rsidRDefault="00000000" w:rsidRPr="00000000" w14:paraId="00000085">
      <w:pPr>
        <w:spacing w:line="360" w:lineRule="auto"/>
        <w:ind w:left="720" w:firstLine="36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247650</wp:posOffset>
            </wp:positionV>
            <wp:extent cx="1655064" cy="259958"/>
            <wp:effectExtent b="0" l="0" r="0" t="0"/>
            <wp:wrapNone/>
            <wp:docPr id="1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1655064" cy="2599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2562225</wp:posOffset>
            </wp:positionH>
            <wp:positionV relativeFrom="paragraph">
              <wp:posOffset>114412</wp:posOffset>
            </wp:positionV>
            <wp:extent cx="3392424" cy="133560"/>
            <wp:effectExtent b="0" l="0" r="0" t="0"/>
            <wp:wrapNone/>
            <wp:docPr id="2"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392424" cy="133560"/>
                    </a:xfrm>
                    <a:prstGeom prst="rect"/>
                    <a:ln/>
                  </pic:spPr>
                </pic:pic>
              </a:graphicData>
            </a:graphic>
          </wp:anchor>
        </w:drawing>
      </w:r>
    </w:p>
    <w:p w:rsidR="00000000" w:rsidDel="00000000" w:rsidP="00000000" w:rsidRDefault="00000000" w:rsidRPr="00000000" w14:paraId="00000086">
      <w:pPr>
        <w:spacing w:line="360" w:lineRule="auto"/>
        <w:ind w:left="720" w:firstLine="36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2562225</wp:posOffset>
            </wp:positionH>
            <wp:positionV relativeFrom="paragraph">
              <wp:posOffset>123825</wp:posOffset>
            </wp:positionV>
            <wp:extent cx="2203704" cy="158035"/>
            <wp:effectExtent b="0" l="0" r="0" t="0"/>
            <wp:wrapNone/>
            <wp:docPr id="29"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2203704" cy="158035"/>
                    </a:xfrm>
                    <a:prstGeom prst="rect"/>
                    <a:ln/>
                  </pic:spPr>
                </pic:pic>
              </a:graphicData>
            </a:graphic>
          </wp:anchor>
        </w:drawing>
      </w:r>
    </w:p>
    <w:p w:rsidR="00000000" w:rsidDel="00000000" w:rsidP="00000000" w:rsidRDefault="00000000" w:rsidRPr="00000000" w14:paraId="00000087">
      <w:pPr>
        <w:spacing w:line="360" w:lineRule="auto"/>
        <w:ind w:left="720" w:firstLine="3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ind w:left="720" w:firstLine="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dengan S sebagai matrix Detail lokasi (Jarak, Nama(Opsional)) dan S</w:t>
      </w:r>
      <w:r w:rsidDel="00000000" w:rsidR="00000000" w:rsidRPr="00000000">
        <w:rPr>
          <w:rFonts w:ascii="Times New Roman" w:cs="Times New Roman" w:eastAsia="Times New Roman" w:hAnsi="Times New Roman"/>
          <w:sz w:val="24"/>
          <w:szCs w:val="24"/>
          <w:vertAlign w:val="subscript"/>
          <w:rtl w:val="0"/>
        </w:rPr>
        <w:t xml:space="preserve">D,x</w:t>
      </w:r>
      <w:r w:rsidDel="00000000" w:rsidR="00000000" w:rsidRPr="00000000">
        <w:rPr>
          <w:rFonts w:ascii="Times New Roman" w:cs="Times New Roman" w:eastAsia="Times New Roman" w:hAnsi="Times New Roman"/>
          <w:sz w:val="24"/>
          <w:szCs w:val="24"/>
          <w:rtl w:val="0"/>
        </w:rPr>
        <w:t xml:space="preserve"> atau S[D][x] adalah elemen dari matrix S dengan </w:t>
      </w:r>
      <w:r w:rsidDel="00000000" w:rsidR="00000000" w:rsidRPr="00000000">
        <w:rPr>
          <w:rFonts w:ascii="Gungsuh" w:cs="Gungsuh" w:eastAsia="Gungsuh" w:hAnsi="Gungsuh"/>
          <w:b w:val="1"/>
          <w:sz w:val="24"/>
          <w:szCs w:val="24"/>
          <w:rtl w:val="0"/>
        </w:rPr>
        <w:t xml:space="preserve">{S| S ∈ ℝ</w:t>
      </w:r>
      <w:r w:rsidDel="00000000" w:rsidR="00000000" w:rsidRPr="00000000">
        <w:rPr>
          <w:rFonts w:ascii="Times New Roman" w:cs="Times New Roman" w:eastAsia="Times New Roman" w:hAnsi="Times New Roman"/>
          <w:b w:val="1"/>
          <w:sz w:val="24"/>
          <w:szCs w:val="24"/>
          <w:vertAlign w:val="superscript"/>
          <w:rtl w:val="0"/>
        </w:rPr>
        <w:t xml:space="preserve">D,x</w:t>
      </w:r>
      <w:r w:rsidDel="00000000" w:rsidR="00000000" w:rsidRPr="00000000">
        <w:rPr>
          <w:rFonts w:ascii="Gungsuh" w:cs="Gungsuh" w:eastAsia="Gungsuh" w:hAnsi="Gungsuh"/>
          <w:b w:val="1"/>
          <w:sz w:val="24"/>
          <w:szCs w:val="24"/>
          <w:rtl w:val="0"/>
        </w:rPr>
        <w:t xml:space="preserve">} {K, D, x| K, D, x ∈ ℤ}.</w:t>
      </w:r>
    </w:p>
    <w:p w:rsidR="00000000" w:rsidDel="00000000" w:rsidP="00000000" w:rsidRDefault="00000000" w:rsidRPr="00000000" w14:paraId="00000089">
      <w:pPr>
        <w:spacing w:line="360" w:lineRule="auto"/>
        <w:ind w:left="720" w:firstLine="36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spacing w:after="200"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mengurangi </w:t>
      </w:r>
      <w:r w:rsidDel="00000000" w:rsidR="00000000" w:rsidRPr="00000000">
        <w:rPr>
          <w:rFonts w:ascii="Times New Roman" w:cs="Times New Roman" w:eastAsia="Times New Roman" w:hAnsi="Times New Roman"/>
          <w:i w:val="1"/>
          <w:sz w:val="24"/>
          <w:szCs w:val="24"/>
          <w:rtl w:val="0"/>
        </w:rPr>
        <w:t xml:space="preserve">Redudancy</w:t>
      </w:r>
      <w:r w:rsidDel="00000000" w:rsidR="00000000" w:rsidRPr="00000000">
        <w:rPr>
          <w:rFonts w:ascii="Times New Roman" w:cs="Times New Roman" w:eastAsia="Times New Roman" w:hAnsi="Times New Roman"/>
          <w:sz w:val="24"/>
          <w:szCs w:val="24"/>
          <w:rtl w:val="0"/>
        </w:rPr>
        <w:t xml:space="preserve"> (data tidak perlu) metode ini juga memungkinkan kita untuk menambah, mengurangi, atau memodifikasi baik jumlah kumpulan array (domisili) maupun isinya (lokal) tanpa mengubah struktur program ataupun mengganggu data atau proses lainnya.</w:t>
      </w:r>
    </w:p>
    <w:p w:rsidR="00000000" w:rsidDel="00000000" w:rsidP="00000000" w:rsidRDefault="00000000" w:rsidRPr="00000000" w14:paraId="0000008B">
      <w:pPr>
        <w:spacing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MAX_LOCAL sebagai </w:t>
      </w:r>
      <w:r w:rsidDel="00000000" w:rsidR="00000000" w:rsidRPr="00000000">
        <w:rPr>
          <w:rFonts w:ascii="Times New Roman" w:cs="Times New Roman" w:eastAsia="Times New Roman" w:hAnsi="Times New Roman"/>
          <w:b w:val="1"/>
          <w:sz w:val="24"/>
          <w:szCs w:val="24"/>
          <w:rtl w:val="0"/>
        </w:rPr>
        <w:t xml:space="preserve">konstanta</w:t>
      </w:r>
      <w:r w:rsidDel="00000000" w:rsidR="00000000" w:rsidRPr="00000000">
        <w:rPr>
          <w:rFonts w:ascii="Times New Roman" w:cs="Times New Roman" w:eastAsia="Times New Roman" w:hAnsi="Times New Roman"/>
          <w:sz w:val="24"/>
          <w:szCs w:val="24"/>
          <w:rtl w:val="0"/>
        </w:rPr>
        <w:t xml:space="preserve"> jumlah maksimum lokasi lokal dalam domisili dapat dirubah sesuka hati dan disetel dengan nilai berapapun. Jika dilihat dari perspektif sistem bilangan dasar/</w:t>
      </w:r>
      <w:r w:rsidDel="00000000" w:rsidR="00000000" w:rsidRPr="00000000">
        <w:rPr>
          <w:rFonts w:ascii="Times New Roman" w:cs="Times New Roman" w:eastAsia="Times New Roman" w:hAnsi="Times New Roman"/>
          <w:i w:val="1"/>
          <w:sz w:val="24"/>
          <w:szCs w:val="24"/>
          <w:rtl w:val="0"/>
        </w:rPr>
        <w:t xml:space="preserve">base number system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radix</w:t>
      </w:r>
      <w:r w:rsidDel="00000000" w:rsidR="00000000" w:rsidRPr="00000000">
        <w:rPr>
          <w:rFonts w:ascii="Times New Roman" w:cs="Times New Roman" w:eastAsia="Times New Roman" w:hAnsi="Times New Roman"/>
          <w:sz w:val="24"/>
          <w:szCs w:val="24"/>
          <w:rtl w:val="0"/>
        </w:rPr>
        <w:t xml:space="preserve">), berapapun representasi angkanya semua itu relatif, sehingga berapapun nilai MAX_LOCAL tidak akan mengganggu jalannya program dengan {</w:t>
      </w:r>
      <w:r w:rsidDel="00000000" w:rsidR="00000000" w:rsidRPr="00000000">
        <w:rPr>
          <w:rFonts w:ascii="Gungsuh" w:cs="Gungsuh" w:eastAsia="Gungsuh" w:hAnsi="Gungsuh"/>
          <w:b w:val="1"/>
          <w:sz w:val="24"/>
          <w:szCs w:val="24"/>
          <w:rtl w:val="0"/>
        </w:rPr>
        <w:t xml:space="preserve">MAX_LOCAL ∈ ℕ</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C">
      <w:pPr>
        <w:spacing w:line="360" w:lineRule="auto"/>
        <w:ind w:left="36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*base-10 {1, 10, 100, …, 10</w:t>
      </w:r>
      <w:r w:rsidDel="00000000" w:rsidR="00000000" w:rsidRPr="00000000">
        <w:rPr>
          <w:rFonts w:ascii="Times New Roman" w:cs="Times New Roman" w:eastAsia="Times New Roman" w:hAnsi="Times New Roman"/>
          <w:sz w:val="18"/>
          <w:szCs w:val="18"/>
          <w:vertAlign w:val="superscript"/>
          <w:rtl w:val="0"/>
        </w:rPr>
        <w:t xml:space="preserve">n</w:t>
      </w:r>
      <w:r w:rsidDel="00000000" w:rsidR="00000000" w:rsidRPr="00000000">
        <w:rPr>
          <w:rFonts w:ascii="Times New Roman" w:cs="Times New Roman" w:eastAsia="Times New Roman" w:hAnsi="Times New Roman"/>
          <w:sz w:val="18"/>
          <w:szCs w:val="18"/>
          <w:rtl w:val="0"/>
        </w:rPr>
        <w:t xml:space="preserve">} digunakan hanya untuk mempermudah pembacaan manusia</w:t>
      </w:r>
    </w:p>
    <w:p w:rsidR="00000000" w:rsidDel="00000000" w:rsidP="00000000" w:rsidRDefault="00000000" w:rsidRPr="00000000" w14:paraId="0000008D">
      <w:pPr>
        <w:spacing w:line="360" w:lineRule="auto"/>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E">
      <w:pPr>
        <w:spacing w:line="360" w:lineRule="auto"/>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F">
      <w:pPr>
        <w:spacing w:line="360" w:lineRule="auto"/>
        <w:ind w:left="360" w:firstLine="0"/>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90">
      <w:pPr>
        <w:pStyle w:val="Heading2"/>
        <w:numPr>
          <w:ilvl w:val="1"/>
          <w:numId w:val="2"/>
        </w:numPr>
        <w:ind w:left="720" w:hanging="360"/>
      </w:pPr>
      <w:bookmarkStart w:colFirst="0" w:colLast="0" w:name="_q5uj2078h03b" w:id="19"/>
      <w:bookmarkEnd w:id="19"/>
      <w:r w:rsidDel="00000000" w:rsidR="00000000" w:rsidRPr="00000000">
        <w:rPr>
          <w:rtl w:val="0"/>
        </w:rPr>
        <w:t xml:space="preserve">Algoritma Rute</w:t>
      </w:r>
    </w:p>
    <w:p w:rsidR="00000000" w:rsidDel="00000000" w:rsidP="00000000" w:rsidRDefault="00000000" w:rsidRPr="00000000" w14:paraId="00000091">
      <w:pPr>
        <w:spacing w:after="200" w:before="200"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Algoritma jarak digunakan untuk menentukan validitas rute perjalanan kendaraan berdasarkan lokasi &amp; arah masuk (S₀) dan keluar (S’).</w:t>
      </w:r>
    </w:p>
    <w:p w:rsidR="00000000" w:rsidDel="00000000" w:rsidP="00000000" w:rsidRDefault="00000000" w:rsidRPr="00000000" w14:paraId="00000092">
      <w:pPr>
        <w:spacing w:after="200" w:before="200"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menggunakan metode vektor 1-dimensi</w:t>
      </w:r>
      <w:r w:rsidDel="00000000" w:rsidR="00000000" w:rsidRPr="00000000">
        <w:drawing>
          <wp:anchor allowOverlap="1" behindDoc="0" distB="114300" distT="114300" distL="114300" distR="114300" hidden="0" layoutInCell="1" locked="0" relativeHeight="0" simplePos="0">
            <wp:simplePos x="0" y="0"/>
            <wp:positionH relativeFrom="column">
              <wp:posOffset>2438400</wp:posOffset>
            </wp:positionH>
            <wp:positionV relativeFrom="paragraph">
              <wp:posOffset>314325</wp:posOffset>
            </wp:positionV>
            <wp:extent cx="2012373" cy="266700"/>
            <wp:effectExtent b="0" l="0" r="0" t="0"/>
            <wp:wrapTopAndBottom distB="114300" distT="11430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012373" cy="266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2085975</wp:posOffset>
            </wp:positionH>
            <wp:positionV relativeFrom="paragraph">
              <wp:posOffset>314325</wp:posOffset>
            </wp:positionV>
            <wp:extent cx="225400" cy="265176"/>
            <wp:effectExtent b="0" l="0" r="0" t="0"/>
            <wp:wrapNone/>
            <wp:docPr id="2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225400" cy="265176"/>
                    </a:xfrm>
                    <a:prstGeom prst="rect"/>
                    <a:ln/>
                  </pic:spPr>
                </pic:pic>
              </a:graphicData>
            </a:graphic>
          </wp:anchor>
        </w:drawing>
      </w:r>
    </w:p>
    <w:p w:rsidR="00000000" w:rsidDel="00000000" w:rsidP="00000000" w:rsidRDefault="00000000" w:rsidRPr="00000000" w14:paraId="00000093">
      <w:pPr>
        <w:spacing w:after="0" w:before="200" w:line="360" w:lineRule="auto"/>
        <w:ind w:left="720"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menerapkan 2 aturan:</w:t>
      </w:r>
    </w:p>
    <w:p w:rsidR="00000000" w:rsidDel="00000000" w:rsidP="00000000" w:rsidRDefault="00000000" w:rsidRPr="00000000" w14:paraId="00000094">
      <w:pPr>
        <w:numPr>
          <w:ilvl w:val="0"/>
          <w:numId w:val="5"/>
        </w:numPr>
        <w:spacing w:after="0" w:afterAutospacing="0" w:before="20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Vektor masuk dan keluar searah {S</w:t>
      </w:r>
      <w:r w:rsidDel="00000000" w:rsidR="00000000" w:rsidRPr="00000000">
        <w:rPr>
          <w:rFonts w:ascii="Times New Roman" w:cs="Times New Roman" w:eastAsia="Times New Roman" w:hAnsi="Times New Roman"/>
          <w:sz w:val="24"/>
          <w:szCs w:val="24"/>
          <w:vertAlign w:val="subscript"/>
          <w:rtl w:val="0"/>
        </w:rPr>
        <w:t xml:space="preserve">in</w:t>
      </w:r>
      <w:r w:rsidDel="00000000" w:rsidR="00000000" w:rsidRPr="00000000">
        <w:rPr>
          <w:rFonts w:ascii="Times New Roman" w:cs="Times New Roman" w:eastAsia="Times New Roman" w:hAnsi="Times New Roman"/>
          <w:sz w:val="24"/>
          <w:szCs w:val="24"/>
          <w:rtl w:val="0"/>
        </w:rPr>
        <w:t xml:space="preserve"> = k S</w:t>
      </w:r>
      <w:r w:rsidDel="00000000" w:rsidR="00000000" w:rsidRPr="00000000">
        <w:rPr>
          <w:rFonts w:ascii="Times New Roman" w:cs="Times New Roman" w:eastAsia="Times New Roman" w:hAnsi="Times New Roman"/>
          <w:sz w:val="24"/>
          <w:szCs w:val="24"/>
          <w:vertAlign w:val="subscript"/>
          <w:rtl w:val="0"/>
        </w:rPr>
        <w:t xml:space="preserve">out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numPr>
          <w:ilvl w:val="0"/>
          <w:numId w:val="5"/>
        </w:numPr>
        <w:spacing w:after="200" w:before="0" w:beforeAutospacing="0"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Resultan Vektor &gt; 0 {ΔS = S</w:t>
      </w:r>
      <w:r w:rsidDel="00000000" w:rsidR="00000000" w:rsidRPr="00000000">
        <w:rPr>
          <w:rFonts w:ascii="Times New Roman" w:cs="Times New Roman" w:eastAsia="Times New Roman" w:hAnsi="Times New Roman"/>
          <w:sz w:val="24"/>
          <w:szCs w:val="24"/>
          <w:vertAlign w:val="subscript"/>
          <w:rtl w:val="0"/>
        </w:rPr>
        <w:t xml:space="preserve">out </w:t>
      </w:r>
      <w:r w:rsidDel="00000000" w:rsidR="00000000" w:rsidRPr="00000000">
        <w:rPr>
          <w:rFonts w:ascii="Times New Roman" w:cs="Times New Roman" w:eastAsia="Times New Roman" w:hAnsi="Times New Roman"/>
          <w:sz w:val="24"/>
          <w:szCs w:val="24"/>
          <w:rtl w:val="0"/>
        </w:rPr>
        <w:t xml:space="preserve">- S</w:t>
      </w:r>
      <w:r w:rsidDel="00000000" w:rsidR="00000000" w:rsidRPr="00000000">
        <w:rPr>
          <w:rFonts w:ascii="Times New Roman" w:cs="Times New Roman" w:eastAsia="Times New Roman" w:hAnsi="Times New Roman"/>
          <w:sz w:val="24"/>
          <w:szCs w:val="24"/>
          <w:vertAlign w:val="subscript"/>
          <w:rtl w:val="0"/>
        </w:rPr>
        <w:t xml:space="preserve">in</w:t>
      </w:r>
      <w:r w:rsidDel="00000000" w:rsidR="00000000" w:rsidRPr="00000000">
        <w:rPr>
          <w:rFonts w:ascii="Times New Roman" w:cs="Times New Roman" w:eastAsia="Times New Roman" w:hAnsi="Times New Roman"/>
          <w:sz w:val="24"/>
          <w:szCs w:val="24"/>
          <w:rtl w:val="0"/>
        </w:rPr>
        <w:t xml:space="preserve"> &gt; 0}</w:t>
      </w:r>
    </w:p>
    <w:p w:rsidR="00000000" w:rsidDel="00000000" w:rsidP="00000000" w:rsidRDefault="00000000" w:rsidRPr="00000000" w14:paraId="00000096">
      <w:pPr>
        <w:spacing w:after="200" w:before="20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Dengan menggabungkan 2 aturan ini dalam codomain sebagai range dalam fungsi. Kita dapat mengeliminasi seluruh rute menyisakan hanya yang valid.</w:t>
      </w:r>
      <w:r w:rsidDel="00000000" w:rsidR="00000000" w:rsidRPr="00000000">
        <w:rPr>
          <w:rtl w:val="0"/>
        </w:rPr>
      </w:r>
      <w:r w:rsidDel="00000000" w:rsidR="00000000" w:rsidRPr="00000000">
        <w:drawing>
          <wp:anchor allowOverlap="1" behindDoc="0" distB="0" distT="114300" distL="114300" distR="114300" hidden="0" layoutInCell="1" locked="0" relativeHeight="0" simplePos="0">
            <wp:simplePos x="0" y="0"/>
            <wp:positionH relativeFrom="column">
              <wp:posOffset>541613</wp:posOffset>
            </wp:positionH>
            <wp:positionV relativeFrom="paragraph">
              <wp:posOffset>581025</wp:posOffset>
            </wp:positionV>
            <wp:extent cx="4680000" cy="2433600"/>
            <wp:effectExtent b="0" l="0" r="0" t="0"/>
            <wp:wrapTopAndBottom distB="0" distT="114300"/>
            <wp:docPr id="26"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4680000" cy="2433600"/>
                    </a:xfrm>
                    <a:prstGeom prst="rect"/>
                    <a:ln/>
                  </pic:spPr>
                </pic:pic>
              </a:graphicData>
            </a:graphic>
          </wp:anchor>
        </w:drawing>
      </w:r>
    </w:p>
    <w:p w:rsidR="00000000" w:rsidDel="00000000" w:rsidP="00000000" w:rsidRDefault="00000000" w:rsidRPr="00000000" w14:paraId="00000097">
      <w:pPr>
        <w:pStyle w:val="Subtitle"/>
        <w:rPr/>
      </w:pPr>
      <w:bookmarkStart w:colFirst="0" w:colLast="0" w:name="_f3t6lydlonz9" w:id="20"/>
      <w:bookmarkEnd w:id="20"/>
      <w:r w:rsidDel="00000000" w:rsidR="00000000" w:rsidRPr="00000000">
        <w:rPr>
          <w:rtl w:val="0"/>
        </w:rPr>
        <w:t xml:space="preserve">Gambar E.2 - Illustrasi Algoritma Rute {S</w:t>
      </w:r>
      <w:r w:rsidDel="00000000" w:rsidR="00000000" w:rsidRPr="00000000">
        <w:rPr>
          <w:vertAlign w:val="subscript"/>
          <w:rtl w:val="0"/>
        </w:rPr>
        <w:t xml:space="preserve">in</w:t>
      </w:r>
      <w:r w:rsidDel="00000000" w:rsidR="00000000" w:rsidRPr="00000000">
        <w:rPr>
          <w:rtl w:val="0"/>
        </w:rPr>
        <w:t xml:space="preserve"> = k S</w:t>
      </w:r>
      <w:r w:rsidDel="00000000" w:rsidR="00000000" w:rsidRPr="00000000">
        <w:rPr>
          <w:vertAlign w:val="subscript"/>
          <w:rtl w:val="0"/>
        </w:rPr>
        <w:t xml:space="preserve">out</w:t>
      </w:r>
      <w:r w:rsidDel="00000000" w:rsidR="00000000" w:rsidRPr="00000000">
        <w:rPr>
          <w:rFonts w:ascii="Arial Unicode MS" w:cs="Arial Unicode MS" w:eastAsia="Arial Unicode MS" w:hAnsi="Arial Unicode MS"/>
          <w:rtl w:val="0"/>
        </w:rPr>
        <w:t xml:space="preserve">} ∩ {S</w:t>
      </w:r>
      <w:r w:rsidDel="00000000" w:rsidR="00000000" w:rsidRPr="00000000">
        <w:rPr>
          <w:vertAlign w:val="subscript"/>
          <w:rtl w:val="0"/>
        </w:rPr>
        <w:t xml:space="preserve">out</w:t>
      </w:r>
      <w:r w:rsidDel="00000000" w:rsidR="00000000" w:rsidRPr="00000000">
        <w:rPr>
          <w:rtl w:val="0"/>
        </w:rPr>
        <w:t xml:space="preserve"> </w:t>
      </w:r>
      <w:r w:rsidDel="00000000" w:rsidR="00000000" w:rsidRPr="00000000">
        <w:rPr>
          <w:rtl w:val="0"/>
        </w:rPr>
        <w:t xml:space="preserve">- S</w:t>
      </w:r>
      <w:r w:rsidDel="00000000" w:rsidR="00000000" w:rsidRPr="00000000">
        <w:rPr>
          <w:vertAlign w:val="subscript"/>
          <w:rtl w:val="0"/>
        </w:rPr>
        <w:t xml:space="preserve">in</w:t>
      </w:r>
      <w:r w:rsidDel="00000000" w:rsidR="00000000" w:rsidRPr="00000000">
        <w:rPr>
          <w:rtl w:val="0"/>
        </w:rPr>
        <w:t xml:space="preserve"> &gt; 0}</w:t>
      </w:r>
    </w:p>
    <w:p w:rsidR="00000000" w:rsidDel="00000000" w:rsidP="00000000" w:rsidRDefault="00000000" w:rsidRPr="00000000" w14:paraId="00000098">
      <w:pPr>
        <w:pStyle w:val="Heading2"/>
        <w:rPr/>
      </w:pPr>
      <w:bookmarkStart w:colFirst="0" w:colLast="0" w:name="_su439wskbvxs" w:id="21"/>
      <w:bookmarkEnd w:id="21"/>
      <w:r w:rsidDel="00000000" w:rsidR="00000000" w:rsidRPr="00000000">
        <w:rPr>
          <w:rtl w:val="0"/>
        </w:rPr>
      </w:r>
    </w:p>
    <w:p w:rsidR="00000000" w:rsidDel="00000000" w:rsidP="00000000" w:rsidRDefault="00000000" w:rsidRPr="00000000" w14:paraId="00000099">
      <w:pPr>
        <w:pStyle w:val="Heading2"/>
        <w:rPr/>
      </w:pPr>
      <w:bookmarkStart w:colFirst="0" w:colLast="0" w:name="_2vofpqqtzkf2" w:id="22"/>
      <w:bookmarkEnd w:id="22"/>
      <w:r w:rsidDel="00000000" w:rsidR="00000000" w:rsidRPr="00000000">
        <w:rPr>
          <w:rtl w:val="0"/>
        </w:rPr>
        <w:t xml:space="preserve">kk</w:t>
      </w:r>
    </w:p>
    <w:p w:rsidR="00000000" w:rsidDel="00000000" w:rsidP="00000000" w:rsidRDefault="00000000" w:rsidRPr="00000000" w14:paraId="0000009A">
      <w:pPr>
        <w:pStyle w:val="Heading1"/>
        <w:spacing w:after="200" w:lineRule="auto"/>
        <w:ind w:left="1080" w:firstLine="0"/>
        <w:jc w:val="left"/>
        <w:rPr/>
      </w:pPr>
      <w:bookmarkStart w:colFirst="0" w:colLast="0" w:name="_40l9ru6krmms" w:id="23"/>
      <w:bookmarkEnd w:id="23"/>
      <w:r w:rsidDel="00000000" w:rsidR="00000000" w:rsidRPr="00000000">
        <w:br w:type="page"/>
      </w:r>
      <w:r w:rsidDel="00000000" w:rsidR="00000000" w:rsidRPr="00000000">
        <w:rPr>
          <w:rtl w:val="0"/>
        </w:rPr>
      </w:r>
    </w:p>
    <w:p w:rsidR="00000000" w:rsidDel="00000000" w:rsidP="00000000" w:rsidRDefault="00000000" w:rsidRPr="00000000" w14:paraId="0000009B">
      <w:pPr>
        <w:pStyle w:val="Heading1"/>
        <w:numPr>
          <w:ilvl w:val="0"/>
          <w:numId w:val="2"/>
        </w:numPr>
        <w:spacing w:after="200" w:line="360" w:lineRule="auto"/>
        <w:ind w:left="720" w:hanging="360"/>
        <w:rPr>
          <w:rFonts w:ascii="Times New Roman" w:cs="Times New Roman" w:eastAsia="Times New Roman" w:hAnsi="Times New Roman"/>
          <w:b w:val="1"/>
          <w:sz w:val="24"/>
          <w:szCs w:val="24"/>
        </w:rPr>
      </w:pPr>
      <w:bookmarkStart w:colFirst="0" w:colLast="0" w:name="_bh2zsqmri97h" w:id="24"/>
      <w:bookmarkEnd w:id="24"/>
      <w:r w:rsidDel="00000000" w:rsidR="00000000" w:rsidRPr="00000000">
        <w:rPr>
          <w:rFonts w:ascii="Times New Roman" w:cs="Times New Roman" w:eastAsia="Times New Roman" w:hAnsi="Times New Roman"/>
          <w:b w:val="1"/>
          <w:sz w:val="24"/>
          <w:szCs w:val="24"/>
          <w:rtl w:val="0"/>
        </w:rPr>
        <w:t xml:space="preserve">Flowchart</w:t>
      </w:r>
    </w:p>
    <w:p w:rsidR="00000000" w:rsidDel="00000000" w:rsidP="00000000" w:rsidRDefault="00000000" w:rsidRPr="00000000" w14:paraId="0000009C">
      <w:pPr>
        <w:pStyle w:val="Heading4"/>
        <w:numPr>
          <w:ilvl w:val="0"/>
          <w:numId w:val="1"/>
        </w:numPr>
        <w:ind w:left="1133.858267716535" w:hanging="435"/>
        <w:rPr/>
      </w:pPr>
      <w:bookmarkStart w:colFirst="0" w:colLast="0" w:name="_v2ggme5nfgll" w:id="25"/>
      <w:bookmarkEnd w:id="25"/>
      <w:r w:rsidDel="00000000" w:rsidR="00000000" w:rsidRPr="00000000">
        <w:rPr>
          <w:rtl w:val="0"/>
        </w:rPr>
        <w:t xml:space="preserve">Flowchart General</w:t>
      </w:r>
    </w:p>
    <w:p w:rsidR="00000000" w:rsidDel="00000000" w:rsidP="00000000" w:rsidRDefault="00000000" w:rsidRPr="00000000" w14:paraId="0000009D">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00000" cy="6372000"/>
            <wp:effectExtent b="0" l="0" r="0" t="0"/>
            <wp:docPr id="6"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3600000" cy="6372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60" w:lineRule="auto"/>
        <w:ind w:left="1133.858267716535" w:right="0" w:hanging="43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ATM E-Money</w:t>
      </w:r>
    </w:p>
    <w:p w:rsidR="00000000" w:rsidDel="00000000" w:rsidP="00000000" w:rsidRDefault="00000000" w:rsidRPr="00000000" w14:paraId="000000A0">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943350" cy="5228160"/>
            <wp:effectExtent b="0" l="0" r="0" t="0"/>
            <wp:docPr id="27"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3943350" cy="522816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60" w:lineRule="auto"/>
        <w:ind w:left="1133.858267716535" w:right="0" w:hanging="43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Main Toll</w:t>
      </w:r>
    </w:p>
    <w:p w:rsidR="00000000" w:rsidDel="00000000" w:rsidP="00000000" w:rsidRDefault="00000000" w:rsidRPr="00000000" w14:paraId="000000A3">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36000" cy="5400000"/>
            <wp:effectExtent b="0" l="0" r="0" t="0"/>
            <wp:docPr id="20"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1836000" cy="5400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numPr>
          <w:ilvl w:val="0"/>
          <w:numId w:val="1"/>
        </w:numPr>
        <w:spacing w:before="200" w:line="360" w:lineRule="auto"/>
        <w:ind w:left="850.393700787401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Input Kendaraan</w:t>
      </w:r>
    </w:p>
    <w:p w:rsidR="00000000" w:rsidDel="00000000" w:rsidP="00000000" w:rsidRDefault="00000000" w:rsidRPr="00000000" w14:paraId="000000A6">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8800" cy="5400000"/>
            <wp:effectExtent b="0" l="0" r="0" t="0"/>
            <wp:docPr id="2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628800" cy="5400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numPr>
          <w:ilvl w:val="0"/>
          <w:numId w:val="1"/>
        </w:numPr>
        <w:spacing w:before="200" w:line="360" w:lineRule="auto"/>
        <w:ind w:left="850.3937007874017" w:hanging="425.1968503937008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base Price</w:t>
      </w:r>
    </w:p>
    <w:p w:rsidR="00000000" w:rsidDel="00000000" w:rsidP="00000000" w:rsidRDefault="00000000" w:rsidRPr="00000000" w14:paraId="000000A9">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20000" cy="4147200"/>
            <wp:effectExtent b="0" l="0" r="0" t="0"/>
            <wp:docPr id="2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320000" cy="41472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60" w:lineRule="auto"/>
        <w:ind w:left="850.393700787401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Pintu Toll</w:t>
      </w:r>
    </w:p>
    <w:p w:rsidR="00000000" w:rsidDel="00000000" w:rsidP="00000000" w:rsidRDefault="00000000" w:rsidRPr="00000000" w14:paraId="000000AC">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74000" cy="5400000"/>
            <wp:effectExtent b="0" l="0" r="0" t="0"/>
            <wp:docPr id="14" name="image25.png"/>
            <a:graphic>
              <a:graphicData uri="http://schemas.openxmlformats.org/drawingml/2006/picture">
                <pic:pic>
                  <pic:nvPicPr>
                    <pic:cNvPr id="0" name="image25.png"/>
                    <pic:cNvPicPr preferRelativeResize="0"/>
                  </pic:nvPicPr>
                  <pic:blipFill>
                    <a:blip r:embed="rId27"/>
                    <a:srcRect b="0" l="0" r="0" t="0"/>
                    <a:stretch>
                      <a:fillRect/>
                    </a:stretch>
                  </pic:blipFill>
                  <pic:spPr>
                    <a:xfrm>
                      <a:off x="0" y="0"/>
                      <a:ext cx="4374000" cy="5400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60" w:lineRule="auto"/>
        <w:ind w:left="850.393700787401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Location Search</w:t>
      </w:r>
    </w:p>
    <w:p w:rsidR="00000000" w:rsidDel="00000000" w:rsidP="00000000" w:rsidRDefault="00000000" w:rsidRPr="00000000" w14:paraId="000000AF">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98000" cy="4698000"/>
            <wp:effectExtent b="0" l="0" r="0" t="0"/>
            <wp:docPr id="1"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4698000" cy="4698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60" w:lineRule="auto"/>
        <w:ind w:left="850.393700787401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E-Money</w:t>
      </w:r>
    </w:p>
    <w:p w:rsidR="00000000" w:rsidDel="00000000" w:rsidP="00000000" w:rsidRDefault="00000000" w:rsidRPr="00000000" w14:paraId="000000B2">
      <w:pPr>
        <w:ind w:left="992.1259842519682" w:hanging="141.7322834645671"/>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200650" cy="5400000"/>
            <wp:effectExtent b="0" l="0" r="0" t="0"/>
            <wp:docPr id="28"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4200650" cy="5400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992.1259842519682" w:hanging="141.732283464567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60" w:lineRule="auto"/>
        <w:ind w:left="850.393700787401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Card Verificator</w:t>
      </w:r>
    </w:p>
    <w:p w:rsidR="00000000" w:rsidDel="00000000" w:rsidP="00000000" w:rsidRDefault="00000000" w:rsidRPr="00000000" w14:paraId="000000B5">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58000" cy="5400000"/>
            <wp:effectExtent b="0" l="0" r="0" t="0"/>
            <wp:docPr id="13" name="image26.png"/>
            <a:graphic>
              <a:graphicData uri="http://schemas.openxmlformats.org/drawingml/2006/picture">
                <pic:pic>
                  <pic:nvPicPr>
                    <pic:cNvPr id="0" name="image26.png"/>
                    <pic:cNvPicPr preferRelativeResize="0"/>
                  </pic:nvPicPr>
                  <pic:blipFill>
                    <a:blip r:embed="rId30"/>
                    <a:srcRect b="0" l="0" r="0" t="0"/>
                    <a:stretch>
                      <a:fillRect/>
                    </a:stretch>
                  </pic:blipFill>
                  <pic:spPr>
                    <a:xfrm>
                      <a:off x="0" y="0"/>
                      <a:ext cx="4158000" cy="5400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60" w:lineRule="auto"/>
        <w:ind w:left="850.393700787401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Rute Pembayaran</w:t>
      </w:r>
    </w:p>
    <w:p w:rsidR="00000000" w:rsidDel="00000000" w:rsidP="00000000" w:rsidRDefault="00000000" w:rsidRPr="00000000" w14:paraId="000000B8">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80000" cy="4539600"/>
            <wp:effectExtent b="0" l="0" r="0" t="0"/>
            <wp:docPr id="5"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680000" cy="4539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60000" cy="4624477"/>
            <wp:effectExtent b="0" l="0" r="0" t="0"/>
            <wp:docPr id="1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4860000" cy="4624477"/>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60" w:lineRule="auto"/>
        <w:ind w:left="850.393700787401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Route Verificator</w:t>
      </w:r>
    </w:p>
    <w:p w:rsidR="00000000" w:rsidDel="00000000" w:rsidP="00000000" w:rsidRDefault="00000000" w:rsidRPr="00000000" w14:paraId="000000BC">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72000" cy="5400000"/>
            <wp:effectExtent b="0" l="0" r="0" t="0"/>
            <wp:docPr id="15" name="image8.png"/>
            <a:graphic>
              <a:graphicData uri="http://schemas.openxmlformats.org/drawingml/2006/picture">
                <pic:pic>
                  <pic:nvPicPr>
                    <pic:cNvPr id="0" name="image8.png"/>
                    <pic:cNvPicPr preferRelativeResize="0"/>
                  </pic:nvPicPr>
                  <pic:blipFill>
                    <a:blip r:embed="rId33"/>
                    <a:srcRect b="0" l="0" r="0" t="0"/>
                    <a:stretch>
                      <a:fillRect/>
                    </a:stretch>
                  </pic:blipFill>
                  <pic:spPr>
                    <a:xfrm>
                      <a:off x="0" y="0"/>
                      <a:ext cx="3672000" cy="5400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60" w:lineRule="auto"/>
        <w:ind w:left="850.3937007874017" w:right="0" w:hanging="425.19685039370086"/>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Flowchart Gerbang &amp; Post processing</w:t>
      </w:r>
    </w:p>
    <w:p w:rsidR="00000000" w:rsidDel="00000000" w:rsidP="00000000" w:rsidRDefault="00000000" w:rsidRPr="00000000" w14:paraId="000000BF">
      <w:pPr>
        <w:ind w:left="850.39370078740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40000" cy="5392800"/>
            <wp:effectExtent b="0" l="0" r="0" t="0"/>
            <wp:docPr id="7"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040000" cy="53928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ind w:left="850.3937007874013"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360" w:lineRule="auto"/>
        <w:ind w:left="425.19685039370086" w:right="0" w:hanging="425.19685039370086"/>
        <w:jc w:val="left"/>
        <w:rPr>
          <w:rFonts w:ascii="Times New Roman" w:cs="Times New Roman" w:eastAsia="Times New Roman" w:hAnsi="Times New Roman"/>
          <w:b w:val="1"/>
          <w:sz w:val="24"/>
          <w:szCs w:val="24"/>
        </w:rPr>
      </w:pPr>
      <w:bookmarkStart w:colFirst="0" w:colLast="0" w:name="_w3uvtikc7842" w:id="26"/>
      <w:bookmarkEnd w:id="26"/>
      <w:r w:rsidDel="00000000" w:rsidR="00000000" w:rsidRPr="00000000">
        <w:rPr>
          <w:rFonts w:ascii="Times New Roman" w:cs="Times New Roman" w:eastAsia="Times New Roman" w:hAnsi="Times New Roman"/>
          <w:b w:val="1"/>
          <w:sz w:val="24"/>
          <w:szCs w:val="24"/>
          <w:rtl w:val="0"/>
        </w:rPr>
        <w:t xml:space="preserve">Source Code</w:t>
      </w:r>
    </w:p>
    <w:p w:rsidR="00000000" w:rsidDel="00000000" w:rsidP="00000000" w:rsidRDefault="00000000" w:rsidRPr="00000000" w14:paraId="000000C2">
      <w:pPr>
        <w:spacing w:line="360" w:lineRule="auto"/>
        <w:ind w:left="72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3">
      <w:pPr>
        <w:pStyle w:val="Heading1"/>
        <w:keepNext w:val="1"/>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400" w:line="360" w:lineRule="auto"/>
        <w:ind w:left="425.19685039370086" w:right="0" w:hanging="425.19685039370086"/>
        <w:jc w:val="left"/>
        <w:rPr>
          <w:rFonts w:ascii="Times New Roman" w:cs="Times New Roman" w:eastAsia="Times New Roman" w:hAnsi="Times New Roman"/>
          <w:b w:val="1"/>
          <w:sz w:val="24"/>
          <w:szCs w:val="24"/>
        </w:rPr>
      </w:pPr>
      <w:bookmarkStart w:colFirst="0" w:colLast="0" w:name="_gzvbz26bfshc" w:id="27"/>
      <w:bookmarkEnd w:id="27"/>
      <w:r w:rsidDel="00000000" w:rsidR="00000000" w:rsidRPr="00000000">
        <w:rPr>
          <w:rFonts w:ascii="Times New Roman" w:cs="Times New Roman" w:eastAsia="Times New Roman" w:hAnsi="Times New Roman"/>
          <w:b w:val="1"/>
          <w:sz w:val="24"/>
          <w:szCs w:val="24"/>
          <w:rtl w:val="0"/>
        </w:rPr>
        <w:t xml:space="preserve">Video Presentasi (Opsional)</w:t>
      </w:r>
      <w:r w:rsidDel="00000000" w:rsidR="00000000" w:rsidRPr="00000000">
        <w:rPr>
          <w:rtl w:val="0"/>
        </w:rPr>
      </w:r>
    </w:p>
    <w:p w:rsidR="00000000" w:rsidDel="00000000" w:rsidP="00000000" w:rsidRDefault="00000000" w:rsidRPr="00000000" w14:paraId="000000C4">
      <w:pPr>
        <w:spacing w:line="360" w:lineRule="auto"/>
        <w:ind w:left="1700.7874015748032" w:hanging="6.141732283464876"/>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5">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sectPr>
      <w:footerReference r:id="rId35" w:type="default"/>
      <w:pgSz w:h="16838" w:w="11906"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i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ind w:left="720" w:firstLine="360"/>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00" w:line="360" w:lineRule="auto"/>
      <w:ind w:left="360"/>
    </w:pPr>
    <w:rPr>
      <w:rFonts w:ascii="Times New Roman" w:cs="Times New Roman" w:eastAsia="Times New Roman" w:hAnsi="Times New Roman"/>
      <w:b w:val="1"/>
      <w:sz w:val="26"/>
      <w:szCs w:val="26"/>
    </w:rPr>
  </w:style>
  <w:style w:type="paragraph" w:styleId="Heading2">
    <w:name w:val="heading 2"/>
    <w:basedOn w:val="Normal"/>
    <w:next w:val="Normal"/>
    <w:pPr>
      <w:keepNext w:val="1"/>
      <w:keepLines w:val="1"/>
      <w:spacing w:line="360" w:lineRule="auto"/>
      <w:ind w:firstLine="360"/>
    </w:pPr>
    <w:rPr>
      <w:rFonts w:ascii="Times New Roman" w:cs="Times New Roman" w:eastAsia="Times New Roman" w:hAnsi="Times New Roman"/>
      <w:b w:val="1"/>
      <w:sz w:val="24"/>
      <w:szCs w:val="24"/>
    </w:rPr>
  </w:style>
  <w:style w:type="paragraph" w:styleId="Heading3">
    <w:name w:val="heading 3"/>
    <w:basedOn w:val="Normal"/>
    <w:next w:val="Normal"/>
    <w:pPr>
      <w:keepNext w:val="1"/>
      <w:keepLines w:val="1"/>
      <w:spacing w:line="360" w:lineRule="auto"/>
      <w:ind w:left="1133.858267716535" w:hanging="425.19685039370046"/>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ind w:left="1133.858267716535" w:hanging="435"/>
    </w:pPr>
    <w:rPr>
      <w:rFonts w:ascii="Times New Roman" w:cs="Times New Roman" w:eastAsia="Times New Roman" w:hAnsi="Times New Roman"/>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ind w:left="0" w:firstLine="0"/>
      <w:jc w:val="center"/>
    </w:pPr>
    <w:rPr>
      <w:sz w:val="16"/>
      <w:szCs w:val="1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18.png"/><Relationship Id="rId21" Type="http://schemas.openxmlformats.org/officeDocument/2006/relationships/image" Target="media/image27.png"/><Relationship Id="rId24" Type="http://schemas.openxmlformats.org/officeDocument/2006/relationships/image" Target="media/image10.png"/><Relationship Id="rId23"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jpg"/><Relationship Id="rId26" Type="http://schemas.openxmlformats.org/officeDocument/2006/relationships/image" Target="media/image19.png"/><Relationship Id="rId25" Type="http://schemas.openxmlformats.org/officeDocument/2006/relationships/image" Target="media/image11.png"/><Relationship Id="rId28" Type="http://schemas.openxmlformats.org/officeDocument/2006/relationships/image" Target="media/image4.png"/><Relationship Id="rId27" Type="http://schemas.openxmlformats.org/officeDocument/2006/relationships/image" Target="media/image25.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13.png"/><Relationship Id="rId7" Type="http://schemas.openxmlformats.org/officeDocument/2006/relationships/image" Target="media/image29.png"/><Relationship Id="rId8" Type="http://schemas.openxmlformats.org/officeDocument/2006/relationships/image" Target="media/image28.png"/><Relationship Id="rId31" Type="http://schemas.openxmlformats.org/officeDocument/2006/relationships/image" Target="media/image5.png"/><Relationship Id="rId30" Type="http://schemas.openxmlformats.org/officeDocument/2006/relationships/image" Target="media/image26.png"/><Relationship Id="rId11" Type="http://schemas.openxmlformats.org/officeDocument/2006/relationships/image" Target="media/image1.png"/><Relationship Id="rId33" Type="http://schemas.openxmlformats.org/officeDocument/2006/relationships/image" Target="media/image8.png"/><Relationship Id="rId10" Type="http://schemas.openxmlformats.org/officeDocument/2006/relationships/image" Target="media/image7.png"/><Relationship Id="rId32" Type="http://schemas.openxmlformats.org/officeDocument/2006/relationships/image" Target="media/image3.png"/><Relationship Id="rId13" Type="http://schemas.openxmlformats.org/officeDocument/2006/relationships/image" Target="media/image14.png"/><Relationship Id="rId35" Type="http://schemas.openxmlformats.org/officeDocument/2006/relationships/footer" Target="footer1.xml"/><Relationship Id="rId12" Type="http://schemas.openxmlformats.org/officeDocument/2006/relationships/image" Target="media/image15.png"/><Relationship Id="rId34" Type="http://schemas.openxmlformats.org/officeDocument/2006/relationships/image" Target="media/image6.png"/><Relationship Id="rId15" Type="http://schemas.openxmlformats.org/officeDocument/2006/relationships/image" Target="media/image2.png"/><Relationship Id="rId14" Type="http://schemas.openxmlformats.org/officeDocument/2006/relationships/image" Target="media/image21.png"/><Relationship Id="rId17" Type="http://schemas.openxmlformats.org/officeDocument/2006/relationships/image" Target="media/image16.png"/><Relationship Id="rId16" Type="http://schemas.openxmlformats.org/officeDocument/2006/relationships/image" Target="media/image17.png"/><Relationship Id="rId19" Type="http://schemas.openxmlformats.org/officeDocument/2006/relationships/image" Target="media/image2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