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436DE" w14:textId="771612AE" w:rsidR="000D3B40" w:rsidRPr="00C96CE8" w:rsidRDefault="008A22CD" w:rsidP="008A22CD">
      <w:pPr>
        <w:jc w:val="center"/>
        <w:rPr>
          <w:b/>
          <w:sz w:val="36"/>
          <w:szCs w:val="36"/>
        </w:rPr>
      </w:pPr>
      <w:r w:rsidRPr="005520C5">
        <w:rPr>
          <w:rFonts w:hint="eastAsia"/>
          <w:b/>
          <w:sz w:val="36"/>
          <w:szCs w:val="36"/>
        </w:rPr>
        <w:t>计算机科学与工程学院实验报告</w:t>
      </w:r>
      <w:r w:rsidR="001B071F">
        <w:rPr>
          <w:b/>
          <w:sz w:val="36"/>
          <w:szCs w:val="36"/>
        </w:rPr>
        <w:t>5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00"/>
        <w:gridCol w:w="1370"/>
        <w:gridCol w:w="1560"/>
        <w:gridCol w:w="1665"/>
        <w:gridCol w:w="1755"/>
      </w:tblGrid>
      <w:tr w:rsidR="008A22CD" w14:paraId="07EF5262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03D9AE6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5989E8DB" w14:textId="5386997A" w:rsidR="00580EAC" w:rsidRDefault="00580EAC" w:rsidP="008A22CD">
            <w:pPr>
              <w:jc w:val="center"/>
              <w:rPr>
                <w:b/>
                <w:szCs w:val="21"/>
              </w:rPr>
            </w:pPr>
            <w:r w:rsidRPr="00580EAC">
              <w:rPr>
                <w:rFonts w:hint="eastAsia"/>
                <w:b/>
                <w:szCs w:val="21"/>
              </w:rPr>
              <w:t>实验</w:t>
            </w:r>
            <w:r w:rsidR="00D733B7">
              <w:rPr>
                <w:rFonts w:hint="eastAsia"/>
                <w:b/>
                <w:szCs w:val="21"/>
              </w:rPr>
              <w:t>五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="00D733B7">
              <w:rPr>
                <w:rFonts w:hint="eastAsia"/>
                <w:b/>
                <w:szCs w:val="21"/>
              </w:rPr>
              <w:t>基于</w:t>
            </w:r>
            <w:r w:rsidR="00D733B7">
              <w:rPr>
                <w:rFonts w:hint="eastAsia"/>
                <w:b/>
                <w:szCs w:val="21"/>
              </w:rPr>
              <w:t>S</w:t>
            </w:r>
            <w:r w:rsidR="00D733B7">
              <w:rPr>
                <w:b/>
                <w:szCs w:val="21"/>
              </w:rPr>
              <w:t>TL</w:t>
            </w:r>
            <w:r w:rsidR="00D733B7">
              <w:rPr>
                <w:rFonts w:hint="eastAsia"/>
                <w:b/>
                <w:szCs w:val="21"/>
              </w:rPr>
              <w:t>数据结构及应用</w:t>
            </w:r>
          </w:p>
          <w:p w14:paraId="51047165" w14:textId="26CFA78E" w:rsidR="008A22CD" w:rsidRPr="00580EAC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——</w:t>
            </w:r>
            <w:r w:rsidR="00D733B7" w:rsidRPr="006D4E4C">
              <w:rPr>
                <w:rFonts w:hint="eastAsia"/>
                <w:b/>
                <w:bCs/>
                <w:szCs w:val="21"/>
              </w:rPr>
              <w:t>STL</w:t>
            </w:r>
            <w:r w:rsidR="00D733B7" w:rsidRPr="006D4E4C">
              <w:rPr>
                <w:rFonts w:hint="eastAsia"/>
                <w:b/>
                <w:bCs/>
                <w:szCs w:val="21"/>
              </w:rPr>
              <w:t>的一维向量类</w:t>
            </w:r>
            <w:r w:rsidR="00D733B7" w:rsidRPr="006D4E4C">
              <w:rPr>
                <w:rFonts w:hint="eastAsia"/>
                <w:b/>
                <w:bCs/>
                <w:szCs w:val="21"/>
              </w:rPr>
              <w:t>vector</w:t>
            </w:r>
          </w:p>
        </w:tc>
        <w:tc>
          <w:tcPr>
            <w:tcW w:w="1665" w:type="dxa"/>
            <w:vAlign w:val="center"/>
          </w:tcPr>
          <w:p w14:paraId="327F1093" w14:textId="6D16B996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 w14:paraId="4FABABE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66CD2CE" w14:textId="77777777" w:rsidTr="005520C5">
        <w:trPr>
          <w:trHeight w:val="1114"/>
        </w:trPr>
        <w:tc>
          <w:tcPr>
            <w:tcW w:w="1275" w:type="dxa"/>
            <w:vAlign w:val="center"/>
          </w:tcPr>
          <w:p w14:paraId="03381E52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05" w:type="dxa"/>
            <w:gridSpan w:val="2"/>
            <w:vAlign w:val="center"/>
          </w:tcPr>
          <w:p w14:paraId="1AEFE36B" w14:textId="371EBF70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70" w:type="dxa"/>
            <w:vAlign w:val="center"/>
          </w:tcPr>
          <w:p w14:paraId="7FF4391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57401C0C" w14:textId="7FF93E68" w:rsidR="008A22CD" w:rsidRDefault="006E244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5180E4C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58D5A020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3D32557B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67DFE0E1" w14:textId="02B57A7A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405" w:type="dxa"/>
            <w:gridSpan w:val="2"/>
            <w:vAlign w:val="center"/>
          </w:tcPr>
          <w:p w14:paraId="12C312D9" w14:textId="4CE79550" w:rsidR="008A22CD" w:rsidRDefault="006E244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370" w:type="dxa"/>
            <w:vAlign w:val="center"/>
          </w:tcPr>
          <w:p w14:paraId="60B6D304" w14:textId="001A343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60CA2588" w14:textId="738BF475" w:rsidR="008A22CD" w:rsidRDefault="006E244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460EAD85" w14:textId="18C5021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5" w:type="dxa"/>
            <w:vAlign w:val="center"/>
          </w:tcPr>
          <w:p w14:paraId="3C239C5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C465E8" w14:paraId="78DBEB8D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13E499A5" w14:textId="4FD0F3D7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05" w:type="dxa"/>
            <w:gridSpan w:val="2"/>
            <w:vAlign w:val="center"/>
          </w:tcPr>
          <w:p w14:paraId="43E70BA2" w14:textId="2997618A" w:rsidR="00C465E8" w:rsidRDefault="006E244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370" w:type="dxa"/>
            <w:vAlign w:val="center"/>
          </w:tcPr>
          <w:p w14:paraId="11B624A4" w14:textId="289C4A14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60" w:type="dxa"/>
            <w:vAlign w:val="center"/>
          </w:tcPr>
          <w:p w14:paraId="13A85271" w14:textId="16420465" w:rsidR="00C465E8" w:rsidRDefault="006E244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3B6F68A1" w14:textId="66A96A73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55" w:type="dxa"/>
            <w:vAlign w:val="center"/>
          </w:tcPr>
          <w:p w14:paraId="3C0DCF71" w14:textId="77777777" w:rsidR="00C465E8" w:rsidRDefault="00C465E8" w:rsidP="008A22CD">
            <w:pPr>
              <w:jc w:val="center"/>
              <w:rPr>
                <w:b/>
              </w:rPr>
            </w:pPr>
          </w:p>
        </w:tc>
      </w:tr>
      <w:tr w:rsidR="008A22CD" w14:paraId="35782634" w14:textId="77777777" w:rsidTr="000D7094">
        <w:trPr>
          <w:trHeight w:val="4082"/>
        </w:trPr>
        <w:tc>
          <w:tcPr>
            <w:tcW w:w="9030" w:type="dxa"/>
            <w:gridSpan w:val="7"/>
          </w:tcPr>
          <w:p w14:paraId="746A43E6" w14:textId="2D291F16" w:rsidR="005520C5" w:rsidRPr="005520C5" w:rsidRDefault="005520C5" w:rsidP="005520C5">
            <w:pPr>
              <w:jc w:val="left"/>
              <w:rPr>
                <w:b/>
              </w:rPr>
            </w:pPr>
          </w:p>
          <w:p w14:paraId="40B3A563" w14:textId="163D83F6" w:rsidR="00D733B7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附录实验程序及结果：</w:t>
            </w:r>
          </w:p>
          <w:p w14:paraId="4C8978F7" w14:textId="02D9D997" w:rsidR="00C96CE8" w:rsidRPr="005520C5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实验程序：</w:t>
            </w:r>
          </w:p>
          <w:p w14:paraId="59F97108" w14:textId="20F4DBC4" w:rsidR="00A22751" w:rsidRDefault="00310CD4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E7073F" wp14:editId="3AF86FCF">
                  <wp:extent cx="2494915" cy="8863330"/>
                  <wp:effectExtent l="0" t="0" r="635" b="0"/>
                  <wp:docPr id="11291168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915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77238D" wp14:editId="6651DDB7">
                      <wp:extent cx="304800" cy="304800"/>
                      <wp:effectExtent l="0" t="0" r="0" b="0"/>
                      <wp:docPr id="761154009" name="矩形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6A860C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wrap anchorx="page" anchory="page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7FF79A" wp14:editId="776D9D3C">
                      <wp:extent cx="304800" cy="304800"/>
                      <wp:effectExtent l="0" t="0" r="0" b="0"/>
                      <wp:docPr id="848304175" name="矩形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FBAFAA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wrap anchorx="page" anchory="page"/>
                      <w10:anchorlock/>
                    </v:rect>
                  </w:pict>
                </mc:Fallback>
              </mc:AlternateContent>
            </w:r>
          </w:p>
          <w:p w14:paraId="6F2FB76D" w14:textId="7B6E669A" w:rsidR="00310CD4" w:rsidRDefault="00310CD4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631290" wp14:editId="54CBF873">
                  <wp:extent cx="2586355" cy="8863330"/>
                  <wp:effectExtent l="0" t="0" r="4445" b="0"/>
                  <wp:docPr id="753102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102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35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9BC16" w14:textId="789C2DD3" w:rsidR="007C3FE4" w:rsidRDefault="007C3FE4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B7205F" wp14:editId="34613C83">
                  <wp:extent cx="2993571" cy="2652622"/>
                  <wp:effectExtent l="0" t="0" r="0" b="0"/>
                  <wp:docPr id="30101645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749" cy="2671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8AE23" w14:textId="56AE1F5E" w:rsidR="007C3FE4" w:rsidRDefault="007C3FE4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结果：</w:t>
            </w:r>
          </w:p>
          <w:p w14:paraId="2FC428F2" w14:textId="084DA878" w:rsidR="007C3FE4" w:rsidRDefault="007C3FE4" w:rsidP="005520C5">
            <w:pPr>
              <w:jc w:val="left"/>
              <w:rPr>
                <w:b/>
              </w:rPr>
            </w:pPr>
            <w:r w:rsidRPr="007C3FE4">
              <w:rPr>
                <w:b/>
                <w:noProof/>
              </w:rPr>
              <w:drawing>
                <wp:inline distT="0" distB="0" distL="0" distR="0" wp14:anchorId="30991AF5" wp14:editId="2F85B098">
                  <wp:extent cx="2971800" cy="1909881"/>
                  <wp:effectExtent l="0" t="0" r="0" b="0"/>
                  <wp:docPr id="10334769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397" cy="1914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BC9C02" w14:textId="0B0D433A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源代码：</w:t>
            </w:r>
          </w:p>
          <w:p w14:paraId="640FB15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namespace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pxl</w:t>
            </w:r>
          </w:p>
          <w:p w14:paraId="491388A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0D6D9ED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template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class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417499B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class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vector</w:t>
            </w:r>
          </w:p>
          <w:p w14:paraId="3138FC7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23AEB1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</w:p>
          <w:p w14:paraId="5959236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public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</w:p>
          <w:p w14:paraId="4BB0D94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5A8B3F1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typedef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iterator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B015E0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typedef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const_iterator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E82181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0FE36F3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32D8B3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25434DD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20F2C0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3B1884A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36A59D1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{}</w:t>
            </w:r>
          </w:p>
          <w:p w14:paraId="0A87309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7F6049D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lastRenderedPageBreak/>
              <w:t>          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传统写法的拷贝构造</w:t>
            </w:r>
          </w:p>
          <w:p w14:paraId="2BFE1C1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/*   vector(const vector&lt;T&gt;&amp; v)</w:t>
            </w:r>
          </w:p>
          <w:p w14:paraId="4E888DC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{</w:t>
            </w:r>
          </w:p>
          <w:p w14:paraId="67B3C29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_start = new T[v.capacity()];</w:t>
            </w:r>
          </w:p>
          <w:p w14:paraId="763CF6A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_finish = _start + v.size();</w:t>
            </w:r>
          </w:p>
          <w:p w14:paraId="1BCEDEF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_endofstorage = _start + v.capacity();</w:t>
            </w:r>
          </w:p>
          <w:p w14:paraId="6A4CD7C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memcpy(_start, v._start, v.size() * sizeof(T));</w:t>
            </w:r>
          </w:p>
          <w:p w14:paraId="20FF385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这里的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memcpy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和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reserve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一样</w:t>
            </w:r>
          </w:p>
          <w:p w14:paraId="7A21919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}*/</w:t>
            </w:r>
          </w:p>
          <w:p w14:paraId="74DC015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372D11A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迭代器区间构造</w:t>
            </w:r>
          </w:p>
          <w:p w14:paraId="570ABE1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一个类模板的成员函数，又可以是一个函数模板</w:t>
            </w:r>
          </w:p>
          <w:p w14:paraId="522B0EF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template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class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InputIterator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为什么叫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inputiterator,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迭代器区间的引擎规范</w:t>
            </w:r>
          </w:p>
          <w:p w14:paraId="58EAADD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函数模板的模板参数要传送迭代器区间，存在命名规范</w:t>
            </w:r>
          </w:p>
          <w:p w14:paraId="3E1BF83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          //input_ 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只写迭代器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  output_ iterator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只读迭代器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forward_ 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单向迭代器（单链表）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 bidirectional_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双向迭代器</w:t>
            </w:r>
          </w:p>
          <w:p w14:paraId="520DE0B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          //randomaccess_ 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随机迭代器</w:t>
            </w:r>
          </w:p>
          <w:p w14:paraId="7971E58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17F563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InputIterator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first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InputIterator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last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D1B64A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0EF1515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5ACADF1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33DE00D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6D3703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first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last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58845FE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95FA85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(*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first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5C9C46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first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880A97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AF2125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3B6AB3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01D2159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swap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73935B2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71CFFC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::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swap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2E8E260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::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swap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E55AA3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::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swap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76EF6D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70146B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6701B5F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现代写法的拷贝构造</w:t>
            </w:r>
          </w:p>
          <w:p w14:paraId="47AD968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6974607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30A530D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4C4E59E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74DBD18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002F7D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tmp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begin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());</w:t>
            </w:r>
          </w:p>
          <w:p w14:paraId="7CEC045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          </w:t>
            </w:r>
          </w:p>
          <w:p w14:paraId="056F981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//this-&gt;swap(tmp);</w:t>
            </w:r>
          </w:p>
          <w:p w14:paraId="252B32A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swap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tmp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54216C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5370339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278389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920DC8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//opreator</w:t>
            </w:r>
          </w:p>
          <w:p w14:paraId="6CB97D7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operator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=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30FF8B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6C4F89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swap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D80B11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this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D166DB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07CAFD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3A72D68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629D93F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~vector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52428C8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E14EA8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6377448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18D651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delete[]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86CAA2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_start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_endofstorage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BC78E6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1AFCEA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097BB7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77FF225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begin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11D61FB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E8C099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D59030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AD70D1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471D555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B5FB05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0FDBDB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16519B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6E972B7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const_iterator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begin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</w:p>
          <w:p w14:paraId="386C16E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5B67FB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54D8DD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B47DB4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const_iterator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</w:p>
          <w:p w14:paraId="3EB33E8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D71B84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EB828D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A042D1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1D432C9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3512772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operator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[]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</w:p>
          <w:p w14:paraId="20719B9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169A3F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assert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i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size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());</w:t>
            </w:r>
          </w:p>
          <w:p w14:paraId="0CC47E4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692DE03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000213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4007C08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operator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[]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0472E58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6DCFD2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assert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i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size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());</w:t>
            </w:r>
          </w:p>
          <w:p w14:paraId="26E8C47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4AC505E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37F78F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4C5112C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size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</w:p>
          <w:p w14:paraId="5D49E46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6CB751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658E0D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AB70D3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6B8216B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capacity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</w:p>
          <w:p w14:paraId="78AD9B3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728138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_endofstorage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780E7D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74B3B3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C2B561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15938C0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86F94D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4BAD49E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1F9084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/*   size_t newCapacity =( capacity() == 0 ? 4 : capacity() * 2);</w:t>
            </w:r>
          </w:p>
          <w:p w14:paraId="59C01C3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size_t sz = size();</w:t>
            </w:r>
          </w:p>
          <w:p w14:paraId="3A07EE5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T* tmp = new T[newCapacity];</w:t>
            </w:r>
          </w:p>
          <w:p w14:paraId="5D4FFA9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if (_start)</w:t>
            </w:r>
          </w:p>
          <w:p w14:paraId="604E45E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{</w:t>
            </w:r>
          </w:p>
          <w:p w14:paraId="35DCAC3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     memcpy(tmp, _start, sizeof(T) * size());</w:t>
            </w:r>
          </w:p>
          <w:p w14:paraId="6DC6EEF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     delete[] _start;</w:t>
            </w:r>
          </w:p>
          <w:p w14:paraId="03CACD7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}</w:t>
            </w:r>
          </w:p>
          <w:p w14:paraId="1639A77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_start = tmp;</w:t>
            </w:r>
          </w:p>
          <w:p w14:paraId="3CD9B05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_finish = _start + sz;</w:t>
            </w:r>
          </w:p>
          <w:p w14:paraId="064F7B2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_endofstorage = _start + newCapacity;*/</w:t>
            </w:r>
          </w:p>
          <w:p w14:paraId="3233ACA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037372B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reserve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capacity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?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4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capacity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2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F03929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71C989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x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F16563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6F707E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DF7D78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38152ED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reserve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1FB3AAA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AA7993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n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capacity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())</w:t>
            </w:r>
          </w:p>
          <w:p w14:paraId="1AAEDD0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16238E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sz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size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702DA3D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tmp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new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21F3A2E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1ABE824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998439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     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使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memcpy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对自定义类型又浅拷贝的问题</w:t>
            </w:r>
          </w:p>
          <w:p w14:paraId="0164FBD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     //memcpy(tmp, _start, sizeof(T) * size());</w:t>
            </w:r>
          </w:p>
          <w:p w14:paraId="1A1E9C6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36417A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i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i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sz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</w:p>
          <w:p w14:paraId="51ED4CE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7AB540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          //T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是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int,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一个一个拷贝没问题</w:t>
            </w:r>
          </w:p>
          <w:p w14:paraId="22C4661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          //T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是自定义类型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，一个一个拷贝调用的是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的深拷贝赋值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=</w:t>
            </w:r>
          </w:p>
          <w:p w14:paraId="638C70D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tmp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1DD2D48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C31389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delete[]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755772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4C94C7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_start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tmp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98752A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sz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77A162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_endofstorage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1B08EF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D69676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FB1CEA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5352123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//const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引用，延长匿名对象的生命周期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匿名对象传缺省值，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这个类型生成的匿名对象，</w:t>
            </w:r>
          </w:p>
          <w:p w14:paraId="0E91CC9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模板出现以后可以认为内置类型也有构造函数</w:t>
            </w:r>
          </w:p>
          <w:p w14:paraId="0A631D1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resize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val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())</w:t>
            </w:r>
          </w:p>
          <w:p w14:paraId="1760D45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8BE587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n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size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())</w:t>
            </w:r>
          </w:p>
          <w:p w14:paraId="395548D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7D8382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CEECDB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055C88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</w:p>
          <w:p w14:paraId="05F9E87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F57CA6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n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capacity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())</w:t>
            </w:r>
          </w:p>
          <w:p w14:paraId="45FD0C4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7CD4D2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reserve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A16661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857DA7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D65246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1C336CF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BE769B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val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7CF573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8529D3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4655F8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00DB7A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</w:t>
            </w:r>
          </w:p>
          <w:p w14:paraId="294A2DD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DCDA49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752F21C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2C2F6D4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27F965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assert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3B7F3E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315C74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589E1A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65A1AF3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//vector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的迭代器失效主要发生在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insert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和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erase</w:t>
            </w:r>
          </w:p>
          <w:p w14:paraId="06CC712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只要使用迭代器访问访问的容器，都可能迭代器失效</w:t>
            </w:r>
          </w:p>
          <w:p w14:paraId="6C1DD5A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//string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失效的场景与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完全一样，但是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string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很少失效，因为它的插入与删除使用下标</w:t>
            </w:r>
          </w:p>
          <w:p w14:paraId="4F999A5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insert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pos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52C2EA6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AA823E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assert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F751EC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assert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//=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是为了尾插</w:t>
            </w:r>
          </w:p>
          <w:p w14:paraId="0B2A2F9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满了就扩容</w:t>
            </w:r>
          </w:p>
          <w:p w14:paraId="6C70FE1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45D0755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932ABC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扩容会导致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pos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失效，扩容需要更新一下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pos</w:t>
            </w:r>
          </w:p>
          <w:p w14:paraId="57F4BFF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len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3755C4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reserve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capacity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?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4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capacity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2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286282D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len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643150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68B797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1FC00A6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iterator end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55CA78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end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pos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6E94AFA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92374E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end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end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4049B19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end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62ED39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D78D4C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x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F87864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D36025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7C03B8A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pos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5D11AE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202814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525C3A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erase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pos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34CFAF1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E7DD66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assert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C96483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assert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C5C4A6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iterator begin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BA0348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begin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5C0B0AD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EAB82A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begin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begin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4BFB1B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begin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91053D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26CA9E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DBF047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541B4B9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pos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630553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74326D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663678A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52BF511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private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</w:p>
          <w:p w14:paraId="1096E8E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iterator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872927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iterator 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E695B7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iterator 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AE77AB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3D5C849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1569BB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};</w:t>
            </w:r>
          </w:p>
          <w:p w14:paraId="129FE08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1A75148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18A13A1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test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7C3E3CE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AB42F4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D85C4D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FDCC85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2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3FF7F6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4BC7C10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4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4943FF6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5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0A9190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v2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2323E3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5C89BCE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size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</w:p>
          <w:p w14:paraId="2B213D4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539406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cout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7067DD2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B9BC3B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cout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endl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1AFECE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auto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5520B80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33FE6E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cout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589923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9BB3C9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F0F78C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F855D26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#include&lt;iostream&gt;</w:t>
            </w:r>
          </w:p>
          <w:p w14:paraId="6A535CA9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#include&lt;vector&gt;</w:t>
            </w:r>
          </w:p>
          <w:p w14:paraId="1B16A1EE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using namespace std;</w:t>
            </w:r>
          </w:p>
          <w:p w14:paraId="4E4ED577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int main()</w:t>
            </w:r>
          </w:p>
          <w:p w14:paraId="4160244D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{</w:t>
            </w:r>
          </w:p>
          <w:p w14:paraId="205D714C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ab/>
              <w:t>vector&lt;int&gt; v(2, 1);</w:t>
            </w:r>
          </w:p>
          <w:p w14:paraId="3BD0237C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for (auto x : v)</w:t>
            </w:r>
          </w:p>
          <w:p w14:paraId="3AEE32B3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{</w:t>
            </w:r>
          </w:p>
          <w:p w14:paraId="5F1BD105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</w: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cout &lt;&lt; x &lt;&lt; " ";</w:t>
            </w:r>
          </w:p>
          <w:p w14:paraId="492E9E68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}</w:t>
            </w:r>
          </w:p>
          <w:p w14:paraId="1C7FE3B6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cout &lt;&lt; endl;</w:t>
            </w:r>
          </w:p>
          <w:p w14:paraId="714F6E1E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</w:p>
          <w:p w14:paraId="0F406D29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v.push_back(3);</w:t>
            </w:r>
          </w:p>
          <w:p w14:paraId="35A885E7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v.push_back(3);</w:t>
            </w:r>
          </w:p>
          <w:p w14:paraId="1D25B7C0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v.push_back(3);</w:t>
            </w:r>
          </w:p>
          <w:p w14:paraId="4B070981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v.push_back(3);</w:t>
            </w:r>
          </w:p>
          <w:p w14:paraId="68048203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v.push_back(3);</w:t>
            </w:r>
          </w:p>
          <w:p w14:paraId="0FFC995D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for (auto x : v)</w:t>
            </w:r>
          </w:p>
          <w:p w14:paraId="68944A51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{</w:t>
            </w:r>
          </w:p>
          <w:p w14:paraId="1BF3F4D9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</w: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cout &lt;&lt; x &lt;&lt; " ";</w:t>
            </w:r>
          </w:p>
          <w:p w14:paraId="7904E020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}</w:t>
            </w:r>
          </w:p>
          <w:p w14:paraId="4B172DC6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cout &lt;&lt; endl;</w:t>
            </w:r>
          </w:p>
          <w:p w14:paraId="5343F266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</w:p>
          <w:p w14:paraId="70B71B5A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return 0;</w:t>
            </w:r>
          </w:p>
          <w:p w14:paraId="2763A9DC" w14:textId="3BA145E7" w:rsidR="005520C5" w:rsidRPr="00C96CE8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}</w:t>
            </w:r>
          </w:p>
        </w:tc>
      </w:tr>
      <w:tr w:rsidR="00C572FC" w14:paraId="6E878C59" w14:textId="77777777" w:rsidTr="00EE5968">
        <w:trPr>
          <w:trHeight w:val="6511"/>
        </w:trPr>
        <w:tc>
          <w:tcPr>
            <w:tcW w:w="9030" w:type="dxa"/>
            <w:gridSpan w:val="7"/>
          </w:tcPr>
          <w:p w14:paraId="07C5AE6A" w14:textId="77777777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实验课程总结</w:t>
            </w:r>
          </w:p>
          <w:p w14:paraId="3A266899" w14:textId="38B0A4B7" w:rsidR="00580EAC" w:rsidRPr="009E2219" w:rsidRDefault="00580EAC" w:rsidP="009E2219">
            <w:pPr>
              <w:ind w:firstLineChars="200" w:firstLine="420"/>
              <w:jc w:val="left"/>
            </w:pPr>
            <w:r>
              <w:rPr>
                <w:rFonts w:hint="eastAsia"/>
              </w:rPr>
              <w:t>通过本次实验课程内容的学习，我了解了</w:t>
            </w:r>
            <w:r w:rsidR="007C3FE4">
              <w:rPr>
                <w:rFonts w:hint="eastAsia"/>
              </w:rPr>
              <w:t>s</w:t>
            </w:r>
            <w:r w:rsidR="007C3FE4">
              <w:t>tl vector</w:t>
            </w:r>
            <w:r>
              <w:rPr>
                <w:rFonts w:hint="eastAsia"/>
              </w:rPr>
              <w:t>的相关</w:t>
            </w:r>
            <w:r w:rsidR="00A22751">
              <w:rPr>
                <w:rFonts w:hint="eastAsia"/>
              </w:rPr>
              <w:t>知识</w:t>
            </w:r>
            <w:r>
              <w:rPr>
                <w:rFonts w:hint="eastAsia"/>
              </w:rPr>
              <w:t>。主要学习的是</w:t>
            </w:r>
            <w:r w:rsidR="009E2219">
              <w:rPr>
                <w:rFonts w:hint="eastAsia"/>
              </w:rPr>
              <w:t>如何实现</w:t>
            </w:r>
            <w:r w:rsidR="009E2219">
              <w:rPr>
                <w:rFonts w:hint="eastAsia"/>
              </w:rPr>
              <w:t>v</w:t>
            </w:r>
            <w:r w:rsidR="009E2219">
              <w:t>ector</w:t>
            </w:r>
            <w:r w:rsidR="009E2219">
              <w:rPr>
                <w:rFonts w:hint="eastAsia"/>
              </w:rPr>
              <w:t>以及</w:t>
            </w:r>
            <w:r w:rsidR="009E2219">
              <w:rPr>
                <w:rFonts w:hint="eastAsia"/>
              </w:rPr>
              <w:t>v</w:t>
            </w:r>
            <w:r w:rsidR="009E2219">
              <w:t>ector</w:t>
            </w:r>
            <w:r w:rsidR="009E2219">
              <w:rPr>
                <w:rFonts w:hint="eastAsia"/>
              </w:rPr>
              <w:t>的一些函数应用</w:t>
            </w:r>
            <w:r>
              <w:rPr>
                <w:rFonts w:hint="eastAsia"/>
              </w:rPr>
              <w:t>。本次实验内容提升了我对</w:t>
            </w:r>
            <w:r w:rsidR="009E2219">
              <w:rPr>
                <w:rFonts w:hint="eastAsia"/>
              </w:rPr>
              <w:t>v</w:t>
            </w:r>
            <w:r w:rsidR="009E2219">
              <w:t>ector</w:t>
            </w:r>
            <w:r w:rsidR="009E2219">
              <w:rPr>
                <w:rFonts w:hint="eastAsia"/>
              </w:rPr>
              <w:t>和</w:t>
            </w:r>
            <w:r w:rsidR="009E2219">
              <w:rPr>
                <w:rFonts w:hint="eastAsia"/>
              </w:rPr>
              <w:t>s</w:t>
            </w:r>
            <w:r w:rsidR="009E2219">
              <w:t>tl</w:t>
            </w:r>
            <w:r>
              <w:rPr>
                <w:rFonts w:hint="eastAsia"/>
              </w:rPr>
              <w:t>相关知识的了解，加强</w:t>
            </w:r>
            <w:r w:rsidR="00087F3E">
              <w:rPr>
                <w:rFonts w:hint="eastAsia"/>
              </w:rPr>
              <w:t>了有关</w:t>
            </w:r>
            <w:r>
              <w:rPr>
                <w:rFonts w:hint="eastAsia"/>
              </w:rPr>
              <w:t>的应用。</w:t>
            </w:r>
          </w:p>
        </w:tc>
      </w:tr>
    </w:tbl>
    <w:p w14:paraId="48987221" w14:textId="77777777" w:rsidR="005520C5" w:rsidRDefault="005520C5" w:rsidP="009E2219">
      <w:pPr>
        <w:rPr>
          <w:b/>
        </w:rPr>
      </w:pPr>
    </w:p>
    <w:p w14:paraId="2D1C1133" w14:textId="77777777" w:rsidR="005520C5" w:rsidRDefault="005520C5" w:rsidP="008A22CD">
      <w:pPr>
        <w:jc w:val="center"/>
        <w:rPr>
          <w:b/>
        </w:rPr>
      </w:pPr>
    </w:p>
    <w:p w14:paraId="2773EF3B" w14:textId="28CC9A96" w:rsidR="00621A2E" w:rsidRDefault="005520C5" w:rsidP="008A22CD">
      <w:pPr>
        <w:jc w:val="center"/>
        <w:rPr>
          <w:b/>
        </w:rPr>
      </w:pPr>
      <w:r>
        <w:rPr>
          <w:rFonts w:hint="eastAsia"/>
          <w:b/>
        </w:rPr>
        <w:t>批改时间：</w:t>
      </w:r>
    </w:p>
    <w:sectPr w:rsidR="00621A2E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0578E" w14:textId="77777777" w:rsidR="00DB1E84" w:rsidRDefault="00DB1E84" w:rsidP="00BF698C">
      <w:r>
        <w:separator/>
      </w:r>
    </w:p>
  </w:endnote>
  <w:endnote w:type="continuationSeparator" w:id="0">
    <w:p w14:paraId="1330037F" w14:textId="77777777" w:rsidR="00DB1E84" w:rsidRDefault="00DB1E84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187F7" w14:textId="77777777" w:rsidR="00DB1E84" w:rsidRDefault="00DB1E84" w:rsidP="00BF698C">
      <w:r>
        <w:separator/>
      </w:r>
    </w:p>
  </w:footnote>
  <w:footnote w:type="continuationSeparator" w:id="0">
    <w:p w14:paraId="4D804FB8" w14:textId="77777777" w:rsidR="00DB1E84" w:rsidRDefault="00DB1E84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9325842">
    <w:abstractNumId w:val="0"/>
  </w:num>
  <w:num w:numId="2" w16cid:durableId="1537238380">
    <w:abstractNumId w:val="2"/>
  </w:num>
  <w:num w:numId="3" w16cid:durableId="49468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87F3E"/>
    <w:rsid w:val="000B507B"/>
    <w:rsid w:val="000D3B40"/>
    <w:rsid w:val="000D7094"/>
    <w:rsid w:val="00186708"/>
    <w:rsid w:val="001B071F"/>
    <w:rsid w:val="002C7DA2"/>
    <w:rsid w:val="00310CD4"/>
    <w:rsid w:val="003B25C9"/>
    <w:rsid w:val="003D1D05"/>
    <w:rsid w:val="004A232C"/>
    <w:rsid w:val="005520C5"/>
    <w:rsid w:val="00580EAC"/>
    <w:rsid w:val="00585DFC"/>
    <w:rsid w:val="005F1BC0"/>
    <w:rsid w:val="00621A2E"/>
    <w:rsid w:val="00657B31"/>
    <w:rsid w:val="00686A12"/>
    <w:rsid w:val="006C776C"/>
    <w:rsid w:val="006D28DD"/>
    <w:rsid w:val="006D4E4C"/>
    <w:rsid w:val="006E2448"/>
    <w:rsid w:val="007316FC"/>
    <w:rsid w:val="007400FA"/>
    <w:rsid w:val="00747CCA"/>
    <w:rsid w:val="007B59E2"/>
    <w:rsid w:val="007C3FE4"/>
    <w:rsid w:val="007F42C5"/>
    <w:rsid w:val="008268CF"/>
    <w:rsid w:val="0084202A"/>
    <w:rsid w:val="0084279E"/>
    <w:rsid w:val="00893167"/>
    <w:rsid w:val="008A22CD"/>
    <w:rsid w:val="009E2219"/>
    <w:rsid w:val="00A0332C"/>
    <w:rsid w:val="00A22751"/>
    <w:rsid w:val="00A47A72"/>
    <w:rsid w:val="00AC336F"/>
    <w:rsid w:val="00AD08C9"/>
    <w:rsid w:val="00AE1E5B"/>
    <w:rsid w:val="00AF167C"/>
    <w:rsid w:val="00B00633"/>
    <w:rsid w:val="00B110BA"/>
    <w:rsid w:val="00B30B44"/>
    <w:rsid w:val="00BC235B"/>
    <w:rsid w:val="00BF569F"/>
    <w:rsid w:val="00BF60DE"/>
    <w:rsid w:val="00BF698C"/>
    <w:rsid w:val="00C465E8"/>
    <w:rsid w:val="00C572FC"/>
    <w:rsid w:val="00C63D48"/>
    <w:rsid w:val="00C96438"/>
    <w:rsid w:val="00C96CE8"/>
    <w:rsid w:val="00D557CA"/>
    <w:rsid w:val="00D648BE"/>
    <w:rsid w:val="00D733B7"/>
    <w:rsid w:val="00DB1E84"/>
    <w:rsid w:val="00DC38B8"/>
    <w:rsid w:val="00EC7B02"/>
    <w:rsid w:val="00EE5968"/>
    <w:rsid w:val="00F65A16"/>
    <w:rsid w:val="00FE2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1313A"/>
  <w15:docId w15:val="{F0544650-5EC8-4D77-A9B6-9A8C0FB6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昕鸿 李</cp:lastModifiedBy>
  <cp:revision>18</cp:revision>
  <cp:lastPrinted>2018-06-06T02:51:00Z</cp:lastPrinted>
  <dcterms:created xsi:type="dcterms:W3CDTF">2023-11-20T13:02:00Z</dcterms:created>
  <dcterms:modified xsi:type="dcterms:W3CDTF">2024-11-14T14:06:00Z</dcterms:modified>
</cp:coreProperties>
</file>