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049375" w14:textId="77777777" w:rsidR="00771DFB" w:rsidRPr="00771DFB" w:rsidRDefault="00771DFB" w:rsidP="00771DFB">
      <w:pPr>
        <w:jc w:val="center"/>
        <w:rPr>
          <w:b/>
          <w:bCs/>
          <w:sz w:val="28"/>
          <w:szCs w:val="28"/>
          <w:u w:val="single"/>
        </w:rPr>
      </w:pPr>
      <w:r w:rsidRPr="00771DFB">
        <w:rPr>
          <w:b/>
          <w:bCs/>
          <w:sz w:val="28"/>
          <w:szCs w:val="28"/>
          <w:u w:val="single"/>
        </w:rPr>
        <w:t>RESTful API</w:t>
      </w:r>
    </w:p>
    <w:p w14:paraId="2C99CCF1" w14:textId="77777777" w:rsidR="00771DFB" w:rsidRPr="00771DFB" w:rsidRDefault="00771DFB" w:rsidP="00771DFB">
      <w:r w:rsidRPr="00771DFB">
        <w:rPr>
          <w:b/>
          <w:bCs/>
        </w:rPr>
        <w:t>What it is:</w:t>
      </w:r>
      <w:r w:rsidRPr="00771DFB">
        <w:br/>
        <w:t>A RESTful API is an Application Programming Interface that follows the principles of REST (Representational State Transfer). It uses standard HTTP methods like GET, POST, PUT, and DELETE to let different systems talk to each other over the web.</w:t>
      </w:r>
    </w:p>
    <w:p w14:paraId="2358006F" w14:textId="77777777" w:rsidR="00771DFB" w:rsidRPr="00771DFB" w:rsidRDefault="00771DFB" w:rsidP="00771DFB">
      <w:r w:rsidRPr="00771DFB">
        <w:rPr>
          <w:b/>
          <w:bCs/>
        </w:rPr>
        <w:t>How it works:</w:t>
      </w:r>
    </w:p>
    <w:p w14:paraId="021575B9" w14:textId="77777777" w:rsidR="00771DFB" w:rsidRPr="00771DFB" w:rsidRDefault="00771DFB" w:rsidP="00771DFB">
      <w:pPr>
        <w:numPr>
          <w:ilvl w:val="0"/>
          <w:numId w:val="5"/>
        </w:numPr>
      </w:pPr>
      <w:r w:rsidRPr="00771DFB">
        <w:t>A client (like a browser or mobile app) sends an HTTP request to the server.</w:t>
      </w:r>
    </w:p>
    <w:p w14:paraId="0C51F40E" w14:textId="77777777" w:rsidR="00771DFB" w:rsidRPr="00771DFB" w:rsidRDefault="00771DFB" w:rsidP="00771DFB">
      <w:pPr>
        <w:numPr>
          <w:ilvl w:val="0"/>
          <w:numId w:val="5"/>
        </w:numPr>
      </w:pPr>
      <w:r w:rsidRPr="00771DFB">
        <w:t>The server processes the request and sends back an HTTP response, often with data in formats like JSON or XML.</w:t>
      </w:r>
    </w:p>
    <w:p w14:paraId="3F0C7942" w14:textId="77777777" w:rsidR="00771DFB" w:rsidRPr="00771DFB" w:rsidRDefault="00771DFB" w:rsidP="00771DFB">
      <w:pPr>
        <w:numPr>
          <w:ilvl w:val="0"/>
          <w:numId w:val="5"/>
        </w:numPr>
      </w:pPr>
      <w:r w:rsidRPr="00771DFB">
        <w:t>Each request is stateless, meaning the server does not remember past requests from the same client.</w:t>
      </w:r>
    </w:p>
    <w:p w14:paraId="5C949DFA" w14:textId="77777777" w:rsidR="00771DFB" w:rsidRPr="00771DFB" w:rsidRDefault="00771DFB" w:rsidP="00771DFB">
      <w:r w:rsidRPr="00771DFB">
        <w:rPr>
          <w:b/>
          <w:bCs/>
        </w:rPr>
        <w:t>Core principles:</w:t>
      </w:r>
    </w:p>
    <w:p w14:paraId="4C7D558A" w14:textId="77777777" w:rsidR="00771DFB" w:rsidRPr="00771DFB" w:rsidRDefault="00771DFB" w:rsidP="00771DFB">
      <w:pPr>
        <w:numPr>
          <w:ilvl w:val="0"/>
          <w:numId w:val="6"/>
        </w:numPr>
      </w:pPr>
      <w:r w:rsidRPr="00771DFB">
        <w:t>Uses resources (like users, products, orders) which are represented by URLs. Example:</w:t>
      </w:r>
    </w:p>
    <w:p w14:paraId="7F47612D" w14:textId="77777777" w:rsidR="00771DFB" w:rsidRPr="00771DFB" w:rsidRDefault="00771DFB" w:rsidP="00771DFB">
      <w:pPr>
        <w:numPr>
          <w:ilvl w:val="1"/>
          <w:numId w:val="6"/>
        </w:numPr>
      </w:pPr>
      <w:r w:rsidRPr="00771DFB">
        <w:t>GET /users → fetch all users</w:t>
      </w:r>
    </w:p>
    <w:p w14:paraId="7067F793" w14:textId="77777777" w:rsidR="00771DFB" w:rsidRPr="00771DFB" w:rsidRDefault="00771DFB" w:rsidP="00771DFB">
      <w:pPr>
        <w:numPr>
          <w:ilvl w:val="1"/>
          <w:numId w:val="6"/>
        </w:numPr>
      </w:pPr>
      <w:r w:rsidRPr="00771DFB">
        <w:t>POST /users → create a new user</w:t>
      </w:r>
    </w:p>
    <w:p w14:paraId="5F91C8E6" w14:textId="77777777" w:rsidR="00771DFB" w:rsidRPr="00771DFB" w:rsidRDefault="00771DFB" w:rsidP="00771DFB">
      <w:pPr>
        <w:numPr>
          <w:ilvl w:val="1"/>
          <w:numId w:val="6"/>
        </w:numPr>
      </w:pPr>
      <w:r w:rsidRPr="00771DFB">
        <w:t>PUT /users/1 → update user with ID 1</w:t>
      </w:r>
    </w:p>
    <w:p w14:paraId="76D4FB30" w14:textId="77777777" w:rsidR="00771DFB" w:rsidRPr="00771DFB" w:rsidRDefault="00771DFB" w:rsidP="00771DFB">
      <w:pPr>
        <w:numPr>
          <w:ilvl w:val="1"/>
          <w:numId w:val="6"/>
        </w:numPr>
      </w:pPr>
      <w:r w:rsidRPr="00771DFB">
        <w:t>DELETE /users/1 → delete user with ID 1</w:t>
      </w:r>
    </w:p>
    <w:p w14:paraId="63B56642" w14:textId="77777777" w:rsidR="00771DFB" w:rsidRPr="00771DFB" w:rsidRDefault="00771DFB" w:rsidP="00771DFB">
      <w:pPr>
        <w:numPr>
          <w:ilvl w:val="0"/>
          <w:numId w:val="6"/>
        </w:numPr>
      </w:pPr>
      <w:r w:rsidRPr="00771DFB">
        <w:t>Communication is based on HTTP, making it simple and widely supported.</w:t>
      </w:r>
    </w:p>
    <w:p w14:paraId="4120DBB3" w14:textId="77777777" w:rsidR="00771DFB" w:rsidRPr="00771DFB" w:rsidRDefault="00771DFB" w:rsidP="00771DFB">
      <w:r w:rsidRPr="00771DFB">
        <w:rPr>
          <w:b/>
          <w:bCs/>
        </w:rPr>
        <w:t>What it is used for in web development:</w:t>
      </w:r>
    </w:p>
    <w:p w14:paraId="2499472F" w14:textId="77777777" w:rsidR="00771DFB" w:rsidRPr="00771DFB" w:rsidRDefault="00771DFB" w:rsidP="00771DFB">
      <w:pPr>
        <w:numPr>
          <w:ilvl w:val="0"/>
          <w:numId w:val="7"/>
        </w:numPr>
      </w:pPr>
      <w:r w:rsidRPr="00771DFB">
        <w:t>To connect the frontend (like a React app) with the backend (like a Node.js or Django server).</w:t>
      </w:r>
    </w:p>
    <w:p w14:paraId="274C91CB" w14:textId="77777777" w:rsidR="00771DFB" w:rsidRPr="00771DFB" w:rsidRDefault="00771DFB" w:rsidP="00771DFB">
      <w:pPr>
        <w:numPr>
          <w:ilvl w:val="0"/>
          <w:numId w:val="7"/>
        </w:numPr>
      </w:pPr>
      <w:r w:rsidRPr="00771DFB">
        <w:t>To let third-party apps access data or services securely, for example payment gateways, social media login, or weather data.</w:t>
      </w:r>
    </w:p>
    <w:p w14:paraId="3F81E9AB" w14:textId="77777777" w:rsidR="00771DFB" w:rsidRPr="00771DFB" w:rsidRDefault="00771DFB" w:rsidP="00771DFB">
      <w:pPr>
        <w:numPr>
          <w:ilvl w:val="0"/>
          <w:numId w:val="7"/>
        </w:numPr>
      </w:pPr>
      <w:r w:rsidRPr="00771DFB">
        <w:t>To build scalable and modular applications where different services can interact without being tightly coupled.</w:t>
      </w:r>
    </w:p>
    <w:p w14:paraId="75EE258D" w14:textId="77777777" w:rsidR="00771DFB" w:rsidRPr="00771DFB" w:rsidRDefault="00771DFB" w:rsidP="00771DFB">
      <w:r w:rsidRPr="00771DFB">
        <w:rPr>
          <w:b/>
          <w:bCs/>
        </w:rPr>
        <w:t>Why developers use it:</w:t>
      </w:r>
    </w:p>
    <w:p w14:paraId="4C2389A8" w14:textId="77777777" w:rsidR="00771DFB" w:rsidRPr="00771DFB" w:rsidRDefault="00771DFB" w:rsidP="00771DFB">
      <w:pPr>
        <w:numPr>
          <w:ilvl w:val="0"/>
          <w:numId w:val="8"/>
        </w:numPr>
      </w:pPr>
      <w:r w:rsidRPr="00771DFB">
        <w:t>It’s lightweight and easy to understand.</w:t>
      </w:r>
    </w:p>
    <w:p w14:paraId="0A64E08E" w14:textId="77777777" w:rsidR="00771DFB" w:rsidRPr="00771DFB" w:rsidRDefault="00771DFB" w:rsidP="00771DFB">
      <w:pPr>
        <w:numPr>
          <w:ilvl w:val="0"/>
          <w:numId w:val="8"/>
        </w:numPr>
      </w:pPr>
      <w:r w:rsidRPr="00771DFB">
        <w:t>Works across different programming languages and platforms.</w:t>
      </w:r>
    </w:p>
    <w:p w14:paraId="5B0757FD" w14:textId="77777777" w:rsidR="00771DFB" w:rsidRPr="00771DFB" w:rsidRDefault="00771DFB" w:rsidP="00771DFB">
      <w:pPr>
        <w:numPr>
          <w:ilvl w:val="0"/>
          <w:numId w:val="8"/>
        </w:numPr>
      </w:pPr>
      <w:r w:rsidRPr="00771DFB">
        <w:lastRenderedPageBreak/>
        <w:t>Makes integration between applications and services straightforward.</w:t>
      </w:r>
    </w:p>
    <w:p w14:paraId="0D613CC1" w14:textId="77777777" w:rsidR="001330AB" w:rsidRDefault="001330AB"/>
    <w:sectPr w:rsidR="00133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B3ADE"/>
    <w:multiLevelType w:val="multilevel"/>
    <w:tmpl w:val="4E324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51CF6"/>
    <w:multiLevelType w:val="multilevel"/>
    <w:tmpl w:val="7E982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E776CA"/>
    <w:multiLevelType w:val="multilevel"/>
    <w:tmpl w:val="CFFC7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5C2942"/>
    <w:multiLevelType w:val="multilevel"/>
    <w:tmpl w:val="24820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726DD1"/>
    <w:multiLevelType w:val="multilevel"/>
    <w:tmpl w:val="8B9AF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D81A29"/>
    <w:multiLevelType w:val="multilevel"/>
    <w:tmpl w:val="928C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DC5379"/>
    <w:multiLevelType w:val="multilevel"/>
    <w:tmpl w:val="249E3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7670F2"/>
    <w:multiLevelType w:val="multilevel"/>
    <w:tmpl w:val="AD3C7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4118602">
    <w:abstractNumId w:val="5"/>
  </w:num>
  <w:num w:numId="2" w16cid:durableId="1984843692">
    <w:abstractNumId w:val="7"/>
  </w:num>
  <w:num w:numId="3" w16cid:durableId="935871911">
    <w:abstractNumId w:val="2"/>
  </w:num>
  <w:num w:numId="4" w16cid:durableId="1778257892">
    <w:abstractNumId w:val="4"/>
  </w:num>
  <w:num w:numId="5" w16cid:durableId="870075005">
    <w:abstractNumId w:val="1"/>
  </w:num>
  <w:num w:numId="6" w16cid:durableId="231543417">
    <w:abstractNumId w:val="6"/>
  </w:num>
  <w:num w:numId="7" w16cid:durableId="2004969809">
    <w:abstractNumId w:val="3"/>
  </w:num>
  <w:num w:numId="8" w16cid:durableId="997465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DFB"/>
    <w:rsid w:val="001330AB"/>
    <w:rsid w:val="001D13DF"/>
    <w:rsid w:val="005A1DAD"/>
    <w:rsid w:val="005E7C5A"/>
    <w:rsid w:val="006E1D5C"/>
    <w:rsid w:val="00713A7F"/>
    <w:rsid w:val="00771DFB"/>
    <w:rsid w:val="008D40CB"/>
    <w:rsid w:val="00A90936"/>
    <w:rsid w:val="00FA4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DC9F2"/>
  <w15:chartTrackingRefBased/>
  <w15:docId w15:val="{B4918767-3DFA-4C21-A162-51E635444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1D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71D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71DF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1DF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1DF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1D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1D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1D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1D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DF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71DF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71DF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1DF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1DF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1D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1D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1D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1DFB"/>
    <w:rPr>
      <w:rFonts w:eastAsiaTheme="majorEastAsia" w:cstheme="majorBidi"/>
      <w:color w:val="272727" w:themeColor="text1" w:themeTint="D8"/>
    </w:rPr>
  </w:style>
  <w:style w:type="paragraph" w:styleId="Title">
    <w:name w:val="Title"/>
    <w:basedOn w:val="Normal"/>
    <w:next w:val="Normal"/>
    <w:link w:val="TitleChar"/>
    <w:uiPriority w:val="10"/>
    <w:qFormat/>
    <w:rsid w:val="00771D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1D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1D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1D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1DFB"/>
    <w:pPr>
      <w:spacing w:before="160"/>
      <w:jc w:val="center"/>
    </w:pPr>
    <w:rPr>
      <w:i/>
      <w:iCs/>
      <w:color w:val="404040" w:themeColor="text1" w:themeTint="BF"/>
    </w:rPr>
  </w:style>
  <w:style w:type="character" w:customStyle="1" w:styleId="QuoteChar">
    <w:name w:val="Quote Char"/>
    <w:basedOn w:val="DefaultParagraphFont"/>
    <w:link w:val="Quote"/>
    <w:uiPriority w:val="29"/>
    <w:rsid w:val="00771DFB"/>
    <w:rPr>
      <w:i/>
      <w:iCs/>
      <w:color w:val="404040" w:themeColor="text1" w:themeTint="BF"/>
    </w:rPr>
  </w:style>
  <w:style w:type="paragraph" w:styleId="ListParagraph">
    <w:name w:val="List Paragraph"/>
    <w:basedOn w:val="Normal"/>
    <w:uiPriority w:val="34"/>
    <w:qFormat/>
    <w:rsid w:val="00771DFB"/>
    <w:pPr>
      <w:ind w:left="720"/>
      <w:contextualSpacing/>
    </w:pPr>
  </w:style>
  <w:style w:type="character" w:styleId="IntenseEmphasis">
    <w:name w:val="Intense Emphasis"/>
    <w:basedOn w:val="DefaultParagraphFont"/>
    <w:uiPriority w:val="21"/>
    <w:qFormat/>
    <w:rsid w:val="00771DFB"/>
    <w:rPr>
      <w:i/>
      <w:iCs/>
      <w:color w:val="2F5496" w:themeColor="accent1" w:themeShade="BF"/>
    </w:rPr>
  </w:style>
  <w:style w:type="paragraph" w:styleId="IntenseQuote">
    <w:name w:val="Intense Quote"/>
    <w:basedOn w:val="Normal"/>
    <w:next w:val="Normal"/>
    <w:link w:val="IntenseQuoteChar"/>
    <w:uiPriority w:val="30"/>
    <w:qFormat/>
    <w:rsid w:val="00771D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1DFB"/>
    <w:rPr>
      <w:i/>
      <w:iCs/>
      <w:color w:val="2F5496" w:themeColor="accent1" w:themeShade="BF"/>
    </w:rPr>
  </w:style>
  <w:style w:type="character" w:styleId="IntenseReference">
    <w:name w:val="Intense Reference"/>
    <w:basedOn w:val="DefaultParagraphFont"/>
    <w:uiPriority w:val="32"/>
    <w:qFormat/>
    <w:rsid w:val="00771DF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 Chiku</dc:creator>
  <cp:keywords/>
  <dc:description/>
  <cp:lastModifiedBy>Ly Chiku</cp:lastModifiedBy>
  <cp:revision>1</cp:revision>
  <dcterms:created xsi:type="dcterms:W3CDTF">2025-08-18T10:46:00Z</dcterms:created>
  <dcterms:modified xsi:type="dcterms:W3CDTF">2025-08-18T11:03:00Z</dcterms:modified>
</cp:coreProperties>
</file>