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7B4" w:rsidRPr="0073264A" w:rsidRDefault="00E247B4" w:rsidP="00636816">
      <w:pPr>
        <w:jc w:val="center"/>
        <w:rPr>
          <w:rFonts w:ascii="Arial" w:hAnsi="Arial" w:cs="Arial"/>
          <w:b/>
        </w:rPr>
      </w:pPr>
      <w:r w:rsidRPr="0073264A">
        <w:rPr>
          <w:rFonts w:ascii="Arial" w:hAnsi="Arial" w:cs="Arial"/>
          <w:b/>
        </w:rPr>
        <w:t xml:space="preserve">A Hybrid Grouping Genetic Algorithm for Bin Packing </w:t>
      </w:r>
    </w:p>
    <w:p w:rsidR="00E247B4" w:rsidRPr="00741A83" w:rsidRDefault="00E247B4" w:rsidP="00636816">
      <w:pPr>
        <w:jc w:val="center"/>
        <w:rPr>
          <w:rFonts w:ascii="Arial" w:hAnsi="Arial" w:cs="Arial"/>
        </w:rPr>
      </w:pPr>
      <w:r w:rsidRPr="00741A83">
        <w:rPr>
          <w:rFonts w:ascii="Arial" w:hAnsi="Arial" w:cs="Arial"/>
        </w:rPr>
        <w:t xml:space="preserve">Emanuel </w:t>
      </w:r>
      <w:proofErr w:type="spellStart"/>
      <w:r w:rsidRPr="00741A83">
        <w:rPr>
          <w:rFonts w:ascii="Arial" w:hAnsi="Arial" w:cs="Arial"/>
        </w:rPr>
        <w:t>Falkenauer</w:t>
      </w:r>
      <w:proofErr w:type="spellEnd"/>
    </w:p>
    <w:p w:rsidR="00636816" w:rsidRPr="00741A83" w:rsidRDefault="00BF7991" w:rsidP="00636816">
      <w:pPr>
        <w:jc w:val="center"/>
        <w:rPr>
          <w:rFonts w:ascii="Arial" w:hAnsi="Arial" w:cs="Arial"/>
        </w:rPr>
      </w:pPr>
      <w:hyperlink r:id="rId7" w:history="1">
        <w:r w:rsidR="00E247B4" w:rsidRPr="00741A83">
          <w:rPr>
            <w:rStyle w:val="Hyperlink"/>
            <w:rFonts w:ascii="Arial" w:hAnsi="Arial" w:cs="Arial"/>
          </w:rPr>
          <w:t>https://www.macs.hw.ac.uk/~dwcorne/Teaching/falkenauer96hybrid.pdf</w:t>
        </w:r>
      </w:hyperlink>
    </w:p>
    <w:p w:rsidR="0066798C" w:rsidRPr="00741A83" w:rsidRDefault="0066798C" w:rsidP="00636816">
      <w:pPr>
        <w:jc w:val="center"/>
        <w:rPr>
          <w:rFonts w:ascii="Arial" w:hAnsi="Arial" w:cs="Arial"/>
        </w:rPr>
      </w:pPr>
    </w:p>
    <w:p w:rsidR="0066798C" w:rsidRPr="00741A83" w:rsidRDefault="0066798C" w:rsidP="0066798C">
      <w:pPr>
        <w:autoSpaceDE w:val="0"/>
        <w:autoSpaceDN w:val="0"/>
        <w:adjustRightInd w:val="0"/>
        <w:spacing w:after="0" w:line="240" w:lineRule="auto"/>
        <w:rPr>
          <w:rFonts w:ascii="Arial" w:hAnsi="Arial" w:cs="Arial"/>
        </w:rPr>
      </w:pPr>
      <w:r w:rsidRPr="00741A83">
        <w:rPr>
          <w:rFonts w:ascii="Arial" w:hAnsi="Arial" w:cs="Arial"/>
          <w:b/>
        </w:rPr>
        <w:t>Problem</w:t>
      </w:r>
      <w:r w:rsidRPr="00741A83">
        <w:rPr>
          <w:rFonts w:ascii="Arial" w:hAnsi="Arial" w:cs="Arial"/>
        </w:rPr>
        <w:t>: The bin packing problem (BPP) is where items of different sizes must be</w:t>
      </w:r>
    </w:p>
    <w:p w:rsidR="0066798C" w:rsidRPr="00741A83" w:rsidRDefault="0066798C" w:rsidP="0066798C">
      <w:pPr>
        <w:autoSpaceDE w:val="0"/>
        <w:autoSpaceDN w:val="0"/>
        <w:adjustRightInd w:val="0"/>
        <w:spacing w:after="0" w:line="240" w:lineRule="auto"/>
        <w:rPr>
          <w:rFonts w:ascii="Arial" w:hAnsi="Arial" w:cs="Arial"/>
        </w:rPr>
      </w:pPr>
      <w:r w:rsidRPr="00741A83">
        <w:rPr>
          <w:rFonts w:ascii="Arial" w:hAnsi="Arial" w:cs="Arial"/>
        </w:rPr>
        <w:t>packed into a finite number of bins, each with a set capacity, in a way that</w:t>
      </w:r>
    </w:p>
    <w:p w:rsidR="0066798C" w:rsidRPr="00741A83" w:rsidRDefault="0066798C" w:rsidP="0066798C">
      <w:pPr>
        <w:rPr>
          <w:rFonts w:ascii="Arial" w:hAnsi="Arial" w:cs="Arial"/>
        </w:rPr>
      </w:pPr>
      <w:r w:rsidRPr="00741A83">
        <w:rPr>
          <w:rFonts w:ascii="Arial" w:hAnsi="Arial" w:cs="Arial"/>
        </w:rPr>
        <w:t>minimizes the number of bins used. The BPP is a NP-hard combinatorial optimization problem. Finding an optimal solution to it is exponentially difficult.</w:t>
      </w:r>
    </w:p>
    <w:p w:rsidR="0066798C" w:rsidRPr="00741A83" w:rsidRDefault="0066798C" w:rsidP="0066798C">
      <w:pPr>
        <w:rPr>
          <w:rFonts w:ascii="Arial" w:hAnsi="Arial" w:cs="Arial"/>
        </w:rPr>
      </w:pPr>
      <w:r w:rsidRPr="00741A83">
        <w:rPr>
          <w:rFonts w:ascii="Arial" w:hAnsi="Arial" w:cs="Arial"/>
          <w:b/>
        </w:rPr>
        <w:t>Optimisation type:</w:t>
      </w:r>
      <w:r w:rsidR="00E247B4" w:rsidRPr="00741A83">
        <w:rPr>
          <w:rFonts w:ascii="Arial" w:hAnsi="Arial" w:cs="Arial"/>
        </w:rPr>
        <w:t xml:space="preserve"> A </w:t>
      </w:r>
      <w:r w:rsidR="007A6F06" w:rsidRPr="00741A83">
        <w:rPr>
          <w:rFonts w:ascii="Arial" w:hAnsi="Arial" w:cs="Arial"/>
        </w:rPr>
        <w:t xml:space="preserve">hybrid </w:t>
      </w:r>
      <w:r w:rsidR="00E247B4" w:rsidRPr="00741A83">
        <w:rPr>
          <w:rFonts w:ascii="Arial" w:hAnsi="Arial" w:cs="Arial"/>
        </w:rPr>
        <w:t xml:space="preserve">grouping genetic algorithm </w:t>
      </w:r>
      <w:r w:rsidR="007A6F06" w:rsidRPr="00741A83">
        <w:rPr>
          <w:rFonts w:ascii="Arial" w:hAnsi="Arial" w:cs="Arial"/>
        </w:rPr>
        <w:t xml:space="preserve">(HGGA) </w:t>
      </w:r>
      <w:r w:rsidR="00E247B4" w:rsidRPr="00741A83">
        <w:rPr>
          <w:rFonts w:ascii="Arial" w:hAnsi="Arial" w:cs="Arial"/>
        </w:rPr>
        <w:t>is used which is a heavily modified genetic algorithm.</w:t>
      </w:r>
    </w:p>
    <w:p w:rsidR="0066798C" w:rsidRPr="00741A83" w:rsidRDefault="0066798C" w:rsidP="0066798C">
      <w:pPr>
        <w:rPr>
          <w:rFonts w:ascii="Arial" w:hAnsi="Arial" w:cs="Arial"/>
        </w:rPr>
      </w:pPr>
      <w:r w:rsidRPr="00741A83">
        <w:rPr>
          <w:rFonts w:ascii="Arial" w:hAnsi="Arial" w:cs="Arial"/>
          <w:b/>
        </w:rPr>
        <w:t>Representation</w:t>
      </w:r>
      <w:r w:rsidRPr="00741A83">
        <w:rPr>
          <w:rFonts w:ascii="Arial" w:hAnsi="Arial" w:cs="Arial"/>
        </w:rPr>
        <w:t>:</w:t>
      </w:r>
      <w:r w:rsidR="00E247B4" w:rsidRPr="00741A83">
        <w:rPr>
          <w:rFonts w:ascii="Arial" w:hAnsi="Arial" w:cs="Arial"/>
        </w:rPr>
        <w:t xml:space="preserve"> The representation of a bin packing solution is written as a chromosome in two parts. The first is the </w:t>
      </w:r>
      <w:r w:rsidR="00E247B4" w:rsidRPr="00741A83">
        <w:rPr>
          <w:rFonts w:ascii="Arial" w:hAnsi="Arial" w:cs="Arial"/>
          <w:i/>
        </w:rPr>
        <w:t>item</w:t>
      </w:r>
      <w:r w:rsidR="00E247B4" w:rsidRPr="00741A83">
        <w:rPr>
          <w:rFonts w:ascii="Arial" w:hAnsi="Arial" w:cs="Arial"/>
        </w:rPr>
        <w:t xml:space="preserve"> part which is explicitly written:</w:t>
      </w:r>
    </w:p>
    <w:p w:rsidR="00E247B4" w:rsidRPr="00741A83" w:rsidRDefault="00E247B4" w:rsidP="0066798C">
      <w:pPr>
        <w:rPr>
          <w:rFonts w:ascii="Arial" w:hAnsi="Arial" w:cs="Arial"/>
        </w:rPr>
      </w:pPr>
      <w:r w:rsidRPr="00741A83">
        <w:rPr>
          <w:rFonts w:ascii="Arial" w:hAnsi="Arial" w:cs="Arial"/>
        </w:rPr>
        <w:t>0 1 2 3 4 5</w:t>
      </w:r>
    </w:p>
    <w:p w:rsidR="00E247B4" w:rsidRPr="00741A83" w:rsidRDefault="00E247B4" w:rsidP="0066798C">
      <w:pPr>
        <w:rPr>
          <w:rFonts w:ascii="Arial" w:hAnsi="Arial" w:cs="Arial"/>
        </w:rPr>
      </w:pPr>
      <w:r w:rsidRPr="00741A83">
        <w:rPr>
          <w:rFonts w:ascii="Arial" w:hAnsi="Arial" w:cs="Arial"/>
        </w:rPr>
        <w:t>ADBCEB: …,</w:t>
      </w:r>
    </w:p>
    <w:p w:rsidR="00E247B4" w:rsidRPr="00741A83" w:rsidRDefault="00E247B4" w:rsidP="0066798C">
      <w:pPr>
        <w:rPr>
          <w:rFonts w:ascii="Arial" w:hAnsi="Arial" w:cs="Arial"/>
        </w:rPr>
      </w:pPr>
      <w:r w:rsidRPr="00741A83">
        <w:rPr>
          <w:rFonts w:ascii="Arial" w:hAnsi="Arial" w:cs="Arial"/>
        </w:rPr>
        <w:t xml:space="preserve">This means that item 0 is in the bin labelled A, item 1 is in the bin labelled D and so on. The second part of the chromosome is the </w:t>
      </w:r>
      <w:r w:rsidRPr="00741A83">
        <w:rPr>
          <w:rFonts w:ascii="Arial" w:hAnsi="Arial" w:cs="Arial"/>
          <w:i/>
        </w:rPr>
        <w:t xml:space="preserve">group </w:t>
      </w:r>
      <w:r w:rsidRPr="00741A83">
        <w:rPr>
          <w:rFonts w:ascii="Arial" w:hAnsi="Arial" w:cs="Arial"/>
        </w:rPr>
        <w:t xml:space="preserve">part which represents only the </w:t>
      </w:r>
      <w:r w:rsidRPr="00741A83">
        <w:rPr>
          <w:rFonts w:ascii="Arial" w:hAnsi="Arial" w:cs="Arial"/>
          <w:i/>
        </w:rPr>
        <w:t>groups</w:t>
      </w:r>
      <w:r w:rsidRPr="00741A83">
        <w:rPr>
          <w:rFonts w:ascii="Arial" w:hAnsi="Arial" w:cs="Arial"/>
        </w:rPr>
        <w:t xml:space="preserve"> (bins in BPP). Like so:</w:t>
      </w:r>
    </w:p>
    <w:p w:rsidR="00E247B4" w:rsidRPr="00741A83" w:rsidRDefault="00E247B4" w:rsidP="0066798C">
      <w:pPr>
        <w:rPr>
          <w:rFonts w:ascii="Arial" w:hAnsi="Arial" w:cs="Arial"/>
        </w:rPr>
      </w:pPr>
      <w:proofErr w:type="gramStart"/>
      <w:r w:rsidRPr="00741A83">
        <w:rPr>
          <w:rFonts w:ascii="Arial" w:hAnsi="Arial" w:cs="Arial"/>
        </w:rPr>
        <w:t>…:BECDA</w:t>
      </w:r>
      <w:proofErr w:type="gramEnd"/>
    </w:p>
    <w:p w:rsidR="00E247B4" w:rsidRPr="00741A83" w:rsidRDefault="00E247B4" w:rsidP="0066798C">
      <w:pPr>
        <w:rPr>
          <w:rFonts w:ascii="Arial" w:hAnsi="Arial" w:cs="Arial"/>
        </w:rPr>
      </w:pPr>
      <w:r w:rsidRPr="00741A83">
        <w:rPr>
          <w:rFonts w:ascii="Arial" w:hAnsi="Arial" w:cs="Arial"/>
        </w:rPr>
        <w:t>This part of the chromosome tells us that there are five bins within the solution. Bins A B C D and E.</w:t>
      </w:r>
    </w:p>
    <w:p w:rsidR="00197733" w:rsidRPr="00741A83" w:rsidRDefault="00197733" w:rsidP="0066798C">
      <w:pPr>
        <w:rPr>
          <w:rFonts w:ascii="Arial" w:hAnsi="Arial" w:cs="Arial"/>
        </w:rPr>
      </w:pPr>
      <w:proofErr w:type="gramStart"/>
      <w:r w:rsidRPr="00741A83">
        <w:rPr>
          <w:rFonts w:ascii="Arial" w:hAnsi="Arial" w:cs="Arial"/>
        </w:rPr>
        <w:t>So</w:t>
      </w:r>
      <w:proofErr w:type="gramEnd"/>
      <w:r w:rsidRPr="00741A83">
        <w:rPr>
          <w:rFonts w:ascii="Arial" w:hAnsi="Arial" w:cs="Arial"/>
        </w:rPr>
        <w:t xml:space="preserve"> put together a chromosome representation of the BPP solution would be:</w:t>
      </w:r>
    </w:p>
    <w:p w:rsidR="00197733" w:rsidRPr="00741A83" w:rsidRDefault="008D3BE1" w:rsidP="0066798C">
      <w:pPr>
        <w:rPr>
          <w:rFonts w:ascii="Arial" w:hAnsi="Arial" w:cs="Arial"/>
        </w:rPr>
      </w:pPr>
      <w:proofErr w:type="gramStart"/>
      <w:r w:rsidRPr="00741A83">
        <w:rPr>
          <w:rFonts w:ascii="Arial" w:hAnsi="Arial" w:cs="Arial"/>
        </w:rPr>
        <w:t>ADBCEB:BECDA</w:t>
      </w:r>
      <w:proofErr w:type="gramEnd"/>
    </w:p>
    <w:p w:rsidR="00197733" w:rsidRPr="00741A83" w:rsidRDefault="00197733" w:rsidP="008D3BE1">
      <w:pPr>
        <w:rPr>
          <w:rFonts w:ascii="Arial" w:hAnsi="Arial" w:cs="Arial"/>
        </w:rPr>
      </w:pPr>
      <w:r w:rsidRPr="00741A83">
        <w:rPr>
          <w:rFonts w:ascii="Arial" w:hAnsi="Arial" w:cs="Arial"/>
          <w:b/>
        </w:rPr>
        <w:t xml:space="preserve">Fitness Function: </w:t>
      </w:r>
      <w:r w:rsidRPr="00741A83">
        <w:rPr>
          <w:rFonts w:ascii="Arial" w:hAnsi="Arial" w:cs="Arial"/>
        </w:rPr>
        <w:t xml:space="preserve">The fitness function used is </w:t>
      </w:r>
      <w:proofErr w:type="spellStart"/>
      <w:r w:rsidR="008A4687" w:rsidRPr="00741A83">
        <w:rPr>
          <w:rFonts w:ascii="Arial" w:hAnsi="Arial" w:cs="Arial"/>
        </w:rPr>
        <w:t>F</w:t>
      </w:r>
      <w:r w:rsidRPr="00741A83">
        <w:rPr>
          <w:rFonts w:ascii="Arial" w:hAnsi="Arial" w:cs="Arial"/>
        </w:rPr>
        <w:t>aulkenauer’</w:t>
      </w:r>
      <w:r w:rsidR="008D3BE1" w:rsidRPr="00741A83">
        <w:rPr>
          <w:rFonts w:ascii="Arial" w:hAnsi="Arial" w:cs="Arial"/>
        </w:rPr>
        <w:t>s</w:t>
      </w:r>
      <w:proofErr w:type="spellEnd"/>
      <w:r w:rsidR="008D3BE1" w:rsidRPr="00741A83">
        <w:rPr>
          <w:rFonts w:ascii="Arial" w:hAnsi="Arial" w:cs="Arial"/>
        </w:rPr>
        <w:t xml:space="preserve"> fitness function. This fitness function is designed to determine how perfectly a problem is packed.</w:t>
      </w:r>
      <w:r w:rsidR="008A4687" w:rsidRPr="00741A83">
        <w:rPr>
          <w:rFonts w:ascii="Arial" w:hAnsi="Arial" w:cs="Arial"/>
        </w:rPr>
        <w:t xml:space="preserve"> </w:t>
      </w:r>
      <w:r w:rsidR="008D3BE1" w:rsidRPr="00741A83">
        <w:rPr>
          <w:rFonts w:ascii="Arial" w:hAnsi="Arial" w:cs="Arial"/>
        </w:rPr>
        <w:t>If he constant, k, is kept at 1 a perfectly pack solution would return a 1 therefore it a maximisation.</w:t>
      </w:r>
    </w:p>
    <w:p w:rsidR="008D3BE1" w:rsidRPr="00741A83" w:rsidRDefault="008D3BE1" w:rsidP="008D3BE1">
      <w:pPr>
        <w:rPr>
          <w:rFonts w:ascii="Arial" w:hAnsi="Arial" w:cs="Arial"/>
        </w:rPr>
      </w:pPr>
      <w:r w:rsidRPr="00741A83">
        <w:rPr>
          <w:rFonts w:ascii="Arial" w:hAnsi="Arial" w:cs="Arial"/>
          <w:b/>
        </w:rPr>
        <w:t xml:space="preserve">Results: </w:t>
      </w:r>
      <w:r w:rsidRPr="00741A83">
        <w:rPr>
          <w:rFonts w:ascii="Arial" w:hAnsi="Arial" w:cs="Arial"/>
        </w:rPr>
        <w:t xml:space="preserve">It was found that the </w:t>
      </w:r>
      <w:r w:rsidR="007A6F06" w:rsidRPr="00741A83">
        <w:rPr>
          <w:rFonts w:ascii="Arial" w:hAnsi="Arial" w:cs="Arial"/>
        </w:rPr>
        <w:t>HGGA works better than standard and ordering genetic algorithms since the HGGA exploits the suture of grouping problems. The HGGA was also compared to the MTP procedure used to solve the BPP and it was found to be superior to the MTP seen from the extensive experiments comparison in the paper.</w:t>
      </w: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DF6615" w:rsidRPr="00741A83" w:rsidRDefault="00DF6615" w:rsidP="008D3BE1">
      <w:pPr>
        <w:rPr>
          <w:rFonts w:ascii="Arial" w:hAnsi="Arial" w:cs="Arial"/>
        </w:rPr>
      </w:pPr>
    </w:p>
    <w:p w:rsidR="00741A83" w:rsidRPr="0073264A" w:rsidRDefault="00741A83" w:rsidP="00D85D82">
      <w:pPr>
        <w:jc w:val="center"/>
        <w:rPr>
          <w:rFonts w:ascii="Arial" w:hAnsi="Arial" w:cs="Arial"/>
          <w:b/>
        </w:rPr>
      </w:pPr>
      <w:r w:rsidRPr="0073264A">
        <w:rPr>
          <w:rFonts w:ascii="Arial" w:hAnsi="Arial" w:cs="Arial"/>
          <w:b/>
        </w:rPr>
        <w:lastRenderedPageBreak/>
        <w:t>Hybrid discrete particle swarm optimization algorithm for capacitated vehicle routing problem</w:t>
      </w:r>
    </w:p>
    <w:p w:rsidR="00741A83" w:rsidRPr="00741A83" w:rsidRDefault="00741A83" w:rsidP="00D85D82">
      <w:pPr>
        <w:jc w:val="center"/>
        <w:rPr>
          <w:rFonts w:ascii="Arial" w:hAnsi="Arial" w:cs="Arial"/>
        </w:rPr>
      </w:pPr>
      <w:r w:rsidRPr="00741A83">
        <w:rPr>
          <w:rFonts w:ascii="Arial" w:hAnsi="Arial" w:cs="Arial"/>
        </w:rPr>
        <w:t>CHEN Ai-ling</w:t>
      </w:r>
      <w:r w:rsidRPr="00741A83">
        <w:rPr>
          <w:rFonts w:ascii="Arial" w:hAnsi="Arial" w:cs="Arial"/>
        </w:rPr>
        <w:t>, YANG Gen-</w:t>
      </w:r>
      <w:proofErr w:type="spellStart"/>
      <w:r w:rsidRPr="00741A83">
        <w:rPr>
          <w:rFonts w:ascii="Arial" w:hAnsi="Arial" w:cs="Arial"/>
        </w:rPr>
        <w:t>ke</w:t>
      </w:r>
      <w:proofErr w:type="spellEnd"/>
      <w:r w:rsidRPr="00741A83">
        <w:rPr>
          <w:rFonts w:ascii="Arial" w:hAnsi="Arial" w:cs="Arial"/>
        </w:rPr>
        <w:t xml:space="preserve">, WU </w:t>
      </w:r>
      <w:proofErr w:type="spellStart"/>
      <w:r w:rsidRPr="00741A83">
        <w:rPr>
          <w:rFonts w:ascii="Arial" w:hAnsi="Arial" w:cs="Arial"/>
        </w:rPr>
        <w:t>Zhi-ming</w:t>
      </w:r>
      <w:proofErr w:type="spellEnd"/>
    </w:p>
    <w:p w:rsidR="00D85D82" w:rsidRPr="00741A83" w:rsidRDefault="00741A83" w:rsidP="00741A83">
      <w:pPr>
        <w:jc w:val="center"/>
        <w:rPr>
          <w:rFonts w:ascii="Arial" w:hAnsi="Arial" w:cs="Arial"/>
        </w:rPr>
      </w:pPr>
      <w:hyperlink r:id="rId8" w:history="1">
        <w:r w:rsidRPr="00741A83">
          <w:rPr>
            <w:rStyle w:val="Hyperlink"/>
            <w:rFonts w:ascii="Arial" w:hAnsi="Arial" w:cs="Arial"/>
          </w:rPr>
          <w:t>https://pdfs.semanticscholar.org/66bc/5b4ee</w:t>
        </w:r>
        <w:r w:rsidRPr="00741A83">
          <w:rPr>
            <w:rStyle w:val="Hyperlink"/>
            <w:rFonts w:ascii="Arial" w:hAnsi="Arial" w:cs="Arial"/>
          </w:rPr>
          <w:t>f</w:t>
        </w:r>
        <w:r w:rsidRPr="00741A83">
          <w:rPr>
            <w:rStyle w:val="Hyperlink"/>
            <w:rFonts w:ascii="Arial" w:hAnsi="Arial" w:cs="Arial"/>
          </w:rPr>
          <w:t>e22b5a599309b8295a55c0cf59de00.pdf</w:t>
        </w:r>
      </w:hyperlink>
    </w:p>
    <w:p w:rsidR="00741A83" w:rsidRPr="00741A83" w:rsidRDefault="00741A83" w:rsidP="00741A83">
      <w:pPr>
        <w:jc w:val="center"/>
        <w:rPr>
          <w:rFonts w:ascii="Arial" w:hAnsi="Arial" w:cs="Arial"/>
          <w:b/>
        </w:rPr>
      </w:pPr>
    </w:p>
    <w:p w:rsidR="00D85D82" w:rsidRPr="00741A83" w:rsidRDefault="00F427B8" w:rsidP="008D3BE1">
      <w:pPr>
        <w:rPr>
          <w:rFonts w:ascii="Arial" w:hAnsi="Arial" w:cs="Arial"/>
        </w:rPr>
      </w:pPr>
      <w:r w:rsidRPr="00741A83">
        <w:rPr>
          <w:rFonts w:ascii="Arial" w:hAnsi="Arial" w:cs="Arial"/>
          <w:b/>
        </w:rPr>
        <w:t>Problem:</w:t>
      </w:r>
      <w:r w:rsidR="00D85D82" w:rsidRPr="00741A83">
        <w:rPr>
          <w:rFonts w:ascii="Arial" w:hAnsi="Arial" w:cs="Arial"/>
          <w:b/>
        </w:rPr>
        <w:t xml:space="preserve"> </w:t>
      </w:r>
      <w:r w:rsidR="00D85D82" w:rsidRPr="00741A83">
        <w:rPr>
          <w:rFonts w:ascii="Arial" w:hAnsi="Arial" w:cs="Arial"/>
        </w:rPr>
        <w:t xml:space="preserve">The </w:t>
      </w:r>
      <w:r w:rsidR="0075045E" w:rsidRPr="00741A83">
        <w:rPr>
          <w:rFonts w:ascii="Arial" w:hAnsi="Arial" w:cs="Arial"/>
        </w:rPr>
        <w:t xml:space="preserve">Capacitated </w:t>
      </w:r>
      <w:r w:rsidR="00D85D82" w:rsidRPr="00741A83">
        <w:rPr>
          <w:rFonts w:ascii="Arial" w:hAnsi="Arial" w:cs="Arial"/>
        </w:rPr>
        <w:t>Vehicle Routing Problem (</w:t>
      </w:r>
      <w:r w:rsidR="0075045E" w:rsidRPr="00741A83">
        <w:rPr>
          <w:rFonts w:ascii="Arial" w:hAnsi="Arial" w:cs="Arial"/>
        </w:rPr>
        <w:t>C</w:t>
      </w:r>
      <w:r w:rsidR="00D85D82" w:rsidRPr="00741A83">
        <w:rPr>
          <w:rFonts w:ascii="Arial" w:hAnsi="Arial" w:cs="Arial"/>
        </w:rPr>
        <w:t xml:space="preserve">VRP) </w:t>
      </w:r>
      <w:r w:rsidR="00D85D82" w:rsidRPr="00741A83">
        <w:rPr>
          <w:rFonts w:ascii="Arial" w:hAnsi="Arial" w:cs="Arial"/>
        </w:rPr>
        <w:t>is a NP-hard comb</w:t>
      </w:r>
      <w:r w:rsidR="00D85D82" w:rsidRPr="00741A83">
        <w:rPr>
          <w:rFonts w:ascii="Arial" w:hAnsi="Arial" w:cs="Arial"/>
        </w:rPr>
        <w:t>inatorial optimization problem where f</w:t>
      </w:r>
      <w:r w:rsidR="00D85D82" w:rsidRPr="00741A83">
        <w:rPr>
          <w:rFonts w:ascii="Arial" w:hAnsi="Arial" w:cs="Arial"/>
        </w:rPr>
        <w:t>inding an optimal solution to it is exponentially difficult</w:t>
      </w:r>
      <w:r w:rsidR="00D85D82" w:rsidRPr="00741A83">
        <w:rPr>
          <w:rFonts w:ascii="Arial" w:hAnsi="Arial" w:cs="Arial"/>
        </w:rPr>
        <w:t xml:space="preserve"> as the problem size increases</w:t>
      </w:r>
      <w:r w:rsidR="00D85D82" w:rsidRPr="00741A83">
        <w:rPr>
          <w:rFonts w:ascii="Arial" w:hAnsi="Arial" w:cs="Arial"/>
        </w:rPr>
        <w:t>.</w:t>
      </w:r>
      <w:r w:rsidR="00D85D82" w:rsidRPr="00741A83">
        <w:rPr>
          <w:rFonts w:ascii="Arial" w:hAnsi="Arial" w:cs="Arial"/>
        </w:rPr>
        <w:t xml:space="preserve"> The problem is described as f</w:t>
      </w:r>
      <w:r w:rsidR="00AA4A7E" w:rsidRPr="00741A83">
        <w:rPr>
          <w:rFonts w:ascii="Arial" w:hAnsi="Arial" w:cs="Arial"/>
        </w:rPr>
        <w:t xml:space="preserve">inding the minimum </w:t>
      </w:r>
      <w:r w:rsidR="00D85D82" w:rsidRPr="00741A83">
        <w:rPr>
          <w:rFonts w:ascii="Arial" w:hAnsi="Arial" w:cs="Arial"/>
        </w:rPr>
        <w:t xml:space="preserve">cost or </w:t>
      </w:r>
      <w:r w:rsidR="00AA4A7E" w:rsidRPr="00741A83">
        <w:rPr>
          <w:rFonts w:ascii="Arial" w:hAnsi="Arial" w:cs="Arial"/>
        </w:rPr>
        <w:t xml:space="preserve">distance of the combined </w:t>
      </w:r>
      <w:r w:rsidR="00D85D82" w:rsidRPr="00741A83">
        <w:rPr>
          <w:rFonts w:ascii="Arial" w:hAnsi="Arial" w:cs="Arial"/>
        </w:rPr>
        <w:t>vehicle routes for a fleet of vehicles which</w:t>
      </w:r>
      <w:r w:rsidR="00AA4A7E" w:rsidRPr="00741A83">
        <w:rPr>
          <w:rFonts w:ascii="Arial" w:hAnsi="Arial" w:cs="Arial"/>
        </w:rPr>
        <w:t xml:space="preserve"> the must </w:t>
      </w:r>
      <w:r w:rsidR="00D85D82" w:rsidRPr="00741A83">
        <w:rPr>
          <w:rFonts w:ascii="Arial" w:hAnsi="Arial" w:cs="Arial"/>
        </w:rPr>
        <w:t>service</w:t>
      </w:r>
      <w:r w:rsidR="00AA4A7E" w:rsidRPr="00741A83">
        <w:rPr>
          <w:rFonts w:ascii="Arial" w:hAnsi="Arial" w:cs="Arial"/>
        </w:rPr>
        <w:t xml:space="preserve"> </w:t>
      </w:r>
      <w:proofErr w:type="gramStart"/>
      <w:r w:rsidR="00AA4A7E" w:rsidRPr="00741A83">
        <w:rPr>
          <w:rFonts w:ascii="Arial" w:hAnsi="Arial" w:cs="Arial"/>
        </w:rPr>
        <w:t>a number of</w:t>
      </w:r>
      <w:proofErr w:type="gramEnd"/>
      <w:r w:rsidR="00AA4A7E" w:rsidRPr="00741A83">
        <w:rPr>
          <w:rFonts w:ascii="Arial" w:hAnsi="Arial" w:cs="Arial"/>
        </w:rPr>
        <w:t xml:space="preserve"> customers.</w:t>
      </w:r>
      <w:r w:rsidR="00D85D82" w:rsidRPr="00741A83">
        <w:rPr>
          <w:rFonts w:ascii="Arial" w:hAnsi="Arial" w:cs="Arial"/>
        </w:rPr>
        <w:t xml:space="preserve"> These routes must originate and terminate at a central depot. Each customer must be visited exactly once and all customers must be visited </w:t>
      </w:r>
      <w:r w:rsidR="00D85D82" w:rsidRPr="00741A83">
        <w:rPr>
          <w:rFonts w:ascii="Arial" w:hAnsi="Arial" w:cs="Arial"/>
        </w:rPr>
        <w:t xml:space="preserve">in </w:t>
      </w:r>
      <w:r w:rsidR="00D85D82" w:rsidRPr="00741A83">
        <w:rPr>
          <w:rFonts w:ascii="Arial" w:hAnsi="Arial" w:cs="Arial"/>
        </w:rPr>
        <w:t>one vehicles route without exceeding a vehicles capacity constraint.</w:t>
      </w:r>
    </w:p>
    <w:p w:rsidR="00D85D82" w:rsidRPr="00741A83" w:rsidRDefault="00D85D82" w:rsidP="008D3BE1">
      <w:pPr>
        <w:rPr>
          <w:rFonts w:ascii="Arial" w:hAnsi="Arial" w:cs="Arial"/>
        </w:rPr>
      </w:pPr>
    </w:p>
    <w:p w:rsidR="00D85D82" w:rsidRPr="00741A83" w:rsidRDefault="00D85D82" w:rsidP="008D3BE1">
      <w:pPr>
        <w:rPr>
          <w:rFonts w:ascii="Arial" w:hAnsi="Arial" w:cs="Arial"/>
        </w:rPr>
      </w:pPr>
      <w:r w:rsidRPr="00741A83">
        <w:rPr>
          <w:rFonts w:ascii="Arial" w:hAnsi="Arial" w:cs="Arial"/>
          <w:b/>
        </w:rPr>
        <w:t>Optimisation type:</w:t>
      </w:r>
      <w:r w:rsidRPr="00741A83">
        <w:rPr>
          <w:rFonts w:ascii="Arial" w:hAnsi="Arial" w:cs="Arial"/>
          <w:b/>
        </w:rPr>
        <w:t xml:space="preserve"> </w:t>
      </w:r>
      <w:r w:rsidR="00D86D1B" w:rsidRPr="00741A83">
        <w:rPr>
          <w:rFonts w:ascii="Arial" w:hAnsi="Arial" w:cs="Arial"/>
        </w:rPr>
        <w:t>Hybrid discrete particle swarm optim</w:t>
      </w:r>
      <w:bookmarkStart w:id="0" w:name="_GoBack"/>
      <w:bookmarkEnd w:id="0"/>
      <w:r w:rsidR="00D86D1B" w:rsidRPr="00741A83">
        <w:rPr>
          <w:rFonts w:ascii="Arial" w:hAnsi="Arial" w:cs="Arial"/>
        </w:rPr>
        <w:t>ization algorithm</w:t>
      </w:r>
      <w:r w:rsidR="00940E2F" w:rsidRPr="00741A83">
        <w:rPr>
          <w:rFonts w:ascii="Arial" w:hAnsi="Arial" w:cs="Arial"/>
        </w:rPr>
        <w:t xml:space="preserve"> (DPSO)</w:t>
      </w:r>
      <w:r w:rsidR="00D86D1B" w:rsidRPr="00741A83">
        <w:rPr>
          <w:rFonts w:ascii="Arial" w:hAnsi="Arial" w:cs="Arial"/>
        </w:rPr>
        <w:t xml:space="preserve"> is used which is based off discrete particle swarm optimization and a simulated annealing</w:t>
      </w:r>
      <w:r w:rsidR="00940E2F" w:rsidRPr="00741A83">
        <w:rPr>
          <w:rFonts w:ascii="Arial" w:hAnsi="Arial" w:cs="Arial"/>
        </w:rPr>
        <w:t>(SA)</w:t>
      </w:r>
      <w:r w:rsidR="00D86D1B" w:rsidRPr="00741A83">
        <w:rPr>
          <w:rFonts w:ascii="Arial" w:hAnsi="Arial" w:cs="Arial"/>
        </w:rPr>
        <w:t xml:space="preserve"> algorithm.</w:t>
      </w:r>
    </w:p>
    <w:p w:rsidR="00D86D1B" w:rsidRPr="00741A83" w:rsidRDefault="00D86D1B" w:rsidP="008D3BE1">
      <w:pPr>
        <w:rPr>
          <w:rFonts w:ascii="Arial" w:hAnsi="Arial" w:cs="Arial"/>
        </w:rPr>
      </w:pPr>
    </w:p>
    <w:p w:rsidR="00D86D1B" w:rsidRPr="00741A83" w:rsidRDefault="00D86D1B" w:rsidP="008D3BE1">
      <w:pPr>
        <w:rPr>
          <w:rFonts w:ascii="Arial" w:hAnsi="Arial" w:cs="Arial"/>
          <w:b/>
        </w:rPr>
      </w:pPr>
      <w:r w:rsidRPr="00741A83">
        <w:rPr>
          <w:rFonts w:ascii="Arial" w:hAnsi="Arial" w:cs="Arial"/>
          <w:b/>
        </w:rPr>
        <w:t>Representation:</w:t>
      </w:r>
      <w:r w:rsidR="00694531" w:rsidRPr="00741A83">
        <w:rPr>
          <w:rFonts w:ascii="Arial" w:hAnsi="Arial" w:cs="Arial"/>
          <w:b/>
        </w:rPr>
        <w:t xml:space="preserve"> </w:t>
      </w:r>
      <w:r w:rsidR="00694531" w:rsidRPr="00741A83">
        <w:rPr>
          <w:rFonts w:ascii="Arial" w:hAnsi="Arial" w:cs="Arial"/>
        </w:rPr>
        <w:t xml:space="preserve">A particle or problem instance. is represented in a 2D array. Both dimensions for the array are </w:t>
      </w:r>
      <w:proofErr w:type="spellStart"/>
      <w:r w:rsidR="00694531" w:rsidRPr="00741A83">
        <w:rPr>
          <w:rFonts w:ascii="Arial" w:hAnsi="Arial" w:cs="Arial"/>
          <w:i/>
        </w:rPr>
        <w:t>N</w:t>
      </w:r>
      <w:r w:rsidR="00694531" w:rsidRPr="00741A83">
        <w:rPr>
          <w:rFonts w:ascii="Arial" w:hAnsi="Arial" w:cs="Arial"/>
        </w:rPr>
        <w:t>x</w:t>
      </w:r>
      <w:r w:rsidR="00694531" w:rsidRPr="00741A83">
        <w:rPr>
          <w:rFonts w:ascii="Arial" w:hAnsi="Arial" w:cs="Arial"/>
          <w:i/>
        </w:rPr>
        <w:t>K</w:t>
      </w:r>
      <w:proofErr w:type="spellEnd"/>
      <w:r w:rsidR="00694531" w:rsidRPr="00741A83">
        <w:rPr>
          <w:rFonts w:ascii="Arial" w:hAnsi="Arial" w:cs="Arial"/>
          <w:i/>
        </w:rPr>
        <w:t xml:space="preserve"> </w:t>
      </w:r>
      <w:r w:rsidR="00694531" w:rsidRPr="00741A83">
        <w:rPr>
          <w:rFonts w:ascii="Arial" w:hAnsi="Arial" w:cs="Arial"/>
        </w:rPr>
        <w:t>dimension vectors</w:t>
      </w:r>
      <w:r w:rsidR="00694531" w:rsidRPr="00741A83">
        <w:rPr>
          <w:rFonts w:ascii="Arial" w:hAnsi="Arial" w:cs="Arial"/>
          <w:i/>
        </w:rPr>
        <w:t>.</w:t>
      </w:r>
      <w:r w:rsidR="00694531" w:rsidRPr="00741A83">
        <w:rPr>
          <w:rFonts w:ascii="Arial" w:hAnsi="Arial" w:cs="Arial"/>
        </w:rPr>
        <w:t xml:space="preserve"> Where </w:t>
      </w:r>
      <w:r w:rsidR="00694531" w:rsidRPr="00741A83">
        <w:rPr>
          <w:rFonts w:ascii="Arial" w:hAnsi="Arial" w:cs="Arial"/>
          <w:i/>
        </w:rPr>
        <w:t xml:space="preserve">N </w:t>
      </w:r>
      <w:r w:rsidR="00694531" w:rsidRPr="00741A83">
        <w:rPr>
          <w:rFonts w:ascii="Arial" w:hAnsi="Arial" w:cs="Arial"/>
        </w:rPr>
        <w:t xml:space="preserve">is the customers to be served and </w:t>
      </w:r>
      <w:r w:rsidR="00694531" w:rsidRPr="00741A83">
        <w:rPr>
          <w:rFonts w:ascii="Arial" w:hAnsi="Arial" w:cs="Arial"/>
          <w:i/>
        </w:rPr>
        <w:t>K</w:t>
      </w:r>
      <w:r w:rsidR="00694531" w:rsidRPr="00741A83">
        <w:rPr>
          <w:rFonts w:ascii="Arial" w:hAnsi="Arial" w:cs="Arial"/>
        </w:rPr>
        <w:t xml:space="preserve"> is the vehicles</w:t>
      </w:r>
      <w:r w:rsidR="00694531" w:rsidRPr="00741A83">
        <w:rPr>
          <w:rFonts w:ascii="Arial" w:hAnsi="Arial" w:cs="Arial"/>
          <w:b/>
        </w:rPr>
        <w:t>.</w:t>
      </w:r>
      <w:r w:rsidR="0075045E" w:rsidRPr="00741A83">
        <w:rPr>
          <w:rFonts w:ascii="Arial" w:hAnsi="Arial" w:cs="Arial"/>
          <w:b/>
        </w:rPr>
        <w:t xml:space="preserve"> </w:t>
      </w:r>
      <w:r w:rsidR="00940E2F" w:rsidRPr="00741A83">
        <w:rPr>
          <w:rFonts w:ascii="Arial" w:hAnsi="Arial" w:cs="Arial"/>
        </w:rPr>
        <w:t>The first dimension represents the customers and vehicles. The second dimension represents if a customer will be served by a certain vehicle.</w:t>
      </w:r>
    </w:p>
    <w:p w:rsidR="0075045E" w:rsidRPr="00741A83" w:rsidRDefault="0075045E" w:rsidP="008D3BE1">
      <w:pPr>
        <w:rPr>
          <w:rFonts w:ascii="Arial" w:hAnsi="Arial" w:cs="Arial"/>
          <w:b/>
        </w:rPr>
      </w:pPr>
    </w:p>
    <w:p w:rsidR="0075045E" w:rsidRPr="00741A83" w:rsidRDefault="0075045E" w:rsidP="008D3BE1">
      <w:pPr>
        <w:rPr>
          <w:rFonts w:ascii="Arial" w:hAnsi="Arial" w:cs="Arial"/>
        </w:rPr>
      </w:pPr>
      <w:r w:rsidRPr="00741A83">
        <w:rPr>
          <w:rFonts w:ascii="Arial" w:hAnsi="Arial" w:cs="Arial"/>
          <w:b/>
        </w:rPr>
        <w:t xml:space="preserve">Fitness Function: </w:t>
      </w:r>
      <w:r w:rsidRPr="00741A83">
        <w:rPr>
          <w:rFonts w:ascii="Arial" w:hAnsi="Arial" w:cs="Arial"/>
        </w:rPr>
        <w:t>The fitness function is used to evaluate the performance of particles in the swarm</w:t>
      </w:r>
      <w:r w:rsidR="00940E2F" w:rsidRPr="00741A83">
        <w:rPr>
          <w:rFonts w:ascii="Arial" w:hAnsi="Arial" w:cs="Arial"/>
        </w:rPr>
        <w:t xml:space="preserve"> by essentially summing its total cost</w:t>
      </w:r>
      <w:r w:rsidR="00741A83">
        <w:rPr>
          <w:rFonts w:ascii="Arial" w:hAnsi="Arial" w:cs="Arial"/>
        </w:rPr>
        <w:t>/distance</w:t>
      </w:r>
      <w:r w:rsidRPr="00741A83">
        <w:rPr>
          <w:rFonts w:ascii="Arial" w:hAnsi="Arial" w:cs="Arial"/>
        </w:rPr>
        <w:t>. The object of the CVRP is to minimize the total cost or distance therefore we use the fitness function for minimization.</w:t>
      </w:r>
    </w:p>
    <w:p w:rsidR="00940E2F" w:rsidRPr="00741A83" w:rsidRDefault="00940E2F" w:rsidP="008D3BE1">
      <w:pPr>
        <w:rPr>
          <w:rFonts w:ascii="Arial" w:hAnsi="Arial" w:cs="Arial"/>
        </w:rPr>
      </w:pPr>
    </w:p>
    <w:p w:rsidR="00940E2F" w:rsidRPr="00741A83" w:rsidRDefault="00940E2F" w:rsidP="008D3BE1">
      <w:pPr>
        <w:rPr>
          <w:rFonts w:ascii="Arial" w:hAnsi="Arial" w:cs="Arial"/>
        </w:rPr>
      </w:pPr>
      <w:r w:rsidRPr="00741A83">
        <w:rPr>
          <w:rFonts w:ascii="Arial" w:hAnsi="Arial" w:cs="Arial"/>
          <w:b/>
        </w:rPr>
        <w:t xml:space="preserve">Results: </w:t>
      </w:r>
      <w:r w:rsidRPr="00741A83">
        <w:rPr>
          <w:rFonts w:ascii="Arial" w:hAnsi="Arial" w:cs="Arial"/>
        </w:rPr>
        <w:t>The DPSO-SA was compared to a Genetic Algorithm (GA) and SA algorithms over several problem instances. Over all the problem instances used in this comparison the DPSO-SA found the shortest distance or found the same distance as the GA or SA. It was never out performed. When the DPSO-SA could not find a better solution than the GA or SA it did however find the solution faster proving its efficiency in run time.</w:t>
      </w:r>
      <w:r w:rsidR="00741A83" w:rsidRPr="00741A83">
        <w:rPr>
          <w:rFonts w:ascii="Arial" w:hAnsi="Arial" w:cs="Arial"/>
        </w:rPr>
        <w:t xml:space="preserve"> One area the DPSO-SA can be improved upon is its time taken to handle larger problems.</w:t>
      </w:r>
      <w:r w:rsidRPr="00741A83">
        <w:rPr>
          <w:rFonts w:ascii="Arial" w:hAnsi="Arial" w:cs="Arial"/>
        </w:rPr>
        <w:t xml:space="preserve">  </w:t>
      </w:r>
    </w:p>
    <w:sectPr w:rsidR="00940E2F" w:rsidRPr="00741A83" w:rsidSect="00741A83">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44D" w:rsidRDefault="00C0544D" w:rsidP="00636816">
      <w:pPr>
        <w:spacing w:after="0" w:line="240" w:lineRule="auto"/>
      </w:pPr>
      <w:r>
        <w:separator/>
      </w:r>
    </w:p>
  </w:endnote>
  <w:endnote w:type="continuationSeparator" w:id="0">
    <w:p w:rsidR="00C0544D" w:rsidRDefault="00C0544D" w:rsidP="0063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44D" w:rsidRDefault="00C0544D" w:rsidP="00636816">
      <w:pPr>
        <w:spacing w:after="0" w:line="240" w:lineRule="auto"/>
      </w:pPr>
      <w:r>
        <w:separator/>
      </w:r>
    </w:p>
  </w:footnote>
  <w:footnote w:type="continuationSeparator" w:id="0">
    <w:p w:rsidR="00C0544D" w:rsidRDefault="00C0544D" w:rsidP="00636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83" w:rsidRDefault="00741A83">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83" w:rsidRDefault="00741A83" w:rsidP="00741A83">
    <w:pPr>
      <w:pStyle w:val="Header"/>
    </w:pPr>
    <w:r>
      <w:t>40167231</w:t>
    </w:r>
    <w:r>
      <w:tab/>
    </w:r>
    <w:r>
      <w:t>Emergent Computing for Optimisation</w:t>
    </w:r>
    <w:r>
      <w:tab/>
    </w:r>
    <w:r>
      <w:t>SET11108</w:t>
    </w:r>
  </w:p>
  <w:p w:rsidR="00741A83" w:rsidRDefault="00741A83" w:rsidP="00741A83">
    <w:pPr>
      <w:pStyle w:val="Header"/>
    </w:pPr>
    <w:r>
      <w:tab/>
      <w:t>Coursework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816"/>
    <w:rsid w:val="000171C5"/>
    <w:rsid w:val="00197733"/>
    <w:rsid w:val="002E7DB1"/>
    <w:rsid w:val="00564018"/>
    <w:rsid w:val="00636816"/>
    <w:rsid w:val="0066798C"/>
    <w:rsid w:val="00694531"/>
    <w:rsid w:val="0073264A"/>
    <w:rsid w:val="00741A83"/>
    <w:rsid w:val="0075045E"/>
    <w:rsid w:val="007A6F06"/>
    <w:rsid w:val="008A4687"/>
    <w:rsid w:val="008D3BE1"/>
    <w:rsid w:val="00940E2F"/>
    <w:rsid w:val="00A7494A"/>
    <w:rsid w:val="00AA4A7E"/>
    <w:rsid w:val="00BF7991"/>
    <w:rsid w:val="00C0544D"/>
    <w:rsid w:val="00D85D82"/>
    <w:rsid w:val="00D86D1B"/>
    <w:rsid w:val="00DF6615"/>
    <w:rsid w:val="00E247B4"/>
    <w:rsid w:val="00E539AA"/>
    <w:rsid w:val="00E54AD6"/>
    <w:rsid w:val="00F42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78786"/>
  <w15:chartTrackingRefBased/>
  <w15:docId w15:val="{8379AD92-400A-4271-8120-E3B97FCF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816"/>
  </w:style>
  <w:style w:type="paragraph" w:styleId="Footer">
    <w:name w:val="footer"/>
    <w:basedOn w:val="Normal"/>
    <w:link w:val="FooterChar"/>
    <w:uiPriority w:val="99"/>
    <w:unhideWhenUsed/>
    <w:rsid w:val="00636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816"/>
  </w:style>
  <w:style w:type="character" w:styleId="Hyperlink">
    <w:name w:val="Hyperlink"/>
    <w:basedOn w:val="DefaultParagraphFont"/>
    <w:uiPriority w:val="99"/>
    <w:unhideWhenUsed/>
    <w:rsid w:val="0066798C"/>
    <w:rPr>
      <w:color w:val="0563C1" w:themeColor="hyperlink"/>
      <w:u w:val="single"/>
    </w:rPr>
  </w:style>
  <w:style w:type="character" w:styleId="UnresolvedMention">
    <w:name w:val="Unresolved Mention"/>
    <w:basedOn w:val="DefaultParagraphFont"/>
    <w:uiPriority w:val="99"/>
    <w:semiHidden/>
    <w:unhideWhenUsed/>
    <w:rsid w:val="0066798C"/>
    <w:rPr>
      <w:color w:val="808080"/>
      <w:shd w:val="clear" w:color="auto" w:fill="E6E6E6"/>
    </w:rPr>
  </w:style>
  <w:style w:type="character" w:styleId="FollowedHyperlink">
    <w:name w:val="FollowedHyperlink"/>
    <w:basedOn w:val="DefaultParagraphFont"/>
    <w:uiPriority w:val="99"/>
    <w:semiHidden/>
    <w:unhideWhenUsed/>
    <w:rsid w:val="007A6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66bc/5b4eefe22b5a599309b8295a55c0cf59de00.pdf" TargetMode="External"/><Relationship Id="rId3" Type="http://schemas.openxmlformats.org/officeDocument/2006/relationships/settings" Target="settings.xml"/><Relationship Id="rId7" Type="http://schemas.openxmlformats.org/officeDocument/2006/relationships/hyperlink" Target="https://www.macs.hw.ac.uk/~dwcorne/Teaching/falkenauer96hybri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A0D2-B434-46F3-95A9-4E96CAB8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Stevenson, Lyle</dc:creator>
  <cp:keywords/>
  <dc:description/>
  <cp:lastModifiedBy>Stevenson, Lyle</cp:lastModifiedBy>
  <cp:revision>3</cp:revision>
  <dcterms:created xsi:type="dcterms:W3CDTF">2017-10-15T23:47:00Z</dcterms:created>
  <dcterms:modified xsi:type="dcterms:W3CDTF">2017-10-15T23:48:00Z</dcterms:modified>
</cp:coreProperties>
</file>