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B0D" w:rsidRPr="003B5617" w:rsidRDefault="00954B0D" w:rsidP="003B5617">
      <w:pPr>
        <w:jc w:val="center"/>
        <w:rPr>
          <w:b/>
          <w:sz w:val="24"/>
          <w:szCs w:val="24"/>
        </w:rPr>
      </w:pPr>
      <w:r w:rsidRPr="003B5617">
        <w:rPr>
          <w:b/>
          <w:sz w:val="24"/>
          <w:szCs w:val="24"/>
        </w:rPr>
        <w:t xml:space="preserve">EJERCICIO </w:t>
      </w:r>
      <w:proofErr w:type="spellStart"/>
      <w:r w:rsidRPr="003B5617">
        <w:rPr>
          <w:b/>
          <w:sz w:val="24"/>
          <w:szCs w:val="24"/>
        </w:rPr>
        <w:t>N°</w:t>
      </w:r>
      <w:proofErr w:type="spellEnd"/>
      <w:r w:rsidRPr="003B5617">
        <w:rPr>
          <w:b/>
          <w:sz w:val="24"/>
          <w:szCs w:val="24"/>
        </w:rPr>
        <w:t xml:space="preserve"> 2</w:t>
      </w:r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1619"/>
        <w:gridCol w:w="7448"/>
        <w:gridCol w:w="4536"/>
      </w:tblGrid>
      <w:tr w:rsidR="00954B0D" w:rsidRPr="003B5617" w:rsidTr="008C7BA5">
        <w:tc>
          <w:tcPr>
            <w:tcW w:w="1619" w:type="dxa"/>
          </w:tcPr>
          <w:p w:rsidR="00954B0D" w:rsidRPr="003B5617" w:rsidRDefault="00954B0D" w:rsidP="00954B0D">
            <w:pPr>
              <w:jc w:val="center"/>
              <w:rPr>
                <w:b/>
              </w:rPr>
            </w:pPr>
            <w:r w:rsidRPr="003B5617">
              <w:rPr>
                <w:b/>
              </w:rPr>
              <w:t>Usuario</w:t>
            </w:r>
          </w:p>
        </w:tc>
        <w:tc>
          <w:tcPr>
            <w:tcW w:w="7448" w:type="dxa"/>
          </w:tcPr>
          <w:p w:rsidR="00954B0D" w:rsidRPr="003B5617" w:rsidRDefault="00954B0D" w:rsidP="00954B0D">
            <w:pPr>
              <w:jc w:val="center"/>
              <w:rPr>
                <w:b/>
              </w:rPr>
            </w:pPr>
            <w:r w:rsidRPr="003B5617">
              <w:rPr>
                <w:b/>
              </w:rPr>
              <w:t>Responsabilidad</w:t>
            </w:r>
          </w:p>
        </w:tc>
        <w:tc>
          <w:tcPr>
            <w:tcW w:w="4536" w:type="dxa"/>
          </w:tcPr>
          <w:p w:rsidR="00954B0D" w:rsidRPr="003B5617" w:rsidRDefault="00954B0D" w:rsidP="00954B0D">
            <w:pPr>
              <w:jc w:val="center"/>
              <w:rPr>
                <w:b/>
              </w:rPr>
            </w:pPr>
            <w:r w:rsidRPr="003B5617">
              <w:rPr>
                <w:b/>
              </w:rPr>
              <w:t>Acceso</w:t>
            </w:r>
          </w:p>
        </w:tc>
      </w:tr>
      <w:tr w:rsidR="00954B0D" w:rsidRPr="003B5617" w:rsidTr="008C7BA5">
        <w:tc>
          <w:tcPr>
            <w:tcW w:w="1619" w:type="dxa"/>
          </w:tcPr>
          <w:p w:rsidR="00954B0D" w:rsidRPr="003B5617" w:rsidRDefault="00954B0D" w:rsidP="00954B0D">
            <w:pPr>
              <w:jc w:val="center"/>
            </w:pPr>
          </w:p>
        </w:tc>
        <w:tc>
          <w:tcPr>
            <w:tcW w:w="7448" w:type="dxa"/>
          </w:tcPr>
          <w:p w:rsidR="00954B0D" w:rsidRPr="003B5617" w:rsidRDefault="00954B0D" w:rsidP="00954B0D">
            <w:pPr>
              <w:jc w:val="center"/>
            </w:pPr>
          </w:p>
        </w:tc>
        <w:tc>
          <w:tcPr>
            <w:tcW w:w="4536" w:type="dxa"/>
          </w:tcPr>
          <w:p w:rsidR="00954B0D" w:rsidRPr="003B5617" w:rsidRDefault="00954B0D" w:rsidP="00954B0D">
            <w:pPr>
              <w:jc w:val="center"/>
            </w:pPr>
          </w:p>
        </w:tc>
      </w:tr>
      <w:tr w:rsidR="00954B0D" w:rsidRPr="003B5617" w:rsidTr="008C7BA5">
        <w:tc>
          <w:tcPr>
            <w:tcW w:w="1619" w:type="dxa"/>
          </w:tcPr>
          <w:p w:rsidR="00954B0D" w:rsidRPr="003B5617" w:rsidRDefault="00954B0D" w:rsidP="00954B0D">
            <w:pPr>
              <w:jc w:val="center"/>
            </w:pPr>
            <w:r w:rsidRPr="003B5617">
              <w:t>Visitante</w:t>
            </w:r>
          </w:p>
        </w:tc>
        <w:tc>
          <w:tcPr>
            <w:tcW w:w="7448" w:type="dxa"/>
          </w:tcPr>
          <w:p w:rsidR="00954B0D" w:rsidRPr="003B5617" w:rsidRDefault="008C7BA5" w:rsidP="008C7BA5">
            <w:r w:rsidRPr="003B5617">
              <w:t>-Consultar de vuelos, hoteles, excursiones, visitas guiadas y paquetes.</w:t>
            </w:r>
          </w:p>
          <w:p w:rsidR="008C7BA5" w:rsidRPr="003B5617" w:rsidRDefault="008C7BA5" w:rsidP="008C7BA5">
            <w:r w:rsidRPr="003B5617">
              <w:t>-Registrarse como cliente.</w:t>
            </w:r>
          </w:p>
        </w:tc>
        <w:tc>
          <w:tcPr>
            <w:tcW w:w="4536" w:type="dxa"/>
          </w:tcPr>
          <w:p w:rsidR="00954B0D" w:rsidRPr="003B5617" w:rsidRDefault="00EB1535" w:rsidP="00EB1535">
            <w:r w:rsidRPr="003B5617">
              <w:t>-</w:t>
            </w:r>
            <w:r w:rsidR="00327E55" w:rsidRPr="003B5617">
              <w:t>Mínimo</w:t>
            </w:r>
            <w:r w:rsidR="00954B0D" w:rsidRPr="003B5617">
              <w:t>, solo podrá consultar</w:t>
            </w:r>
            <w:r w:rsidRPr="003B5617">
              <w:t>.</w:t>
            </w:r>
          </w:p>
        </w:tc>
      </w:tr>
      <w:tr w:rsidR="009F124D" w:rsidRPr="003B5617" w:rsidTr="008C7BA5">
        <w:tc>
          <w:tcPr>
            <w:tcW w:w="1619" w:type="dxa"/>
          </w:tcPr>
          <w:p w:rsidR="009F124D" w:rsidRPr="003B5617" w:rsidRDefault="009F124D" w:rsidP="009F124D">
            <w:pPr>
              <w:jc w:val="center"/>
            </w:pPr>
            <w:r w:rsidRPr="003B5617">
              <w:t>Registrado</w:t>
            </w:r>
          </w:p>
        </w:tc>
        <w:tc>
          <w:tcPr>
            <w:tcW w:w="7448" w:type="dxa"/>
          </w:tcPr>
          <w:p w:rsidR="009F124D" w:rsidRPr="003B5617" w:rsidRDefault="008C7BA5" w:rsidP="008C7BA5">
            <w:r w:rsidRPr="003B5617">
              <w:t>-</w:t>
            </w:r>
            <w:proofErr w:type="spellStart"/>
            <w:r w:rsidRPr="003B5617">
              <w:t>Login</w:t>
            </w:r>
            <w:proofErr w:type="spellEnd"/>
            <w:r w:rsidRPr="003B5617">
              <w:t xml:space="preserve"> online al sistema.</w:t>
            </w:r>
          </w:p>
          <w:p w:rsidR="008C7BA5" w:rsidRPr="003B5617" w:rsidRDefault="008C7BA5" w:rsidP="008C7BA5">
            <w:r w:rsidRPr="003B5617">
              <w:t>-Consultar de vuelos, hoteles, excursiones, visit</w:t>
            </w:r>
            <w:bookmarkStart w:id="0" w:name="_GoBack"/>
            <w:bookmarkEnd w:id="0"/>
            <w:r w:rsidRPr="003B5617">
              <w:t>as guiadas y paquetes.</w:t>
            </w:r>
          </w:p>
          <w:p w:rsidR="008C7BA5" w:rsidRPr="003B5617" w:rsidRDefault="008C7BA5" w:rsidP="008C7BA5">
            <w:r w:rsidRPr="003B5617">
              <w:t>-Comprar(pagar) por distintos medios los productos disponibles.</w:t>
            </w:r>
          </w:p>
          <w:p w:rsidR="008C7BA5" w:rsidRPr="003B5617" w:rsidRDefault="008C7BA5" w:rsidP="008C7BA5">
            <w:r w:rsidRPr="003B5617">
              <w:t>-Realizar reservas por distintos medios de los productos disponibles.</w:t>
            </w:r>
          </w:p>
          <w:p w:rsidR="008C7BA5" w:rsidRPr="003B5617" w:rsidRDefault="008C7BA5" w:rsidP="008C7BA5">
            <w:r w:rsidRPr="003B5617">
              <w:t>-Financiar por distintos medios los productos disponibles.</w:t>
            </w:r>
          </w:p>
          <w:p w:rsidR="008C7BA5" w:rsidRPr="003B5617" w:rsidRDefault="008C7BA5" w:rsidP="008C7BA5">
            <w:r w:rsidRPr="003B5617">
              <w:t>-Modificar los datos de su perfil dentro de la plataforma.</w:t>
            </w:r>
          </w:p>
          <w:p w:rsidR="00327E55" w:rsidRPr="003B5617" w:rsidRDefault="00327E55" w:rsidP="008C7BA5">
            <w:r w:rsidRPr="003B5617">
              <w:t>-Cancelar productos ya adquiridos.</w:t>
            </w:r>
          </w:p>
        </w:tc>
        <w:tc>
          <w:tcPr>
            <w:tcW w:w="4536" w:type="dxa"/>
          </w:tcPr>
          <w:p w:rsidR="00EB1535" w:rsidRPr="003B5617" w:rsidRDefault="00EB1535" w:rsidP="00EB1535">
            <w:r w:rsidRPr="003B5617">
              <w:t>-Al panel de control donde podrá ir a sus compras, perfil y consultar productos.</w:t>
            </w:r>
          </w:p>
          <w:p w:rsidR="009F124D" w:rsidRPr="003B5617" w:rsidRDefault="00EB1535" w:rsidP="00EB1535">
            <w:r w:rsidRPr="003B5617">
              <w:t>-En la sección de compras podrá cancelar las mismas.</w:t>
            </w:r>
          </w:p>
          <w:p w:rsidR="00EB1535" w:rsidRPr="003B5617" w:rsidRDefault="00EB1535" w:rsidP="00EB1535">
            <w:r w:rsidRPr="003B5617">
              <w:t>-En su perfil podrá modificar sus datos personales y medios de pago.</w:t>
            </w:r>
          </w:p>
          <w:p w:rsidR="00EB1535" w:rsidRPr="003B5617" w:rsidRDefault="00EB1535" w:rsidP="00EB1535">
            <w:r w:rsidRPr="003B5617">
              <w:t>-Al consultar productos podrá comprarlos de manera directa o financiada o reservarlos.</w:t>
            </w:r>
          </w:p>
        </w:tc>
      </w:tr>
      <w:tr w:rsidR="009F124D" w:rsidRPr="003B5617" w:rsidTr="008C7BA5">
        <w:tc>
          <w:tcPr>
            <w:tcW w:w="1619" w:type="dxa"/>
          </w:tcPr>
          <w:p w:rsidR="009F124D" w:rsidRPr="003B5617" w:rsidRDefault="00327E55" w:rsidP="009F124D">
            <w:pPr>
              <w:jc w:val="center"/>
            </w:pPr>
            <w:r w:rsidRPr="003B5617">
              <w:t>Operador interno</w:t>
            </w:r>
          </w:p>
        </w:tc>
        <w:tc>
          <w:tcPr>
            <w:tcW w:w="7448" w:type="dxa"/>
          </w:tcPr>
          <w:p w:rsidR="009F124D" w:rsidRPr="003B5617" w:rsidRDefault="00EB1535" w:rsidP="00EB1535">
            <w:r w:rsidRPr="003B5617">
              <w:t>-</w:t>
            </w:r>
            <w:proofErr w:type="spellStart"/>
            <w:r w:rsidRPr="003B5617">
              <w:t>Login</w:t>
            </w:r>
            <w:proofErr w:type="spellEnd"/>
            <w:r w:rsidRPr="003B5617">
              <w:t xml:space="preserve"> online al sistema.</w:t>
            </w:r>
          </w:p>
          <w:p w:rsidR="00EB1535" w:rsidRPr="003B5617" w:rsidRDefault="00EB1535" w:rsidP="00EB1535">
            <w:r w:rsidRPr="003B5617">
              <w:t>-Cancelar productos de uno o varios usuarios registrados.</w:t>
            </w:r>
          </w:p>
          <w:p w:rsidR="00EB1535" w:rsidRPr="003B5617" w:rsidRDefault="00EB1535" w:rsidP="00EB1535">
            <w:r w:rsidRPr="003B5617">
              <w:t>-Reservar productos para uno o varios usuarios registrados.</w:t>
            </w:r>
          </w:p>
          <w:p w:rsidR="00EB1535" w:rsidRPr="003B5617" w:rsidRDefault="00EB1535" w:rsidP="00EB1535">
            <w:r w:rsidRPr="003B5617">
              <w:t>-Consultar todos los productos.</w:t>
            </w:r>
          </w:p>
          <w:p w:rsidR="00EB1535" w:rsidRPr="003B5617" w:rsidRDefault="00EB1535" w:rsidP="00EB1535">
            <w:r w:rsidRPr="003B5617">
              <w:t>-Proyectar preferencias de los clientes para realizar ofertas.</w:t>
            </w:r>
          </w:p>
          <w:p w:rsidR="00EB1535" w:rsidRPr="003B5617" w:rsidRDefault="00EB1535" w:rsidP="00EB1535">
            <w:r w:rsidRPr="003B5617">
              <w:t>-Acceder a información básica de un usuario registrado.</w:t>
            </w:r>
          </w:p>
          <w:p w:rsidR="00EB1535" w:rsidRPr="003B5617" w:rsidRDefault="00EB1535" w:rsidP="00EB1535">
            <w:r w:rsidRPr="003B5617">
              <w:t>-Agregar o modificar productos o datos de usuarios.</w:t>
            </w:r>
          </w:p>
        </w:tc>
        <w:tc>
          <w:tcPr>
            <w:tcW w:w="4536" w:type="dxa"/>
          </w:tcPr>
          <w:p w:rsidR="009F124D" w:rsidRPr="003B5617" w:rsidRDefault="00EB1535" w:rsidP="00EB1535">
            <w:r w:rsidRPr="003B5617">
              <w:t>-Al panel de control donde podrá ingresar a la información de un usuario registrado</w:t>
            </w:r>
            <w:r w:rsidR="001637C1" w:rsidRPr="003B5617">
              <w:t xml:space="preserve"> y</w:t>
            </w:r>
            <w:r w:rsidRPr="003B5617">
              <w:t xml:space="preserve"> productos.</w:t>
            </w:r>
          </w:p>
          <w:p w:rsidR="00EB1535" w:rsidRPr="003B5617" w:rsidRDefault="00EB1535" w:rsidP="00EB1535">
            <w:r w:rsidRPr="003B5617">
              <w:t>-</w:t>
            </w:r>
            <w:r w:rsidR="001637C1" w:rsidRPr="003B5617">
              <w:t>ABM de productos donde podrá agregar o modificar los mismos. La eliminación de los mismo es solicitada desde esta sección a un administrador que deberá aprobarla para que sea efectiva.</w:t>
            </w:r>
          </w:p>
          <w:p w:rsidR="001637C1" w:rsidRPr="003B5617" w:rsidRDefault="001637C1" w:rsidP="00EB1535">
            <w:r w:rsidRPr="003B5617">
              <w:t>-Sección de consulta de datos de usuarios.</w:t>
            </w:r>
          </w:p>
        </w:tc>
      </w:tr>
      <w:tr w:rsidR="009F124D" w:rsidRPr="003B5617" w:rsidTr="008C7BA5">
        <w:tc>
          <w:tcPr>
            <w:tcW w:w="1619" w:type="dxa"/>
          </w:tcPr>
          <w:p w:rsidR="009F124D" w:rsidRPr="003B5617" w:rsidRDefault="00327E55" w:rsidP="009F124D">
            <w:pPr>
              <w:jc w:val="center"/>
            </w:pPr>
            <w:r w:rsidRPr="003B5617">
              <w:t>Administrador</w:t>
            </w:r>
          </w:p>
        </w:tc>
        <w:tc>
          <w:tcPr>
            <w:tcW w:w="7448" w:type="dxa"/>
          </w:tcPr>
          <w:p w:rsidR="009F124D" w:rsidRPr="003B5617" w:rsidRDefault="001637C1" w:rsidP="001637C1">
            <w:r w:rsidRPr="003B5617">
              <w:t>-</w:t>
            </w:r>
            <w:proofErr w:type="spellStart"/>
            <w:r w:rsidRPr="003B5617">
              <w:t>Login</w:t>
            </w:r>
            <w:proofErr w:type="spellEnd"/>
            <w:r w:rsidRPr="003B5617">
              <w:t xml:space="preserve"> online al sistema.</w:t>
            </w:r>
          </w:p>
          <w:p w:rsidR="001637C1" w:rsidRPr="003B5617" w:rsidRDefault="001637C1" w:rsidP="001637C1">
            <w:r w:rsidRPr="003B5617">
              <w:t>-Cancelar productos de uno o varios usuarios registrados.</w:t>
            </w:r>
          </w:p>
          <w:p w:rsidR="001637C1" w:rsidRPr="003B5617" w:rsidRDefault="001637C1" w:rsidP="001637C1">
            <w:r w:rsidRPr="003B5617">
              <w:t>-Reservar productos para uno o varios usuarios registrados.</w:t>
            </w:r>
          </w:p>
          <w:p w:rsidR="001637C1" w:rsidRPr="003B5617" w:rsidRDefault="001637C1" w:rsidP="001637C1">
            <w:r w:rsidRPr="003B5617">
              <w:t>-Consultar, agregar, modificar y eliminar productos.</w:t>
            </w:r>
          </w:p>
          <w:p w:rsidR="001637C1" w:rsidRPr="003B5617" w:rsidRDefault="001637C1" w:rsidP="001637C1">
            <w:r w:rsidRPr="003B5617">
              <w:t>-Dar de alta, modificar o eliminar usuarios operadores.</w:t>
            </w:r>
          </w:p>
          <w:p w:rsidR="001637C1" w:rsidRPr="003B5617" w:rsidRDefault="001637C1" w:rsidP="001637C1">
            <w:r w:rsidRPr="003B5617">
              <w:t>-Proyectar estadísticas sobre productos en el lapso de tiempo deseado.</w:t>
            </w:r>
          </w:p>
          <w:p w:rsidR="001637C1" w:rsidRPr="003B5617" w:rsidRDefault="001637C1" w:rsidP="001637C1">
            <w:r w:rsidRPr="003B5617">
              <w:t>-Acceder al ranking de clientes por comportamiento.</w:t>
            </w:r>
          </w:p>
          <w:p w:rsidR="001637C1" w:rsidRPr="003B5617" w:rsidRDefault="001637C1" w:rsidP="001637C1">
            <w:r w:rsidRPr="003B5617">
              <w:t>-Proyectar estadísticas financieras sobre la empresa.</w:t>
            </w:r>
          </w:p>
        </w:tc>
        <w:tc>
          <w:tcPr>
            <w:tcW w:w="4536" w:type="dxa"/>
          </w:tcPr>
          <w:p w:rsidR="009F124D" w:rsidRPr="003B5617" w:rsidRDefault="001637C1" w:rsidP="00EB1535">
            <w:r w:rsidRPr="003B5617">
              <w:t>-Acceso a todo el sistema menos a los datos privados o financieros de los clientes u operadores.</w:t>
            </w:r>
          </w:p>
        </w:tc>
      </w:tr>
    </w:tbl>
    <w:p w:rsidR="00954B0D" w:rsidRPr="003B5617" w:rsidRDefault="00954B0D" w:rsidP="003B5617"/>
    <w:sectPr w:rsidR="00954B0D" w:rsidRPr="003B5617" w:rsidSect="008C7BA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0D"/>
    <w:rsid w:val="001637C1"/>
    <w:rsid w:val="00327E55"/>
    <w:rsid w:val="003509FD"/>
    <w:rsid w:val="003B5617"/>
    <w:rsid w:val="00483B28"/>
    <w:rsid w:val="00633639"/>
    <w:rsid w:val="00640502"/>
    <w:rsid w:val="00730082"/>
    <w:rsid w:val="0084758D"/>
    <w:rsid w:val="008C7BA5"/>
    <w:rsid w:val="00954B0D"/>
    <w:rsid w:val="009F124D"/>
    <w:rsid w:val="00CB2EE7"/>
    <w:rsid w:val="00D56CC0"/>
    <w:rsid w:val="00EB1535"/>
    <w:rsid w:val="00F9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60EE1"/>
  <w15:chartTrackingRefBased/>
  <w15:docId w15:val="{7844D045-8E4F-4DD7-A02E-B82E6469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5</cp:revision>
  <dcterms:created xsi:type="dcterms:W3CDTF">2018-07-04T23:05:00Z</dcterms:created>
  <dcterms:modified xsi:type="dcterms:W3CDTF">2018-07-06T21:27:00Z</dcterms:modified>
</cp:coreProperties>
</file>