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51455028"/>
        <w:docPartObj>
          <w:docPartGallery w:val="Cover Pages"/>
          <w:docPartUnique/>
        </w:docPartObj>
      </w:sdtPr>
      <w:sdtEndPr/>
      <w:sdtContent>
        <w:p w:rsidR="00012089" w:rsidRDefault="0034169C" w:rsidP="00012089">
          <w:pPr>
            <w:jc w:val="both"/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84975" cy="640715"/>
                    <wp:effectExtent l="9525" t="14605" r="15875" b="11430"/>
                    <wp:wrapNone/>
                    <wp:docPr id="16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4975" cy="64071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135587864"/>
                                  <w:placeholder>
                                    <w:docPart w:val="5EE75CC26CBC424A8CA047319271B171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610F4" w:rsidRDefault="003C007D" w:rsidP="00012089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Technische</w:t>
                                    </w:r>
                                    <w:r w:rsidR="00B610F4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ontwerp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8" o:spid="_x0000_s1026" style="position:absolute;left:0;text-align:left;margin-left:0;margin-top:0;width:534.25pt;height:50.45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" o:allowincell="f" fillcolor="#4f81bd [3204]" strokecolor="white [3212]" strokeweight="1pt">
                    <v:shadow color="#d8d8d8 [2732]" offset="3pt,3pt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135587864"/>
                            <w:placeholder>
                              <w:docPart w:val="5EE75CC26CBC424A8CA047319271B171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610F4" w:rsidRDefault="003C007D" w:rsidP="00012089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Technische</w:t>
                              </w:r>
                              <w:r w:rsidR="00B610F4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ontwerp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9425" cy="10678795"/>
                    <wp:effectExtent l="2540" t="0" r="6985" b="0"/>
                    <wp:wrapNone/>
                    <wp:docPr id="10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9425" cy="10678795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11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2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1">
                                        <a:lumMod val="74000"/>
                                        <a:lumOff val="0"/>
                                      </a:schemeClr>
                                    </a:gs>
                                  </a:gsLst>
                                  <a:path path="shape">
                                    <a:fillToRect l="50000" t="50000" r="50000" b="50000"/>
                                  </a:path>
                                </a:gra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1">
                                            <a:lumMod val="50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74000"/>
                                        <a:lumOff val="0"/>
                                        <a:alpha val="80000"/>
                                      </a:schemeClr>
                                    </a:gs>
                                  </a:gsLst>
                                  <a:path path="shape">
                                    <a:fillToRect l="50000" t="50000" r="50000" b="50000"/>
                                  </a:path>
                                </a:gra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1">
                                            <a:lumMod val="50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4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  <a:alpha val="80000"/>
                                    </a:schemeClr>
                                  </a:gs>
                                  <a:gs pos="100000">
                                    <a:schemeClr val="accent1">
                                      <a:lumMod val="74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ar"/>
                                    <w:id w:val="135587865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9-24T00:00:00Z">
                                      <w:dateFormat w:val="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610F4" w:rsidRDefault="00B610F4" w:rsidP="00012089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  <a:alpha val="80000"/>
                                    </a:schemeClr>
                                  </a:gs>
                                  <a:gs pos="100000">
                                    <a:schemeClr val="accent1">
                                      <a:lumMod val="74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Auteur"/>
                                    <w:id w:val="1355878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610F4" w:rsidRDefault="00B610F4" w:rsidP="00012089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012089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Team: IN102-4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Bedrijf"/>
                                    <w:id w:val="13558786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610F4" w:rsidRDefault="00B610F4" w:rsidP="00012089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012089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Door: ITopia</w:t>
                                      </w:r>
                                    </w:p>
                                  </w:sdtContent>
                                </w:sdt>
                                <w:p w:rsidR="00B610F4" w:rsidRDefault="003C007D" w:rsidP="00012089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Versie: 0.3</w:t>
                                  </w:r>
                                  <w:r w:rsidR="00DC057E">
                                    <w:rPr>
                                      <w:color w:val="FFFFFF" w:themeColor="background1"/>
                                    </w:rPr>
                                    <w:t xml:space="preserve"> (Concept)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" o:spid="_x0000_s1027" style="position:absolute;left:0;text-align:left;margin-left:186.55pt;margin-top:0;width:237.75pt;height:840.85pt;z-index:251658240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" o:allowincell="f">
                    <v:group id="Group 3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rect id="Rectangle 4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Td7MIA&#10;AADbAAAADwAAAGRycy9kb3ducmV2LnhtbERPTWsCMRC9F/ofwhS81awibVnNLkURPQlVqx6HzbhZ&#10;upksSdTtv28Eobd5vM+Zlb1txZV8aBwrGA0zEMSV0w3XCva75esHiBCRNbaOScEvBSiL56cZ5trd&#10;+Iuu21iLFMIhRwUmxi6XMlSGLIah64gTd3beYkzQ11J7vKVw28pxlr1Jiw2nBoMdzQ1VP9uLVbDZ&#10;vJ9OZrTwdfe9miwPi/nEHRulBi/95xREpD7+ix/utU7zx3D/JR0g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N3swgAAANsAAAAPAAAAAAAAAAAAAAAAAJgCAABkcnMvZG93&#10;bnJldi54bWxQSwUGAAAAAAQABAD1AAAAhwMAAAAA&#10;" fillcolor="#4f81bd [3204]" stroked="f" strokeweight="0">
                        <v:fill color2="#365e8f [2372]" rotate="t" focusposition=".5,.5" focussize="" focus="100%" type="gradientRadial"/>
                        <v:shadow color="#243f60 [1604]" offset="1pt"/>
                      </v:rect>
                      <v:rect id="Rectangle 5" o:spid="_x0000_s1030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AqMMA&#10;AADbAAAADwAAAGRycy9kb3ducmV2LnhtbERP30sCQRB+D/oflgl8y70MpC5XiaBIlDCNsLfhdry7&#10;3J09dke9/vs2CHybj+/nTGa9d+pIMbWBDdwMC1DEVbAt1wY+Ns/Xd6CSIFt0gcnADyWYTS8vJlja&#10;cOJ3Oq6lVjmEU4kGGpGu1DpVDXlMw9ARZ24XokfJMNbaRjzlcO/0qCjG2mPLuaHBjp4aqvbrgzfw&#10;8kb7XVxsVs7J53b0Nb//3i7FmMFV//gASqiXs/jf/Wrz/Fv4+yUfoK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wAqMMAAADbAAAADwAAAAAAAAAAAAAAAACYAgAAZHJzL2Rv&#10;d25yZXYueG1sUEsFBgAAAAAEAAQA9QAAAIgDAAAAAA==&#10;" fillcolor="#4f81bd [3204]" stroked="f" strokeweight="0">
                        <v:fill opacity="52428f" color2="#365e8f [2372]" o:opacity2="52428f" focusposition=".5,.5" focussize="" focus="100%" type="gradientRadial"/>
                        <v:shadow color="#243f60 [1604]" offset="1pt"/>
                      </v:rect>
                    </v:group>
                    <v:rect id="Rectangle 6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Ll8MEA&#10;AADbAAAADwAAAGRycy9kb3ducmV2LnhtbERP32vCMBB+H/g/hBv4NlNnGbUaRWSOgWOwqu9HczZl&#10;zaU0se3++0UY7O0+vp+33o62ET11vnasYD5LQBCXTtdcKTifDk8ZCB+QNTaOScEPedhuJg9rzLUb&#10;+Iv6IlQihrDPUYEJoc2l9KUhi37mWuLIXV1nMUTYVVJ3OMRw28jnJHmRFmuODQZb2hsqv4ubVZCd&#10;2R4+X5e79ONi5ovF8fqGvVRq+jjuViACjeFf/Od+13F+Cvdf4g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y5fDBAAAA2wAAAA8AAAAAAAAAAAAAAAAAmAIAAGRycy9kb3du&#10;cmV2LnhtbFBLBQYAAAAABAAEAPUAAACGAwAAAAA=&#10;" fillcolor="#4f81bd [3204]" stroked="f" strokeweight="0">
                      <v:fill opacity="52428f" color2="#365e8f [2372]" focusposition=".5,.5" focussize="" focus="100%" type="gradientRadial"/>
                      <v:shadow color="#243f60 [1604]" offset="1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ar"/>
                              <w:id w:val="13558786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9-24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610F4" w:rsidRDefault="00B610F4" w:rsidP="0001208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7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5Aa8EA&#10;AADbAAAADwAAAGRycy9kb3ducmV2LnhtbERP24rCMBB9X/Afwgi+ramXFa1GEVFZ2GXB2/vQjE2x&#10;mZQm1vr3ZmFh3+ZwrrNYtbYUDdW+cKxg0E9AEGdOF5wrOJ9271MQPiBrLB2Tgid5WC07bwtMtXvw&#10;gZpjyEUMYZ+iAhNClUrpM0MWfd9VxJG7utpiiLDOpa7xEcNtKYdJMpEWC44NBivaGMpux7tVMD2z&#10;3f1sZ+vx98UMRqOv6x4bqVSv267nIAK14V/85/7Ucf4H/P4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+QGvBAAAA2wAAAA8AAAAAAAAAAAAAAAAAmAIAAGRycy9kb3du&#10;cmV2LnhtbFBLBQYAAAAABAAEAPUAAACGAwAAAAA=&#10;" fillcolor="#4f81bd [3204]" stroked="f" strokeweight="0">
                      <v:fill opacity="52428f" color2="#365e8f [2372]" focusposition=".5,.5" focussize="" focus="100%" type="gradientRadial"/>
                      <v:shadow color="#243f60 [1604]" offset="1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Auteur"/>
                              <w:id w:val="1355878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610F4" w:rsidRDefault="00B610F4" w:rsidP="0001208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012089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Team: IN102-4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Bedrijf"/>
                              <w:id w:val="13558786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610F4" w:rsidRDefault="00B610F4" w:rsidP="0001208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012089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Door: ITopia</w:t>
                                </w:r>
                              </w:p>
                            </w:sdtContent>
                          </w:sdt>
                          <w:p w:rsidR="00B610F4" w:rsidRDefault="003C007D" w:rsidP="00012089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Versie: 0.3</w:t>
                            </w:r>
                            <w:r w:rsidR="00DC057E">
                              <w:rPr>
                                <w:color w:val="FFFFFF" w:themeColor="background1"/>
                              </w:rPr>
                              <w:t xml:space="preserve"> (Concept)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012089" w:rsidRDefault="00012089" w:rsidP="00012089">
          <w:pPr>
            <w:jc w:val="both"/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-72671</wp:posOffset>
                </wp:positionH>
                <wp:positionV relativeFrom="paragraph">
                  <wp:posOffset>3561641</wp:posOffset>
                </wp:positionV>
                <wp:extent cx="3681081" cy="1690577"/>
                <wp:effectExtent l="19050" t="0" r="0" b="0"/>
                <wp:wrapNone/>
                <wp:docPr id="2" name="Afbeelding 1" descr="http://3.bp.blogspot.com/-66kVbhUedxY/Tdnr99sY3XI/AAAAAAAAAAY/FYKYA9nuB7U/s320/itopia-hd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3.bp.blogspot.com/-66kVbhUedxY/Tdnr99sY3XI/AAAAAAAAAAY/FYKYA9nuB7U/s320/itopia-hd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81081" cy="1690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012089" w:rsidRPr="00DC057E" w:rsidRDefault="00012089" w:rsidP="00012089">
      <w:pPr>
        <w:pStyle w:val="Heading1"/>
        <w:rPr>
          <w:rFonts w:ascii="Arial" w:hAnsi="Arial" w:cs="Arial"/>
          <w:sz w:val="16"/>
          <w:szCs w:val="16"/>
        </w:rPr>
      </w:pPr>
      <w:r w:rsidRPr="00F01581">
        <w:lastRenderedPageBreak/>
        <w:t>Inhoudsopgave</w:t>
      </w:r>
      <w:r w:rsidR="00583958">
        <w:br/>
      </w:r>
    </w:p>
    <w:p w:rsidR="00012089" w:rsidRPr="00DC057E" w:rsidRDefault="00012089" w:rsidP="00583958">
      <w:pPr>
        <w:pStyle w:val="TOC1"/>
        <w:rPr>
          <w:rFonts w:eastAsiaTheme="minorEastAsia" w:cs="Arial"/>
          <w:szCs w:val="20"/>
          <w:lang w:eastAsia="nl-NL"/>
        </w:rPr>
      </w:pPr>
      <w:r w:rsidRPr="00DC057E">
        <w:rPr>
          <w:rFonts w:cs="Arial"/>
          <w:szCs w:val="20"/>
        </w:rPr>
        <w:fldChar w:fldCharType="begin"/>
      </w:r>
      <w:r w:rsidRPr="00DC057E">
        <w:rPr>
          <w:rFonts w:cs="Arial"/>
          <w:szCs w:val="20"/>
        </w:rPr>
        <w:instrText xml:space="preserve"> TOC \o "1-3" \h \z \u </w:instrText>
      </w:r>
      <w:r w:rsidRPr="00DC057E">
        <w:rPr>
          <w:rFonts w:cs="Arial"/>
          <w:szCs w:val="20"/>
        </w:rPr>
        <w:fldChar w:fldCharType="separate"/>
      </w:r>
      <w:hyperlink w:anchor="_Toc399932447" w:history="1">
        <w:r w:rsidRPr="00DC057E">
          <w:rPr>
            <w:rStyle w:val="Hyperlink"/>
            <w:rFonts w:cs="Arial"/>
            <w:b/>
            <w:szCs w:val="20"/>
          </w:rPr>
          <w:t>1 Inleiding:</w:t>
        </w:r>
        <w:r w:rsidRPr="00DC057E">
          <w:rPr>
            <w:rFonts w:cs="Arial"/>
            <w:webHidden/>
            <w:szCs w:val="20"/>
          </w:rPr>
          <w:tab/>
        </w:r>
        <w:r w:rsidR="00583958" w:rsidRPr="00DC057E">
          <w:rPr>
            <w:rFonts w:cs="Arial"/>
            <w:webHidden/>
            <w:szCs w:val="20"/>
          </w:rPr>
          <w:t xml:space="preserve"> </w:t>
        </w:r>
        <w:r w:rsidRPr="00DC057E">
          <w:rPr>
            <w:rFonts w:cs="Arial"/>
            <w:b/>
            <w:webHidden/>
            <w:szCs w:val="20"/>
          </w:rPr>
          <w:fldChar w:fldCharType="begin"/>
        </w:r>
        <w:r w:rsidRPr="00DC057E">
          <w:rPr>
            <w:rFonts w:cs="Arial"/>
            <w:b/>
            <w:webHidden/>
            <w:szCs w:val="20"/>
          </w:rPr>
          <w:instrText xml:space="preserve"> PAGEREF _Toc399932447 \h </w:instrText>
        </w:r>
        <w:r w:rsidRPr="00DC057E">
          <w:rPr>
            <w:rFonts w:cs="Arial"/>
            <w:b/>
            <w:webHidden/>
            <w:szCs w:val="20"/>
          </w:rPr>
        </w:r>
        <w:r w:rsidRPr="00DC057E">
          <w:rPr>
            <w:rFonts w:cs="Arial"/>
            <w:b/>
            <w:webHidden/>
            <w:szCs w:val="20"/>
          </w:rPr>
          <w:fldChar w:fldCharType="separate"/>
        </w:r>
        <w:r w:rsidRPr="00DC057E">
          <w:rPr>
            <w:rFonts w:cs="Arial"/>
            <w:b/>
            <w:webHidden/>
            <w:szCs w:val="20"/>
          </w:rPr>
          <w:t>3</w:t>
        </w:r>
        <w:r w:rsidRPr="00DC057E">
          <w:rPr>
            <w:rFonts w:cs="Arial"/>
            <w:b/>
            <w:webHidden/>
            <w:szCs w:val="20"/>
          </w:rPr>
          <w:fldChar w:fldCharType="end"/>
        </w:r>
      </w:hyperlink>
    </w:p>
    <w:p w:rsidR="00012089" w:rsidRPr="00DC057E" w:rsidRDefault="00C9019C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48" w:history="1">
        <w:r w:rsidR="00012089" w:rsidRPr="00DC057E">
          <w:rPr>
            <w:rStyle w:val="Hyperlink"/>
            <w:rFonts w:cs="Arial"/>
            <w:noProof/>
            <w:szCs w:val="20"/>
          </w:rPr>
          <w:t>1.1 Doel van dit document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_Toc399932448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012089" w:rsidRPr="00DC057E">
          <w:rPr>
            <w:rFonts w:cs="Arial"/>
            <w:b/>
            <w:noProof/>
            <w:webHidden/>
            <w:szCs w:val="20"/>
          </w:rPr>
          <w:t>3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012089" w:rsidRPr="00DC057E" w:rsidRDefault="00C9019C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49" w:history="1">
        <w:r w:rsidR="00012089" w:rsidRPr="00DC057E">
          <w:rPr>
            <w:rStyle w:val="Hyperlink"/>
            <w:rFonts w:cs="Arial"/>
            <w:noProof/>
            <w:szCs w:val="20"/>
          </w:rPr>
          <w:t>1.2 Opdracht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_Toc399932449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012089" w:rsidRPr="00DC057E">
          <w:rPr>
            <w:rFonts w:cs="Arial"/>
            <w:b/>
            <w:noProof/>
            <w:webHidden/>
            <w:szCs w:val="20"/>
          </w:rPr>
          <w:t>3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012089" w:rsidRDefault="00C9019C" w:rsidP="00583958">
      <w:pPr>
        <w:pStyle w:val="TOC2"/>
        <w:rPr>
          <w:rFonts w:cs="Arial"/>
          <w:b/>
          <w:noProof/>
          <w:szCs w:val="20"/>
        </w:rPr>
      </w:pPr>
      <w:hyperlink w:anchor="_Toc399932450" w:history="1">
        <w:r w:rsidR="00012089" w:rsidRPr="00DC057E">
          <w:rPr>
            <w:rStyle w:val="Hyperlink"/>
            <w:rFonts w:cs="Arial"/>
            <w:noProof/>
            <w:szCs w:val="20"/>
          </w:rPr>
          <w:t>1.3 Scope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_Toc399932450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012089" w:rsidRPr="00DC057E">
          <w:rPr>
            <w:rFonts w:cs="Arial"/>
            <w:b/>
            <w:noProof/>
            <w:webHidden/>
            <w:szCs w:val="20"/>
          </w:rPr>
          <w:t>3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8747B2" w:rsidRPr="008747B2" w:rsidRDefault="008747B2" w:rsidP="008747B2">
      <w:pPr>
        <w:ind w:left="708"/>
        <w:rPr>
          <w:sz w:val="20"/>
          <w:szCs w:val="20"/>
        </w:rPr>
      </w:pPr>
      <w:r w:rsidRPr="008747B2">
        <w:rPr>
          <w:sz w:val="20"/>
          <w:szCs w:val="20"/>
        </w:rPr>
        <w:t>1.3.1 Binnen de scope</w:t>
      </w:r>
      <w:r w:rsidRPr="008747B2">
        <w:rPr>
          <w:sz w:val="20"/>
          <w:szCs w:val="20"/>
        </w:rPr>
        <w:br/>
        <w:t xml:space="preserve">1.3.2 Buiten de scope </w:t>
      </w:r>
    </w:p>
    <w:p w:rsidR="00012089" w:rsidRPr="00DC057E" w:rsidRDefault="00C9019C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51" w:history="1">
        <w:r w:rsidR="00012089" w:rsidRPr="00DC057E">
          <w:rPr>
            <w:rStyle w:val="Hyperlink"/>
            <w:rFonts w:cs="Arial"/>
            <w:noProof/>
            <w:szCs w:val="20"/>
          </w:rPr>
          <w:t>1.4 Invulling van de opdracht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_Toc399932451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012089" w:rsidRPr="00DC057E">
          <w:rPr>
            <w:rFonts w:cs="Arial"/>
            <w:b/>
            <w:noProof/>
            <w:webHidden/>
            <w:szCs w:val="20"/>
          </w:rPr>
          <w:t>3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012089" w:rsidRPr="00DC057E" w:rsidRDefault="00C9019C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52" w:history="1">
        <w:r w:rsidR="00012089" w:rsidRPr="00DC057E">
          <w:rPr>
            <w:rStyle w:val="Hyperlink"/>
            <w:rFonts w:cs="Arial"/>
            <w:noProof/>
            <w:szCs w:val="20"/>
          </w:rPr>
          <w:t>1.5 Opdrachtgever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_Toc399932452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012089" w:rsidRPr="00DC057E">
          <w:rPr>
            <w:rFonts w:cs="Arial"/>
            <w:b/>
            <w:noProof/>
            <w:webHidden/>
            <w:szCs w:val="20"/>
          </w:rPr>
          <w:t>3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012089" w:rsidRPr="00DC057E" w:rsidRDefault="00C9019C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53" w:history="1">
        <w:r w:rsidR="00012089" w:rsidRPr="00DC057E">
          <w:rPr>
            <w:rStyle w:val="Hyperlink"/>
            <w:rFonts w:cs="Arial"/>
            <w:noProof/>
            <w:szCs w:val="20"/>
          </w:rPr>
          <w:t>1.6 Aannemer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_Toc399932453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012089" w:rsidRPr="00DC057E">
          <w:rPr>
            <w:rFonts w:cs="Arial"/>
            <w:b/>
            <w:noProof/>
            <w:webHidden/>
            <w:szCs w:val="20"/>
          </w:rPr>
          <w:t>3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B5783D" w:rsidRPr="00DC057E" w:rsidRDefault="00C9019C" w:rsidP="00583958">
      <w:pPr>
        <w:pStyle w:val="TOC2"/>
        <w:rPr>
          <w:rFonts w:cs="Arial"/>
          <w:noProof/>
          <w:szCs w:val="20"/>
        </w:rPr>
      </w:pPr>
      <w:hyperlink w:anchor="_Toc399932454" w:history="1">
        <w:r w:rsidR="00012089" w:rsidRPr="00DC057E">
          <w:rPr>
            <w:rStyle w:val="Hyperlink"/>
            <w:rFonts w:cs="Arial"/>
            <w:noProof/>
            <w:szCs w:val="20"/>
          </w:rPr>
          <w:t>1.7 Probleemstelling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_Toc399932454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012089" w:rsidRPr="00DC057E">
          <w:rPr>
            <w:rFonts w:cs="Arial"/>
            <w:b/>
            <w:noProof/>
            <w:webHidden/>
            <w:szCs w:val="20"/>
          </w:rPr>
          <w:t>3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B5783D" w:rsidRPr="00DC057E" w:rsidRDefault="00B5783D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r w:rsidRPr="00DC057E">
        <w:rPr>
          <w:rFonts w:cs="Arial"/>
          <w:szCs w:val="20"/>
        </w:rPr>
        <w:t xml:space="preserve">1.8 </w:t>
      </w:r>
      <w:r w:rsidR="003C007D">
        <w:rPr>
          <w:rFonts w:cs="Arial"/>
          <w:szCs w:val="20"/>
        </w:rPr>
        <w:t>Technisch</w:t>
      </w:r>
      <w:r w:rsidRPr="00DC057E">
        <w:rPr>
          <w:rFonts w:cs="Arial"/>
          <w:szCs w:val="20"/>
        </w:rPr>
        <w:t>e eisen:</w:t>
      </w:r>
      <w:r w:rsidRPr="00DC057E">
        <w:rPr>
          <w:rFonts w:cs="Arial"/>
          <w:szCs w:val="20"/>
        </w:rPr>
        <w:tab/>
      </w:r>
      <w:r w:rsidR="00583958" w:rsidRPr="00DC057E">
        <w:rPr>
          <w:rFonts w:cs="Arial"/>
          <w:szCs w:val="20"/>
        </w:rPr>
        <w:t xml:space="preserve"> </w:t>
      </w:r>
      <w:r w:rsidRPr="00DC057E">
        <w:rPr>
          <w:rFonts w:cs="Arial"/>
          <w:b/>
          <w:szCs w:val="20"/>
        </w:rPr>
        <w:t>3</w:t>
      </w:r>
    </w:p>
    <w:p w:rsidR="00012089" w:rsidRPr="00DC057E" w:rsidRDefault="00583958" w:rsidP="00583958">
      <w:pPr>
        <w:pStyle w:val="TOC1"/>
        <w:rPr>
          <w:rFonts w:eastAsiaTheme="minorEastAsia" w:cs="Arial"/>
          <w:szCs w:val="20"/>
          <w:lang w:eastAsia="nl-NL"/>
        </w:rPr>
      </w:pPr>
      <w:r w:rsidRPr="00DC057E">
        <w:rPr>
          <w:rFonts w:cs="Arial"/>
          <w:sz w:val="16"/>
          <w:szCs w:val="16"/>
        </w:rPr>
        <w:br/>
      </w:r>
      <w:hyperlink w:anchor="_Toc399932455" w:history="1">
        <w:r w:rsidR="00012089" w:rsidRPr="00DC057E">
          <w:rPr>
            <w:rStyle w:val="Hyperlink"/>
            <w:rFonts w:cs="Arial"/>
            <w:b/>
            <w:szCs w:val="20"/>
          </w:rPr>
          <w:t>2 Realisatie</w:t>
        </w:r>
        <w:r w:rsidR="00012089" w:rsidRPr="00DC057E">
          <w:rPr>
            <w:rFonts w:cs="Arial"/>
            <w:webHidden/>
            <w:szCs w:val="20"/>
          </w:rPr>
          <w:tab/>
        </w:r>
        <w:r w:rsidRPr="00DC057E">
          <w:rPr>
            <w:rFonts w:cs="Arial"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webHidden/>
            <w:szCs w:val="20"/>
          </w:rPr>
          <w:instrText xml:space="preserve"> PAGEREF _Toc399932455 \h </w:instrText>
        </w:r>
        <w:r w:rsidR="00012089" w:rsidRPr="00DC057E">
          <w:rPr>
            <w:rFonts w:cs="Arial"/>
            <w:b/>
            <w:webHidden/>
            <w:szCs w:val="20"/>
          </w:rPr>
        </w:r>
        <w:r w:rsidR="00012089" w:rsidRPr="00DC057E">
          <w:rPr>
            <w:rFonts w:cs="Arial"/>
            <w:b/>
            <w:webHidden/>
            <w:szCs w:val="20"/>
          </w:rPr>
          <w:fldChar w:fldCharType="separate"/>
        </w:r>
        <w:r w:rsidR="00012089" w:rsidRPr="00DC057E">
          <w:rPr>
            <w:rFonts w:cs="Arial"/>
            <w:b/>
            <w:webHidden/>
            <w:szCs w:val="20"/>
          </w:rPr>
          <w:t>4</w:t>
        </w:r>
        <w:r w:rsidR="00012089" w:rsidRPr="00DC057E">
          <w:rPr>
            <w:rFonts w:cs="Arial"/>
            <w:b/>
            <w:webHidden/>
            <w:szCs w:val="20"/>
          </w:rPr>
          <w:fldChar w:fldCharType="end"/>
        </w:r>
      </w:hyperlink>
    </w:p>
    <w:p w:rsidR="00012089" w:rsidRPr="00DC057E" w:rsidRDefault="00C9019C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56" w:history="1">
        <w:r w:rsidR="00012089" w:rsidRPr="00DC057E">
          <w:rPr>
            <w:rStyle w:val="Hyperlink"/>
            <w:rFonts w:cs="Arial"/>
            <w:noProof/>
            <w:szCs w:val="20"/>
          </w:rPr>
          <w:t xml:space="preserve">2. </w:t>
        </w:r>
        <w:r w:rsidR="008747B2">
          <w:rPr>
            <w:rStyle w:val="Hyperlink"/>
            <w:rFonts w:cs="Arial"/>
            <w:noProof/>
            <w:szCs w:val="20"/>
          </w:rPr>
          <w:t>Technische</w:t>
        </w:r>
        <w:r w:rsidR="00012089" w:rsidRPr="00DC057E">
          <w:rPr>
            <w:rStyle w:val="Hyperlink"/>
            <w:rFonts w:cs="Arial"/>
            <w:noProof/>
            <w:szCs w:val="20"/>
          </w:rPr>
          <w:t xml:space="preserve"> eisen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_Toc399932456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012089" w:rsidRPr="00DC057E">
          <w:rPr>
            <w:rFonts w:cs="Arial"/>
            <w:b/>
            <w:noProof/>
            <w:webHidden/>
            <w:szCs w:val="20"/>
          </w:rPr>
          <w:t>4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012089" w:rsidRPr="00DC057E" w:rsidRDefault="00C9019C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57" w:history="1">
        <w:r w:rsidR="00012089" w:rsidRPr="00DC057E">
          <w:rPr>
            <w:rStyle w:val="Hyperlink"/>
            <w:rFonts w:cs="Arial"/>
            <w:noProof/>
            <w:szCs w:val="20"/>
            <w:lang w:val="en-US"/>
          </w:rPr>
          <w:t>2.1 Software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_Toc399932457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012089" w:rsidRPr="00DC057E">
          <w:rPr>
            <w:rFonts w:cs="Arial"/>
            <w:b/>
            <w:noProof/>
            <w:webHidden/>
            <w:szCs w:val="20"/>
          </w:rPr>
          <w:t>4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583958" w:rsidRPr="00DC057E" w:rsidRDefault="00C9019C" w:rsidP="00583958">
      <w:pPr>
        <w:pStyle w:val="TOC2"/>
        <w:rPr>
          <w:rFonts w:cs="Arial"/>
          <w:noProof/>
          <w:szCs w:val="20"/>
        </w:rPr>
      </w:pPr>
      <w:hyperlink w:anchor="_Toc399932458" w:history="1">
        <w:r w:rsidR="00012089" w:rsidRPr="00DC057E">
          <w:rPr>
            <w:rStyle w:val="Hyperlink"/>
            <w:rFonts w:cs="Arial"/>
            <w:noProof/>
            <w:szCs w:val="20"/>
          </w:rPr>
          <w:t>2.2 Hardware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_Toc399932458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012089" w:rsidRPr="00DC057E">
          <w:rPr>
            <w:rFonts w:cs="Arial"/>
            <w:b/>
            <w:noProof/>
            <w:webHidden/>
            <w:szCs w:val="20"/>
          </w:rPr>
          <w:t>4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  <w:hyperlink w:anchor="_Toc399932459" w:history="1">
        <w:r w:rsidR="00583958" w:rsidRPr="00DC057E">
          <w:rPr>
            <w:rFonts w:cs="Arial"/>
            <w:szCs w:val="20"/>
          </w:rPr>
          <w:br/>
        </w:r>
        <w:r w:rsidR="00583958" w:rsidRPr="00DC057E">
          <w:rPr>
            <w:rFonts w:cs="Arial"/>
            <w:szCs w:val="20"/>
          </w:rPr>
          <w:br/>
        </w:r>
        <w:r w:rsidR="00012089" w:rsidRPr="00DC057E">
          <w:rPr>
            <w:rStyle w:val="Hyperlink"/>
            <w:rFonts w:cs="Arial"/>
            <w:b/>
            <w:noProof/>
            <w:szCs w:val="20"/>
          </w:rPr>
          <w:t>3. Beschrijving huidige situatie:</w:t>
        </w:r>
        <w:r w:rsidR="00583958" w:rsidRPr="00DC057E">
          <w:rPr>
            <w:rFonts w:cs="Arial"/>
            <w:noProof/>
            <w:webHidden/>
            <w:szCs w:val="20"/>
          </w:rPr>
          <w:tab/>
          <w:t xml:space="preserve"> 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begin"/>
        </w:r>
        <w:r w:rsidR="00012089" w:rsidRPr="00DC057E">
          <w:rPr>
            <w:rFonts w:cs="Arial"/>
            <w:b/>
            <w:noProof/>
            <w:webHidden/>
            <w:szCs w:val="20"/>
          </w:rPr>
          <w:instrText xml:space="preserve"> PAGEREF _Toc399932459 \h </w:instrText>
        </w:r>
        <w:r w:rsidR="00012089" w:rsidRPr="00DC057E">
          <w:rPr>
            <w:rFonts w:cs="Arial"/>
            <w:b/>
            <w:noProof/>
            <w:webHidden/>
            <w:szCs w:val="20"/>
          </w:rPr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separate"/>
        </w:r>
        <w:r w:rsidR="00012089" w:rsidRPr="00DC057E">
          <w:rPr>
            <w:rFonts w:cs="Arial"/>
            <w:b/>
            <w:noProof/>
            <w:webHidden/>
            <w:szCs w:val="20"/>
          </w:rPr>
          <w:t>4</w:t>
        </w:r>
        <w:r w:rsidR="00012089" w:rsidRPr="00DC057E">
          <w:rPr>
            <w:rFonts w:cs="Arial"/>
            <w:b/>
            <w:noProof/>
            <w:webHidden/>
            <w:szCs w:val="20"/>
          </w:rPr>
          <w:fldChar w:fldCharType="end"/>
        </w:r>
      </w:hyperlink>
    </w:p>
    <w:p w:rsidR="00583958" w:rsidRPr="00DC057E" w:rsidRDefault="00583958" w:rsidP="00583958">
      <w:pPr>
        <w:pStyle w:val="TOC2"/>
        <w:rPr>
          <w:rFonts w:cs="Arial"/>
          <w:noProof/>
          <w:szCs w:val="20"/>
        </w:rPr>
      </w:pPr>
      <w:r w:rsidRPr="00DC057E">
        <w:rPr>
          <w:rFonts w:cs="Arial"/>
          <w:noProof/>
          <w:szCs w:val="20"/>
        </w:rPr>
        <w:t>3.1 Waarden</w:t>
      </w:r>
      <w:r w:rsidRPr="00DC057E">
        <w:rPr>
          <w:rFonts w:cs="Arial"/>
          <w:noProof/>
          <w:szCs w:val="20"/>
        </w:rPr>
        <w:tab/>
      </w:r>
      <w:r w:rsidRPr="00DC057E">
        <w:rPr>
          <w:rFonts w:cs="Arial"/>
          <w:b/>
          <w:noProof/>
          <w:szCs w:val="20"/>
        </w:rPr>
        <w:t xml:space="preserve"> 4</w:t>
      </w:r>
      <w:r w:rsidRPr="00DC057E">
        <w:rPr>
          <w:rFonts w:cs="Arial"/>
          <w:noProof/>
          <w:szCs w:val="20"/>
        </w:rPr>
        <w:br/>
      </w:r>
    </w:p>
    <w:p w:rsidR="00DC057E" w:rsidRDefault="00583958" w:rsidP="00DC057E">
      <w:pPr>
        <w:pStyle w:val="TOC2"/>
        <w:rPr>
          <w:rStyle w:val="Heading1Char"/>
          <w:rFonts w:ascii="Arial" w:hAnsi="Arial" w:cs="Arial"/>
          <w:color w:val="auto"/>
          <w:sz w:val="20"/>
          <w:szCs w:val="20"/>
        </w:rPr>
      </w:pPr>
      <w:r w:rsidRPr="00DC057E">
        <w:rPr>
          <w:rStyle w:val="Heading1Char"/>
          <w:rFonts w:ascii="Arial" w:hAnsi="Arial" w:cs="Arial"/>
          <w:color w:val="auto"/>
          <w:sz w:val="20"/>
          <w:szCs w:val="20"/>
        </w:rPr>
        <w:t>4. Categorie: Toegankelijkheid en Navigatie</w:t>
      </w:r>
      <w:r w:rsidRPr="00DC057E">
        <w:rPr>
          <w:rStyle w:val="Heading1Char"/>
          <w:rFonts w:ascii="Arial" w:hAnsi="Arial" w:cs="Arial"/>
          <w:color w:val="auto"/>
          <w:sz w:val="20"/>
          <w:szCs w:val="20"/>
        </w:rPr>
        <w:tab/>
        <w:t xml:space="preserve"> </w:t>
      </w:r>
      <w:r w:rsidRPr="00F32DFF">
        <w:rPr>
          <w:rStyle w:val="Heading1Char"/>
          <w:rFonts w:ascii="Arial" w:hAnsi="Arial" w:cs="Arial"/>
          <w:color w:val="auto"/>
          <w:sz w:val="20"/>
          <w:szCs w:val="20"/>
        </w:rPr>
        <w:t>5</w:t>
      </w:r>
      <w:r w:rsidRPr="00DC057E">
        <w:rPr>
          <w:rStyle w:val="Heading1Char"/>
          <w:rFonts w:ascii="Arial" w:hAnsi="Arial" w:cs="Arial"/>
          <w:color w:val="auto"/>
          <w:sz w:val="20"/>
          <w:szCs w:val="20"/>
        </w:rPr>
        <w:br/>
      </w:r>
      <w:r w:rsidRPr="00DC057E">
        <w:rPr>
          <w:rStyle w:val="Heading1Char"/>
          <w:rFonts w:ascii="Arial" w:hAnsi="Arial" w:cs="Arial"/>
          <w:b w:val="0"/>
          <w:color w:val="auto"/>
          <w:sz w:val="20"/>
          <w:szCs w:val="20"/>
        </w:rPr>
        <w:t>4.1 Randvoorwaarden</w:t>
      </w:r>
      <w:r w:rsidRPr="00DC057E">
        <w:rPr>
          <w:rStyle w:val="Heading1Char"/>
          <w:rFonts w:ascii="Arial" w:hAnsi="Arial" w:cs="Arial"/>
          <w:b w:val="0"/>
          <w:color w:val="auto"/>
          <w:sz w:val="20"/>
          <w:szCs w:val="20"/>
        </w:rPr>
        <w:tab/>
      </w:r>
      <w:r w:rsidRPr="00DC057E">
        <w:rPr>
          <w:rStyle w:val="Heading1Char"/>
          <w:rFonts w:ascii="Arial" w:hAnsi="Arial" w:cs="Arial"/>
          <w:color w:val="auto"/>
          <w:sz w:val="20"/>
          <w:szCs w:val="20"/>
        </w:rPr>
        <w:t xml:space="preserve"> </w:t>
      </w:r>
      <w:r w:rsidRPr="00F32DFF">
        <w:rPr>
          <w:rStyle w:val="Heading1Char"/>
          <w:rFonts w:ascii="Arial" w:hAnsi="Arial" w:cs="Arial"/>
          <w:color w:val="auto"/>
          <w:sz w:val="20"/>
          <w:szCs w:val="20"/>
        </w:rPr>
        <w:t>5</w:t>
      </w:r>
    </w:p>
    <w:p w:rsidR="00DC057E" w:rsidRDefault="00DC057E" w:rsidP="00DC057E">
      <w:pPr>
        <w:pStyle w:val="TOC2"/>
        <w:rPr>
          <w:b/>
        </w:rPr>
      </w:pPr>
      <w:r>
        <w:t xml:space="preserve">4.2 Websitestructuur </w:t>
      </w:r>
      <w:r>
        <w:tab/>
      </w:r>
      <w:r w:rsidRPr="00F32DFF">
        <w:rPr>
          <w:b/>
        </w:rPr>
        <w:t>5</w:t>
      </w:r>
      <w:r w:rsidR="00F32DFF" w:rsidRPr="00F32DFF">
        <w:rPr>
          <w:b/>
        </w:rPr>
        <w:t>/6</w:t>
      </w:r>
    </w:p>
    <w:p w:rsidR="00635610" w:rsidRPr="00635610" w:rsidRDefault="00635610" w:rsidP="00635610">
      <w:pPr>
        <w:ind w:firstLine="220"/>
      </w:pPr>
      <w:r>
        <w:t>4.3 Bronnen</w:t>
      </w:r>
    </w:p>
    <w:p w:rsidR="00DC057E" w:rsidRPr="00DC057E" w:rsidRDefault="00DC057E" w:rsidP="00DC057E"/>
    <w:p w:rsidR="00012089" w:rsidRPr="00F77240" w:rsidRDefault="00012089" w:rsidP="00DC057E">
      <w:pPr>
        <w:tabs>
          <w:tab w:val="right" w:pos="9072"/>
        </w:tabs>
        <w:rPr>
          <w:rFonts w:ascii="Calibri" w:hAnsi="Calibri"/>
        </w:rPr>
      </w:pPr>
      <w:r w:rsidRPr="00DC057E">
        <w:rPr>
          <w:rFonts w:ascii="Arial" w:hAnsi="Arial" w:cs="Arial"/>
          <w:sz w:val="20"/>
          <w:szCs w:val="20"/>
        </w:rPr>
        <w:fldChar w:fldCharType="end"/>
      </w:r>
      <w:r w:rsidRPr="00F01581">
        <w:fldChar w:fldCharType="begin"/>
      </w:r>
      <w:r w:rsidRPr="00F01581">
        <w:instrText xml:space="preserve"> TOC \o "1-3" \h \z \u </w:instrText>
      </w:r>
      <w:r w:rsidRPr="00F01581">
        <w:fldChar w:fldCharType="separate"/>
      </w:r>
      <w:r w:rsidR="00DC057E">
        <w:tab/>
      </w:r>
    </w:p>
    <w:p w:rsidR="00012089" w:rsidRPr="00583958" w:rsidRDefault="00012089" w:rsidP="00583958">
      <w:pPr>
        <w:pStyle w:val="TOC1"/>
      </w:pPr>
    </w:p>
    <w:p w:rsidR="00012089" w:rsidRPr="00F01581" w:rsidRDefault="00012089" w:rsidP="00012089">
      <w:r w:rsidRPr="00F01581">
        <w:fldChar w:fldCharType="end"/>
      </w:r>
    </w:p>
    <w:p w:rsidR="00012089" w:rsidRPr="00F77240" w:rsidRDefault="00012089" w:rsidP="00012089">
      <w:pPr>
        <w:pStyle w:val="Heading1"/>
      </w:pPr>
      <w:r w:rsidRPr="00F77240">
        <w:br w:type="page"/>
      </w:r>
      <w:bookmarkStart w:id="0" w:name="_Toc232820724"/>
      <w:bookmarkStart w:id="1" w:name="_Toc399932447"/>
      <w:r>
        <w:lastRenderedPageBreak/>
        <w:t xml:space="preserve">1 </w:t>
      </w:r>
      <w:r w:rsidRPr="00F77240">
        <w:t>Inleiding</w:t>
      </w:r>
      <w:bookmarkEnd w:id="0"/>
      <w:r w:rsidRPr="00F77240">
        <w:t>:</w:t>
      </w:r>
      <w:bookmarkEnd w:id="1"/>
    </w:p>
    <w:p w:rsidR="00012089" w:rsidRPr="003015BD" w:rsidRDefault="00012089" w:rsidP="00012089">
      <w:r>
        <w:t xml:space="preserve">In deze </w:t>
      </w:r>
      <w:r w:rsidR="003C007D">
        <w:t>Technische Document</w:t>
      </w:r>
      <w:r w:rsidRPr="00F01581">
        <w:t xml:space="preserve"> Design staan </w:t>
      </w:r>
      <w:r w:rsidR="003C007D">
        <w:t xml:space="preserve">technische </w:t>
      </w:r>
      <w:r w:rsidRPr="00F01581">
        <w:t>functies beschreven die in een portal die samengekoppeld wordt me</w:t>
      </w:r>
      <w:r>
        <w:t xml:space="preserve">t het WiFi netwerk/commucatie. </w:t>
      </w:r>
    </w:p>
    <w:p w:rsidR="00012089" w:rsidRPr="00B5783D" w:rsidRDefault="00012089" w:rsidP="00B5783D">
      <w:pPr>
        <w:pStyle w:val="Heading2"/>
        <w:rPr>
          <w:sz w:val="16"/>
          <w:szCs w:val="16"/>
        </w:rPr>
      </w:pPr>
      <w:bookmarkStart w:id="2" w:name="_Toc232820725"/>
      <w:bookmarkStart w:id="3" w:name="_Toc399932448"/>
      <w:r w:rsidRPr="00F01581">
        <w:t>1.1 Doel van dit document</w:t>
      </w:r>
      <w:bookmarkEnd w:id="2"/>
      <w:bookmarkEnd w:id="3"/>
      <w:r w:rsidR="00B5783D">
        <w:br/>
      </w:r>
    </w:p>
    <w:p w:rsidR="00012089" w:rsidRPr="00F01581" w:rsidRDefault="00012089" w:rsidP="00012089">
      <w:pPr>
        <w:rPr>
          <w:rFonts w:cs="Arial"/>
        </w:rPr>
      </w:pPr>
      <w:r w:rsidRPr="003015BD">
        <w:rPr>
          <w:rFonts w:cs="Arial"/>
        </w:rPr>
        <w:t xml:space="preserve">Dit document beschrijft de </w:t>
      </w:r>
      <w:r w:rsidR="003C007D">
        <w:rPr>
          <w:rFonts w:cs="Arial"/>
        </w:rPr>
        <w:t>technische</w:t>
      </w:r>
      <w:r w:rsidRPr="003015BD">
        <w:rPr>
          <w:rFonts w:cs="Arial"/>
        </w:rPr>
        <w:t xml:space="preserve"> werking van het </w:t>
      </w:r>
      <w:r>
        <w:rPr>
          <w:rFonts w:cs="Arial"/>
        </w:rPr>
        <w:t xml:space="preserve">aan te leggen </w:t>
      </w:r>
      <w:r w:rsidRPr="003015BD">
        <w:rPr>
          <w:rFonts w:cs="Arial"/>
        </w:rPr>
        <w:t>netwerk. Dit</w:t>
      </w:r>
      <w:r>
        <w:rPr>
          <w:rFonts w:cs="Arial"/>
        </w:rPr>
        <w:t xml:space="preserve"> netwerk wordt aangelegd in de vliegtuigen van Corendon, v</w:t>
      </w:r>
      <w:r w:rsidRPr="00F01581">
        <w:rPr>
          <w:rFonts w:cs="Arial"/>
        </w:rPr>
        <w:t>oor vliegmaatschappij Corendon moet er gebruik worden gemaakt via het WiFi netwerk binnen de vliegtuig. (Zie hiervoor ook de Business Case).</w:t>
      </w:r>
    </w:p>
    <w:p w:rsidR="00012089" w:rsidRPr="00B5783D" w:rsidRDefault="00012089" w:rsidP="00B5783D">
      <w:pPr>
        <w:pStyle w:val="Heading2"/>
        <w:rPr>
          <w:sz w:val="16"/>
          <w:szCs w:val="16"/>
        </w:rPr>
      </w:pPr>
      <w:bookmarkStart w:id="4" w:name="_Toc232820726"/>
      <w:bookmarkStart w:id="5" w:name="_Toc399932449"/>
      <w:r w:rsidRPr="00F01581">
        <w:t>1.2 Opdracht</w:t>
      </w:r>
      <w:bookmarkEnd w:id="4"/>
      <w:bookmarkEnd w:id="5"/>
      <w:r w:rsidR="00B5783D">
        <w:br/>
      </w:r>
    </w:p>
    <w:p w:rsidR="00012089" w:rsidRPr="00F01581" w:rsidRDefault="00012089" w:rsidP="00012089">
      <w:pPr>
        <w:rPr>
          <w:rFonts w:cs="Arial"/>
        </w:rPr>
      </w:pPr>
      <w:r w:rsidRPr="00F01581">
        <w:rPr>
          <w:rFonts w:cs="Arial"/>
        </w:rPr>
        <w:t xml:space="preserve">De opdracht luidt: “Breng de WiFi netwerken in Corendon”, hierbij maken we gebruik van de bestande Raspberry Pi B model. Hiervoor wordt er een mooi voorbeeld gegeven van hoe de internet gaat werken. </w:t>
      </w:r>
    </w:p>
    <w:p w:rsidR="00012089" w:rsidRPr="00B5783D" w:rsidRDefault="00012089" w:rsidP="008747B2">
      <w:pPr>
        <w:pStyle w:val="Heading2"/>
        <w:numPr>
          <w:ilvl w:val="1"/>
          <w:numId w:val="12"/>
        </w:numPr>
        <w:rPr>
          <w:sz w:val="16"/>
          <w:szCs w:val="16"/>
        </w:rPr>
      </w:pPr>
      <w:bookmarkStart w:id="6" w:name="_Toc232820727"/>
      <w:bookmarkStart w:id="7" w:name="_Toc399932450"/>
      <w:r w:rsidRPr="00F01581">
        <w:t>Scope</w:t>
      </w:r>
      <w:bookmarkEnd w:id="6"/>
      <w:bookmarkEnd w:id="7"/>
      <w:r w:rsidR="00B5783D">
        <w:br/>
      </w:r>
      <w:r w:rsidR="008747B2">
        <w:rPr>
          <w:sz w:val="16"/>
          <w:szCs w:val="16"/>
        </w:rPr>
        <w:br/>
      </w:r>
      <w:r w:rsidR="008747B2" w:rsidRPr="008747B2">
        <w:rPr>
          <w:sz w:val="24"/>
          <w:szCs w:val="24"/>
        </w:rPr>
        <w:t>1.3.1 – Binnen de scope</w:t>
      </w:r>
      <w:r w:rsidR="008747B2">
        <w:rPr>
          <w:sz w:val="24"/>
          <w:szCs w:val="24"/>
        </w:rPr>
        <w:br/>
      </w:r>
    </w:p>
    <w:p w:rsidR="008747B2" w:rsidRPr="008747B2" w:rsidRDefault="00012089" w:rsidP="008747B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8747B2">
        <w:rPr>
          <w:rFonts w:asciiTheme="minorHAnsi" w:hAnsiTheme="minorHAnsi" w:cs="Arial"/>
        </w:rPr>
        <w:t xml:space="preserve">Corendon zal een Captive Portal hebben, voordat een gebruiker kan inloggen. </w:t>
      </w:r>
      <w:r w:rsidR="008747B2" w:rsidRPr="008747B2">
        <w:rPr>
          <w:rFonts w:asciiTheme="minorHAnsi" w:hAnsiTheme="minorHAnsi" w:cs="Arial"/>
        </w:rPr>
        <w:br/>
      </w:r>
      <w:r w:rsidR="008747B2" w:rsidRPr="008747B2">
        <w:rPr>
          <w:rFonts w:asciiTheme="minorHAnsi" w:hAnsiTheme="minorHAnsi" w:cs="Arial"/>
          <w:color w:val="000000"/>
          <w:shd w:val="clear" w:color="auto" w:fill="FFFFFF"/>
        </w:rPr>
        <w:t>database instaleren en configureren</w:t>
      </w:r>
    </w:p>
    <w:p w:rsidR="008747B2" w:rsidRPr="008747B2" w:rsidRDefault="008747B2" w:rsidP="008747B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16"/>
          <w:szCs w:val="16"/>
        </w:rPr>
      </w:pPr>
      <w:r w:rsidRPr="008747B2">
        <w:rPr>
          <w:rFonts w:asciiTheme="minorHAnsi" w:hAnsiTheme="minorHAnsi" w:cs="Arial"/>
          <w:color w:val="000000"/>
          <w:shd w:val="clear" w:color="auto" w:fill="FFFFFF"/>
        </w:rPr>
        <w:t>Instaleren en configureren van Debian</w:t>
      </w:r>
      <w:r w:rsidRPr="008747B2">
        <w:rPr>
          <w:rFonts w:asciiTheme="minorHAnsi" w:hAnsiTheme="minorHAnsi" w:cs="Arial"/>
          <w:color w:val="000000"/>
        </w:rPr>
        <w:br/>
      </w:r>
    </w:p>
    <w:p w:rsidR="008747B2" w:rsidRPr="008747B2" w:rsidRDefault="008747B2" w:rsidP="008747B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16"/>
          <w:szCs w:val="16"/>
        </w:rPr>
      </w:pPr>
      <w:r w:rsidRPr="008747B2">
        <w:rPr>
          <w:rFonts w:asciiTheme="minorHAnsi" w:hAnsiTheme="minorHAnsi" w:cs="Arial"/>
          <w:color w:val="000000"/>
          <w:shd w:val="clear" w:color="auto" w:fill="FFFFFF"/>
        </w:rPr>
        <w:t>WiFi configureren</w:t>
      </w:r>
      <w:r w:rsidRPr="008747B2">
        <w:rPr>
          <w:rFonts w:asciiTheme="minorHAnsi" w:hAnsiTheme="minorHAnsi" w:cs="Arial"/>
          <w:color w:val="000000"/>
          <w:shd w:val="clear" w:color="auto" w:fill="FFFFFF"/>
        </w:rPr>
        <w:br/>
      </w:r>
    </w:p>
    <w:p w:rsidR="008747B2" w:rsidRPr="008747B2" w:rsidRDefault="008747B2" w:rsidP="008747B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16"/>
          <w:szCs w:val="16"/>
        </w:rPr>
      </w:pPr>
      <w:r w:rsidRPr="008747B2">
        <w:rPr>
          <w:rFonts w:asciiTheme="minorHAnsi" w:hAnsiTheme="minorHAnsi" w:cs="Arial"/>
          <w:color w:val="000000"/>
          <w:shd w:val="clear" w:color="auto" w:fill="FFFFFF"/>
        </w:rPr>
        <w:t xml:space="preserve">Switch configureren </w:t>
      </w:r>
      <w:r w:rsidRPr="008747B2">
        <w:rPr>
          <w:rFonts w:asciiTheme="minorHAnsi" w:hAnsiTheme="minorHAnsi" w:cs="Arial"/>
          <w:color w:val="000000"/>
          <w:shd w:val="clear" w:color="auto" w:fill="FFFFFF"/>
        </w:rPr>
        <w:br/>
      </w:r>
    </w:p>
    <w:p w:rsidR="008747B2" w:rsidRPr="008747B2" w:rsidRDefault="008747B2" w:rsidP="008747B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16"/>
          <w:szCs w:val="16"/>
        </w:rPr>
      </w:pPr>
      <w:r w:rsidRPr="008747B2">
        <w:rPr>
          <w:rFonts w:asciiTheme="minorHAnsi" w:hAnsiTheme="minorHAnsi" w:cs="Arial"/>
          <w:color w:val="000000"/>
          <w:shd w:val="clear" w:color="auto" w:fill="FFFFFF"/>
        </w:rPr>
        <w:t>Configureren Captive Portal</w:t>
      </w:r>
      <w:r w:rsidRPr="008747B2">
        <w:rPr>
          <w:rFonts w:asciiTheme="minorHAnsi" w:hAnsiTheme="minorHAnsi" w:cs="Arial"/>
          <w:color w:val="000000"/>
          <w:shd w:val="clear" w:color="auto" w:fill="FFFFFF"/>
        </w:rPr>
        <w:br/>
      </w:r>
    </w:p>
    <w:p w:rsidR="008747B2" w:rsidRPr="008747B2" w:rsidRDefault="008747B2" w:rsidP="008747B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16"/>
          <w:szCs w:val="16"/>
        </w:rPr>
      </w:pPr>
      <w:r w:rsidRPr="008747B2">
        <w:rPr>
          <w:rFonts w:asciiTheme="minorHAnsi" w:hAnsiTheme="minorHAnsi" w:cs="Arial"/>
          <w:color w:val="000000"/>
          <w:shd w:val="clear" w:color="auto" w:fill="FFFFFF"/>
        </w:rPr>
        <w:t xml:space="preserve">Configureren van firewall </w:t>
      </w:r>
      <w:r w:rsidRPr="008747B2">
        <w:rPr>
          <w:rFonts w:asciiTheme="minorHAnsi" w:hAnsiTheme="minorHAnsi" w:cs="Arial"/>
          <w:color w:val="000000"/>
          <w:shd w:val="clear" w:color="auto" w:fill="FFFFFF"/>
        </w:rPr>
        <w:br/>
      </w:r>
    </w:p>
    <w:p w:rsidR="008747B2" w:rsidRPr="008747B2" w:rsidRDefault="008747B2" w:rsidP="008747B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40" w:afterAutospacing="0"/>
        <w:textAlignment w:val="baseline"/>
        <w:rPr>
          <w:rFonts w:asciiTheme="minorHAnsi" w:hAnsiTheme="minorHAnsi" w:cs="Arial"/>
          <w:color w:val="000000"/>
        </w:rPr>
      </w:pPr>
      <w:r w:rsidRPr="008747B2">
        <w:rPr>
          <w:rFonts w:asciiTheme="minorHAnsi" w:hAnsiTheme="minorHAnsi" w:cs="Arial"/>
          <w:color w:val="000000"/>
          <w:shd w:val="clear" w:color="auto" w:fill="FFFFFF"/>
        </w:rPr>
        <w:t>Acces</w:t>
      </w:r>
      <w:r>
        <w:rPr>
          <w:rFonts w:asciiTheme="minorHAnsi" w:hAnsiTheme="minorHAnsi" w:cs="Arial"/>
          <w:color w:val="000000"/>
          <w:shd w:val="clear" w:color="auto" w:fill="FFFFFF"/>
        </w:rPr>
        <w:t>s</w:t>
      </w:r>
      <w:r w:rsidRPr="008747B2">
        <w:rPr>
          <w:rFonts w:asciiTheme="minorHAnsi" w:hAnsiTheme="minorHAnsi" w:cs="Arial"/>
          <w:color w:val="000000"/>
          <w:shd w:val="clear" w:color="auto" w:fill="FFFFFF"/>
        </w:rPr>
        <w:t xml:space="preserve"> point configureren</w:t>
      </w:r>
    </w:p>
    <w:p w:rsidR="008747B2" w:rsidRPr="008747B2" w:rsidRDefault="008747B2" w:rsidP="008747B2">
      <w:pPr>
        <w:pStyle w:val="Heading2"/>
        <w:ind w:firstLine="360"/>
        <w:rPr>
          <w:sz w:val="16"/>
          <w:szCs w:val="16"/>
        </w:rPr>
      </w:pPr>
      <w:r w:rsidRPr="008747B2">
        <w:rPr>
          <w:sz w:val="24"/>
          <w:szCs w:val="24"/>
        </w:rPr>
        <w:t>1.3.2 – Buiten de scope</w:t>
      </w:r>
      <w:r>
        <w:rPr>
          <w:sz w:val="24"/>
          <w:szCs w:val="24"/>
        </w:rPr>
        <w:br/>
      </w:r>
    </w:p>
    <w:p w:rsidR="008747B2" w:rsidRPr="008747B2" w:rsidRDefault="008747B2" w:rsidP="001C1FEF">
      <w:pPr>
        <w:pStyle w:val="ListParagraph"/>
        <w:numPr>
          <w:ilvl w:val="0"/>
          <w:numId w:val="13"/>
        </w:numPr>
        <w:rPr>
          <w:sz w:val="16"/>
          <w:szCs w:val="16"/>
        </w:rPr>
      </w:pPr>
      <w:proofErr w:type="spellStart"/>
      <w:r>
        <w:t>Bekabeling</w:t>
      </w:r>
      <w:proofErr w:type="spellEnd"/>
      <w:r>
        <w:br/>
      </w:r>
      <w:bookmarkStart w:id="8" w:name="_Toc232820728"/>
      <w:bookmarkStart w:id="9" w:name="_Toc399932451"/>
    </w:p>
    <w:p w:rsidR="00012089" w:rsidRPr="008747B2" w:rsidRDefault="00012089" w:rsidP="008747B2">
      <w:pPr>
        <w:pStyle w:val="Heading2"/>
        <w:rPr>
          <w:sz w:val="16"/>
          <w:szCs w:val="16"/>
        </w:rPr>
      </w:pPr>
      <w:r w:rsidRPr="00F01581">
        <w:t>1.4 Invulling van de opdracht</w:t>
      </w:r>
      <w:bookmarkEnd w:id="8"/>
      <w:bookmarkEnd w:id="9"/>
      <w:r w:rsidR="00B5783D">
        <w:br/>
      </w:r>
    </w:p>
    <w:p w:rsidR="00012089" w:rsidRPr="00F01581" w:rsidRDefault="00012089" w:rsidP="00012089">
      <w:pPr>
        <w:rPr>
          <w:rFonts w:cs="Arial"/>
        </w:rPr>
      </w:pPr>
      <w:r w:rsidRPr="00F01581">
        <w:rPr>
          <w:rFonts w:cs="Arial"/>
        </w:rPr>
        <w:t>Dit document is het resultaat van bovenstaande opdracht. In dit document zijn beide aspecten van de opdracht samengevat.</w:t>
      </w:r>
      <w:r>
        <w:rPr>
          <w:rFonts w:cs="Arial"/>
        </w:rPr>
        <w:t xml:space="preserve"> </w:t>
      </w:r>
      <w:r w:rsidRPr="00F01581">
        <w:rPr>
          <w:rFonts w:cs="Arial"/>
        </w:rPr>
        <w:t>Als basis voor dit document hebben gediend:</w:t>
      </w:r>
    </w:p>
    <w:p w:rsidR="00012089" w:rsidRDefault="00012089" w:rsidP="00012089">
      <w:pPr>
        <w:numPr>
          <w:ilvl w:val="0"/>
          <w:numId w:val="2"/>
        </w:numPr>
        <w:spacing w:after="0"/>
        <w:rPr>
          <w:rFonts w:cs="Arial"/>
        </w:rPr>
      </w:pPr>
      <w:r w:rsidRPr="00F01581">
        <w:rPr>
          <w:rFonts w:cs="Arial"/>
        </w:rPr>
        <w:t>Business Case</w:t>
      </w:r>
    </w:p>
    <w:p w:rsidR="00012089" w:rsidRPr="00583958" w:rsidRDefault="003C007D" w:rsidP="00012089">
      <w:pPr>
        <w:numPr>
          <w:ilvl w:val="0"/>
          <w:numId w:val="2"/>
        </w:numPr>
        <w:spacing w:after="0"/>
        <w:rPr>
          <w:rFonts w:cs="Arial"/>
        </w:rPr>
      </w:pPr>
      <w:r>
        <w:rPr>
          <w:rFonts w:cs="Arial"/>
        </w:rPr>
        <w:t>Functional</w:t>
      </w:r>
      <w:r w:rsidR="00012089">
        <w:rPr>
          <w:rFonts w:cs="Arial"/>
        </w:rPr>
        <w:t xml:space="preserve"> Design</w:t>
      </w:r>
    </w:p>
    <w:p w:rsidR="00012089" w:rsidRPr="00583958" w:rsidRDefault="00012089" w:rsidP="00583958">
      <w:pPr>
        <w:pStyle w:val="Heading2"/>
        <w:rPr>
          <w:sz w:val="16"/>
          <w:szCs w:val="16"/>
        </w:rPr>
      </w:pPr>
      <w:bookmarkStart w:id="10" w:name="_Toc399932452"/>
      <w:r w:rsidRPr="009E250D">
        <w:t>1.5 Opdrachtgever</w:t>
      </w:r>
      <w:bookmarkEnd w:id="10"/>
      <w:r w:rsidR="00583958">
        <w:br/>
      </w:r>
    </w:p>
    <w:p w:rsidR="00012089" w:rsidRPr="00012089" w:rsidRDefault="00012089" w:rsidP="00012089">
      <w:pPr>
        <w:rPr>
          <w:rFonts w:cs="Arial"/>
        </w:rPr>
      </w:pPr>
      <w:r w:rsidRPr="009E250D">
        <w:rPr>
          <w:rFonts w:cs="Arial"/>
        </w:rPr>
        <w:t xml:space="preserve">De opdrachtgever is: </w:t>
      </w:r>
      <w:r>
        <w:rPr>
          <w:rFonts w:cs="Arial"/>
        </w:rPr>
        <w:t>Corendon.</w:t>
      </w:r>
    </w:p>
    <w:p w:rsidR="00012089" w:rsidRDefault="00012089" w:rsidP="00012089">
      <w:pPr>
        <w:pStyle w:val="Heading2"/>
      </w:pPr>
      <w:bookmarkStart w:id="11" w:name="_Toc399932453"/>
      <w:r>
        <w:lastRenderedPageBreak/>
        <w:t>1.6 Aannemer</w:t>
      </w:r>
      <w:bookmarkEnd w:id="11"/>
    </w:p>
    <w:p w:rsidR="00012089" w:rsidRPr="00583958" w:rsidRDefault="00012089" w:rsidP="00012089">
      <w:pPr>
        <w:rPr>
          <w:rFonts w:cs="Arial"/>
        </w:rPr>
      </w:pPr>
      <w:r w:rsidRPr="003D4F2B">
        <w:rPr>
          <w:rFonts w:cs="Arial"/>
          <w:sz w:val="16"/>
          <w:szCs w:val="16"/>
        </w:rPr>
        <w:br/>
      </w:r>
      <w:r w:rsidRPr="003D4F2B">
        <w:rPr>
          <w:rFonts w:cs="Arial"/>
          <w:b/>
        </w:rPr>
        <w:t>De aannemer van het project – Fasten Your Seatbelts zijn:</w:t>
      </w:r>
      <w:r>
        <w:rPr>
          <w:rFonts w:cs="Arial"/>
        </w:rPr>
        <w:br/>
        <w:t>Rachid Berrehab, Abderachid Kaddouri, Joran ten Holten, Niels Willard en Wendell Job.</w:t>
      </w:r>
      <w:r>
        <w:rPr>
          <w:rFonts w:cs="Arial"/>
        </w:rPr>
        <w:br/>
        <w:t>Wij zullen gezamenlijk aan het Project werken en documenten documenteren, wij zijn gezamenlijk Ju</w:t>
      </w:r>
      <w:r w:rsidR="00583958">
        <w:rPr>
          <w:rFonts w:cs="Arial"/>
        </w:rPr>
        <w:t>nior IT Medewerkers van ITopia.</w:t>
      </w:r>
    </w:p>
    <w:p w:rsidR="00B5783D" w:rsidRDefault="00012089" w:rsidP="00B5783D">
      <w:pPr>
        <w:rPr>
          <w:rFonts w:cs="Arial"/>
        </w:rPr>
      </w:pPr>
      <w:bookmarkStart w:id="12" w:name="_Toc399932454"/>
      <w:r w:rsidRPr="00583958">
        <w:rPr>
          <w:rStyle w:val="Heading2Char"/>
        </w:rPr>
        <w:t>1.7 Probleemstelling</w:t>
      </w:r>
      <w:bookmarkEnd w:id="12"/>
      <w:r w:rsidRPr="009E250D">
        <w:br/>
      </w:r>
      <w:r w:rsidR="00B5783D">
        <w:rPr>
          <w:sz w:val="16"/>
          <w:szCs w:val="16"/>
        </w:rPr>
        <w:br/>
      </w:r>
      <w:r w:rsidR="00B5783D" w:rsidRPr="009E250D">
        <w:rPr>
          <w:rFonts w:cs="Arial"/>
        </w:rPr>
        <w:t>Het realiseren van een netwerk op</w:t>
      </w:r>
      <w:r w:rsidR="00B5783D">
        <w:rPr>
          <w:rFonts w:cs="Arial"/>
        </w:rPr>
        <w:t>lossing die dadelijk eenvoudig een WiFi netwerk/Hotspot</w:t>
      </w:r>
      <w:r w:rsidR="00B5783D" w:rsidRPr="009E250D">
        <w:rPr>
          <w:rFonts w:cs="Arial"/>
        </w:rPr>
        <w:t xml:space="preserve"> kan worden </w:t>
      </w:r>
      <w:r w:rsidR="00B5783D">
        <w:rPr>
          <w:rFonts w:cs="Arial"/>
        </w:rPr>
        <w:t>verleend aan passagiers in de vliegtuig</w:t>
      </w:r>
      <w:r w:rsidR="00B5783D" w:rsidRPr="009E250D">
        <w:rPr>
          <w:rFonts w:cs="Arial"/>
        </w:rPr>
        <w:t>.</w:t>
      </w:r>
    </w:p>
    <w:p w:rsidR="00012089" w:rsidRDefault="00012089" w:rsidP="00583958">
      <w:pPr>
        <w:pStyle w:val="Heading1"/>
      </w:pPr>
      <w:bookmarkStart w:id="13" w:name="_Toc399932456"/>
      <w:r w:rsidRPr="00645868">
        <w:t xml:space="preserve">2. </w:t>
      </w:r>
      <w:r w:rsidR="003C007D">
        <w:t>Technische</w:t>
      </w:r>
      <w:r w:rsidRPr="00645868">
        <w:t xml:space="preserve"> eisen</w:t>
      </w:r>
      <w:bookmarkEnd w:id="13"/>
    </w:p>
    <w:p w:rsidR="00012089" w:rsidRPr="00012089" w:rsidRDefault="00012089" w:rsidP="00012089">
      <w:pPr>
        <w:rPr>
          <w:rFonts w:cs="Arial"/>
        </w:rPr>
      </w:pPr>
      <w:r>
        <w:rPr>
          <w:rFonts w:cs="Arial"/>
          <w:b/>
          <w:sz w:val="16"/>
          <w:szCs w:val="16"/>
        </w:rPr>
        <w:br/>
      </w:r>
      <w:r w:rsidRPr="00645868">
        <w:rPr>
          <w:rFonts w:cs="Arial"/>
        </w:rPr>
        <w:t>Gebruikers horen gebruik te kunnen maken van het WiFi ne</w:t>
      </w:r>
      <w:r>
        <w:rPr>
          <w:rFonts w:cs="Arial"/>
        </w:rPr>
        <w:t>twerk. Er horen : min</w:t>
      </w:r>
      <w:r w:rsidRPr="00645868">
        <w:rPr>
          <w:rFonts w:cs="Arial"/>
        </w:rPr>
        <w:t xml:space="preserve">. 200 gebruikers gebruik te kunnen maken van het WiFi netwerk. </w:t>
      </w:r>
    </w:p>
    <w:p w:rsidR="00012089" w:rsidRPr="003C007D" w:rsidRDefault="00012089" w:rsidP="00012089">
      <w:pPr>
        <w:pStyle w:val="Heading2"/>
        <w:rPr>
          <w:sz w:val="16"/>
          <w:szCs w:val="16"/>
        </w:rPr>
      </w:pPr>
      <w:bookmarkStart w:id="14" w:name="_Toc399932457"/>
      <w:r w:rsidRPr="003C007D">
        <w:t>2.1 Software</w:t>
      </w:r>
      <w:bookmarkEnd w:id="14"/>
    </w:p>
    <w:p w:rsidR="003C007D" w:rsidRPr="003C007D" w:rsidRDefault="003C007D" w:rsidP="003C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bookmarkStart w:id="15" w:name="_Toc399932458"/>
      <w:r w:rsidRPr="003C007D">
        <w:rPr>
          <w:rFonts w:ascii="Arial" w:eastAsia="Times New Roman" w:hAnsi="Arial" w:cs="Arial"/>
          <w:color w:val="000000"/>
          <w:sz w:val="23"/>
          <w:szCs w:val="23"/>
          <w:lang w:eastAsia="nl-NL"/>
        </w:rPr>
        <w:t xml:space="preserve">Conform ons gesprek omtrent in de Business Case maken we gebruik van de volgende software: </w:t>
      </w:r>
      <w:r w:rsidRPr="003C007D">
        <w:rPr>
          <w:rFonts w:ascii="Arial" w:eastAsia="Times New Roman" w:hAnsi="Arial" w:cs="Arial"/>
          <w:b/>
          <w:bCs/>
          <w:color w:val="000000"/>
          <w:sz w:val="23"/>
          <w:szCs w:val="23"/>
          <w:lang w:eastAsia="nl-NL"/>
        </w:rPr>
        <w:t>Apache Tomcat, Captive Portal, Debian, IP Tables, MySQLl</w:t>
      </w:r>
      <w:r w:rsidRPr="003C007D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.</w:t>
      </w:r>
    </w:p>
    <w:p w:rsidR="003C007D" w:rsidRPr="003C007D" w:rsidRDefault="003C007D" w:rsidP="003C007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nl-NL"/>
        </w:rPr>
      </w:pPr>
    </w:p>
    <w:p w:rsidR="003C007D" w:rsidRPr="003C007D" w:rsidRDefault="003C007D" w:rsidP="003C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C007D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nl-NL"/>
        </w:rPr>
        <w:t>Captive portal:</w:t>
      </w:r>
    </w:p>
    <w:p w:rsidR="003C007D" w:rsidRPr="003C007D" w:rsidRDefault="003C007D" w:rsidP="003C007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nl-NL"/>
        </w:rPr>
      </w:pPr>
    </w:p>
    <w:p w:rsidR="003C007D" w:rsidRPr="003C007D" w:rsidRDefault="003C007D" w:rsidP="003C007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nl-NL"/>
        </w:rPr>
      </w:pPr>
      <w:r w:rsidRPr="003C007D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nl-NL"/>
        </w:rPr>
        <w:t>Apache Tomcat</w:t>
      </w:r>
    </w:p>
    <w:p w:rsidR="003C007D" w:rsidRPr="003C007D" w:rsidRDefault="003C007D" w:rsidP="003C007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NL"/>
        </w:rPr>
      </w:pPr>
      <w:r w:rsidRPr="003C007D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Minimum memory: 1 GB</w:t>
      </w:r>
    </w:p>
    <w:p w:rsidR="003C007D" w:rsidRPr="003C007D" w:rsidRDefault="003C007D" w:rsidP="003C007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</w:pPr>
      <w:r w:rsidRPr="003C007D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Recommended memory: 1 GB for non-Windows platforms</w:t>
      </w:r>
    </w:p>
    <w:p w:rsidR="003C007D" w:rsidRPr="003C007D" w:rsidRDefault="003C007D" w:rsidP="003C007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NL"/>
        </w:rPr>
      </w:pPr>
      <w:r w:rsidRPr="003C007D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Minimum disk space: 250 MB</w:t>
      </w:r>
    </w:p>
    <w:p w:rsidR="003C007D" w:rsidRPr="003C007D" w:rsidRDefault="003C007D" w:rsidP="003C007D">
      <w:pPr>
        <w:numPr>
          <w:ilvl w:val="1"/>
          <w:numId w:val="6"/>
        </w:numPr>
        <w:spacing w:after="22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NL"/>
        </w:rPr>
      </w:pPr>
      <w:r w:rsidRPr="003C007D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Recommended disk space: 500 MB</w:t>
      </w:r>
    </w:p>
    <w:p w:rsidR="003C007D" w:rsidRPr="003C007D" w:rsidRDefault="003C007D" w:rsidP="003C007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nl-NL"/>
        </w:rPr>
      </w:pPr>
      <w:r w:rsidRPr="003C007D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nl-NL"/>
        </w:rPr>
        <w:t>Debian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nl-NL"/>
        </w:rPr>
        <w:t>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nl-NL"/>
        </w:rPr>
        <w:br/>
      </w:r>
    </w:p>
    <w:p w:rsidR="003C007D" w:rsidRPr="003C007D" w:rsidRDefault="003C007D" w:rsidP="003C007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NL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l-NL"/>
        </w:rPr>
        <w:t>I</w:t>
      </w:r>
      <w:r w:rsidRPr="003C007D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nstall Type: No Desktop</w:t>
      </w:r>
    </w:p>
    <w:p w:rsidR="003C007D" w:rsidRPr="003C007D" w:rsidRDefault="003C007D" w:rsidP="003C007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NL"/>
        </w:rPr>
      </w:pPr>
      <w:r w:rsidRPr="003C007D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Ram: 256MB</w:t>
      </w:r>
    </w:p>
    <w:p w:rsidR="003C007D" w:rsidRPr="003C007D" w:rsidRDefault="003C007D" w:rsidP="003C007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l-NL"/>
        </w:rPr>
      </w:pPr>
      <w:r w:rsidRPr="003C007D">
        <w:rPr>
          <w:rFonts w:ascii="Arial" w:eastAsia="Times New Roman" w:hAnsi="Arial" w:cs="Arial"/>
          <w:color w:val="000000"/>
          <w:sz w:val="23"/>
          <w:szCs w:val="23"/>
          <w:lang w:eastAsia="nl-NL"/>
        </w:rPr>
        <w:t>HardDrive: 1GB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3C007D" w:rsidRPr="003C007D" w:rsidTr="003C007D">
        <w:tc>
          <w:tcPr>
            <w:tcW w:w="0" w:type="auto"/>
            <w:vAlign w:val="center"/>
            <w:hideMark/>
          </w:tcPr>
          <w:p w:rsidR="003C007D" w:rsidRPr="003C007D" w:rsidRDefault="003C007D" w:rsidP="003C0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3C007D" w:rsidRPr="003C007D" w:rsidRDefault="003C007D" w:rsidP="003C0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nl-NL"/>
        </w:rPr>
        <w:t>I</w:t>
      </w:r>
      <w:r w:rsidRPr="003C007D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nl-NL"/>
        </w:rPr>
        <w:t>P tables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nl-NL"/>
        </w:rPr>
        <w:t>:</w:t>
      </w:r>
    </w:p>
    <w:p w:rsidR="003C007D" w:rsidRPr="003C007D" w:rsidRDefault="003C007D" w:rsidP="003C007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</w:pPr>
      <w:r w:rsidRPr="003C007D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Linux OS</w:t>
      </w:r>
      <w:r w:rsidRPr="003C007D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br/>
      </w:r>
    </w:p>
    <w:p w:rsidR="003C007D" w:rsidRPr="003C007D" w:rsidRDefault="003C007D" w:rsidP="003C007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nl-NL"/>
        </w:rPr>
      </w:pPr>
      <w:r w:rsidRPr="003C007D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val="en-US" w:eastAsia="nl-NL"/>
        </w:rPr>
        <w:t>MySQL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val="en-US" w:eastAsia="nl-NL"/>
        </w:rPr>
        <w:t>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val="en-US" w:eastAsia="nl-NL"/>
        </w:rPr>
        <w:br/>
      </w:r>
    </w:p>
    <w:p w:rsidR="003C007D" w:rsidRPr="003C007D" w:rsidRDefault="003C007D" w:rsidP="003C007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</w:pPr>
      <w:proofErr w:type="spellStart"/>
      <w:r w:rsidRPr="003C007D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Hardeschijf</w:t>
      </w:r>
      <w:proofErr w:type="spellEnd"/>
      <w:r w:rsidRPr="003C007D"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  <w:t>: 80 GB</w:t>
      </w:r>
    </w:p>
    <w:p w:rsidR="003C007D" w:rsidRPr="003C007D" w:rsidRDefault="003C007D" w:rsidP="003C007D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</w:pPr>
      <w:r w:rsidRPr="003C00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nl-NL"/>
        </w:rPr>
        <w:t>RAM:16Gb</w:t>
      </w:r>
    </w:p>
    <w:p w:rsidR="003C007D" w:rsidRPr="003C007D" w:rsidRDefault="003C007D" w:rsidP="003C007D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</w:pPr>
      <w:proofErr w:type="spellStart"/>
      <w:r w:rsidRPr="003C00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nl-NL"/>
        </w:rPr>
        <w:t>processor:multi-processor</w:t>
      </w:r>
      <w:proofErr w:type="spellEnd"/>
      <w:r w:rsidRPr="003C00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nl-NL"/>
        </w:rPr>
        <w:t xml:space="preserve"> 64 bit systems</w:t>
      </w:r>
    </w:p>
    <w:p w:rsidR="003C007D" w:rsidRPr="003C007D" w:rsidRDefault="003C007D" w:rsidP="003C007D">
      <w:pPr>
        <w:numPr>
          <w:ilvl w:val="0"/>
          <w:numId w:val="9"/>
        </w:numPr>
        <w:shd w:val="clear" w:color="auto" w:fill="FFFFFF"/>
        <w:spacing w:after="34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nl-NL"/>
        </w:rPr>
      </w:pPr>
      <w:r w:rsidRPr="003C007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nl-NL"/>
        </w:rPr>
        <w:t>RAID: 10</w:t>
      </w:r>
    </w:p>
    <w:p w:rsidR="00012089" w:rsidRPr="008747B2" w:rsidRDefault="008747B2" w:rsidP="00012089">
      <w:pPr>
        <w:pStyle w:val="Heading2"/>
        <w:rPr>
          <w:sz w:val="16"/>
          <w:szCs w:val="16"/>
        </w:rPr>
      </w:pPr>
      <w:r>
        <w:lastRenderedPageBreak/>
        <w:br/>
      </w:r>
      <w:r>
        <w:br/>
        <w:t>2</w:t>
      </w:r>
      <w:r w:rsidR="00012089" w:rsidRPr="008747B2">
        <w:t>.2 Hardware</w:t>
      </w:r>
      <w:bookmarkEnd w:id="15"/>
      <w:r w:rsidR="00B5783D" w:rsidRPr="008747B2">
        <w:br/>
      </w:r>
    </w:p>
    <w:p w:rsidR="003C007D" w:rsidRPr="008747B2" w:rsidRDefault="003C007D" w:rsidP="003C007D">
      <w:pPr>
        <w:pStyle w:val="NormalWeb"/>
        <w:spacing w:before="0" w:beforeAutospacing="0" w:after="0" w:afterAutospacing="0"/>
      </w:pPr>
      <w:bookmarkStart w:id="16" w:name="_Toc232820731"/>
      <w:bookmarkStart w:id="17" w:name="_Toc399932459"/>
      <w:r w:rsidRPr="008747B2">
        <w:rPr>
          <w:rFonts w:ascii="Arial" w:hAnsi="Arial" w:cs="Arial"/>
          <w:b/>
          <w:bCs/>
          <w:i/>
          <w:iCs/>
          <w:color w:val="000000"/>
          <w:sz w:val="23"/>
          <w:szCs w:val="23"/>
          <w:u w:val="single"/>
        </w:rPr>
        <w:t>Hardware:</w:t>
      </w:r>
      <w:r w:rsidRPr="008747B2">
        <w:rPr>
          <w:rFonts w:ascii="Arial" w:hAnsi="Arial" w:cs="Arial"/>
          <w:b/>
          <w:bCs/>
          <w:i/>
          <w:iCs/>
          <w:color w:val="000000"/>
          <w:sz w:val="23"/>
          <w:szCs w:val="23"/>
          <w:u w:val="single"/>
        </w:rPr>
        <w:br/>
      </w:r>
    </w:p>
    <w:p w:rsidR="003C007D" w:rsidRPr="003C007D" w:rsidRDefault="003C007D" w:rsidP="003C007D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747B2">
        <w:rPr>
          <w:rFonts w:ascii="Arial" w:hAnsi="Arial" w:cs="Arial"/>
          <w:color w:val="000000"/>
          <w:sz w:val="23"/>
          <w:szCs w:val="23"/>
        </w:rPr>
        <w:t>Conform ons gespre</w:t>
      </w:r>
      <w:r>
        <w:rPr>
          <w:rFonts w:ascii="Arial" w:hAnsi="Arial" w:cs="Arial"/>
          <w:color w:val="000000"/>
          <w:sz w:val="23"/>
          <w:szCs w:val="23"/>
        </w:rPr>
        <w:t xml:space="preserve">k in de Business Case maken we gebruik van de volgende hardware: </w:t>
      </w:r>
      <w:r>
        <w:rPr>
          <w:rFonts w:ascii="Arial" w:hAnsi="Arial" w:cs="Arial"/>
          <w:b/>
          <w:bCs/>
          <w:color w:val="000000"/>
          <w:sz w:val="23"/>
          <w:szCs w:val="23"/>
        </w:rPr>
        <w:t>Raspberry Pi, WiFi-stick, Acces Point</w:t>
      </w:r>
      <w:r>
        <w:rPr>
          <w:rFonts w:ascii="Arial" w:hAnsi="Arial" w:cs="Arial"/>
          <w:color w:val="000000"/>
          <w:sz w:val="23"/>
          <w:szCs w:val="23"/>
        </w:rPr>
        <w:t xml:space="preserve"> en switch.</w:t>
      </w:r>
      <w:r>
        <w:rPr>
          <w:rFonts w:ascii="Arial" w:hAnsi="Arial" w:cs="Arial"/>
          <w:color w:val="000000"/>
          <w:sz w:val="23"/>
          <w:szCs w:val="23"/>
        </w:rPr>
        <w:br/>
      </w:r>
    </w:p>
    <w:p w:rsidR="003C007D" w:rsidRDefault="003C007D" w:rsidP="003C007D">
      <w:pPr>
        <w:pStyle w:val="NormalWeb"/>
        <w:spacing w:before="0" w:beforeAutospacing="0" w:after="0" w:afterAutospacing="0"/>
        <w:rPr>
          <w:sz w:val="16"/>
          <w:szCs w:val="16"/>
          <w:lang w:val="en-US"/>
        </w:rPr>
      </w:pPr>
      <w:r w:rsidRPr="003C007D">
        <w:rPr>
          <w:rFonts w:ascii="Arial" w:hAnsi="Arial" w:cs="Arial"/>
          <w:b/>
          <w:bCs/>
          <w:color w:val="000000"/>
          <w:sz w:val="23"/>
          <w:szCs w:val="23"/>
          <w:u w:val="single"/>
          <w:lang w:val="en-US"/>
        </w:rPr>
        <w:t>Raspberry Pi:</w:t>
      </w:r>
      <w:r w:rsidRPr="003C007D">
        <w:rPr>
          <w:rFonts w:ascii="Arial" w:hAnsi="Arial" w:cs="Arial"/>
          <w:b/>
          <w:bCs/>
          <w:color w:val="000000"/>
          <w:sz w:val="23"/>
          <w:szCs w:val="23"/>
          <w:u w:val="single"/>
          <w:lang w:val="en-US"/>
        </w:rPr>
        <w:br/>
      </w:r>
    </w:p>
    <w:p w:rsidR="003C007D" w:rsidRDefault="003C007D" w:rsidP="003C007D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3C007D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Raspberry Pi Model B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br/>
      </w:r>
    </w:p>
    <w:p w:rsidR="003C007D" w:rsidRPr="003C007D" w:rsidRDefault="003C007D" w:rsidP="003C007D">
      <w:pPr>
        <w:pStyle w:val="NormalWeb"/>
        <w:numPr>
          <w:ilvl w:val="0"/>
          <w:numId w:val="10"/>
        </w:numPr>
        <w:spacing w:before="0" w:beforeAutospacing="0" w:after="0" w:afterAutospacing="0"/>
        <w:rPr>
          <w:sz w:val="16"/>
          <w:szCs w:val="16"/>
          <w:lang w:val="en-US"/>
        </w:rPr>
      </w:pPr>
      <w:r w:rsidRPr="003C007D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700MHz ARM-processor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br/>
      </w:r>
    </w:p>
    <w:p w:rsidR="003C007D" w:rsidRDefault="003C007D" w:rsidP="003C007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512MB RAM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</w:p>
    <w:p w:rsidR="003C007D" w:rsidRDefault="003C007D" w:rsidP="003C007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10/100 BaseT Ethernet</w:t>
      </w:r>
    </w:p>
    <w:p w:rsidR="003C007D" w:rsidRDefault="003C007D" w:rsidP="003C007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2x USB2.0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</w:p>
    <w:p w:rsidR="003C007D" w:rsidRDefault="003C007D" w:rsidP="003C007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26-pin GPIO header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</w:p>
    <w:p w:rsidR="003C007D" w:rsidRPr="003C007D" w:rsidRDefault="003C007D" w:rsidP="003C007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HDMI aansluiting (1080p uitvoer)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</w:p>
    <w:p w:rsidR="003C007D" w:rsidRDefault="003C007D" w:rsidP="003C007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3"/>
          <w:szCs w:val="23"/>
          <w:u w:val="single"/>
        </w:rPr>
        <w:br/>
        <w:t>Switches:</w:t>
      </w:r>
    </w:p>
    <w:p w:rsidR="003C007D" w:rsidRPr="008747B2" w:rsidRDefault="003C007D" w:rsidP="003C007D">
      <w:pPr>
        <w:pStyle w:val="Heading1"/>
        <w:spacing w:before="200"/>
        <w:rPr>
          <w:sz w:val="16"/>
          <w:szCs w:val="16"/>
          <w:lang w:val="en-US"/>
        </w:rPr>
      </w:pPr>
      <w:r w:rsidRPr="008747B2">
        <w:rPr>
          <w:rFonts w:ascii="Arial" w:hAnsi="Arial" w:cs="Arial"/>
          <w:color w:val="222222"/>
          <w:sz w:val="23"/>
          <w:szCs w:val="23"/>
          <w:shd w:val="clear" w:color="auto" w:fill="FFFFFF"/>
          <w:lang w:val="en-US"/>
        </w:rPr>
        <w:t xml:space="preserve">Cisco Small Business Smart SG200-08 Switch - 8 </w:t>
      </w:r>
      <w:proofErr w:type="spellStart"/>
      <w:r w:rsidRPr="008747B2">
        <w:rPr>
          <w:rFonts w:ascii="Arial" w:hAnsi="Arial" w:cs="Arial"/>
          <w:color w:val="222222"/>
          <w:sz w:val="23"/>
          <w:szCs w:val="23"/>
          <w:shd w:val="clear" w:color="auto" w:fill="FFFFFF"/>
          <w:lang w:val="en-US"/>
        </w:rPr>
        <w:t>poorten</w:t>
      </w:r>
      <w:proofErr w:type="spellEnd"/>
      <w:r w:rsidRPr="008747B2">
        <w:rPr>
          <w:rFonts w:ascii="Arial" w:hAnsi="Arial" w:cs="Arial"/>
          <w:color w:val="222222"/>
          <w:sz w:val="23"/>
          <w:szCs w:val="23"/>
          <w:shd w:val="clear" w:color="auto" w:fill="FFFFFF"/>
          <w:lang w:val="en-US"/>
        </w:rPr>
        <w:t xml:space="preserve"> - </w:t>
      </w:r>
      <w:proofErr w:type="spellStart"/>
      <w:r w:rsidRPr="008747B2">
        <w:rPr>
          <w:rFonts w:ascii="Arial" w:hAnsi="Arial" w:cs="Arial"/>
          <w:color w:val="222222"/>
          <w:sz w:val="23"/>
          <w:szCs w:val="23"/>
          <w:shd w:val="clear" w:color="auto" w:fill="FFFFFF"/>
          <w:lang w:val="en-US"/>
        </w:rPr>
        <w:t>Beheerd</w:t>
      </w:r>
      <w:proofErr w:type="spellEnd"/>
      <w:r w:rsidRPr="008747B2">
        <w:rPr>
          <w:rFonts w:ascii="Arial" w:hAnsi="Arial" w:cs="Arial"/>
          <w:color w:val="222222"/>
          <w:sz w:val="23"/>
          <w:szCs w:val="23"/>
          <w:shd w:val="clear" w:color="auto" w:fill="FFFFFF"/>
          <w:lang w:val="en-US"/>
        </w:rPr>
        <w:t xml:space="preserve"> – Europa</w:t>
      </w:r>
      <w:r w:rsidRPr="008747B2">
        <w:rPr>
          <w:rFonts w:ascii="Arial" w:hAnsi="Arial" w:cs="Arial"/>
          <w:color w:val="222222"/>
          <w:sz w:val="23"/>
          <w:szCs w:val="23"/>
          <w:shd w:val="clear" w:color="auto" w:fill="FFFFFF"/>
          <w:lang w:val="en-US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6983"/>
      </w:tblGrid>
      <w:tr w:rsidR="003C007D" w:rsidTr="003C00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Type apparaat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Switch - 8 poorten - Beheerd</w:t>
            </w:r>
          </w:p>
        </w:tc>
      </w:tr>
      <w:tr w:rsidR="003C007D" w:rsidTr="003C00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Type bijvoegsel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Desktop, wandbevestiging</w:t>
            </w:r>
          </w:p>
        </w:tc>
      </w:tr>
      <w:tr w:rsidR="003C007D" w:rsidTr="003C00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Subtype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Gigabit Ethernet</w:t>
            </w:r>
          </w:p>
        </w:tc>
      </w:tr>
      <w:tr w:rsidR="003C007D" w:rsidTr="003C00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Poorten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8 x 10/100/1000</w:t>
            </w:r>
          </w:p>
        </w:tc>
      </w:tr>
      <w:tr w:rsidR="003C007D" w:rsidTr="003C00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Prestaties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Omschakelcapaciteit : 13.6 Gbps Doorschakelvermogen (64 byte pakketgrootte) : 11.9 Mpps</w:t>
            </w:r>
          </w:p>
          <w:p w:rsidR="003C007D" w:rsidRDefault="003C007D"/>
        </w:tc>
      </w:tr>
      <w:tr w:rsidR="003C007D" w:rsidTr="003C00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MAC-adrestabelgrootte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8000 invoergegevens</w:t>
            </w:r>
          </w:p>
        </w:tc>
      </w:tr>
      <w:tr w:rsidR="003C007D" w:rsidTr="003C00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Jumbo Frame-ondersteuning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Ja</w:t>
            </w:r>
          </w:p>
        </w:tc>
      </w:tr>
      <w:tr w:rsidR="003C007D" w:rsidTr="003C00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Protocol voor beheer op afstand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RMON, HTTP, TFTP</w:t>
            </w:r>
          </w:p>
        </w:tc>
      </w:tr>
      <w:tr w:rsidR="003C007D" w:rsidTr="003C00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Encryptie-algoritme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MD5</w:t>
            </w:r>
          </w:p>
        </w:tc>
      </w:tr>
      <w:tr w:rsidR="003C007D" w:rsidTr="003C00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Authentificatiemethode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RADIUS</w:t>
            </w:r>
          </w:p>
        </w:tc>
      </w:tr>
      <w:tr w:rsidR="003C007D" w:rsidTr="003C00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Voorzieningen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Layer 2-omschakeling, DHCP-ondersteuning, BOOTP-ondersteuning, VLAN-ondersteuning, IGMP-spionage, Syslog-ondersteuning, gespiegelde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>poorten, DiffServ-ondersteuning, Weighted Round Robin (WRR)-wachtrijen, Broadcast Storm Control, IPv6-ondersteuning, Multicast Storm Control, Unicast Storm Control, SNTP-ondersteuning, Spanning Tree Protocol (STP)-ondersteuning, Trivial File Transfer Protocol (TFTP) ondersteuning, Quality of Service (QoS), Jumbo Frames ondersteuning, MLD spionage, zonder ventilator</w:t>
            </w:r>
          </w:p>
        </w:tc>
      </w:tr>
      <w:tr w:rsidR="003C007D" w:rsidTr="003C00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>Conformiteitsnormen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IEEE 802.3, IEEE 802.3u, IEEE 802.3z, IEEE 802.1D, IEEE 802.1Q, IEEE 802.3ab, IEEE 802.1p, IEEE 802.3x, IEEE 802.3ad (LACP), IEEE 802.1w, IEEE 802.1x</w:t>
            </w:r>
          </w:p>
        </w:tc>
      </w:tr>
      <w:tr w:rsidR="003C007D" w:rsidTr="003C00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32 MB</w:t>
            </w:r>
          </w:p>
        </w:tc>
      </w:tr>
      <w:tr w:rsidR="003C007D" w:rsidTr="003C00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Flashgeheugen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8 MB</w:t>
            </w:r>
          </w:p>
        </w:tc>
      </w:tr>
      <w:tr w:rsidR="003C007D" w:rsidTr="003C00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Statuslampjes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07D" w:rsidRDefault="003C007D" w:rsidP="003C00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Koppelingsactiviteit, transmissiesnelheid van poort, systeem</w:t>
            </w:r>
          </w:p>
        </w:tc>
      </w:tr>
    </w:tbl>
    <w:p w:rsidR="003C007D" w:rsidRPr="003C007D" w:rsidRDefault="003C007D" w:rsidP="003C007D">
      <w:pPr>
        <w:pStyle w:val="NormalWeb"/>
        <w:spacing w:before="0" w:beforeAutospacing="0" w:after="0" w:afterAutospacing="0"/>
        <w:rPr>
          <w:lang w:val="en-US"/>
        </w:rPr>
      </w:pPr>
      <w:r w:rsidRPr="0063561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proofErr w:type="spellStart"/>
      <w:r w:rsidR="008747B2">
        <w:rPr>
          <w:rFonts w:ascii="Arial" w:hAnsi="Arial" w:cs="Arial"/>
          <w:b/>
          <w:bCs/>
          <w:color w:val="000000"/>
          <w:sz w:val="23"/>
          <w:szCs w:val="23"/>
          <w:u w:val="single"/>
          <w:lang w:val="en-US"/>
        </w:rPr>
        <w:t>WiFi</w:t>
      </w:r>
      <w:proofErr w:type="spellEnd"/>
      <w:r w:rsidR="008747B2">
        <w:rPr>
          <w:rFonts w:ascii="Arial" w:hAnsi="Arial" w:cs="Arial"/>
          <w:b/>
          <w:bCs/>
          <w:color w:val="000000"/>
          <w:sz w:val="23"/>
          <w:szCs w:val="23"/>
          <w:u w:val="single"/>
          <w:lang w:val="en-US"/>
        </w:rPr>
        <w:t>-S</w:t>
      </w:r>
      <w:r w:rsidRPr="003C007D">
        <w:rPr>
          <w:rFonts w:ascii="Arial" w:hAnsi="Arial" w:cs="Arial"/>
          <w:b/>
          <w:bCs/>
          <w:color w:val="000000"/>
          <w:sz w:val="23"/>
          <w:szCs w:val="23"/>
          <w:u w:val="single"/>
          <w:lang w:val="en-US"/>
        </w:rPr>
        <w:t>tick</w:t>
      </w:r>
      <w:r w:rsidR="008747B2">
        <w:rPr>
          <w:rFonts w:ascii="Arial" w:hAnsi="Arial" w:cs="Arial"/>
          <w:b/>
          <w:bCs/>
          <w:color w:val="000000"/>
          <w:sz w:val="23"/>
          <w:szCs w:val="23"/>
          <w:u w:val="single"/>
          <w:lang w:val="en-US"/>
        </w:rPr>
        <w:t>:</w:t>
      </w:r>
      <w:r w:rsidRPr="003C007D">
        <w:rPr>
          <w:rFonts w:ascii="Arial" w:hAnsi="Arial" w:cs="Arial"/>
          <w:b/>
          <w:bCs/>
          <w:color w:val="000000"/>
          <w:sz w:val="23"/>
          <w:szCs w:val="23"/>
          <w:lang w:val="en-US"/>
        </w:rPr>
        <w:t xml:space="preserve"> </w:t>
      </w:r>
      <w:r w:rsidRPr="003C007D">
        <w:rPr>
          <w:rFonts w:ascii="Arial" w:hAnsi="Arial" w:cs="Arial"/>
          <w:b/>
          <w:bCs/>
          <w:color w:val="000000"/>
          <w:sz w:val="23"/>
          <w:szCs w:val="23"/>
          <w:lang w:val="en-US"/>
        </w:rPr>
        <w:br/>
      </w:r>
      <w:r w:rsidRPr="003C007D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br/>
      </w:r>
      <w:proofErr w:type="spellStart"/>
      <w:r w:rsidRPr="003C007D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  <w:lang w:val="en-US"/>
        </w:rPr>
        <w:t>Edimax</w:t>
      </w:r>
      <w:proofErr w:type="spellEnd"/>
      <w:r w:rsidRPr="003C007D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EW-7811Un Wireless-N </w:t>
      </w:r>
      <w:proofErr w:type="spellStart"/>
      <w:r w:rsidRPr="003C007D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  <w:lang w:val="en-US"/>
        </w:rPr>
        <w:t>Nano</w:t>
      </w:r>
      <w:proofErr w:type="spellEnd"/>
      <w:r w:rsidRPr="003C007D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Adapter 150Mbps (USB)</w:t>
      </w:r>
    </w:p>
    <w:p w:rsidR="003C007D" w:rsidRDefault="003C007D" w:rsidP="003C007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Draadloos 802.11b/g/n standaard </w:t>
      </w:r>
    </w:p>
    <w:p w:rsidR="003C007D" w:rsidRDefault="003C007D" w:rsidP="003C007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Dataoverdrachtssnelheden tot 150Mbps</w:t>
      </w:r>
    </w:p>
    <w:p w:rsidR="003C007D" w:rsidRDefault="003C007D" w:rsidP="003C007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Bespaard stroom</w:t>
      </w:r>
    </w:p>
    <w:p w:rsidR="003C007D" w:rsidRDefault="003C007D" w:rsidP="003C007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Heeft een groter draadloos bereik</w:t>
      </w:r>
    </w:p>
    <w:p w:rsidR="003C007D" w:rsidRDefault="003C007D" w:rsidP="003C007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Meertalige EZMax setup wizard</w:t>
      </w:r>
    </w:p>
    <w:p w:rsidR="003C007D" w:rsidRDefault="003C007D" w:rsidP="003C007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Ondersteunt 64/128-bits WEP, WPA, WPA2 encryptie en WPS</w:t>
      </w:r>
    </w:p>
    <w:p w:rsidR="003C007D" w:rsidRPr="003C007D" w:rsidRDefault="008747B2" w:rsidP="003C007D">
      <w:pPr>
        <w:pStyle w:val="NormalWeb"/>
        <w:spacing w:before="0" w:beforeAutospacing="0" w:after="0" w:afterAutospacing="0"/>
        <w:rPr>
          <w:lang w:val="en-US"/>
        </w:rPr>
      </w:pPr>
      <w:r w:rsidRPr="00635610">
        <w:rPr>
          <w:rFonts w:ascii="Arial" w:hAnsi="Arial" w:cs="Arial"/>
          <w:b/>
          <w:bCs/>
          <w:color w:val="000000"/>
          <w:sz w:val="23"/>
          <w:szCs w:val="23"/>
          <w:u w:val="single"/>
        </w:rPr>
        <w:br/>
      </w:r>
      <w:proofErr w:type="spellStart"/>
      <w:r w:rsidR="003C007D" w:rsidRPr="003C007D">
        <w:rPr>
          <w:rFonts w:ascii="Arial" w:hAnsi="Arial" w:cs="Arial"/>
          <w:b/>
          <w:bCs/>
          <w:color w:val="000000"/>
          <w:sz w:val="23"/>
          <w:szCs w:val="23"/>
          <w:u w:val="single"/>
          <w:lang w:val="en-US"/>
        </w:rPr>
        <w:t>Acces</w:t>
      </w:r>
      <w:proofErr w:type="spellEnd"/>
      <w:r w:rsidR="003C007D" w:rsidRPr="003C007D">
        <w:rPr>
          <w:rFonts w:ascii="Arial" w:hAnsi="Arial" w:cs="Arial"/>
          <w:b/>
          <w:bCs/>
          <w:color w:val="000000"/>
          <w:sz w:val="23"/>
          <w:szCs w:val="23"/>
          <w:u w:val="single"/>
          <w:lang w:val="en-US"/>
        </w:rPr>
        <w:t xml:space="preserve"> Point</w:t>
      </w:r>
      <w:proofErr w:type="gramStart"/>
      <w:r>
        <w:rPr>
          <w:rFonts w:ascii="Arial" w:hAnsi="Arial" w:cs="Arial"/>
          <w:b/>
          <w:bCs/>
          <w:color w:val="000000"/>
          <w:sz w:val="23"/>
          <w:szCs w:val="23"/>
          <w:u w:val="single"/>
          <w:lang w:val="en-US"/>
        </w:rPr>
        <w:t>:</w:t>
      </w:r>
      <w:proofErr w:type="gramEnd"/>
      <w:r w:rsidR="003C007D" w:rsidRPr="003C007D">
        <w:rPr>
          <w:rFonts w:ascii="Arial" w:hAnsi="Arial" w:cs="Arial"/>
          <w:b/>
          <w:bCs/>
          <w:color w:val="000000"/>
          <w:sz w:val="23"/>
          <w:szCs w:val="23"/>
          <w:u w:val="single"/>
          <w:lang w:val="en-US"/>
        </w:rPr>
        <w:br/>
      </w:r>
      <w:r w:rsidR="003C007D" w:rsidRPr="003C007D">
        <w:rPr>
          <w:rFonts w:ascii="Arial" w:hAnsi="Arial" w:cs="Arial"/>
          <w:b/>
          <w:bCs/>
          <w:color w:val="000000"/>
          <w:sz w:val="23"/>
          <w:szCs w:val="23"/>
          <w:u w:val="single"/>
          <w:lang w:val="en-US"/>
        </w:rPr>
        <w:br/>
      </w:r>
      <w:r w:rsidR="003C007D" w:rsidRPr="003C007D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Linksys </w:t>
      </w:r>
      <w:proofErr w:type="spellStart"/>
      <w:r w:rsidR="003C007D" w:rsidRPr="003C007D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  <w:lang w:val="en-US"/>
        </w:rPr>
        <w:t>Wifi</w:t>
      </w:r>
      <w:proofErr w:type="spellEnd"/>
      <w:r w:rsidR="003C007D" w:rsidRPr="003C007D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Access Point WAP300N</w:t>
      </w:r>
    </w:p>
    <w:p w:rsidR="003C007D" w:rsidRDefault="003C007D" w:rsidP="003C007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Verzendsnelheid :300 Mbps</w:t>
      </w:r>
    </w:p>
    <w:p w:rsidR="003C007D" w:rsidRDefault="003C007D" w:rsidP="003C007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Beveiligingsniveau :WPA2</w:t>
      </w:r>
    </w:p>
    <w:p w:rsidR="003C007D" w:rsidRDefault="003C007D" w:rsidP="003C007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Draadloos netwerk :802.11 a/b/g/n</w:t>
      </w:r>
    </w:p>
    <w:p w:rsidR="003C007D" w:rsidRDefault="003C007D" w:rsidP="003C007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Frequentiebereik (range) :2.4 GHz en 5 GHz</w:t>
      </w:r>
    </w:p>
    <w:p w:rsidR="003C007D" w:rsidRDefault="003C007D" w:rsidP="003C007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Garantie :24 Maanden</w:t>
      </w:r>
    </w:p>
    <w:p w:rsidR="003C007D" w:rsidRDefault="003C007D" w:rsidP="003C007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Maximale bedrade snelheid :300 Mbps</w:t>
      </w:r>
    </w:p>
    <w:p w:rsidR="003C007D" w:rsidRDefault="003C007D" w:rsidP="003C007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EAN :4260184662043</w:t>
      </w:r>
    </w:p>
    <w:p w:rsidR="003C007D" w:rsidRDefault="003C007D" w:rsidP="003C007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Merk :Linksys</w:t>
      </w:r>
    </w:p>
    <w:p w:rsidR="00012089" w:rsidRPr="00B5783D" w:rsidRDefault="00012089" w:rsidP="00B5783D">
      <w:pPr>
        <w:pStyle w:val="Heading2"/>
        <w:rPr>
          <w:sz w:val="16"/>
          <w:szCs w:val="16"/>
        </w:rPr>
      </w:pPr>
      <w:r>
        <w:t>3</w:t>
      </w:r>
      <w:r w:rsidRPr="003015BD">
        <w:t>. Beschrijving huidige situatie</w:t>
      </w:r>
      <w:bookmarkEnd w:id="16"/>
      <w:r>
        <w:t>:</w:t>
      </w:r>
      <w:bookmarkEnd w:id="17"/>
      <w:r w:rsidR="00B5783D">
        <w:br/>
      </w:r>
    </w:p>
    <w:p w:rsidR="00B610F4" w:rsidRDefault="00012089" w:rsidP="00B610F4">
      <w:r w:rsidRPr="00F01581">
        <w:t>Momenteel maakt alleen het Raspberry PI B model gebruik van WiFi, dit moet nog alleen geïmplementeerd worden in het vliegtuig zelf.</w:t>
      </w:r>
      <w:bookmarkStart w:id="18" w:name="_Toc232820734"/>
      <w:r w:rsidR="00B610F4">
        <w:br/>
      </w:r>
      <w:r w:rsidR="00B610F4">
        <w:br/>
      </w:r>
      <w:r w:rsidR="00B610F4" w:rsidRPr="00B610F4">
        <w:rPr>
          <w:rStyle w:val="Heading2Char"/>
        </w:rPr>
        <w:t>3.1 Waarden:</w:t>
      </w:r>
      <w:r w:rsidR="00B610F4">
        <w:br/>
      </w:r>
      <w:r w:rsidR="00B610F4" w:rsidRPr="00B610F4">
        <w:rPr>
          <w:sz w:val="16"/>
          <w:szCs w:val="16"/>
        </w:rPr>
        <w:br/>
      </w:r>
      <w:r w:rsidR="00B610F4">
        <w:t>Om de doelstellingen te bereiken, moet er voor het WiFi/Netwerk het volgende waarden uitstralen.</w:t>
      </w:r>
    </w:p>
    <w:p w:rsidR="00DC057E" w:rsidRDefault="00B610F4" w:rsidP="003C007D">
      <w:r>
        <w:t>-</w:t>
      </w:r>
      <w:r>
        <w:tab/>
        <w:t>Praktisch</w:t>
      </w:r>
      <w:r>
        <w:br/>
        <w:t>-</w:t>
      </w:r>
      <w:r>
        <w:tab/>
        <w:t>Luchtig</w:t>
      </w:r>
      <w:r>
        <w:br/>
        <w:t>-</w:t>
      </w:r>
      <w:r>
        <w:tab/>
        <w:t>Betrouwbaar</w:t>
      </w:r>
      <w:r>
        <w:br/>
        <w:t>-</w:t>
      </w:r>
      <w:r>
        <w:tab/>
        <w:t>Centraal</w:t>
      </w:r>
      <w:r w:rsidR="00583958">
        <w:br/>
      </w:r>
      <w:bookmarkEnd w:id="18"/>
      <w:r w:rsidR="00DC057E" w:rsidRPr="00DC057E">
        <w:rPr>
          <w:sz w:val="16"/>
          <w:szCs w:val="16"/>
        </w:rPr>
        <w:br/>
      </w:r>
      <w:r w:rsidR="008747B2">
        <w:rPr>
          <w:rStyle w:val="Heading2Char"/>
        </w:rPr>
        <w:lastRenderedPageBreak/>
        <w:br/>
      </w:r>
      <w:r w:rsidR="00583958" w:rsidRPr="00DC057E">
        <w:rPr>
          <w:rStyle w:val="Heading2Char"/>
        </w:rPr>
        <w:t>4.1 Randvoorwaarden</w:t>
      </w:r>
      <w:r w:rsidR="00DC057E" w:rsidRPr="00DC057E">
        <w:rPr>
          <w:rStyle w:val="Heading2Char"/>
        </w:rPr>
        <w:t>:</w:t>
      </w:r>
      <w:r w:rsidR="00583958">
        <w:br/>
      </w:r>
      <w:r w:rsidR="00583958">
        <w:rPr>
          <w:sz w:val="16"/>
          <w:szCs w:val="16"/>
        </w:rPr>
        <w:br/>
      </w:r>
      <w:r w:rsidR="00583958" w:rsidRPr="00583958">
        <w:rPr>
          <w:b/>
        </w:rPr>
        <w:t>Wordt nog in overleg gedaan met de opdrachtgever.</w:t>
      </w:r>
      <w:r w:rsidR="00DC057E">
        <w:rPr>
          <w:b/>
        </w:rPr>
        <w:br/>
      </w:r>
      <w:r w:rsidR="00DC057E" w:rsidRPr="00DC057E">
        <w:rPr>
          <w:sz w:val="16"/>
          <w:szCs w:val="16"/>
        </w:rPr>
        <w:br/>
      </w:r>
      <w:r w:rsidR="00DC057E" w:rsidRPr="00DC057E">
        <w:rPr>
          <w:rStyle w:val="Heading2Char"/>
        </w:rPr>
        <w:t>4.2 Websitestructuur (</w:t>
      </w:r>
      <w:r w:rsidR="003C007D">
        <w:rPr>
          <w:rStyle w:val="Heading2Char"/>
        </w:rPr>
        <w:t>Back</w:t>
      </w:r>
      <w:r w:rsidR="00DC057E" w:rsidRPr="00DC057E">
        <w:rPr>
          <w:rStyle w:val="Heading2Char"/>
        </w:rPr>
        <w:t>-end):</w:t>
      </w:r>
      <w:r w:rsidR="00DC057E">
        <w:br/>
      </w:r>
      <w:r w:rsidR="00DC057E" w:rsidRPr="00DC057E">
        <w:rPr>
          <w:sz w:val="16"/>
          <w:szCs w:val="16"/>
        </w:rPr>
        <w:br/>
      </w:r>
      <w:r w:rsidR="00DC057E" w:rsidRPr="008D3CFF">
        <w:rPr>
          <w:b/>
        </w:rPr>
        <w:t>Interface:</w:t>
      </w:r>
      <w:r w:rsidR="00DC057E">
        <w:rPr>
          <w:b/>
        </w:rPr>
        <w:br/>
      </w:r>
      <w:r w:rsidR="00DC057E" w:rsidRPr="008D3CFF">
        <w:rPr>
          <w:b/>
          <w:sz w:val="16"/>
          <w:szCs w:val="16"/>
        </w:rPr>
        <w:br/>
      </w:r>
      <w:r w:rsidR="00DC057E" w:rsidRPr="008D3CFF">
        <w:t xml:space="preserve">De interface van de website wordt in </w:t>
      </w:r>
      <w:r w:rsidR="00DC057E">
        <w:t>vlak</w:t>
      </w:r>
      <w:r w:rsidR="00DC057E" w:rsidRPr="008D3CFF">
        <w:t xml:space="preserve"> gep</w:t>
      </w:r>
      <w:r w:rsidR="00DC057E">
        <w:t xml:space="preserve">resenteerd voor de passagiers, de website zo do dusdanig aangepast, dat het responsive is. Wanneer de Captive Portal geopend wordt, </w:t>
      </w:r>
    </w:p>
    <w:p w:rsidR="000A538E" w:rsidRPr="008D3CFF" w:rsidRDefault="00825EB7" w:rsidP="000A538E">
      <w:pPr>
        <w:rPr>
          <w:b/>
        </w:rPr>
      </w:pPr>
      <w:r>
        <w:rPr>
          <w:noProof/>
          <w:lang w:eastAsia="nl-NL"/>
        </w:rPr>
        <w:t>Website is responsive en beschikbaar voor alle devices en is gemaakt in HTML/Java.</w:t>
      </w:r>
      <w:r w:rsidR="00DC057E">
        <w:br/>
      </w:r>
      <w:r w:rsidR="00DC057E">
        <w:br/>
      </w:r>
      <w:r w:rsidR="000A538E" w:rsidRPr="008D3CFF">
        <w:rPr>
          <w:b/>
        </w:rPr>
        <w:t>Website structuur:</w:t>
      </w:r>
    </w:p>
    <w:p w:rsidR="000A538E" w:rsidRDefault="000A538E" w:rsidP="000A538E">
      <w:r>
        <w:t>• Het logo (Corendon)</w:t>
      </w:r>
    </w:p>
    <w:p w:rsidR="000A538E" w:rsidRDefault="000A538E" w:rsidP="000A538E">
      <w:r>
        <w:t xml:space="preserve">• Een foto of beeld als achtergrond </w:t>
      </w:r>
    </w:p>
    <w:p w:rsidR="000A538E" w:rsidRDefault="000A538E" w:rsidP="000A538E">
      <w:r>
        <w:t>• De regelgeving</w:t>
      </w:r>
    </w:p>
    <w:p w:rsidR="000A538E" w:rsidRDefault="000A538E" w:rsidP="000A538E">
      <w:r>
        <w:t xml:space="preserve">• En de ‘Button’ akkoord knop. </w:t>
      </w:r>
    </w:p>
    <w:p w:rsidR="00DC057E" w:rsidRDefault="00635610" w:rsidP="00635610">
      <w:pPr>
        <w:pStyle w:val="Heading2"/>
      </w:pPr>
      <w:r>
        <w:t>4.3 Bronnen</w:t>
      </w:r>
    </w:p>
    <w:p w:rsidR="00635610" w:rsidRDefault="00635610" w:rsidP="00635610">
      <w:pPr>
        <w:pStyle w:val="NormalWeb"/>
        <w:spacing w:before="340" w:beforeAutospacing="0" w:after="340" w:afterAutospacing="0"/>
      </w:pPr>
      <w:r>
        <w:br/>
      </w:r>
      <w:r>
        <w:rPr>
          <w:rFonts w:ascii="Arial" w:hAnsi="Arial" w:cs="Arial"/>
          <w:b/>
          <w:bCs/>
          <w:i/>
          <w:iCs/>
          <w:color w:val="000000"/>
          <w:sz w:val="23"/>
          <w:szCs w:val="23"/>
          <w:u w:val="single"/>
          <w:shd w:val="clear" w:color="auto" w:fill="FFFFFF"/>
        </w:rPr>
        <w:t>raspberry</w:t>
      </w:r>
      <w:r>
        <w:rPr>
          <w:rFonts w:ascii="Arial" w:hAnsi="Arial" w:cs="Arial"/>
          <w:b/>
          <w:bCs/>
          <w:i/>
          <w:iCs/>
          <w:color w:val="000000"/>
          <w:sz w:val="23"/>
          <w:szCs w:val="23"/>
          <w:u w:val="single"/>
          <w:shd w:val="clear" w:color="auto" w:fill="FFFFFF"/>
        </w:rPr>
        <w:br/>
      </w:r>
      <w:hyperlink r:id="rId9" w:history="1">
        <w:r>
          <w:rPr>
            <w:rStyle w:val="Hyperlink"/>
            <w:rFonts w:ascii="Arial" w:eastAsiaTheme="majorEastAsia" w:hAnsi="Arial" w:cs="Arial"/>
            <w:b/>
            <w:bCs/>
            <w:i/>
            <w:iCs/>
            <w:color w:val="1155CC"/>
            <w:sz w:val="23"/>
            <w:szCs w:val="23"/>
            <w:shd w:val="clear" w:color="auto" w:fill="FFFFFF"/>
          </w:rPr>
          <w:t>http://www.kiwi-electronics.nl/raspberry-pi-512mb</w:t>
        </w:r>
        <w:r>
          <w:rPr>
            <w:rFonts w:ascii="Arial" w:hAnsi="Arial" w:cs="Arial"/>
            <w:color w:val="000000"/>
            <w:sz w:val="23"/>
            <w:szCs w:val="23"/>
          </w:rPr>
          <w:br/>
        </w:r>
      </w:hyperlink>
      <w:hyperlink r:id="rId10" w:history="1">
        <w:r>
          <w:rPr>
            <w:rStyle w:val="Hyperlink"/>
            <w:rFonts w:ascii="Arial" w:eastAsiaTheme="majorEastAsia" w:hAnsi="Arial" w:cs="Arial"/>
            <w:b/>
            <w:bCs/>
            <w:i/>
            <w:iCs/>
            <w:color w:val="1155CC"/>
            <w:sz w:val="23"/>
            <w:szCs w:val="23"/>
            <w:shd w:val="clear" w:color="auto" w:fill="FFFFFF"/>
          </w:rPr>
          <w:t>http://elinux.org/RPI-Wireless-Hotspot</w:t>
        </w:r>
      </w:hyperlink>
    </w:p>
    <w:p w:rsidR="00635610" w:rsidRDefault="00635610" w:rsidP="00635610">
      <w:pPr>
        <w:pStyle w:val="NormalWeb"/>
        <w:spacing w:before="340" w:beforeAutospacing="0" w:after="340" w:afterAutospacing="0"/>
      </w:pPr>
      <w:r>
        <w:rPr>
          <w:rFonts w:ascii="Arial" w:hAnsi="Arial" w:cs="Arial"/>
          <w:b/>
          <w:bCs/>
          <w:i/>
          <w:iCs/>
          <w:color w:val="000000"/>
          <w:sz w:val="23"/>
          <w:szCs w:val="23"/>
          <w:u w:val="single"/>
          <w:shd w:val="clear" w:color="auto" w:fill="FFFFFF"/>
        </w:rPr>
        <w:t>wifi</w:t>
      </w:r>
      <w:r>
        <w:rPr>
          <w:rFonts w:ascii="Arial" w:hAnsi="Arial" w:cs="Arial"/>
          <w:b/>
          <w:bCs/>
          <w:i/>
          <w:iCs/>
          <w:color w:val="000000"/>
          <w:sz w:val="23"/>
          <w:szCs w:val="23"/>
          <w:u w:val="single"/>
          <w:shd w:val="clear" w:color="auto" w:fill="FFFFFF"/>
        </w:rPr>
        <w:br/>
      </w:r>
      <w:hyperlink r:id="rId11" w:history="1">
        <w:r w:rsidRPr="00635610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http://www.hardwarewebwinkel.nl/netwerk/netwerk-adapters/netwerk-adapters-wireless/wireless-adapters-usb/edimax-ew-7811un-wireless-n-nano-adapter-150mbps-usb.html?utm_source=tweakers&amp;utm_medium=cpc&amp;utm_content=textlink&amp;utm_campaign=pricecompare</w:t>
        </w:r>
      </w:hyperlink>
    </w:p>
    <w:p w:rsidR="00635610" w:rsidRPr="00635610" w:rsidRDefault="00635610" w:rsidP="00635610">
      <w:pPr>
        <w:pStyle w:val="NormalWeb"/>
        <w:spacing w:before="340" w:beforeAutospacing="0" w:after="340" w:afterAutospacing="0"/>
        <w:rPr>
          <w:lang w:val="en-US"/>
        </w:rPr>
      </w:pPr>
      <w:proofErr w:type="spellStart"/>
      <w:r w:rsidRPr="00635610">
        <w:rPr>
          <w:rFonts w:ascii="Arial" w:hAnsi="Arial" w:cs="Arial"/>
          <w:b/>
          <w:bCs/>
          <w:i/>
          <w:iCs/>
          <w:color w:val="000000"/>
          <w:sz w:val="23"/>
          <w:szCs w:val="23"/>
          <w:u w:val="single"/>
          <w:shd w:val="clear" w:color="auto" w:fill="FFFFFF"/>
          <w:lang w:val="en-US"/>
        </w:rPr>
        <w:t>acces</w:t>
      </w:r>
      <w:proofErr w:type="spellEnd"/>
      <w:r w:rsidRPr="00635610">
        <w:rPr>
          <w:rFonts w:ascii="Arial" w:hAnsi="Arial" w:cs="Arial"/>
          <w:b/>
          <w:bCs/>
          <w:i/>
          <w:iCs/>
          <w:color w:val="000000"/>
          <w:sz w:val="23"/>
          <w:szCs w:val="23"/>
          <w:u w:val="single"/>
          <w:shd w:val="clear" w:color="auto" w:fill="FFFFFF"/>
          <w:lang w:val="en-US"/>
        </w:rPr>
        <w:t xml:space="preserve"> point </w:t>
      </w:r>
      <w:hyperlink r:id="rId12" w:history="1">
        <w:r w:rsidRPr="00635610">
          <w:rPr>
            <w:rStyle w:val="Hyperlink"/>
            <w:rFonts w:ascii="Arial" w:eastAsiaTheme="majorEastAsia" w:hAnsi="Arial" w:cs="Arial"/>
            <w:b/>
            <w:bCs/>
            <w:i/>
            <w:iCs/>
            <w:color w:val="1155CC"/>
            <w:sz w:val="23"/>
            <w:szCs w:val="23"/>
            <w:shd w:val="clear" w:color="auto" w:fill="FFFFFF"/>
            <w:lang w:val="en-US"/>
          </w:rPr>
          <w:t>http://www.staples.nl/wifi-access-point-wap300n/cbs/5887403.html?price=incvat&amp;cm_mmc=SEM_PLA-_-google-_-feedgoogle&amp;gclid=CjwKEAjwqamhBRDeyKKuuYztxwQSJAA1luvGocuV0Wz6_k4zuXQUgM9fWKpYrX2m7tl_por06jpothoCwdjw_wcB</w:t>
        </w:r>
      </w:hyperlink>
    </w:p>
    <w:p w:rsidR="00635610" w:rsidRPr="00635610" w:rsidRDefault="00635610" w:rsidP="00635610">
      <w:pPr>
        <w:pStyle w:val="NormalWeb"/>
        <w:spacing w:before="340" w:beforeAutospacing="0" w:after="340" w:afterAutospacing="0"/>
        <w:rPr>
          <w:lang w:val="en-US"/>
        </w:rPr>
      </w:pPr>
      <w:r w:rsidRPr="00635610">
        <w:rPr>
          <w:rFonts w:ascii="Arial" w:hAnsi="Arial" w:cs="Arial"/>
          <w:b/>
          <w:bCs/>
          <w:i/>
          <w:iCs/>
          <w:color w:val="000000"/>
          <w:sz w:val="23"/>
          <w:szCs w:val="23"/>
          <w:u w:val="single"/>
          <w:shd w:val="clear" w:color="auto" w:fill="FFFFFF"/>
          <w:lang w:val="en-US"/>
        </w:rPr>
        <w:t>Switch</w:t>
      </w:r>
      <w:r w:rsidRPr="00635610">
        <w:rPr>
          <w:rFonts w:ascii="Arial" w:hAnsi="Arial" w:cs="Arial"/>
          <w:b/>
          <w:bCs/>
          <w:i/>
          <w:iCs/>
          <w:color w:val="000000"/>
          <w:sz w:val="23"/>
          <w:szCs w:val="23"/>
          <w:u w:val="single"/>
          <w:shd w:val="clear" w:color="auto" w:fill="FFFFFF"/>
          <w:lang w:val="en-US"/>
        </w:rPr>
        <w:br/>
      </w:r>
      <w:hyperlink r:id="rId13" w:history="1">
        <w:r w:rsidRPr="00635610">
          <w:rPr>
            <w:rStyle w:val="Hyperlink"/>
            <w:rFonts w:ascii="Arial" w:eastAsiaTheme="majorEastAsia" w:hAnsi="Arial" w:cs="Arial"/>
            <w:b/>
            <w:bCs/>
            <w:i/>
            <w:iCs/>
            <w:color w:val="1155CC"/>
            <w:sz w:val="23"/>
            <w:szCs w:val="23"/>
            <w:shd w:val="clear" w:color="auto" w:fill="FFFFFF"/>
            <w:lang w:val="en-US"/>
          </w:rPr>
          <w:t>https://www.google.nl/shopping/product/11932336231812621196/specs?q=beheerder+switch&amp;espv=2&amp;biw=1448&amp;bih=785&amp;bav=on.2,or.r_cp.r_qf.&amp;bvm=bv.76477589,d.ZWU&amp;ion=1&amp;tch=1&amp;ech=1&amp;psi=otcrVLjPAc7YPMbxgdgI.1412159394693.5&amp;sa=X&amp;ei=B9grVNPvGcvtO9r3gMAC&amp;ved=0CFUQ6iQ</w:t>
        </w:r>
      </w:hyperlink>
      <w:bookmarkStart w:id="19" w:name="_GoBack"/>
      <w:bookmarkEnd w:id="19"/>
    </w:p>
    <w:p w:rsidR="00635610" w:rsidRPr="00635610" w:rsidRDefault="00635610" w:rsidP="00635610">
      <w:pPr>
        <w:rPr>
          <w:lang w:val="en-US"/>
        </w:rPr>
      </w:pPr>
    </w:p>
    <w:sectPr w:rsidR="00635610" w:rsidRPr="00635610" w:rsidSect="00B610F4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19C" w:rsidRDefault="00C9019C" w:rsidP="00012089">
      <w:pPr>
        <w:spacing w:after="0" w:line="240" w:lineRule="auto"/>
      </w:pPr>
      <w:r>
        <w:separator/>
      </w:r>
    </w:p>
  </w:endnote>
  <w:endnote w:type="continuationSeparator" w:id="0">
    <w:p w:rsidR="00C9019C" w:rsidRDefault="00C9019C" w:rsidP="00012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1455072"/>
      <w:docPartObj>
        <w:docPartGallery w:val="Page Numbers (Bottom of Page)"/>
        <w:docPartUnique/>
      </w:docPartObj>
    </w:sdtPr>
    <w:sdtEndPr/>
    <w:sdtContent>
      <w:p w:rsidR="00B610F4" w:rsidRDefault="0034169C">
        <w:pPr>
          <w:pStyle w:val="Footer"/>
        </w:pPr>
        <w:r>
          <w:rPr>
            <w:noProof/>
            <w:lang w:eastAsia="nl-NL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9990" cy="190500"/>
                  <wp:effectExtent l="9525" t="7620" r="13335" b="1905"/>
                  <wp:wrapNone/>
                  <wp:docPr id="4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999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10F4" w:rsidRDefault="00B610F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35610" w:rsidRPr="00635610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7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33" style="position:absolute;margin-left:0;margin-top:0;width:593.7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4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  <v:textbox inset="0,0,0,0">
                      <w:txbxContent>
                        <w:p w:rsidR="00B610F4" w:rsidRDefault="00B610F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35610" w:rsidRPr="00635610">
                            <w:rPr>
                              <w:noProof/>
                              <w:color w:val="8C8C8C" w:themeColor="background1" w:themeShade="8C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35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FEz8IAAADaAAAADwAAAGRycy9kb3ducmV2LnhtbESPQWvCQBSE74X+h+UV&#10;ems2SrAluooISpBeGtuS4yP7TBazb0N2G+O/7wqFHoeZ+YZZbSbbiZEGbxwrmCUpCOLaacONgs/T&#10;/uUNhA/IGjvHpOBGHjbrx4cV5tpd+YPGMjQiQtjnqKANoc+l9HVLFn3ieuLond1gMUQ5NFIPeI1w&#10;28l5mi6kRcNxocWedi3Vl/LHKvjamoyy7+r4ntZEhZbVoTSZUs9P03YJItAU/sN/7UIreIX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lxRM/CAAAA2g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6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YzLb8AAADaAAAADwAAAGRycy9kb3ducmV2LnhtbERPy4rCMBTdC/MP4Q64EU2nC5VqKjOC&#10;oEtfDLO7NHfa0uamJLHWvzcLweXhvNebwbSiJ+drywq+ZgkI4sLqmksFl/NuugThA7LG1jIpeJCH&#10;Tf4xWmOm7Z2P1J9CKWII+wwVVCF0mZS+qMign9mOOHL/1hkMEbpSaof3GG5amSbJXBqsOTZU2NG2&#10;oqI53YyCiZ5cU7vdN+dfd7j2Kbnlz99CqfHn8L0CEWgIb/HLvdcK4tZ4Jd4AmT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NYzLb8AAADaAAAADwAAAAAAAAAAAAAAAACh&#10;AgAAZHJzL2Rvd25yZXYueG1sUEsFBgAAAAAEAAQA+QAAAI0DAAAAAA==&#10;" strokecolor="#a5a5a5 [2092]"/>
                    <v:shape id="AutoShape 5" o:spid="_x0000_s1037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UtVcQAAADaAAAADwAAAGRycy9kb3ducmV2LnhtbESPQYvCMBSE78L+h/AWvGm6HkSrUURw&#10;9bAo2j3o7dE822LzUprYdv31RhD2OMzMN8x82ZlSNFS7wrKCr2EEgji1uuBMwW+yGUxAOI+ssbRM&#10;Cv7IwXLx0ZtjrG3LR2pOPhMBwi5GBbn3VSylS3My6Ia2Ig7e1dYGfZB1JnWNbYCbUo6iaCwNFhwW&#10;cqxonVN6O92NgpF+nJOf7326adr77nLJku1h/FCq/9mtZiA8df4//G7vtIIpvK6EG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tS1VxAAAANoAAAAPAAAAAAAAAAAA&#10;AAAAAKECAABkcnMvZG93bnJldi54bWxQSwUGAAAAAAQABAD5AAAAkgMAAAAA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3C007D">
          <w:t>Versie 0.3</w:t>
        </w:r>
        <w:r w:rsidR="00F32DFF">
          <w:t xml:space="preserve"> (Concept)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19C" w:rsidRDefault="00C9019C" w:rsidP="00012089">
      <w:pPr>
        <w:spacing w:after="0" w:line="240" w:lineRule="auto"/>
      </w:pPr>
      <w:r>
        <w:separator/>
      </w:r>
    </w:p>
  </w:footnote>
  <w:footnote w:type="continuationSeparator" w:id="0">
    <w:p w:rsidR="00C9019C" w:rsidRDefault="00C9019C" w:rsidP="00012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0F4" w:rsidRDefault="00B610F4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4672330</wp:posOffset>
          </wp:positionH>
          <wp:positionV relativeFrom="paragraph">
            <wp:posOffset>-97155</wp:posOffset>
          </wp:positionV>
          <wp:extent cx="1581150" cy="438150"/>
          <wp:effectExtent l="19050" t="0" r="0" b="0"/>
          <wp:wrapTight wrapText="bothSides">
            <wp:wrapPolygon edited="0">
              <wp:start x="781" y="0"/>
              <wp:lineTo x="-260" y="2817"/>
              <wp:lineTo x="-260" y="15026"/>
              <wp:lineTo x="520" y="20661"/>
              <wp:lineTo x="781" y="20661"/>
              <wp:lineTo x="20559" y="20661"/>
              <wp:lineTo x="20819" y="20661"/>
              <wp:lineTo x="21600" y="15965"/>
              <wp:lineTo x="21600" y="9391"/>
              <wp:lineTo x="21340" y="2817"/>
              <wp:lineTo x="20819" y="0"/>
              <wp:lineTo x="781" y="0"/>
            </wp:wrapPolygon>
          </wp:wrapTight>
          <wp:docPr id="3" name="Afbeelding 2" descr="logo_corend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rendo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C007D">
      <w:t>Technische</w:t>
    </w:r>
    <w:r>
      <w:t xml:space="preserve"> Ontwerp</w:t>
    </w:r>
  </w:p>
  <w:p w:rsidR="00B610F4" w:rsidRDefault="00B610F4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153CF"/>
    <w:multiLevelType w:val="hybridMultilevel"/>
    <w:tmpl w:val="0CA80F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51CDD"/>
    <w:multiLevelType w:val="multilevel"/>
    <w:tmpl w:val="0C8A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F02229"/>
    <w:multiLevelType w:val="multilevel"/>
    <w:tmpl w:val="C16E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5677CF"/>
    <w:multiLevelType w:val="multilevel"/>
    <w:tmpl w:val="3A78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4E4AC6"/>
    <w:multiLevelType w:val="multilevel"/>
    <w:tmpl w:val="C16E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A16202"/>
    <w:multiLevelType w:val="multilevel"/>
    <w:tmpl w:val="728A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3C0E80"/>
    <w:multiLevelType w:val="multilevel"/>
    <w:tmpl w:val="09E4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6C7DDC"/>
    <w:multiLevelType w:val="multilevel"/>
    <w:tmpl w:val="453C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3A06C3"/>
    <w:multiLevelType w:val="hybridMultilevel"/>
    <w:tmpl w:val="171CFFB8"/>
    <w:lvl w:ilvl="0" w:tplc="F8C2DF7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C83CC9"/>
    <w:multiLevelType w:val="multilevel"/>
    <w:tmpl w:val="4E82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23236B"/>
    <w:multiLevelType w:val="multilevel"/>
    <w:tmpl w:val="0002A4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11">
    <w:nsid w:val="7ECE7109"/>
    <w:multiLevelType w:val="multilevel"/>
    <w:tmpl w:val="728A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E72683"/>
    <w:multiLevelType w:val="multilevel"/>
    <w:tmpl w:val="70D6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"/>
  </w:num>
  <w:num w:numId="5">
    <w:abstractNumId w:val="12"/>
  </w:num>
  <w:num w:numId="6">
    <w:abstractNumId w:val="7"/>
  </w:num>
  <w:num w:numId="7">
    <w:abstractNumId w:val="3"/>
  </w:num>
  <w:num w:numId="8">
    <w:abstractNumId w:val="9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89"/>
    <w:rsid w:val="00012089"/>
    <w:rsid w:val="000A538E"/>
    <w:rsid w:val="0016463F"/>
    <w:rsid w:val="001F4596"/>
    <w:rsid w:val="0034169C"/>
    <w:rsid w:val="00392741"/>
    <w:rsid w:val="003C007D"/>
    <w:rsid w:val="003D06A7"/>
    <w:rsid w:val="00583958"/>
    <w:rsid w:val="00635610"/>
    <w:rsid w:val="00825EB7"/>
    <w:rsid w:val="00831C55"/>
    <w:rsid w:val="008747B2"/>
    <w:rsid w:val="00B5783D"/>
    <w:rsid w:val="00B610F4"/>
    <w:rsid w:val="00BF2E55"/>
    <w:rsid w:val="00C9019C"/>
    <w:rsid w:val="00D97210"/>
    <w:rsid w:val="00DC057E"/>
    <w:rsid w:val="00F1230A"/>
    <w:rsid w:val="00F3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9C7243-0EEE-4265-B49A-75C4D089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089"/>
  </w:style>
  <w:style w:type="paragraph" w:styleId="Heading1">
    <w:name w:val="heading 1"/>
    <w:basedOn w:val="Normal"/>
    <w:next w:val="Normal"/>
    <w:link w:val="Heading1Char"/>
    <w:uiPriority w:val="9"/>
    <w:qFormat/>
    <w:rsid w:val="0001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2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0120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2089"/>
    <w:rPr>
      <w:rFonts w:eastAsiaTheme="minorEastAsia"/>
    </w:rPr>
  </w:style>
  <w:style w:type="paragraph" w:styleId="ListParagraph">
    <w:name w:val="List Paragraph"/>
    <w:basedOn w:val="Normal"/>
    <w:uiPriority w:val="34"/>
    <w:unhideWhenUsed/>
    <w:qFormat/>
    <w:rsid w:val="00012089"/>
    <w:pPr>
      <w:spacing w:before="120" w:after="0" w:line="240" w:lineRule="auto"/>
      <w:ind w:left="720" w:right="72"/>
      <w:contextualSpacing/>
    </w:pPr>
    <w:rPr>
      <w:rFonts w:eastAsiaTheme="minorEastAsia"/>
      <w:kern w:val="22"/>
      <w:lang w:val="en-US" w:eastAsia="ja-JP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012089"/>
    <w:pPr>
      <w:spacing w:before="360" w:after="120"/>
      <w:outlineLvl w:val="9"/>
    </w:pPr>
    <w:rPr>
      <w:rFonts w:ascii="Arial" w:eastAsia="Times New Roman" w:hAnsi="Arial" w:cs="Times New Roman"/>
      <w:color w:val="365F91"/>
      <w:sz w:val="36"/>
    </w:rPr>
  </w:style>
  <w:style w:type="paragraph" w:styleId="TOC1">
    <w:name w:val="toc 1"/>
    <w:basedOn w:val="Normal"/>
    <w:next w:val="Normal"/>
    <w:autoRedefine/>
    <w:uiPriority w:val="39"/>
    <w:unhideWhenUsed/>
    <w:rsid w:val="00583958"/>
    <w:pPr>
      <w:tabs>
        <w:tab w:val="right" w:leader="dot" w:pos="9174"/>
      </w:tabs>
      <w:spacing w:after="100"/>
      <w:ind w:left="220"/>
    </w:pPr>
    <w:rPr>
      <w:rFonts w:ascii="Arial" w:eastAsia="Calibri" w:hAnsi="Arial" w:cs="Times New Roman"/>
      <w:noProof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583958"/>
    <w:pPr>
      <w:tabs>
        <w:tab w:val="right" w:leader="dot" w:pos="9174"/>
      </w:tabs>
      <w:spacing w:after="100"/>
      <w:ind w:left="220"/>
    </w:pPr>
    <w:rPr>
      <w:rFonts w:ascii="Arial" w:eastAsia="Calibri" w:hAnsi="Arial" w:cs="Times New Roman"/>
      <w:sz w:val="20"/>
    </w:rPr>
  </w:style>
  <w:style w:type="character" w:styleId="Hyperlink">
    <w:name w:val="Hyperlink"/>
    <w:uiPriority w:val="99"/>
    <w:unhideWhenUsed/>
    <w:rsid w:val="0001208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2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089"/>
  </w:style>
  <w:style w:type="paragraph" w:styleId="Footer">
    <w:name w:val="footer"/>
    <w:basedOn w:val="Normal"/>
    <w:link w:val="FooterChar"/>
    <w:uiPriority w:val="99"/>
    <w:unhideWhenUsed/>
    <w:rsid w:val="00012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089"/>
  </w:style>
  <w:style w:type="paragraph" w:styleId="BalloonText">
    <w:name w:val="Balloon Text"/>
    <w:basedOn w:val="Normal"/>
    <w:link w:val="BalloonTextChar"/>
    <w:uiPriority w:val="99"/>
    <w:semiHidden/>
    <w:unhideWhenUsed/>
    <w:rsid w:val="00012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08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C0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gle.nl/shopping/product/11932336231812621196/specs?q=beheerder+switch&amp;espv=2&amp;biw=1448&amp;bih=785&amp;bav=on.2,or.r_cp.r_qf.&amp;bvm=bv.76477589,d.ZWU&amp;ion=1&amp;tch=1&amp;ech=1&amp;psi=otcrVLjPAc7YPMbxgdgI.1412159394693.5&amp;sa=X&amp;ei=B9grVNPvGcvtO9r3gMAC&amp;ved=0CFUQ6iQ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taples.nl/wifi-access-point-wap300n/cbs/5887403.html?price=incvat&amp;cm_mmc=SEM_PLA-_-google-_-feedgoogle&amp;gclid=CjwKEAjwqamhBRDeyKKuuYztxwQSJAA1luvGocuV0Wz6_k4zuXQUgM9fWKpYrX2m7tl_por06jpothoCwdjw_wcB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ardwarewebwinkel.nl/netwerk/netwerk-adapters/netwerk-adapters-wireless/wireless-adapters-usb/edimax-ew-7811un-wireless-n-nano-adapter-150mbps-usb.html?utm_source=tweakers&amp;utm_medium=cpc&amp;utm_content=textlink&amp;utm_campaign=pricecompar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elinux.org/RPI-Wireless-Hotspo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iwi-electronics.nl/raspberry-pi-512mb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E75CC26CBC424A8CA047319271B1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43B515-E91C-4CED-9114-BED2CCE26A54}"/>
      </w:docPartPr>
      <w:docPartBody>
        <w:p w:rsidR="000F676E" w:rsidRDefault="00D0528A" w:rsidP="00D0528A">
          <w:pPr>
            <w:pStyle w:val="5EE75CC26CBC424A8CA047319271B171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[Geef de 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0528A"/>
    <w:rsid w:val="000F676E"/>
    <w:rsid w:val="0056180D"/>
    <w:rsid w:val="00AB6D14"/>
    <w:rsid w:val="00C82648"/>
    <w:rsid w:val="00D0528A"/>
    <w:rsid w:val="00EA2595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E75CC26CBC424A8CA047319271B171">
    <w:name w:val="5EE75CC26CBC424A8CA047319271B171"/>
    <w:rsid w:val="00D0528A"/>
  </w:style>
  <w:style w:type="paragraph" w:customStyle="1" w:styleId="60B9011C276844439FECD225C6955E7B">
    <w:name w:val="60B9011C276844439FECD225C6955E7B"/>
    <w:rsid w:val="00D0528A"/>
  </w:style>
  <w:style w:type="paragraph" w:customStyle="1" w:styleId="BE33895975274E198DFD44F3CCB02372">
    <w:name w:val="BE33895975274E198DFD44F3CCB02372"/>
    <w:rsid w:val="00D052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1308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>Door: ITopia</Company>
  <LinksUpToDate>false</LinksUpToDate>
  <CharactersWithSpaces>8486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ontwerp</dc:title>
  <dc:creator>Team: IN102-4</dc:creator>
  <cp:lastModifiedBy>Rachid</cp:lastModifiedBy>
  <cp:revision>6</cp:revision>
  <dcterms:created xsi:type="dcterms:W3CDTF">2014-10-28T00:05:00Z</dcterms:created>
  <dcterms:modified xsi:type="dcterms:W3CDTF">2014-10-28T10:38:00Z</dcterms:modified>
</cp:coreProperties>
</file>