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Default="007906FA" w:rsidP="006215E9">
      <w:pPr>
        <w:pStyle w:val="NoSpacing"/>
        <w:ind w:left="36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93493" wp14:editId="4582ACF7">
            <wp:simplePos x="0" y="0"/>
            <wp:positionH relativeFrom="margin">
              <wp:posOffset>-419100</wp:posOffset>
            </wp:positionH>
            <wp:positionV relativeFrom="paragraph">
              <wp:posOffset>142240</wp:posOffset>
            </wp:positionV>
            <wp:extent cx="6695255" cy="601925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SMTP</w:t>
      </w:r>
      <w:r>
        <w:rPr>
          <w:color w:val="222222"/>
          <w:shd w:val="clear" w:color="auto" w:fill="FFFFFF"/>
        </w:rPr>
        <w:t> is the protocol for sending email whether it is from the client or in between servers for propagating the email towards the intended destination</w:t>
      </w: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sz w:val="22"/>
        </w:rPr>
      </w:pP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SMTP</w:t>
      </w:r>
      <w:r>
        <w:rPr>
          <w:color w:val="222222"/>
          <w:shd w:val="clear" w:color="auto" w:fill="FFFFFF"/>
        </w:rPr>
        <w:t> is the protocol for sending email whether it is from the client or in between servers for propagating the email towards the intended destination</w:t>
      </w:r>
      <w:r>
        <w:rPr>
          <w:color w:val="222222"/>
          <w:shd w:val="clear" w:color="auto" w:fill="FFFFFF"/>
        </w:rPr>
        <w:t>.</w:t>
      </w: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IMAP</w:t>
      </w:r>
      <w:r>
        <w:rPr>
          <w:color w:val="222222"/>
          <w:shd w:val="clear" w:color="auto" w:fill="FFFFFF"/>
        </w:rPr>
        <w:t> is a protocol that deals with managing </w:t>
      </w:r>
      <w:r>
        <w:rPr>
          <w:b/>
          <w:bCs/>
          <w:color w:val="222222"/>
          <w:shd w:val="clear" w:color="auto" w:fill="FFFFFF"/>
        </w:rPr>
        <w:t>and</w:t>
      </w:r>
      <w:r>
        <w:rPr>
          <w:color w:val="222222"/>
          <w:shd w:val="clear" w:color="auto" w:fill="FFFFFF"/>
        </w:rPr>
        <w:t> retrieving email messages from the server.</w:t>
      </w: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</w:p>
    <w:p w:rsidR="00611881" w:rsidRDefault="00611881" w:rsidP="006215E9">
      <w:pPr>
        <w:pStyle w:val="NoSpacing"/>
        <w:ind w:left="360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POP3</w:t>
      </w:r>
      <w:r>
        <w:rPr>
          <w:color w:val="222222"/>
          <w:shd w:val="clear" w:color="auto" w:fill="FFFFFF"/>
        </w:rPr>
        <w:t> is a client/server protocol in which e-mail is received and held for you by your Internet server. Periodically, you (or your client e-mail receiver) check your mail-box on the server and download any mail, probably using </w:t>
      </w:r>
      <w:r>
        <w:rPr>
          <w:b/>
          <w:bCs/>
          <w:color w:val="222222"/>
          <w:shd w:val="clear" w:color="auto" w:fill="FFFFFF"/>
        </w:rPr>
        <w:t>POP3</w:t>
      </w:r>
      <w:r>
        <w:rPr>
          <w:color w:val="222222"/>
          <w:shd w:val="clear" w:color="auto" w:fill="FFFFFF"/>
        </w:rPr>
        <w:t>.</w:t>
      </w:r>
    </w:p>
    <w:p w:rsidR="00611881" w:rsidRDefault="00611881" w:rsidP="00611881">
      <w:pPr>
        <w:pStyle w:val="NoSpacing"/>
        <w:rPr>
          <w:b/>
          <w:bCs/>
          <w:color w:val="222222"/>
          <w:shd w:val="clear" w:color="auto" w:fill="FFFFFF"/>
        </w:rPr>
      </w:pPr>
    </w:p>
    <w:p w:rsidR="00611881" w:rsidRDefault="00611881" w:rsidP="00611881">
      <w:pPr>
        <w:pStyle w:val="NoSpacing"/>
        <w:rPr>
          <w:b/>
          <w:bCs/>
          <w:color w:val="222222"/>
          <w:shd w:val="clear" w:color="auto" w:fill="FFFFFF"/>
        </w:rPr>
      </w:pPr>
    </w:p>
    <w:p w:rsidR="00611881" w:rsidRDefault="00611881" w:rsidP="00611881">
      <w:pPr>
        <w:pStyle w:val="NoSpacing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     Webmail: </w:t>
      </w:r>
      <w:r>
        <w:rPr>
          <w:color w:val="222222"/>
          <w:shd w:val="clear" w:color="auto" w:fill="FFFFFF"/>
        </w:rPr>
        <w:t>an email system in which a user can access their emails via a browser on any computer or device that is connected to the Internet.</w:t>
      </w:r>
    </w:p>
    <w:p w:rsidR="00611881" w:rsidRDefault="00611881" w:rsidP="00611881">
      <w:pPr>
        <w:pStyle w:val="NoSpacing"/>
        <w:rPr>
          <w:color w:val="222222"/>
          <w:shd w:val="clear" w:color="auto" w:fill="FFFFFF"/>
        </w:rPr>
      </w:pPr>
    </w:p>
    <w:p w:rsidR="00611881" w:rsidRDefault="00611881" w:rsidP="00611881">
      <w:pPr>
        <w:pStyle w:val="NoSpacing"/>
        <w:rPr>
          <w:color w:val="222222"/>
          <w:shd w:val="clear" w:color="auto" w:fill="FFFFFF"/>
        </w:rPr>
      </w:pPr>
    </w:p>
    <w:p w:rsidR="00611881" w:rsidRPr="00D851E5" w:rsidRDefault="00611881" w:rsidP="00611881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 xml:space="preserve">Similarities: All the functions work together </w:t>
      </w:r>
      <w:bookmarkStart w:id="0" w:name="_GoBack"/>
      <w:bookmarkEnd w:id="0"/>
      <w:r>
        <w:rPr>
          <w:color w:val="222222"/>
          <w:shd w:val="clear" w:color="auto" w:fill="FFFFFF"/>
        </w:rPr>
        <w:t xml:space="preserve"> via email. All each play a part to make the email function work and move smoothly.  </w:t>
      </w:r>
    </w:p>
    <w:sectPr w:rsidR="00611881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701B8"/>
    <w:rsid w:val="003A0217"/>
    <w:rsid w:val="003A612D"/>
    <w:rsid w:val="00421A12"/>
    <w:rsid w:val="0042395F"/>
    <w:rsid w:val="00460DE8"/>
    <w:rsid w:val="00505E02"/>
    <w:rsid w:val="00611881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EA36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Abdi, Mohamed</cp:lastModifiedBy>
  <cp:revision>2</cp:revision>
  <dcterms:created xsi:type="dcterms:W3CDTF">2020-01-22T18:09:00Z</dcterms:created>
  <dcterms:modified xsi:type="dcterms:W3CDTF">2020-01-22T18:09:00Z</dcterms:modified>
</cp:coreProperties>
</file>