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5E66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Collect Data: Replay Notebooks</w:t>
      </w:r>
    </w:p>
    <w:p w14:paraId="1D2E1BA4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Introduction</w:t>
      </w:r>
    </w:p>
    <w:p w14:paraId="0CE718FB" w14:textId="558EAD11" w:rsidR="005217A4" w:rsidRPr="005217A4" w:rsidRDefault="005217A4" w:rsidP="005217A4">
      <w:pPr>
        <w:rPr>
          <w:lang w:val="en-US"/>
        </w:rPr>
      </w:pPr>
      <w:r>
        <w:rPr>
          <w:lang w:val="en-US"/>
        </w:rPr>
        <w:t xml:space="preserve">For the data preprocessing stage of the Auto-Suggest paper, a fully automated data pipeline procedure in containerized environment was implied.  </w:t>
      </w:r>
      <w:proofErr w:type="gramStart"/>
      <w:r>
        <w:rPr>
          <w:lang w:val="en-US"/>
        </w:rPr>
        <w:t>By  instrumenting</w:t>
      </w:r>
      <w:proofErr w:type="gramEnd"/>
      <w:r>
        <w:rPr>
          <w:lang w:val="en-US"/>
        </w:rPr>
        <w:t xml:space="preserve"> a modular pipeline </w:t>
      </w:r>
      <w:proofErr w:type="gramStart"/>
      <w:r>
        <w:rPr>
          <w:lang w:val="en-US"/>
        </w:rPr>
        <w:t>with  Apache</w:t>
      </w:r>
      <w:proofErr w:type="gramEnd"/>
      <w:r>
        <w:rPr>
          <w:lang w:val="en-US"/>
        </w:rPr>
        <w:t xml:space="preserve"> Airflow and using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Celery Executor with Redis as the message broker and a MongoDB database to keep the state of a repository, three dedicated DAGs </w:t>
      </w:r>
      <w:proofErr w:type="spellStart"/>
      <w:r>
        <w:rPr>
          <w:lang w:val="en-US"/>
        </w:rPr>
        <w:t>whith</w:t>
      </w:r>
      <w:proofErr w:type="spellEnd"/>
      <w:r>
        <w:rPr>
          <w:lang w:val="en-US"/>
        </w:rPr>
        <w:t xml:space="preserve"> minimal architecture, ensured </w:t>
      </w:r>
      <w:proofErr w:type="spellStart"/>
      <w:proofErr w:type="gramStart"/>
      <w:r>
        <w:rPr>
          <w:lang w:val="en-US"/>
        </w:rPr>
        <w:t>reproducibility,fault</w:t>
      </w:r>
      <w:proofErr w:type="spellEnd"/>
      <w:proofErr w:type="gramEnd"/>
      <w:r>
        <w:rPr>
          <w:lang w:val="en-US"/>
        </w:rPr>
        <w:t xml:space="preserve"> tolerance and scalability in the dataset generation process.</w:t>
      </w:r>
    </w:p>
    <w:p w14:paraId="18B603B7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1. Architecture and Orchestration</w:t>
      </w:r>
    </w:p>
    <w:p w14:paraId="19B9559B" w14:textId="037DCE97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t>The core architecture is implemented using the following components:</w:t>
      </w:r>
    </w:p>
    <w:p w14:paraId="7615D1C7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Airflow Webserver</w:t>
      </w:r>
      <w:r w:rsidRPr="005217A4">
        <w:rPr>
          <w:lang w:val="en-US"/>
        </w:rPr>
        <w:t>: Exposes the user interface for DAG control and monitoring.</w:t>
      </w:r>
    </w:p>
    <w:p w14:paraId="3E1DC185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Scheduler</w:t>
      </w:r>
      <w:r w:rsidRPr="005217A4">
        <w:rPr>
          <w:lang w:val="en-US"/>
        </w:rPr>
        <w:t>: Triggers and schedules DAG executions.</w:t>
      </w:r>
    </w:p>
    <w:p w14:paraId="1695D978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Celery Workers</w:t>
      </w:r>
      <w:r w:rsidRPr="005217A4">
        <w:rPr>
          <w:lang w:val="en-US"/>
        </w:rPr>
        <w:t>: Run individual Python tasks defined in the DAGs.</w:t>
      </w:r>
    </w:p>
    <w:p w14:paraId="0DC49562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Redis</w:t>
      </w:r>
      <w:r w:rsidRPr="005217A4">
        <w:rPr>
          <w:lang w:val="en-US"/>
        </w:rPr>
        <w:t>: Serves as the Celery message broker.</w:t>
      </w:r>
    </w:p>
    <w:p w14:paraId="49A37A56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MongoDB</w:t>
      </w:r>
      <w:r w:rsidRPr="005217A4">
        <w:rPr>
          <w:lang w:val="en-US"/>
        </w:rPr>
        <w:t>: Persists repository metadata and execution results.</w:t>
      </w:r>
    </w:p>
    <w:p w14:paraId="1F9915C1" w14:textId="77777777" w:rsidR="005217A4" w:rsidRPr="005217A4" w:rsidRDefault="005217A4" w:rsidP="005217A4">
      <w:pPr>
        <w:numPr>
          <w:ilvl w:val="0"/>
          <w:numId w:val="1"/>
        </w:numPr>
        <w:rPr>
          <w:lang w:val="en-US"/>
        </w:rPr>
      </w:pPr>
      <w:r w:rsidRPr="005217A4">
        <w:rPr>
          <w:b/>
          <w:bCs/>
          <w:lang w:val="en-US"/>
        </w:rPr>
        <w:t>Flower</w:t>
      </w:r>
      <w:r w:rsidRPr="005217A4">
        <w:rPr>
          <w:lang w:val="en-US"/>
        </w:rPr>
        <w:t>: Provides a real-time dashboard to track Celery worker activity.</w:t>
      </w:r>
    </w:p>
    <w:p w14:paraId="4EE43ECA" w14:textId="30D7B741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t>These services ar</w:t>
      </w:r>
      <w:r>
        <w:rPr>
          <w:lang w:val="en-US"/>
        </w:rPr>
        <w:t xml:space="preserve">e, through the Docker Environment </w:t>
      </w:r>
      <w:r w:rsidR="00774FDF">
        <w:rPr>
          <w:lang w:val="en-US"/>
        </w:rPr>
        <w:t>inter</w:t>
      </w:r>
      <w:r>
        <w:rPr>
          <w:lang w:val="en-US"/>
        </w:rPr>
        <w:t xml:space="preserve">connected </w:t>
      </w:r>
      <w:r w:rsidR="00774FDF">
        <w:rPr>
          <w:lang w:val="en-US"/>
        </w:rPr>
        <w:t>in an isolated network, having only specific network ports exposed to the host server, while also having mounted filesystem directories that are necessary to keep the state of the data.</w:t>
      </w:r>
    </w:p>
    <w:p w14:paraId="500BA4DA" w14:textId="670A63DE" w:rsidR="00625946" w:rsidRPr="005217A4" w:rsidRDefault="007A5A97" w:rsidP="00625946">
      <w:pPr>
        <w:ind w:left="-1260"/>
        <w:jc w:val="center"/>
        <w:rPr>
          <w:lang w:val="en-US"/>
        </w:rPr>
      </w:pPr>
      <w:r>
        <w:rPr>
          <w:i/>
          <w:iCs/>
          <w:noProof/>
        </w:rPr>
        <w:lastRenderedPageBreak/>
        <w:drawing>
          <wp:inline distT="0" distB="0" distL="0" distR="0" wp14:anchorId="4ACA3EE0" wp14:editId="368A7CE2">
            <wp:extent cx="6728582" cy="3394710"/>
            <wp:effectExtent l="0" t="0" r="0" b="0"/>
            <wp:docPr id="196943883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03" cy="339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5946" w:rsidRPr="005217A4">
        <w:rPr>
          <w:lang w:val="en-US"/>
        </w:rPr>
        <w:t xml:space="preserve">Figure </w:t>
      </w:r>
      <w:r w:rsidR="00625946">
        <w:rPr>
          <w:lang w:val="en-US"/>
        </w:rPr>
        <w:t>1</w:t>
      </w:r>
      <w:r w:rsidR="00625946" w:rsidRPr="005217A4">
        <w:rPr>
          <w:lang w:val="en-US"/>
        </w:rPr>
        <w:t>: MongoDB Schema Table</w:t>
      </w:r>
    </w:p>
    <w:p w14:paraId="2549B5A2" w14:textId="69C020C0" w:rsidR="005217A4" w:rsidRPr="005217A4" w:rsidRDefault="005217A4" w:rsidP="005217A4">
      <w:pPr>
        <w:rPr>
          <w:lang w:val="en-US"/>
        </w:rPr>
      </w:pPr>
    </w:p>
    <w:p w14:paraId="32BAA4D1" w14:textId="77777777" w:rsidR="00625946" w:rsidRPr="00625946" w:rsidRDefault="00625946" w:rsidP="00625946">
      <w:pPr>
        <w:ind w:left="720"/>
        <w:rPr>
          <w:lang w:val="en-US"/>
        </w:rPr>
      </w:pPr>
    </w:p>
    <w:p w14:paraId="17C9D10F" w14:textId="1A4CFCDB" w:rsidR="005217A4" w:rsidRPr="005217A4" w:rsidRDefault="00625946" w:rsidP="00625946">
      <w:pPr>
        <w:ind w:left="-1260"/>
      </w:pPr>
      <w:r>
        <w:rPr>
          <w:noProof/>
        </w:rPr>
        <w:drawing>
          <wp:inline distT="0" distB="0" distL="0" distR="0" wp14:anchorId="799A99F8" wp14:editId="2449994A">
            <wp:extent cx="6783070" cy="4109093"/>
            <wp:effectExtent l="0" t="0" r="0" b="5715"/>
            <wp:docPr id="1541436672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328" cy="412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295D" w14:textId="0B3BFA77" w:rsidR="00625946" w:rsidRDefault="00625946" w:rsidP="00625946">
      <w:pPr>
        <w:jc w:val="center"/>
        <w:rPr>
          <w:b/>
          <w:bCs/>
          <w:lang w:val="en-US"/>
        </w:rPr>
      </w:pPr>
      <w:r w:rsidRPr="005217A4">
        <w:rPr>
          <w:lang w:val="en-US"/>
        </w:rPr>
        <w:t xml:space="preserve">Figure </w:t>
      </w:r>
      <w:r>
        <w:rPr>
          <w:lang w:val="en-US"/>
        </w:rPr>
        <w:t>2</w:t>
      </w:r>
      <w:r w:rsidRPr="005217A4">
        <w:rPr>
          <w:lang w:val="en-US"/>
        </w:rPr>
        <w:t>: Airflow DAG Flowchart</w:t>
      </w:r>
    </w:p>
    <w:p w14:paraId="7A265F0A" w14:textId="2A682084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lastRenderedPageBreak/>
        <w:t>2. DAG: github_crawler_dag.py</w:t>
      </w:r>
    </w:p>
    <w:p w14:paraId="2D190349" w14:textId="77777777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t>This DAG handles the search and retrieval of candidate repositories:</w:t>
      </w:r>
    </w:p>
    <w:p w14:paraId="339FDCB7" w14:textId="27B427CA" w:rsidR="005217A4" w:rsidRPr="005217A4" w:rsidRDefault="005217A4" w:rsidP="005217A4">
      <w:pPr>
        <w:numPr>
          <w:ilvl w:val="0"/>
          <w:numId w:val="3"/>
        </w:numPr>
        <w:rPr>
          <w:lang w:val="en-US"/>
        </w:rPr>
      </w:pPr>
      <w:r w:rsidRPr="005217A4">
        <w:rPr>
          <w:lang w:val="en-US"/>
        </w:rPr>
        <w:t xml:space="preserve">It uses GitHub's </w:t>
      </w:r>
      <w:proofErr w:type="spellStart"/>
      <w:r w:rsidRPr="005217A4">
        <w:rPr>
          <w:lang w:val="en-US"/>
        </w:rPr>
        <w:t>GraphQL</w:t>
      </w:r>
      <w:proofErr w:type="spellEnd"/>
      <w:r w:rsidRPr="005217A4">
        <w:rPr>
          <w:lang w:val="en-US"/>
        </w:rPr>
        <w:t xml:space="preserve"> API to find public repositories </w:t>
      </w:r>
      <w:r w:rsidR="00774FDF">
        <w:rPr>
          <w:lang w:val="en-US"/>
        </w:rPr>
        <w:t>that match the criteria (“</w:t>
      </w:r>
      <w:proofErr w:type="gramStart"/>
      <w:r w:rsidR="00774FDF">
        <w:rPr>
          <w:lang w:val="en-US"/>
        </w:rPr>
        <w:t>Jupiter  Notebooks</w:t>
      </w:r>
      <w:proofErr w:type="gramEnd"/>
      <w:r w:rsidR="00774FDF">
        <w:rPr>
          <w:lang w:val="en-US"/>
        </w:rPr>
        <w:t xml:space="preserve"> sorted by stars descending”)</w:t>
      </w:r>
      <w:r w:rsidR="00B96C77">
        <w:rPr>
          <w:lang w:val="en-US"/>
        </w:rPr>
        <w:t xml:space="preserve"> and retrieves them.</w:t>
      </w:r>
    </w:p>
    <w:p w14:paraId="7FD3F55D" w14:textId="77777777" w:rsidR="00B96C77" w:rsidRDefault="005217A4" w:rsidP="005217A4">
      <w:pPr>
        <w:numPr>
          <w:ilvl w:val="0"/>
          <w:numId w:val="3"/>
        </w:numPr>
        <w:rPr>
          <w:lang w:val="en-US"/>
        </w:rPr>
      </w:pPr>
      <w:r w:rsidRPr="005217A4">
        <w:rPr>
          <w:lang w:val="en-US"/>
        </w:rPr>
        <w:t>It paginates through results and uses a cursor to prevent duplicate downloads across runs.</w:t>
      </w:r>
    </w:p>
    <w:p w14:paraId="16E3201D" w14:textId="61DD323E" w:rsidR="005217A4" w:rsidRPr="005217A4" w:rsidRDefault="00B96C77" w:rsidP="005217A4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It clones the repositories in a temporary </w:t>
      </w:r>
      <w:proofErr w:type="spellStart"/>
      <w:proofErr w:type="gramStart"/>
      <w:r>
        <w:rPr>
          <w:lang w:val="en-US"/>
        </w:rPr>
        <w:t>directory,checks</w:t>
      </w:r>
      <w:proofErr w:type="spellEnd"/>
      <w:proofErr w:type="gramEnd"/>
      <w:r>
        <w:rPr>
          <w:lang w:val="en-US"/>
        </w:rPr>
        <w:t xml:space="preserve"> if repositories have pandas, and if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it deletes them.</w:t>
      </w:r>
    </w:p>
    <w:p w14:paraId="2253C4E4" w14:textId="77777777" w:rsidR="005217A4" w:rsidRPr="005217A4" w:rsidRDefault="005217A4" w:rsidP="005217A4">
      <w:pPr>
        <w:numPr>
          <w:ilvl w:val="0"/>
          <w:numId w:val="3"/>
        </w:numPr>
        <w:rPr>
          <w:lang w:val="en-US"/>
        </w:rPr>
      </w:pPr>
      <w:r w:rsidRPr="005217A4">
        <w:rPr>
          <w:lang w:val="en-US"/>
        </w:rPr>
        <w:t xml:space="preserve">Metadata like repo name, URL, and </w:t>
      </w:r>
      <w:proofErr w:type="gramStart"/>
      <w:r w:rsidRPr="005217A4">
        <w:rPr>
          <w:lang w:val="en-US"/>
        </w:rPr>
        <w:t>pandas</w:t>
      </w:r>
      <w:proofErr w:type="gramEnd"/>
      <w:r w:rsidRPr="005217A4">
        <w:rPr>
          <w:lang w:val="en-US"/>
        </w:rPr>
        <w:t xml:space="preserve"> presence is saved in MongoDB under the repositories collection.</w:t>
      </w:r>
    </w:p>
    <w:p w14:paraId="02B515D4" w14:textId="2376CD87" w:rsidR="005217A4" w:rsidRPr="005217A4" w:rsidRDefault="005217A4" w:rsidP="005217A4">
      <w:pPr>
        <w:numPr>
          <w:ilvl w:val="0"/>
          <w:numId w:val="3"/>
        </w:numPr>
        <w:rPr>
          <w:lang w:val="en-US"/>
        </w:rPr>
      </w:pPr>
      <w:r w:rsidRPr="005217A4">
        <w:rPr>
          <w:lang w:val="en-US"/>
        </w:rPr>
        <w:t>Debug logs track query cost, remaining API budget, and pagination</w:t>
      </w:r>
      <w:r w:rsidR="00B96C77">
        <w:rPr>
          <w:lang w:val="en-US"/>
        </w:rPr>
        <w:t xml:space="preserve"> cursor.</w:t>
      </w:r>
    </w:p>
    <w:p w14:paraId="781325ED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3. DAG: dataset_resolver_dag.py</w:t>
      </w:r>
    </w:p>
    <w:p w14:paraId="11A2F2FC" w14:textId="2F6FBD8C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t xml:space="preserve">This DAG ensures that only </w:t>
      </w:r>
      <w:r w:rsidR="00B96C77">
        <w:rPr>
          <w:lang w:val="en-US"/>
        </w:rPr>
        <w:t xml:space="preserve">notebooks that have valid </w:t>
      </w:r>
      <w:r w:rsidRPr="005217A4">
        <w:rPr>
          <w:lang w:val="en-US"/>
        </w:rPr>
        <w:t>datasets are selected for further processing:</w:t>
      </w:r>
    </w:p>
    <w:p w14:paraId="335057BC" w14:textId="10FAD2CA" w:rsidR="005217A4" w:rsidRDefault="005217A4" w:rsidP="005217A4">
      <w:pPr>
        <w:numPr>
          <w:ilvl w:val="0"/>
          <w:numId w:val="4"/>
        </w:numPr>
        <w:rPr>
          <w:lang w:val="en-US"/>
        </w:rPr>
      </w:pPr>
      <w:r w:rsidRPr="005217A4">
        <w:rPr>
          <w:lang w:val="en-US"/>
        </w:rPr>
        <w:t>It recursively searches for data files (.csv</w:t>
      </w:r>
      <w:proofErr w:type="gramStart"/>
      <w:r w:rsidRPr="005217A4">
        <w:rPr>
          <w:lang w:val="en-US"/>
        </w:rPr>
        <w:t>, .</w:t>
      </w:r>
      <w:proofErr w:type="spellStart"/>
      <w:r w:rsidRPr="005217A4">
        <w:rPr>
          <w:lang w:val="en-US"/>
        </w:rPr>
        <w:t>json</w:t>
      </w:r>
      <w:proofErr w:type="spellEnd"/>
      <w:proofErr w:type="gramEnd"/>
      <w:r w:rsidRPr="005217A4">
        <w:rPr>
          <w:lang w:val="en-US"/>
        </w:rPr>
        <w:t>, .</w:t>
      </w:r>
      <w:proofErr w:type="spellStart"/>
      <w:r w:rsidRPr="005217A4">
        <w:rPr>
          <w:lang w:val="en-US"/>
        </w:rPr>
        <w:t>xls</w:t>
      </w:r>
      <w:proofErr w:type="spellEnd"/>
      <w:proofErr w:type="gramStart"/>
      <w:r w:rsidRPr="005217A4">
        <w:rPr>
          <w:lang w:val="en-US"/>
        </w:rPr>
        <w:t>, .parquet</w:t>
      </w:r>
      <w:proofErr w:type="gramEnd"/>
      <w:r w:rsidRPr="005217A4">
        <w:rPr>
          <w:lang w:val="en-US"/>
        </w:rPr>
        <w:t>)</w:t>
      </w:r>
      <w:r w:rsidR="00B96C77">
        <w:rPr>
          <w:lang w:val="en-US"/>
        </w:rPr>
        <w:t>mentioned in the notebooks of each repository in the local directory.</w:t>
      </w:r>
    </w:p>
    <w:p w14:paraId="56669B12" w14:textId="104D2ED0" w:rsidR="00B96C77" w:rsidRPr="005217A4" w:rsidRDefault="00B96C77" w:rsidP="005217A4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a dataset mentioned in a notebook is not found in the repository, then </w:t>
      </w:r>
      <w:r w:rsidR="00EB4366">
        <w:rPr>
          <w:lang w:val="en-US"/>
        </w:rPr>
        <w:t>I query is made to the</w:t>
      </w:r>
      <w:r>
        <w:rPr>
          <w:lang w:val="en-US"/>
        </w:rPr>
        <w:t xml:space="preserve"> Kaggle API</w:t>
      </w:r>
      <w:r w:rsidR="00EB4366">
        <w:rPr>
          <w:lang w:val="en-US"/>
        </w:rPr>
        <w:t xml:space="preserve"> to find </w:t>
      </w:r>
      <w:proofErr w:type="spellStart"/>
      <w:proofErr w:type="gramStart"/>
      <w:r w:rsidR="00EB4366">
        <w:rPr>
          <w:lang w:val="en-US"/>
        </w:rPr>
        <w:t>it</w:t>
      </w:r>
      <w:r>
        <w:rPr>
          <w:lang w:val="en-US"/>
        </w:rPr>
        <w:t>.</w:t>
      </w:r>
      <w:r w:rsidR="00EB4366">
        <w:rPr>
          <w:lang w:val="en-US"/>
        </w:rPr>
        <w:t>If</w:t>
      </w:r>
      <w:proofErr w:type="spellEnd"/>
      <w:proofErr w:type="gramEnd"/>
      <w:r w:rsidR="00EB4366">
        <w:rPr>
          <w:lang w:val="en-US"/>
        </w:rPr>
        <w:t xml:space="preserve"> a dataset is found, it is downloaded and saved in the same </w:t>
      </w:r>
      <w:proofErr w:type="gramStart"/>
      <w:r w:rsidR="00EB4366">
        <w:rPr>
          <w:lang w:val="en-US"/>
        </w:rPr>
        <w:t>directory  of</w:t>
      </w:r>
      <w:proofErr w:type="gramEnd"/>
      <w:r w:rsidR="00EB4366">
        <w:rPr>
          <w:lang w:val="en-US"/>
        </w:rPr>
        <w:t xml:space="preserve"> the repository.</w:t>
      </w:r>
    </w:p>
    <w:p w14:paraId="2C4284E4" w14:textId="33A4610A" w:rsidR="005217A4" w:rsidRPr="005217A4" w:rsidRDefault="005217A4" w:rsidP="005217A4">
      <w:pPr>
        <w:numPr>
          <w:ilvl w:val="0"/>
          <w:numId w:val="4"/>
        </w:numPr>
        <w:rPr>
          <w:lang w:val="en-US"/>
        </w:rPr>
      </w:pPr>
      <w:r w:rsidRPr="005217A4">
        <w:rPr>
          <w:lang w:val="en-US"/>
        </w:rPr>
        <w:t xml:space="preserve">If datasets are found, the </w:t>
      </w:r>
      <w:proofErr w:type="spellStart"/>
      <w:r w:rsidRPr="005217A4">
        <w:rPr>
          <w:lang w:val="en-US"/>
        </w:rPr>
        <w:t>dataset_found</w:t>
      </w:r>
      <w:proofErr w:type="spellEnd"/>
      <w:r w:rsidRPr="005217A4">
        <w:rPr>
          <w:lang w:val="en-US"/>
        </w:rPr>
        <w:t xml:space="preserve"> field is set to true </w:t>
      </w:r>
      <w:r w:rsidR="00B96C77">
        <w:rPr>
          <w:lang w:val="en-US"/>
        </w:rPr>
        <w:t xml:space="preserve">and the repositories for which datasets where found are saved </w:t>
      </w:r>
      <w:proofErr w:type="gramStart"/>
      <w:r w:rsidR="00B96C77">
        <w:rPr>
          <w:lang w:val="en-US"/>
        </w:rPr>
        <w:t>in</w:t>
      </w:r>
      <w:r w:rsidR="00B96C77">
        <w:rPr>
          <w:lang w:val="en-US"/>
        </w:rPr>
        <w:t xml:space="preserve">  MongoDB</w:t>
      </w:r>
      <w:proofErr w:type="gramEnd"/>
      <w:r w:rsidR="00B96C77">
        <w:rPr>
          <w:lang w:val="en-US"/>
        </w:rPr>
        <w:t xml:space="preserve"> (“</w:t>
      </w:r>
      <w:proofErr w:type="spellStart"/>
      <w:r w:rsidR="00B96C77">
        <w:rPr>
          <w:lang w:val="en-US"/>
        </w:rPr>
        <w:t>notebooks_with_dataset</w:t>
      </w:r>
      <w:proofErr w:type="spellEnd"/>
      <w:proofErr w:type="gramStart"/>
      <w:r w:rsidR="00B96C77">
        <w:rPr>
          <w:lang w:val="en-US"/>
        </w:rPr>
        <w:t>”:[</w:t>
      </w:r>
      <w:proofErr w:type="gramEnd"/>
      <w:r w:rsidR="00B96C77">
        <w:rPr>
          <w:lang w:val="en-US"/>
        </w:rPr>
        <w:t>]).</w:t>
      </w:r>
    </w:p>
    <w:p w14:paraId="0EF0DE25" w14:textId="77777777" w:rsidR="005217A4" w:rsidRPr="005217A4" w:rsidRDefault="005217A4" w:rsidP="005217A4">
      <w:pPr>
        <w:numPr>
          <w:ilvl w:val="0"/>
          <w:numId w:val="4"/>
        </w:numPr>
        <w:rPr>
          <w:lang w:val="en-US"/>
        </w:rPr>
      </w:pPr>
      <w:r w:rsidRPr="005217A4">
        <w:rPr>
          <w:lang w:val="en-US"/>
        </w:rPr>
        <w:t>This flag is used as a condition in the replay stage.</w:t>
      </w:r>
    </w:p>
    <w:p w14:paraId="4986F793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4. DAG: notebook_replayer_dag.py</w:t>
      </w:r>
    </w:p>
    <w:p w14:paraId="59D49CD7" w14:textId="008CD40C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t xml:space="preserve">The final DAG is responsible for replaying </w:t>
      </w:r>
      <w:proofErr w:type="spellStart"/>
      <w:r w:rsidRPr="005217A4">
        <w:rPr>
          <w:lang w:val="en-US"/>
        </w:rPr>
        <w:t>Jupyter</w:t>
      </w:r>
      <w:proofErr w:type="spellEnd"/>
      <w:r w:rsidRPr="005217A4">
        <w:rPr>
          <w:lang w:val="en-US"/>
        </w:rPr>
        <w:t xml:space="preserve"> notebooks</w:t>
      </w:r>
      <w:r w:rsidR="00EB4366">
        <w:rPr>
          <w:lang w:val="en-US"/>
        </w:rPr>
        <w:t xml:space="preserve"> so as to parse the Pandas API call sequence and the change of the </w:t>
      </w:r>
      <w:proofErr w:type="spellStart"/>
      <w:r w:rsidR="00EB4366">
        <w:rPr>
          <w:lang w:val="en-US"/>
        </w:rPr>
        <w:t>dataframes</w:t>
      </w:r>
      <w:proofErr w:type="spellEnd"/>
      <w:r w:rsidR="00EB4366">
        <w:rPr>
          <w:lang w:val="en-US"/>
        </w:rPr>
        <w:t xml:space="preserve">, while the </w:t>
      </w:r>
      <w:proofErr w:type="spellStart"/>
      <w:r w:rsidR="00EB4366">
        <w:rPr>
          <w:lang w:val="en-US"/>
        </w:rPr>
        <w:t>Jupyter</w:t>
      </w:r>
      <w:proofErr w:type="spellEnd"/>
      <w:r w:rsidR="00EB4366">
        <w:rPr>
          <w:lang w:val="en-US"/>
        </w:rPr>
        <w:t xml:space="preserve"> Notebooks are being </w:t>
      </w:r>
      <w:proofErr w:type="spellStart"/>
      <w:r w:rsidR="00EB4366">
        <w:rPr>
          <w:lang w:val="en-US"/>
        </w:rPr>
        <w:t>runned</w:t>
      </w:r>
      <w:proofErr w:type="spellEnd"/>
      <w:r w:rsidRPr="005217A4">
        <w:rPr>
          <w:lang w:val="en-US"/>
        </w:rPr>
        <w:t>:</w:t>
      </w:r>
    </w:p>
    <w:p w14:paraId="4C91C729" w14:textId="69F7A2F7" w:rsidR="005217A4" w:rsidRPr="005217A4" w:rsidRDefault="005217A4" w:rsidP="005217A4">
      <w:pPr>
        <w:numPr>
          <w:ilvl w:val="0"/>
          <w:numId w:val="5"/>
        </w:numPr>
        <w:rPr>
          <w:lang w:val="en-US"/>
        </w:rPr>
      </w:pPr>
      <w:r w:rsidRPr="005217A4">
        <w:rPr>
          <w:lang w:val="en-US"/>
        </w:rPr>
        <w:t xml:space="preserve">It </w:t>
      </w:r>
      <w:proofErr w:type="gramStart"/>
      <w:r w:rsidRPr="005217A4">
        <w:rPr>
          <w:lang w:val="en-US"/>
        </w:rPr>
        <w:t xml:space="preserve">queries </w:t>
      </w:r>
      <w:r w:rsidR="00EB4366">
        <w:rPr>
          <w:lang w:val="en-US"/>
        </w:rPr>
        <w:t xml:space="preserve"> the</w:t>
      </w:r>
      <w:proofErr w:type="gramEnd"/>
      <w:r w:rsidR="00EB4366">
        <w:rPr>
          <w:lang w:val="en-US"/>
        </w:rPr>
        <w:t xml:space="preserve"> MongoDB </w:t>
      </w:r>
      <w:r w:rsidRPr="005217A4">
        <w:rPr>
          <w:lang w:val="en-US"/>
        </w:rPr>
        <w:t xml:space="preserve">for repositories where </w:t>
      </w:r>
      <w:proofErr w:type="spellStart"/>
      <w:r w:rsidRPr="005217A4">
        <w:rPr>
          <w:lang w:val="en-US"/>
        </w:rPr>
        <w:t>dataset_found</w:t>
      </w:r>
      <w:proofErr w:type="spellEnd"/>
      <w:r w:rsidRPr="005217A4">
        <w:rPr>
          <w:lang w:val="en-US"/>
        </w:rPr>
        <w:t xml:space="preserve"> == true.</w:t>
      </w:r>
    </w:p>
    <w:p w14:paraId="0F924EAF" w14:textId="5C33CECC" w:rsidR="005217A4" w:rsidRPr="005217A4" w:rsidRDefault="005217A4" w:rsidP="005217A4">
      <w:pPr>
        <w:numPr>
          <w:ilvl w:val="0"/>
          <w:numId w:val="5"/>
        </w:numPr>
        <w:rPr>
          <w:lang w:val="en-US"/>
        </w:rPr>
      </w:pPr>
      <w:r w:rsidRPr="005217A4">
        <w:rPr>
          <w:lang w:val="en-US"/>
        </w:rPr>
        <w:t>Notebooks are executed cell-by-cell using a tracing engine.</w:t>
      </w:r>
    </w:p>
    <w:p w14:paraId="7AE13A6E" w14:textId="6FDD45A5" w:rsidR="005217A4" w:rsidRPr="005217A4" w:rsidRDefault="005217A4" w:rsidP="00CB7E2B">
      <w:pPr>
        <w:numPr>
          <w:ilvl w:val="0"/>
          <w:numId w:val="5"/>
        </w:numPr>
        <w:rPr>
          <w:lang w:val="en-US"/>
        </w:rPr>
      </w:pPr>
      <w:r w:rsidRPr="005217A4">
        <w:rPr>
          <w:lang w:val="en-US"/>
        </w:rPr>
        <w:t xml:space="preserve">Each </w:t>
      </w:r>
      <w:proofErr w:type="gramStart"/>
      <w:r w:rsidRPr="005217A4">
        <w:rPr>
          <w:lang w:val="en-US"/>
        </w:rPr>
        <w:t>pandas</w:t>
      </w:r>
      <w:proofErr w:type="gramEnd"/>
      <w:r w:rsidRPr="005217A4">
        <w:rPr>
          <w:lang w:val="en-US"/>
        </w:rPr>
        <w:t xml:space="preserve"> transformation (</w:t>
      </w:r>
      <w:r w:rsidR="00EB4366" w:rsidRPr="00EB4366">
        <w:rPr>
          <w:lang w:val="en-US"/>
        </w:rPr>
        <w:t>"</w:t>
      </w:r>
      <w:proofErr w:type="spellStart"/>
      <w:r w:rsidR="00EB4366" w:rsidRPr="00EB4366">
        <w:rPr>
          <w:lang w:val="en-US"/>
        </w:rPr>
        <w:t>groupby</w:t>
      </w:r>
      <w:proofErr w:type="spellEnd"/>
      <w:r w:rsidR="00EB4366" w:rsidRPr="00EB4366">
        <w:rPr>
          <w:lang w:val="en-US"/>
        </w:rPr>
        <w:t>", "merge", "pivot", "</w:t>
      </w:r>
      <w:proofErr w:type="spellStart"/>
      <w:r w:rsidR="00EB4366" w:rsidRPr="00EB4366">
        <w:rPr>
          <w:lang w:val="en-US"/>
        </w:rPr>
        <w:t>pivot_table</w:t>
      </w:r>
      <w:proofErr w:type="spellEnd"/>
      <w:r w:rsidR="00EB4366" w:rsidRPr="00EB4366">
        <w:rPr>
          <w:lang w:val="en-US"/>
        </w:rPr>
        <w:t>", "melt</w:t>
      </w:r>
      <w:proofErr w:type="gramStart"/>
      <w:r w:rsidR="00EB4366" w:rsidRPr="00EB4366">
        <w:rPr>
          <w:lang w:val="en-US"/>
        </w:rPr>
        <w:t>",  "</w:t>
      </w:r>
      <w:proofErr w:type="gramEnd"/>
      <w:r w:rsidR="00EB4366" w:rsidRPr="00EB4366">
        <w:rPr>
          <w:lang w:val="en-US"/>
        </w:rPr>
        <w:t>explode", "</w:t>
      </w:r>
      <w:proofErr w:type="spellStart"/>
      <w:r w:rsidR="00EB4366" w:rsidRPr="00EB4366">
        <w:rPr>
          <w:lang w:val="en-US"/>
        </w:rPr>
        <w:t>drop_duplicates</w:t>
      </w:r>
      <w:proofErr w:type="spellEnd"/>
      <w:r w:rsidR="00EB4366" w:rsidRPr="00EB4366">
        <w:rPr>
          <w:lang w:val="en-US"/>
        </w:rPr>
        <w:t>", "</w:t>
      </w:r>
      <w:proofErr w:type="spellStart"/>
      <w:r w:rsidR="00EB4366" w:rsidRPr="00EB4366">
        <w:rPr>
          <w:lang w:val="en-US"/>
        </w:rPr>
        <w:t>sort_values</w:t>
      </w:r>
      <w:proofErr w:type="spellEnd"/>
      <w:r w:rsidR="00EB4366" w:rsidRPr="00EB4366">
        <w:rPr>
          <w:lang w:val="en-US"/>
        </w:rPr>
        <w:t>", "</w:t>
      </w:r>
      <w:proofErr w:type="spellStart"/>
      <w:r w:rsidR="00EB4366" w:rsidRPr="00EB4366">
        <w:rPr>
          <w:lang w:val="en-US"/>
        </w:rPr>
        <w:t>dropna</w:t>
      </w:r>
      <w:proofErr w:type="spellEnd"/>
      <w:r w:rsidR="00EB4366" w:rsidRPr="00EB4366">
        <w:rPr>
          <w:lang w:val="en-US"/>
        </w:rPr>
        <w:t>", "</w:t>
      </w:r>
      <w:proofErr w:type="spellStart"/>
      <w:r w:rsidR="00EB4366" w:rsidRPr="00EB4366">
        <w:rPr>
          <w:lang w:val="en-US"/>
        </w:rPr>
        <w:t>fillna</w:t>
      </w:r>
      <w:proofErr w:type="spellEnd"/>
      <w:r w:rsidR="00EB4366" w:rsidRPr="00EB4366">
        <w:rPr>
          <w:lang w:val="en-US"/>
        </w:rPr>
        <w:t>"</w:t>
      </w:r>
      <w:r w:rsidRPr="005217A4">
        <w:rPr>
          <w:lang w:val="en-US"/>
        </w:rPr>
        <w:t>) is captured.</w:t>
      </w:r>
    </w:p>
    <w:p w14:paraId="2D8B8A45" w14:textId="77777777" w:rsidR="005217A4" w:rsidRPr="005217A4" w:rsidRDefault="005217A4" w:rsidP="005217A4">
      <w:pPr>
        <w:numPr>
          <w:ilvl w:val="0"/>
          <w:numId w:val="5"/>
        </w:numPr>
        <w:rPr>
          <w:lang w:val="en-US"/>
        </w:rPr>
      </w:pPr>
      <w:r w:rsidRPr="005217A4">
        <w:rPr>
          <w:lang w:val="en-US"/>
        </w:rPr>
        <w:lastRenderedPageBreak/>
        <w:t>For each operator, two files are saved:</w:t>
      </w:r>
    </w:p>
    <w:p w14:paraId="5D4439BA" w14:textId="77777777" w:rsidR="005217A4" w:rsidRPr="005217A4" w:rsidRDefault="005217A4" w:rsidP="005217A4">
      <w:pPr>
        <w:numPr>
          <w:ilvl w:val="1"/>
          <w:numId w:val="5"/>
        </w:numPr>
        <w:rPr>
          <w:lang w:val="en-US"/>
        </w:rPr>
      </w:pPr>
      <w:r w:rsidRPr="005217A4">
        <w:rPr>
          <w:lang w:val="en-US"/>
        </w:rPr>
        <w:t>data.csv: A snapshot of the input/output frames.</w:t>
      </w:r>
    </w:p>
    <w:p w14:paraId="1D678B69" w14:textId="77777777" w:rsidR="005217A4" w:rsidRPr="005217A4" w:rsidRDefault="005217A4" w:rsidP="005217A4">
      <w:pPr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5217A4">
        <w:rPr>
          <w:lang w:val="en-US"/>
        </w:rPr>
        <w:t>param.json</w:t>
      </w:r>
      <w:proofErr w:type="spellEnd"/>
      <w:proofErr w:type="gramEnd"/>
      <w:r w:rsidRPr="005217A4">
        <w:rPr>
          <w:lang w:val="en-US"/>
        </w:rPr>
        <w:t>: A structured JSON describing the parameters.</w:t>
      </w:r>
    </w:p>
    <w:p w14:paraId="285BF1C5" w14:textId="77777777" w:rsidR="005217A4" w:rsidRPr="005217A4" w:rsidRDefault="005217A4" w:rsidP="005217A4">
      <w:pPr>
        <w:numPr>
          <w:ilvl w:val="0"/>
          <w:numId w:val="5"/>
        </w:numPr>
      </w:pPr>
      <w:proofErr w:type="spellStart"/>
      <w:r w:rsidRPr="005217A4">
        <w:t>MongoDB</w:t>
      </w:r>
      <w:proofErr w:type="spellEnd"/>
      <w:r w:rsidRPr="005217A4">
        <w:t xml:space="preserve"> </w:t>
      </w:r>
      <w:proofErr w:type="spellStart"/>
      <w:r w:rsidRPr="005217A4">
        <w:t>is</w:t>
      </w:r>
      <w:proofErr w:type="spellEnd"/>
      <w:r w:rsidRPr="005217A4">
        <w:t xml:space="preserve"> </w:t>
      </w:r>
      <w:proofErr w:type="spellStart"/>
      <w:r w:rsidRPr="005217A4">
        <w:t>updated</w:t>
      </w:r>
      <w:proofErr w:type="spellEnd"/>
      <w:r w:rsidRPr="005217A4">
        <w:t xml:space="preserve"> </w:t>
      </w:r>
      <w:proofErr w:type="spellStart"/>
      <w:r w:rsidRPr="005217A4">
        <w:t>with</w:t>
      </w:r>
      <w:proofErr w:type="spellEnd"/>
      <w:r w:rsidRPr="005217A4">
        <w:t>:</w:t>
      </w:r>
    </w:p>
    <w:p w14:paraId="6A56D600" w14:textId="77777777" w:rsidR="005217A4" w:rsidRPr="005217A4" w:rsidRDefault="005217A4" w:rsidP="005217A4">
      <w:pPr>
        <w:numPr>
          <w:ilvl w:val="1"/>
          <w:numId w:val="5"/>
        </w:numPr>
        <w:rPr>
          <w:lang w:val="en-US"/>
        </w:rPr>
      </w:pPr>
      <w:proofErr w:type="spellStart"/>
      <w:r w:rsidRPr="005217A4">
        <w:rPr>
          <w:lang w:val="en-US"/>
        </w:rPr>
        <w:t>is_run</w:t>
      </w:r>
      <w:proofErr w:type="spellEnd"/>
      <w:r w:rsidRPr="005217A4">
        <w:rPr>
          <w:lang w:val="en-US"/>
        </w:rPr>
        <w:t xml:space="preserve"> = true if the notebook executes without critical failure.</w:t>
      </w:r>
    </w:p>
    <w:p w14:paraId="205CAA20" w14:textId="77777777" w:rsidR="005217A4" w:rsidRPr="005217A4" w:rsidRDefault="005217A4" w:rsidP="005217A4">
      <w:pPr>
        <w:numPr>
          <w:ilvl w:val="1"/>
          <w:numId w:val="5"/>
        </w:numPr>
        <w:rPr>
          <w:lang w:val="en-US"/>
        </w:rPr>
      </w:pPr>
      <w:proofErr w:type="spellStart"/>
      <w:r w:rsidRPr="005217A4">
        <w:rPr>
          <w:lang w:val="en-US"/>
        </w:rPr>
        <w:t>runtime_errors</w:t>
      </w:r>
      <w:proofErr w:type="spellEnd"/>
      <w:r w:rsidRPr="005217A4">
        <w:rPr>
          <w:lang w:val="en-US"/>
        </w:rPr>
        <w:t xml:space="preserve"> = true if any errors occur during execution.</w:t>
      </w:r>
    </w:p>
    <w:p w14:paraId="1DF74539" w14:textId="77777777" w:rsidR="005217A4" w:rsidRDefault="005217A4" w:rsidP="005217A4">
      <w:pPr>
        <w:numPr>
          <w:ilvl w:val="0"/>
          <w:numId w:val="5"/>
        </w:numPr>
        <w:rPr>
          <w:lang w:val="en-US"/>
        </w:rPr>
      </w:pPr>
      <w:r w:rsidRPr="005217A4">
        <w:rPr>
          <w:lang w:val="en-US"/>
        </w:rPr>
        <w:t>Temporary folders are cleaned at the end of each run to prevent disk overflow.</w:t>
      </w:r>
    </w:p>
    <w:p w14:paraId="56DF011B" w14:textId="77777777" w:rsidR="00E954CC" w:rsidRDefault="00E954CC" w:rsidP="00E954CC">
      <w:pPr>
        <w:rPr>
          <w:lang w:val="en-US"/>
        </w:rPr>
      </w:pPr>
    </w:p>
    <w:p w14:paraId="095F9039" w14:textId="6F9E2E65" w:rsidR="00E954CC" w:rsidRDefault="00E954CC" w:rsidP="00E954CC">
      <w:pPr>
        <w:rPr>
          <w:lang w:val="en-US"/>
        </w:rPr>
      </w:pPr>
      <w:r w:rsidRPr="00E954CC">
        <w:rPr>
          <w:lang w:val="en-US"/>
        </w:rPr>
        <w:drawing>
          <wp:inline distT="0" distB="0" distL="0" distR="0" wp14:anchorId="2266C5F0" wp14:editId="4EB27C6B">
            <wp:extent cx="5274310" cy="4929505"/>
            <wp:effectExtent l="0" t="0" r="2540" b="4445"/>
            <wp:docPr id="2070507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5C96" w14:textId="653368FD" w:rsidR="00E954CC" w:rsidRDefault="00E954CC" w:rsidP="00E954CC">
      <w:pPr>
        <w:jc w:val="center"/>
        <w:rPr>
          <w:b/>
          <w:bCs/>
          <w:lang w:val="en-US"/>
        </w:rPr>
      </w:pPr>
      <w:r w:rsidRPr="005217A4">
        <w:rPr>
          <w:lang w:val="en-US"/>
        </w:rPr>
        <w:t xml:space="preserve">Figure </w:t>
      </w:r>
      <w:r>
        <w:rPr>
          <w:lang w:val="en-US"/>
        </w:rPr>
        <w:t>3</w:t>
      </w:r>
      <w:r w:rsidRPr="005217A4">
        <w:rPr>
          <w:lang w:val="en-US"/>
        </w:rPr>
        <w:t xml:space="preserve">: </w:t>
      </w:r>
      <w:r w:rsidR="00C64E35">
        <w:rPr>
          <w:lang w:val="en-US"/>
        </w:rPr>
        <w:t>JSON file describing the parameters of a captured Pandas API call</w:t>
      </w:r>
    </w:p>
    <w:p w14:paraId="507A3DF4" w14:textId="77777777" w:rsidR="00E954CC" w:rsidRPr="005217A4" w:rsidRDefault="00E954CC" w:rsidP="00E954CC">
      <w:pPr>
        <w:rPr>
          <w:lang w:val="en-US"/>
        </w:rPr>
      </w:pPr>
    </w:p>
    <w:p w14:paraId="2CB10C43" w14:textId="77777777" w:rsidR="005217A4" w:rsidRPr="005217A4" w:rsidRDefault="005217A4" w:rsidP="005217A4">
      <w:pPr>
        <w:rPr>
          <w:b/>
          <w:bCs/>
          <w:lang w:val="en-US"/>
        </w:rPr>
      </w:pPr>
      <w:r w:rsidRPr="005217A4">
        <w:rPr>
          <w:b/>
          <w:bCs/>
          <w:lang w:val="en-US"/>
        </w:rPr>
        <w:t>Conclusion</w:t>
      </w:r>
    </w:p>
    <w:p w14:paraId="1F303039" w14:textId="77777777" w:rsidR="005217A4" w:rsidRPr="005217A4" w:rsidRDefault="005217A4" w:rsidP="005217A4">
      <w:pPr>
        <w:rPr>
          <w:lang w:val="en-US"/>
        </w:rPr>
      </w:pPr>
      <w:r w:rsidRPr="005217A4">
        <w:rPr>
          <w:lang w:val="en-US"/>
        </w:rPr>
        <w:lastRenderedPageBreak/>
        <w:t>The preprocessing pipeline combines Airflow, Celery, Redis, MongoDB, and custom Python scripts to systematically convert raw GitHub notebooks into structured learning samples. Its modular design and trace-based execution strategy allow high-throughput processing while maintaining complete visibility over data lineage and operator context. This forms the backbone for the Auto-Suggest model training phase.</w:t>
      </w:r>
    </w:p>
    <w:p w14:paraId="30271E3F" w14:textId="77777777" w:rsidR="005217A4" w:rsidRDefault="005217A4">
      <w:pPr>
        <w:rPr>
          <w:lang w:val="en-US"/>
        </w:rPr>
      </w:pPr>
    </w:p>
    <w:p w14:paraId="3B144043" w14:textId="2C92EC67" w:rsidR="00351D08" w:rsidRPr="005217A4" w:rsidRDefault="00351D08" w:rsidP="00351D08">
      <w:pPr>
        <w:spacing w:after="0"/>
        <w:rPr>
          <w:lang w:val="en-US"/>
        </w:rPr>
      </w:pPr>
    </w:p>
    <w:sectPr w:rsidR="00351D08" w:rsidRPr="005217A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76E"/>
    <w:multiLevelType w:val="multilevel"/>
    <w:tmpl w:val="6584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F0F37"/>
    <w:multiLevelType w:val="multilevel"/>
    <w:tmpl w:val="C61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142F"/>
    <w:multiLevelType w:val="multilevel"/>
    <w:tmpl w:val="EF1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66500"/>
    <w:multiLevelType w:val="multilevel"/>
    <w:tmpl w:val="F5C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6A30"/>
    <w:multiLevelType w:val="multilevel"/>
    <w:tmpl w:val="24C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B5B26"/>
    <w:multiLevelType w:val="multilevel"/>
    <w:tmpl w:val="F35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42002">
    <w:abstractNumId w:val="5"/>
  </w:num>
  <w:num w:numId="2" w16cid:durableId="2009480406">
    <w:abstractNumId w:val="0"/>
  </w:num>
  <w:num w:numId="3" w16cid:durableId="1348286549">
    <w:abstractNumId w:val="1"/>
  </w:num>
  <w:num w:numId="4" w16cid:durableId="1519927655">
    <w:abstractNumId w:val="4"/>
  </w:num>
  <w:num w:numId="5" w16cid:durableId="456411549">
    <w:abstractNumId w:val="2"/>
  </w:num>
  <w:num w:numId="6" w16cid:durableId="416100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A4"/>
    <w:rsid w:val="002457D9"/>
    <w:rsid w:val="00351D08"/>
    <w:rsid w:val="005217A4"/>
    <w:rsid w:val="0052213C"/>
    <w:rsid w:val="00625946"/>
    <w:rsid w:val="00774FDF"/>
    <w:rsid w:val="007A5A97"/>
    <w:rsid w:val="00B96C77"/>
    <w:rsid w:val="00C64E35"/>
    <w:rsid w:val="00E954CC"/>
    <w:rsid w:val="00EB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7F3B"/>
  <w15:chartTrackingRefBased/>
  <w15:docId w15:val="{1BAFBA20-EACF-44B9-AFF8-A4EB205C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4CC"/>
  </w:style>
  <w:style w:type="paragraph" w:styleId="1">
    <w:name w:val="heading 1"/>
    <w:basedOn w:val="a"/>
    <w:next w:val="a"/>
    <w:link w:val="1Char"/>
    <w:uiPriority w:val="9"/>
    <w:qFormat/>
    <w:rsid w:val="0052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2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2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2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217A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217A4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217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217A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217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21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2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2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21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1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17A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217A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217A4"/>
    <w:rPr>
      <w:b/>
      <w:bCs/>
      <w:smallCaps/>
      <w:color w:val="2F5496" w:themeColor="accent1" w:themeShade="BF"/>
      <w:spacing w:val="5"/>
    </w:rPr>
  </w:style>
  <w:style w:type="paragraph" w:styleId="aa">
    <w:name w:val="No Spacing"/>
    <w:link w:val="Char3"/>
    <w:uiPriority w:val="1"/>
    <w:qFormat/>
    <w:rsid w:val="00351D08"/>
    <w:pPr>
      <w:spacing w:after="0" w:line="240" w:lineRule="auto"/>
    </w:pPr>
    <w:rPr>
      <w:rFonts w:eastAsiaTheme="minorEastAsia"/>
      <w:kern w:val="0"/>
      <w:sz w:val="22"/>
      <w:szCs w:val="22"/>
      <w:lang w:eastAsia="el-GR"/>
      <w14:ligatures w14:val="none"/>
    </w:rPr>
  </w:style>
  <w:style w:type="character" w:customStyle="1" w:styleId="Char3">
    <w:name w:val="Χωρίς διάστιχο Char"/>
    <w:basedOn w:val="a0"/>
    <w:link w:val="aa"/>
    <w:uiPriority w:val="1"/>
    <w:rsid w:val="00351D08"/>
    <w:rPr>
      <w:rFonts w:eastAsiaTheme="minorEastAsia"/>
      <w:kern w:val="0"/>
      <w:sz w:val="22"/>
      <w:szCs w:val="22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628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Τριαντάφυλλος Κατσαρός</dc:creator>
  <cp:keywords/>
  <dc:description/>
  <cp:lastModifiedBy>Τριαντάφυλλος Κατσαρός</cp:lastModifiedBy>
  <cp:revision>2</cp:revision>
  <dcterms:created xsi:type="dcterms:W3CDTF">2025-06-16T19:44:00Z</dcterms:created>
  <dcterms:modified xsi:type="dcterms:W3CDTF">2025-06-16T19:44:00Z</dcterms:modified>
</cp:coreProperties>
</file>