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13A8" w14:textId="776984F0" w:rsidR="00C207E5" w:rsidRDefault="00C207E5" w:rsidP="00C207E5"/>
    <w:p w14:paraId="27E77B72" w14:textId="14566B82" w:rsidR="00A86773" w:rsidRPr="006477B6" w:rsidRDefault="006477B6" w:rsidP="006477B6">
      <w:pPr>
        <w:rPr>
          <w:rFonts w:ascii="Adobe 黑体 Std R" w:eastAsia="Adobe 黑体 Std R" w:hAnsi="Adobe 黑体 Std R"/>
          <w:sz w:val="36"/>
          <w:u w:val="single"/>
        </w:rPr>
      </w:pPr>
      <w:r w:rsidRPr="006477B6">
        <w:rPr>
          <w:rFonts w:ascii="Adobe 黑体 Std R" w:eastAsia="Adobe 黑体 Std R" w:hAnsi="Adobe 黑体 Std R" w:hint="eastAsia"/>
          <w:sz w:val="36"/>
          <w:highlight w:val="black"/>
          <w:u w:val="single"/>
        </w:rPr>
        <w:t>-</w:t>
      </w:r>
      <w:r w:rsidRPr="006477B6">
        <w:rPr>
          <w:rFonts w:ascii="Adobe 黑体 Std R" w:eastAsia="Adobe 黑体 Std R" w:hAnsi="Adobe 黑体 Std R" w:hint="eastAsia"/>
          <w:sz w:val="36"/>
          <w:u w:val="single"/>
        </w:rPr>
        <w:t>系</w:t>
      </w:r>
      <w:r w:rsidR="00C207E5" w:rsidRPr="006477B6">
        <w:rPr>
          <w:rFonts w:ascii="Adobe 黑体 Std R" w:eastAsia="Adobe 黑体 Std R" w:hAnsi="Adobe 黑体 Std R"/>
          <w:sz w:val="36"/>
          <w:u w:val="single"/>
        </w:rPr>
        <w:t>统安装与环境搭建</w:t>
      </w:r>
      <w:r w:rsidR="00A86773" w:rsidRPr="006477B6">
        <w:rPr>
          <w:rFonts w:ascii="Adobe 黑体 Std R" w:eastAsia="Adobe 黑体 Std R" w:hAnsi="Adobe 黑体 Std R" w:hint="eastAsia"/>
          <w:sz w:val="36"/>
          <w:u w:val="single"/>
        </w:rPr>
        <w:t>指南</w:t>
      </w:r>
      <w:r w:rsidR="009E3013">
        <w:rPr>
          <w:rFonts w:ascii="Adobe 黑体 Std R" w:eastAsia="Adobe 黑体 Std R" w:hAnsi="Adobe 黑体 Std R" w:hint="eastAsia"/>
          <w:sz w:val="36"/>
          <w:u w:val="single"/>
        </w:rPr>
        <w:t>Part1</w:t>
      </w:r>
      <w:r w:rsidRPr="006477B6">
        <w:rPr>
          <w:rFonts w:ascii="Adobe 黑体 Std R" w:eastAsia="Adobe 黑体 Std R" w:hAnsi="Adobe 黑体 Std R" w:hint="eastAsia"/>
          <w:sz w:val="36"/>
          <w:u w:val="single"/>
        </w:rPr>
        <w:t xml:space="preserve"> </w:t>
      </w:r>
      <w:r w:rsidR="00C207E5" w:rsidRPr="006477B6">
        <w:rPr>
          <w:rFonts w:ascii="Adobe 黑体 Std R" w:eastAsia="Adobe 黑体 Std R" w:hAnsi="Adobe 黑体 Std R"/>
          <w:sz w:val="36"/>
          <w:u w:val="single"/>
        </w:rPr>
        <w:t>(2018-9)</w:t>
      </w:r>
    </w:p>
    <w:p w14:paraId="6A65991E" w14:textId="18C40327" w:rsidR="00C207E5" w:rsidRPr="00F17F55" w:rsidRDefault="00C207E5" w:rsidP="00C207E5">
      <w:pPr>
        <w:rPr>
          <w:rFonts w:hint="eastAsia"/>
        </w:rPr>
      </w:pPr>
    </w:p>
    <w:p w14:paraId="32B9A904" w14:textId="117E2706" w:rsidR="00DE2B59" w:rsidRPr="006477B6" w:rsidRDefault="00DE2B59" w:rsidP="00C207E5">
      <w:pPr>
        <w:rPr>
          <w:rFonts w:ascii="宋体" w:eastAsia="宋体" w:hAnsi="宋体"/>
        </w:rPr>
      </w:pPr>
      <w:r w:rsidRPr="006477B6">
        <w:rPr>
          <w:rFonts w:ascii="宋体" w:eastAsia="宋体" w:hAnsi="宋体" w:hint="eastAsia"/>
        </w:rPr>
        <w:t>各位新队员：</w:t>
      </w:r>
    </w:p>
    <w:p w14:paraId="2FABDA03" w14:textId="29F97F95" w:rsidR="00DE2B59" w:rsidRPr="006477B6" w:rsidRDefault="00DE2B59" w:rsidP="00C207E5">
      <w:pPr>
        <w:rPr>
          <w:rFonts w:ascii="宋体" w:eastAsia="宋体" w:hAnsi="宋体"/>
        </w:rPr>
      </w:pPr>
      <w:r w:rsidRPr="006477B6">
        <w:rPr>
          <w:rFonts w:ascii="宋体" w:eastAsia="宋体" w:hAnsi="宋体"/>
        </w:rPr>
        <w:tab/>
      </w:r>
      <w:r w:rsidRPr="006477B6">
        <w:rPr>
          <w:rFonts w:ascii="宋体" w:eastAsia="宋体" w:hAnsi="宋体" w:hint="eastAsia"/>
        </w:rPr>
        <w:t>欢迎</w:t>
      </w:r>
      <w:r w:rsidR="00CC53D9">
        <w:rPr>
          <w:rFonts w:ascii="宋体" w:eastAsia="宋体" w:hAnsi="宋体" w:hint="eastAsia"/>
        </w:rPr>
        <w:t>加入</w:t>
      </w:r>
      <w:r w:rsidRPr="006477B6">
        <w:rPr>
          <w:rFonts w:ascii="宋体" w:eastAsia="宋体" w:hAnsi="宋体" w:hint="eastAsia"/>
        </w:rPr>
        <w:t>Artinx视觉组</w:t>
      </w:r>
      <w:r w:rsidR="006477B6" w:rsidRPr="006477B6">
        <w:rPr>
          <w:rFonts w:ascii="宋体" w:eastAsia="宋体" w:hAnsi="宋体" w:hint="eastAsia"/>
        </w:rPr>
        <w:t>！</w:t>
      </w:r>
    </w:p>
    <w:p w14:paraId="067E8750" w14:textId="6E7B52C4" w:rsidR="00DE2B59" w:rsidRPr="006477B6" w:rsidRDefault="00C207E5" w:rsidP="00C207E5">
      <w:pPr>
        <w:rPr>
          <w:rFonts w:ascii="宋体" w:eastAsia="宋体" w:hAnsi="宋体"/>
        </w:rPr>
      </w:pPr>
      <w:r w:rsidRPr="006477B6">
        <w:rPr>
          <w:rFonts w:ascii="宋体" w:eastAsia="宋体" w:hAnsi="宋体"/>
        </w:rPr>
        <w:tab/>
      </w:r>
      <w:r w:rsidR="00DE2B59" w:rsidRPr="006477B6">
        <w:rPr>
          <w:rFonts w:ascii="宋体" w:eastAsia="宋体" w:hAnsi="宋体" w:hint="eastAsia"/>
        </w:rPr>
        <w:t>各组培训将很快开始。</w:t>
      </w:r>
      <w:r w:rsidR="00814241" w:rsidRPr="006477B6">
        <w:rPr>
          <w:rFonts w:ascii="宋体" w:eastAsia="宋体" w:hAnsi="宋体" w:hint="eastAsia"/>
        </w:rPr>
        <w:t>在视觉组</w:t>
      </w:r>
      <w:r w:rsidRPr="006477B6">
        <w:rPr>
          <w:rFonts w:ascii="宋体" w:eastAsia="宋体" w:hAnsi="宋体" w:hint="eastAsia"/>
        </w:rPr>
        <w:t>培训的第一阶段，我</w:t>
      </w:r>
      <w:r w:rsidR="006477B6">
        <w:rPr>
          <w:rFonts w:ascii="宋体" w:eastAsia="宋体" w:hAnsi="宋体" w:hint="eastAsia"/>
        </w:rPr>
        <w:t>们</w:t>
      </w:r>
      <w:r w:rsidRPr="006477B6">
        <w:rPr>
          <w:rFonts w:ascii="宋体" w:eastAsia="宋体" w:hAnsi="宋体" w:hint="eastAsia"/>
        </w:rPr>
        <w:t>将简要介绍Linux操作系</w:t>
      </w:r>
      <w:r w:rsidR="00DE2B59" w:rsidRPr="006477B6">
        <w:rPr>
          <w:rFonts w:ascii="宋体" w:eastAsia="宋体" w:hAnsi="宋体" w:hint="eastAsia"/>
        </w:rPr>
        <w:t>统</w:t>
      </w:r>
      <w:r w:rsidRPr="006477B6">
        <w:rPr>
          <w:rFonts w:ascii="宋体" w:eastAsia="宋体" w:hAnsi="宋体" w:hint="eastAsia"/>
        </w:rPr>
        <w:t>和ROS（机器人操作系统）。 Linux是我们主要的工作平台，ROS</w:t>
      </w:r>
      <w:r w:rsidR="00814241" w:rsidRPr="006477B6">
        <w:rPr>
          <w:rFonts w:ascii="宋体" w:eastAsia="宋体" w:hAnsi="宋体" w:hint="eastAsia"/>
        </w:rPr>
        <w:t>是</w:t>
      </w:r>
      <w:r w:rsidRPr="006477B6">
        <w:rPr>
          <w:rFonts w:ascii="宋体" w:eastAsia="宋体" w:hAnsi="宋体" w:hint="eastAsia"/>
        </w:rPr>
        <w:t>运用</w:t>
      </w:r>
      <w:r w:rsidR="00DE2B59" w:rsidRPr="006477B6">
        <w:rPr>
          <w:rFonts w:ascii="宋体" w:eastAsia="宋体" w:hAnsi="宋体" w:hint="eastAsia"/>
        </w:rPr>
        <w:t>广泛</w:t>
      </w:r>
      <w:r w:rsidRPr="006477B6">
        <w:rPr>
          <w:rFonts w:ascii="宋体" w:eastAsia="宋体" w:hAnsi="宋体" w:hint="eastAsia"/>
        </w:rPr>
        <w:t>的机器人操作系统</w:t>
      </w:r>
      <w:r w:rsidR="00DE2B59" w:rsidRPr="006477B6">
        <w:rPr>
          <w:rFonts w:ascii="宋体" w:eastAsia="宋体" w:hAnsi="宋体" w:hint="eastAsia"/>
        </w:rPr>
        <w:t>，</w:t>
      </w:r>
      <w:r w:rsidR="00814241" w:rsidRPr="006477B6">
        <w:rPr>
          <w:rFonts w:ascii="宋体" w:eastAsia="宋体" w:hAnsi="宋体" w:hint="eastAsia"/>
        </w:rPr>
        <w:t>它们</w:t>
      </w:r>
      <w:r w:rsidR="00DE2B59" w:rsidRPr="006477B6">
        <w:rPr>
          <w:rFonts w:ascii="宋体" w:eastAsia="宋体" w:hAnsi="宋体" w:hint="eastAsia"/>
        </w:rPr>
        <w:t>在今后的工作中会经常用到。</w:t>
      </w:r>
    </w:p>
    <w:p w14:paraId="0E58D6C7" w14:textId="4ED13265" w:rsidR="00DE2B59" w:rsidRPr="006477B6" w:rsidRDefault="00DE2B59" w:rsidP="00C207E5">
      <w:pPr>
        <w:rPr>
          <w:rFonts w:ascii="宋体" w:eastAsia="宋体" w:hAnsi="宋体"/>
        </w:rPr>
      </w:pPr>
      <w:r w:rsidRPr="006477B6">
        <w:rPr>
          <w:rFonts w:ascii="宋体" w:eastAsia="宋体" w:hAnsi="宋体"/>
        </w:rPr>
        <w:tab/>
      </w:r>
      <w:r w:rsidRPr="006477B6">
        <w:rPr>
          <w:rFonts w:ascii="宋体" w:eastAsia="宋体" w:hAnsi="宋体" w:hint="eastAsia"/>
        </w:rPr>
        <w:t>以上两者都是较为复杂的系统，</w:t>
      </w:r>
      <w:r w:rsidR="00D905B2" w:rsidRPr="006477B6">
        <w:rPr>
          <w:rFonts w:ascii="宋体" w:eastAsia="宋体" w:hAnsi="宋体" w:hint="eastAsia"/>
        </w:rPr>
        <w:t>单纯</w:t>
      </w:r>
      <w:r w:rsidR="0023074C" w:rsidRPr="006477B6">
        <w:rPr>
          <w:rFonts w:ascii="宋体" w:eastAsia="宋体" w:hAnsi="宋体" w:hint="eastAsia"/>
        </w:rPr>
        <w:t>的</w:t>
      </w:r>
      <w:r w:rsidRPr="006477B6">
        <w:rPr>
          <w:rFonts w:ascii="宋体" w:eastAsia="宋体" w:hAnsi="宋体" w:hint="eastAsia"/>
        </w:rPr>
        <w:t>课堂时间难以将知识全部复现</w:t>
      </w:r>
      <w:r w:rsidR="00A83CD1" w:rsidRPr="006477B6">
        <w:rPr>
          <w:rFonts w:ascii="宋体" w:eastAsia="宋体" w:hAnsi="宋体" w:hint="eastAsia"/>
        </w:rPr>
        <w:t>。</w:t>
      </w:r>
      <w:r w:rsidRPr="006477B6">
        <w:rPr>
          <w:rFonts w:ascii="宋体" w:eastAsia="宋体" w:hAnsi="宋体" w:hint="eastAsia"/>
        </w:rPr>
        <w:t>阅读、实践、讨论并辅佐课堂教学才能得到好的学习效果。在参加培训课程之前，希望大家提前安装好Linux和ROS，并简单浏览网上教程和官方文档</w:t>
      </w:r>
      <w:r w:rsidR="008107C7" w:rsidRPr="006477B6">
        <w:rPr>
          <w:rFonts w:ascii="宋体" w:eastAsia="宋体" w:hAnsi="宋体" w:hint="eastAsia"/>
        </w:rPr>
        <w:t>，做好前期准备。</w:t>
      </w:r>
      <w:r w:rsidRPr="006477B6">
        <w:rPr>
          <w:rFonts w:ascii="宋体" w:eastAsia="宋体" w:hAnsi="宋体" w:hint="eastAsia"/>
        </w:rPr>
        <w:t>课堂上会对两者进行简要介绍</w:t>
      </w:r>
      <w:r w:rsidR="008107C7" w:rsidRPr="006477B6">
        <w:rPr>
          <w:rFonts w:ascii="宋体" w:eastAsia="宋体" w:hAnsi="宋体" w:hint="eastAsia"/>
        </w:rPr>
        <w:t>，讲解基本概念和演示基本操作方法，保证大家快速入门。</w:t>
      </w:r>
    </w:p>
    <w:p w14:paraId="290F2B4F" w14:textId="5C3FB119" w:rsidR="008107C7" w:rsidRDefault="008107C7" w:rsidP="00C207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9FC7A" wp14:editId="15F33159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6294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3F57A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4.15pt" to="992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1FB833" w14:textId="53B40DBF" w:rsidR="00C207E5" w:rsidRDefault="008107C7" w:rsidP="002D3C8D">
      <w:r>
        <w:tab/>
      </w:r>
    </w:p>
    <w:p w14:paraId="6931A81D" w14:textId="62E539D7" w:rsidR="00AC7F88" w:rsidRPr="00F17F55" w:rsidRDefault="00AC7F88" w:rsidP="00AC7F88">
      <w:pPr>
        <w:rPr>
          <w:rFonts w:ascii="Adobe 黑体 Std R" w:eastAsia="Adobe 黑体 Std R" w:hAnsi="Adobe 黑体 Std R"/>
          <w:b/>
          <w:sz w:val="36"/>
          <w:u w:val="single"/>
        </w:rPr>
      </w:pPr>
      <w:r w:rsidRPr="006477B6">
        <w:rPr>
          <w:rFonts w:hint="eastAsia"/>
          <w:color w:val="FFFFFF" w:themeColor="background1"/>
          <w:highlight w:val="yellow"/>
        </w:rPr>
        <w:t xml:space="preserve"> </w:t>
      </w:r>
      <w:r w:rsidRPr="006477B6">
        <w:rPr>
          <w:color w:val="FFFFFF" w:themeColor="background1"/>
          <w:highlight w:val="yellow"/>
        </w:rPr>
        <w:t xml:space="preserve"> </w:t>
      </w:r>
      <w:r w:rsidRPr="00A86773">
        <w:rPr>
          <w:color w:val="FFFFFF" w:themeColor="background1"/>
          <w:highlight w:val="red"/>
        </w:rPr>
        <w:t xml:space="preserve">  </w:t>
      </w:r>
      <w:r w:rsidRPr="006477B6">
        <w:rPr>
          <w:color w:val="FFFFFF" w:themeColor="background1"/>
          <w:highlight w:val="yellow"/>
        </w:rPr>
        <w:t xml:space="preserve">  </w:t>
      </w:r>
      <w:r w:rsidRPr="00A86773">
        <w:rPr>
          <w:color w:val="FFFFFF" w:themeColor="background1"/>
          <w:highlight w:val="red"/>
        </w:rPr>
        <w:t xml:space="preserve">  </w:t>
      </w:r>
      <w:r w:rsidRPr="006477B6">
        <w:rPr>
          <w:color w:val="FFFFFF" w:themeColor="background1"/>
          <w:highlight w:val="yellow"/>
        </w:rPr>
        <w:t xml:space="preserve">  </w:t>
      </w:r>
      <w:r w:rsidRPr="00A86773">
        <w:rPr>
          <w:color w:val="FFFFFF" w:themeColor="background1"/>
          <w:highlight w:val="red"/>
        </w:rPr>
        <w:t xml:space="preserve">  </w:t>
      </w:r>
      <w:r w:rsidRPr="006477B6">
        <w:rPr>
          <w:color w:val="FFFFFF" w:themeColor="background1"/>
          <w:highlight w:val="yellow"/>
        </w:rPr>
        <w:t xml:space="preserve">  </w:t>
      </w:r>
      <w:r w:rsidRPr="00A86773">
        <w:rPr>
          <w:color w:val="FFFFFF" w:themeColor="background1"/>
          <w:highlight w:val="red"/>
        </w:rPr>
        <w:t xml:space="preserve">  </w:t>
      </w:r>
      <w:r w:rsidRPr="006477B6">
        <w:rPr>
          <w:color w:val="FFFFFF" w:themeColor="background1"/>
          <w:highlight w:val="yellow"/>
        </w:rPr>
        <w:t xml:space="preserve">  </w:t>
      </w:r>
      <w:r w:rsidRPr="00A86773">
        <w:rPr>
          <w:color w:val="FFFFFF" w:themeColor="background1"/>
          <w:highlight w:val="red"/>
        </w:rPr>
        <w:t xml:space="preserve"> </w:t>
      </w:r>
      <w:r>
        <w:rPr>
          <w:color w:val="FFFFFF" w:themeColor="background1"/>
          <w:highlight w:val="red"/>
        </w:rPr>
        <w:t xml:space="preserve"> </w:t>
      </w:r>
      <w:r w:rsidRPr="006477B6">
        <w:rPr>
          <w:color w:val="FFFFFF" w:themeColor="background1"/>
          <w:highlight w:val="yellow"/>
        </w:rPr>
        <w:t xml:space="preserve">  </w:t>
      </w:r>
      <w:r w:rsidRPr="00A86773">
        <w:rPr>
          <w:color w:val="FFFFFF" w:themeColor="background1"/>
          <w:highlight w:val="red"/>
        </w:rPr>
        <w:t xml:space="preserve"> </w:t>
      </w:r>
      <w:r>
        <w:rPr>
          <w:color w:val="FFFFFF" w:themeColor="background1"/>
          <w:highlight w:val="red"/>
        </w:rPr>
        <w:t xml:space="preserve">  </w:t>
      </w:r>
      <w:r w:rsidR="00F17F55">
        <w:rPr>
          <w:color w:val="FFFFFF" w:themeColor="background1"/>
          <w:highlight w:val="red"/>
        </w:rPr>
        <w:t xml:space="preserve">  </w:t>
      </w:r>
      <w:r w:rsidR="00F17F55">
        <w:rPr>
          <w:rFonts w:hint="eastAsia"/>
          <w:b/>
          <w:color w:val="FFFFFF" w:themeColor="background1"/>
          <w:highlight w:val="red"/>
        </w:rPr>
        <w:t>高位预警</w:t>
      </w:r>
      <w:r w:rsidRPr="00F17F55">
        <w:rPr>
          <w:rFonts w:hint="eastAsia"/>
          <w:b/>
          <w:color w:val="FFFFFF" w:themeColor="background1"/>
          <w:highlight w:val="red"/>
        </w:rPr>
        <w:t>：装机有风险，请</w:t>
      </w:r>
      <w:r w:rsidR="00F17F55">
        <w:rPr>
          <w:rFonts w:hint="eastAsia"/>
          <w:b/>
          <w:color w:val="FFFFFF" w:themeColor="background1"/>
          <w:highlight w:val="red"/>
        </w:rPr>
        <w:t>提前</w:t>
      </w:r>
      <w:r w:rsidRPr="00F17F55">
        <w:rPr>
          <w:rFonts w:hint="eastAsia"/>
          <w:b/>
          <w:color w:val="FFFFFF" w:themeColor="background1"/>
          <w:highlight w:val="red"/>
        </w:rPr>
        <w:t>做好关键文件备份！！</w:t>
      </w:r>
      <w:r w:rsidR="00F17F55">
        <w:rPr>
          <w:rFonts w:hint="eastAsia"/>
          <w:b/>
          <w:color w:val="FFFFFF" w:themeColor="background1"/>
          <w:highlight w:val="red"/>
        </w:rPr>
        <w:t xml:space="preserve"> </w:t>
      </w:r>
      <w:r w:rsidR="00F17F55">
        <w:rPr>
          <w:b/>
          <w:color w:val="FFFFFF" w:themeColor="background1"/>
          <w:highlight w:val="red"/>
        </w:rPr>
        <w:t xml:space="preserve"> </w:t>
      </w:r>
      <w:r w:rsidRPr="00F17F55">
        <w:rPr>
          <w:rFonts w:hint="eastAsia"/>
          <w:b/>
          <w:color w:val="FFFFFF" w:themeColor="background1"/>
          <w:highlight w:val="red"/>
        </w:rPr>
        <w:t xml:space="preserve"> </w:t>
      </w:r>
      <w:r w:rsidRPr="00F17F55">
        <w:rPr>
          <w:b/>
          <w:color w:val="FFFFFF" w:themeColor="background1"/>
          <w:highlight w:val="yellow"/>
        </w:rPr>
        <w:t xml:space="preserve">  </w:t>
      </w:r>
      <w:r w:rsidRPr="00F17F55">
        <w:rPr>
          <w:b/>
          <w:color w:val="FFFFFF" w:themeColor="background1"/>
          <w:highlight w:val="red"/>
        </w:rPr>
        <w:t xml:space="preserve">  </w:t>
      </w:r>
      <w:r w:rsidRPr="00F17F55">
        <w:rPr>
          <w:b/>
          <w:color w:val="FFFFFF" w:themeColor="background1"/>
          <w:highlight w:val="yellow"/>
        </w:rPr>
        <w:t xml:space="preserve">  </w:t>
      </w:r>
      <w:r w:rsidRPr="00F17F55">
        <w:rPr>
          <w:b/>
          <w:color w:val="FFFFFF" w:themeColor="background1"/>
          <w:highlight w:val="red"/>
        </w:rPr>
        <w:t xml:space="preserve">  </w:t>
      </w:r>
      <w:r w:rsidRPr="00F17F55">
        <w:rPr>
          <w:b/>
          <w:color w:val="FFFFFF" w:themeColor="background1"/>
          <w:highlight w:val="yellow"/>
        </w:rPr>
        <w:t xml:space="preserve">  </w:t>
      </w:r>
      <w:r w:rsidRPr="00F17F55">
        <w:rPr>
          <w:b/>
          <w:color w:val="FFFFFF" w:themeColor="background1"/>
          <w:highlight w:val="red"/>
        </w:rPr>
        <w:t xml:space="preserve">  </w:t>
      </w:r>
      <w:r w:rsidRPr="00F17F55">
        <w:rPr>
          <w:b/>
          <w:color w:val="FFFFFF" w:themeColor="background1"/>
          <w:highlight w:val="yellow"/>
        </w:rPr>
        <w:t xml:space="preserve">  </w:t>
      </w:r>
      <w:r w:rsidRPr="00F17F55">
        <w:rPr>
          <w:b/>
          <w:color w:val="FFFFFF" w:themeColor="background1"/>
          <w:highlight w:val="red"/>
        </w:rPr>
        <w:t xml:space="preserve">  </w:t>
      </w:r>
      <w:r w:rsidRPr="00F17F55">
        <w:rPr>
          <w:b/>
          <w:color w:val="FFFFFF" w:themeColor="background1"/>
          <w:highlight w:val="yellow"/>
        </w:rPr>
        <w:t xml:space="preserve">  </w:t>
      </w:r>
      <w:r w:rsidRPr="00F17F55">
        <w:rPr>
          <w:b/>
          <w:color w:val="FFFFFF" w:themeColor="background1"/>
          <w:highlight w:val="red"/>
        </w:rPr>
        <w:t xml:space="preserve">  </w:t>
      </w:r>
      <w:r w:rsidRPr="00F17F55">
        <w:rPr>
          <w:b/>
          <w:color w:val="FFFFFF" w:themeColor="background1"/>
          <w:highlight w:val="yellow"/>
        </w:rPr>
        <w:t xml:space="preserve">  </w:t>
      </w:r>
    </w:p>
    <w:p w14:paraId="3BEA5E89" w14:textId="77777777" w:rsidR="00C207E5" w:rsidRPr="00AC7F88" w:rsidRDefault="00C207E5" w:rsidP="00C207E5"/>
    <w:p w14:paraId="7583C641" w14:textId="33350D0F" w:rsidR="008107C7" w:rsidRPr="00EE6CE7" w:rsidRDefault="008107C7" w:rsidP="008107C7">
      <w:pPr>
        <w:pStyle w:val="a7"/>
        <w:numPr>
          <w:ilvl w:val="0"/>
          <w:numId w:val="1"/>
        </w:numPr>
        <w:ind w:firstLineChars="0"/>
        <w:rPr>
          <w:b/>
        </w:rPr>
      </w:pPr>
      <w:r w:rsidRPr="00EE6CE7">
        <w:rPr>
          <w:rFonts w:hint="eastAsia"/>
          <w:b/>
        </w:rPr>
        <w:t>安装Linux（Ubuntu</w:t>
      </w:r>
      <w:r w:rsidR="00EE6CE7">
        <w:rPr>
          <w:rFonts w:hint="eastAsia"/>
          <w:b/>
        </w:rPr>
        <w:t>）：</w:t>
      </w:r>
      <w:r w:rsidR="00C207E5" w:rsidRPr="00EE6CE7">
        <w:rPr>
          <w:b/>
        </w:rPr>
        <w:t xml:space="preserve">                </w:t>
      </w:r>
    </w:p>
    <w:p w14:paraId="5FAB3228" w14:textId="77777777" w:rsidR="008107C7" w:rsidRDefault="008107C7" w:rsidP="008107C7">
      <w:pPr>
        <w:pStyle w:val="a7"/>
        <w:ind w:left="360" w:firstLineChars="0" w:firstLine="0"/>
      </w:pPr>
    </w:p>
    <w:p w14:paraId="293977BA" w14:textId="72758F1B" w:rsidR="00C207E5" w:rsidRDefault="008107C7" w:rsidP="006477B6">
      <w:pPr>
        <w:pStyle w:val="a7"/>
        <w:ind w:left="360" w:firstLineChars="100" w:firstLine="210"/>
      </w:pPr>
      <w:r>
        <w:rPr>
          <w:rFonts w:hint="eastAsia"/>
        </w:rPr>
        <w:t>为了更好的兼容性，推荐大家安装Ubuntu16.04版操作系统，</w:t>
      </w:r>
      <w:r>
        <w:t>不推荐虚拟机安装</w:t>
      </w:r>
      <w:r>
        <w:rPr>
          <w:rFonts w:hint="eastAsia"/>
        </w:rPr>
        <w:t>。</w:t>
      </w:r>
      <w:r w:rsidR="00A83CD1">
        <w:t>如安装遇到问题，请</w:t>
      </w:r>
      <w:r w:rsidR="00A83CD1">
        <w:rPr>
          <w:rFonts w:hint="eastAsia"/>
        </w:rPr>
        <w:t>先尝试上网搜索答案</w:t>
      </w:r>
      <w:r w:rsidR="00A83CD1">
        <w:t>，</w:t>
      </w:r>
      <w:r w:rsidR="00BC6307">
        <w:rPr>
          <w:rFonts w:hint="eastAsia"/>
        </w:rPr>
        <w:t>实在无法解决</w:t>
      </w:r>
      <w:r w:rsidR="00A83CD1">
        <w:rPr>
          <w:rFonts w:hint="eastAsia"/>
        </w:rPr>
        <w:t>再联系学长。</w:t>
      </w:r>
      <w:r w:rsidR="00C207E5">
        <w:t xml:space="preserve">             </w:t>
      </w:r>
    </w:p>
    <w:p w14:paraId="1432818A" w14:textId="77777777" w:rsidR="00C207E5" w:rsidRDefault="00C207E5" w:rsidP="00C207E5">
      <w:r>
        <w:tab/>
      </w:r>
    </w:p>
    <w:p w14:paraId="70A056A8" w14:textId="179ABD40" w:rsidR="00C207E5" w:rsidRDefault="00C207E5" w:rsidP="00C207E5">
      <w:r>
        <w:tab/>
        <w:t>——安装方法</w:t>
      </w:r>
      <w:r>
        <w:rPr>
          <w:rFonts w:hint="eastAsia"/>
        </w:rPr>
        <w:t>(推荐)</w:t>
      </w:r>
      <w:r w:rsidR="00A83CD1">
        <w:rPr>
          <w:rFonts w:hint="eastAsia"/>
        </w:rPr>
        <w:t>：</w:t>
      </w:r>
      <w:r w:rsidR="00A83CD1" w:rsidRPr="00944F46">
        <w:rPr>
          <w:rFonts w:hint="eastAsia"/>
          <w:color w:val="FFFFFF" w:themeColor="background1"/>
        </w:rPr>
        <w:t xml:space="preserve"> </w:t>
      </w:r>
      <w:r w:rsidR="00A83CD1" w:rsidRPr="00944F46">
        <w:rPr>
          <w:color w:val="FFFFFF" w:themeColor="background1"/>
          <w:highlight w:val="blue"/>
        </w:rPr>
        <w:t>https://blog.csdn.net/flyyufenfei/article/details/79187656</w:t>
      </w:r>
      <w:r>
        <w:t xml:space="preserve"> </w:t>
      </w:r>
    </w:p>
    <w:p w14:paraId="078E5615" w14:textId="39233AFD" w:rsidR="00A83CD1" w:rsidRPr="00944F46" w:rsidRDefault="00A83CD1" w:rsidP="00C207E5">
      <w:pPr>
        <w:rPr>
          <w:color w:val="FFFFFF" w:themeColor="background1"/>
        </w:rPr>
      </w:pPr>
      <w:r>
        <w:tab/>
      </w:r>
      <w:r>
        <w:rPr>
          <w:rFonts w:hint="eastAsia"/>
        </w:rPr>
        <w:t xml:space="preserve">——硬盘分区方法： </w:t>
      </w:r>
      <w:r>
        <w:t xml:space="preserve"> </w:t>
      </w:r>
      <w:r w:rsidRPr="00944F46">
        <w:rPr>
          <w:color w:val="FFFFFF" w:themeColor="background1"/>
          <w:highlight w:val="blue"/>
        </w:rPr>
        <w:t>https://jingyan.baidu.com/article/425e69e6bbd0c7be14fc164a.html</w:t>
      </w:r>
    </w:p>
    <w:p w14:paraId="5FEC676C" w14:textId="239E3A9E" w:rsidR="00A83CD1" w:rsidRDefault="00A83CD1" w:rsidP="00C207E5">
      <w:pPr>
        <w:rPr>
          <w:color w:val="FFFFFF" w:themeColor="background1"/>
          <w:highlight w:val="blue"/>
        </w:rPr>
      </w:pPr>
      <w:r>
        <w:tab/>
      </w:r>
      <w:r>
        <w:rPr>
          <w:rFonts w:hint="eastAsia"/>
        </w:rPr>
        <w:t>——启动盘制作方法：</w:t>
      </w:r>
      <w:r w:rsidR="00944F46" w:rsidRPr="00944F46">
        <w:rPr>
          <w:color w:val="FFFFFF" w:themeColor="background1"/>
          <w:highlight w:val="blue"/>
        </w:rPr>
        <w:t>https://blog.csdn.net/YaoyuT/article/details/78003061</w:t>
      </w:r>
    </w:p>
    <w:p w14:paraId="77C32F09" w14:textId="51364ABF" w:rsidR="00944F46" w:rsidRDefault="00944F46" w:rsidP="00C207E5">
      <w:r>
        <w:tab/>
      </w:r>
    </w:p>
    <w:p w14:paraId="2ADE5336" w14:textId="0041B133" w:rsidR="00944F46" w:rsidRDefault="00944F46" w:rsidP="00C207E5">
      <w:r>
        <w:tab/>
      </w:r>
      <w:r>
        <w:rPr>
          <w:rFonts w:hint="eastAsia"/>
        </w:rPr>
        <w:t>可能遇到的问题（推荐解决方向，细节操作请上网查询）</w:t>
      </w:r>
    </w:p>
    <w:p w14:paraId="3FD7D815" w14:textId="77777777" w:rsidR="007B2E21" w:rsidRDefault="00944F46" w:rsidP="00944F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无法进入U盘启动： </w:t>
      </w:r>
    </w:p>
    <w:p w14:paraId="749BF289" w14:textId="040CA493" w:rsidR="007B2E21" w:rsidRDefault="00944F46" w:rsidP="00BC6307">
      <w:pPr>
        <w:pStyle w:val="a7"/>
        <w:ind w:left="1200" w:firstLineChars="100" w:firstLine="210"/>
        <w:rPr>
          <w:rFonts w:hint="eastAsia"/>
        </w:rPr>
      </w:pPr>
      <w:r>
        <w:rPr>
          <w:rFonts w:hint="eastAsia"/>
        </w:rPr>
        <w:t>进入电脑的BIOS界面，修改</w:t>
      </w:r>
      <w:r w:rsidRPr="00944F46">
        <w:t>First Boot Device</w:t>
      </w:r>
    </w:p>
    <w:p w14:paraId="063975AF" w14:textId="77777777" w:rsidR="007B2E21" w:rsidRDefault="00944F46" w:rsidP="00944F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在Ubuntu的安装过程中，没有显示现有Windows操作系统：</w:t>
      </w:r>
    </w:p>
    <w:p w14:paraId="7EC1CFE3" w14:textId="0387EBD9" w:rsidR="00BC6307" w:rsidRDefault="00944F46" w:rsidP="00BC6307">
      <w:pPr>
        <w:pStyle w:val="a7"/>
        <w:ind w:left="1200" w:firstLineChars="100" w:firstLine="210"/>
        <w:rPr>
          <w:rFonts w:hint="eastAsia"/>
        </w:rPr>
      </w:pPr>
      <w:r>
        <w:rPr>
          <w:rFonts w:hint="eastAsia"/>
        </w:rPr>
        <w:t>进入BIOS</w:t>
      </w:r>
      <w:r w:rsidR="007B2E21">
        <w:rPr>
          <w:rFonts w:hint="eastAsia"/>
        </w:rPr>
        <w:t>界面，进入Advanc</w:t>
      </w:r>
      <w:r w:rsidR="007B2E21">
        <w:t>ed</w:t>
      </w:r>
      <w:r w:rsidR="007B2E21">
        <w:rPr>
          <w:rFonts w:hint="eastAsia"/>
        </w:rPr>
        <w:t>，将 SATA</w:t>
      </w:r>
      <w:r w:rsidR="007B2E21">
        <w:t xml:space="preserve"> </w:t>
      </w:r>
      <w:r w:rsidR="007B2E21">
        <w:rPr>
          <w:rFonts w:hint="eastAsia"/>
        </w:rPr>
        <w:t>Operation</w:t>
      </w:r>
      <w:r w:rsidR="007B2E21">
        <w:t xml:space="preserve"> </w:t>
      </w:r>
      <w:r w:rsidR="007B2E21">
        <w:rPr>
          <w:rFonts w:hint="eastAsia"/>
        </w:rPr>
        <w:t>修改为AHCI</w:t>
      </w:r>
      <w:r w:rsidR="00BC6307">
        <w:rPr>
          <w:rFonts w:hint="eastAsia"/>
        </w:rPr>
        <w:t>（使用windows时需改回）</w:t>
      </w:r>
    </w:p>
    <w:p w14:paraId="38BC3FB8" w14:textId="77777777" w:rsidR="00A83CD1" w:rsidRPr="00A83CD1" w:rsidRDefault="00A83CD1" w:rsidP="00C207E5">
      <w:pPr>
        <w:rPr>
          <w:rFonts w:hint="eastAsia"/>
        </w:rPr>
      </w:pPr>
      <w:bookmarkStart w:id="0" w:name="_GoBack"/>
      <w:bookmarkEnd w:id="0"/>
    </w:p>
    <w:p w14:paraId="477FC59B" w14:textId="03E8D93E" w:rsidR="00C207E5" w:rsidRDefault="00C207E5" w:rsidP="00C207E5">
      <w:r>
        <w:tab/>
      </w:r>
      <w:r>
        <w:tab/>
        <w:t xml:space="preserve"> </w:t>
      </w:r>
    </w:p>
    <w:p w14:paraId="0BCCA766" w14:textId="5640062B" w:rsidR="00C207E5" w:rsidRPr="00EE6CE7" w:rsidRDefault="00C207E5" w:rsidP="002D7A2D">
      <w:pPr>
        <w:pStyle w:val="a7"/>
        <w:numPr>
          <w:ilvl w:val="0"/>
          <w:numId w:val="1"/>
        </w:numPr>
        <w:ind w:firstLineChars="0"/>
        <w:rPr>
          <w:b/>
        </w:rPr>
      </w:pPr>
      <w:r w:rsidRPr="00EE6CE7">
        <w:rPr>
          <w:b/>
        </w:rPr>
        <w:t>安装ROS：</w:t>
      </w:r>
    </w:p>
    <w:p w14:paraId="1A9098CE" w14:textId="77777777" w:rsidR="002D7A2D" w:rsidRDefault="002D7A2D" w:rsidP="002D7A2D">
      <w:pPr>
        <w:pStyle w:val="a7"/>
        <w:ind w:left="360" w:firstLineChars="0" w:firstLine="0"/>
      </w:pPr>
    </w:p>
    <w:p w14:paraId="4531E9DD" w14:textId="2299B40E" w:rsidR="002D7A2D" w:rsidRDefault="002D7A2D" w:rsidP="00BC6307">
      <w:pPr>
        <w:pStyle w:val="a7"/>
        <w:ind w:left="420" w:firstLineChars="100" w:firstLine="210"/>
      </w:pPr>
      <w:r>
        <w:t>ROS目前只支持在Linux系统上安装部署,</w:t>
      </w:r>
      <w:r w:rsidR="00BC6307">
        <w:t xml:space="preserve"> </w:t>
      </w:r>
      <w:r>
        <w:t>它的首选开发平台是Ubuntu。时至今日</w:t>
      </w:r>
      <w:r w:rsidR="00BC6307">
        <w:rPr>
          <w:rFonts w:hint="eastAsia"/>
        </w:rPr>
        <w:t>，</w:t>
      </w:r>
      <w:r>
        <w:t>ROS已经相继更新推出了多种版本,供不同版本的Ubuntu开发者使用。为了提供最稳定的开发环境,ROS的每个版本都有一个推荐运行的Ubuntu版本。</w:t>
      </w:r>
      <w:r>
        <w:rPr>
          <w:rFonts w:hint="eastAsia"/>
        </w:rPr>
        <w:t>对于Ubuntu</w:t>
      </w:r>
      <w:r>
        <w:t xml:space="preserve"> </w:t>
      </w:r>
      <w:r>
        <w:rPr>
          <w:rFonts w:hint="eastAsia"/>
        </w:rPr>
        <w:t>16.04操作系统，对应的ROS版本是</w:t>
      </w:r>
      <w:r>
        <w:t>Kinetic</w:t>
      </w:r>
      <w:r>
        <w:rPr>
          <w:rFonts w:hint="eastAsia"/>
        </w:rPr>
        <w:t>，在安装的时候</w:t>
      </w:r>
      <w:r w:rsidR="008420A6">
        <w:rPr>
          <w:rFonts w:hint="eastAsia"/>
        </w:rPr>
        <w:t>要</w:t>
      </w:r>
      <w:r>
        <w:rPr>
          <w:rFonts w:hint="eastAsia"/>
        </w:rPr>
        <w:t>注意。</w:t>
      </w:r>
    </w:p>
    <w:p w14:paraId="453EB099" w14:textId="4DCBA017" w:rsidR="00C207E5" w:rsidRDefault="00C207E5" w:rsidP="00C207E5"/>
    <w:p w14:paraId="1109AE6F" w14:textId="4937BAAC" w:rsidR="00C207E5" w:rsidRDefault="00C207E5" w:rsidP="00C207E5">
      <w:r>
        <w:tab/>
        <w:t>——安装方法：</w:t>
      </w:r>
      <w:r w:rsidR="002D7A2D" w:rsidRPr="00944F46">
        <w:rPr>
          <w:color w:val="FFFFFF" w:themeColor="background1"/>
          <w:highlight w:val="blue"/>
        </w:rPr>
        <w:t>https://blog.csdn.net/tq08g2z/article/details/79209435</w:t>
      </w:r>
      <w:r w:rsidR="002D7A2D">
        <w:t xml:space="preserve"> </w:t>
      </w:r>
    </w:p>
    <w:p w14:paraId="7A013997" w14:textId="77777777" w:rsidR="00944F46" w:rsidRDefault="00944F46" w:rsidP="00C207E5"/>
    <w:p w14:paraId="24170E5A" w14:textId="77777777" w:rsidR="00944F46" w:rsidRDefault="00C207E5" w:rsidP="002D7A2D">
      <w:pPr>
        <w:ind w:left="210" w:hangingChars="100" w:hanging="210"/>
      </w:pPr>
      <w:r>
        <w:tab/>
      </w:r>
      <w:r w:rsidR="002D7A2D">
        <w:tab/>
      </w:r>
      <w:r w:rsidR="00944F46">
        <w:t xml:space="preserve"> </w:t>
      </w:r>
      <w:r w:rsidR="00944F46">
        <w:tab/>
      </w:r>
      <w:r w:rsidR="002D7A2D">
        <w:rPr>
          <w:rFonts w:hint="eastAsia"/>
        </w:rPr>
        <w:t>大多数人根据该教程都可顺利安装，如果想提高下载速度（不是很必要）可添加</w:t>
      </w:r>
      <w:r w:rsidR="002D7A2D">
        <w:t>一个国内镜像源进行下载，</w:t>
      </w:r>
    </w:p>
    <w:p w14:paraId="1F558C43" w14:textId="71C512BD" w:rsidR="007E5827" w:rsidRDefault="00944F46" w:rsidP="007E5827">
      <w:pPr>
        <w:ind w:leftChars="200" w:left="840" w:hangingChars="200" w:hanging="420"/>
        <w:rPr>
          <w:rFonts w:ascii="Courier New" w:hAnsi="Courier New" w:cs="Courier New"/>
          <w:szCs w:val="21"/>
        </w:rPr>
      </w:pPr>
      <w:r>
        <w:rPr>
          <w:rFonts w:hint="eastAsia"/>
        </w:rPr>
        <w:t>如果遇到了未知问题，请使用该指令卸载</w:t>
      </w:r>
      <w:r w:rsidRPr="00944F46">
        <w:rPr>
          <w:rStyle w:val="hljs-builtin"/>
          <w:rFonts w:ascii="&amp;quot" w:hAnsi="&amp;quot"/>
          <w:color w:val="FFFFFF" w:themeColor="background1"/>
          <w:szCs w:val="21"/>
          <w:highlight w:val="blue"/>
        </w:rPr>
        <w:t>sudo</w:t>
      </w:r>
      <w:r w:rsidRPr="00944F46">
        <w:rPr>
          <w:rFonts w:ascii="Courier New" w:hAnsi="Courier New" w:cs="Courier New"/>
          <w:color w:val="FFFFFF" w:themeColor="background1"/>
          <w:szCs w:val="21"/>
          <w:highlight w:val="blue"/>
        </w:rPr>
        <w:t xml:space="preserve"> apt-get remove ros-*</w:t>
      </w:r>
      <w:r>
        <w:rPr>
          <w:rFonts w:ascii="Courier New" w:hAnsi="Courier New" w:cs="Courier New" w:hint="eastAsia"/>
          <w:color w:val="333333"/>
          <w:szCs w:val="21"/>
        </w:rPr>
        <w:t>，</w:t>
      </w:r>
      <w:r w:rsidRPr="00944F46">
        <w:rPr>
          <w:rFonts w:ascii="Courier New" w:hAnsi="Courier New" w:cs="Courier New" w:hint="eastAsia"/>
          <w:szCs w:val="21"/>
        </w:rPr>
        <w:t>或进入</w:t>
      </w:r>
      <w:r>
        <w:rPr>
          <w:rFonts w:ascii="Courier New" w:hAnsi="Courier New" w:cs="Courier New" w:hint="eastAsia"/>
          <w:szCs w:val="21"/>
        </w:rPr>
        <w:t xml:space="preserve"> /opt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文件夹</w:t>
      </w:r>
      <w:r w:rsidR="007E5827">
        <w:rPr>
          <w:rFonts w:ascii="Courier New" w:hAnsi="Courier New" w:cs="Courier New" w:hint="eastAsia"/>
          <w:szCs w:val="21"/>
        </w:rPr>
        <w:t>彻底</w:t>
      </w:r>
      <w:r>
        <w:rPr>
          <w:rFonts w:ascii="Courier New" w:hAnsi="Courier New" w:cs="Courier New" w:hint="eastAsia"/>
          <w:szCs w:val="21"/>
        </w:rPr>
        <w:t>删</w:t>
      </w:r>
      <w:r w:rsidR="007E5827">
        <w:rPr>
          <w:rFonts w:ascii="Courier New" w:hAnsi="Courier New" w:cs="Courier New" w:hint="eastAsia"/>
          <w:szCs w:val="21"/>
        </w:rPr>
        <w:t>除</w:t>
      </w:r>
    </w:p>
    <w:p w14:paraId="3B758B6D" w14:textId="18C02B9B" w:rsidR="00C207E5" w:rsidRDefault="00944F46" w:rsidP="007E5827">
      <w:pPr>
        <w:ind w:leftChars="200" w:left="840" w:hangingChars="200" w:hanging="420"/>
      </w:pPr>
      <w:r>
        <w:rPr>
          <w:rFonts w:ascii="Courier New" w:hAnsi="Courier New" w:cs="Courier New" w:hint="eastAsia"/>
          <w:szCs w:val="21"/>
        </w:rPr>
        <w:t>ROS</w:t>
      </w:r>
      <w:r>
        <w:rPr>
          <w:rFonts w:ascii="Courier New" w:hAnsi="Courier New" w:cs="Courier New" w:hint="eastAsia"/>
          <w:szCs w:val="21"/>
        </w:rPr>
        <w:t>文件夹，之后再按照教程</w:t>
      </w:r>
      <w:r w:rsidR="00575C4C">
        <w:rPr>
          <w:rFonts w:ascii="Courier New" w:hAnsi="Courier New" w:cs="Courier New" w:hint="eastAsia"/>
          <w:szCs w:val="21"/>
        </w:rPr>
        <w:t>重新</w:t>
      </w:r>
      <w:r>
        <w:rPr>
          <w:rFonts w:ascii="Courier New" w:hAnsi="Courier New" w:cs="Courier New" w:hint="eastAsia"/>
          <w:szCs w:val="21"/>
        </w:rPr>
        <w:t>安装。</w:t>
      </w:r>
    </w:p>
    <w:p w14:paraId="483C978D" w14:textId="505EDACD" w:rsidR="00C207E5" w:rsidRDefault="00C207E5" w:rsidP="00944F46"/>
    <w:p w14:paraId="58DC5CCC" w14:textId="77777777" w:rsidR="008D45CD" w:rsidRPr="00C207E5" w:rsidRDefault="00FE40A5"/>
    <w:sectPr w:rsidR="008D45CD" w:rsidRPr="00C207E5" w:rsidSect="00C207E5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FB590" w14:textId="77777777" w:rsidR="00FE40A5" w:rsidRDefault="00FE40A5" w:rsidP="00C207E5">
      <w:r>
        <w:separator/>
      </w:r>
    </w:p>
  </w:endnote>
  <w:endnote w:type="continuationSeparator" w:id="0">
    <w:p w14:paraId="23E9DAE7" w14:textId="77777777" w:rsidR="00FE40A5" w:rsidRDefault="00FE40A5" w:rsidP="00C2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1AD35" w14:textId="77777777" w:rsidR="00FE40A5" w:rsidRDefault="00FE40A5" w:rsidP="00C207E5">
      <w:r>
        <w:separator/>
      </w:r>
    </w:p>
  </w:footnote>
  <w:footnote w:type="continuationSeparator" w:id="0">
    <w:p w14:paraId="6B2A7AC4" w14:textId="77777777" w:rsidR="00FE40A5" w:rsidRDefault="00FE40A5" w:rsidP="00C20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28A5E" w14:textId="58F2FFA1" w:rsidR="00C207E5" w:rsidRDefault="00C207E5" w:rsidP="00C207E5">
    <w:pPr>
      <w:pStyle w:val="a3"/>
    </w:pPr>
    <w:r>
      <w:rPr>
        <w:rFonts w:hint="eastAsia"/>
      </w:rPr>
      <w:t>Artinx视觉组培训计划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4E60"/>
    <w:multiLevelType w:val="hybridMultilevel"/>
    <w:tmpl w:val="FCD86F92"/>
    <w:lvl w:ilvl="0" w:tplc="59768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F7E55"/>
    <w:multiLevelType w:val="hybridMultilevel"/>
    <w:tmpl w:val="D20EF478"/>
    <w:lvl w:ilvl="0" w:tplc="2E1896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FCB3F31"/>
    <w:multiLevelType w:val="hybridMultilevel"/>
    <w:tmpl w:val="C91CB130"/>
    <w:lvl w:ilvl="0" w:tplc="DF08E7B0">
      <w:numFmt w:val="bullet"/>
      <w:lvlText w:val="-"/>
      <w:lvlJc w:val="left"/>
      <w:pPr>
        <w:ind w:left="360" w:hanging="360"/>
      </w:pPr>
      <w:rPr>
        <w:rFonts w:ascii="Adobe 黑体 Std R" w:eastAsia="Adobe 黑体 Std R" w:hAnsi="Adobe 黑体 Std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605B5D"/>
    <w:multiLevelType w:val="hybridMultilevel"/>
    <w:tmpl w:val="A588F838"/>
    <w:lvl w:ilvl="0" w:tplc="EED27728">
      <w:numFmt w:val="bullet"/>
      <w:lvlText w:val="-"/>
      <w:lvlJc w:val="left"/>
      <w:pPr>
        <w:ind w:left="360" w:hanging="360"/>
      </w:pPr>
      <w:rPr>
        <w:rFonts w:ascii="Adobe 黑体 Std R" w:eastAsia="Adobe 黑体 Std R" w:hAnsi="Adobe 黑体 Std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DC16EF"/>
    <w:multiLevelType w:val="hybridMultilevel"/>
    <w:tmpl w:val="2326F2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8C"/>
    <w:rsid w:val="000A14B1"/>
    <w:rsid w:val="0023074C"/>
    <w:rsid w:val="002D3C8D"/>
    <w:rsid w:val="002D7A2D"/>
    <w:rsid w:val="00345C49"/>
    <w:rsid w:val="00575C4C"/>
    <w:rsid w:val="006477B6"/>
    <w:rsid w:val="00792E5A"/>
    <w:rsid w:val="007B2E21"/>
    <w:rsid w:val="007E5827"/>
    <w:rsid w:val="008107C7"/>
    <w:rsid w:val="00814241"/>
    <w:rsid w:val="008420A6"/>
    <w:rsid w:val="00944F46"/>
    <w:rsid w:val="009C3BB9"/>
    <w:rsid w:val="009E3013"/>
    <w:rsid w:val="00A30447"/>
    <w:rsid w:val="00A83CD1"/>
    <w:rsid w:val="00A86773"/>
    <w:rsid w:val="00AC7F88"/>
    <w:rsid w:val="00BC6307"/>
    <w:rsid w:val="00C207E5"/>
    <w:rsid w:val="00CA4169"/>
    <w:rsid w:val="00CC53D9"/>
    <w:rsid w:val="00D905B2"/>
    <w:rsid w:val="00DE2B59"/>
    <w:rsid w:val="00E0078C"/>
    <w:rsid w:val="00EE6CE7"/>
    <w:rsid w:val="00F0795B"/>
    <w:rsid w:val="00F17F55"/>
    <w:rsid w:val="00F20F2D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D683"/>
  <w15:chartTrackingRefBased/>
  <w15:docId w15:val="{611EE4C9-5E48-403B-A227-13447A24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7E5"/>
    <w:rPr>
      <w:sz w:val="18"/>
      <w:szCs w:val="18"/>
    </w:rPr>
  </w:style>
  <w:style w:type="paragraph" w:styleId="a7">
    <w:name w:val="List Paragraph"/>
    <w:basedOn w:val="a"/>
    <w:uiPriority w:val="34"/>
    <w:qFormat/>
    <w:rsid w:val="008107C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3CD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3CD1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944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9F6F2-C766-4393-AAB6-43DD503B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Archimboldi Garcia</dc:creator>
  <cp:keywords/>
  <dc:description/>
  <cp:lastModifiedBy>Archimboldi Garcia</cp:lastModifiedBy>
  <cp:revision>20</cp:revision>
  <dcterms:created xsi:type="dcterms:W3CDTF">2018-09-18T09:31:00Z</dcterms:created>
  <dcterms:modified xsi:type="dcterms:W3CDTF">2018-09-18T14:24:00Z</dcterms:modified>
</cp:coreProperties>
</file>