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D4D10B7" w14:textId="4035FEE2" w:rsidR="00446DFC" w:rsidRDefault="00310A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AUTOMATED DISMISSAL</w:t>
      </w:r>
    </w:p>
    <w:p w14:paraId="36CF0476" w14:textId="25BF4957" w:rsidR="00B111EA" w:rsidRDefault="00310A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PROSECUTION</w:t>
      </w:r>
      <w:r w:rsidR="00D42AB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C33864" w:rsidR="00074C5F" w:rsidRDefault="00DF33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12:08:18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465671" w14:textId="77777777" w:rsidR="00B37BBC" w:rsidRDefault="00B37BBC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D8FD834" w:rsidR="00991D4F" w:rsidRPr="00C0532F" w:rsidRDefault="00310A47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AUTOMATED DISMISSAL PROSECUTION</w:t>
      </w:r>
      <w:r w:rsidR="00991D4F">
        <w:rPr>
          <w:b/>
          <w:sz w:val="24"/>
        </w:rPr>
        <w:t xml:space="preserve"> SECURITY SYSTEMS</w:t>
      </w:r>
    </w:p>
    <w:p w14:paraId="6A17FC09" w14:textId="02943847" w:rsidR="00F51FBF" w:rsidRPr="006C5F95" w:rsidRDefault="00226310" w:rsidP="00B37BB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310A47">
        <w:rPr>
          <w:u w:val="single"/>
        </w:rPr>
        <w:t>AUTOMATED DISMISSAL PROSECUTION</w:t>
      </w:r>
      <w:r>
        <w:rPr>
          <w:u w:val="single"/>
        </w:rPr>
        <w:t xml:space="preserve">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D42ABE" w:rsidRPr="00847A6E">
        <w:rPr>
          <w:b/>
          <w:bCs/>
          <w:color w:val="7030A0"/>
        </w:rPr>
        <w:t>ENSURES</w:t>
      </w:r>
      <w:r w:rsidR="00D42ABE" w:rsidRPr="006D5E89">
        <w:t xml:space="preserve"> </w:t>
      </w:r>
      <w:r w:rsidR="00D42ABE" w:rsidRPr="00847A6E">
        <w:rPr>
          <w:b/>
          <w:bCs/>
          <w:color w:val="0070C0"/>
        </w:rPr>
        <w:t>THAT</w:t>
      </w:r>
      <w:r w:rsidR="00D42ABE" w:rsidRPr="006D5E89">
        <w:t xml:space="preserve"> </w:t>
      </w:r>
      <w:r w:rsidR="00D42ABE">
        <w:t xml:space="preserve">               </w:t>
      </w:r>
      <w:r w:rsidR="00D42ABE" w:rsidRPr="00847A6E">
        <w:rPr>
          <w:b/>
          <w:bCs/>
          <w:color w:val="FF0000"/>
        </w:rPr>
        <w:t xml:space="preserve">ALL </w:t>
      </w:r>
      <w:r w:rsidR="00310A47" w:rsidRPr="00847A6E">
        <w:rPr>
          <w:b/>
          <w:bCs/>
          <w:color w:val="FF0000"/>
        </w:rPr>
        <w:t>UNLAWFUL COURT CASES</w:t>
      </w:r>
      <w:r w:rsidR="00B37BBC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AGAINST</w:t>
      </w:r>
      <w:r w:rsidR="00D42ABE" w:rsidRPr="00847A6E">
        <w:rPr>
          <w:b/>
          <w:bCs/>
        </w:rPr>
        <w:t xml:space="preserve"> </w:t>
      </w:r>
      <w:r w:rsidR="00310A47" w:rsidRPr="00847A6E">
        <w:rPr>
          <w:b/>
          <w:bCs/>
          <w:color w:val="FF0000"/>
        </w:rPr>
        <w:t>PATRICK R. MCELHINEY</w:t>
      </w:r>
      <w:r w:rsidR="00310A47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310A47" w:rsidRPr="00847A6E">
        <w:rPr>
          <w:b/>
          <w:bCs/>
          <w:color w:val="FF0000"/>
        </w:rPr>
        <w:t>ANNA V. KUSHCHENKO</w:t>
      </w:r>
      <w:r w:rsidR="00310A47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ANY FAMILY MEMBER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70C0"/>
        </w:rPr>
        <w:t>OF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PATRICK R. MCELHINEY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ANNA V. KUSHCHENKO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ANY ENTITY ASSOCIATED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WITH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PATRICK R. MCELHINEY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ANNA V. KUSHCHENKO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ANY FAMILY MEMBER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70C0"/>
        </w:rPr>
        <w:t>OF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PATRICK R. MCELHINEY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ANNA V. KUSHCHENKO</w:t>
      </w:r>
      <w:r w:rsidR="00D42ABE" w:rsidRPr="00847A6E">
        <w:rPr>
          <w:b/>
          <w:bCs/>
        </w:rPr>
        <w:t xml:space="preserve">, </w:t>
      </w:r>
      <w:r w:rsidR="00D42ABE">
        <w:rPr>
          <w:b/>
          <w:bCs/>
        </w:rPr>
        <w:t xml:space="preserve">    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50"/>
        </w:rPr>
        <w:t>AUTOMATICALLY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7030A0"/>
        </w:rPr>
        <w:t>PROSECUTE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WHOMEVER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WHATEVER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7030A0"/>
        </w:rPr>
        <w:t>FILED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THE LAWSUIT</w:t>
      </w:r>
      <w:r w:rsidR="00D42ABE" w:rsidRPr="00847A6E">
        <w:rPr>
          <w:b/>
          <w:bCs/>
        </w:rPr>
        <w:t xml:space="preserve">, </w:t>
      </w:r>
      <w:r w:rsidR="00D42ABE" w:rsidRPr="00847A6E">
        <w:rPr>
          <w:b/>
          <w:bCs/>
          <w:color w:val="0070C0"/>
        </w:rPr>
        <w:t>IN</w:t>
      </w:r>
      <w:r w:rsidR="00D42ABE" w:rsidRPr="00847A6E">
        <w:rPr>
          <w:b/>
          <w:bCs/>
        </w:rPr>
        <w:t xml:space="preserve">                                  </w:t>
      </w:r>
      <w:r w:rsidR="00D42ABE" w:rsidRPr="00847A6E">
        <w:rPr>
          <w:b/>
          <w:bCs/>
          <w:color w:val="FF0000"/>
        </w:rPr>
        <w:t>THE BACKGROUND</w:t>
      </w:r>
      <w:r w:rsidR="00D42ABE" w:rsidRPr="00847A6E">
        <w:rPr>
          <w:b/>
          <w:bCs/>
        </w:rPr>
        <w:t xml:space="preserve">, </w:t>
      </w:r>
      <w:r w:rsidR="00D42ABE" w:rsidRPr="00847A6E">
        <w:rPr>
          <w:b/>
          <w:bCs/>
          <w:color w:val="0070C0"/>
        </w:rPr>
        <w:t>IF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IT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70C0"/>
        </w:rPr>
        <w:t>WAS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50"/>
        </w:rPr>
        <w:t>EVER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7030A0"/>
        </w:rPr>
        <w:t>ASSOCIATED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WITH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ANY OTHER LAWSUIT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92D050"/>
        </w:rPr>
        <w:t>PERTAINING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70C0"/>
        </w:rPr>
        <w:t>TO</w:t>
      </w:r>
      <w:r w:rsidR="00D42ABE" w:rsidRPr="00847A6E">
        <w:rPr>
          <w:b/>
          <w:bCs/>
        </w:rPr>
        <w:t xml:space="preserve">                </w:t>
      </w:r>
      <w:r w:rsidR="00D42ABE" w:rsidRPr="00D42ABE">
        <w:rPr>
          <w:b/>
          <w:bCs/>
          <w:color w:val="FF0000"/>
        </w:rPr>
        <w:t>PATRICK R. MCELHINEY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ANNA V. KUSCHENKO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ANY FAMILY MEMBER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70C0"/>
        </w:rPr>
        <w:t>OF</w:t>
      </w:r>
      <w:r w:rsidR="00D42ABE" w:rsidRPr="00847A6E">
        <w:rPr>
          <w:b/>
          <w:bCs/>
        </w:rPr>
        <w:t xml:space="preserve">            </w:t>
      </w:r>
      <w:r w:rsidR="00D42ABE" w:rsidRPr="00D42ABE">
        <w:rPr>
          <w:b/>
          <w:bCs/>
          <w:color w:val="FF0000"/>
        </w:rPr>
        <w:t>PATRICK R. MCELHINEY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ANNA V. KUSHCHENKO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ANY ENTITY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7030A0"/>
        </w:rPr>
        <w:t>ASSOCIATED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WITH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PATRICK R. MCELHINEY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ANNA V. KUSHCHENKO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FF0000"/>
        </w:rPr>
        <w:t>ANY FAMILY MEMBER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70C0"/>
        </w:rPr>
        <w:t>OF</w:t>
      </w:r>
      <w:r w:rsidR="00D42ABE" w:rsidRPr="00847A6E">
        <w:rPr>
          <w:b/>
          <w:bCs/>
        </w:rPr>
        <w:t xml:space="preserve">             </w:t>
      </w:r>
      <w:r w:rsidR="00D42ABE" w:rsidRPr="00D42ABE">
        <w:rPr>
          <w:b/>
          <w:bCs/>
          <w:color w:val="FF0000"/>
        </w:rPr>
        <w:t>PATRICK R. MCELHINEY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>/</w:t>
      </w:r>
      <w:r w:rsidR="00D42ABE" w:rsidRPr="00847A6E">
        <w:rPr>
          <w:b/>
          <w:bCs/>
          <w:color w:val="00B0F0"/>
        </w:rPr>
        <w:t>OR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ANNA V. KUSHCHENKO</w:t>
      </w:r>
      <w:r w:rsidR="00D42ABE" w:rsidRPr="00847A6E">
        <w:rPr>
          <w:b/>
          <w:bCs/>
        </w:rPr>
        <w:t xml:space="preserve">, </w:t>
      </w:r>
      <w:r w:rsidR="00D42ABE" w:rsidRPr="00847A6E">
        <w:rPr>
          <w:b/>
          <w:bCs/>
          <w:color w:val="00B0F0"/>
        </w:rPr>
        <w:t>AND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7030A0"/>
        </w:rPr>
        <w:t>DEMAND</w:t>
      </w:r>
      <w:r w:rsidR="00D42ABE" w:rsidRPr="00847A6E">
        <w:rPr>
          <w:b/>
          <w:bCs/>
        </w:rPr>
        <w:t xml:space="preserve"> </w:t>
      </w:r>
      <w:r w:rsidR="00D42ABE">
        <w:rPr>
          <w:b/>
          <w:bCs/>
        </w:rPr>
        <w:t xml:space="preserve">                                                 </w:t>
      </w:r>
      <w:r w:rsidR="00D42ABE" w:rsidRPr="00847A6E">
        <w:rPr>
          <w:b/>
          <w:bCs/>
          <w:color w:val="FF0000"/>
        </w:rPr>
        <w:t>A FINANCIAL SETTLEMENT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70C0"/>
        </w:rPr>
        <w:t>OF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70C0"/>
        </w:rPr>
        <w:t>AT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00B050"/>
        </w:rPr>
        <w:t>LEAST</w:t>
      </w:r>
      <w:r w:rsidR="00D42ABE" w:rsidRPr="00847A6E">
        <w:rPr>
          <w:b/>
          <w:bCs/>
        </w:rPr>
        <w:t xml:space="preserve"> </w:t>
      </w:r>
      <w:r w:rsidR="00D42ABE" w:rsidRPr="00D42ABE">
        <w:rPr>
          <w:b/>
          <w:bCs/>
          <w:color w:val="FF0000"/>
        </w:rPr>
        <w:t>$1 MILLION U.S. DOLLARS</w:t>
      </w:r>
      <w:r w:rsidR="00D42ABE" w:rsidRPr="00847A6E">
        <w:rPr>
          <w:b/>
          <w:bCs/>
        </w:rPr>
        <w:t xml:space="preserve">, </w:t>
      </w:r>
      <w:r w:rsidR="00D42ABE" w:rsidRPr="00847A6E">
        <w:rPr>
          <w:b/>
          <w:bCs/>
          <w:color w:val="00B050"/>
        </w:rPr>
        <w:t>IMMEDIATELY</w:t>
      </w:r>
      <w:r w:rsidR="00D42ABE" w:rsidRPr="00847A6E">
        <w:rPr>
          <w:b/>
          <w:bCs/>
        </w:rPr>
        <w:t xml:space="preserve">, </w:t>
      </w:r>
      <w:r w:rsidR="00D42ABE" w:rsidRPr="00847A6E">
        <w:rPr>
          <w:b/>
          <w:bCs/>
          <w:color w:val="0070C0"/>
        </w:rPr>
        <w:t>TO</w:t>
      </w:r>
      <w:r w:rsidR="00D42ABE" w:rsidRPr="00847A6E">
        <w:rPr>
          <w:b/>
          <w:bCs/>
        </w:rPr>
        <w:t xml:space="preserve"> </w:t>
      </w:r>
      <w:r w:rsidR="00D42ABE" w:rsidRPr="00847A6E">
        <w:rPr>
          <w:b/>
          <w:bCs/>
          <w:color w:val="7030A0"/>
        </w:rPr>
        <w:t>SETTLE</w:t>
      </w:r>
      <w:r w:rsidR="00D42ABE" w:rsidRPr="00847A6E">
        <w:rPr>
          <w:b/>
          <w:bCs/>
        </w:rPr>
        <w:t xml:space="preserve"> </w:t>
      </w:r>
      <w:r w:rsidR="00D42ABE">
        <w:rPr>
          <w:b/>
          <w:bCs/>
        </w:rPr>
        <w:t xml:space="preserve">       </w:t>
      </w:r>
      <w:r w:rsidR="00D42ABE" w:rsidRPr="00847A6E">
        <w:rPr>
          <w:b/>
          <w:bCs/>
          <w:color w:val="FF0000"/>
        </w:rPr>
        <w:t>THE CASE</w:t>
      </w:r>
      <w:r w:rsidR="00D42ABE">
        <w:t>,</w:t>
      </w:r>
      <w:r w:rsidR="00D42ABE">
        <w:t xml:space="preserve"> </w:t>
      </w:r>
      <w:r w:rsidR="00896C20" w:rsidRPr="00847A6E">
        <w:rPr>
          <w:b/>
          <w:bCs/>
          <w:color w:val="00B0F0"/>
        </w:rPr>
        <w:t>IMPLICITLY</w:t>
      </w:r>
      <w:r w:rsidR="00D42ABE" w:rsidRPr="00847A6E">
        <w:rPr>
          <w:b/>
          <w:bCs/>
          <w:color w:val="00B0F0"/>
        </w:rPr>
        <w:t>-EXPLICITLY GLOBALLY</w:t>
      </w:r>
      <w:r w:rsidR="00896C20" w:rsidRPr="00847A6E">
        <w:rPr>
          <w:b/>
          <w:bCs/>
          <w:color w:val="00B0F0"/>
        </w:rPr>
        <w:t xml:space="preserve"> DEFINED</w:t>
      </w:r>
      <w:r w:rsidR="00896C20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B70E" w14:textId="77777777" w:rsidR="0050500B" w:rsidRDefault="0050500B" w:rsidP="005B7682">
      <w:pPr>
        <w:spacing w:after="0" w:line="240" w:lineRule="auto"/>
      </w:pPr>
      <w:r>
        <w:separator/>
      </w:r>
    </w:p>
  </w:endnote>
  <w:endnote w:type="continuationSeparator" w:id="0">
    <w:p w14:paraId="4E6A74A6" w14:textId="77777777" w:rsidR="0050500B" w:rsidRDefault="005050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98A92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42ABE">
              <w:rPr>
                <w:b/>
                <w:bCs/>
                <w:u w:val="single"/>
              </w:rPr>
              <w:t>GLOBAL SECURITY SYSTEMS</w:t>
            </w:r>
            <w:r w:rsidR="00D42ABE">
              <w:rPr>
                <w:rFonts w:cstheme="minorHAnsi"/>
                <w:b/>
                <w:bCs/>
                <w:vertAlign w:val="superscript"/>
              </w:rPr>
              <w:t>®</w:t>
            </w:r>
            <w:r w:rsidR="00D42ABE">
              <w:rPr>
                <w:b/>
                <w:bCs/>
              </w:rPr>
              <w:t>, INC.</w:t>
            </w:r>
            <w:r w:rsidR="00D42ABE">
              <w:t xml:space="preserve"> </w:t>
            </w:r>
            <w:r w:rsidR="00D42ABE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E337" w14:textId="77777777" w:rsidR="0050500B" w:rsidRDefault="0050500B" w:rsidP="005B7682">
      <w:pPr>
        <w:spacing w:after="0" w:line="240" w:lineRule="auto"/>
      </w:pPr>
      <w:r>
        <w:separator/>
      </w:r>
    </w:p>
  </w:footnote>
  <w:footnote w:type="continuationSeparator" w:id="0">
    <w:p w14:paraId="445BA82B" w14:textId="77777777" w:rsidR="0050500B" w:rsidRDefault="005050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A821AC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42AB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D6A6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42AB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E6E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A47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0B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6E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FB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90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BB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ABE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30E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4385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B86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2022-12-11T17:08:00Z</dcterms:created>
  <dcterms:modified xsi:type="dcterms:W3CDTF">2022-12-11T17:08:00Z</dcterms:modified>
</cp:coreProperties>
</file>