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5D30" w:rsidRPr="00877D1B" w:rsidRDefault="00FE5D30" w:rsidP="00FE5D30">
      <w:pPr>
        <w:spacing w:before="100" w:beforeAutospacing="1" w:after="100" w:afterAutospacing="1" w:line="240" w:lineRule="auto"/>
        <w:outlineLvl w:val="2"/>
        <w:rPr>
          <w:rFonts w:ascii="Times New Roman" w:eastAsia="Times New Roman" w:hAnsi="Times New Roman" w:cs="Times New Roman"/>
          <w:b/>
          <w:bCs/>
          <w:sz w:val="24"/>
          <w:szCs w:val="24"/>
        </w:rPr>
      </w:pPr>
      <w:r w:rsidRPr="00FE5D30">
        <w:rPr>
          <w:rFonts w:ascii="Times New Roman" w:eastAsia="Times New Roman" w:hAnsi="Times New Roman" w:cs="Times New Roman"/>
          <w:b/>
          <w:bCs/>
          <w:sz w:val="24"/>
          <w:szCs w:val="24"/>
        </w:rPr>
        <w:t xml:space="preserve">APT Group: </w:t>
      </w:r>
      <w:bookmarkStart w:id="0" w:name="_GoBack"/>
      <w:r w:rsidRPr="00FE5D30">
        <w:rPr>
          <w:rFonts w:ascii="Times New Roman" w:eastAsia="Times New Roman" w:hAnsi="Times New Roman" w:cs="Times New Roman"/>
          <w:b/>
          <w:bCs/>
          <w:sz w:val="24"/>
          <w:szCs w:val="24"/>
        </w:rPr>
        <w:t>G0128 (</w:t>
      </w:r>
      <w:proofErr w:type="spellStart"/>
      <w:r w:rsidRPr="00FE5D30">
        <w:rPr>
          <w:rFonts w:ascii="Times New Roman" w:eastAsia="Times New Roman" w:hAnsi="Times New Roman" w:cs="Times New Roman"/>
          <w:b/>
          <w:bCs/>
          <w:sz w:val="24"/>
          <w:szCs w:val="24"/>
        </w:rPr>
        <w:t>MuddyWater</w:t>
      </w:r>
      <w:proofErr w:type="spellEnd"/>
      <w:r w:rsidRPr="00FE5D30">
        <w:rPr>
          <w:rFonts w:ascii="Times New Roman" w:eastAsia="Times New Roman" w:hAnsi="Times New Roman" w:cs="Times New Roman"/>
          <w:b/>
          <w:bCs/>
          <w:sz w:val="24"/>
          <w:szCs w:val="24"/>
        </w:rPr>
        <w:t>/</w:t>
      </w:r>
      <w:proofErr w:type="spellStart"/>
      <w:r w:rsidRPr="00FE5D30">
        <w:rPr>
          <w:rFonts w:ascii="Times New Roman" w:eastAsia="Times New Roman" w:hAnsi="Times New Roman" w:cs="Times New Roman"/>
          <w:b/>
          <w:bCs/>
          <w:sz w:val="24"/>
          <w:szCs w:val="24"/>
        </w:rPr>
        <w:t>Seedworm</w:t>
      </w:r>
      <w:bookmarkEnd w:id="0"/>
      <w:proofErr w:type="spellEnd"/>
      <w:r w:rsidRPr="00FE5D30">
        <w:rPr>
          <w:rFonts w:ascii="Times New Roman" w:eastAsia="Times New Roman" w:hAnsi="Times New Roman" w:cs="Times New Roman"/>
          <w:b/>
          <w:bCs/>
          <w:sz w:val="24"/>
          <w:szCs w:val="24"/>
        </w:rPr>
        <w:t>)</w:t>
      </w:r>
    </w:p>
    <w:p w:rsidR="00FE5D30" w:rsidRPr="00877D1B" w:rsidRDefault="00FE5D30" w:rsidP="00FE5D30">
      <w:pPr>
        <w:spacing w:before="100" w:beforeAutospacing="1" w:after="100" w:afterAutospacing="1" w:line="240" w:lineRule="auto"/>
        <w:rPr>
          <w:rFonts w:ascii="Times New Roman" w:eastAsia="Times New Roman" w:hAnsi="Times New Roman" w:cs="Times New Roman"/>
          <w:sz w:val="24"/>
          <w:szCs w:val="24"/>
        </w:rPr>
      </w:pPr>
      <w:r w:rsidRPr="00FE5D30">
        <w:rPr>
          <w:rFonts w:ascii="Times New Roman" w:eastAsia="Times New Roman" w:hAnsi="Times New Roman" w:cs="Times New Roman"/>
          <w:b/>
          <w:bCs/>
          <w:sz w:val="24"/>
          <w:szCs w:val="24"/>
        </w:rPr>
        <w:t>Country:</w:t>
      </w:r>
      <w:r w:rsidRPr="00877D1B">
        <w:rPr>
          <w:rFonts w:ascii="Times New Roman" w:eastAsia="Times New Roman" w:hAnsi="Times New Roman" w:cs="Times New Roman"/>
          <w:sz w:val="24"/>
          <w:szCs w:val="24"/>
        </w:rPr>
        <w:t xml:space="preserve"> Iran</w:t>
      </w:r>
    </w:p>
    <w:p w:rsidR="00FE5D30" w:rsidRPr="00877D1B" w:rsidRDefault="00FE5D30" w:rsidP="00FE5D30">
      <w:pPr>
        <w:spacing w:before="100" w:beforeAutospacing="1" w:after="100" w:afterAutospacing="1" w:line="240" w:lineRule="auto"/>
        <w:outlineLvl w:val="3"/>
        <w:rPr>
          <w:rFonts w:ascii="Times New Roman" w:eastAsia="Times New Roman" w:hAnsi="Times New Roman" w:cs="Times New Roman"/>
          <w:b/>
          <w:bCs/>
          <w:sz w:val="24"/>
          <w:szCs w:val="24"/>
        </w:rPr>
      </w:pPr>
      <w:r w:rsidRPr="00FE5D30">
        <w:rPr>
          <w:rFonts w:ascii="Times New Roman" w:eastAsia="Times New Roman" w:hAnsi="Times New Roman" w:cs="Times New Roman"/>
          <w:b/>
          <w:bCs/>
          <w:sz w:val="24"/>
          <w:szCs w:val="24"/>
        </w:rPr>
        <w:t>Overview:</w:t>
      </w:r>
    </w:p>
    <w:p w:rsidR="00FE5D30" w:rsidRPr="00877D1B" w:rsidRDefault="00FE5D30" w:rsidP="00FE5D30">
      <w:pPr>
        <w:spacing w:before="100" w:beforeAutospacing="1" w:after="100" w:afterAutospacing="1" w:line="240" w:lineRule="auto"/>
        <w:rPr>
          <w:rFonts w:ascii="Times New Roman" w:eastAsia="Times New Roman" w:hAnsi="Times New Roman" w:cs="Times New Roman"/>
          <w:sz w:val="24"/>
          <w:szCs w:val="24"/>
        </w:rPr>
      </w:pPr>
      <w:proofErr w:type="spellStart"/>
      <w:r w:rsidRPr="00877D1B">
        <w:rPr>
          <w:rFonts w:ascii="Times New Roman" w:eastAsia="Times New Roman" w:hAnsi="Times New Roman" w:cs="Times New Roman"/>
          <w:sz w:val="24"/>
          <w:szCs w:val="24"/>
        </w:rPr>
        <w:t>MuddyWater</w:t>
      </w:r>
      <w:proofErr w:type="spellEnd"/>
      <w:r w:rsidRPr="00877D1B">
        <w:rPr>
          <w:rFonts w:ascii="Times New Roman" w:eastAsia="Times New Roman" w:hAnsi="Times New Roman" w:cs="Times New Roman"/>
          <w:sz w:val="24"/>
          <w:szCs w:val="24"/>
        </w:rPr>
        <w:t xml:space="preserve">, also known as </w:t>
      </w:r>
      <w:proofErr w:type="spellStart"/>
      <w:r w:rsidRPr="00877D1B">
        <w:rPr>
          <w:rFonts w:ascii="Times New Roman" w:eastAsia="Times New Roman" w:hAnsi="Times New Roman" w:cs="Times New Roman"/>
          <w:sz w:val="24"/>
          <w:szCs w:val="24"/>
        </w:rPr>
        <w:t>Seedworm</w:t>
      </w:r>
      <w:proofErr w:type="spellEnd"/>
      <w:r w:rsidRPr="00877D1B">
        <w:rPr>
          <w:rFonts w:ascii="Times New Roman" w:eastAsia="Times New Roman" w:hAnsi="Times New Roman" w:cs="Times New Roman"/>
          <w:sz w:val="24"/>
          <w:szCs w:val="24"/>
        </w:rPr>
        <w:t>, is an Iranian cyber-espionage group that focuses on governmental, telecommunications, oil, and critical infrastructure sectors in the Middle East and beyond. The group is involved in geopolitical espionage, targeting organizations in sectors of strategic interest to Iran.</w:t>
      </w:r>
    </w:p>
    <w:p w:rsidR="00FE5D30" w:rsidRPr="00877D1B" w:rsidRDefault="00FE5D30" w:rsidP="00FE5D30">
      <w:pPr>
        <w:spacing w:before="100" w:beforeAutospacing="1" w:after="100" w:afterAutospacing="1" w:line="240" w:lineRule="auto"/>
        <w:outlineLvl w:val="3"/>
        <w:rPr>
          <w:rFonts w:ascii="Times New Roman" w:eastAsia="Times New Roman" w:hAnsi="Times New Roman" w:cs="Times New Roman"/>
          <w:b/>
          <w:bCs/>
          <w:sz w:val="24"/>
          <w:szCs w:val="24"/>
        </w:rPr>
      </w:pPr>
      <w:r w:rsidRPr="00FE5D30">
        <w:rPr>
          <w:rFonts w:ascii="Times New Roman" w:eastAsia="Times New Roman" w:hAnsi="Times New Roman" w:cs="Times New Roman"/>
          <w:b/>
          <w:bCs/>
          <w:sz w:val="24"/>
          <w:szCs w:val="24"/>
        </w:rPr>
        <w:t>TTPs:</w:t>
      </w:r>
    </w:p>
    <w:p w:rsidR="00FE5D30" w:rsidRPr="00877D1B" w:rsidRDefault="00FE5D30" w:rsidP="00FE5D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5D30">
        <w:rPr>
          <w:rFonts w:ascii="Times New Roman" w:eastAsia="Times New Roman" w:hAnsi="Times New Roman" w:cs="Times New Roman"/>
          <w:b/>
          <w:bCs/>
          <w:sz w:val="24"/>
          <w:szCs w:val="24"/>
        </w:rPr>
        <w:t>Initial Access:</w:t>
      </w:r>
      <w:r w:rsidRPr="00877D1B">
        <w:rPr>
          <w:rFonts w:ascii="Times New Roman" w:eastAsia="Times New Roman" w:hAnsi="Times New Roman" w:cs="Times New Roman"/>
          <w:sz w:val="24"/>
          <w:szCs w:val="24"/>
        </w:rPr>
        <w:t xml:space="preserve"> </w:t>
      </w:r>
      <w:proofErr w:type="spellStart"/>
      <w:r w:rsidRPr="00877D1B">
        <w:rPr>
          <w:rFonts w:ascii="Times New Roman" w:eastAsia="Times New Roman" w:hAnsi="Times New Roman" w:cs="Times New Roman"/>
          <w:sz w:val="24"/>
          <w:szCs w:val="24"/>
        </w:rPr>
        <w:t>MuddyWater</w:t>
      </w:r>
      <w:proofErr w:type="spellEnd"/>
      <w:r w:rsidRPr="00877D1B">
        <w:rPr>
          <w:rFonts w:ascii="Times New Roman" w:eastAsia="Times New Roman" w:hAnsi="Times New Roman" w:cs="Times New Roman"/>
          <w:sz w:val="24"/>
          <w:szCs w:val="24"/>
        </w:rPr>
        <w:t xml:space="preserve"> often gains access to networks using spear-phishing emails with malicious attachments, frequently leveraging Microsoft Office documents containing macros or remote template injections to drop malware.</w:t>
      </w:r>
    </w:p>
    <w:p w:rsidR="00FE5D30" w:rsidRPr="00877D1B" w:rsidRDefault="00FE5D30" w:rsidP="00FE5D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5D30">
        <w:rPr>
          <w:rFonts w:ascii="Times New Roman" w:eastAsia="Times New Roman" w:hAnsi="Times New Roman" w:cs="Times New Roman"/>
          <w:b/>
          <w:bCs/>
          <w:sz w:val="24"/>
          <w:szCs w:val="24"/>
        </w:rPr>
        <w:t>Execution:</w:t>
      </w:r>
      <w:r w:rsidRPr="00877D1B">
        <w:rPr>
          <w:rFonts w:ascii="Times New Roman" w:eastAsia="Times New Roman" w:hAnsi="Times New Roman" w:cs="Times New Roman"/>
          <w:sz w:val="24"/>
          <w:szCs w:val="24"/>
        </w:rPr>
        <w:t xml:space="preserve"> The group is known for using PowerShell-based scripts to execute malicious payloads on compromised systems. These scripts provide backdoor access and command execution capabilities.</w:t>
      </w:r>
    </w:p>
    <w:p w:rsidR="00FE5D30" w:rsidRPr="00877D1B" w:rsidRDefault="00FE5D30" w:rsidP="00FE5D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5D30">
        <w:rPr>
          <w:rFonts w:ascii="Times New Roman" w:eastAsia="Times New Roman" w:hAnsi="Times New Roman" w:cs="Times New Roman"/>
          <w:b/>
          <w:bCs/>
          <w:sz w:val="24"/>
          <w:szCs w:val="24"/>
        </w:rPr>
        <w:t>Persistence:</w:t>
      </w:r>
      <w:r w:rsidRPr="00877D1B">
        <w:rPr>
          <w:rFonts w:ascii="Times New Roman" w:eastAsia="Times New Roman" w:hAnsi="Times New Roman" w:cs="Times New Roman"/>
          <w:sz w:val="24"/>
          <w:szCs w:val="24"/>
        </w:rPr>
        <w:t xml:space="preserve"> </w:t>
      </w:r>
      <w:proofErr w:type="spellStart"/>
      <w:r w:rsidRPr="00877D1B">
        <w:rPr>
          <w:rFonts w:ascii="Times New Roman" w:eastAsia="Times New Roman" w:hAnsi="Times New Roman" w:cs="Times New Roman"/>
          <w:sz w:val="24"/>
          <w:szCs w:val="24"/>
        </w:rPr>
        <w:t>MuddyWater</w:t>
      </w:r>
      <w:proofErr w:type="spellEnd"/>
      <w:r w:rsidRPr="00877D1B">
        <w:rPr>
          <w:rFonts w:ascii="Times New Roman" w:eastAsia="Times New Roman" w:hAnsi="Times New Roman" w:cs="Times New Roman"/>
          <w:sz w:val="24"/>
          <w:szCs w:val="24"/>
        </w:rPr>
        <w:t xml:space="preserve"> employs registry modifications, scheduled tasks, and custom malware such as </w:t>
      </w:r>
      <w:r w:rsidRPr="00FE5D30">
        <w:rPr>
          <w:rFonts w:ascii="Times New Roman" w:eastAsia="Times New Roman" w:hAnsi="Times New Roman" w:cs="Times New Roman"/>
          <w:i/>
          <w:iCs/>
          <w:sz w:val="24"/>
          <w:szCs w:val="24"/>
        </w:rPr>
        <w:t>POWERSTATS</w:t>
      </w:r>
      <w:r w:rsidRPr="00877D1B">
        <w:rPr>
          <w:rFonts w:ascii="Times New Roman" w:eastAsia="Times New Roman" w:hAnsi="Times New Roman" w:cs="Times New Roman"/>
          <w:sz w:val="24"/>
          <w:szCs w:val="24"/>
        </w:rPr>
        <w:t xml:space="preserve"> to maintain long-term access. They are known for building custom malware that evolves throughout their campaigns.</w:t>
      </w:r>
    </w:p>
    <w:p w:rsidR="00FE5D30" w:rsidRPr="00877D1B" w:rsidRDefault="00FE5D30" w:rsidP="00FE5D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5D30">
        <w:rPr>
          <w:rFonts w:ascii="Times New Roman" w:eastAsia="Times New Roman" w:hAnsi="Times New Roman" w:cs="Times New Roman"/>
          <w:b/>
          <w:bCs/>
          <w:sz w:val="24"/>
          <w:szCs w:val="24"/>
        </w:rPr>
        <w:t>Privilege Escalation:</w:t>
      </w:r>
      <w:r w:rsidRPr="00877D1B">
        <w:rPr>
          <w:rFonts w:ascii="Times New Roman" w:eastAsia="Times New Roman" w:hAnsi="Times New Roman" w:cs="Times New Roman"/>
          <w:sz w:val="24"/>
          <w:szCs w:val="24"/>
        </w:rPr>
        <w:t xml:space="preserve"> They exploit known vulnerabilities in Windows systems for privilege escalation, allowing them to gain higher privileges within the victim’s network.</w:t>
      </w:r>
    </w:p>
    <w:p w:rsidR="00FE5D30" w:rsidRPr="00877D1B" w:rsidRDefault="00FE5D30" w:rsidP="00FE5D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5D30">
        <w:rPr>
          <w:rFonts w:ascii="Times New Roman" w:eastAsia="Times New Roman" w:hAnsi="Times New Roman" w:cs="Times New Roman"/>
          <w:b/>
          <w:bCs/>
          <w:sz w:val="24"/>
          <w:szCs w:val="24"/>
        </w:rPr>
        <w:t>Credential Access:</w:t>
      </w:r>
      <w:r w:rsidRPr="00877D1B">
        <w:rPr>
          <w:rFonts w:ascii="Times New Roman" w:eastAsia="Times New Roman" w:hAnsi="Times New Roman" w:cs="Times New Roman"/>
          <w:sz w:val="24"/>
          <w:szCs w:val="24"/>
        </w:rPr>
        <w:t xml:space="preserve"> The group utilizes tools such as </w:t>
      </w:r>
      <w:proofErr w:type="spellStart"/>
      <w:r w:rsidRPr="00FE5D30">
        <w:rPr>
          <w:rFonts w:ascii="Times New Roman" w:eastAsia="Times New Roman" w:hAnsi="Times New Roman" w:cs="Times New Roman"/>
          <w:i/>
          <w:iCs/>
          <w:sz w:val="24"/>
          <w:szCs w:val="24"/>
        </w:rPr>
        <w:t>LaZagne</w:t>
      </w:r>
      <w:proofErr w:type="spellEnd"/>
      <w:r w:rsidRPr="00877D1B">
        <w:rPr>
          <w:rFonts w:ascii="Times New Roman" w:eastAsia="Times New Roman" w:hAnsi="Times New Roman" w:cs="Times New Roman"/>
          <w:sz w:val="24"/>
          <w:szCs w:val="24"/>
        </w:rPr>
        <w:t xml:space="preserve"> and </w:t>
      </w:r>
      <w:proofErr w:type="spellStart"/>
      <w:r w:rsidRPr="00877D1B">
        <w:rPr>
          <w:rFonts w:ascii="Times New Roman" w:eastAsia="Times New Roman" w:hAnsi="Times New Roman" w:cs="Times New Roman"/>
          <w:sz w:val="24"/>
          <w:szCs w:val="24"/>
        </w:rPr>
        <w:t>keyloggers</w:t>
      </w:r>
      <w:proofErr w:type="spellEnd"/>
      <w:r w:rsidRPr="00877D1B">
        <w:rPr>
          <w:rFonts w:ascii="Times New Roman" w:eastAsia="Times New Roman" w:hAnsi="Times New Roman" w:cs="Times New Roman"/>
          <w:sz w:val="24"/>
          <w:szCs w:val="24"/>
        </w:rPr>
        <w:t xml:space="preserve"> to steal credentials. They also use social engineering techniques to trick users into divulging their login information.</w:t>
      </w:r>
    </w:p>
    <w:p w:rsidR="00FE5D30" w:rsidRPr="00877D1B" w:rsidRDefault="00FE5D30" w:rsidP="00FE5D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5D30">
        <w:rPr>
          <w:rFonts w:ascii="Times New Roman" w:eastAsia="Times New Roman" w:hAnsi="Times New Roman" w:cs="Times New Roman"/>
          <w:b/>
          <w:bCs/>
          <w:sz w:val="24"/>
          <w:szCs w:val="24"/>
        </w:rPr>
        <w:t>Lateral Movement:</w:t>
      </w:r>
      <w:r w:rsidRPr="00877D1B">
        <w:rPr>
          <w:rFonts w:ascii="Times New Roman" w:eastAsia="Times New Roman" w:hAnsi="Times New Roman" w:cs="Times New Roman"/>
          <w:sz w:val="24"/>
          <w:szCs w:val="24"/>
        </w:rPr>
        <w:t xml:space="preserve"> </w:t>
      </w:r>
      <w:proofErr w:type="spellStart"/>
      <w:r w:rsidRPr="00877D1B">
        <w:rPr>
          <w:rFonts w:ascii="Times New Roman" w:eastAsia="Times New Roman" w:hAnsi="Times New Roman" w:cs="Times New Roman"/>
          <w:sz w:val="24"/>
          <w:szCs w:val="24"/>
        </w:rPr>
        <w:t>MuddyWater</w:t>
      </w:r>
      <w:proofErr w:type="spellEnd"/>
      <w:r w:rsidRPr="00877D1B">
        <w:rPr>
          <w:rFonts w:ascii="Times New Roman" w:eastAsia="Times New Roman" w:hAnsi="Times New Roman" w:cs="Times New Roman"/>
          <w:sz w:val="24"/>
          <w:szCs w:val="24"/>
        </w:rPr>
        <w:t xml:space="preserve"> moves laterally within networks by using stolen credentials and legitimate administrative tools, including </w:t>
      </w:r>
      <w:proofErr w:type="spellStart"/>
      <w:r w:rsidRPr="00877D1B">
        <w:rPr>
          <w:rFonts w:ascii="Times New Roman" w:eastAsia="Times New Roman" w:hAnsi="Times New Roman" w:cs="Times New Roman"/>
          <w:sz w:val="24"/>
          <w:szCs w:val="24"/>
        </w:rPr>
        <w:t>PsExec</w:t>
      </w:r>
      <w:proofErr w:type="spellEnd"/>
      <w:r w:rsidRPr="00877D1B">
        <w:rPr>
          <w:rFonts w:ascii="Times New Roman" w:eastAsia="Times New Roman" w:hAnsi="Times New Roman" w:cs="Times New Roman"/>
          <w:sz w:val="24"/>
          <w:szCs w:val="24"/>
        </w:rPr>
        <w:t>, RDP, and WMI.</w:t>
      </w:r>
    </w:p>
    <w:p w:rsidR="00FE5D30" w:rsidRPr="00877D1B" w:rsidRDefault="00FE5D30" w:rsidP="00FE5D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5D30">
        <w:rPr>
          <w:rFonts w:ascii="Times New Roman" w:eastAsia="Times New Roman" w:hAnsi="Times New Roman" w:cs="Times New Roman"/>
          <w:b/>
          <w:bCs/>
          <w:sz w:val="24"/>
          <w:szCs w:val="24"/>
        </w:rPr>
        <w:t>Command and Control (C2):</w:t>
      </w:r>
      <w:r w:rsidRPr="00877D1B">
        <w:rPr>
          <w:rFonts w:ascii="Times New Roman" w:eastAsia="Times New Roman" w:hAnsi="Times New Roman" w:cs="Times New Roman"/>
          <w:sz w:val="24"/>
          <w:szCs w:val="24"/>
        </w:rPr>
        <w:t xml:space="preserve"> </w:t>
      </w:r>
      <w:proofErr w:type="spellStart"/>
      <w:r w:rsidRPr="00877D1B">
        <w:rPr>
          <w:rFonts w:ascii="Times New Roman" w:eastAsia="Times New Roman" w:hAnsi="Times New Roman" w:cs="Times New Roman"/>
          <w:sz w:val="24"/>
          <w:szCs w:val="24"/>
        </w:rPr>
        <w:t>MuddyWater</w:t>
      </w:r>
      <w:proofErr w:type="spellEnd"/>
      <w:r w:rsidRPr="00877D1B">
        <w:rPr>
          <w:rFonts w:ascii="Times New Roman" w:eastAsia="Times New Roman" w:hAnsi="Times New Roman" w:cs="Times New Roman"/>
          <w:sz w:val="24"/>
          <w:szCs w:val="24"/>
        </w:rPr>
        <w:t xml:space="preserve"> establishes C2 channels via HTTP and HTTPS communications. They often employ legitimate cloud services to mask their C2 traffic and avoid detection.</w:t>
      </w:r>
    </w:p>
    <w:p w:rsidR="00FE5D30" w:rsidRPr="00877D1B" w:rsidRDefault="00FE5D30" w:rsidP="00FE5D3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E5D30">
        <w:rPr>
          <w:rFonts w:ascii="Times New Roman" w:eastAsia="Times New Roman" w:hAnsi="Times New Roman" w:cs="Times New Roman"/>
          <w:b/>
          <w:bCs/>
          <w:sz w:val="24"/>
          <w:szCs w:val="24"/>
        </w:rPr>
        <w:t>Exfiltration:</w:t>
      </w:r>
      <w:r w:rsidRPr="00877D1B">
        <w:rPr>
          <w:rFonts w:ascii="Times New Roman" w:eastAsia="Times New Roman" w:hAnsi="Times New Roman" w:cs="Times New Roman"/>
          <w:sz w:val="24"/>
          <w:szCs w:val="24"/>
        </w:rPr>
        <w:t xml:space="preserve"> Data exfiltration occurs through encrypted channels, typically focusing on sensitive governmental and defense-related information. The group uses custom tools to siphon off data without triggering alarms.</w:t>
      </w:r>
    </w:p>
    <w:p w:rsidR="00FE5D30" w:rsidRPr="00877D1B" w:rsidRDefault="00FE5D30" w:rsidP="00FE5D30">
      <w:pPr>
        <w:spacing w:before="100" w:beforeAutospacing="1" w:after="100" w:afterAutospacing="1" w:line="240" w:lineRule="auto"/>
        <w:outlineLvl w:val="3"/>
        <w:rPr>
          <w:rFonts w:ascii="Times New Roman" w:eastAsia="Times New Roman" w:hAnsi="Times New Roman" w:cs="Times New Roman"/>
          <w:b/>
          <w:bCs/>
          <w:sz w:val="24"/>
          <w:szCs w:val="24"/>
        </w:rPr>
      </w:pPr>
      <w:r w:rsidRPr="00FE5D30">
        <w:rPr>
          <w:rFonts w:ascii="Times New Roman" w:eastAsia="Times New Roman" w:hAnsi="Times New Roman" w:cs="Times New Roman"/>
          <w:b/>
          <w:bCs/>
          <w:sz w:val="24"/>
          <w:szCs w:val="24"/>
        </w:rPr>
        <w:t>Notable Campaigns</w:t>
      </w:r>
    </w:p>
    <w:p w:rsidR="00FE5D30" w:rsidRPr="00877D1B" w:rsidRDefault="00FE5D30" w:rsidP="00FE5D30">
      <w:pPr>
        <w:spacing w:before="100" w:beforeAutospacing="1" w:after="100" w:afterAutospacing="1" w:line="240" w:lineRule="auto"/>
        <w:rPr>
          <w:rFonts w:ascii="Times New Roman" w:eastAsia="Times New Roman" w:hAnsi="Times New Roman" w:cs="Times New Roman"/>
          <w:sz w:val="24"/>
          <w:szCs w:val="24"/>
        </w:rPr>
      </w:pPr>
      <w:proofErr w:type="spellStart"/>
      <w:r w:rsidRPr="00877D1B">
        <w:rPr>
          <w:rFonts w:ascii="Times New Roman" w:eastAsia="Times New Roman" w:hAnsi="Times New Roman" w:cs="Times New Roman"/>
          <w:sz w:val="24"/>
          <w:szCs w:val="24"/>
        </w:rPr>
        <w:t>MuddyWater</w:t>
      </w:r>
      <w:proofErr w:type="spellEnd"/>
      <w:r w:rsidRPr="00877D1B">
        <w:rPr>
          <w:rFonts w:ascii="Times New Roman" w:eastAsia="Times New Roman" w:hAnsi="Times New Roman" w:cs="Times New Roman"/>
          <w:sz w:val="24"/>
          <w:szCs w:val="24"/>
        </w:rPr>
        <w:t xml:space="preserve"> has conducted a number of high-profile campaigns, particularly against Middle Eastern governments, telecommunications providers, and oil companies. Their activities have aligned with broader Iranian geopolitical objectives, including gathering intelligence on regional adversaries.</w:t>
      </w:r>
    </w:p>
    <w:p w:rsidR="00FE5D30" w:rsidRPr="00877D1B" w:rsidRDefault="00FE5D30" w:rsidP="00FE5D30">
      <w:pPr>
        <w:spacing w:before="100" w:beforeAutospacing="1" w:after="100" w:afterAutospacing="1" w:line="240" w:lineRule="auto"/>
        <w:outlineLvl w:val="3"/>
        <w:rPr>
          <w:rFonts w:ascii="Times New Roman" w:eastAsia="Times New Roman" w:hAnsi="Times New Roman" w:cs="Times New Roman"/>
          <w:b/>
          <w:bCs/>
          <w:sz w:val="24"/>
          <w:szCs w:val="24"/>
        </w:rPr>
      </w:pPr>
      <w:r w:rsidRPr="00FE5D30">
        <w:rPr>
          <w:rFonts w:ascii="Times New Roman" w:eastAsia="Times New Roman" w:hAnsi="Times New Roman" w:cs="Times New Roman"/>
          <w:b/>
          <w:bCs/>
          <w:sz w:val="24"/>
          <w:szCs w:val="24"/>
        </w:rPr>
        <w:t>Malware/</w:t>
      </w:r>
      <w:proofErr w:type="spellStart"/>
      <w:r w:rsidRPr="00FE5D30">
        <w:rPr>
          <w:rFonts w:ascii="Times New Roman" w:eastAsia="Times New Roman" w:hAnsi="Times New Roman" w:cs="Times New Roman"/>
          <w:b/>
          <w:bCs/>
          <w:sz w:val="24"/>
          <w:szCs w:val="24"/>
        </w:rPr>
        <w:t>ools</w:t>
      </w:r>
      <w:proofErr w:type="spellEnd"/>
      <w:r w:rsidRPr="00FE5D30">
        <w:rPr>
          <w:rFonts w:ascii="Times New Roman" w:eastAsia="Times New Roman" w:hAnsi="Times New Roman" w:cs="Times New Roman"/>
          <w:b/>
          <w:bCs/>
          <w:sz w:val="24"/>
          <w:szCs w:val="24"/>
        </w:rPr>
        <w:t>:</w:t>
      </w:r>
    </w:p>
    <w:p w:rsidR="00FE5D30" w:rsidRPr="00877D1B" w:rsidRDefault="00FE5D30" w:rsidP="00FE5D3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E5D30">
        <w:rPr>
          <w:rFonts w:ascii="Times New Roman" w:eastAsia="Times New Roman" w:hAnsi="Times New Roman" w:cs="Times New Roman"/>
          <w:i/>
          <w:iCs/>
          <w:sz w:val="24"/>
          <w:szCs w:val="24"/>
        </w:rPr>
        <w:lastRenderedPageBreak/>
        <w:t>POWERSTATS</w:t>
      </w:r>
      <w:r w:rsidRPr="00877D1B">
        <w:rPr>
          <w:rFonts w:ascii="Times New Roman" w:eastAsia="Times New Roman" w:hAnsi="Times New Roman" w:cs="Times New Roman"/>
          <w:sz w:val="24"/>
          <w:szCs w:val="24"/>
        </w:rPr>
        <w:t xml:space="preserve"> – A PowerShell-based backdoor used for remote access and command execution.</w:t>
      </w:r>
    </w:p>
    <w:p w:rsidR="00FE5D30" w:rsidRPr="00877D1B" w:rsidRDefault="00FE5D30" w:rsidP="00FE5D30">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r w:rsidRPr="00FE5D30">
        <w:rPr>
          <w:rFonts w:ascii="Times New Roman" w:eastAsia="Times New Roman" w:hAnsi="Times New Roman" w:cs="Times New Roman"/>
          <w:i/>
          <w:iCs/>
          <w:sz w:val="24"/>
          <w:szCs w:val="24"/>
        </w:rPr>
        <w:t>LaZagne</w:t>
      </w:r>
      <w:proofErr w:type="spellEnd"/>
      <w:r w:rsidRPr="00877D1B">
        <w:rPr>
          <w:rFonts w:ascii="Times New Roman" w:eastAsia="Times New Roman" w:hAnsi="Times New Roman" w:cs="Times New Roman"/>
          <w:sz w:val="24"/>
          <w:szCs w:val="24"/>
        </w:rPr>
        <w:t xml:space="preserve"> – A credential recovery tool for extracting stored passwords.</w:t>
      </w:r>
    </w:p>
    <w:p w:rsidR="00FE5D30" w:rsidRPr="00877D1B" w:rsidRDefault="00FE5D30" w:rsidP="00FE5D3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877D1B">
        <w:rPr>
          <w:rFonts w:ascii="Times New Roman" w:eastAsia="Times New Roman" w:hAnsi="Times New Roman" w:cs="Times New Roman"/>
          <w:sz w:val="24"/>
          <w:szCs w:val="24"/>
        </w:rPr>
        <w:t>Custom PowerShell scripts for command execution and persistence.</w:t>
      </w:r>
    </w:p>
    <w:p w:rsidR="00FE5D30" w:rsidRPr="00877D1B" w:rsidRDefault="00FE5D30" w:rsidP="00FE5D30">
      <w:pPr>
        <w:spacing w:before="100" w:beforeAutospacing="1" w:after="100" w:afterAutospacing="1" w:line="240" w:lineRule="auto"/>
        <w:outlineLvl w:val="3"/>
        <w:rPr>
          <w:rFonts w:ascii="Times New Roman" w:eastAsia="Times New Roman" w:hAnsi="Times New Roman" w:cs="Times New Roman"/>
          <w:b/>
          <w:bCs/>
          <w:sz w:val="24"/>
          <w:szCs w:val="24"/>
        </w:rPr>
      </w:pPr>
      <w:r w:rsidRPr="00FE5D30">
        <w:rPr>
          <w:rFonts w:ascii="Times New Roman" w:eastAsia="Times New Roman" w:hAnsi="Times New Roman" w:cs="Times New Roman"/>
          <w:b/>
          <w:bCs/>
          <w:sz w:val="24"/>
          <w:szCs w:val="24"/>
        </w:rPr>
        <w:t>Defense Strategies</w:t>
      </w:r>
    </w:p>
    <w:p w:rsidR="00FE5D30" w:rsidRPr="00877D1B" w:rsidRDefault="00FE5D30" w:rsidP="00FE5D3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77D1B">
        <w:rPr>
          <w:rFonts w:ascii="Times New Roman" w:eastAsia="Times New Roman" w:hAnsi="Times New Roman" w:cs="Times New Roman"/>
          <w:sz w:val="24"/>
          <w:szCs w:val="24"/>
        </w:rPr>
        <w:t xml:space="preserve">Use application whitelisting to block unauthorized scripts and PowerShell execution, which </w:t>
      </w:r>
      <w:proofErr w:type="spellStart"/>
      <w:r w:rsidRPr="00877D1B">
        <w:rPr>
          <w:rFonts w:ascii="Times New Roman" w:eastAsia="Times New Roman" w:hAnsi="Times New Roman" w:cs="Times New Roman"/>
          <w:sz w:val="24"/>
          <w:szCs w:val="24"/>
        </w:rPr>
        <w:t>MuddyWater</w:t>
      </w:r>
      <w:proofErr w:type="spellEnd"/>
      <w:r w:rsidRPr="00877D1B">
        <w:rPr>
          <w:rFonts w:ascii="Times New Roman" w:eastAsia="Times New Roman" w:hAnsi="Times New Roman" w:cs="Times New Roman"/>
          <w:sz w:val="24"/>
          <w:szCs w:val="24"/>
        </w:rPr>
        <w:t xml:space="preserve"> heavily relies on.</w:t>
      </w:r>
    </w:p>
    <w:p w:rsidR="00FE5D30" w:rsidRPr="00877D1B" w:rsidRDefault="00FE5D30" w:rsidP="00FE5D3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77D1B">
        <w:rPr>
          <w:rFonts w:ascii="Times New Roman" w:eastAsia="Times New Roman" w:hAnsi="Times New Roman" w:cs="Times New Roman"/>
          <w:sz w:val="24"/>
          <w:szCs w:val="24"/>
        </w:rPr>
        <w:t>Ensure robust email security, including phishing awareness training and implementing email sandboxing.</w:t>
      </w:r>
    </w:p>
    <w:p w:rsidR="00FE5D30" w:rsidRPr="00877D1B" w:rsidRDefault="00FE5D30" w:rsidP="00FE5D3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77D1B">
        <w:rPr>
          <w:rFonts w:ascii="Times New Roman" w:eastAsia="Times New Roman" w:hAnsi="Times New Roman" w:cs="Times New Roman"/>
          <w:sz w:val="24"/>
          <w:szCs w:val="24"/>
        </w:rPr>
        <w:t>Regularly update systems and patch vulnerabilities, particularly those exploited in PowerShell and Office macros.</w:t>
      </w:r>
    </w:p>
    <w:p w:rsidR="00FE5D30" w:rsidRPr="00877D1B" w:rsidRDefault="00FE5D30" w:rsidP="00FE5D3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877D1B">
        <w:rPr>
          <w:rFonts w:ascii="Times New Roman" w:eastAsia="Times New Roman" w:hAnsi="Times New Roman" w:cs="Times New Roman"/>
          <w:sz w:val="24"/>
          <w:szCs w:val="24"/>
        </w:rPr>
        <w:t>Deploy network monitoring solutions to detect unusual traffic patterns and suspicious C2 communications.</w:t>
      </w:r>
    </w:p>
    <w:p w:rsidR="001960DB" w:rsidRPr="00FE5D30" w:rsidRDefault="001960DB">
      <w:pPr>
        <w:rPr>
          <w:rFonts w:ascii="Times New Roman" w:hAnsi="Times New Roman" w:cs="Times New Roman"/>
          <w:sz w:val="24"/>
          <w:szCs w:val="24"/>
        </w:rPr>
      </w:pPr>
    </w:p>
    <w:sectPr w:rsidR="001960DB" w:rsidRPr="00FE5D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1A3599"/>
    <w:multiLevelType w:val="multilevel"/>
    <w:tmpl w:val="D4BA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9B23A1"/>
    <w:multiLevelType w:val="multilevel"/>
    <w:tmpl w:val="1DF46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312626"/>
    <w:multiLevelType w:val="multilevel"/>
    <w:tmpl w:val="54720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D30"/>
    <w:rsid w:val="001960DB"/>
    <w:rsid w:val="004B0ED9"/>
    <w:rsid w:val="00EA3957"/>
    <w:rsid w:val="00FE5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F1AC05-0DAA-4249-BFA0-0741EB5CA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5D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2024-10-11T16:30:00Z</dcterms:created>
  <dcterms:modified xsi:type="dcterms:W3CDTF">2024-10-11T16:31:00Z</dcterms:modified>
</cp:coreProperties>
</file>